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B5FC" w14:textId="77777777" w:rsidR="001F167D" w:rsidRDefault="001F167D">
      <w:pPr>
        <w:spacing w:line="136" w:lineRule="exact"/>
        <w:rPr>
          <w:rFonts w:ascii="Arial MT" w:hAnsi="Arial MT"/>
          <w:sz w:val="12"/>
        </w:rPr>
        <w:sectPr w:rsidR="001F167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20" w:h="16850"/>
          <w:pgMar w:top="1560" w:right="580" w:bottom="280" w:left="1400" w:header="720" w:footer="720" w:gutter="0"/>
          <w:cols w:num="2" w:space="720" w:equalWidth="0">
            <w:col w:w="2393" w:space="4061"/>
            <w:col w:w="3486"/>
          </w:cols>
        </w:sectPr>
      </w:pPr>
    </w:p>
    <w:p w14:paraId="0E306715" w14:textId="77777777" w:rsidR="001F167D" w:rsidRDefault="001F167D">
      <w:pPr>
        <w:pStyle w:val="a3"/>
        <w:ind w:left="0"/>
        <w:jc w:val="left"/>
        <w:rPr>
          <w:rFonts w:ascii="Arial MT"/>
          <w:sz w:val="20"/>
        </w:rPr>
      </w:pPr>
    </w:p>
    <w:p w14:paraId="71EF3EA2" w14:textId="77777777" w:rsidR="001F167D" w:rsidRDefault="001F167D">
      <w:pPr>
        <w:pStyle w:val="a3"/>
        <w:spacing w:before="2"/>
        <w:ind w:left="0"/>
        <w:jc w:val="left"/>
        <w:rPr>
          <w:rFonts w:ascii="Arial MT"/>
          <w:sz w:val="19"/>
        </w:rPr>
      </w:pPr>
    </w:p>
    <w:p w14:paraId="133DF100" w14:textId="77777777" w:rsidR="000C4222" w:rsidRDefault="000C4222" w:rsidP="0060405D">
      <w:pPr>
        <w:spacing w:line="408" w:lineRule="auto"/>
        <w:ind w:left="120"/>
        <w:jc w:val="center"/>
        <w:rPr>
          <w:b/>
          <w:color w:val="000000"/>
          <w:sz w:val="32"/>
        </w:rPr>
      </w:pPr>
      <w:r>
        <w:rPr>
          <w:b/>
          <w:noProof/>
          <w:color w:val="000000"/>
          <w:sz w:val="32"/>
          <w:lang w:eastAsia="ru-RU"/>
        </w:rPr>
        <w:drawing>
          <wp:inline distT="0" distB="0" distL="0" distR="0" wp14:anchorId="2E6147EF" wp14:editId="4F01CDB8">
            <wp:extent cx="6311900" cy="8686598"/>
            <wp:effectExtent l="0" t="0" r="0" b="0"/>
            <wp:docPr id="1" name="Рисунок 1" descr="C:\Users\Администратор\Downloads\№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№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8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98BC3" w14:textId="77777777" w:rsidR="000C4222" w:rsidRDefault="000C4222" w:rsidP="0060405D">
      <w:pPr>
        <w:spacing w:line="408" w:lineRule="auto"/>
        <w:ind w:left="120"/>
        <w:jc w:val="center"/>
        <w:rPr>
          <w:b/>
          <w:color w:val="000000"/>
          <w:sz w:val="32"/>
        </w:rPr>
      </w:pPr>
    </w:p>
    <w:p w14:paraId="2035D0D3" w14:textId="4A5348B8" w:rsidR="0060405D" w:rsidRDefault="0060405D" w:rsidP="0060405D">
      <w:pPr>
        <w:spacing w:line="408" w:lineRule="auto"/>
        <w:ind w:left="120"/>
        <w:jc w:val="center"/>
        <w:rPr>
          <w:sz w:val="24"/>
        </w:rPr>
      </w:pPr>
      <w:bookmarkStart w:id="0" w:name="_GoBack"/>
      <w:bookmarkEnd w:id="0"/>
      <w:r>
        <w:rPr>
          <w:b/>
          <w:color w:val="000000"/>
          <w:sz w:val="32"/>
        </w:rPr>
        <w:lastRenderedPageBreak/>
        <w:t>МОУ "Щербининская ООШ "</w:t>
      </w:r>
    </w:p>
    <w:p w14:paraId="4B98F529" w14:textId="77777777" w:rsidR="0060405D" w:rsidRDefault="0060405D" w:rsidP="0060405D">
      <w:pPr>
        <w:ind w:left="120"/>
        <w:rPr>
          <w:sz w:val="24"/>
        </w:rPr>
      </w:pPr>
    </w:p>
    <w:p w14:paraId="4601FCD0" w14:textId="77777777" w:rsidR="0060405D" w:rsidRDefault="0060405D" w:rsidP="0060405D">
      <w:pPr>
        <w:ind w:left="120"/>
        <w:rPr>
          <w:sz w:val="24"/>
        </w:rPr>
      </w:pPr>
    </w:p>
    <w:p w14:paraId="554C8603" w14:textId="77777777" w:rsidR="0060405D" w:rsidRDefault="0060405D" w:rsidP="0060405D">
      <w:pPr>
        <w:ind w:left="120"/>
        <w:rPr>
          <w:sz w:val="24"/>
        </w:rPr>
      </w:pPr>
    </w:p>
    <w:p w14:paraId="73BE01BF" w14:textId="77777777" w:rsidR="0060405D" w:rsidRDefault="0060405D" w:rsidP="0060405D">
      <w:pPr>
        <w:tabs>
          <w:tab w:val="left" w:pos="1134"/>
        </w:tabs>
        <w:rPr>
          <w:sz w:val="24"/>
        </w:rPr>
      </w:pPr>
    </w:p>
    <w:tbl>
      <w:tblPr>
        <w:tblW w:w="0" w:type="auto"/>
        <w:tblInd w:w="1284" w:type="dxa"/>
        <w:tblLook w:val="04A0" w:firstRow="1" w:lastRow="0" w:firstColumn="1" w:lastColumn="0" w:noHBand="0" w:noVBand="1"/>
      </w:tblPr>
      <w:tblGrid>
        <w:gridCol w:w="3055"/>
        <w:gridCol w:w="2780"/>
        <w:gridCol w:w="3037"/>
      </w:tblGrid>
      <w:tr w:rsidR="0060405D" w14:paraId="5EEE588C" w14:textId="77777777" w:rsidTr="003F693A">
        <w:tc>
          <w:tcPr>
            <w:tcW w:w="3114" w:type="dxa"/>
          </w:tcPr>
          <w:p w14:paraId="5B55E25D" w14:textId="77777777" w:rsidR="0060405D" w:rsidRPr="007358AA" w:rsidRDefault="0060405D" w:rsidP="003F693A">
            <w:pPr>
              <w:spacing w:after="120"/>
              <w:jc w:val="both"/>
              <w:rPr>
                <w:color w:val="000000"/>
                <w:sz w:val="32"/>
                <w:szCs w:val="28"/>
              </w:rPr>
            </w:pPr>
            <w:r w:rsidRPr="007358AA">
              <w:rPr>
                <w:color w:val="000000"/>
                <w:sz w:val="32"/>
                <w:szCs w:val="28"/>
              </w:rPr>
              <w:t>РАССМОТРЕНО</w:t>
            </w:r>
          </w:p>
          <w:p w14:paraId="08D9EBDF" w14:textId="77777777" w:rsidR="0060405D" w:rsidRPr="007358AA" w:rsidRDefault="0060405D" w:rsidP="003F693A">
            <w:pPr>
              <w:spacing w:after="120"/>
              <w:rPr>
                <w:color w:val="000000"/>
                <w:sz w:val="24"/>
                <w:szCs w:val="24"/>
              </w:rPr>
            </w:pPr>
            <w:r w:rsidRPr="007358AA">
              <w:rPr>
                <w:color w:val="000000"/>
                <w:sz w:val="28"/>
                <w:szCs w:val="28"/>
              </w:rPr>
              <w:t>на педсовете</w:t>
            </w:r>
          </w:p>
          <w:p w14:paraId="2B3A7493" w14:textId="77777777" w:rsidR="0060405D" w:rsidRPr="007358AA" w:rsidRDefault="0060405D" w:rsidP="003F693A">
            <w:pPr>
              <w:rPr>
                <w:color w:val="000000"/>
                <w:sz w:val="28"/>
                <w:szCs w:val="24"/>
              </w:rPr>
            </w:pPr>
            <w:r w:rsidRPr="007358AA">
              <w:rPr>
                <w:color w:val="000000"/>
                <w:sz w:val="28"/>
                <w:szCs w:val="24"/>
              </w:rPr>
              <w:t xml:space="preserve">Протокол №2 от 24.08.23г.   </w:t>
            </w:r>
          </w:p>
          <w:p w14:paraId="7C96E578" w14:textId="77777777" w:rsidR="0060405D" w:rsidRPr="007358AA" w:rsidRDefault="0060405D" w:rsidP="003F693A">
            <w:pPr>
              <w:spacing w:after="120"/>
              <w:jc w:val="both"/>
              <w:rPr>
                <w:color w:val="000000"/>
                <w:sz w:val="28"/>
                <w:szCs w:val="24"/>
              </w:rPr>
            </w:pPr>
          </w:p>
        </w:tc>
        <w:tc>
          <w:tcPr>
            <w:tcW w:w="3115" w:type="dxa"/>
          </w:tcPr>
          <w:p w14:paraId="43EE2408" w14:textId="77777777" w:rsidR="0060405D" w:rsidRPr="007358AA" w:rsidRDefault="0060405D" w:rsidP="003F693A">
            <w:pPr>
              <w:rPr>
                <w:color w:val="000000"/>
                <w:sz w:val="28"/>
                <w:szCs w:val="24"/>
              </w:rPr>
            </w:pPr>
          </w:p>
        </w:tc>
        <w:tc>
          <w:tcPr>
            <w:tcW w:w="3115" w:type="dxa"/>
          </w:tcPr>
          <w:p w14:paraId="21E90F10" w14:textId="77777777" w:rsidR="0060405D" w:rsidRPr="007358AA" w:rsidRDefault="0060405D" w:rsidP="003F693A">
            <w:pPr>
              <w:spacing w:after="120"/>
              <w:rPr>
                <w:color w:val="000000"/>
                <w:sz w:val="32"/>
                <w:szCs w:val="28"/>
              </w:rPr>
            </w:pPr>
            <w:r w:rsidRPr="007358AA">
              <w:rPr>
                <w:color w:val="000000"/>
                <w:sz w:val="32"/>
                <w:szCs w:val="28"/>
              </w:rPr>
              <w:t>УТВЕРЖДЕНО</w:t>
            </w:r>
          </w:p>
          <w:p w14:paraId="04F3AF95" w14:textId="77777777" w:rsidR="0060405D" w:rsidRPr="007358AA" w:rsidRDefault="0060405D" w:rsidP="003F693A">
            <w:pPr>
              <w:rPr>
                <w:sz w:val="24"/>
                <w:szCs w:val="24"/>
              </w:rPr>
            </w:pPr>
            <w:r w:rsidRPr="007358AA">
              <w:rPr>
                <w:sz w:val="24"/>
              </w:rPr>
              <w:t>Директором МОУ Щербининская ООШ" ________</w:t>
            </w:r>
            <w:r w:rsidRPr="007358AA">
              <w:rPr>
                <w:sz w:val="24"/>
                <w:szCs w:val="24"/>
              </w:rPr>
              <w:t>Самойловой Н.А.</w:t>
            </w:r>
          </w:p>
          <w:p w14:paraId="13A3A7A5" w14:textId="77777777" w:rsidR="0060405D" w:rsidRDefault="0060405D" w:rsidP="003F69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Приказ №180-од от 24. 08.23</w:t>
            </w:r>
          </w:p>
          <w:p w14:paraId="0863277B" w14:textId="77777777" w:rsidR="0060405D" w:rsidRDefault="0060405D" w:rsidP="003F693A">
            <w:pPr>
              <w:spacing w:after="120"/>
              <w:jc w:val="both"/>
              <w:rPr>
                <w:color w:val="000000"/>
                <w:sz w:val="28"/>
                <w:szCs w:val="24"/>
                <w:lang w:val="en-US"/>
              </w:rPr>
            </w:pPr>
          </w:p>
        </w:tc>
      </w:tr>
    </w:tbl>
    <w:p w14:paraId="78C7DBE8" w14:textId="77777777" w:rsidR="0060405D" w:rsidRDefault="0060405D" w:rsidP="0060405D">
      <w:pPr>
        <w:ind w:left="120"/>
        <w:rPr>
          <w:sz w:val="24"/>
        </w:rPr>
      </w:pPr>
    </w:p>
    <w:p w14:paraId="264C4673" w14:textId="77777777" w:rsidR="0060405D" w:rsidRDefault="0060405D" w:rsidP="0060405D">
      <w:pPr>
        <w:ind w:left="120"/>
        <w:rPr>
          <w:sz w:val="24"/>
        </w:rPr>
      </w:pPr>
    </w:p>
    <w:p w14:paraId="5737644C" w14:textId="77777777" w:rsidR="0060405D" w:rsidRDefault="0060405D" w:rsidP="0060405D">
      <w:pPr>
        <w:ind w:left="120"/>
        <w:rPr>
          <w:sz w:val="24"/>
        </w:rPr>
      </w:pPr>
    </w:p>
    <w:p w14:paraId="030F8C22" w14:textId="77777777" w:rsidR="0060405D" w:rsidRDefault="0060405D" w:rsidP="0060405D">
      <w:pPr>
        <w:ind w:left="120"/>
        <w:rPr>
          <w:sz w:val="24"/>
        </w:rPr>
      </w:pPr>
    </w:p>
    <w:p w14:paraId="067FA3A3" w14:textId="77777777" w:rsidR="0060405D" w:rsidRDefault="0060405D" w:rsidP="0060405D">
      <w:pPr>
        <w:spacing w:line="408" w:lineRule="auto"/>
        <w:ind w:left="120"/>
        <w:jc w:val="center"/>
        <w:rPr>
          <w:b/>
          <w:color w:val="000000"/>
          <w:sz w:val="36"/>
        </w:rPr>
      </w:pPr>
    </w:p>
    <w:p w14:paraId="47D97549" w14:textId="6603C097" w:rsidR="0060405D" w:rsidRDefault="0060405D" w:rsidP="00887FD9">
      <w:pPr>
        <w:pStyle w:val="11"/>
        <w:spacing w:before="89"/>
        <w:ind w:left="1282" w:right="1282"/>
        <w:jc w:val="center"/>
        <w:rPr>
          <w:b w:val="0"/>
        </w:rPr>
      </w:pPr>
      <w:r>
        <w:t>АДАПТИРОВАННАЯ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 w:rsidR="00887FD9">
        <w:t xml:space="preserve"> НАЧАЛЬНОГО ОБЩЕГО ОБРАЗОВАНИЯ </w:t>
      </w:r>
    </w:p>
    <w:p w14:paraId="7C75582B" w14:textId="77777777" w:rsidR="0060405D" w:rsidRDefault="0060405D" w:rsidP="0060405D">
      <w:pPr>
        <w:pStyle w:val="11"/>
        <w:spacing w:before="161" w:line="360" w:lineRule="auto"/>
        <w:ind w:left="1284" w:right="1213"/>
        <w:jc w:val="center"/>
      </w:pPr>
      <w:r>
        <w:t>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</w:p>
    <w:p w14:paraId="4045B3AC" w14:textId="553E20A2" w:rsidR="0060405D" w:rsidRDefault="0060405D" w:rsidP="0060405D">
      <w:pPr>
        <w:spacing w:line="408" w:lineRule="auto"/>
        <w:ind w:left="120"/>
        <w:jc w:val="center"/>
        <w:rPr>
          <w:u w:val="single"/>
        </w:rPr>
      </w:pPr>
    </w:p>
    <w:p w14:paraId="4D0A9D5C" w14:textId="77777777" w:rsidR="0060405D" w:rsidRDefault="0060405D" w:rsidP="0060405D">
      <w:pPr>
        <w:ind w:left="120"/>
        <w:jc w:val="center"/>
      </w:pPr>
    </w:p>
    <w:p w14:paraId="2B439E07" w14:textId="77777777" w:rsidR="0060405D" w:rsidRDefault="0060405D" w:rsidP="0060405D">
      <w:pPr>
        <w:ind w:left="120"/>
        <w:jc w:val="center"/>
      </w:pPr>
    </w:p>
    <w:p w14:paraId="5C123095" w14:textId="77777777" w:rsidR="0060405D" w:rsidRDefault="0060405D" w:rsidP="0060405D">
      <w:pPr>
        <w:ind w:left="120"/>
        <w:jc w:val="center"/>
      </w:pPr>
    </w:p>
    <w:p w14:paraId="40DEAD41" w14:textId="77777777" w:rsidR="0060405D" w:rsidRDefault="0060405D" w:rsidP="0060405D">
      <w:pPr>
        <w:ind w:left="120"/>
        <w:jc w:val="center"/>
      </w:pPr>
    </w:p>
    <w:p w14:paraId="39A96A62" w14:textId="77777777" w:rsidR="0060405D" w:rsidRDefault="0060405D" w:rsidP="0060405D">
      <w:pPr>
        <w:ind w:left="120"/>
        <w:jc w:val="center"/>
      </w:pPr>
    </w:p>
    <w:p w14:paraId="33630E4A" w14:textId="77777777" w:rsidR="0060405D" w:rsidRDefault="0060405D" w:rsidP="0060405D">
      <w:pPr>
        <w:ind w:left="120"/>
        <w:jc w:val="center"/>
      </w:pPr>
    </w:p>
    <w:p w14:paraId="7A27FACE" w14:textId="77777777" w:rsidR="0060405D" w:rsidRDefault="0060405D" w:rsidP="0060405D">
      <w:pPr>
        <w:ind w:left="120"/>
        <w:jc w:val="center"/>
      </w:pPr>
    </w:p>
    <w:p w14:paraId="6ACDAD70" w14:textId="77777777" w:rsidR="0060405D" w:rsidRDefault="0060405D" w:rsidP="0060405D">
      <w:pPr>
        <w:ind w:left="120"/>
        <w:jc w:val="center"/>
      </w:pPr>
    </w:p>
    <w:p w14:paraId="6F83A496" w14:textId="77777777" w:rsidR="0060405D" w:rsidRDefault="0060405D" w:rsidP="0060405D">
      <w:pPr>
        <w:ind w:left="120"/>
        <w:jc w:val="center"/>
      </w:pPr>
    </w:p>
    <w:p w14:paraId="284DF4EC" w14:textId="77777777" w:rsidR="0060405D" w:rsidRDefault="0060405D" w:rsidP="0060405D">
      <w:pPr>
        <w:ind w:left="120"/>
        <w:jc w:val="center"/>
        <w:rPr>
          <w:b/>
          <w:color w:val="000000"/>
          <w:sz w:val="28"/>
        </w:rPr>
      </w:pPr>
    </w:p>
    <w:p w14:paraId="51B9C0E6" w14:textId="77777777" w:rsidR="0060405D" w:rsidRDefault="0060405D" w:rsidP="0060405D">
      <w:pPr>
        <w:ind w:left="120"/>
        <w:jc w:val="center"/>
        <w:rPr>
          <w:b/>
          <w:color w:val="000000"/>
          <w:sz w:val="28"/>
        </w:rPr>
      </w:pPr>
    </w:p>
    <w:p w14:paraId="5E2A161D" w14:textId="77777777" w:rsidR="0060405D" w:rsidRDefault="0060405D" w:rsidP="0060405D">
      <w:pPr>
        <w:ind w:left="120"/>
        <w:jc w:val="center"/>
        <w:rPr>
          <w:b/>
          <w:color w:val="000000"/>
          <w:sz w:val="28"/>
        </w:rPr>
      </w:pPr>
    </w:p>
    <w:p w14:paraId="0F9F3938" w14:textId="77777777" w:rsidR="0060405D" w:rsidRDefault="0060405D" w:rsidP="0060405D">
      <w:pPr>
        <w:ind w:left="120"/>
        <w:jc w:val="center"/>
        <w:rPr>
          <w:b/>
          <w:color w:val="000000"/>
          <w:sz w:val="28"/>
        </w:rPr>
      </w:pPr>
    </w:p>
    <w:p w14:paraId="6A62D549" w14:textId="77777777" w:rsidR="0060405D" w:rsidRDefault="0060405D" w:rsidP="0060405D">
      <w:pPr>
        <w:ind w:left="120"/>
        <w:jc w:val="center"/>
        <w:rPr>
          <w:b/>
          <w:color w:val="000000"/>
          <w:sz w:val="28"/>
        </w:rPr>
      </w:pPr>
    </w:p>
    <w:p w14:paraId="6C9D3758" w14:textId="77777777" w:rsidR="0060405D" w:rsidRDefault="0060405D" w:rsidP="0060405D">
      <w:pPr>
        <w:ind w:left="120"/>
        <w:jc w:val="center"/>
        <w:rPr>
          <w:b/>
          <w:color w:val="000000"/>
          <w:sz w:val="28"/>
        </w:rPr>
      </w:pPr>
    </w:p>
    <w:p w14:paraId="66612566" w14:textId="77777777" w:rsidR="0060405D" w:rsidRDefault="0060405D" w:rsidP="0060405D">
      <w:pPr>
        <w:ind w:left="120"/>
        <w:jc w:val="center"/>
        <w:rPr>
          <w:b/>
          <w:color w:val="000000"/>
          <w:sz w:val="28"/>
        </w:rPr>
      </w:pPr>
    </w:p>
    <w:p w14:paraId="37E4B2C4" w14:textId="77777777" w:rsidR="0060405D" w:rsidRDefault="0060405D" w:rsidP="0060405D">
      <w:pPr>
        <w:ind w:left="120"/>
        <w:jc w:val="center"/>
      </w:pPr>
      <w:bookmarkStart w:id="1" w:name="8777abab-62ad-4e6d-bb66-8ccfe85cfe1b"/>
      <w:r>
        <w:rPr>
          <w:b/>
          <w:color w:val="000000"/>
          <w:sz w:val="28"/>
        </w:rPr>
        <w:t>Ж.-д.ст.Чуприяновка 2023</w:t>
      </w:r>
      <w:bookmarkEnd w:id="1"/>
      <w:r>
        <w:rPr>
          <w:b/>
          <w:color w:val="000000"/>
          <w:sz w:val="28"/>
        </w:rPr>
        <w:t xml:space="preserve"> </w:t>
      </w:r>
    </w:p>
    <w:p w14:paraId="23A52F10" w14:textId="029F1ECD" w:rsidR="001F167D" w:rsidRDefault="00E44A9C" w:rsidP="0060405D">
      <w:pPr>
        <w:pStyle w:val="11"/>
        <w:spacing w:before="89"/>
        <w:ind w:left="1282" w:right="1282"/>
        <w:jc w:val="center"/>
      </w:pPr>
      <w:r>
        <w:br/>
      </w:r>
      <w:r>
        <w:br/>
      </w:r>
      <w:r>
        <w:br/>
      </w:r>
      <w:r>
        <w:br/>
      </w:r>
      <w:r>
        <w:lastRenderedPageBreak/>
        <w:t>СОДЕРЖАНИЕ</w:t>
      </w:r>
    </w:p>
    <w:p w14:paraId="130B452B" w14:textId="77777777" w:rsidR="001F167D" w:rsidRDefault="00EF3206">
      <w:pPr>
        <w:pStyle w:val="11"/>
        <w:numPr>
          <w:ilvl w:val="0"/>
          <w:numId w:val="98"/>
        </w:numPr>
        <w:tabs>
          <w:tab w:val="left" w:pos="427"/>
          <w:tab w:val="right" w:leader="dot" w:pos="9787"/>
        </w:tabs>
        <w:spacing w:before="905"/>
      </w:pPr>
      <w:hyperlink w:anchor="_bookmark0" w:history="1">
        <w:r w:rsidR="00E44A9C">
          <w:t>АООП</w:t>
        </w:r>
        <w:r w:rsidR="00E44A9C">
          <w:rPr>
            <w:spacing w:val="-1"/>
          </w:rPr>
          <w:t xml:space="preserve"> </w:t>
        </w:r>
        <w:r w:rsidR="00E44A9C">
          <w:t>УО</w:t>
        </w:r>
        <w:r w:rsidR="00E44A9C">
          <w:rPr>
            <w:spacing w:val="-1"/>
          </w:rPr>
          <w:t xml:space="preserve"> </w:t>
        </w:r>
        <w:r w:rsidR="00E44A9C">
          <w:t>(вариант1)</w:t>
        </w:r>
        <w:r w:rsidR="00E44A9C">
          <w:tab/>
          <w:t>3</w:t>
        </w:r>
      </w:hyperlink>
    </w:p>
    <w:p w14:paraId="3269399F" w14:textId="77777777" w:rsidR="001F167D" w:rsidRDefault="00EF3206">
      <w:pPr>
        <w:pStyle w:val="a4"/>
        <w:numPr>
          <w:ilvl w:val="1"/>
          <w:numId w:val="98"/>
        </w:numPr>
        <w:tabs>
          <w:tab w:val="left" w:pos="1178"/>
          <w:tab w:val="right" w:leader="dot" w:pos="9761"/>
        </w:tabs>
        <w:spacing w:before="161"/>
        <w:rPr>
          <w:sz w:val="28"/>
        </w:rPr>
      </w:pPr>
      <w:hyperlink w:anchor="_bookmark1" w:history="1">
        <w:r w:rsidR="00E44A9C">
          <w:rPr>
            <w:sz w:val="28"/>
          </w:rPr>
          <w:t>Пояснительная</w:t>
        </w:r>
        <w:r w:rsidR="00E44A9C">
          <w:rPr>
            <w:spacing w:val="-4"/>
            <w:sz w:val="28"/>
          </w:rPr>
          <w:t xml:space="preserve"> </w:t>
        </w:r>
        <w:r w:rsidR="00E44A9C">
          <w:rPr>
            <w:sz w:val="28"/>
          </w:rPr>
          <w:t>записка</w:t>
        </w:r>
        <w:r w:rsidR="00E44A9C">
          <w:rPr>
            <w:sz w:val="28"/>
          </w:rPr>
          <w:tab/>
          <w:t>3</w:t>
        </w:r>
      </w:hyperlink>
    </w:p>
    <w:p w14:paraId="09D448AE" w14:textId="77777777" w:rsidR="001F167D" w:rsidRDefault="00EF3206">
      <w:pPr>
        <w:pStyle w:val="a4"/>
        <w:numPr>
          <w:ilvl w:val="1"/>
          <w:numId w:val="98"/>
        </w:numPr>
        <w:tabs>
          <w:tab w:val="left" w:pos="1178"/>
          <w:tab w:val="right" w:leader="dot" w:pos="9762"/>
        </w:tabs>
        <w:spacing w:before="47"/>
        <w:rPr>
          <w:sz w:val="28"/>
        </w:rPr>
      </w:pPr>
      <w:hyperlink w:anchor="_bookmark2" w:history="1">
        <w:r w:rsidR="00E44A9C">
          <w:rPr>
            <w:sz w:val="28"/>
          </w:rPr>
          <w:t>Целевой</w:t>
        </w:r>
        <w:r w:rsidR="00E44A9C">
          <w:rPr>
            <w:spacing w:val="-1"/>
            <w:sz w:val="28"/>
          </w:rPr>
          <w:t xml:space="preserve"> </w:t>
        </w:r>
        <w:r w:rsidR="00E44A9C">
          <w:rPr>
            <w:sz w:val="28"/>
          </w:rPr>
          <w:t>раздел</w:t>
        </w:r>
        <w:r w:rsidR="00E44A9C">
          <w:rPr>
            <w:spacing w:val="-3"/>
            <w:sz w:val="28"/>
          </w:rPr>
          <w:t xml:space="preserve"> </w:t>
        </w:r>
        <w:r w:rsidR="00E44A9C">
          <w:rPr>
            <w:sz w:val="28"/>
          </w:rPr>
          <w:t>АООП</w:t>
        </w:r>
        <w:r w:rsidR="00E44A9C">
          <w:rPr>
            <w:spacing w:val="-1"/>
            <w:sz w:val="28"/>
          </w:rPr>
          <w:t xml:space="preserve"> </w:t>
        </w:r>
        <w:r w:rsidR="00E44A9C">
          <w:rPr>
            <w:sz w:val="28"/>
          </w:rPr>
          <w:t>УО</w:t>
        </w:r>
        <w:r w:rsidR="00E44A9C">
          <w:rPr>
            <w:spacing w:val="-2"/>
            <w:sz w:val="28"/>
          </w:rPr>
          <w:t xml:space="preserve"> </w:t>
        </w:r>
        <w:r w:rsidR="00E44A9C">
          <w:rPr>
            <w:sz w:val="28"/>
          </w:rPr>
          <w:t>(вариант1)</w:t>
        </w:r>
        <w:r w:rsidR="00E44A9C">
          <w:rPr>
            <w:sz w:val="28"/>
          </w:rPr>
          <w:tab/>
          <w:t>15</w:t>
        </w:r>
      </w:hyperlink>
    </w:p>
    <w:p w14:paraId="2FF4EC5D" w14:textId="77777777" w:rsidR="001F167D" w:rsidRDefault="00EF3206">
      <w:pPr>
        <w:pStyle w:val="a3"/>
        <w:tabs>
          <w:tab w:val="right" w:leader="dot" w:pos="9762"/>
        </w:tabs>
        <w:spacing w:before="48"/>
        <w:ind w:left="686"/>
        <w:jc w:val="left"/>
      </w:pPr>
      <w:hyperlink w:anchor="_bookmark3" w:history="1">
        <w:r w:rsidR="00E44A9C">
          <w:t>1.3</w:t>
        </w:r>
        <w:r w:rsidR="00E44A9C">
          <w:rPr>
            <w:spacing w:val="-1"/>
          </w:rPr>
          <w:t xml:space="preserve"> </w:t>
        </w:r>
        <w:r w:rsidR="00E44A9C">
          <w:t>Содержательный раздел АООП</w:t>
        </w:r>
        <w:r w:rsidR="00E44A9C">
          <w:rPr>
            <w:spacing w:val="-1"/>
          </w:rPr>
          <w:t xml:space="preserve"> </w:t>
        </w:r>
        <w:r w:rsidR="00E44A9C">
          <w:t>УО (вариант1)</w:t>
        </w:r>
        <w:r w:rsidR="00E44A9C">
          <w:tab/>
          <w:t>16</w:t>
        </w:r>
      </w:hyperlink>
    </w:p>
    <w:p w14:paraId="621C8B9E" w14:textId="77777777" w:rsidR="001F167D" w:rsidRDefault="00EF3206">
      <w:pPr>
        <w:pStyle w:val="a3"/>
        <w:tabs>
          <w:tab w:val="right" w:leader="dot" w:pos="9762"/>
        </w:tabs>
        <w:spacing w:before="50"/>
        <w:ind w:left="686"/>
        <w:jc w:val="left"/>
      </w:pPr>
      <w:hyperlink w:anchor="_bookmark4" w:history="1">
        <w:r w:rsidR="00E44A9C">
          <w:t>1.4.</w:t>
        </w:r>
        <w:r w:rsidR="00E44A9C">
          <w:rPr>
            <w:spacing w:val="-2"/>
          </w:rPr>
          <w:t xml:space="preserve"> </w:t>
        </w:r>
        <w:r w:rsidR="00E44A9C">
          <w:t>Организационный</w:t>
        </w:r>
        <w:r w:rsidR="00E44A9C">
          <w:rPr>
            <w:spacing w:val="-3"/>
          </w:rPr>
          <w:t xml:space="preserve"> </w:t>
        </w:r>
        <w:r w:rsidR="00E44A9C">
          <w:t>раздел</w:t>
        </w:r>
        <w:r w:rsidR="00E44A9C">
          <w:rPr>
            <w:spacing w:val="1"/>
          </w:rPr>
          <w:t xml:space="preserve"> </w:t>
        </w:r>
        <w:r w:rsidR="00E44A9C">
          <w:t>АООП</w:t>
        </w:r>
        <w:r w:rsidR="00E44A9C">
          <w:rPr>
            <w:spacing w:val="-1"/>
          </w:rPr>
          <w:t xml:space="preserve"> </w:t>
        </w:r>
        <w:r w:rsidR="00E44A9C">
          <w:t>УО</w:t>
        </w:r>
        <w:r w:rsidR="00E44A9C">
          <w:rPr>
            <w:spacing w:val="-2"/>
          </w:rPr>
          <w:t xml:space="preserve"> </w:t>
        </w:r>
        <w:r w:rsidR="00E44A9C">
          <w:t>(вариант1)</w:t>
        </w:r>
        <w:r w:rsidR="00E44A9C">
          <w:tab/>
          <w:t>49</w:t>
        </w:r>
      </w:hyperlink>
    </w:p>
    <w:p w14:paraId="7C251273" w14:textId="77777777" w:rsidR="001F167D" w:rsidRDefault="00EF3206">
      <w:pPr>
        <w:pStyle w:val="11"/>
        <w:numPr>
          <w:ilvl w:val="0"/>
          <w:numId w:val="98"/>
        </w:numPr>
        <w:tabs>
          <w:tab w:val="left" w:pos="427"/>
          <w:tab w:val="right" w:leader="dot" w:pos="9788"/>
        </w:tabs>
        <w:spacing w:before="48"/>
      </w:pPr>
      <w:hyperlink w:anchor="_bookmark5" w:history="1">
        <w:r w:rsidR="00E44A9C">
          <w:t>АООП УО</w:t>
        </w:r>
        <w:r w:rsidR="00E44A9C">
          <w:rPr>
            <w:spacing w:val="-2"/>
          </w:rPr>
          <w:t xml:space="preserve"> </w:t>
        </w:r>
        <w:r w:rsidR="00E44A9C">
          <w:t>(вариант2)</w:t>
        </w:r>
        <w:r w:rsidR="00E44A9C">
          <w:tab/>
          <w:t>79</w:t>
        </w:r>
      </w:hyperlink>
    </w:p>
    <w:p w14:paraId="3541AEC1" w14:textId="77777777" w:rsidR="001F167D" w:rsidRDefault="00EF3206">
      <w:pPr>
        <w:pStyle w:val="a4"/>
        <w:numPr>
          <w:ilvl w:val="1"/>
          <w:numId w:val="98"/>
        </w:numPr>
        <w:tabs>
          <w:tab w:val="left" w:pos="1229"/>
          <w:tab w:val="right" w:leader="dot" w:pos="9760"/>
        </w:tabs>
        <w:spacing w:before="160"/>
        <w:ind w:left="1228" w:hanging="543"/>
        <w:rPr>
          <w:sz w:val="28"/>
        </w:rPr>
      </w:pPr>
      <w:hyperlink w:anchor="_bookmark6" w:history="1">
        <w:r w:rsidR="00E44A9C">
          <w:rPr>
            <w:sz w:val="28"/>
          </w:rPr>
          <w:t>Целевой</w:t>
        </w:r>
        <w:r w:rsidR="00E44A9C">
          <w:rPr>
            <w:spacing w:val="-4"/>
            <w:sz w:val="28"/>
          </w:rPr>
          <w:t xml:space="preserve"> </w:t>
        </w:r>
        <w:r w:rsidR="00E44A9C">
          <w:rPr>
            <w:sz w:val="28"/>
          </w:rPr>
          <w:t>раздел</w:t>
        </w:r>
        <w:r w:rsidR="00E44A9C">
          <w:rPr>
            <w:spacing w:val="-2"/>
            <w:sz w:val="28"/>
          </w:rPr>
          <w:t xml:space="preserve"> </w:t>
        </w:r>
        <w:r w:rsidR="00E44A9C">
          <w:rPr>
            <w:sz w:val="28"/>
          </w:rPr>
          <w:t>АООП</w:t>
        </w:r>
        <w:r w:rsidR="00E44A9C">
          <w:rPr>
            <w:spacing w:val="-1"/>
            <w:sz w:val="28"/>
          </w:rPr>
          <w:t xml:space="preserve"> </w:t>
        </w:r>
        <w:r w:rsidR="00E44A9C">
          <w:rPr>
            <w:sz w:val="28"/>
          </w:rPr>
          <w:t>УО</w:t>
        </w:r>
        <w:r w:rsidR="00E44A9C">
          <w:rPr>
            <w:spacing w:val="-2"/>
            <w:sz w:val="28"/>
          </w:rPr>
          <w:t xml:space="preserve"> </w:t>
        </w:r>
        <w:r w:rsidR="00E44A9C">
          <w:rPr>
            <w:sz w:val="28"/>
          </w:rPr>
          <w:t>(вариант1)</w:t>
        </w:r>
      </w:hyperlink>
      <w:r w:rsidR="00E44A9C">
        <w:rPr>
          <w:sz w:val="28"/>
        </w:rPr>
        <w:tab/>
        <w:t>167</w:t>
      </w:r>
    </w:p>
    <w:p w14:paraId="33D9E806" w14:textId="77777777" w:rsidR="001F167D" w:rsidRDefault="00EF3206">
      <w:pPr>
        <w:pStyle w:val="a4"/>
        <w:numPr>
          <w:ilvl w:val="1"/>
          <w:numId w:val="98"/>
        </w:numPr>
        <w:tabs>
          <w:tab w:val="left" w:pos="1178"/>
          <w:tab w:val="right" w:leader="dot" w:pos="9760"/>
        </w:tabs>
        <w:spacing w:before="48"/>
        <w:rPr>
          <w:sz w:val="28"/>
        </w:rPr>
      </w:pPr>
      <w:hyperlink w:anchor="_bookmark7" w:history="1">
        <w:r w:rsidR="00E44A9C">
          <w:rPr>
            <w:sz w:val="28"/>
          </w:rPr>
          <w:t>Содержательный</w:t>
        </w:r>
        <w:r w:rsidR="00E44A9C">
          <w:rPr>
            <w:spacing w:val="-1"/>
            <w:sz w:val="28"/>
          </w:rPr>
          <w:t xml:space="preserve"> </w:t>
        </w:r>
        <w:r w:rsidR="00E44A9C">
          <w:rPr>
            <w:sz w:val="28"/>
          </w:rPr>
          <w:t>раздел</w:t>
        </w:r>
        <w:r w:rsidR="00E44A9C">
          <w:rPr>
            <w:spacing w:val="-2"/>
            <w:sz w:val="28"/>
          </w:rPr>
          <w:t xml:space="preserve"> </w:t>
        </w:r>
        <w:r w:rsidR="00E44A9C">
          <w:rPr>
            <w:sz w:val="28"/>
          </w:rPr>
          <w:t>АООП</w:t>
        </w:r>
        <w:r w:rsidR="00E44A9C">
          <w:rPr>
            <w:spacing w:val="-1"/>
            <w:sz w:val="28"/>
          </w:rPr>
          <w:t xml:space="preserve"> </w:t>
        </w:r>
        <w:r w:rsidR="00E44A9C">
          <w:rPr>
            <w:sz w:val="28"/>
          </w:rPr>
          <w:t>УО</w:t>
        </w:r>
        <w:r w:rsidR="00E44A9C">
          <w:rPr>
            <w:spacing w:val="-1"/>
            <w:sz w:val="28"/>
          </w:rPr>
          <w:t xml:space="preserve"> </w:t>
        </w:r>
        <w:r w:rsidR="00E44A9C">
          <w:rPr>
            <w:sz w:val="28"/>
          </w:rPr>
          <w:t>(вариант1)</w:t>
        </w:r>
      </w:hyperlink>
      <w:r w:rsidR="00E44A9C">
        <w:rPr>
          <w:sz w:val="28"/>
        </w:rPr>
        <w:tab/>
        <w:t>211</w:t>
      </w:r>
    </w:p>
    <w:p w14:paraId="49A6F3B6" w14:textId="77777777" w:rsidR="001F167D" w:rsidRDefault="00E44A9C">
      <w:pPr>
        <w:pStyle w:val="a4"/>
        <w:numPr>
          <w:ilvl w:val="1"/>
          <w:numId w:val="98"/>
        </w:numPr>
        <w:tabs>
          <w:tab w:val="left" w:pos="1178"/>
          <w:tab w:val="right" w:leader="dot" w:pos="9760"/>
        </w:tabs>
        <w:spacing w:before="50"/>
        <w:rPr>
          <w:sz w:val="28"/>
        </w:rPr>
      </w:pPr>
      <w:r>
        <w:rPr>
          <w:sz w:val="28"/>
        </w:rPr>
        <w:t>Организационный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2"/>
          <w:sz w:val="28"/>
        </w:rPr>
        <w:t xml:space="preserve"> </w:t>
      </w:r>
      <w:r>
        <w:rPr>
          <w:sz w:val="28"/>
        </w:rPr>
        <w:t>УО</w:t>
      </w:r>
      <w:r>
        <w:rPr>
          <w:spacing w:val="-1"/>
          <w:sz w:val="28"/>
        </w:rPr>
        <w:t xml:space="preserve"> </w:t>
      </w:r>
      <w:r>
        <w:rPr>
          <w:sz w:val="28"/>
        </w:rPr>
        <w:t>(вариант1)</w:t>
      </w:r>
      <w:r>
        <w:rPr>
          <w:sz w:val="28"/>
        </w:rPr>
        <w:tab/>
        <w:t>250</w:t>
      </w:r>
    </w:p>
    <w:p w14:paraId="24E07C8A" w14:textId="77777777" w:rsidR="001F167D" w:rsidRDefault="001F167D">
      <w:pPr>
        <w:rPr>
          <w:sz w:val="28"/>
        </w:rPr>
        <w:sectPr w:rsidR="001F167D">
          <w:pgSz w:w="11920" w:h="16850"/>
          <w:pgMar w:top="1020" w:right="580" w:bottom="280" w:left="1400" w:header="720" w:footer="720" w:gutter="0"/>
          <w:cols w:space="720"/>
        </w:sectPr>
      </w:pPr>
    </w:p>
    <w:p w14:paraId="5316716E" w14:textId="77777777" w:rsidR="001F167D" w:rsidRDefault="00E44A9C">
      <w:pPr>
        <w:pStyle w:val="a4"/>
        <w:numPr>
          <w:ilvl w:val="0"/>
          <w:numId w:val="97"/>
        </w:numPr>
        <w:tabs>
          <w:tab w:val="left" w:pos="413"/>
        </w:tabs>
        <w:spacing w:before="79"/>
        <w:ind w:hanging="294"/>
        <w:rPr>
          <w:rFonts w:ascii="Cambria" w:hAnsi="Cambria"/>
          <w:b/>
          <w:sz w:val="28"/>
        </w:rPr>
      </w:pPr>
      <w:bookmarkStart w:id="2" w:name="_bookmark0"/>
      <w:bookmarkEnd w:id="2"/>
      <w:r>
        <w:rPr>
          <w:rFonts w:ascii="Cambria" w:hAnsi="Cambria"/>
          <w:b/>
          <w:sz w:val="28"/>
        </w:rPr>
        <w:lastRenderedPageBreak/>
        <w:t>Целевой</w:t>
      </w:r>
      <w:r>
        <w:rPr>
          <w:rFonts w:ascii="Cambria" w:hAnsi="Cambria"/>
          <w:b/>
          <w:spacing w:val="-4"/>
          <w:sz w:val="28"/>
        </w:rPr>
        <w:t xml:space="preserve"> </w:t>
      </w:r>
      <w:r>
        <w:rPr>
          <w:rFonts w:ascii="Cambria" w:hAnsi="Cambria"/>
          <w:b/>
          <w:sz w:val="28"/>
        </w:rPr>
        <w:t>раздел</w:t>
      </w:r>
    </w:p>
    <w:p w14:paraId="1F0A64C0" w14:textId="77777777" w:rsidR="001F167D" w:rsidRDefault="001F167D">
      <w:pPr>
        <w:pStyle w:val="a3"/>
        <w:ind w:left="0"/>
        <w:jc w:val="left"/>
        <w:rPr>
          <w:rFonts w:ascii="Cambria"/>
          <w:b/>
          <w:sz w:val="32"/>
        </w:rPr>
      </w:pPr>
    </w:p>
    <w:p w14:paraId="6CC7E0C8" w14:textId="77777777" w:rsidR="001F167D" w:rsidRDefault="00E44A9C">
      <w:pPr>
        <w:pStyle w:val="a4"/>
        <w:numPr>
          <w:ilvl w:val="1"/>
          <w:numId w:val="97"/>
        </w:numPr>
        <w:tabs>
          <w:tab w:val="left" w:pos="605"/>
        </w:tabs>
        <w:spacing w:before="195"/>
        <w:ind w:hanging="486"/>
        <w:rPr>
          <w:rFonts w:ascii="Cambria" w:hAnsi="Cambria"/>
          <w:b/>
          <w:sz w:val="26"/>
        </w:rPr>
      </w:pPr>
      <w:bookmarkStart w:id="3" w:name="_bookmark1"/>
      <w:bookmarkEnd w:id="3"/>
      <w:r>
        <w:rPr>
          <w:rFonts w:ascii="Cambria" w:hAnsi="Cambria"/>
          <w:b/>
          <w:sz w:val="26"/>
        </w:rPr>
        <w:t>Пояснительная</w:t>
      </w:r>
      <w:r>
        <w:rPr>
          <w:rFonts w:ascii="Cambria" w:hAnsi="Cambria"/>
          <w:b/>
          <w:spacing w:val="-15"/>
          <w:sz w:val="26"/>
        </w:rPr>
        <w:t xml:space="preserve"> </w:t>
      </w:r>
      <w:r>
        <w:rPr>
          <w:rFonts w:ascii="Cambria" w:hAnsi="Cambria"/>
          <w:b/>
          <w:sz w:val="26"/>
        </w:rPr>
        <w:t>записка</w:t>
      </w:r>
    </w:p>
    <w:p w14:paraId="4B0739FD" w14:textId="77777777" w:rsidR="001F167D" w:rsidRDefault="001F167D">
      <w:pPr>
        <w:pStyle w:val="a3"/>
        <w:ind w:left="0"/>
        <w:jc w:val="left"/>
        <w:rPr>
          <w:rFonts w:ascii="Cambria"/>
          <w:b/>
          <w:sz w:val="30"/>
        </w:rPr>
      </w:pPr>
    </w:p>
    <w:p w14:paraId="6F4876F3" w14:textId="77777777" w:rsidR="001F167D" w:rsidRDefault="00E44A9C">
      <w:pPr>
        <w:pStyle w:val="a3"/>
        <w:spacing w:before="176" w:line="276" w:lineRule="auto"/>
        <w:ind w:left="119" w:right="116" w:firstLine="707"/>
      </w:pPr>
      <w:r>
        <w:rPr>
          <w:b/>
        </w:rPr>
        <w:t xml:space="preserve">Цель </w:t>
      </w:r>
      <w:r>
        <w:t>реализации АООП образования обучающихся с легкой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- создание условий для макси-</w:t>
      </w:r>
      <w:r>
        <w:rPr>
          <w:spacing w:val="1"/>
        </w:rPr>
        <w:t xml:space="preserve"> </w:t>
      </w:r>
      <w:r>
        <w:t>мального удовлетворения особых образовательных потребностей обучающихся,</w:t>
      </w:r>
      <w:r>
        <w:rPr>
          <w:spacing w:val="-67"/>
        </w:rPr>
        <w:t xml:space="preserve"> </w:t>
      </w:r>
      <w:r>
        <w:t>обеспечивающих усвоение</w:t>
      </w:r>
      <w:r>
        <w:rPr>
          <w:spacing w:val="-4"/>
        </w:rPr>
        <w:t xml:space="preserve"> </w:t>
      </w:r>
      <w:r>
        <w:t>ими социального 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опыта.</w:t>
      </w:r>
    </w:p>
    <w:p w14:paraId="4A083286" w14:textId="77777777" w:rsidR="001F167D" w:rsidRDefault="00E44A9C">
      <w:pPr>
        <w:pStyle w:val="a3"/>
        <w:spacing w:line="276" w:lineRule="auto"/>
        <w:ind w:left="119" w:right="120" w:firstLine="707"/>
        <w:rPr>
          <w:i/>
        </w:rPr>
      </w:pPr>
      <w:r>
        <w:t>Достижение поставленной цели при разработке и реализации Организа-</w:t>
      </w:r>
      <w:r>
        <w:rPr>
          <w:spacing w:val="1"/>
        </w:rPr>
        <w:t xml:space="preserve"> </w:t>
      </w:r>
      <w:r>
        <w:t>цией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i/>
        </w:rPr>
        <w:t>основных</w:t>
      </w:r>
      <w:r>
        <w:rPr>
          <w:i/>
          <w:spacing w:val="-1"/>
        </w:rPr>
        <w:t xml:space="preserve"> </w:t>
      </w:r>
      <w:r>
        <w:rPr>
          <w:i/>
        </w:rPr>
        <w:t>задач:</w:t>
      </w:r>
    </w:p>
    <w:p w14:paraId="37872E66" w14:textId="77777777" w:rsidR="001F167D" w:rsidRDefault="00E44A9C">
      <w:pPr>
        <w:pStyle w:val="a4"/>
        <w:numPr>
          <w:ilvl w:val="2"/>
          <w:numId w:val="97"/>
        </w:numPr>
        <w:tabs>
          <w:tab w:val="left" w:pos="991"/>
        </w:tabs>
        <w:spacing w:before="1" w:line="276" w:lineRule="auto"/>
        <w:ind w:right="118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10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12"/>
          <w:sz w:val="28"/>
        </w:rPr>
        <w:t xml:space="preserve"> </w:t>
      </w:r>
      <w:r>
        <w:rPr>
          <w:sz w:val="28"/>
        </w:rPr>
        <w:t>(интеллекту-</w:t>
      </w:r>
      <w:r>
        <w:rPr>
          <w:spacing w:val="-67"/>
          <w:sz w:val="28"/>
        </w:rPr>
        <w:t xml:space="preserve"> </w:t>
      </w:r>
      <w:r>
        <w:rPr>
          <w:sz w:val="28"/>
        </w:rPr>
        <w:t>альными нарушениями) учебной деятельностью, обеспечивающей формирова-</w:t>
      </w:r>
      <w:r>
        <w:rPr>
          <w:spacing w:val="1"/>
          <w:sz w:val="28"/>
        </w:rPr>
        <w:t xml:space="preserve"> </w:t>
      </w:r>
      <w:r>
        <w:rPr>
          <w:sz w:val="28"/>
        </w:rPr>
        <w:t>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компетенций;</w:t>
      </w:r>
    </w:p>
    <w:p w14:paraId="580BD239" w14:textId="77777777" w:rsidR="001F167D" w:rsidRDefault="00E44A9C">
      <w:pPr>
        <w:pStyle w:val="a4"/>
        <w:numPr>
          <w:ilvl w:val="2"/>
          <w:numId w:val="97"/>
        </w:numPr>
        <w:tabs>
          <w:tab w:val="left" w:pos="991"/>
        </w:tabs>
        <w:spacing w:line="276" w:lineRule="auto"/>
        <w:ind w:right="114" w:firstLine="707"/>
        <w:rPr>
          <w:sz w:val="28"/>
        </w:rPr>
      </w:pPr>
      <w:r>
        <w:rPr>
          <w:sz w:val="28"/>
        </w:rPr>
        <w:t>формирование общей культуры, обеспечивающей разностороннее разви-</w:t>
      </w:r>
      <w:r>
        <w:rPr>
          <w:spacing w:val="1"/>
          <w:sz w:val="28"/>
        </w:rPr>
        <w:t xml:space="preserve"> </w:t>
      </w:r>
      <w:r>
        <w:rPr>
          <w:sz w:val="28"/>
        </w:rPr>
        <w:t>тие их личности (нравственно-эстетическое, социально-личностное, интеллекту-</w:t>
      </w:r>
      <w:r>
        <w:rPr>
          <w:spacing w:val="-67"/>
          <w:sz w:val="28"/>
        </w:rPr>
        <w:t xml:space="preserve"> </w:t>
      </w:r>
      <w:r>
        <w:rPr>
          <w:sz w:val="28"/>
        </w:rPr>
        <w:t>альное, физическое), в соответствии с принятыми в семье и обществе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 социокультурными ценностями;</w:t>
      </w:r>
    </w:p>
    <w:p w14:paraId="588CC65F" w14:textId="77777777" w:rsidR="001F167D" w:rsidRDefault="00E44A9C">
      <w:pPr>
        <w:pStyle w:val="a4"/>
        <w:numPr>
          <w:ilvl w:val="2"/>
          <w:numId w:val="97"/>
        </w:numPr>
        <w:tabs>
          <w:tab w:val="left" w:pos="991"/>
        </w:tabs>
        <w:spacing w:line="276" w:lineRule="auto"/>
        <w:ind w:right="119" w:firstLine="707"/>
        <w:rPr>
          <w:sz w:val="28"/>
        </w:rPr>
      </w:pPr>
      <w:r>
        <w:rPr>
          <w:sz w:val="28"/>
        </w:rPr>
        <w:t>достижение планируемых результатов освоения АООП образования обу-</w:t>
      </w:r>
      <w:r>
        <w:rPr>
          <w:spacing w:val="-67"/>
          <w:sz w:val="28"/>
        </w:rPr>
        <w:t xml:space="preserve"> </w:t>
      </w:r>
      <w:r>
        <w:rPr>
          <w:sz w:val="28"/>
        </w:rPr>
        <w:t>чающимися с легкой умственной отсталостью (интеллектуальными нарушени-</w:t>
      </w:r>
      <w:r>
        <w:rPr>
          <w:spacing w:val="1"/>
          <w:sz w:val="28"/>
        </w:rPr>
        <w:t xml:space="preserve"> </w:t>
      </w:r>
      <w:r>
        <w:rPr>
          <w:sz w:val="28"/>
        </w:rPr>
        <w:t>ями) с учетом их особых образовательных потребностей, а также индивидуаль-</w:t>
      </w:r>
      <w:r>
        <w:rPr>
          <w:spacing w:val="1"/>
          <w:sz w:val="28"/>
        </w:rPr>
        <w:t xml:space="preserve"> </w:t>
      </w:r>
      <w:r>
        <w:rPr>
          <w:sz w:val="28"/>
        </w:rPr>
        <w:t>ных особенностей 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14:paraId="2BA31968" w14:textId="77777777" w:rsidR="001F167D" w:rsidRDefault="00E44A9C">
      <w:pPr>
        <w:pStyle w:val="a4"/>
        <w:numPr>
          <w:ilvl w:val="2"/>
          <w:numId w:val="97"/>
        </w:numPr>
        <w:tabs>
          <w:tab w:val="left" w:pos="991"/>
        </w:tabs>
        <w:spacing w:before="1" w:line="276" w:lineRule="auto"/>
        <w:ind w:right="116" w:firstLine="707"/>
        <w:rPr>
          <w:sz w:val="28"/>
        </w:rPr>
      </w:pPr>
      <w:r>
        <w:rPr>
          <w:sz w:val="28"/>
        </w:rPr>
        <w:t>выявление и развитие возможностей и способностей обучающихся с ум-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ственной отсталостью (интеллектуальными нарушениями), через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их общественно полезной деятельности, проведения спортивно–оздоровитель-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ной работы, организацию художественного творчества и др.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1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0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1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основе сетевого взаимодействия), проведении спортивных, творческих и др. со-</w:t>
      </w:r>
      <w:r>
        <w:rPr>
          <w:spacing w:val="1"/>
          <w:sz w:val="28"/>
        </w:rPr>
        <w:t xml:space="preserve"> </w:t>
      </w:r>
      <w:r>
        <w:rPr>
          <w:sz w:val="28"/>
        </w:rPr>
        <w:t>ревнований;</w:t>
      </w:r>
    </w:p>
    <w:p w14:paraId="2B127E07" w14:textId="77777777" w:rsidR="001F167D" w:rsidRDefault="00E44A9C">
      <w:pPr>
        <w:pStyle w:val="a4"/>
        <w:numPr>
          <w:ilvl w:val="2"/>
          <w:numId w:val="97"/>
        </w:numPr>
        <w:tabs>
          <w:tab w:val="left" w:pos="991"/>
        </w:tabs>
        <w:spacing w:line="276" w:lineRule="auto"/>
        <w:ind w:right="123" w:firstLine="707"/>
        <w:rPr>
          <w:sz w:val="28"/>
        </w:rPr>
      </w:pPr>
      <w:r>
        <w:rPr>
          <w:sz w:val="28"/>
        </w:rPr>
        <w:t>участие педагогических работников, обучающихся, их родителей (закон-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 представителей) и общественности в проектировании и развитии внутриш-</w:t>
      </w:r>
      <w:r>
        <w:rPr>
          <w:spacing w:val="1"/>
          <w:sz w:val="28"/>
        </w:rPr>
        <w:t xml:space="preserve"> </w:t>
      </w:r>
      <w:r>
        <w:rPr>
          <w:sz w:val="28"/>
        </w:rPr>
        <w:t>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среды.</w:t>
      </w:r>
    </w:p>
    <w:p w14:paraId="7F79A4D0" w14:textId="77777777" w:rsidR="001F167D" w:rsidRDefault="001F167D">
      <w:pPr>
        <w:pStyle w:val="a3"/>
        <w:spacing w:before="5"/>
        <w:ind w:left="0"/>
        <w:jc w:val="left"/>
        <w:rPr>
          <w:sz w:val="32"/>
        </w:rPr>
      </w:pPr>
    </w:p>
    <w:p w14:paraId="78B4AA55" w14:textId="77777777" w:rsidR="001F167D" w:rsidRDefault="00E44A9C">
      <w:pPr>
        <w:pStyle w:val="21"/>
        <w:spacing w:line="276" w:lineRule="auto"/>
        <w:ind w:left="119" w:right="114" w:firstLine="707"/>
      </w:pPr>
      <w:r>
        <w:t>Принципы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подходы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12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обще-</w:t>
      </w:r>
      <w:r>
        <w:rPr>
          <w:spacing w:val="-68"/>
        </w:rPr>
        <w:t xml:space="preserve"> </w:t>
      </w:r>
      <w:r>
        <w:t>образовательной программы образования обучающихся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</w:p>
    <w:p w14:paraId="45F778F0" w14:textId="77777777" w:rsidR="001F167D" w:rsidRDefault="00E44A9C">
      <w:pPr>
        <w:spacing w:line="276" w:lineRule="auto"/>
        <w:ind w:left="119" w:right="117" w:firstLine="707"/>
        <w:jc w:val="both"/>
        <w:rPr>
          <w:i/>
          <w:sz w:val="28"/>
        </w:rPr>
      </w:pPr>
      <w:r>
        <w:rPr>
          <w:sz w:val="28"/>
        </w:rPr>
        <w:t>В основу разработки АООП для обучающихся с умственной 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(интеллектуальными нарушениями) заложены </w:t>
      </w:r>
      <w:r>
        <w:rPr>
          <w:i/>
          <w:sz w:val="28"/>
        </w:rPr>
        <w:t>дифференцированный и деятель-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ностный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подходы.</w:t>
      </w:r>
    </w:p>
    <w:p w14:paraId="41E764FB" w14:textId="77777777" w:rsidR="001F167D" w:rsidRDefault="00E44A9C">
      <w:pPr>
        <w:pStyle w:val="a3"/>
        <w:spacing w:line="278" w:lineRule="auto"/>
        <w:ind w:left="119" w:right="117" w:firstLine="707"/>
      </w:pPr>
      <w:r>
        <w:t>Дифференцированный подход к построению АООП УО для обучающихся</w:t>
      </w:r>
      <w:r>
        <w:rPr>
          <w:spacing w:val="1"/>
        </w:rPr>
        <w:t xml:space="preserve"> </w:t>
      </w:r>
      <w:r>
        <w:lastRenderedPageBreak/>
        <w:t>с</w:t>
      </w:r>
      <w:r>
        <w:rPr>
          <w:spacing w:val="22"/>
        </w:rPr>
        <w:t xml:space="preserve"> </w:t>
      </w:r>
      <w:r>
        <w:t>умственной</w:t>
      </w:r>
      <w:r>
        <w:rPr>
          <w:spacing w:val="20"/>
        </w:rPr>
        <w:t xml:space="preserve"> </w:t>
      </w:r>
      <w:r>
        <w:t>отсталостью</w:t>
      </w:r>
      <w:r>
        <w:rPr>
          <w:spacing w:val="18"/>
        </w:rPr>
        <w:t xml:space="preserve"> </w:t>
      </w:r>
      <w:r>
        <w:t>(интеллектуальными</w:t>
      </w:r>
      <w:r>
        <w:rPr>
          <w:spacing w:val="20"/>
        </w:rPr>
        <w:t xml:space="preserve"> </w:t>
      </w:r>
      <w:r>
        <w:t>нарушениями)</w:t>
      </w:r>
      <w:r>
        <w:rPr>
          <w:spacing w:val="26"/>
        </w:rPr>
        <w:t xml:space="preserve"> </w:t>
      </w:r>
      <w:r>
        <w:t>предполагает</w:t>
      </w:r>
    </w:p>
    <w:p w14:paraId="54CB5603" w14:textId="77777777" w:rsidR="001F167D" w:rsidRDefault="001F167D">
      <w:pPr>
        <w:spacing w:line="278" w:lineRule="auto"/>
      </w:pPr>
    </w:p>
    <w:p w14:paraId="296ED847" w14:textId="77777777" w:rsidR="001F167D" w:rsidRDefault="00E44A9C">
      <w:pPr>
        <w:pStyle w:val="a3"/>
        <w:spacing w:before="77" w:line="276" w:lineRule="auto"/>
        <w:ind w:left="119" w:right="119"/>
      </w:pPr>
      <w:r>
        <w:t>учет их особых образовательных потребностей, которые проявляются в неодно-</w:t>
      </w:r>
      <w:r>
        <w:rPr>
          <w:spacing w:val="1"/>
        </w:rPr>
        <w:t xml:space="preserve"> </w:t>
      </w:r>
      <w:r>
        <w:t>родности возможностей освоения содержания образования. Это обусловливает</w:t>
      </w:r>
      <w:r>
        <w:rPr>
          <w:spacing w:val="1"/>
        </w:rPr>
        <w:t xml:space="preserve"> </w:t>
      </w:r>
      <w:r>
        <w:t>необходимость создания разных вариантов образовательной программы,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индивидуального учебного</w:t>
      </w:r>
      <w:r>
        <w:rPr>
          <w:spacing w:val="1"/>
        </w:rPr>
        <w:t xml:space="preserve"> </w:t>
      </w:r>
      <w:r>
        <w:t>плана.</w:t>
      </w:r>
    </w:p>
    <w:p w14:paraId="1C6BD5CA" w14:textId="77777777" w:rsidR="001F167D" w:rsidRDefault="00E44A9C">
      <w:pPr>
        <w:pStyle w:val="a3"/>
        <w:spacing w:line="276" w:lineRule="auto"/>
        <w:ind w:left="119" w:right="116" w:firstLine="707"/>
      </w:pPr>
      <w:r>
        <w:t>Применение дифференцированного подхода к созданию образовательных</w:t>
      </w:r>
      <w:r>
        <w:rPr>
          <w:spacing w:val="1"/>
        </w:rPr>
        <w:t xml:space="preserve"> </w:t>
      </w:r>
      <w:r>
        <w:t>программ обеспечивает разнообразие содержания, предоставляя обучающимся с</w:t>
      </w:r>
      <w:r>
        <w:rPr>
          <w:spacing w:val="-67"/>
        </w:rPr>
        <w:t xml:space="preserve"> </w:t>
      </w:r>
      <w:r>
        <w:t>умственной отсталостью (интеллектуальными нарушениями) возможность реа-</w:t>
      </w:r>
      <w:r>
        <w:rPr>
          <w:spacing w:val="1"/>
        </w:rPr>
        <w:t xml:space="preserve"> </w:t>
      </w:r>
      <w:r>
        <w:t>лизовать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развития.</w:t>
      </w:r>
    </w:p>
    <w:p w14:paraId="6FF5707C" w14:textId="77777777" w:rsidR="001F167D" w:rsidRDefault="00E44A9C">
      <w:pPr>
        <w:pStyle w:val="a3"/>
        <w:spacing w:line="276" w:lineRule="auto"/>
        <w:ind w:left="119" w:right="117" w:firstLine="707"/>
      </w:pPr>
      <w:r>
        <w:t>Деятельностный подход основывается на теоретических положениях оте-</w:t>
      </w:r>
      <w:r>
        <w:rPr>
          <w:spacing w:val="1"/>
        </w:rPr>
        <w:t xml:space="preserve"> </w:t>
      </w:r>
      <w:r>
        <w:t>чественной психологической науки, раскрывающих основные закономерности и</w:t>
      </w:r>
      <w:r>
        <w:rPr>
          <w:spacing w:val="-67"/>
        </w:rPr>
        <w:t xml:space="preserve"> </w:t>
      </w:r>
      <w:r>
        <w:t>структуру образования с учетом специфики развития личности 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14:paraId="35E9378A" w14:textId="77777777" w:rsidR="001F167D" w:rsidRDefault="00E44A9C">
      <w:pPr>
        <w:pStyle w:val="a3"/>
        <w:spacing w:line="276" w:lineRule="auto"/>
        <w:ind w:left="119" w:right="120" w:firstLine="707"/>
      </w:pPr>
      <w:r>
        <w:t>Деятельностный подход в образовании строится на признании того, что</w:t>
      </w:r>
      <w:r>
        <w:rPr>
          <w:spacing w:val="1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>отсталостью(интеллектуальными</w:t>
      </w:r>
      <w:r>
        <w:rPr>
          <w:spacing w:val="-68"/>
        </w:rPr>
        <w:t xml:space="preserve"> </w:t>
      </w:r>
      <w:r>
        <w:t>нарушениями) школьного возраста определяется характером организации до-</w:t>
      </w:r>
      <w:r>
        <w:rPr>
          <w:spacing w:val="1"/>
        </w:rPr>
        <w:t xml:space="preserve"> </w:t>
      </w:r>
      <w:r>
        <w:t>ступной</w:t>
      </w:r>
      <w:r>
        <w:rPr>
          <w:spacing w:val="-4"/>
        </w:rPr>
        <w:t xml:space="preserve"> </w:t>
      </w:r>
      <w:r>
        <w:t>им деятельности</w:t>
      </w:r>
      <w:r>
        <w:rPr>
          <w:spacing w:val="-1"/>
        </w:rPr>
        <w:t xml:space="preserve"> </w:t>
      </w:r>
      <w:r>
        <w:t>(предметно-практической и учебной).</w:t>
      </w:r>
    </w:p>
    <w:p w14:paraId="4F047196" w14:textId="77777777" w:rsidR="001F167D" w:rsidRDefault="00E44A9C">
      <w:pPr>
        <w:pStyle w:val="a3"/>
        <w:spacing w:line="276" w:lineRule="auto"/>
        <w:ind w:left="119" w:right="117" w:firstLine="707"/>
      </w:pPr>
      <w:r>
        <w:t>Основным средством реализации деятельностного подхода в образовании</w:t>
      </w:r>
      <w:r>
        <w:rPr>
          <w:spacing w:val="1"/>
        </w:rPr>
        <w:t xml:space="preserve"> </w:t>
      </w:r>
      <w:r>
        <w:t>является обучение как процесс организации познавательной и предметно-прак-</w:t>
      </w:r>
      <w:r>
        <w:rPr>
          <w:spacing w:val="1"/>
        </w:rPr>
        <w:t xml:space="preserve"> </w:t>
      </w:r>
      <w:r>
        <w:t>тической деятельности обучающихся, обеспечивающий овладение ими содержа-</w:t>
      </w:r>
      <w:r>
        <w:rPr>
          <w:spacing w:val="-67"/>
        </w:rPr>
        <w:t xml:space="preserve"> </w:t>
      </w:r>
      <w:r>
        <w:t>нием</w:t>
      </w:r>
      <w:r>
        <w:rPr>
          <w:spacing w:val="-1"/>
        </w:rPr>
        <w:t xml:space="preserve"> </w:t>
      </w:r>
      <w:r>
        <w:t>образования.</w:t>
      </w:r>
    </w:p>
    <w:p w14:paraId="78867A21" w14:textId="77777777" w:rsidR="001F167D" w:rsidRDefault="00E44A9C">
      <w:pPr>
        <w:pStyle w:val="a3"/>
        <w:spacing w:before="2" w:line="276" w:lineRule="auto"/>
        <w:ind w:left="119" w:right="119" w:firstLine="707"/>
      </w:pPr>
      <w:r>
        <w:t>В контексте разработки АООП</w:t>
      </w:r>
      <w:r>
        <w:rPr>
          <w:spacing w:val="1"/>
        </w:rPr>
        <w:t xml:space="preserve"> </w:t>
      </w:r>
      <w:r>
        <w:t>образования для обучающихся с умствен-</w:t>
      </w:r>
      <w:r>
        <w:rPr>
          <w:spacing w:val="-67"/>
        </w:rPr>
        <w:t xml:space="preserve"> </w:t>
      </w:r>
      <w:r>
        <w:t>ной отсталостью (интеллектуальными нарушениями) реализация деятельност-</w:t>
      </w:r>
      <w:r>
        <w:rPr>
          <w:spacing w:val="1"/>
        </w:rPr>
        <w:t xml:space="preserve"> </w:t>
      </w:r>
      <w:r>
        <w:t>ного подхода обеспечивает:</w:t>
      </w:r>
    </w:p>
    <w:p w14:paraId="5A0840BE" w14:textId="77777777" w:rsidR="001F167D" w:rsidRDefault="00E44A9C">
      <w:pPr>
        <w:pStyle w:val="a4"/>
        <w:numPr>
          <w:ilvl w:val="2"/>
          <w:numId w:val="97"/>
        </w:numPr>
        <w:tabs>
          <w:tab w:val="left" w:pos="991"/>
        </w:tabs>
        <w:spacing w:line="278" w:lineRule="auto"/>
        <w:ind w:right="123" w:firstLine="707"/>
        <w:rPr>
          <w:sz w:val="28"/>
        </w:rPr>
      </w:pPr>
      <w:r>
        <w:rPr>
          <w:sz w:val="28"/>
        </w:rPr>
        <w:t>придание результатам образования социально и личностно значимого ха-</w:t>
      </w:r>
      <w:r>
        <w:rPr>
          <w:spacing w:val="-67"/>
          <w:sz w:val="28"/>
        </w:rPr>
        <w:t xml:space="preserve"> </w:t>
      </w:r>
      <w:r>
        <w:rPr>
          <w:sz w:val="28"/>
        </w:rPr>
        <w:t>рактера;</w:t>
      </w:r>
    </w:p>
    <w:p w14:paraId="09A8A380" w14:textId="77777777" w:rsidR="001F167D" w:rsidRDefault="00E44A9C">
      <w:pPr>
        <w:pStyle w:val="a4"/>
        <w:numPr>
          <w:ilvl w:val="2"/>
          <w:numId w:val="97"/>
        </w:numPr>
        <w:tabs>
          <w:tab w:val="left" w:pos="984"/>
        </w:tabs>
        <w:spacing w:line="276" w:lineRule="auto"/>
        <w:ind w:right="118" w:firstLine="707"/>
        <w:rPr>
          <w:sz w:val="28"/>
        </w:rPr>
      </w:pPr>
      <w:r>
        <w:rPr>
          <w:sz w:val="28"/>
        </w:rPr>
        <w:t>прочное</w:t>
      </w:r>
      <w:r>
        <w:rPr>
          <w:spacing w:val="-10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2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областях;</w:t>
      </w:r>
    </w:p>
    <w:p w14:paraId="25951D40" w14:textId="77777777" w:rsidR="001F167D" w:rsidRDefault="00E44A9C">
      <w:pPr>
        <w:pStyle w:val="a3"/>
        <w:spacing w:line="276" w:lineRule="auto"/>
        <w:ind w:left="119" w:right="121" w:firstLine="707"/>
      </w:pPr>
      <w:r>
        <w:t>-существенное</w:t>
      </w:r>
      <w:r>
        <w:rPr>
          <w:spacing w:val="-6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учению,</w:t>
      </w:r>
      <w:r>
        <w:rPr>
          <w:spacing w:val="-7"/>
        </w:rPr>
        <w:t xml:space="preserve"> </w:t>
      </w:r>
      <w:r>
        <w:t>приобретению</w:t>
      </w:r>
      <w:r>
        <w:rPr>
          <w:spacing w:val="-67"/>
        </w:rPr>
        <w:t xml:space="preserve"> </w:t>
      </w:r>
      <w:r>
        <w:t>нового опыта</w:t>
      </w:r>
      <w:r>
        <w:rPr>
          <w:spacing w:val="-3"/>
        </w:rPr>
        <w:t xml:space="preserve"> </w:t>
      </w:r>
      <w:r>
        <w:t>деятельности и поведения;</w:t>
      </w:r>
    </w:p>
    <w:p w14:paraId="648FD91E" w14:textId="77777777" w:rsidR="001F167D" w:rsidRDefault="00E44A9C">
      <w:pPr>
        <w:pStyle w:val="a3"/>
        <w:spacing w:line="276" w:lineRule="auto"/>
        <w:ind w:left="119" w:right="121" w:firstLine="707"/>
      </w:pPr>
      <w:r>
        <w:t>-обеспечение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общекультурного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ос-</w:t>
      </w:r>
      <w:r>
        <w:rPr>
          <w:spacing w:val="-68"/>
        </w:rPr>
        <w:t xml:space="preserve"> </w:t>
      </w:r>
      <w:r>
        <w:rPr>
          <w:spacing w:val="-1"/>
        </w:rPr>
        <w:t>нове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базовых</w:t>
      </w:r>
      <w:r>
        <w:rPr>
          <w:spacing w:val="-14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действий,</w:t>
      </w:r>
      <w:r>
        <w:rPr>
          <w:spacing w:val="-16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обеспечивают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успешное усвоение некоторых элементов системы научных знаний, умений и</w:t>
      </w:r>
      <w:r>
        <w:rPr>
          <w:spacing w:val="1"/>
        </w:rPr>
        <w:t xml:space="preserve"> </w:t>
      </w:r>
      <w:r>
        <w:t>навыков (академических результатов), но и прежде всего жизненной компетен-</w:t>
      </w:r>
      <w:r>
        <w:rPr>
          <w:spacing w:val="1"/>
        </w:rPr>
        <w:t xml:space="preserve"> </w:t>
      </w:r>
      <w:r>
        <w:t>ции,</w:t>
      </w:r>
      <w:r>
        <w:rPr>
          <w:spacing w:val="-2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успешности.</w:t>
      </w:r>
    </w:p>
    <w:p w14:paraId="7D894EED" w14:textId="77777777" w:rsidR="001F167D" w:rsidRDefault="00E44A9C">
      <w:pPr>
        <w:spacing w:line="276" w:lineRule="auto"/>
        <w:ind w:left="119" w:right="118" w:firstLine="707"/>
        <w:jc w:val="both"/>
        <w:rPr>
          <w:i/>
          <w:sz w:val="28"/>
        </w:rPr>
      </w:pPr>
      <w:r>
        <w:rPr>
          <w:i/>
          <w:sz w:val="28"/>
        </w:rPr>
        <w:t>В основу формирования АООП образования обучающихся с умственной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отсталостью (интеллектуальными нарушениями) положены следующие прин-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ципы:</w:t>
      </w:r>
    </w:p>
    <w:p w14:paraId="17A5E40B" w14:textId="77777777" w:rsidR="001F167D" w:rsidRDefault="00E44A9C">
      <w:pPr>
        <w:pStyle w:val="a4"/>
        <w:numPr>
          <w:ilvl w:val="2"/>
          <w:numId w:val="97"/>
        </w:numPr>
        <w:tabs>
          <w:tab w:val="left" w:pos="996"/>
        </w:tabs>
        <w:spacing w:line="276" w:lineRule="auto"/>
        <w:ind w:right="124" w:firstLine="707"/>
        <w:jc w:val="left"/>
        <w:rPr>
          <w:sz w:val="28"/>
        </w:rPr>
      </w:pPr>
      <w:r>
        <w:rPr>
          <w:sz w:val="28"/>
        </w:rPr>
        <w:lastRenderedPageBreak/>
        <w:t>принципы государственной политики РФ в области образования(гумани-</w:t>
      </w:r>
      <w:r>
        <w:rPr>
          <w:spacing w:val="-67"/>
          <w:sz w:val="28"/>
        </w:rPr>
        <w:t xml:space="preserve"> </w:t>
      </w:r>
      <w:r>
        <w:rPr>
          <w:sz w:val="28"/>
        </w:rPr>
        <w:t>стический</w:t>
      </w:r>
      <w:r>
        <w:rPr>
          <w:spacing w:val="5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5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58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</w:p>
    <w:p w14:paraId="396F71FD" w14:textId="77777777" w:rsidR="001F167D" w:rsidRDefault="00E44A9C">
      <w:pPr>
        <w:pStyle w:val="a3"/>
        <w:spacing w:before="77" w:line="276" w:lineRule="auto"/>
        <w:ind w:left="119" w:right="119"/>
      </w:pPr>
      <w:r>
        <w:rPr>
          <w:spacing w:val="-1"/>
        </w:rPr>
        <w:t>территории</w:t>
      </w:r>
      <w:r>
        <w:rPr>
          <w:spacing w:val="-17"/>
        </w:rPr>
        <w:t xml:space="preserve"> </w:t>
      </w:r>
      <w:r>
        <w:rPr>
          <w:spacing w:val="-1"/>
        </w:rPr>
        <w:t>Российской</w:t>
      </w:r>
      <w:r>
        <w:rPr>
          <w:spacing w:val="-16"/>
        </w:rPr>
        <w:t xml:space="preserve"> </w:t>
      </w:r>
      <w:r>
        <w:rPr>
          <w:spacing w:val="-1"/>
        </w:rPr>
        <w:t>Федерации,</w:t>
      </w:r>
      <w:r>
        <w:rPr>
          <w:spacing w:val="-17"/>
        </w:rPr>
        <w:t xml:space="preserve"> </w:t>
      </w:r>
      <w:r>
        <w:rPr>
          <w:spacing w:val="-1"/>
        </w:rPr>
        <w:t>светский</w:t>
      </w:r>
      <w:r>
        <w:rPr>
          <w:spacing w:val="-16"/>
        </w:rPr>
        <w:t xml:space="preserve"> </w:t>
      </w:r>
      <w:r>
        <w:t>характер</w:t>
      </w:r>
      <w:r>
        <w:rPr>
          <w:spacing w:val="-18"/>
        </w:rPr>
        <w:t xml:space="preserve"> </w:t>
      </w:r>
      <w:r>
        <w:t>образования,</w:t>
      </w:r>
      <w:r>
        <w:rPr>
          <w:spacing w:val="-20"/>
        </w:rPr>
        <w:t xml:space="preserve"> </w:t>
      </w:r>
      <w:r>
        <w:t>общедоступ-</w:t>
      </w:r>
      <w:r>
        <w:rPr>
          <w:spacing w:val="-67"/>
        </w:rPr>
        <w:t xml:space="preserve"> </w:t>
      </w:r>
      <w:r>
        <w:t>ность образования, адаптивность системы образования к уровням и особенно-</w:t>
      </w:r>
      <w:r>
        <w:rPr>
          <w:spacing w:val="1"/>
        </w:rPr>
        <w:t xml:space="preserve"> </w:t>
      </w:r>
      <w:r>
        <w:t>стям</w:t>
      </w:r>
      <w:r>
        <w:rPr>
          <w:spacing w:val="-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воспитанников</w:t>
      </w:r>
      <w:r>
        <w:rPr>
          <w:spacing w:val="-3"/>
        </w:rPr>
        <w:t xml:space="preserve"> </w:t>
      </w:r>
      <w:r>
        <w:t>и др.);</w:t>
      </w:r>
    </w:p>
    <w:p w14:paraId="0374CB5C" w14:textId="77777777" w:rsidR="001F167D" w:rsidRDefault="00E44A9C">
      <w:pPr>
        <w:pStyle w:val="a4"/>
        <w:numPr>
          <w:ilvl w:val="2"/>
          <w:numId w:val="97"/>
        </w:numPr>
        <w:tabs>
          <w:tab w:val="left" w:pos="1003"/>
        </w:tabs>
        <w:spacing w:line="276" w:lineRule="auto"/>
        <w:ind w:right="118" w:firstLine="707"/>
        <w:rPr>
          <w:sz w:val="28"/>
        </w:rPr>
      </w:pPr>
      <w:r>
        <w:rPr>
          <w:sz w:val="28"/>
        </w:rPr>
        <w:t>принцип 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11"/>
          <w:sz w:val="28"/>
        </w:rPr>
        <w:t xml:space="preserve"> </w:t>
      </w:r>
      <w:r>
        <w:rPr>
          <w:sz w:val="28"/>
        </w:rPr>
        <w:t>обуславливающий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</w:p>
    <w:p w14:paraId="32AA30BC" w14:textId="77777777" w:rsidR="001F167D" w:rsidRDefault="00E44A9C">
      <w:pPr>
        <w:pStyle w:val="a3"/>
        <w:spacing w:line="321" w:lineRule="exact"/>
        <w:ind w:left="119"/>
      </w:pPr>
      <w:r>
        <w:t>«зоны</w:t>
      </w:r>
      <w:r>
        <w:rPr>
          <w:spacing w:val="-6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особых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потребностей;</w:t>
      </w:r>
    </w:p>
    <w:p w14:paraId="461C6B7F" w14:textId="77777777" w:rsidR="001F167D" w:rsidRDefault="00E44A9C">
      <w:pPr>
        <w:pStyle w:val="a4"/>
        <w:numPr>
          <w:ilvl w:val="2"/>
          <w:numId w:val="97"/>
        </w:numPr>
        <w:tabs>
          <w:tab w:val="left" w:pos="991"/>
        </w:tabs>
        <w:spacing w:before="51"/>
        <w:ind w:left="990"/>
        <w:rPr>
          <w:sz w:val="28"/>
        </w:rPr>
      </w:pPr>
      <w:r>
        <w:rPr>
          <w:sz w:val="28"/>
        </w:rPr>
        <w:t>онтогенетический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принцип;</w:t>
      </w:r>
    </w:p>
    <w:p w14:paraId="4B54C0C0" w14:textId="77777777" w:rsidR="001F167D" w:rsidRDefault="00E44A9C">
      <w:pPr>
        <w:pStyle w:val="a4"/>
        <w:numPr>
          <w:ilvl w:val="2"/>
          <w:numId w:val="97"/>
        </w:numPr>
        <w:tabs>
          <w:tab w:val="left" w:pos="1034"/>
        </w:tabs>
        <w:spacing w:before="47" w:line="276" w:lineRule="auto"/>
        <w:ind w:right="120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преемственности, предполагающий взаимосвязь и непрерыв-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 образования обучающихся с умственной отсталостью(интеллектуальными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всех</w:t>
      </w:r>
      <w:r>
        <w:rPr>
          <w:spacing w:val="-15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воз-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раста;</w:t>
      </w:r>
    </w:p>
    <w:p w14:paraId="0D7368E2" w14:textId="77777777" w:rsidR="001F167D" w:rsidRDefault="00E44A9C">
      <w:pPr>
        <w:pStyle w:val="a4"/>
        <w:numPr>
          <w:ilvl w:val="2"/>
          <w:numId w:val="97"/>
        </w:numPr>
        <w:tabs>
          <w:tab w:val="left" w:pos="977"/>
        </w:tabs>
        <w:spacing w:line="276" w:lineRule="auto"/>
        <w:ind w:right="120" w:firstLine="707"/>
        <w:rPr>
          <w:sz w:val="28"/>
        </w:rPr>
      </w:pPr>
      <w:r>
        <w:rPr>
          <w:spacing w:val="-1"/>
          <w:sz w:val="28"/>
        </w:rPr>
        <w:t>принцип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целостности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-1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внутренних взаимосвязей и взаимозависимостей между отдельными предмет-</w:t>
      </w:r>
      <w:r>
        <w:rPr>
          <w:spacing w:val="1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входящими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 состав;</w:t>
      </w:r>
    </w:p>
    <w:p w14:paraId="1F8B657E" w14:textId="77777777" w:rsidR="001F167D" w:rsidRDefault="00E44A9C">
      <w:pPr>
        <w:pStyle w:val="a4"/>
        <w:numPr>
          <w:ilvl w:val="2"/>
          <w:numId w:val="97"/>
        </w:numPr>
        <w:tabs>
          <w:tab w:val="left" w:pos="1018"/>
        </w:tabs>
        <w:spacing w:before="1" w:line="276" w:lineRule="auto"/>
        <w:ind w:right="119" w:firstLine="707"/>
        <w:rPr>
          <w:sz w:val="28"/>
        </w:rPr>
      </w:pPr>
      <w:r>
        <w:rPr>
          <w:sz w:val="28"/>
        </w:rPr>
        <w:t>принцип направленности на формирование деятельности, обеспечиваю-</w:t>
      </w:r>
      <w:r>
        <w:rPr>
          <w:spacing w:val="1"/>
          <w:sz w:val="28"/>
        </w:rPr>
        <w:t xml:space="preserve"> </w:t>
      </w:r>
      <w:r>
        <w:rPr>
          <w:sz w:val="28"/>
        </w:rPr>
        <w:t>щий возможность овладения обучающимися с умственной отсталостью (интел-</w:t>
      </w:r>
      <w:r>
        <w:rPr>
          <w:spacing w:val="1"/>
          <w:sz w:val="28"/>
        </w:rPr>
        <w:t xml:space="preserve"> </w:t>
      </w:r>
      <w:r>
        <w:rPr>
          <w:sz w:val="28"/>
        </w:rPr>
        <w:t>лектуальными нарушениями) всеми видами доступной им предметно-практиче-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деятельно-</w:t>
      </w:r>
      <w:r>
        <w:rPr>
          <w:spacing w:val="-68"/>
          <w:sz w:val="28"/>
        </w:rPr>
        <w:t xml:space="preserve"> </w:t>
      </w:r>
      <w:r>
        <w:rPr>
          <w:sz w:val="28"/>
        </w:rPr>
        <w:t>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поведением;</w:t>
      </w:r>
    </w:p>
    <w:p w14:paraId="41C15FE0" w14:textId="77777777" w:rsidR="001F167D" w:rsidRDefault="00E44A9C">
      <w:pPr>
        <w:pStyle w:val="a4"/>
        <w:numPr>
          <w:ilvl w:val="2"/>
          <w:numId w:val="97"/>
        </w:numPr>
        <w:tabs>
          <w:tab w:val="left" w:pos="1054"/>
        </w:tabs>
        <w:spacing w:line="276" w:lineRule="auto"/>
        <w:ind w:right="116" w:firstLine="707"/>
        <w:rPr>
          <w:sz w:val="28"/>
        </w:rPr>
      </w:pPr>
      <w:r>
        <w:rPr>
          <w:sz w:val="28"/>
        </w:rPr>
        <w:t>принцип переноса усвоенных знаний, умений, навыков и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 в условиях учебной ситуации, в различные жизненные ситуа-</w:t>
      </w:r>
      <w:r>
        <w:rPr>
          <w:spacing w:val="1"/>
          <w:sz w:val="28"/>
        </w:rPr>
        <w:t xml:space="preserve"> </w:t>
      </w:r>
      <w:r>
        <w:rPr>
          <w:sz w:val="28"/>
        </w:rPr>
        <w:t>ции,</w:t>
      </w:r>
      <w:r>
        <w:rPr>
          <w:spacing w:val="-14"/>
          <w:sz w:val="28"/>
        </w:rPr>
        <w:t xml:space="preserve"> </w:t>
      </w:r>
      <w:r>
        <w:rPr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ори-</w:t>
      </w:r>
      <w:r>
        <w:rPr>
          <w:spacing w:val="-67"/>
          <w:sz w:val="28"/>
        </w:rPr>
        <w:t xml:space="preserve"> </w:t>
      </w:r>
      <w:r>
        <w:rPr>
          <w:sz w:val="28"/>
        </w:rPr>
        <w:t>ентировке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14:paraId="3287EAB2" w14:textId="77777777" w:rsidR="001F167D" w:rsidRDefault="00E44A9C">
      <w:pPr>
        <w:pStyle w:val="a4"/>
        <w:numPr>
          <w:ilvl w:val="2"/>
          <w:numId w:val="97"/>
        </w:numPr>
        <w:tabs>
          <w:tab w:val="left" w:pos="991"/>
        </w:tabs>
        <w:ind w:left="990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семьей.</w:t>
      </w:r>
    </w:p>
    <w:p w14:paraId="23436BBC" w14:textId="77777777" w:rsidR="001F167D" w:rsidRDefault="00E44A9C">
      <w:pPr>
        <w:pStyle w:val="a3"/>
        <w:spacing w:before="49" w:line="276" w:lineRule="auto"/>
        <w:ind w:left="119" w:right="115" w:firstLine="707"/>
      </w:pPr>
      <w:r>
        <w:t>АООП УО имеет два варианта: адаптированная основная общеобразова-</w:t>
      </w:r>
      <w:r>
        <w:rPr>
          <w:spacing w:val="1"/>
        </w:rPr>
        <w:t xml:space="preserve"> </w:t>
      </w:r>
      <w:r>
        <w:t>тельная программа образования обучающихся с легкой умственной отсталостью</w:t>
      </w:r>
      <w:r>
        <w:rPr>
          <w:spacing w:val="-67"/>
        </w:rPr>
        <w:t xml:space="preserve"> </w:t>
      </w:r>
      <w:r>
        <w:t>(интеллектуальными нарушениями) (вариант 1) (далее - АООП УО (вариант 1) и</w:t>
      </w:r>
      <w:r>
        <w:rPr>
          <w:spacing w:val="-67"/>
        </w:rPr>
        <w:t xml:space="preserve"> </w:t>
      </w:r>
      <w:r>
        <w:t>адаптированная основная общеобразовательная программа образования обучаю-</w:t>
      </w:r>
      <w:r>
        <w:rPr>
          <w:spacing w:val="-67"/>
        </w:rPr>
        <w:t xml:space="preserve"> </w:t>
      </w:r>
      <w:r>
        <w:t>щихся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умеренной,</w:t>
      </w:r>
      <w:r>
        <w:rPr>
          <w:spacing w:val="-14"/>
        </w:rPr>
        <w:t xml:space="preserve"> </w:t>
      </w:r>
      <w:r>
        <w:t>тяжелой,</w:t>
      </w:r>
      <w:r>
        <w:rPr>
          <w:spacing w:val="-12"/>
        </w:rPr>
        <w:t xml:space="preserve"> </w:t>
      </w:r>
      <w:r>
        <w:t>глубокой</w:t>
      </w:r>
      <w:r>
        <w:rPr>
          <w:spacing w:val="-12"/>
        </w:rPr>
        <w:t xml:space="preserve"> </w:t>
      </w:r>
      <w:r>
        <w:t>умственной</w:t>
      </w:r>
      <w:r>
        <w:rPr>
          <w:spacing w:val="-11"/>
        </w:rPr>
        <w:t xml:space="preserve"> </w:t>
      </w:r>
      <w:r>
        <w:t>отсталостью</w:t>
      </w:r>
      <w:r>
        <w:rPr>
          <w:spacing w:val="-12"/>
        </w:rPr>
        <w:t xml:space="preserve"> </w:t>
      </w:r>
      <w:r>
        <w:t>(интеллектуаль-</w:t>
      </w:r>
      <w:r>
        <w:rPr>
          <w:spacing w:val="-68"/>
        </w:rPr>
        <w:t xml:space="preserve"> </w:t>
      </w:r>
      <w:r>
        <w:t>ными нарушениями), тяжелыми и множественными нарушениями развития (ва-</w:t>
      </w:r>
      <w:r>
        <w:rPr>
          <w:spacing w:val="1"/>
        </w:rPr>
        <w:t xml:space="preserve"> </w:t>
      </w:r>
      <w:r>
        <w:t>риант</w:t>
      </w:r>
      <w:r>
        <w:rPr>
          <w:spacing w:val="-5"/>
        </w:rPr>
        <w:t xml:space="preserve"> </w:t>
      </w:r>
      <w:r>
        <w:t>2) (далее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2).</w:t>
      </w:r>
    </w:p>
    <w:p w14:paraId="6C88C032" w14:textId="77777777" w:rsidR="001F167D" w:rsidRDefault="00E44A9C">
      <w:pPr>
        <w:pStyle w:val="a3"/>
        <w:spacing w:before="1" w:line="276" w:lineRule="auto"/>
        <w:ind w:left="119" w:right="122" w:firstLine="707"/>
      </w:pPr>
      <w:r>
        <w:t>Обучающийся с умственной отсталостью (интеллектуальными нарушени-</w:t>
      </w:r>
      <w:r>
        <w:rPr>
          <w:spacing w:val="1"/>
        </w:rPr>
        <w:t xml:space="preserve"> </w:t>
      </w:r>
      <w:r>
        <w:t>ями) получает в пролонгированные сроки образование по АООП (варианты 1 и</w:t>
      </w:r>
      <w:r>
        <w:rPr>
          <w:spacing w:val="1"/>
        </w:rPr>
        <w:t xml:space="preserve"> </w:t>
      </w:r>
      <w:r>
        <w:t>2), которое по содержанию и итоговым достижениям не соотносится к моменту</w:t>
      </w:r>
      <w:r>
        <w:rPr>
          <w:spacing w:val="1"/>
        </w:rPr>
        <w:t xml:space="preserve"> </w:t>
      </w:r>
      <w:r>
        <w:t>завершения школьного обучения с содержанием и итоговыми 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-2"/>
        </w:rPr>
        <w:t xml:space="preserve"> </w:t>
      </w:r>
      <w:r>
        <w:t>не имеющих</w:t>
      </w:r>
      <w:r>
        <w:rPr>
          <w:spacing w:val="-2"/>
        </w:rPr>
        <w:t xml:space="preserve"> </w:t>
      </w:r>
      <w:r>
        <w:t>ограничений</w:t>
      </w:r>
      <w:r>
        <w:rPr>
          <w:spacing w:val="-3"/>
        </w:rPr>
        <w:t xml:space="preserve"> </w:t>
      </w:r>
      <w:r>
        <w:t>здоровья.</w:t>
      </w:r>
    </w:p>
    <w:p w14:paraId="55422125" w14:textId="77777777" w:rsidR="001F167D" w:rsidRDefault="00E44A9C">
      <w:pPr>
        <w:pStyle w:val="a3"/>
        <w:ind w:left="119" w:right="116" w:firstLine="707"/>
      </w:pPr>
      <w:r>
        <w:t>На основе Стандарта создается АООП, которая при необходимости инди-</w:t>
      </w:r>
      <w:r>
        <w:rPr>
          <w:spacing w:val="1"/>
        </w:rPr>
        <w:t xml:space="preserve"> </w:t>
      </w:r>
      <w:r>
        <w:t>видуализируется</w:t>
      </w:r>
      <w:r>
        <w:rPr>
          <w:spacing w:val="1"/>
        </w:rPr>
        <w:t xml:space="preserve"> </w:t>
      </w:r>
      <w:r>
        <w:t>(специальная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lastRenderedPageBreak/>
        <w:t>СИПР), к которой может быть создано несколько учебных планов, в том числе</w:t>
      </w:r>
      <w:r>
        <w:rPr>
          <w:spacing w:val="1"/>
        </w:rPr>
        <w:t xml:space="preserve"> </w:t>
      </w:r>
      <w:r>
        <w:t>индивидуальные учебные планы, учитывающие образовательные потребности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отдельных обучающихся с умственной</w:t>
      </w:r>
      <w:r>
        <w:rPr>
          <w:spacing w:val="-1"/>
        </w:rPr>
        <w:t xml:space="preserve"> </w:t>
      </w:r>
      <w:r>
        <w:t>отсталостью.</w:t>
      </w:r>
    </w:p>
    <w:p w14:paraId="0DC27932" w14:textId="77777777" w:rsidR="001F167D" w:rsidRDefault="00E44A9C">
      <w:pPr>
        <w:pStyle w:val="a3"/>
        <w:spacing w:before="74"/>
        <w:ind w:left="119" w:right="119" w:firstLine="707"/>
      </w:pPr>
      <w:r>
        <w:t>АООП для обучающихся с умственной отсталостью, имеющих инвалид-</w:t>
      </w:r>
      <w:r>
        <w:rPr>
          <w:spacing w:val="1"/>
        </w:rPr>
        <w:t xml:space="preserve"> </w:t>
      </w:r>
      <w:r>
        <w:t>ность, дополняется индивидуальной программой реабилитации или абилитации</w:t>
      </w:r>
      <w:r>
        <w:rPr>
          <w:spacing w:val="1"/>
        </w:rPr>
        <w:t xml:space="preserve"> </w:t>
      </w:r>
      <w:r>
        <w:t>инвалида (далее - ИПРА) в части создания специальных условий получения об-</w:t>
      </w:r>
      <w:r>
        <w:rPr>
          <w:spacing w:val="1"/>
        </w:rPr>
        <w:t xml:space="preserve"> </w:t>
      </w:r>
      <w:r>
        <w:t>разования.</w:t>
      </w:r>
    </w:p>
    <w:p w14:paraId="78B01E3F" w14:textId="77777777" w:rsidR="001F167D" w:rsidRDefault="00E44A9C">
      <w:pPr>
        <w:pStyle w:val="a3"/>
        <w:spacing w:before="4" w:line="276" w:lineRule="auto"/>
        <w:ind w:left="119" w:right="116" w:firstLine="707"/>
      </w:pPr>
      <w:r>
        <w:t>Определение одного из вариантов АООП образования обучающихся с ум-</w:t>
      </w:r>
      <w:r>
        <w:rPr>
          <w:spacing w:val="1"/>
        </w:rPr>
        <w:t xml:space="preserve"> </w:t>
      </w:r>
      <w:r>
        <w:rPr>
          <w:spacing w:val="-1"/>
        </w:rPr>
        <w:t>ственной</w:t>
      </w:r>
      <w:r>
        <w:rPr>
          <w:spacing w:val="-17"/>
        </w:rPr>
        <w:t xml:space="preserve"> </w:t>
      </w:r>
      <w:r>
        <w:t>отсталостью</w:t>
      </w:r>
      <w:r>
        <w:rPr>
          <w:spacing w:val="-17"/>
        </w:rPr>
        <w:t xml:space="preserve"> </w:t>
      </w:r>
      <w:r>
        <w:t>(интеллектуальными</w:t>
      </w:r>
      <w:r>
        <w:rPr>
          <w:spacing w:val="-16"/>
        </w:rPr>
        <w:t xml:space="preserve"> </w:t>
      </w:r>
      <w:r>
        <w:t>нарушениями)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ос-</w:t>
      </w:r>
      <w:r>
        <w:rPr>
          <w:spacing w:val="-67"/>
        </w:rPr>
        <w:t xml:space="preserve"> </w:t>
      </w:r>
      <w:r>
        <w:t>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ПМПК), сформулированных по результатам его комплексного психолого-ме-</w:t>
      </w:r>
      <w:r>
        <w:rPr>
          <w:spacing w:val="1"/>
        </w:rPr>
        <w:t xml:space="preserve"> </w:t>
      </w:r>
      <w:r>
        <w:t>дико-педагогического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законодатель-</w:t>
      </w:r>
      <w:r>
        <w:rPr>
          <w:spacing w:val="1"/>
        </w:rPr>
        <w:t xml:space="preserve"> </w:t>
      </w:r>
      <w:r>
        <w:t>ством</w:t>
      </w:r>
      <w:r>
        <w:rPr>
          <w:spacing w:val="-1"/>
        </w:rPr>
        <w:t xml:space="preserve"> </w:t>
      </w:r>
      <w:r>
        <w:t>Российской Федерации.</w:t>
      </w:r>
    </w:p>
    <w:p w14:paraId="178541BD" w14:textId="77777777" w:rsidR="001F167D" w:rsidRDefault="001F167D">
      <w:pPr>
        <w:pStyle w:val="a3"/>
        <w:spacing w:before="5"/>
        <w:ind w:left="0"/>
        <w:jc w:val="left"/>
        <w:rPr>
          <w:sz w:val="32"/>
        </w:rPr>
      </w:pPr>
    </w:p>
    <w:p w14:paraId="6E37A408" w14:textId="77777777" w:rsidR="001F167D" w:rsidRDefault="00E44A9C">
      <w:pPr>
        <w:pStyle w:val="21"/>
        <w:numPr>
          <w:ilvl w:val="0"/>
          <w:numId w:val="96"/>
        </w:numPr>
        <w:tabs>
          <w:tab w:val="left" w:pos="3109"/>
        </w:tabs>
        <w:spacing w:line="276" w:lineRule="auto"/>
        <w:ind w:right="2036" w:firstLine="1920"/>
        <w:jc w:val="both"/>
      </w:pPr>
      <w:r>
        <w:t>Целевой раздел АООП УО (вариант 1)</w:t>
      </w:r>
      <w:r>
        <w:rPr>
          <w:spacing w:val="-67"/>
        </w:rPr>
        <w:t xml:space="preserve"> </w:t>
      </w:r>
      <w:r>
        <w:t>2.1Пояснительная</w:t>
      </w:r>
      <w:r>
        <w:rPr>
          <w:spacing w:val="-2"/>
        </w:rPr>
        <w:t xml:space="preserve"> </w:t>
      </w:r>
      <w:r>
        <w:t>записка.</w:t>
      </w:r>
    </w:p>
    <w:p w14:paraId="679CC5D5" w14:textId="77777777" w:rsidR="001F167D" w:rsidRDefault="00E44A9C">
      <w:pPr>
        <w:pStyle w:val="a3"/>
        <w:spacing w:line="276" w:lineRule="auto"/>
        <w:ind w:left="119" w:right="118" w:firstLine="707"/>
      </w:pPr>
      <w:r>
        <w:rPr>
          <w:spacing w:val="-1"/>
        </w:rPr>
        <w:t>Цель</w:t>
      </w:r>
      <w:r>
        <w:rPr>
          <w:spacing w:val="-19"/>
        </w:rPr>
        <w:t xml:space="preserve"> </w:t>
      </w:r>
      <w:r>
        <w:rPr>
          <w:spacing w:val="-1"/>
        </w:rPr>
        <w:t>реализации</w:t>
      </w:r>
      <w:r>
        <w:rPr>
          <w:spacing w:val="-16"/>
        </w:rPr>
        <w:t xml:space="preserve"> </w:t>
      </w:r>
      <w:r>
        <w:t>АООП</w:t>
      </w:r>
      <w:r>
        <w:rPr>
          <w:spacing w:val="-18"/>
        </w:rPr>
        <w:t xml:space="preserve"> </w:t>
      </w:r>
      <w:r>
        <w:t>УО</w:t>
      </w:r>
      <w:r>
        <w:rPr>
          <w:spacing w:val="-18"/>
        </w:rPr>
        <w:t xml:space="preserve"> </w:t>
      </w:r>
      <w:r>
        <w:t>(вариант</w:t>
      </w:r>
      <w:r>
        <w:rPr>
          <w:spacing w:val="-21"/>
        </w:rPr>
        <w:t xml:space="preserve"> </w:t>
      </w:r>
      <w:r>
        <w:t>1)</w:t>
      </w:r>
      <w:r>
        <w:rPr>
          <w:spacing w:val="-19"/>
        </w:rPr>
        <w:t xml:space="preserve"> </w:t>
      </w:r>
      <w:r>
        <w:t>образования</w:t>
      </w:r>
      <w:r>
        <w:rPr>
          <w:spacing w:val="-19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лёгкой</w:t>
      </w:r>
      <w:r>
        <w:rPr>
          <w:spacing w:val="-67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отсталостью</w:t>
      </w:r>
      <w:r>
        <w:rPr>
          <w:spacing w:val="-14"/>
        </w:rPr>
        <w:t xml:space="preserve"> </w:t>
      </w:r>
      <w:r>
        <w:t>(интеллектуальными</w:t>
      </w:r>
      <w:r>
        <w:rPr>
          <w:spacing w:val="-13"/>
        </w:rPr>
        <w:t xml:space="preserve"> </w:t>
      </w:r>
      <w:r>
        <w:t>нарушениями)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68"/>
        </w:rPr>
        <w:t xml:space="preserve"> </w:t>
      </w:r>
      <w:r>
        <w:t>для максимального удовлетворения особых образовательных потребностей обу-</w:t>
      </w:r>
      <w:r>
        <w:rPr>
          <w:spacing w:val="1"/>
        </w:rPr>
        <w:t xml:space="preserve"> </w:t>
      </w:r>
      <w:r>
        <w:t>чающихся,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опыта.</w:t>
      </w:r>
    </w:p>
    <w:p w14:paraId="045E7132" w14:textId="77777777" w:rsidR="001F167D" w:rsidRDefault="00E44A9C">
      <w:pPr>
        <w:pStyle w:val="a3"/>
        <w:spacing w:line="278" w:lineRule="auto"/>
        <w:ind w:left="119" w:right="119" w:firstLine="707"/>
      </w:pPr>
      <w:r>
        <w:rPr>
          <w:spacing w:val="-1"/>
        </w:rPr>
        <w:t>Достижение</w:t>
      </w:r>
      <w:r>
        <w:rPr>
          <w:spacing w:val="-15"/>
        </w:rPr>
        <w:t xml:space="preserve"> </w:t>
      </w:r>
      <w:r>
        <w:rPr>
          <w:spacing w:val="-1"/>
        </w:rPr>
        <w:t>поставленной</w:t>
      </w:r>
      <w:r>
        <w:rPr>
          <w:spacing w:val="-17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разработке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образователь-</w:t>
      </w:r>
      <w:r>
        <w:rPr>
          <w:spacing w:val="-68"/>
        </w:rPr>
        <w:t xml:space="preserve"> </w:t>
      </w:r>
      <w:r>
        <w:t>ной</w:t>
      </w:r>
      <w:r>
        <w:rPr>
          <w:spacing w:val="-6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задач:</w:t>
      </w:r>
    </w:p>
    <w:p w14:paraId="36294576" w14:textId="77777777" w:rsidR="001F167D" w:rsidRDefault="00E44A9C">
      <w:pPr>
        <w:pStyle w:val="a4"/>
        <w:numPr>
          <w:ilvl w:val="0"/>
          <w:numId w:val="95"/>
        </w:numPr>
        <w:tabs>
          <w:tab w:val="left" w:pos="828"/>
        </w:tabs>
        <w:spacing w:line="273" w:lineRule="auto"/>
        <w:ind w:right="123" w:firstLine="0"/>
        <w:rPr>
          <w:rFonts w:ascii="Symbol" w:hAnsi="Symbol"/>
          <w:sz w:val="28"/>
        </w:rPr>
      </w:pPr>
      <w:r>
        <w:rPr>
          <w:sz w:val="28"/>
        </w:rPr>
        <w:t>овладение обучающимися с легкой умственной отсталостью (интеллекту-</w:t>
      </w:r>
      <w:r>
        <w:rPr>
          <w:spacing w:val="1"/>
          <w:sz w:val="28"/>
        </w:rPr>
        <w:t xml:space="preserve"> </w:t>
      </w:r>
      <w:r>
        <w:rPr>
          <w:sz w:val="28"/>
        </w:rPr>
        <w:t>альными нарушениями) учебной деятельностью, обеспечивающей формирова-</w:t>
      </w:r>
      <w:r>
        <w:rPr>
          <w:spacing w:val="1"/>
          <w:sz w:val="28"/>
        </w:rPr>
        <w:t xml:space="preserve"> </w:t>
      </w:r>
      <w:r>
        <w:rPr>
          <w:sz w:val="28"/>
        </w:rPr>
        <w:t>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компетенций;</w:t>
      </w:r>
    </w:p>
    <w:p w14:paraId="685A7F7B" w14:textId="77777777" w:rsidR="001F167D" w:rsidRDefault="00E44A9C">
      <w:pPr>
        <w:pStyle w:val="a4"/>
        <w:numPr>
          <w:ilvl w:val="0"/>
          <w:numId w:val="95"/>
        </w:numPr>
        <w:tabs>
          <w:tab w:val="left" w:pos="828"/>
        </w:tabs>
        <w:spacing w:before="1" w:line="273" w:lineRule="auto"/>
        <w:ind w:right="116" w:firstLine="0"/>
        <w:rPr>
          <w:rFonts w:ascii="Symbol" w:hAnsi="Symbol"/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общей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17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их личности (нравственно-эстетическое, социально-личностное, интеллектуаль-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ное,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физическое),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духовно-нрав-</w:t>
      </w:r>
      <w:r>
        <w:rPr>
          <w:spacing w:val="-68"/>
          <w:sz w:val="28"/>
        </w:rPr>
        <w:t xml:space="preserve"> </w:t>
      </w:r>
      <w:r>
        <w:rPr>
          <w:sz w:val="28"/>
        </w:rPr>
        <w:t>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социокультурными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ценностями;</w:t>
      </w:r>
    </w:p>
    <w:p w14:paraId="72D973B0" w14:textId="77777777" w:rsidR="001F167D" w:rsidRDefault="00E44A9C">
      <w:pPr>
        <w:pStyle w:val="a4"/>
        <w:numPr>
          <w:ilvl w:val="0"/>
          <w:numId w:val="95"/>
        </w:numPr>
        <w:tabs>
          <w:tab w:val="left" w:pos="828"/>
        </w:tabs>
        <w:spacing w:before="7" w:line="276" w:lineRule="auto"/>
        <w:ind w:right="120" w:firstLine="0"/>
        <w:rPr>
          <w:rFonts w:ascii="Symbol" w:hAnsi="Symbol"/>
          <w:sz w:val="28"/>
        </w:rPr>
      </w:pPr>
      <w:r>
        <w:rPr>
          <w:sz w:val="28"/>
        </w:rPr>
        <w:t>достижение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АООП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обуча-</w:t>
      </w:r>
      <w:r>
        <w:rPr>
          <w:spacing w:val="-67"/>
          <w:sz w:val="28"/>
        </w:rPr>
        <w:t xml:space="preserve"> </w:t>
      </w:r>
      <w:r>
        <w:rPr>
          <w:sz w:val="28"/>
        </w:rPr>
        <w:t>ющимися с легкой умственной отсталостью (интеллектуальными нарушениями)</w:t>
      </w:r>
      <w:r>
        <w:rPr>
          <w:spacing w:val="-67"/>
          <w:sz w:val="28"/>
        </w:rPr>
        <w:t xml:space="preserve"> </w:t>
      </w:r>
      <w:r>
        <w:rPr>
          <w:sz w:val="28"/>
        </w:rPr>
        <w:t>с учетом их особых образовательных потребностей, а также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возможностей;</w:t>
      </w:r>
    </w:p>
    <w:p w14:paraId="1B381742" w14:textId="77777777" w:rsidR="001F167D" w:rsidRDefault="00E44A9C">
      <w:pPr>
        <w:pStyle w:val="a4"/>
        <w:numPr>
          <w:ilvl w:val="0"/>
          <w:numId w:val="95"/>
        </w:numPr>
        <w:tabs>
          <w:tab w:val="left" w:pos="828"/>
        </w:tabs>
        <w:spacing w:line="276" w:lineRule="auto"/>
        <w:ind w:right="116" w:firstLine="0"/>
        <w:rPr>
          <w:rFonts w:ascii="Symbol" w:hAnsi="Symbol"/>
          <w:sz w:val="28"/>
        </w:rPr>
      </w:pPr>
      <w:r>
        <w:rPr>
          <w:sz w:val="28"/>
        </w:rPr>
        <w:t>выявление и развитие возможностей и способностей обучающихся с ум-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ственной отсталостью (интеллектуальными нарушениями), через организацию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общественно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 организацию художественного творчества с использованием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 секций, студий и кружков (включая организационные формы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соревнований;</w:t>
      </w:r>
    </w:p>
    <w:p w14:paraId="51E0FD3E" w14:textId="77777777" w:rsidR="001F167D" w:rsidRDefault="00E44A9C">
      <w:pPr>
        <w:pStyle w:val="a4"/>
        <w:numPr>
          <w:ilvl w:val="0"/>
          <w:numId w:val="95"/>
        </w:numPr>
        <w:tabs>
          <w:tab w:val="left" w:pos="828"/>
        </w:tabs>
        <w:spacing w:line="273" w:lineRule="auto"/>
        <w:ind w:right="124" w:firstLine="0"/>
        <w:rPr>
          <w:rFonts w:ascii="Symbol" w:hAnsi="Symbol"/>
          <w:sz w:val="28"/>
        </w:rPr>
      </w:pPr>
      <w:r>
        <w:rPr>
          <w:sz w:val="28"/>
        </w:rPr>
        <w:t>участие педагогических работников, обучающихся, их родителей (закон-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ных представителей) и общественности в проектировании и развитии внутриш-</w:t>
      </w:r>
      <w:r>
        <w:rPr>
          <w:spacing w:val="1"/>
          <w:sz w:val="28"/>
        </w:rPr>
        <w:t xml:space="preserve"> </w:t>
      </w:r>
      <w:r>
        <w:rPr>
          <w:sz w:val="28"/>
        </w:rPr>
        <w:t>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среды.</w:t>
      </w:r>
    </w:p>
    <w:p w14:paraId="1D80108A" w14:textId="37912318" w:rsidR="001F167D" w:rsidRDefault="00E44A9C" w:rsidP="0060405D">
      <w:pPr>
        <w:pStyle w:val="a3"/>
        <w:ind w:left="827"/>
      </w:pPr>
      <w:r>
        <w:t xml:space="preserve">Организация </w:t>
      </w:r>
      <w:r w:rsidR="0060405D">
        <w:t xml:space="preserve">МОУ «Щербининская ООШ» </w:t>
      </w:r>
      <w:r>
        <w:t>обеспечивает требуемые для этой категории обучающихся</w:t>
      </w:r>
      <w:r>
        <w:rPr>
          <w:spacing w:val="5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воспитания.</w:t>
      </w:r>
      <w:r>
        <w:rPr>
          <w:spacing w:val="4"/>
        </w:rPr>
        <w:t xml:space="preserve"> </w:t>
      </w:r>
      <w:r>
        <w:t>Одним</w:t>
      </w:r>
      <w:r>
        <w:rPr>
          <w:spacing w:val="6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важнейших</w:t>
      </w:r>
      <w:r>
        <w:rPr>
          <w:spacing w:val="7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обучения</w:t>
      </w:r>
      <w:r w:rsidR="0060405D">
        <w:t xml:space="preserve"> </w:t>
      </w:r>
      <w:r>
        <w:t>ребенка с легкой умственной отсталостью (интеллектуальными нарушениями) в</w:t>
      </w:r>
      <w:r>
        <w:rPr>
          <w:spacing w:val="-67"/>
        </w:rPr>
        <w:t xml:space="preserve"> </w:t>
      </w:r>
      <w:r>
        <w:t>среде</w:t>
      </w:r>
      <w:r>
        <w:rPr>
          <w:spacing w:val="-16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эмоциональному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коммуникативному</w:t>
      </w:r>
      <w:r>
        <w:rPr>
          <w:spacing w:val="-4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 ними.</w:t>
      </w:r>
    </w:p>
    <w:p w14:paraId="55073CEC" w14:textId="77777777" w:rsidR="001F167D" w:rsidRDefault="00E44A9C">
      <w:pPr>
        <w:pStyle w:val="a3"/>
        <w:spacing w:before="1" w:line="276" w:lineRule="auto"/>
        <w:ind w:left="119" w:right="120" w:firstLine="707"/>
      </w:pPr>
      <w:r>
        <w:t>АООП включает обязательную часть и часть, формируемую участниками</w:t>
      </w:r>
      <w:r>
        <w:rPr>
          <w:spacing w:val="1"/>
        </w:rPr>
        <w:t xml:space="preserve"> </w:t>
      </w:r>
      <w:r>
        <w:t>образовательного процесса.</w:t>
      </w:r>
    </w:p>
    <w:p w14:paraId="11B90BD2" w14:textId="77777777" w:rsidR="001F167D" w:rsidRDefault="00E44A9C">
      <w:pPr>
        <w:pStyle w:val="a3"/>
        <w:spacing w:line="276" w:lineRule="auto"/>
        <w:ind w:left="119" w:right="116" w:firstLine="707"/>
      </w:pPr>
      <w:r>
        <w:t>Обязательная</w:t>
      </w:r>
      <w:r>
        <w:rPr>
          <w:spacing w:val="-10"/>
        </w:rPr>
        <w:t xml:space="preserve"> </w:t>
      </w:r>
      <w:r>
        <w:t>часть</w:t>
      </w:r>
      <w:r>
        <w:rPr>
          <w:spacing w:val="-13"/>
        </w:rPr>
        <w:t xml:space="preserve"> </w:t>
      </w:r>
      <w:r>
        <w:t>АООП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легкой</w:t>
      </w:r>
      <w:r>
        <w:rPr>
          <w:spacing w:val="-10"/>
        </w:rPr>
        <w:t xml:space="preserve"> </w:t>
      </w:r>
      <w:r>
        <w:t>умственной</w:t>
      </w:r>
      <w:r>
        <w:rPr>
          <w:spacing w:val="-10"/>
        </w:rPr>
        <w:t xml:space="preserve"> </w:t>
      </w:r>
      <w:r>
        <w:t>отстало-</w:t>
      </w:r>
      <w:r>
        <w:rPr>
          <w:spacing w:val="-68"/>
        </w:rPr>
        <w:t xml:space="preserve"> </w:t>
      </w:r>
      <w:r>
        <w:t>стью (интеллектуальными нарушениями) составляет не менее 70%, а часть, фор-</w:t>
      </w:r>
      <w:r>
        <w:rPr>
          <w:spacing w:val="-67"/>
        </w:rPr>
        <w:t xml:space="preserve"> </w:t>
      </w:r>
      <w:r>
        <w:t>мируемая участниками образовательных отношений, не более 30% от общего</w:t>
      </w:r>
      <w:r>
        <w:rPr>
          <w:spacing w:val="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АООП.</w:t>
      </w:r>
    </w:p>
    <w:p w14:paraId="030721DA" w14:textId="77777777" w:rsidR="001F167D" w:rsidRDefault="00E44A9C">
      <w:pPr>
        <w:pStyle w:val="a3"/>
        <w:spacing w:before="1" w:line="276" w:lineRule="auto"/>
        <w:ind w:left="119" w:right="119" w:firstLine="707"/>
      </w:pPr>
      <w:r>
        <w:t>Сроки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АООП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отсталостью</w:t>
      </w:r>
      <w:r>
        <w:rPr>
          <w:spacing w:val="-13"/>
        </w:rPr>
        <w:t xml:space="preserve"> </w:t>
      </w:r>
      <w:r>
        <w:t>(ин-</w:t>
      </w:r>
      <w:r>
        <w:rPr>
          <w:spacing w:val="-67"/>
        </w:rPr>
        <w:t xml:space="preserve"> </w:t>
      </w:r>
      <w:r>
        <w:t>теллектуальными</w:t>
      </w:r>
      <w:r>
        <w:rPr>
          <w:spacing w:val="-1"/>
        </w:rPr>
        <w:t xml:space="preserve"> </w:t>
      </w:r>
      <w:r>
        <w:t>нарушениями) составляют</w:t>
      </w:r>
      <w:r>
        <w:rPr>
          <w:spacing w:val="-1"/>
        </w:rPr>
        <w:t xml:space="preserve"> </w:t>
      </w:r>
      <w:r>
        <w:t>9-13  лет.</w:t>
      </w:r>
    </w:p>
    <w:p w14:paraId="43AA6244" w14:textId="77777777" w:rsidR="001F167D" w:rsidRDefault="00E44A9C">
      <w:pPr>
        <w:pStyle w:val="a3"/>
        <w:spacing w:line="321" w:lineRule="exact"/>
        <w:ind w:left="827"/>
        <w:rPr>
          <w:b/>
        </w:rPr>
      </w:pPr>
      <w:r>
        <w:t>В</w:t>
      </w:r>
      <w:r>
        <w:rPr>
          <w:spacing w:val="-1"/>
        </w:rPr>
        <w:t xml:space="preserve"> </w:t>
      </w:r>
      <w:r>
        <w:t>реализации АООП</w:t>
      </w:r>
      <w:r>
        <w:rPr>
          <w:spacing w:val="-2"/>
        </w:rPr>
        <w:t xml:space="preserve"> </w:t>
      </w:r>
      <w:r>
        <w:t>выделено</w:t>
      </w:r>
      <w:r>
        <w:rPr>
          <w:spacing w:val="-4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три этапа</w:t>
      </w:r>
      <w:r>
        <w:rPr>
          <w:b/>
        </w:rPr>
        <w:t>:</w:t>
      </w:r>
    </w:p>
    <w:p w14:paraId="7A889BC6" w14:textId="77777777" w:rsidR="001F167D" w:rsidRDefault="00E44A9C">
      <w:pPr>
        <w:pStyle w:val="a3"/>
        <w:spacing w:before="47" w:line="278" w:lineRule="auto"/>
        <w:ind w:left="827" w:right="3809"/>
      </w:pPr>
      <w:r>
        <w:t>I этап - 1-4 классы и дополнительный класс;</w:t>
      </w:r>
      <w:r>
        <w:rPr>
          <w:spacing w:val="-67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этап -</w:t>
      </w:r>
      <w:r>
        <w:rPr>
          <w:spacing w:val="-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классы;</w:t>
      </w:r>
    </w:p>
    <w:p w14:paraId="0491701B" w14:textId="77777777" w:rsidR="001F167D" w:rsidRDefault="00E44A9C">
      <w:pPr>
        <w:pStyle w:val="a3"/>
        <w:spacing w:before="48" w:line="276" w:lineRule="auto"/>
        <w:ind w:left="119" w:right="122" w:firstLine="707"/>
      </w:pPr>
      <w:r>
        <w:t>Цель I-го этапа - формирование основ предметных знаний и умений, кор-</w:t>
      </w:r>
      <w:r>
        <w:rPr>
          <w:spacing w:val="1"/>
        </w:rPr>
        <w:t xml:space="preserve"> </w:t>
      </w:r>
      <w:r>
        <w:t>рекция</w:t>
      </w:r>
      <w:r>
        <w:rPr>
          <w:spacing w:val="-1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психофизического развития</w:t>
      </w:r>
      <w:r>
        <w:rPr>
          <w:spacing w:val="-3"/>
        </w:rPr>
        <w:t xml:space="preserve"> </w:t>
      </w:r>
      <w:r>
        <w:t>обучающихся.</w:t>
      </w:r>
    </w:p>
    <w:p w14:paraId="5A865F06" w14:textId="77777777" w:rsidR="001F167D" w:rsidRDefault="00E44A9C">
      <w:pPr>
        <w:pStyle w:val="a3"/>
        <w:spacing w:before="1" w:line="276" w:lineRule="auto"/>
        <w:ind w:left="119" w:right="116" w:firstLine="707"/>
      </w:pPr>
      <w:r>
        <w:t>Организация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диагностико-пропедевтических задач:</w:t>
      </w:r>
    </w:p>
    <w:p w14:paraId="6FF85141" w14:textId="77777777" w:rsidR="001F167D" w:rsidRDefault="00E44A9C">
      <w:pPr>
        <w:pStyle w:val="a4"/>
        <w:numPr>
          <w:ilvl w:val="0"/>
          <w:numId w:val="95"/>
        </w:numPr>
        <w:tabs>
          <w:tab w:val="left" w:pos="828"/>
        </w:tabs>
        <w:spacing w:line="273" w:lineRule="auto"/>
        <w:ind w:right="116" w:firstLine="0"/>
        <w:rPr>
          <w:rFonts w:ascii="Symbol" w:hAnsi="Symbol"/>
          <w:color w:val="000009"/>
          <w:sz w:val="28"/>
        </w:rPr>
      </w:pPr>
      <w:r>
        <w:rPr>
          <w:sz w:val="28"/>
        </w:rPr>
        <w:t>выявить индивидуальные возможности каждого ребенка, особенности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навыками;</w:t>
      </w:r>
    </w:p>
    <w:p w14:paraId="24520FEB" w14:textId="77777777" w:rsidR="001F167D" w:rsidRDefault="00E44A9C">
      <w:pPr>
        <w:pStyle w:val="a4"/>
        <w:numPr>
          <w:ilvl w:val="0"/>
          <w:numId w:val="95"/>
        </w:numPr>
        <w:tabs>
          <w:tab w:val="left" w:pos="828"/>
        </w:tabs>
        <w:spacing w:before="8" w:line="271" w:lineRule="auto"/>
        <w:ind w:right="116" w:firstLine="0"/>
        <w:rPr>
          <w:rFonts w:ascii="Symbol" w:hAnsi="Symbol"/>
          <w:sz w:val="28"/>
        </w:rPr>
      </w:pPr>
      <w:r>
        <w:rPr>
          <w:sz w:val="28"/>
        </w:rPr>
        <w:t>сформировать у обучающихся физическую, социально-личностную, ком-</w:t>
      </w:r>
      <w:r>
        <w:rPr>
          <w:spacing w:val="1"/>
          <w:sz w:val="28"/>
        </w:rPr>
        <w:t xml:space="preserve"> </w:t>
      </w:r>
      <w:r>
        <w:rPr>
          <w:sz w:val="28"/>
        </w:rPr>
        <w:t>муникативную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5"/>
          <w:sz w:val="28"/>
        </w:rPr>
        <w:t xml:space="preserve"> </w:t>
      </w:r>
      <w:r>
        <w:rPr>
          <w:sz w:val="28"/>
        </w:rPr>
        <w:t>АООП;</w:t>
      </w:r>
    </w:p>
    <w:p w14:paraId="7B397406" w14:textId="77777777" w:rsidR="001F167D" w:rsidRDefault="00E44A9C">
      <w:pPr>
        <w:pStyle w:val="a4"/>
        <w:numPr>
          <w:ilvl w:val="0"/>
          <w:numId w:val="95"/>
        </w:numPr>
        <w:tabs>
          <w:tab w:val="left" w:pos="828"/>
        </w:tabs>
        <w:spacing w:before="7" w:line="273" w:lineRule="auto"/>
        <w:ind w:right="115" w:firstLine="0"/>
        <w:rPr>
          <w:rFonts w:ascii="Symbol" w:hAnsi="Symbol"/>
          <w:sz w:val="28"/>
        </w:rPr>
      </w:pPr>
      <w:r>
        <w:rPr>
          <w:sz w:val="28"/>
        </w:rPr>
        <w:t>сформировать готовность к участию в систематических учебных занятиях,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в разных формах группового и индивидуального взаимодействия с учителем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урочное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14:paraId="6624F939" w14:textId="77777777" w:rsidR="001F167D" w:rsidRDefault="00E44A9C">
      <w:pPr>
        <w:pStyle w:val="a4"/>
        <w:numPr>
          <w:ilvl w:val="0"/>
          <w:numId w:val="95"/>
        </w:numPr>
        <w:tabs>
          <w:tab w:val="left" w:pos="828"/>
        </w:tabs>
        <w:spacing w:before="8" w:line="273" w:lineRule="auto"/>
        <w:ind w:right="116" w:firstLine="0"/>
        <w:rPr>
          <w:rFonts w:ascii="Symbol" w:hAnsi="Symbol"/>
          <w:sz w:val="28"/>
        </w:rPr>
      </w:pPr>
      <w:r>
        <w:rPr>
          <w:sz w:val="28"/>
        </w:rPr>
        <w:t>обогатить знания обучающихся о социальном и природном мире, опыт 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видах детской деятельности (рисование, лепка, аппликация, 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-2"/>
          <w:sz w:val="28"/>
        </w:rPr>
        <w:t xml:space="preserve"> </w:t>
      </w:r>
      <w:r>
        <w:rPr>
          <w:sz w:val="28"/>
        </w:rPr>
        <w:t>игра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14:paraId="3379E10A" w14:textId="77777777" w:rsidR="001F167D" w:rsidRDefault="00E44A9C">
      <w:pPr>
        <w:pStyle w:val="a3"/>
        <w:spacing w:before="4" w:line="276" w:lineRule="auto"/>
        <w:ind w:left="119" w:right="121" w:firstLine="707"/>
      </w:pPr>
      <w:r>
        <w:t>Цель</w:t>
      </w:r>
      <w:r>
        <w:rPr>
          <w:spacing w:val="-13"/>
        </w:rPr>
        <w:t xml:space="preserve"> </w:t>
      </w:r>
      <w:r>
        <w:t>II</w:t>
      </w:r>
      <w:r>
        <w:rPr>
          <w:spacing w:val="-11"/>
        </w:rPr>
        <w:t xml:space="preserve"> </w:t>
      </w:r>
      <w:r>
        <w:t>этапа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расширение,</w:t>
      </w:r>
      <w:r>
        <w:rPr>
          <w:spacing w:val="-12"/>
        </w:rPr>
        <w:t xml:space="preserve"> </w:t>
      </w:r>
      <w:r>
        <w:t>углубление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систематизацию</w:t>
      </w:r>
      <w:r>
        <w:rPr>
          <w:spacing w:val="-11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умений</w:t>
      </w:r>
      <w:r>
        <w:rPr>
          <w:spacing w:val="-6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динамично</w:t>
      </w:r>
      <w:r>
        <w:rPr>
          <w:spacing w:val="-4"/>
        </w:rPr>
        <w:t xml:space="preserve"> </w:t>
      </w:r>
      <w:r>
        <w:t>изменяющемся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развивающемся</w:t>
      </w:r>
      <w:r>
        <w:rPr>
          <w:spacing w:val="-1"/>
        </w:rPr>
        <w:t xml:space="preserve"> </w:t>
      </w:r>
      <w:r>
        <w:t>мире.</w:t>
      </w:r>
    </w:p>
    <w:p w14:paraId="551214DC" w14:textId="77777777" w:rsidR="001F167D" w:rsidRDefault="001F167D">
      <w:pPr>
        <w:pStyle w:val="a3"/>
        <w:spacing w:before="4"/>
        <w:ind w:left="0"/>
        <w:jc w:val="left"/>
        <w:rPr>
          <w:sz w:val="32"/>
        </w:rPr>
      </w:pPr>
    </w:p>
    <w:p w14:paraId="31B72F9D" w14:textId="77777777" w:rsidR="001F167D" w:rsidRPr="0060405D" w:rsidRDefault="00E44A9C">
      <w:pPr>
        <w:spacing w:line="276" w:lineRule="auto"/>
        <w:ind w:left="119" w:right="120" w:firstLine="707"/>
        <w:jc w:val="both"/>
        <w:rPr>
          <w:b/>
          <w:i/>
          <w:sz w:val="28"/>
        </w:rPr>
      </w:pPr>
      <w:r w:rsidRPr="0060405D">
        <w:rPr>
          <w:b/>
          <w:i/>
          <w:sz w:val="28"/>
        </w:rPr>
        <w:t>Психолого-педагогическая</w:t>
      </w:r>
      <w:r w:rsidRPr="0060405D">
        <w:rPr>
          <w:b/>
          <w:i/>
          <w:spacing w:val="-15"/>
          <w:sz w:val="28"/>
        </w:rPr>
        <w:t xml:space="preserve"> </w:t>
      </w:r>
      <w:r w:rsidRPr="0060405D">
        <w:rPr>
          <w:b/>
          <w:i/>
          <w:sz w:val="28"/>
        </w:rPr>
        <w:t>характеристика</w:t>
      </w:r>
      <w:r w:rsidRPr="0060405D">
        <w:rPr>
          <w:b/>
          <w:i/>
          <w:spacing w:val="-16"/>
          <w:sz w:val="28"/>
        </w:rPr>
        <w:t xml:space="preserve"> </w:t>
      </w:r>
      <w:r w:rsidRPr="0060405D">
        <w:rPr>
          <w:b/>
          <w:i/>
          <w:sz w:val="28"/>
        </w:rPr>
        <w:t>обучающихся</w:t>
      </w:r>
      <w:r w:rsidRPr="0060405D">
        <w:rPr>
          <w:b/>
          <w:i/>
          <w:spacing w:val="-15"/>
          <w:sz w:val="28"/>
        </w:rPr>
        <w:t xml:space="preserve"> </w:t>
      </w:r>
      <w:r w:rsidRPr="0060405D">
        <w:rPr>
          <w:b/>
          <w:i/>
          <w:sz w:val="28"/>
        </w:rPr>
        <w:t>с</w:t>
      </w:r>
      <w:r w:rsidRPr="0060405D">
        <w:rPr>
          <w:b/>
          <w:i/>
          <w:spacing w:val="-14"/>
          <w:sz w:val="28"/>
        </w:rPr>
        <w:t xml:space="preserve"> </w:t>
      </w:r>
      <w:r w:rsidRPr="0060405D">
        <w:rPr>
          <w:b/>
          <w:i/>
          <w:sz w:val="28"/>
        </w:rPr>
        <w:t>умственной</w:t>
      </w:r>
      <w:r w:rsidRPr="0060405D">
        <w:rPr>
          <w:b/>
          <w:i/>
          <w:spacing w:val="-68"/>
          <w:sz w:val="28"/>
        </w:rPr>
        <w:t xml:space="preserve"> </w:t>
      </w:r>
      <w:r w:rsidRPr="0060405D">
        <w:rPr>
          <w:b/>
          <w:i/>
          <w:sz w:val="28"/>
        </w:rPr>
        <w:t>отсталостью</w:t>
      </w:r>
      <w:r w:rsidRPr="0060405D">
        <w:rPr>
          <w:b/>
          <w:i/>
          <w:spacing w:val="-2"/>
          <w:sz w:val="28"/>
        </w:rPr>
        <w:t xml:space="preserve"> </w:t>
      </w:r>
      <w:r w:rsidRPr="0060405D">
        <w:rPr>
          <w:b/>
          <w:i/>
          <w:sz w:val="28"/>
        </w:rPr>
        <w:t>(интеллектуальными</w:t>
      </w:r>
      <w:r w:rsidRPr="0060405D">
        <w:rPr>
          <w:b/>
          <w:i/>
          <w:spacing w:val="-4"/>
          <w:sz w:val="28"/>
        </w:rPr>
        <w:t xml:space="preserve"> </w:t>
      </w:r>
      <w:r w:rsidRPr="0060405D">
        <w:rPr>
          <w:b/>
          <w:i/>
          <w:sz w:val="28"/>
        </w:rPr>
        <w:t>нарушениями)</w:t>
      </w:r>
    </w:p>
    <w:p w14:paraId="5BAA5EE5" w14:textId="77777777" w:rsidR="001F167D" w:rsidRPr="0060405D" w:rsidRDefault="001F167D">
      <w:pPr>
        <w:spacing w:line="276" w:lineRule="auto"/>
        <w:jc w:val="both"/>
        <w:rPr>
          <w:sz w:val="28"/>
        </w:rPr>
        <w:sectPr w:rsidR="001F167D" w:rsidRPr="0060405D">
          <w:pgSz w:w="11920" w:h="16850"/>
          <w:pgMar w:top="1020" w:right="580" w:bottom="280" w:left="1400" w:header="720" w:footer="720" w:gutter="0"/>
          <w:cols w:space="720"/>
        </w:sectPr>
      </w:pPr>
    </w:p>
    <w:p w14:paraId="32074E42" w14:textId="77777777" w:rsidR="001F167D" w:rsidRPr="0060405D" w:rsidRDefault="00E44A9C">
      <w:pPr>
        <w:pStyle w:val="a3"/>
        <w:spacing w:before="59" w:line="276" w:lineRule="auto"/>
        <w:ind w:left="119" w:right="114" w:firstLine="707"/>
      </w:pPr>
      <w:r w:rsidRPr="0060405D">
        <w:lastRenderedPageBreak/>
        <w:t>Умственная отсталость - это стойкое, выраженное недоразвитие познава-</w:t>
      </w:r>
      <w:r w:rsidRPr="0060405D">
        <w:rPr>
          <w:spacing w:val="1"/>
        </w:rPr>
        <w:t xml:space="preserve"> </w:t>
      </w:r>
      <w:r w:rsidRPr="0060405D">
        <w:t>тельной деятельности вследствие диффузного (разлитого) органического пора-</w:t>
      </w:r>
      <w:r w:rsidRPr="0060405D">
        <w:rPr>
          <w:spacing w:val="1"/>
        </w:rPr>
        <w:t xml:space="preserve"> </w:t>
      </w:r>
      <w:r w:rsidRPr="0060405D">
        <w:t>жения центральной нервной системы (ЦНС). Понятие «умственной отсталости»</w:t>
      </w:r>
      <w:r w:rsidRPr="0060405D">
        <w:rPr>
          <w:spacing w:val="1"/>
        </w:rPr>
        <w:t xml:space="preserve"> </w:t>
      </w:r>
      <w:r w:rsidRPr="0060405D">
        <w:t>по</w:t>
      </w:r>
      <w:r w:rsidRPr="0060405D">
        <w:rPr>
          <w:spacing w:val="1"/>
        </w:rPr>
        <w:t xml:space="preserve"> </w:t>
      </w:r>
      <w:r w:rsidRPr="0060405D">
        <w:t>степени</w:t>
      </w:r>
      <w:r w:rsidRPr="0060405D">
        <w:rPr>
          <w:spacing w:val="1"/>
        </w:rPr>
        <w:t xml:space="preserve"> </w:t>
      </w:r>
      <w:r w:rsidRPr="0060405D">
        <w:t>интеллектуальной</w:t>
      </w:r>
      <w:r w:rsidRPr="0060405D">
        <w:rPr>
          <w:spacing w:val="1"/>
        </w:rPr>
        <w:t xml:space="preserve"> </w:t>
      </w:r>
      <w:r w:rsidRPr="0060405D">
        <w:t>неполноценности</w:t>
      </w:r>
      <w:r w:rsidRPr="0060405D">
        <w:rPr>
          <w:spacing w:val="1"/>
        </w:rPr>
        <w:t xml:space="preserve"> </w:t>
      </w:r>
      <w:r w:rsidRPr="0060405D">
        <w:t>применимо</w:t>
      </w:r>
      <w:r w:rsidRPr="0060405D">
        <w:rPr>
          <w:spacing w:val="1"/>
        </w:rPr>
        <w:t xml:space="preserve"> </w:t>
      </w:r>
      <w:r w:rsidRPr="0060405D">
        <w:t>к</w:t>
      </w:r>
      <w:r w:rsidRPr="0060405D">
        <w:rPr>
          <w:spacing w:val="1"/>
        </w:rPr>
        <w:t xml:space="preserve"> </w:t>
      </w:r>
      <w:r w:rsidRPr="0060405D">
        <w:t>разнообразной</w:t>
      </w:r>
      <w:r w:rsidRPr="0060405D">
        <w:rPr>
          <w:spacing w:val="1"/>
        </w:rPr>
        <w:t xml:space="preserve"> </w:t>
      </w:r>
      <w:r w:rsidRPr="0060405D">
        <w:t>группе</w:t>
      </w:r>
      <w:r w:rsidRPr="0060405D">
        <w:rPr>
          <w:spacing w:val="-1"/>
        </w:rPr>
        <w:t xml:space="preserve"> </w:t>
      </w:r>
      <w:r w:rsidRPr="0060405D">
        <w:t>детей.</w:t>
      </w:r>
    </w:p>
    <w:p w14:paraId="5D52165D" w14:textId="77777777" w:rsidR="001F167D" w:rsidRPr="0060405D" w:rsidRDefault="00E44A9C">
      <w:pPr>
        <w:pStyle w:val="a3"/>
        <w:spacing w:line="276" w:lineRule="auto"/>
        <w:ind w:left="119" w:right="116" w:firstLine="707"/>
      </w:pPr>
      <w:r w:rsidRPr="0060405D">
        <w:t>Степень выраженности интеллектуальной неполноценности коррелирует</w:t>
      </w:r>
      <w:r w:rsidRPr="0060405D">
        <w:rPr>
          <w:spacing w:val="1"/>
        </w:rPr>
        <w:t xml:space="preserve"> </w:t>
      </w:r>
      <w:r w:rsidRPr="0060405D">
        <w:t>(соотносится)</w:t>
      </w:r>
      <w:r w:rsidRPr="0060405D">
        <w:rPr>
          <w:spacing w:val="-12"/>
        </w:rPr>
        <w:t xml:space="preserve"> </w:t>
      </w:r>
      <w:r w:rsidRPr="0060405D">
        <w:t>со</w:t>
      </w:r>
      <w:r w:rsidRPr="0060405D">
        <w:rPr>
          <w:spacing w:val="-12"/>
        </w:rPr>
        <w:t xml:space="preserve"> </w:t>
      </w:r>
      <w:r w:rsidRPr="0060405D">
        <w:t>сроками,</w:t>
      </w:r>
      <w:r w:rsidRPr="0060405D">
        <w:rPr>
          <w:spacing w:val="-13"/>
        </w:rPr>
        <w:t xml:space="preserve"> </w:t>
      </w:r>
      <w:r w:rsidRPr="0060405D">
        <w:t>в</w:t>
      </w:r>
      <w:r w:rsidRPr="0060405D">
        <w:rPr>
          <w:spacing w:val="-13"/>
        </w:rPr>
        <w:t xml:space="preserve"> </w:t>
      </w:r>
      <w:r w:rsidRPr="0060405D">
        <w:t>которые</w:t>
      </w:r>
      <w:r w:rsidRPr="0060405D">
        <w:rPr>
          <w:spacing w:val="-11"/>
        </w:rPr>
        <w:t xml:space="preserve"> </w:t>
      </w:r>
      <w:r w:rsidRPr="0060405D">
        <w:t>возникло</w:t>
      </w:r>
      <w:r w:rsidRPr="0060405D">
        <w:rPr>
          <w:spacing w:val="-12"/>
        </w:rPr>
        <w:t xml:space="preserve"> </w:t>
      </w:r>
      <w:r w:rsidRPr="0060405D">
        <w:t>поражение</w:t>
      </w:r>
      <w:r w:rsidRPr="0060405D">
        <w:rPr>
          <w:spacing w:val="-12"/>
        </w:rPr>
        <w:t xml:space="preserve"> </w:t>
      </w:r>
      <w:r w:rsidRPr="0060405D">
        <w:t>ЦНС</w:t>
      </w:r>
      <w:r w:rsidRPr="0060405D">
        <w:rPr>
          <w:spacing w:val="-7"/>
        </w:rPr>
        <w:t xml:space="preserve"> </w:t>
      </w:r>
      <w:r w:rsidRPr="0060405D">
        <w:t>–</w:t>
      </w:r>
      <w:r w:rsidRPr="0060405D">
        <w:rPr>
          <w:spacing w:val="-11"/>
        </w:rPr>
        <w:t xml:space="preserve"> </w:t>
      </w:r>
      <w:r w:rsidRPr="0060405D">
        <w:t>чем</w:t>
      </w:r>
      <w:r w:rsidRPr="0060405D">
        <w:rPr>
          <w:spacing w:val="-12"/>
        </w:rPr>
        <w:t xml:space="preserve"> </w:t>
      </w:r>
      <w:r w:rsidRPr="0060405D">
        <w:t>оно</w:t>
      </w:r>
      <w:r w:rsidRPr="0060405D">
        <w:rPr>
          <w:spacing w:val="-13"/>
        </w:rPr>
        <w:t xml:space="preserve"> </w:t>
      </w:r>
      <w:r w:rsidRPr="0060405D">
        <w:t>произо-</w:t>
      </w:r>
      <w:r w:rsidRPr="0060405D">
        <w:rPr>
          <w:spacing w:val="-68"/>
        </w:rPr>
        <w:t xml:space="preserve"> </w:t>
      </w:r>
      <w:r w:rsidRPr="0060405D">
        <w:t>шло раньше, тем тяжелее последствия. Также степень выраженности интеллек-</w:t>
      </w:r>
      <w:r w:rsidRPr="0060405D">
        <w:rPr>
          <w:spacing w:val="1"/>
        </w:rPr>
        <w:t xml:space="preserve"> </w:t>
      </w:r>
      <w:r w:rsidRPr="0060405D">
        <w:t>туальных</w:t>
      </w:r>
      <w:r w:rsidRPr="0060405D">
        <w:rPr>
          <w:spacing w:val="-14"/>
        </w:rPr>
        <w:t xml:space="preserve"> </w:t>
      </w:r>
      <w:r w:rsidRPr="0060405D">
        <w:t>нарушений</w:t>
      </w:r>
      <w:r w:rsidRPr="0060405D">
        <w:rPr>
          <w:spacing w:val="-11"/>
        </w:rPr>
        <w:t xml:space="preserve"> </w:t>
      </w:r>
      <w:r w:rsidRPr="0060405D">
        <w:t>определяется</w:t>
      </w:r>
      <w:r w:rsidRPr="0060405D">
        <w:rPr>
          <w:spacing w:val="-12"/>
        </w:rPr>
        <w:t xml:space="preserve"> </w:t>
      </w:r>
      <w:r w:rsidRPr="0060405D">
        <w:t>интенсивностью</w:t>
      </w:r>
      <w:r w:rsidRPr="0060405D">
        <w:rPr>
          <w:spacing w:val="-12"/>
        </w:rPr>
        <w:t xml:space="preserve"> </w:t>
      </w:r>
      <w:r w:rsidRPr="0060405D">
        <w:t>воздействия</w:t>
      </w:r>
      <w:r w:rsidRPr="0060405D">
        <w:rPr>
          <w:spacing w:val="-12"/>
        </w:rPr>
        <w:t xml:space="preserve"> </w:t>
      </w:r>
      <w:r w:rsidRPr="0060405D">
        <w:t>вредных</w:t>
      </w:r>
      <w:r w:rsidRPr="0060405D">
        <w:rPr>
          <w:spacing w:val="-10"/>
        </w:rPr>
        <w:t xml:space="preserve"> </w:t>
      </w:r>
      <w:r w:rsidRPr="0060405D">
        <w:t>факто-</w:t>
      </w:r>
      <w:r w:rsidRPr="0060405D">
        <w:rPr>
          <w:spacing w:val="-68"/>
        </w:rPr>
        <w:t xml:space="preserve"> </w:t>
      </w:r>
      <w:r w:rsidRPr="0060405D">
        <w:t>ров.</w:t>
      </w:r>
    </w:p>
    <w:p w14:paraId="3130C634" w14:textId="77777777" w:rsidR="001F167D" w:rsidRPr="0060405D" w:rsidRDefault="00E44A9C">
      <w:pPr>
        <w:pStyle w:val="a3"/>
        <w:spacing w:before="121" w:line="276" w:lineRule="auto"/>
        <w:ind w:left="119" w:right="123" w:firstLine="707"/>
      </w:pPr>
      <w:r w:rsidRPr="0060405D">
        <w:t>Нередко умственная отсталость отягощена психическими заболеваниями</w:t>
      </w:r>
      <w:r w:rsidRPr="0060405D">
        <w:rPr>
          <w:spacing w:val="1"/>
        </w:rPr>
        <w:t xml:space="preserve"> </w:t>
      </w:r>
      <w:r w:rsidRPr="0060405D">
        <w:t>различной этиологии, что требует не только их медикаментозного лечения, но и</w:t>
      </w:r>
      <w:r w:rsidRPr="0060405D">
        <w:rPr>
          <w:spacing w:val="1"/>
        </w:rPr>
        <w:t xml:space="preserve"> </w:t>
      </w:r>
      <w:r w:rsidRPr="0060405D">
        <w:t>организации медицинского сопровождения таких обучающихся в образователь-</w:t>
      </w:r>
      <w:r w:rsidRPr="0060405D">
        <w:rPr>
          <w:spacing w:val="1"/>
        </w:rPr>
        <w:t xml:space="preserve"> </w:t>
      </w:r>
      <w:r w:rsidRPr="0060405D">
        <w:t>ных организациях.</w:t>
      </w:r>
    </w:p>
    <w:p w14:paraId="37307941" w14:textId="77777777" w:rsidR="001F167D" w:rsidRPr="0060405D" w:rsidRDefault="00E44A9C">
      <w:pPr>
        <w:pStyle w:val="a3"/>
        <w:spacing w:line="276" w:lineRule="auto"/>
        <w:ind w:left="119" w:right="114" w:firstLine="707"/>
      </w:pPr>
      <w:r w:rsidRPr="0060405D">
        <w:t>В международной классификации болезней (МКБ-10) выделено четыре</w:t>
      </w:r>
      <w:r w:rsidRPr="0060405D">
        <w:rPr>
          <w:spacing w:val="1"/>
        </w:rPr>
        <w:t xml:space="preserve"> </w:t>
      </w:r>
      <w:r w:rsidRPr="0060405D">
        <w:t>степени умственной отсталости: легкая (IQ - 69-50), умеренная (IQ - 50-35), тя-</w:t>
      </w:r>
      <w:r w:rsidRPr="0060405D">
        <w:rPr>
          <w:spacing w:val="1"/>
        </w:rPr>
        <w:t xml:space="preserve"> </w:t>
      </w:r>
      <w:r w:rsidRPr="0060405D">
        <w:t>желая</w:t>
      </w:r>
      <w:r w:rsidRPr="0060405D">
        <w:rPr>
          <w:spacing w:val="-1"/>
        </w:rPr>
        <w:t xml:space="preserve"> </w:t>
      </w:r>
      <w:r w:rsidRPr="0060405D">
        <w:t>(IQ</w:t>
      </w:r>
      <w:r w:rsidRPr="0060405D">
        <w:rPr>
          <w:spacing w:val="-3"/>
        </w:rPr>
        <w:t xml:space="preserve"> </w:t>
      </w:r>
      <w:r w:rsidRPr="0060405D">
        <w:t>-</w:t>
      </w:r>
      <w:r w:rsidRPr="0060405D">
        <w:rPr>
          <w:spacing w:val="-1"/>
        </w:rPr>
        <w:t xml:space="preserve"> </w:t>
      </w:r>
      <w:r w:rsidRPr="0060405D">
        <w:t>34-20),</w:t>
      </w:r>
      <w:r w:rsidRPr="0060405D">
        <w:rPr>
          <w:spacing w:val="-1"/>
        </w:rPr>
        <w:t xml:space="preserve"> </w:t>
      </w:r>
      <w:r w:rsidRPr="0060405D">
        <w:t>глубокая (IQ&lt;20).</w:t>
      </w:r>
    </w:p>
    <w:p w14:paraId="59A88D93" w14:textId="77777777" w:rsidR="001F167D" w:rsidRPr="0060405D" w:rsidRDefault="00E44A9C">
      <w:pPr>
        <w:pStyle w:val="a3"/>
        <w:spacing w:before="1" w:line="276" w:lineRule="auto"/>
        <w:ind w:left="119" w:right="115" w:firstLine="707"/>
      </w:pPr>
      <w:r w:rsidRPr="0060405D">
        <w:t>Развитие ребенка с легкой умственной отсталостью (интеллектуальными</w:t>
      </w:r>
      <w:r w:rsidRPr="0060405D">
        <w:rPr>
          <w:spacing w:val="1"/>
        </w:rPr>
        <w:t xml:space="preserve"> </w:t>
      </w:r>
      <w:r w:rsidRPr="0060405D">
        <w:t>нарушениями),</w:t>
      </w:r>
      <w:r w:rsidRPr="0060405D">
        <w:rPr>
          <w:spacing w:val="-11"/>
        </w:rPr>
        <w:t xml:space="preserve"> </w:t>
      </w:r>
      <w:r w:rsidRPr="0060405D">
        <w:t>хотя</w:t>
      </w:r>
      <w:r w:rsidRPr="0060405D">
        <w:rPr>
          <w:spacing w:val="-11"/>
        </w:rPr>
        <w:t xml:space="preserve"> </w:t>
      </w:r>
      <w:r w:rsidRPr="0060405D">
        <w:t>и</w:t>
      </w:r>
      <w:r w:rsidRPr="0060405D">
        <w:rPr>
          <w:spacing w:val="-9"/>
        </w:rPr>
        <w:t xml:space="preserve"> </w:t>
      </w:r>
      <w:r w:rsidRPr="0060405D">
        <w:t>происходит</w:t>
      </w:r>
      <w:r w:rsidRPr="0060405D">
        <w:rPr>
          <w:spacing w:val="-9"/>
        </w:rPr>
        <w:t xml:space="preserve"> </w:t>
      </w:r>
      <w:r w:rsidRPr="0060405D">
        <w:t>на</w:t>
      </w:r>
      <w:r w:rsidRPr="0060405D">
        <w:rPr>
          <w:spacing w:val="-12"/>
        </w:rPr>
        <w:t xml:space="preserve"> </w:t>
      </w:r>
      <w:r w:rsidRPr="0060405D">
        <w:t>дефектной</w:t>
      </w:r>
      <w:r w:rsidRPr="0060405D">
        <w:rPr>
          <w:spacing w:val="-9"/>
        </w:rPr>
        <w:t xml:space="preserve"> </w:t>
      </w:r>
      <w:r w:rsidRPr="0060405D">
        <w:t>основе</w:t>
      </w:r>
      <w:r w:rsidRPr="0060405D">
        <w:rPr>
          <w:spacing w:val="-9"/>
        </w:rPr>
        <w:t xml:space="preserve"> </w:t>
      </w:r>
      <w:r w:rsidRPr="0060405D">
        <w:t>и</w:t>
      </w:r>
      <w:r w:rsidRPr="0060405D">
        <w:rPr>
          <w:spacing w:val="-9"/>
        </w:rPr>
        <w:t xml:space="preserve"> </w:t>
      </w:r>
      <w:r w:rsidRPr="0060405D">
        <w:t>характеризуется</w:t>
      </w:r>
      <w:r w:rsidRPr="0060405D">
        <w:rPr>
          <w:spacing w:val="-10"/>
        </w:rPr>
        <w:t xml:space="preserve"> </w:t>
      </w:r>
      <w:r w:rsidRPr="0060405D">
        <w:t>замед-</w:t>
      </w:r>
      <w:r w:rsidRPr="0060405D">
        <w:rPr>
          <w:spacing w:val="-67"/>
        </w:rPr>
        <w:t xml:space="preserve"> </w:t>
      </w:r>
      <w:r w:rsidRPr="0060405D">
        <w:t>ленностью, наличием отклонений от нормального развития, тем не менее, пред-</w:t>
      </w:r>
      <w:r w:rsidRPr="0060405D">
        <w:rPr>
          <w:spacing w:val="1"/>
        </w:rPr>
        <w:t xml:space="preserve"> </w:t>
      </w:r>
      <w:r w:rsidRPr="0060405D">
        <w:t>ставляет собой поступательный процесс, привносящий качественные изменения</w:t>
      </w:r>
      <w:r w:rsidRPr="0060405D">
        <w:rPr>
          <w:spacing w:val="-67"/>
        </w:rPr>
        <w:t xml:space="preserve"> </w:t>
      </w:r>
      <w:r w:rsidRPr="0060405D">
        <w:rPr>
          <w:spacing w:val="-1"/>
        </w:rPr>
        <w:t>в</w:t>
      </w:r>
      <w:r w:rsidRPr="0060405D">
        <w:rPr>
          <w:spacing w:val="-18"/>
        </w:rPr>
        <w:t xml:space="preserve"> </w:t>
      </w:r>
      <w:r w:rsidRPr="0060405D">
        <w:rPr>
          <w:spacing w:val="-1"/>
        </w:rPr>
        <w:t>познавательную</w:t>
      </w:r>
      <w:r w:rsidRPr="0060405D">
        <w:rPr>
          <w:spacing w:val="-19"/>
        </w:rPr>
        <w:t xml:space="preserve"> </w:t>
      </w:r>
      <w:r w:rsidRPr="0060405D">
        <w:t>деятельность</w:t>
      </w:r>
      <w:r w:rsidRPr="0060405D">
        <w:rPr>
          <w:spacing w:val="-18"/>
        </w:rPr>
        <w:t xml:space="preserve"> </w:t>
      </w:r>
      <w:r w:rsidRPr="0060405D">
        <w:t>детей</w:t>
      </w:r>
      <w:r w:rsidRPr="0060405D">
        <w:rPr>
          <w:spacing w:val="-17"/>
        </w:rPr>
        <w:t xml:space="preserve"> </w:t>
      </w:r>
      <w:r w:rsidRPr="0060405D">
        <w:t>и</w:t>
      </w:r>
      <w:r w:rsidRPr="0060405D">
        <w:rPr>
          <w:spacing w:val="-16"/>
        </w:rPr>
        <w:t xml:space="preserve"> </w:t>
      </w:r>
      <w:r w:rsidRPr="0060405D">
        <w:t>их</w:t>
      </w:r>
      <w:r w:rsidRPr="0060405D">
        <w:rPr>
          <w:spacing w:val="-17"/>
        </w:rPr>
        <w:t xml:space="preserve"> </w:t>
      </w:r>
      <w:r w:rsidRPr="0060405D">
        <w:t>личностную</w:t>
      </w:r>
      <w:r w:rsidRPr="0060405D">
        <w:rPr>
          <w:spacing w:val="-18"/>
        </w:rPr>
        <w:t xml:space="preserve"> </w:t>
      </w:r>
      <w:r w:rsidRPr="0060405D">
        <w:t>сферу,</w:t>
      </w:r>
      <w:r w:rsidRPr="0060405D">
        <w:rPr>
          <w:spacing w:val="-18"/>
        </w:rPr>
        <w:t xml:space="preserve"> </w:t>
      </w:r>
      <w:r w:rsidRPr="0060405D">
        <w:t>что</w:t>
      </w:r>
      <w:r w:rsidRPr="0060405D">
        <w:rPr>
          <w:spacing w:val="-16"/>
        </w:rPr>
        <w:t xml:space="preserve"> </w:t>
      </w:r>
      <w:r w:rsidRPr="0060405D">
        <w:t>дает</w:t>
      </w:r>
      <w:r w:rsidRPr="0060405D">
        <w:rPr>
          <w:spacing w:val="-20"/>
        </w:rPr>
        <w:t xml:space="preserve"> </w:t>
      </w:r>
      <w:r w:rsidRPr="0060405D">
        <w:t>основания</w:t>
      </w:r>
      <w:r w:rsidRPr="0060405D">
        <w:rPr>
          <w:spacing w:val="-67"/>
        </w:rPr>
        <w:t xml:space="preserve"> </w:t>
      </w:r>
      <w:r w:rsidRPr="0060405D">
        <w:t>для</w:t>
      </w:r>
      <w:r w:rsidRPr="0060405D">
        <w:rPr>
          <w:spacing w:val="-1"/>
        </w:rPr>
        <w:t xml:space="preserve"> </w:t>
      </w:r>
      <w:r w:rsidRPr="0060405D">
        <w:t>оптимистического</w:t>
      </w:r>
      <w:r w:rsidRPr="0060405D">
        <w:rPr>
          <w:spacing w:val="1"/>
        </w:rPr>
        <w:t xml:space="preserve"> </w:t>
      </w:r>
      <w:r w:rsidRPr="0060405D">
        <w:t>прогноза.</w:t>
      </w:r>
    </w:p>
    <w:p w14:paraId="324C2DE0" w14:textId="77777777" w:rsidR="001F167D" w:rsidRDefault="00E44A9C">
      <w:pPr>
        <w:pStyle w:val="a3"/>
        <w:spacing w:line="276" w:lineRule="auto"/>
        <w:ind w:left="119" w:right="114" w:firstLine="707"/>
      </w:pPr>
      <w:r w:rsidRPr="0060405D">
        <w:t>Затруднения</w:t>
      </w:r>
      <w:r w:rsidRPr="0060405D">
        <w:rPr>
          <w:spacing w:val="-7"/>
        </w:rPr>
        <w:t xml:space="preserve"> </w:t>
      </w:r>
      <w:r w:rsidRPr="0060405D">
        <w:t>в</w:t>
      </w:r>
      <w:r w:rsidRPr="0060405D">
        <w:rPr>
          <w:spacing w:val="-7"/>
        </w:rPr>
        <w:t xml:space="preserve"> </w:t>
      </w:r>
      <w:r w:rsidRPr="0060405D">
        <w:t>психическом</w:t>
      </w:r>
      <w:r w:rsidRPr="0060405D">
        <w:rPr>
          <w:spacing w:val="-9"/>
        </w:rPr>
        <w:t xml:space="preserve"> </w:t>
      </w:r>
      <w:r w:rsidRPr="0060405D">
        <w:t>развитии</w:t>
      </w:r>
      <w:r w:rsidRPr="0060405D">
        <w:rPr>
          <w:spacing w:val="-6"/>
        </w:rPr>
        <w:t xml:space="preserve"> </w:t>
      </w:r>
      <w:r w:rsidRPr="0060405D">
        <w:t>детей</w:t>
      </w:r>
      <w:r w:rsidRPr="0060405D">
        <w:rPr>
          <w:spacing w:val="-6"/>
        </w:rPr>
        <w:t xml:space="preserve"> </w:t>
      </w:r>
      <w:r w:rsidRPr="0060405D">
        <w:t>с</w:t>
      </w:r>
      <w:r w:rsidRPr="0060405D">
        <w:rPr>
          <w:spacing w:val="-7"/>
        </w:rPr>
        <w:t xml:space="preserve"> </w:t>
      </w:r>
      <w:r w:rsidRPr="0060405D">
        <w:t>умственной</w:t>
      </w:r>
      <w:r w:rsidRPr="0060405D">
        <w:rPr>
          <w:spacing w:val="-9"/>
        </w:rPr>
        <w:t xml:space="preserve"> </w:t>
      </w:r>
      <w:r w:rsidRPr="0060405D">
        <w:t>отсталостью</w:t>
      </w:r>
      <w:r w:rsidRPr="0060405D">
        <w:rPr>
          <w:spacing w:val="-7"/>
        </w:rPr>
        <w:t xml:space="preserve"> </w:t>
      </w:r>
      <w:r w:rsidRPr="0060405D">
        <w:t>(ин-</w:t>
      </w:r>
      <w:r w:rsidRPr="0060405D">
        <w:rPr>
          <w:spacing w:val="-67"/>
        </w:rPr>
        <w:t xml:space="preserve"> </w:t>
      </w:r>
      <w:r w:rsidRPr="0060405D">
        <w:t>теллектуальными нарушениями) обусловлены особенностями их высшей нерв-</w:t>
      </w:r>
      <w:r w:rsidRPr="0060405D">
        <w:rPr>
          <w:spacing w:val="1"/>
        </w:rPr>
        <w:t xml:space="preserve"> </w:t>
      </w:r>
      <w:r w:rsidRPr="0060405D">
        <w:t>ной деятельности (слабостью процессов возбуждения и торможения, замедлен-</w:t>
      </w:r>
      <w:r w:rsidRPr="0060405D">
        <w:rPr>
          <w:spacing w:val="1"/>
        </w:rPr>
        <w:t xml:space="preserve"> </w:t>
      </w:r>
      <w:r w:rsidRPr="0060405D">
        <w:t>ным формированием условных связей, тугоподвижностью нервных процессов,</w:t>
      </w:r>
      <w:r w:rsidRPr="0060405D">
        <w:rPr>
          <w:spacing w:val="1"/>
        </w:rPr>
        <w:t xml:space="preserve"> </w:t>
      </w:r>
      <w:r w:rsidRPr="0060405D">
        <w:t>нарушением</w:t>
      </w:r>
      <w:r w:rsidRPr="0060405D">
        <w:rPr>
          <w:spacing w:val="-12"/>
        </w:rPr>
        <w:t xml:space="preserve"> </w:t>
      </w:r>
      <w:r w:rsidRPr="0060405D">
        <w:t>взаимодействия</w:t>
      </w:r>
      <w:r w:rsidRPr="0060405D">
        <w:rPr>
          <w:spacing w:val="-14"/>
        </w:rPr>
        <w:t xml:space="preserve"> </w:t>
      </w:r>
      <w:r w:rsidRPr="0060405D">
        <w:t>первой</w:t>
      </w:r>
      <w:r w:rsidRPr="0060405D">
        <w:rPr>
          <w:spacing w:val="-11"/>
        </w:rPr>
        <w:t xml:space="preserve"> </w:t>
      </w:r>
      <w:r w:rsidRPr="0060405D">
        <w:t>и</w:t>
      </w:r>
      <w:r w:rsidRPr="0060405D">
        <w:rPr>
          <w:spacing w:val="-12"/>
        </w:rPr>
        <w:t xml:space="preserve"> </w:t>
      </w:r>
      <w:r w:rsidRPr="0060405D">
        <w:t>второй</w:t>
      </w:r>
      <w:r w:rsidRPr="0060405D">
        <w:rPr>
          <w:spacing w:val="-12"/>
        </w:rPr>
        <w:t xml:space="preserve"> </w:t>
      </w:r>
      <w:r w:rsidRPr="0060405D">
        <w:t>сигнальных</w:t>
      </w:r>
      <w:r w:rsidRPr="0060405D">
        <w:rPr>
          <w:spacing w:val="-11"/>
        </w:rPr>
        <w:t xml:space="preserve"> </w:t>
      </w:r>
      <w:r w:rsidRPr="0060405D">
        <w:t>систем</w:t>
      </w:r>
      <w:r w:rsidRPr="0060405D">
        <w:rPr>
          <w:spacing w:val="-13"/>
        </w:rPr>
        <w:t xml:space="preserve"> </w:t>
      </w:r>
      <w:r w:rsidRPr="0060405D">
        <w:t>и</w:t>
      </w:r>
      <w:r w:rsidRPr="0060405D">
        <w:rPr>
          <w:spacing w:val="-12"/>
        </w:rPr>
        <w:t xml:space="preserve"> </w:t>
      </w:r>
      <w:r w:rsidRPr="0060405D">
        <w:t>др.).</w:t>
      </w:r>
      <w:r w:rsidRPr="0060405D">
        <w:rPr>
          <w:spacing w:val="-8"/>
        </w:rPr>
        <w:t xml:space="preserve"> </w:t>
      </w:r>
      <w:r w:rsidRPr="0060405D">
        <w:t>В</w:t>
      </w:r>
      <w:r w:rsidRPr="0060405D">
        <w:rPr>
          <w:spacing w:val="-12"/>
        </w:rPr>
        <w:t xml:space="preserve"> </w:t>
      </w:r>
      <w:r w:rsidRPr="0060405D">
        <w:t>подав-</w:t>
      </w:r>
      <w:r w:rsidRPr="0060405D">
        <w:rPr>
          <w:spacing w:val="-68"/>
        </w:rPr>
        <w:t xml:space="preserve"> </w:t>
      </w:r>
      <w:r w:rsidRPr="0060405D">
        <w:t>ляющем большинстве случаев интеллектуальные нарушения, имеющиеся у обу-</w:t>
      </w:r>
      <w:r w:rsidRPr="0060405D">
        <w:rPr>
          <w:spacing w:val="1"/>
        </w:rPr>
        <w:t xml:space="preserve"> </w:t>
      </w:r>
      <w:r w:rsidRPr="0060405D">
        <w:t>чающихся с умственной отсталостью, являются следствием органического пора-</w:t>
      </w:r>
      <w:r w:rsidRPr="0060405D">
        <w:rPr>
          <w:spacing w:val="-67"/>
        </w:rPr>
        <w:t xml:space="preserve"> </w:t>
      </w:r>
      <w:r w:rsidRPr="0060405D">
        <w:t>жения</w:t>
      </w:r>
      <w:r w:rsidRPr="0060405D">
        <w:rPr>
          <w:spacing w:val="-8"/>
        </w:rPr>
        <w:t xml:space="preserve"> </w:t>
      </w:r>
      <w:r w:rsidRPr="0060405D">
        <w:t>ЦНС</w:t>
      </w:r>
      <w:r w:rsidRPr="0060405D">
        <w:rPr>
          <w:spacing w:val="-9"/>
        </w:rPr>
        <w:t xml:space="preserve"> </w:t>
      </w:r>
      <w:r w:rsidRPr="0060405D">
        <w:t>на</w:t>
      </w:r>
      <w:r w:rsidRPr="0060405D">
        <w:rPr>
          <w:spacing w:val="-9"/>
        </w:rPr>
        <w:t xml:space="preserve"> </w:t>
      </w:r>
      <w:r w:rsidRPr="0060405D">
        <w:t>ранних</w:t>
      </w:r>
      <w:r w:rsidRPr="0060405D">
        <w:rPr>
          <w:spacing w:val="-8"/>
        </w:rPr>
        <w:t xml:space="preserve"> </w:t>
      </w:r>
      <w:r w:rsidRPr="0060405D">
        <w:t>этапах</w:t>
      </w:r>
      <w:r w:rsidRPr="0060405D">
        <w:rPr>
          <w:spacing w:val="-10"/>
        </w:rPr>
        <w:t xml:space="preserve"> </w:t>
      </w:r>
      <w:r w:rsidRPr="0060405D">
        <w:t>онтогенеза.</w:t>
      </w:r>
      <w:r w:rsidRPr="0060405D">
        <w:rPr>
          <w:spacing w:val="-8"/>
        </w:rPr>
        <w:t xml:space="preserve"> </w:t>
      </w:r>
      <w:r w:rsidRPr="0060405D">
        <w:t>Негативное</w:t>
      </w:r>
      <w:r w:rsidRPr="0060405D">
        <w:rPr>
          <w:spacing w:val="-9"/>
        </w:rPr>
        <w:t xml:space="preserve"> </w:t>
      </w:r>
      <w:r w:rsidRPr="0060405D">
        <w:t>влияние</w:t>
      </w:r>
      <w:r w:rsidRPr="0060405D">
        <w:rPr>
          <w:spacing w:val="-9"/>
        </w:rPr>
        <w:t xml:space="preserve"> </w:t>
      </w:r>
      <w:r w:rsidRPr="0060405D">
        <w:t>органического</w:t>
      </w:r>
      <w:r w:rsidRPr="0060405D">
        <w:rPr>
          <w:spacing w:val="-8"/>
        </w:rPr>
        <w:t xml:space="preserve"> </w:t>
      </w:r>
      <w:r w:rsidRPr="0060405D">
        <w:t>по-</w:t>
      </w:r>
      <w:r w:rsidRPr="0060405D">
        <w:rPr>
          <w:spacing w:val="-67"/>
        </w:rPr>
        <w:t xml:space="preserve"> </w:t>
      </w:r>
      <w:r w:rsidRPr="0060405D">
        <w:t>ражения ЦНС имеет системный характер, когда в патологический процесс ока-</w:t>
      </w:r>
      <w:r w:rsidRPr="0060405D">
        <w:rPr>
          <w:spacing w:val="1"/>
        </w:rPr>
        <w:t xml:space="preserve"> </w:t>
      </w:r>
      <w:r w:rsidRPr="0060405D">
        <w:t>зываются</w:t>
      </w:r>
      <w:r w:rsidRPr="0060405D">
        <w:rPr>
          <w:spacing w:val="-12"/>
        </w:rPr>
        <w:t xml:space="preserve"> </w:t>
      </w:r>
      <w:r w:rsidRPr="0060405D">
        <w:t>вовлеченными</w:t>
      </w:r>
      <w:r w:rsidRPr="0060405D">
        <w:rPr>
          <w:spacing w:val="-11"/>
        </w:rPr>
        <w:t xml:space="preserve"> </w:t>
      </w:r>
      <w:r w:rsidRPr="0060405D">
        <w:t>все</w:t>
      </w:r>
      <w:r w:rsidRPr="0060405D">
        <w:rPr>
          <w:spacing w:val="-11"/>
        </w:rPr>
        <w:t xml:space="preserve"> </w:t>
      </w:r>
      <w:r w:rsidRPr="0060405D">
        <w:t>стороны</w:t>
      </w:r>
      <w:r w:rsidRPr="0060405D">
        <w:rPr>
          <w:spacing w:val="-12"/>
        </w:rPr>
        <w:t xml:space="preserve"> </w:t>
      </w:r>
      <w:r w:rsidRPr="0060405D">
        <w:t>психофизического</w:t>
      </w:r>
      <w:r w:rsidRPr="0060405D">
        <w:rPr>
          <w:spacing w:val="-10"/>
        </w:rPr>
        <w:t xml:space="preserve"> </w:t>
      </w:r>
      <w:r w:rsidRPr="0060405D">
        <w:t>развития</w:t>
      </w:r>
      <w:r w:rsidRPr="0060405D">
        <w:rPr>
          <w:spacing w:val="-14"/>
        </w:rPr>
        <w:t xml:space="preserve"> </w:t>
      </w:r>
      <w:r w:rsidRPr="0060405D">
        <w:t>ребенка:</w:t>
      </w:r>
      <w:r w:rsidRPr="0060405D">
        <w:rPr>
          <w:spacing w:val="-11"/>
        </w:rPr>
        <w:t xml:space="preserve"> </w:t>
      </w:r>
      <w:r w:rsidRPr="0060405D">
        <w:t>моти-</w:t>
      </w:r>
      <w:r w:rsidRPr="0060405D">
        <w:rPr>
          <w:spacing w:val="-68"/>
        </w:rPr>
        <w:t xml:space="preserve"> </w:t>
      </w:r>
      <w:r w:rsidRPr="0060405D">
        <w:t>вационно-потребностная, социально-личностная, моторно-двигательная; эмоци-</w:t>
      </w:r>
      <w:r w:rsidRPr="0060405D">
        <w:rPr>
          <w:spacing w:val="-67"/>
        </w:rPr>
        <w:t xml:space="preserve"> </w:t>
      </w:r>
      <w:r w:rsidRPr="0060405D">
        <w:t>онально-волевая</w:t>
      </w:r>
      <w:r w:rsidRPr="0060405D">
        <w:rPr>
          <w:spacing w:val="-12"/>
        </w:rPr>
        <w:t xml:space="preserve"> </w:t>
      </w:r>
      <w:r w:rsidRPr="0060405D">
        <w:t>сферы,</w:t>
      </w:r>
      <w:r w:rsidRPr="0060405D">
        <w:rPr>
          <w:spacing w:val="-12"/>
        </w:rPr>
        <w:t xml:space="preserve"> </w:t>
      </w:r>
      <w:r w:rsidRPr="0060405D">
        <w:t>а</w:t>
      </w:r>
      <w:r w:rsidRPr="0060405D">
        <w:rPr>
          <w:spacing w:val="-11"/>
        </w:rPr>
        <w:t xml:space="preserve"> </w:t>
      </w:r>
      <w:r w:rsidRPr="0060405D">
        <w:t>также</w:t>
      </w:r>
      <w:r w:rsidRPr="0060405D">
        <w:rPr>
          <w:spacing w:val="-11"/>
        </w:rPr>
        <w:t xml:space="preserve"> </w:t>
      </w:r>
      <w:r w:rsidRPr="0060405D">
        <w:t>когнитивные</w:t>
      </w:r>
      <w:r w:rsidRPr="0060405D">
        <w:rPr>
          <w:spacing w:val="-12"/>
        </w:rPr>
        <w:t xml:space="preserve"> </w:t>
      </w:r>
      <w:r w:rsidRPr="0060405D">
        <w:t>процессы</w:t>
      </w:r>
      <w:r w:rsidRPr="0060405D">
        <w:rPr>
          <w:spacing w:val="-6"/>
        </w:rPr>
        <w:t xml:space="preserve"> </w:t>
      </w:r>
      <w:r w:rsidRPr="0060405D">
        <w:t>-</w:t>
      </w:r>
      <w:r w:rsidRPr="0060405D">
        <w:rPr>
          <w:spacing w:val="-11"/>
        </w:rPr>
        <w:t xml:space="preserve"> </w:t>
      </w:r>
      <w:r w:rsidRPr="0060405D">
        <w:t>восприятие,</w:t>
      </w:r>
      <w:r w:rsidRPr="0060405D">
        <w:rPr>
          <w:spacing w:val="-12"/>
        </w:rPr>
        <w:t xml:space="preserve"> </w:t>
      </w:r>
      <w:r w:rsidRPr="0060405D">
        <w:t>мышление,</w:t>
      </w:r>
      <w:r w:rsidRPr="0060405D">
        <w:rPr>
          <w:spacing w:val="-68"/>
        </w:rPr>
        <w:t xml:space="preserve"> </w:t>
      </w:r>
      <w:r w:rsidRPr="0060405D">
        <w:t>деятельность, речь и поведение. Последствия поражения ЦНС выражаются в за-</w:t>
      </w:r>
      <w:r w:rsidRPr="0060405D">
        <w:rPr>
          <w:spacing w:val="1"/>
        </w:rPr>
        <w:t xml:space="preserve"> </w:t>
      </w:r>
      <w:r w:rsidRPr="0060405D">
        <w:t>держке сроков возникновения и незавершенности возрастных психологических</w:t>
      </w:r>
      <w:r w:rsidRPr="0060405D">
        <w:rPr>
          <w:spacing w:val="1"/>
        </w:rPr>
        <w:t xml:space="preserve"> </w:t>
      </w:r>
      <w:r w:rsidRPr="0060405D">
        <w:t>новообразований и, главное, в неравномерности, нарушении целостности психо-</w:t>
      </w:r>
      <w:r w:rsidRPr="0060405D">
        <w:rPr>
          <w:spacing w:val="-67"/>
        </w:rPr>
        <w:t xml:space="preserve"> </w:t>
      </w:r>
      <w:r w:rsidRPr="0060405D">
        <w:t>физического развития. Все это, в свою очередь, затрудняет включение ребенка в</w:t>
      </w:r>
      <w:r w:rsidRPr="0060405D">
        <w:rPr>
          <w:spacing w:val="-67"/>
        </w:rPr>
        <w:t xml:space="preserve"> </w:t>
      </w:r>
      <w:r w:rsidRPr="0060405D">
        <w:lastRenderedPageBreak/>
        <w:t>освоение</w:t>
      </w:r>
      <w:r w:rsidRPr="0060405D">
        <w:rPr>
          <w:spacing w:val="1"/>
        </w:rPr>
        <w:t xml:space="preserve"> </w:t>
      </w:r>
      <w:r w:rsidRPr="0060405D">
        <w:t>пласта</w:t>
      </w:r>
      <w:r w:rsidRPr="0060405D">
        <w:rPr>
          <w:spacing w:val="1"/>
        </w:rPr>
        <w:t xml:space="preserve"> </w:t>
      </w:r>
      <w:r w:rsidRPr="0060405D">
        <w:t>социальных</w:t>
      </w:r>
      <w:r w:rsidRPr="0060405D">
        <w:rPr>
          <w:spacing w:val="1"/>
        </w:rPr>
        <w:t xml:space="preserve"> </w:t>
      </w:r>
      <w:r w:rsidRPr="0060405D">
        <w:t>и</w:t>
      </w:r>
      <w:r w:rsidRPr="0060405D">
        <w:rPr>
          <w:spacing w:val="1"/>
        </w:rPr>
        <w:t xml:space="preserve"> </w:t>
      </w:r>
      <w:r w:rsidRPr="0060405D">
        <w:t>культурных</w:t>
      </w:r>
      <w:r w:rsidRPr="0060405D">
        <w:rPr>
          <w:spacing w:val="1"/>
        </w:rPr>
        <w:t xml:space="preserve"> </w:t>
      </w:r>
      <w:r w:rsidRPr="0060405D">
        <w:t>достижений</w:t>
      </w:r>
      <w:r w:rsidRPr="0060405D">
        <w:rPr>
          <w:spacing w:val="1"/>
        </w:rPr>
        <w:t xml:space="preserve"> </w:t>
      </w:r>
      <w:r w:rsidRPr="0060405D">
        <w:t>общечеловеческого</w:t>
      </w:r>
      <w:r w:rsidRPr="0060405D">
        <w:rPr>
          <w:spacing w:val="1"/>
        </w:rPr>
        <w:t xml:space="preserve"> </w:t>
      </w:r>
      <w:r w:rsidRPr="0060405D">
        <w:t>опыта</w:t>
      </w:r>
      <w:r w:rsidRPr="0060405D">
        <w:rPr>
          <w:spacing w:val="-1"/>
        </w:rPr>
        <w:t xml:space="preserve"> </w:t>
      </w:r>
      <w:r w:rsidRPr="0060405D">
        <w:t>традиционным путем.</w:t>
      </w:r>
    </w:p>
    <w:p w14:paraId="2F88AC50" w14:textId="77777777" w:rsidR="001F167D" w:rsidRDefault="001F167D">
      <w:pPr>
        <w:spacing w:line="276" w:lineRule="auto"/>
        <w:sectPr w:rsidR="001F167D">
          <w:pgSz w:w="11920" w:h="16850"/>
          <w:pgMar w:top="1020" w:right="580" w:bottom="280" w:left="1400" w:header="720" w:footer="720" w:gutter="0"/>
          <w:cols w:space="720"/>
        </w:sectPr>
      </w:pPr>
    </w:p>
    <w:p w14:paraId="29474CE9" w14:textId="77777777" w:rsidR="001F167D" w:rsidRPr="0060405D" w:rsidRDefault="00E44A9C">
      <w:pPr>
        <w:pStyle w:val="a3"/>
        <w:spacing w:before="59" w:line="276" w:lineRule="auto"/>
        <w:ind w:left="119" w:right="114" w:firstLine="707"/>
      </w:pPr>
      <w:r w:rsidRPr="0060405D">
        <w:lastRenderedPageBreak/>
        <w:t>В</w:t>
      </w:r>
      <w:r w:rsidRPr="0060405D">
        <w:rPr>
          <w:spacing w:val="-10"/>
        </w:rPr>
        <w:t xml:space="preserve"> </w:t>
      </w:r>
      <w:r w:rsidRPr="0060405D">
        <w:t>структуре</w:t>
      </w:r>
      <w:r w:rsidRPr="0060405D">
        <w:rPr>
          <w:spacing w:val="-10"/>
        </w:rPr>
        <w:t xml:space="preserve"> </w:t>
      </w:r>
      <w:r w:rsidRPr="0060405D">
        <w:t>психики</w:t>
      </w:r>
      <w:r w:rsidRPr="0060405D">
        <w:rPr>
          <w:spacing w:val="-9"/>
        </w:rPr>
        <w:t xml:space="preserve"> </w:t>
      </w:r>
      <w:r w:rsidRPr="0060405D">
        <w:t>такого</w:t>
      </w:r>
      <w:r w:rsidRPr="0060405D">
        <w:rPr>
          <w:spacing w:val="-11"/>
        </w:rPr>
        <w:t xml:space="preserve"> </w:t>
      </w:r>
      <w:r w:rsidRPr="0060405D">
        <w:t>ребенка</w:t>
      </w:r>
      <w:r w:rsidRPr="0060405D">
        <w:rPr>
          <w:spacing w:val="-10"/>
        </w:rPr>
        <w:t xml:space="preserve"> </w:t>
      </w:r>
      <w:r w:rsidRPr="0060405D">
        <w:t>в</w:t>
      </w:r>
      <w:r w:rsidRPr="0060405D">
        <w:rPr>
          <w:spacing w:val="-12"/>
        </w:rPr>
        <w:t xml:space="preserve"> </w:t>
      </w:r>
      <w:r w:rsidRPr="0060405D">
        <w:t>первую</w:t>
      </w:r>
      <w:r w:rsidRPr="0060405D">
        <w:rPr>
          <w:spacing w:val="-11"/>
        </w:rPr>
        <w:t xml:space="preserve"> </w:t>
      </w:r>
      <w:r w:rsidRPr="0060405D">
        <w:t>очередь</w:t>
      </w:r>
      <w:r w:rsidRPr="0060405D">
        <w:rPr>
          <w:spacing w:val="-11"/>
        </w:rPr>
        <w:t xml:space="preserve"> </w:t>
      </w:r>
      <w:r w:rsidRPr="0060405D">
        <w:t>отмечается</w:t>
      </w:r>
      <w:r w:rsidRPr="0060405D">
        <w:rPr>
          <w:spacing w:val="-6"/>
        </w:rPr>
        <w:t xml:space="preserve"> </w:t>
      </w:r>
      <w:r w:rsidRPr="0060405D">
        <w:rPr>
          <w:i/>
        </w:rPr>
        <w:t>недораз-</w:t>
      </w:r>
      <w:r w:rsidRPr="0060405D">
        <w:rPr>
          <w:i/>
          <w:spacing w:val="-68"/>
        </w:rPr>
        <w:t xml:space="preserve"> </w:t>
      </w:r>
      <w:r w:rsidRPr="0060405D">
        <w:rPr>
          <w:i/>
        </w:rPr>
        <w:t>витие познавательных интересов и снижение познавательной активности</w:t>
      </w:r>
      <w:r w:rsidRPr="0060405D">
        <w:t>, что</w:t>
      </w:r>
      <w:r w:rsidRPr="0060405D">
        <w:rPr>
          <w:spacing w:val="-67"/>
        </w:rPr>
        <w:t xml:space="preserve"> </w:t>
      </w:r>
      <w:r w:rsidRPr="0060405D">
        <w:t>обусловлено замедленностью темпа психических процессов, их слабой подвиж-</w:t>
      </w:r>
      <w:r w:rsidRPr="0060405D">
        <w:rPr>
          <w:spacing w:val="1"/>
        </w:rPr>
        <w:t xml:space="preserve"> </w:t>
      </w:r>
      <w:r w:rsidRPr="0060405D">
        <w:t>ностью и переключаемостью. При умственной отсталости страдают не только</w:t>
      </w:r>
      <w:r w:rsidRPr="0060405D">
        <w:rPr>
          <w:spacing w:val="1"/>
        </w:rPr>
        <w:t xml:space="preserve"> </w:t>
      </w:r>
      <w:r w:rsidRPr="0060405D">
        <w:t>высшие психические функции, но и эмоции, воля, поведение, в некоторых слу-</w:t>
      </w:r>
      <w:r w:rsidRPr="0060405D">
        <w:rPr>
          <w:spacing w:val="1"/>
        </w:rPr>
        <w:t xml:space="preserve"> </w:t>
      </w:r>
      <w:r w:rsidRPr="0060405D">
        <w:t>чаях физическое развитие, хотя наиболее нарушенным является мышление, и</w:t>
      </w:r>
      <w:r w:rsidRPr="0060405D">
        <w:rPr>
          <w:spacing w:val="1"/>
        </w:rPr>
        <w:t xml:space="preserve"> </w:t>
      </w:r>
      <w:r w:rsidRPr="0060405D">
        <w:t>прежде</w:t>
      </w:r>
      <w:r w:rsidRPr="0060405D">
        <w:rPr>
          <w:spacing w:val="-14"/>
        </w:rPr>
        <w:t xml:space="preserve"> </w:t>
      </w:r>
      <w:r w:rsidRPr="0060405D">
        <w:t>всего,</w:t>
      </w:r>
      <w:r w:rsidRPr="0060405D">
        <w:rPr>
          <w:spacing w:val="-14"/>
        </w:rPr>
        <w:t xml:space="preserve"> </w:t>
      </w:r>
      <w:r w:rsidRPr="0060405D">
        <w:t>способность</w:t>
      </w:r>
      <w:r w:rsidRPr="0060405D">
        <w:rPr>
          <w:spacing w:val="-14"/>
        </w:rPr>
        <w:t xml:space="preserve"> </w:t>
      </w:r>
      <w:r w:rsidRPr="0060405D">
        <w:t>к</w:t>
      </w:r>
      <w:r w:rsidRPr="0060405D">
        <w:rPr>
          <w:spacing w:val="-14"/>
        </w:rPr>
        <w:t xml:space="preserve"> </w:t>
      </w:r>
      <w:r w:rsidRPr="0060405D">
        <w:t>отвлечению</w:t>
      </w:r>
      <w:r w:rsidRPr="0060405D">
        <w:rPr>
          <w:spacing w:val="-15"/>
        </w:rPr>
        <w:t xml:space="preserve"> </w:t>
      </w:r>
      <w:r w:rsidRPr="0060405D">
        <w:t>и</w:t>
      </w:r>
      <w:r w:rsidRPr="0060405D">
        <w:rPr>
          <w:spacing w:val="-12"/>
        </w:rPr>
        <w:t xml:space="preserve"> </w:t>
      </w:r>
      <w:r w:rsidRPr="0060405D">
        <w:t>обобщению.</w:t>
      </w:r>
      <w:r w:rsidRPr="0060405D">
        <w:rPr>
          <w:spacing w:val="-14"/>
        </w:rPr>
        <w:t xml:space="preserve"> </w:t>
      </w:r>
      <w:r w:rsidRPr="0060405D">
        <w:t>Вместе</w:t>
      </w:r>
      <w:r w:rsidRPr="0060405D">
        <w:rPr>
          <w:spacing w:val="-14"/>
        </w:rPr>
        <w:t xml:space="preserve"> </w:t>
      </w:r>
      <w:r w:rsidRPr="0060405D">
        <w:t>с</w:t>
      </w:r>
      <w:r w:rsidRPr="0060405D">
        <w:rPr>
          <w:spacing w:val="-13"/>
        </w:rPr>
        <w:t xml:space="preserve"> </w:t>
      </w:r>
      <w:r w:rsidRPr="0060405D">
        <w:t>тем,</w:t>
      </w:r>
      <w:r w:rsidRPr="0060405D">
        <w:rPr>
          <w:spacing w:val="-15"/>
        </w:rPr>
        <w:t xml:space="preserve"> </w:t>
      </w:r>
      <w:r w:rsidRPr="0060405D">
        <w:t>Российская</w:t>
      </w:r>
      <w:r w:rsidRPr="0060405D">
        <w:rPr>
          <w:spacing w:val="-68"/>
        </w:rPr>
        <w:t xml:space="preserve"> </w:t>
      </w:r>
      <w:r w:rsidRPr="0060405D">
        <w:t>дефектология (как правопреемница советской) руководствуется теоретическим</w:t>
      </w:r>
      <w:r w:rsidRPr="0060405D">
        <w:rPr>
          <w:spacing w:val="1"/>
        </w:rPr>
        <w:t xml:space="preserve"> </w:t>
      </w:r>
      <w:r w:rsidRPr="0060405D">
        <w:t>постулатом</w:t>
      </w:r>
      <w:r w:rsidRPr="0060405D">
        <w:rPr>
          <w:spacing w:val="-16"/>
        </w:rPr>
        <w:t xml:space="preserve"> </w:t>
      </w:r>
      <w:r w:rsidRPr="0060405D">
        <w:t>Л.С.</w:t>
      </w:r>
      <w:r w:rsidRPr="0060405D">
        <w:rPr>
          <w:spacing w:val="-4"/>
        </w:rPr>
        <w:t xml:space="preserve"> </w:t>
      </w:r>
      <w:r w:rsidRPr="0060405D">
        <w:t>Выготского</w:t>
      </w:r>
      <w:r w:rsidRPr="0060405D">
        <w:rPr>
          <w:spacing w:val="-15"/>
        </w:rPr>
        <w:t xml:space="preserve"> </w:t>
      </w:r>
      <w:r w:rsidRPr="0060405D">
        <w:t>о</w:t>
      </w:r>
      <w:r w:rsidRPr="0060405D">
        <w:rPr>
          <w:spacing w:val="-14"/>
        </w:rPr>
        <w:t xml:space="preserve"> </w:t>
      </w:r>
      <w:r w:rsidRPr="0060405D">
        <w:t>том,</w:t>
      </w:r>
      <w:r w:rsidRPr="0060405D">
        <w:rPr>
          <w:spacing w:val="-17"/>
        </w:rPr>
        <w:t xml:space="preserve"> </w:t>
      </w:r>
      <w:r w:rsidRPr="0060405D">
        <w:t>что</w:t>
      </w:r>
      <w:r w:rsidRPr="0060405D">
        <w:rPr>
          <w:spacing w:val="-14"/>
        </w:rPr>
        <w:t xml:space="preserve"> </w:t>
      </w:r>
      <w:r w:rsidRPr="0060405D">
        <w:t>своевременная</w:t>
      </w:r>
      <w:r w:rsidRPr="0060405D">
        <w:rPr>
          <w:spacing w:val="-15"/>
        </w:rPr>
        <w:t xml:space="preserve"> </w:t>
      </w:r>
      <w:r w:rsidRPr="0060405D">
        <w:t>педагогическая</w:t>
      </w:r>
      <w:r w:rsidRPr="0060405D">
        <w:rPr>
          <w:spacing w:val="-14"/>
        </w:rPr>
        <w:t xml:space="preserve"> </w:t>
      </w:r>
      <w:r w:rsidRPr="0060405D">
        <w:t>коррекция</w:t>
      </w:r>
      <w:r w:rsidRPr="0060405D">
        <w:rPr>
          <w:spacing w:val="-68"/>
        </w:rPr>
        <w:t xml:space="preserve"> </w:t>
      </w:r>
      <w:r w:rsidRPr="0060405D">
        <w:t>с учетом специфических особенностей каждого ребенка с умственной отстало-</w:t>
      </w:r>
      <w:r w:rsidRPr="0060405D">
        <w:rPr>
          <w:spacing w:val="1"/>
        </w:rPr>
        <w:t xml:space="preserve"> </w:t>
      </w:r>
      <w:r w:rsidRPr="0060405D">
        <w:t>стью</w:t>
      </w:r>
      <w:r w:rsidRPr="0060405D">
        <w:rPr>
          <w:spacing w:val="1"/>
        </w:rPr>
        <w:t xml:space="preserve"> </w:t>
      </w:r>
      <w:r w:rsidRPr="0060405D">
        <w:t>(интеллектуальными</w:t>
      </w:r>
      <w:r w:rsidRPr="0060405D">
        <w:rPr>
          <w:spacing w:val="1"/>
        </w:rPr>
        <w:t xml:space="preserve"> </w:t>
      </w:r>
      <w:r w:rsidRPr="0060405D">
        <w:t>нарушениями)</w:t>
      </w:r>
      <w:r w:rsidRPr="0060405D">
        <w:rPr>
          <w:spacing w:val="1"/>
        </w:rPr>
        <w:t xml:space="preserve"> </w:t>
      </w:r>
      <w:r w:rsidRPr="0060405D">
        <w:t>«запускает»</w:t>
      </w:r>
      <w:r w:rsidRPr="0060405D">
        <w:rPr>
          <w:spacing w:val="1"/>
        </w:rPr>
        <w:t xml:space="preserve"> </w:t>
      </w:r>
      <w:r w:rsidRPr="0060405D">
        <w:t>компенсаторные</w:t>
      </w:r>
      <w:r w:rsidRPr="0060405D">
        <w:rPr>
          <w:spacing w:val="1"/>
        </w:rPr>
        <w:t xml:space="preserve"> </w:t>
      </w:r>
      <w:r w:rsidRPr="0060405D">
        <w:t>про-</w:t>
      </w:r>
      <w:r w:rsidRPr="0060405D">
        <w:rPr>
          <w:spacing w:val="1"/>
        </w:rPr>
        <w:t xml:space="preserve"> </w:t>
      </w:r>
      <w:r w:rsidRPr="0060405D">
        <w:t>цессы,</w:t>
      </w:r>
      <w:r w:rsidRPr="0060405D">
        <w:rPr>
          <w:spacing w:val="-2"/>
        </w:rPr>
        <w:t xml:space="preserve"> </w:t>
      </w:r>
      <w:r w:rsidRPr="0060405D">
        <w:t>обеспечивающие</w:t>
      </w:r>
      <w:r w:rsidRPr="0060405D">
        <w:rPr>
          <w:spacing w:val="-1"/>
        </w:rPr>
        <w:t xml:space="preserve"> </w:t>
      </w:r>
      <w:r w:rsidRPr="0060405D">
        <w:t>реализацию</w:t>
      </w:r>
      <w:r w:rsidRPr="0060405D">
        <w:rPr>
          <w:spacing w:val="-5"/>
        </w:rPr>
        <w:t xml:space="preserve"> </w:t>
      </w:r>
      <w:r w:rsidRPr="0060405D">
        <w:t>их</w:t>
      </w:r>
      <w:r w:rsidRPr="0060405D">
        <w:rPr>
          <w:spacing w:val="-3"/>
        </w:rPr>
        <w:t xml:space="preserve"> </w:t>
      </w:r>
      <w:r w:rsidRPr="0060405D">
        <w:t>потенциальных возможностей.</w:t>
      </w:r>
    </w:p>
    <w:p w14:paraId="2F5E43F0" w14:textId="77777777" w:rsidR="001F167D" w:rsidRPr="0060405D" w:rsidRDefault="00E44A9C">
      <w:pPr>
        <w:pStyle w:val="a3"/>
        <w:spacing w:line="276" w:lineRule="auto"/>
        <w:ind w:left="119" w:right="114" w:firstLine="707"/>
      </w:pPr>
      <w:r w:rsidRPr="0060405D">
        <w:t>Развитие всех психических процессов у детей с легкой умственной отста-</w:t>
      </w:r>
      <w:r w:rsidRPr="0060405D">
        <w:rPr>
          <w:spacing w:val="1"/>
        </w:rPr>
        <w:t xml:space="preserve"> </w:t>
      </w:r>
      <w:r w:rsidRPr="0060405D">
        <w:t>лостью (интеллектуальными нарушениями) отличается качественным своеобра-</w:t>
      </w:r>
      <w:r w:rsidRPr="0060405D">
        <w:rPr>
          <w:spacing w:val="1"/>
        </w:rPr>
        <w:t xml:space="preserve"> </w:t>
      </w:r>
      <w:r w:rsidRPr="0060405D">
        <w:t>зием. Относительно сохранной у обучающихся с умственной отсталостью (ин-</w:t>
      </w:r>
      <w:r w:rsidRPr="0060405D">
        <w:rPr>
          <w:spacing w:val="1"/>
        </w:rPr>
        <w:t xml:space="preserve"> </w:t>
      </w:r>
      <w:r w:rsidRPr="0060405D">
        <w:t>теллектуальными нарушениями) оказывается чувственная ступень познания -</w:t>
      </w:r>
      <w:r w:rsidRPr="0060405D">
        <w:rPr>
          <w:spacing w:val="1"/>
        </w:rPr>
        <w:t xml:space="preserve"> </w:t>
      </w:r>
      <w:r w:rsidRPr="0060405D">
        <w:t>ощущение и восприятие. Но и в этих познавательных процессах сказывается де-</w:t>
      </w:r>
      <w:r w:rsidRPr="0060405D">
        <w:rPr>
          <w:spacing w:val="1"/>
        </w:rPr>
        <w:t xml:space="preserve"> </w:t>
      </w:r>
      <w:r w:rsidRPr="0060405D">
        <w:t>фицитарность: неточность и слабость дифференцировки зрительных, слуховых,</w:t>
      </w:r>
      <w:r w:rsidRPr="0060405D">
        <w:rPr>
          <w:spacing w:val="1"/>
        </w:rPr>
        <w:t xml:space="preserve"> </w:t>
      </w:r>
      <w:r w:rsidRPr="0060405D">
        <w:t>кинестетических, тактильных, обонятельных и вкусовых ощущений приводят к</w:t>
      </w:r>
      <w:r w:rsidRPr="0060405D">
        <w:rPr>
          <w:spacing w:val="1"/>
        </w:rPr>
        <w:t xml:space="preserve"> </w:t>
      </w:r>
      <w:r w:rsidRPr="0060405D">
        <w:t>затруднению адекватности ориентировки детей с умственной отсталостью (ин-</w:t>
      </w:r>
      <w:r w:rsidRPr="0060405D">
        <w:rPr>
          <w:spacing w:val="1"/>
        </w:rPr>
        <w:t xml:space="preserve"> </w:t>
      </w:r>
      <w:r w:rsidRPr="0060405D">
        <w:t>теллектуальными</w:t>
      </w:r>
      <w:r w:rsidRPr="0060405D">
        <w:rPr>
          <w:spacing w:val="1"/>
        </w:rPr>
        <w:t xml:space="preserve"> </w:t>
      </w:r>
      <w:r w:rsidRPr="0060405D">
        <w:t>нарушениями)</w:t>
      </w:r>
      <w:r w:rsidRPr="0060405D">
        <w:rPr>
          <w:spacing w:val="1"/>
        </w:rPr>
        <w:t xml:space="preserve"> </w:t>
      </w:r>
      <w:r w:rsidRPr="0060405D">
        <w:t>в</w:t>
      </w:r>
      <w:r w:rsidRPr="0060405D">
        <w:rPr>
          <w:spacing w:val="1"/>
        </w:rPr>
        <w:t xml:space="preserve"> </w:t>
      </w:r>
      <w:r w:rsidRPr="0060405D">
        <w:t>окружающей</w:t>
      </w:r>
      <w:r w:rsidRPr="0060405D">
        <w:rPr>
          <w:spacing w:val="1"/>
        </w:rPr>
        <w:t xml:space="preserve"> </w:t>
      </w:r>
      <w:r w:rsidRPr="0060405D">
        <w:t>среде.</w:t>
      </w:r>
      <w:r w:rsidRPr="0060405D">
        <w:rPr>
          <w:spacing w:val="1"/>
        </w:rPr>
        <w:t xml:space="preserve"> </w:t>
      </w:r>
      <w:r w:rsidRPr="0060405D">
        <w:t>Нарушение</w:t>
      </w:r>
      <w:r w:rsidRPr="0060405D">
        <w:rPr>
          <w:spacing w:val="1"/>
        </w:rPr>
        <w:t xml:space="preserve"> </w:t>
      </w:r>
      <w:r w:rsidRPr="0060405D">
        <w:t>объема</w:t>
      </w:r>
      <w:r w:rsidRPr="0060405D">
        <w:rPr>
          <w:spacing w:val="1"/>
        </w:rPr>
        <w:t xml:space="preserve"> </w:t>
      </w:r>
      <w:r w:rsidRPr="0060405D">
        <w:t>и</w:t>
      </w:r>
      <w:r w:rsidRPr="0060405D">
        <w:rPr>
          <w:spacing w:val="1"/>
        </w:rPr>
        <w:t xml:space="preserve"> </w:t>
      </w:r>
      <w:r w:rsidRPr="0060405D">
        <w:t>темпа восприятия, недостаточная его дифференцировка, не могут не оказывать</w:t>
      </w:r>
      <w:r w:rsidRPr="0060405D">
        <w:rPr>
          <w:spacing w:val="1"/>
        </w:rPr>
        <w:t xml:space="preserve"> </w:t>
      </w:r>
      <w:r w:rsidRPr="0060405D">
        <w:t>отрицательного</w:t>
      </w:r>
      <w:r w:rsidRPr="0060405D">
        <w:rPr>
          <w:spacing w:val="-5"/>
        </w:rPr>
        <w:t xml:space="preserve"> </w:t>
      </w:r>
      <w:r w:rsidRPr="0060405D">
        <w:t>влияния</w:t>
      </w:r>
      <w:r w:rsidRPr="0060405D">
        <w:rPr>
          <w:spacing w:val="-7"/>
        </w:rPr>
        <w:t xml:space="preserve"> </w:t>
      </w:r>
      <w:r w:rsidRPr="0060405D">
        <w:t>на</w:t>
      </w:r>
      <w:r w:rsidRPr="0060405D">
        <w:rPr>
          <w:spacing w:val="-8"/>
        </w:rPr>
        <w:t xml:space="preserve"> </w:t>
      </w:r>
      <w:r w:rsidRPr="0060405D">
        <w:t>весь</w:t>
      </w:r>
      <w:r w:rsidRPr="0060405D">
        <w:rPr>
          <w:spacing w:val="-9"/>
        </w:rPr>
        <w:t xml:space="preserve"> </w:t>
      </w:r>
      <w:r w:rsidRPr="0060405D">
        <w:t>ход</w:t>
      </w:r>
      <w:r w:rsidRPr="0060405D">
        <w:rPr>
          <w:spacing w:val="-7"/>
        </w:rPr>
        <w:t xml:space="preserve"> </w:t>
      </w:r>
      <w:r w:rsidRPr="0060405D">
        <w:t>развития</w:t>
      </w:r>
      <w:r w:rsidRPr="0060405D">
        <w:rPr>
          <w:spacing w:val="-10"/>
        </w:rPr>
        <w:t xml:space="preserve"> </w:t>
      </w:r>
      <w:r w:rsidRPr="0060405D">
        <w:t>ребенка</w:t>
      </w:r>
      <w:r w:rsidRPr="0060405D">
        <w:rPr>
          <w:spacing w:val="-6"/>
        </w:rPr>
        <w:t xml:space="preserve"> </w:t>
      </w:r>
      <w:r w:rsidRPr="0060405D">
        <w:t>с</w:t>
      </w:r>
      <w:r w:rsidRPr="0060405D">
        <w:rPr>
          <w:spacing w:val="-8"/>
        </w:rPr>
        <w:t xml:space="preserve"> </w:t>
      </w:r>
      <w:r w:rsidRPr="0060405D">
        <w:t>умственной</w:t>
      </w:r>
      <w:r w:rsidRPr="0060405D">
        <w:rPr>
          <w:spacing w:val="-10"/>
        </w:rPr>
        <w:t xml:space="preserve"> </w:t>
      </w:r>
      <w:r w:rsidRPr="0060405D">
        <w:t>отсталостью</w:t>
      </w:r>
      <w:r w:rsidRPr="0060405D">
        <w:rPr>
          <w:spacing w:val="-68"/>
        </w:rPr>
        <w:t xml:space="preserve"> </w:t>
      </w:r>
      <w:r w:rsidRPr="0060405D">
        <w:t>(интеллектуальными нарушениями). Однако особая организация учебной и вне-</w:t>
      </w:r>
      <w:r w:rsidRPr="0060405D">
        <w:rPr>
          <w:spacing w:val="1"/>
        </w:rPr>
        <w:t xml:space="preserve"> </w:t>
      </w:r>
      <w:r w:rsidRPr="0060405D">
        <w:t>урочной</w:t>
      </w:r>
      <w:r w:rsidRPr="0060405D">
        <w:rPr>
          <w:spacing w:val="-8"/>
        </w:rPr>
        <w:t xml:space="preserve"> </w:t>
      </w:r>
      <w:r w:rsidRPr="0060405D">
        <w:t>работы,</w:t>
      </w:r>
      <w:r w:rsidRPr="0060405D">
        <w:rPr>
          <w:spacing w:val="-9"/>
        </w:rPr>
        <w:t xml:space="preserve"> </w:t>
      </w:r>
      <w:r w:rsidRPr="0060405D">
        <w:t>основанной</w:t>
      </w:r>
      <w:r w:rsidRPr="0060405D">
        <w:rPr>
          <w:spacing w:val="-7"/>
        </w:rPr>
        <w:t xml:space="preserve"> </w:t>
      </w:r>
      <w:r w:rsidRPr="0060405D">
        <w:t>на</w:t>
      </w:r>
      <w:r w:rsidRPr="0060405D">
        <w:rPr>
          <w:spacing w:val="-9"/>
        </w:rPr>
        <w:t xml:space="preserve"> </w:t>
      </w:r>
      <w:r w:rsidRPr="0060405D">
        <w:t>использовании</w:t>
      </w:r>
      <w:r w:rsidRPr="0060405D">
        <w:rPr>
          <w:spacing w:val="-7"/>
        </w:rPr>
        <w:t xml:space="preserve"> </w:t>
      </w:r>
      <w:r w:rsidRPr="0060405D">
        <w:t>практической</w:t>
      </w:r>
      <w:r w:rsidRPr="0060405D">
        <w:rPr>
          <w:spacing w:val="-8"/>
        </w:rPr>
        <w:t xml:space="preserve"> </w:t>
      </w:r>
      <w:r w:rsidRPr="0060405D">
        <w:t>деятельности;</w:t>
      </w:r>
      <w:r w:rsidRPr="0060405D">
        <w:rPr>
          <w:spacing w:val="-7"/>
        </w:rPr>
        <w:t xml:space="preserve"> </w:t>
      </w:r>
      <w:r w:rsidRPr="0060405D">
        <w:t>про-</w:t>
      </w:r>
      <w:r w:rsidRPr="0060405D">
        <w:rPr>
          <w:spacing w:val="-68"/>
        </w:rPr>
        <w:t xml:space="preserve"> </w:t>
      </w:r>
      <w:r w:rsidRPr="0060405D">
        <w:t>ведение специальных коррекционных занятий не только повышают качество</w:t>
      </w:r>
      <w:r w:rsidRPr="0060405D">
        <w:rPr>
          <w:spacing w:val="1"/>
        </w:rPr>
        <w:t xml:space="preserve"> </w:t>
      </w:r>
      <w:r w:rsidRPr="0060405D">
        <w:t>ощущений и восприятий, но и оказывают положительное влияние на развитие</w:t>
      </w:r>
      <w:r w:rsidRPr="0060405D">
        <w:rPr>
          <w:spacing w:val="1"/>
        </w:rPr>
        <w:t xml:space="preserve"> </w:t>
      </w:r>
      <w:r w:rsidRPr="0060405D">
        <w:t>интеллектуальной сферы, в частности овладение отдельными мыслительными</w:t>
      </w:r>
      <w:r w:rsidRPr="0060405D">
        <w:rPr>
          <w:spacing w:val="1"/>
        </w:rPr>
        <w:t xml:space="preserve"> </w:t>
      </w:r>
      <w:r w:rsidRPr="0060405D">
        <w:t>операциями.</w:t>
      </w:r>
    </w:p>
    <w:p w14:paraId="4E6117FE" w14:textId="77777777" w:rsidR="001F167D" w:rsidRPr="0060405D" w:rsidRDefault="00E44A9C">
      <w:pPr>
        <w:pStyle w:val="a3"/>
        <w:spacing w:before="1" w:line="276" w:lineRule="auto"/>
        <w:ind w:left="119" w:right="114" w:firstLine="707"/>
      </w:pPr>
      <w:r w:rsidRPr="0060405D">
        <w:t>Меньший</w:t>
      </w:r>
      <w:r w:rsidRPr="0060405D">
        <w:rPr>
          <w:spacing w:val="-7"/>
        </w:rPr>
        <w:t xml:space="preserve"> </w:t>
      </w:r>
      <w:r w:rsidRPr="0060405D">
        <w:t>потенциал</w:t>
      </w:r>
      <w:r w:rsidRPr="0060405D">
        <w:rPr>
          <w:spacing w:val="-6"/>
        </w:rPr>
        <w:t xml:space="preserve"> </w:t>
      </w:r>
      <w:r w:rsidRPr="0060405D">
        <w:t>у</w:t>
      </w:r>
      <w:r w:rsidRPr="0060405D">
        <w:rPr>
          <w:spacing w:val="-8"/>
        </w:rPr>
        <w:t xml:space="preserve"> </w:t>
      </w:r>
      <w:r w:rsidRPr="0060405D">
        <w:t>обучающихся</w:t>
      </w:r>
      <w:r w:rsidRPr="0060405D">
        <w:rPr>
          <w:spacing w:val="-7"/>
        </w:rPr>
        <w:t xml:space="preserve"> </w:t>
      </w:r>
      <w:r w:rsidRPr="0060405D">
        <w:t>с</w:t>
      </w:r>
      <w:r w:rsidRPr="0060405D">
        <w:rPr>
          <w:spacing w:val="-8"/>
        </w:rPr>
        <w:t xml:space="preserve"> </w:t>
      </w:r>
      <w:r w:rsidRPr="0060405D">
        <w:t>умственной</w:t>
      </w:r>
      <w:r w:rsidRPr="0060405D">
        <w:rPr>
          <w:spacing w:val="-4"/>
        </w:rPr>
        <w:t xml:space="preserve"> </w:t>
      </w:r>
      <w:r w:rsidRPr="0060405D">
        <w:t>отсталостью</w:t>
      </w:r>
      <w:r w:rsidRPr="0060405D">
        <w:rPr>
          <w:spacing w:val="-1"/>
        </w:rPr>
        <w:t xml:space="preserve"> </w:t>
      </w:r>
      <w:r w:rsidRPr="0060405D">
        <w:t>(интеллек-</w:t>
      </w:r>
      <w:r w:rsidRPr="0060405D">
        <w:rPr>
          <w:spacing w:val="-68"/>
        </w:rPr>
        <w:t xml:space="preserve"> </w:t>
      </w:r>
      <w:r w:rsidRPr="0060405D">
        <w:t xml:space="preserve">туальными нарушениями) обнаруживается в развитии их </w:t>
      </w:r>
      <w:r w:rsidRPr="0060405D">
        <w:rPr>
          <w:i/>
        </w:rPr>
        <w:t xml:space="preserve">мышления, </w:t>
      </w:r>
      <w:r w:rsidRPr="0060405D">
        <w:t>основу ко-</w:t>
      </w:r>
      <w:r w:rsidRPr="0060405D">
        <w:rPr>
          <w:spacing w:val="1"/>
        </w:rPr>
        <w:t xml:space="preserve"> </w:t>
      </w:r>
      <w:r w:rsidRPr="0060405D">
        <w:rPr>
          <w:spacing w:val="-1"/>
        </w:rPr>
        <w:t>торого</w:t>
      </w:r>
      <w:r w:rsidRPr="0060405D">
        <w:rPr>
          <w:spacing w:val="-15"/>
        </w:rPr>
        <w:t xml:space="preserve"> </w:t>
      </w:r>
      <w:r w:rsidRPr="0060405D">
        <w:t>составляют</w:t>
      </w:r>
      <w:r w:rsidRPr="0060405D">
        <w:rPr>
          <w:spacing w:val="-16"/>
        </w:rPr>
        <w:t xml:space="preserve"> </w:t>
      </w:r>
      <w:r w:rsidRPr="0060405D">
        <w:t>такие</w:t>
      </w:r>
      <w:r w:rsidRPr="0060405D">
        <w:rPr>
          <w:spacing w:val="-15"/>
        </w:rPr>
        <w:t xml:space="preserve"> </w:t>
      </w:r>
      <w:r w:rsidRPr="0060405D">
        <w:t>операции,</w:t>
      </w:r>
      <w:r w:rsidRPr="0060405D">
        <w:rPr>
          <w:spacing w:val="-16"/>
        </w:rPr>
        <w:t xml:space="preserve"> </w:t>
      </w:r>
      <w:r w:rsidRPr="0060405D">
        <w:t>как</w:t>
      </w:r>
      <w:r w:rsidRPr="0060405D">
        <w:rPr>
          <w:spacing w:val="-13"/>
        </w:rPr>
        <w:t xml:space="preserve"> </w:t>
      </w:r>
      <w:r w:rsidRPr="0060405D">
        <w:t>анализ,</w:t>
      </w:r>
      <w:r w:rsidRPr="0060405D">
        <w:rPr>
          <w:spacing w:val="-16"/>
        </w:rPr>
        <w:t xml:space="preserve"> </w:t>
      </w:r>
      <w:r w:rsidRPr="0060405D">
        <w:t>синтез,</w:t>
      </w:r>
      <w:r w:rsidRPr="0060405D">
        <w:rPr>
          <w:spacing w:val="-17"/>
        </w:rPr>
        <w:t xml:space="preserve"> </w:t>
      </w:r>
      <w:r w:rsidRPr="0060405D">
        <w:t>сравнение,</w:t>
      </w:r>
      <w:r w:rsidRPr="0060405D">
        <w:rPr>
          <w:spacing w:val="-16"/>
        </w:rPr>
        <w:t xml:space="preserve"> </w:t>
      </w:r>
      <w:r w:rsidRPr="0060405D">
        <w:t>обобщение,</w:t>
      </w:r>
      <w:r w:rsidRPr="0060405D">
        <w:rPr>
          <w:spacing w:val="-16"/>
        </w:rPr>
        <w:t xml:space="preserve"> </w:t>
      </w:r>
      <w:r w:rsidRPr="0060405D">
        <w:t>аб-</w:t>
      </w:r>
      <w:r w:rsidRPr="0060405D">
        <w:rPr>
          <w:spacing w:val="-68"/>
        </w:rPr>
        <w:t xml:space="preserve"> </w:t>
      </w:r>
      <w:r w:rsidRPr="0060405D">
        <w:t>стракция, конкретизация. Эти мыслительные операции у этой категории детей</w:t>
      </w:r>
      <w:r w:rsidRPr="0060405D">
        <w:rPr>
          <w:spacing w:val="1"/>
        </w:rPr>
        <w:t xml:space="preserve"> </w:t>
      </w:r>
      <w:r w:rsidRPr="0060405D">
        <w:t>обладают целым рядом своеобразных черт, проявляющихся в трудностях уста-</w:t>
      </w:r>
      <w:r w:rsidRPr="0060405D">
        <w:rPr>
          <w:spacing w:val="1"/>
        </w:rPr>
        <w:t xml:space="preserve"> </w:t>
      </w:r>
      <w:r w:rsidRPr="0060405D">
        <w:t>новления отношений между частями предмета, выделении его существенных</w:t>
      </w:r>
      <w:r w:rsidRPr="0060405D">
        <w:rPr>
          <w:spacing w:val="1"/>
        </w:rPr>
        <w:t xml:space="preserve"> </w:t>
      </w:r>
      <w:r w:rsidRPr="0060405D">
        <w:t>признаков и дифференциации их от несущественных, нахождении и сравнении</w:t>
      </w:r>
      <w:r w:rsidRPr="0060405D">
        <w:rPr>
          <w:spacing w:val="1"/>
        </w:rPr>
        <w:t xml:space="preserve"> </w:t>
      </w:r>
      <w:r w:rsidRPr="0060405D">
        <w:t>предметов</w:t>
      </w:r>
      <w:r w:rsidRPr="0060405D">
        <w:rPr>
          <w:spacing w:val="-3"/>
        </w:rPr>
        <w:t xml:space="preserve"> </w:t>
      </w:r>
      <w:r w:rsidRPr="0060405D">
        <w:t>по</w:t>
      </w:r>
      <w:r w:rsidRPr="0060405D">
        <w:rPr>
          <w:spacing w:val="1"/>
        </w:rPr>
        <w:t xml:space="preserve"> </w:t>
      </w:r>
      <w:r w:rsidRPr="0060405D">
        <w:t>признакам сходства</w:t>
      </w:r>
      <w:r w:rsidRPr="0060405D">
        <w:rPr>
          <w:spacing w:val="-4"/>
        </w:rPr>
        <w:t xml:space="preserve"> </w:t>
      </w:r>
      <w:r w:rsidRPr="0060405D">
        <w:t>и отличия и т.д.</w:t>
      </w:r>
    </w:p>
    <w:p w14:paraId="7DE241E3" w14:textId="77777777" w:rsidR="001F167D" w:rsidRPr="0060405D" w:rsidRDefault="00E44A9C">
      <w:pPr>
        <w:pStyle w:val="a3"/>
        <w:spacing w:line="276" w:lineRule="auto"/>
        <w:ind w:left="119" w:right="114" w:firstLine="707"/>
      </w:pPr>
      <w:r w:rsidRPr="0060405D">
        <w:t>Из всех видов мышления (наглядно-действенного, наглядно-образного и</w:t>
      </w:r>
      <w:r w:rsidRPr="0060405D">
        <w:rPr>
          <w:spacing w:val="1"/>
        </w:rPr>
        <w:t xml:space="preserve"> </w:t>
      </w:r>
      <w:r w:rsidRPr="0060405D">
        <w:t>словесно-логического)</w:t>
      </w:r>
      <w:r w:rsidRPr="0060405D">
        <w:rPr>
          <w:spacing w:val="-7"/>
        </w:rPr>
        <w:t xml:space="preserve"> </w:t>
      </w:r>
      <w:r w:rsidRPr="0060405D">
        <w:t>у</w:t>
      </w:r>
      <w:r w:rsidRPr="0060405D">
        <w:rPr>
          <w:spacing w:val="-10"/>
        </w:rPr>
        <w:t xml:space="preserve"> </w:t>
      </w:r>
      <w:r w:rsidRPr="0060405D">
        <w:t>обучающихся</w:t>
      </w:r>
      <w:r w:rsidRPr="0060405D">
        <w:rPr>
          <w:spacing w:val="-9"/>
        </w:rPr>
        <w:t xml:space="preserve"> </w:t>
      </w:r>
      <w:r w:rsidRPr="0060405D">
        <w:t>с</w:t>
      </w:r>
      <w:r w:rsidRPr="0060405D">
        <w:rPr>
          <w:spacing w:val="-7"/>
        </w:rPr>
        <w:t xml:space="preserve"> </w:t>
      </w:r>
      <w:r w:rsidRPr="0060405D">
        <w:t>легкой</w:t>
      </w:r>
      <w:r w:rsidRPr="0060405D">
        <w:rPr>
          <w:spacing w:val="-3"/>
        </w:rPr>
        <w:t xml:space="preserve"> </w:t>
      </w:r>
      <w:r w:rsidRPr="0060405D">
        <w:t>умственной</w:t>
      </w:r>
      <w:r w:rsidRPr="0060405D">
        <w:rPr>
          <w:spacing w:val="-7"/>
        </w:rPr>
        <w:t xml:space="preserve"> </w:t>
      </w:r>
      <w:r w:rsidRPr="0060405D">
        <w:t>отсталостью</w:t>
      </w:r>
      <w:r w:rsidRPr="0060405D">
        <w:rPr>
          <w:spacing w:val="-7"/>
        </w:rPr>
        <w:t xml:space="preserve"> </w:t>
      </w:r>
      <w:r w:rsidRPr="0060405D">
        <w:t>(интел-</w:t>
      </w:r>
      <w:r w:rsidRPr="0060405D">
        <w:rPr>
          <w:spacing w:val="-67"/>
        </w:rPr>
        <w:t xml:space="preserve"> </w:t>
      </w:r>
      <w:r w:rsidRPr="0060405D">
        <w:t>лектуальными нарушениями) в большей степени недоразвито словесно-логиче-</w:t>
      </w:r>
      <w:r w:rsidRPr="0060405D">
        <w:rPr>
          <w:spacing w:val="1"/>
        </w:rPr>
        <w:t xml:space="preserve"> </w:t>
      </w:r>
      <w:r w:rsidRPr="0060405D">
        <w:lastRenderedPageBreak/>
        <w:t>ское</w:t>
      </w:r>
      <w:r w:rsidRPr="0060405D">
        <w:rPr>
          <w:spacing w:val="13"/>
        </w:rPr>
        <w:t xml:space="preserve"> </w:t>
      </w:r>
      <w:r w:rsidRPr="0060405D">
        <w:t>мышление.</w:t>
      </w:r>
      <w:r w:rsidRPr="0060405D">
        <w:rPr>
          <w:spacing w:val="16"/>
        </w:rPr>
        <w:t xml:space="preserve"> </w:t>
      </w:r>
      <w:r w:rsidRPr="0060405D">
        <w:t>Это</w:t>
      </w:r>
      <w:r w:rsidRPr="0060405D">
        <w:rPr>
          <w:spacing w:val="17"/>
        </w:rPr>
        <w:t xml:space="preserve"> </w:t>
      </w:r>
      <w:r w:rsidRPr="0060405D">
        <w:t>выражается</w:t>
      </w:r>
      <w:r w:rsidRPr="0060405D">
        <w:rPr>
          <w:spacing w:val="17"/>
        </w:rPr>
        <w:t xml:space="preserve"> </w:t>
      </w:r>
      <w:r w:rsidRPr="0060405D">
        <w:t>в</w:t>
      </w:r>
      <w:r w:rsidRPr="0060405D">
        <w:rPr>
          <w:spacing w:val="15"/>
        </w:rPr>
        <w:t xml:space="preserve"> </w:t>
      </w:r>
      <w:r w:rsidRPr="0060405D">
        <w:t>слабости</w:t>
      </w:r>
      <w:r w:rsidRPr="0060405D">
        <w:rPr>
          <w:spacing w:val="14"/>
        </w:rPr>
        <w:t xml:space="preserve"> </w:t>
      </w:r>
      <w:r w:rsidRPr="0060405D">
        <w:t>обобщения,</w:t>
      </w:r>
      <w:r w:rsidRPr="0060405D">
        <w:rPr>
          <w:spacing w:val="15"/>
        </w:rPr>
        <w:t xml:space="preserve"> </w:t>
      </w:r>
      <w:r w:rsidRPr="0060405D">
        <w:t>трудностях</w:t>
      </w:r>
      <w:r w:rsidRPr="0060405D">
        <w:rPr>
          <w:spacing w:val="15"/>
        </w:rPr>
        <w:t xml:space="preserve"> </w:t>
      </w:r>
      <w:r w:rsidRPr="0060405D">
        <w:t>понимания</w:t>
      </w:r>
    </w:p>
    <w:p w14:paraId="6C06A0C4" w14:textId="77777777" w:rsidR="001F167D" w:rsidRDefault="001F167D">
      <w:pPr>
        <w:spacing w:line="276" w:lineRule="auto"/>
        <w:sectPr w:rsidR="001F167D">
          <w:pgSz w:w="11920" w:h="16850"/>
          <w:pgMar w:top="1020" w:right="580" w:bottom="280" w:left="1400" w:header="720" w:footer="720" w:gutter="0"/>
          <w:cols w:space="720"/>
        </w:sectPr>
      </w:pPr>
    </w:p>
    <w:p w14:paraId="5552706B" w14:textId="77777777" w:rsidR="001F167D" w:rsidRPr="0060405D" w:rsidRDefault="00E44A9C">
      <w:pPr>
        <w:pStyle w:val="a3"/>
        <w:spacing w:before="59" w:line="276" w:lineRule="auto"/>
        <w:ind w:left="119" w:right="115"/>
      </w:pPr>
      <w:r w:rsidRPr="0060405D">
        <w:lastRenderedPageBreak/>
        <w:t>смысла явления или факта. Обучающимся присуща сниженная активность мыс-</w:t>
      </w:r>
      <w:r w:rsidRPr="0060405D">
        <w:rPr>
          <w:spacing w:val="1"/>
        </w:rPr>
        <w:t xml:space="preserve"> </w:t>
      </w:r>
      <w:r w:rsidRPr="0060405D">
        <w:t>лительных процессов и слабая регулирующая роль мышления: зачастую, они</w:t>
      </w:r>
      <w:r w:rsidRPr="0060405D">
        <w:rPr>
          <w:spacing w:val="1"/>
        </w:rPr>
        <w:t xml:space="preserve"> </w:t>
      </w:r>
      <w:r w:rsidRPr="0060405D">
        <w:t>начинают</w:t>
      </w:r>
      <w:r w:rsidRPr="0060405D">
        <w:rPr>
          <w:spacing w:val="-11"/>
        </w:rPr>
        <w:t xml:space="preserve"> </w:t>
      </w:r>
      <w:r w:rsidRPr="0060405D">
        <w:t>выполнять</w:t>
      </w:r>
      <w:r w:rsidRPr="0060405D">
        <w:rPr>
          <w:spacing w:val="-10"/>
        </w:rPr>
        <w:t xml:space="preserve"> </w:t>
      </w:r>
      <w:r w:rsidRPr="0060405D">
        <w:t>работу,</w:t>
      </w:r>
      <w:r w:rsidRPr="0060405D">
        <w:rPr>
          <w:spacing w:val="-10"/>
        </w:rPr>
        <w:t xml:space="preserve"> </w:t>
      </w:r>
      <w:r w:rsidRPr="0060405D">
        <w:t>не</w:t>
      </w:r>
      <w:r w:rsidRPr="0060405D">
        <w:rPr>
          <w:spacing w:val="-9"/>
        </w:rPr>
        <w:t xml:space="preserve"> </w:t>
      </w:r>
      <w:r w:rsidRPr="0060405D">
        <w:t>дослушав</w:t>
      </w:r>
      <w:r w:rsidRPr="0060405D">
        <w:rPr>
          <w:spacing w:val="-9"/>
        </w:rPr>
        <w:t xml:space="preserve"> </w:t>
      </w:r>
      <w:r w:rsidRPr="0060405D">
        <w:t>инструкции,</w:t>
      </w:r>
      <w:r w:rsidRPr="0060405D">
        <w:rPr>
          <w:spacing w:val="-10"/>
        </w:rPr>
        <w:t xml:space="preserve"> </w:t>
      </w:r>
      <w:r w:rsidRPr="0060405D">
        <w:t>не</w:t>
      </w:r>
      <w:r w:rsidRPr="0060405D">
        <w:rPr>
          <w:spacing w:val="-9"/>
        </w:rPr>
        <w:t xml:space="preserve"> </w:t>
      </w:r>
      <w:r w:rsidRPr="0060405D">
        <w:t>поняв</w:t>
      </w:r>
      <w:r w:rsidRPr="0060405D">
        <w:rPr>
          <w:spacing w:val="-9"/>
        </w:rPr>
        <w:t xml:space="preserve"> </w:t>
      </w:r>
      <w:r w:rsidRPr="0060405D">
        <w:t>цели</w:t>
      </w:r>
      <w:r w:rsidRPr="0060405D">
        <w:rPr>
          <w:spacing w:val="-9"/>
        </w:rPr>
        <w:t xml:space="preserve"> </w:t>
      </w:r>
      <w:r w:rsidRPr="0060405D">
        <w:t>задания,</w:t>
      </w:r>
      <w:r w:rsidRPr="0060405D">
        <w:rPr>
          <w:spacing w:val="-9"/>
        </w:rPr>
        <w:t xml:space="preserve"> </w:t>
      </w:r>
      <w:r w:rsidRPr="0060405D">
        <w:t>не</w:t>
      </w:r>
      <w:r w:rsidRPr="0060405D">
        <w:rPr>
          <w:spacing w:val="-67"/>
        </w:rPr>
        <w:t xml:space="preserve"> </w:t>
      </w:r>
      <w:r w:rsidRPr="0060405D">
        <w:t>имея внутреннего плана действия. Однако при особой организации учебной дея-</w:t>
      </w:r>
      <w:r w:rsidRPr="0060405D">
        <w:rPr>
          <w:spacing w:val="-67"/>
        </w:rPr>
        <w:t xml:space="preserve"> </w:t>
      </w:r>
      <w:r w:rsidRPr="0060405D">
        <w:t>тельности, направленной на обучение школьников с умственной отсталостью</w:t>
      </w:r>
      <w:r w:rsidRPr="0060405D">
        <w:rPr>
          <w:spacing w:val="1"/>
        </w:rPr>
        <w:t xml:space="preserve"> </w:t>
      </w:r>
      <w:r w:rsidRPr="0060405D">
        <w:t>(интеллектуальными нарушениями) пользованию рациональными и целенаправ-</w:t>
      </w:r>
      <w:r w:rsidRPr="0060405D">
        <w:rPr>
          <w:spacing w:val="-67"/>
        </w:rPr>
        <w:t xml:space="preserve"> </w:t>
      </w:r>
      <w:r w:rsidRPr="0060405D">
        <w:t>ленными способами выполнения задания, оказывается возможным в той или</w:t>
      </w:r>
      <w:r w:rsidRPr="0060405D">
        <w:rPr>
          <w:spacing w:val="1"/>
        </w:rPr>
        <w:t xml:space="preserve"> </w:t>
      </w:r>
      <w:r w:rsidRPr="0060405D">
        <w:t>иной степени с корригировать недостатки мыслительной деятельности. Исполь-</w:t>
      </w:r>
      <w:r w:rsidRPr="0060405D">
        <w:rPr>
          <w:spacing w:val="1"/>
        </w:rPr>
        <w:t xml:space="preserve"> </w:t>
      </w:r>
      <w:r w:rsidRPr="0060405D">
        <w:t>зование специальных методов и приемов, применяющихся в процессе коррекци-</w:t>
      </w:r>
      <w:r w:rsidRPr="0060405D">
        <w:rPr>
          <w:spacing w:val="-67"/>
        </w:rPr>
        <w:t xml:space="preserve"> </w:t>
      </w:r>
      <w:r w:rsidRPr="0060405D">
        <w:t>онно-развивающего обучения, позволяет оказывать влияние на развитие различ-</w:t>
      </w:r>
      <w:r w:rsidRPr="0060405D">
        <w:rPr>
          <w:spacing w:val="-67"/>
        </w:rPr>
        <w:t xml:space="preserve"> </w:t>
      </w:r>
      <w:r w:rsidRPr="0060405D">
        <w:t>ных видов мышления обучающихся с умственной отсталостью (интеллектуаль-</w:t>
      </w:r>
      <w:r w:rsidRPr="0060405D">
        <w:rPr>
          <w:spacing w:val="1"/>
        </w:rPr>
        <w:t xml:space="preserve"> </w:t>
      </w:r>
      <w:r w:rsidRPr="0060405D">
        <w:t>ными</w:t>
      </w:r>
      <w:r w:rsidRPr="0060405D">
        <w:rPr>
          <w:spacing w:val="-1"/>
        </w:rPr>
        <w:t xml:space="preserve"> </w:t>
      </w:r>
      <w:r w:rsidRPr="0060405D">
        <w:t>нарушениями),</w:t>
      </w:r>
      <w:r w:rsidRPr="0060405D">
        <w:rPr>
          <w:spacing w:val="-1"/>
        </w:rPr>
        <w:t xml:space="preserve"> </w:t>
      </w:r>
      <w:r w:rsidRPr="0060405D">
        <w:t>в</w:t>
      </w:r>
      <w:r w:rsidRPr="0060405D">
        <w:rPr>
          <w:spacing w:val="-2"/>
        </w:rPr>
        <w:t xml:space="preserve"> </w:t>
      </w:r>
      <w:r w:rsidRPr="0060405D">
        <w:t>том числе</w:t>
      </w:r>
      <w:r w:rsidRPr="0060405D">
        <w:rPr>
          <w:spacing w:val="-3"/>
        </w:rPr>
        <w:t xml:space="preserve"> </w:t>
      </w:r>
      <w:r w:rsidRPr="0060405D">
        <w:t>и словесно-логического.</w:t>
      </w:r>
    </w:p>
    <w:p w14:paraId="56AFA464" w14:textId="77777777" w:rsidR="001F167D" w:rsidRPr="0060405D" w:rsidRDefault="00E44A9C">
      <w:pPr>
        <w:pStyle w:val="a3"/>
        <w:spacing w:line="276" w:lineRule="auto"/>
        <w:ind w:left="119" w:right="112" w:firstLine="707"/>
      </w:pPr>
      <w:r w:rsidRPr="0060405D">
        <w:t>Особенности восприятия и осмысления детьми учебного материала нераз-</w:t>
      </w:r>
      <w:r w:rsidRPr="0060405D">
        <w:rPr>
          <w:spacing w:val="1"/>
        </w:rPr>
        <w:t xml:space="preserve"> </w:t>
      </w:r>
      <w:r w:rsidRPr="0060405D">
        <w:t xml:space="preserve">рывно связаны с особенностями их </w:t>
      </w:r>
      <w:r w:rsidRPr="0060405D">
        <w:rPr>
          <w:i/>
        </w:rPr>
        <w:t>памяти</w:t>
      </w:r>
      <w:r w:rsidRPr="0060405D">
        <w:t>. Запоминание, сохранение и воспро-</w:t>
      </w:r>
      <w:r w:rsidRPr="0060405D">
        <w:rPr>
          <w:spacing w:val="-67"/>
        </w:rPr>
        <w:t xml:space="preserve"> </w:t>
      </w:r>
      <w:r w:rsidRPr="0060405D">
        <w:t>изведение полученной информации обучающимися с умственной отсталостью</w:t>
      </w:r>
      <w:r w:rsidRPr="0060405D">
        <w:rPr>
          <w:spacing w:val="1"/>
        </w:rPr>
        <w:t xml:space="preserve"> </w:t>
      </w:r>
      <w:r w:rsidRPr="0060405D">
        <w:t>(интеллектуальными нарушениями) также отличается целым рядом специфиче-</w:t>
      </w:r>
      <w:r w:rsidRPr="0060405D">
        <w:rPr>
          <w:spacing w:val="1"/>
        </w:rPr>
        <w:t xml:space="preserve"> </w:t>
      </w:r>
      <w:r w:rsidRPr="0060405D">
        <w:t>ских особенностей: они лучше запоминают внешние, иногда случайные, зри-</w:t>
      </w:r>
      <w:r w:rsidRPr="0060405D">
        <w:rPr>
          <w:spacing w:val="1"/>
        </w:rPr>
        <w:t xml:space="preserve"> </w:t>
      </w:r>
      <w:r w:rsidRPr="0060405D">
        <w:t>тельно воспринимаемые признаки, при этом, труднее осознаются и запомина-</w:t>
      </w:r>
      <w:r w:rsidRPr="0060405D">
        <w:rPr>
          <w:spacing w:val="1"/>
        </w:rPr>
        <w:t xml:space="preserve"> </w:t>
      </w:r>
      <w:r w:rsidRPr="0060405D">
        <w:t>ются внутренние логические связи; позже, чем у нормальных сверстников, фор-</w:t>
      </w:r>
      <w:r w:rsidRPr="0060405D">
        <w:rPr>
          <w:spacing w:val="1"/>
        </w:rPr>
        <w:t xml:space="preserve"> </w:t>
      </w:r>
      <w:r w:rsidRPr="0060405D">
        <w:t>мируется произвольное запоминание, которое требует многократных повторе-</w:t>
      </w:r>
      <w:r w:rsidRPr="0060405D">
        <w:rPr>
          <w:spacing w:val="1"/>
        </w:rPr>
        <w:t xml:space="preserve"> </w:t>
      </w:r>
      <w:r w:rsidRPr="0060405D">
        <w:rPr>
          <w:spacing w:val="-1"/>
        </w:rPr>
        <w:t>ний.</w:t>
      </w:r>
      <w:r w:rsidRPr="0060405D">
        <w:rPr>
          <w:spacing w:val="-16"/>
        </w:rPr>
        <w:t xml:space="preserve"> </w:t>
      </w:r>
      <w:r w:rsidRPr="0060405D">
        <w:rPr>
          <w:spacing w:val="-1"/>
        </w:rPr>
        <w:t>Менее</w:t>
      </w:r>
      <w:r w:rsidRPr="0060405D">
        <w:rPr>
          <w:spacing w:val="-13"/>
        </w:rPr>
        <w:t xml:space="preserve"> </w:t>
      </w:r>
      <w:r w:rsidRPr="0060405D">
        <w:rPr>
          <w:spacing w:val="-1"/>
        </w:rPr>
        <w:t>развитым</w:t>
      </w:r>
      <w:r w:rsidRPr="0060405D">
        <w:rPr>
          <w:spacing w:val="-14"/>
        </w:rPr>
        <w:t xml:space="preserve"> </w:t>
      </w:r>
      <w:r w:rsidRPr="0060405D">
        <w:rPr>
          <w:spacing w:val="-1"/>
        </w:rPr>
        <w:t>оказывается</w:t>
      </w:r>
      <w:r w:rsidRPr="0060405D">
        <w:rPr>
          <w:spacing w:val="-16"/>
        </w:rPr>
        <w:t xml:space="preserve"> </w:t>
      </w:r>
      <w:r w:rsidRPr="0060405D">
        <w:t>логическое</w:t>
      </w:r>
      <w:r w:rsidRPr="0060405D">
        <w:rPr>
          <w:spacing w:val="-15"/>
        </w:rPr>
        <w:t xml:space="preserve"> </w:t>
      </w:r>
      <w:r w:rsidRPr="0060405D">
        <w:t>опосредованное</w:t>
      </w:r>
      <w:r w:rsidRPr="0060405D">
        <w:rPr>
          <w:spacing w:val="-14"/>
        </w:rPr>
        <w:t xml:space="preserve"> </w:t>
      </w:r>
      <w:r w:rsidRPr="0060405D">
        <w:t>запоминание,</w:t>
      </w:r>
      <w:r w:rsidRPr="0060405D">
        <w:rPr>
          <w:spacing w:val="-16"/>
        </w:rPr>
        <w:t xml:space="preserve"> </w:t>
      </w:r>
      <w:r w:rsidRPr="0060405D">
        <w:t>хотя</w:t>
      </w:r>
      <w:r w:rsidRPr="0060405D">
        <w:rPr>
          <w:spacing w:val="-67"/>
        </w:rPr>
        <w:t xml:space="preserve"> </w:t>
      </w:r>
      <w:r w:rsidRPr="0060405D">
        <w:t>механическая</w:t>
      </w:r>
      <w:r w:rsidRPr="0060405D">
        <w:rPr>
          <w:spacing w:val="-10"/>
        </w:rPr>
        <w:t xml:space="preserve"> </w:t>
      </w:r>
      <w:r w:rsidRPr="0060405D">
        <w:t>память</w:t>
      </w:r>
      <w:r w:rsidRPr="0060405D">
        <w:rPr>
          <w:spacing w:val="-10"/>
        </w:rPr>
        <w:t xml:space="preserve"> </w:t>
      </w:r>
      <w:r w:rsidRPr="0060405D">
        <w:t>может</w:t>
      </w:r>
      <w:r w:rsidRPr="0060405D">
        <w:rPr>
          <w:spacing w:val="-9"/>
        </w:rPr>
        <w:t xml:space="preserve"> </w:t>
      </w:r>
      <w:r w:rsidRPr="0060405D">
        <w:t>быть</w:t>
      </w:r>
      <w:r w:rsidRPr="0060405D">
        <w:rPr>
          <w:spacing w:val="-11"/>
        </w:rPr>
        <w:t xml:space="preserve"> </w:t>
      </w:r>
      <w:r w:rsidRPr="0060405D">
        <w:t>сформирована</w:t>
      </w:r>
      <w:r w:rsidRPr="0060405D">
        <w:rPr>
          <w:spacing w:val="-9"/>
        </w:rPr>
        <w:t xml:space="preserve"> </w:t>
      </w:r>
      <w:r w:rsidRPr="0060405D">
        <w:t>на</w:t>
      </w:r>
      <w:r w:rsidRPr="0060405D">
        <w:rPr>
          <w:spacing w:val="-9"/>
        </w:rPr>
        <w:t xml:space="preserve"> </w:t>
      </w:r>
      <w:r w:rsidRPr="0060405D">
        <w:t>более</w:t>
      </w:r>
      <w:r w:rsidRPr="0060405D">
        <w:rPr>
          <w:spacing w:val="-10"/>
        </w:rPr>
        <w:t xml:space="preserve"> </w:t>
      </w:r>
      <w:r w:rsidRPr="0060405D">
        <w:t>высоком</w:t>
      </w:r>
      <w:r w:rsidRPr="0060405D">
        <w:rPr>
          <w:spacing w:val="-9"/>
        </w:rPr>
        <w:t xml:space="preserve"> </w:t>
      </w:r>
      <w:r w:rsidRPr="0060405D">
        <w:t>уровне.</w:t>
      </w:r>
      <w:r w:rsidRPr="0060405D">
        <w:rPr>
          <w:spacing w:val="-9"/>
        </w:rPr>
        <w:t xml:space="preserve"> </w:t>
      </w:r>
      <w:r w:rsidRPr="0060405D">
        <w:t>Недо-</w:t>
      </w:r>
      <w:r w:rsidRPr="0060405D">
        <w:rPr>
          <w:spacing w:val="-68"/>
        </w:rPr>
        <w:t xml:space="preserve"> </w:t>
      </w:r>
      <w:r w:rsidRPr="0060405D">
        <w:t>статки</w:t>
      </w:r>
      <w:r w:rsidRPr="0060405D">
        <w:rPr>
          <w:spacing w:val="1"/>
        </w:rPr>
        <w:t xml:space="preserve"> </w:t>
      </w:r>
      <w:r w:rsidRPr="0060405D">
        <w:t>памяти</w:t>
      </w:r>
      <w:r w:rsidRPr="0060405D">
        <w:rPr>
          <w:spacing w:val="1"/>
        </w:rPr>
        <w:t xml:space="preserve"> </w:t>
      </w:r>
      <w:r w:rsidRPr="0060405D">
        <w:t>обучающихся</w:t>
      </w:r>
      <w:r w:rsidRPr="0060405D">
        <w:rPr>
          <w:spacing w:val="1"/>
        </w:rPr>
        <w:t xml:space="preserve"> </w:t>
      </w:r>
      <w:r w:rsidRPr="0060405D">
        <w:t>с</w:t>
      </w:r>
      <w:r w:rsidRPr="0060405D">
        <w:rPr>
          <w:spacing w:val="1"/>
        </w:rPr>
        <w:t xml:space="preserve"> </w:t>
      </w:r>
      <w:r w:rsidRPr="0060405D">
        <w:t>умственной</w:t>
      </w:r>
      <w:r w:rsidRPr="0060405D">
        <w:rPr>
          <w:spacing w:val="1"/>
        </w:rPr>
        <w:t xml:space="preserve"> </w:t>
      </w:r>
      <w:r w:rsidRPr="0060405D">
        <w:t>отсталостью</w:t>
      </w:r>
      <w:r w:rsidRPr="0060405D">
        <w:rPr>
          <w:spacing w:val="1"/>
        </w:rPr>
        <w:t xml:space="preserve"> </w:t>
      </w:r>
      <w:r w:rsidRPr="0060405D">
        <w:t>(интеллектуальными</w:t>
      </w:r>
      <w:r w:rsidRPr="0060405D">
        <w:rPr>
          <w:spacing w:val="-67"/>
        </w:rPr>
        <w:t xml:space="preserve"> </w:t>
      </w:r>
      <w:r w:rsidRPr="0060405D">
        <w:t>нарушениями)</w:t>
      </w:r>
      <w:r w:rsidRPr="0060405D">
        <w:rPr>
          <w:spacing w:val="-12"/>
        </w:rPr>
        <w:t xml:space="preserve"> </w:t>
      </w:r>
      <w:r w:rsidRPr="0060405D">
        <w:t>проявляются</w:t>
      </w:r>
      <w:r w:rsidRPr="0060405D">
        <w:rPr>
          <w:spacing w:val="-13"/>
        </w:rPr>
        <w:t xml:space="preserve"> </w:t>
      </w:r>
      <w:r w:rsidRPr="0060405D">
        <w:t>не</w:t>
      </w:r>
      <w:r w:rsidRPr="0060405D">
        <w:rPr>
          <w:spacing w:val="-12"/>
        </w:rPr>
        <w:t xml:space="preserve"> </w:t>
      </w:r>
      <w:r w:rsidRPr="0060405D">
        <w:t>столько</w:t>
      </w:r>
      <w:r w:rsidRPr="0060405D">
        <w:rPr>
          <w:spacing w:val="-14"/>
        </w:rPr>
        <w:t xml:space="preserve"> </w:t>
      </w:r>
      <w:r w:rsidRPr="0060405D">
        <w:t>в</w:t>
      </w:r>
      <w:r w:rsidRPr="0060405D">
        <w:rPr>
          <w:spacing w:val="-13"/>
        </w:rPr>
        <w:t xml:space="preserve"> </w:t>
      </w:r>
      <w:r w:rsidRPr="0060405D">
        <w:t>трудностях</w:t>
      </w:r>
      <w:r w:rsidRPr="0060405D">
        <w:rPr>
          <w:spacing w:val="-14"/>
        </w:rPr>
        <w:t xml:space="preserve"> </w:t>
      </w:r>
      <w:r w:rsidRPr="0060405D">
        <w:t>получения</w:t>
      </w:r>
      <w:r w:rsidRPr="0060405D">
        <w:rPr>
          <w:spacing w:val="-14"/>
        </w:rPr>
        <w:t xml:space="preserve"> </w:t>
      </w:r>
      <w:r w:rsidRPr="0060405D">
        <w:t>и</w:t>
      </w:r>
      <w:r w:rsidRPr="0060405D">
        <w:rPr>
          <w:spacing w:val="-12"/>
        </w:rPr>
        <w:t xml:space="preserve"> </w:t>
      </w:r>
      <w:r w:rsidRPr="0060405D">
        <w:t>сохранения</w:t>
      </w:r>
      <w:r w:rsidRPr="0060405D">
        <w:rPr>
          <w:spacing w:val="-12"/>
        </w:rPr>
        <w:t xml:space="preserve"> </w:t>
      </w:r>
      <w:r w:rsidRPr="0060405D">
        <w:t>ин-</w:t>
      </w:r>
      <w:r w:rsidRPr="0060405D">
        <w:rPr>
          <w:spacing w:val="-67"/>
        </w:rPr>
        <w:t xml:space="preserve"> </w:t>
      </w:r>
      <w:r w:rsidRPr="0060405D">
        <w:t>формации,</w:t>
      </w:r>
      <w:r w:rsidRPr="0060405D">
        <w:rPr>
          <w:spacing w:val="-14"/>
        </w:rPr>
        <w:t xml:space="preserve"> </w:t>
      </w:r>
      <w:r w:rsidRPr="0060405D">
        <w:t>сколько</w:t>
      </w:r>
      <w:r w:rsidRPr="0060405D">
        <w:rPr>
          <w:spacing w:val="-12"/>
        </w:rPr>
        <w:t xml:space="preserve"> </w:t>
      </w:r>
      <w:r w:rsidRPr="0060405D">
        <w:t>ее</w:t>
      </w:r>
      <w:r w:rsidRPr="0060405D">
        <w:rPr>
          <w:spacing w:val="-12"/>
        </w:rPr>
        <w:t xml:space="preserve"> </w:t>
      </w:r>
      <w:r w:rsidRPr="0060405D">
        <w:t>воспроизведения:</w:t>
      </w:r>
      <w:r w:rsidRPr="0060405D">
        <w:rPr>
          <w:spacing w:val="-13"/>
        </w:rPr>
        <w:t xml:space="preserve"> </w:t>
      </w:r>
      <w:r w:rsidRPr="0060405D">
        <w:t>вследствие</w:t>
      </w:r>
      <w:r w:rsidRPr="0060405D">
        <w:rPr>
          <w:spacing w:val="-13"/>
        </w:rPr>
        <w:t xml:space="preserve"> </w:t>
      </w:r>
      <w:r w:rsidRPr="0060405D">
        <w:t>трудностей</w:t>
      </w:r>
      <w:r w:rsidRPr="0060405D">
        <w:rPr>
          <w:spacing w:val="-12"/>
        </w:rPr>
        <w:t xml:space="preserve"> </w:t>
      </w:r>
      <w:r w:rsidRPr="0060405D">
        <w:t>установления</w:t>
      </w:r>
      <w:r w:rsidRPr="0060405D">
        <w:rPr>
          <w:spacing w:val="-12"/>
        </w:rPr>
        <w:t xml:space="preserve"> </w:t>
      </w:r>
      <w:r w:rsidRPr="0060405D">
        <w:t>ло-</w:t>
      </w:r>
      <w:r w:rsidRPr="0060405D">
        <w:rPr>
          <w:spacing w:val="-68"/>
        </w:rPr>
        <w:t xml:space="preserve"> </w:t>
      </w:r>
      <w:r w:rsidRPr="0060405D">
        <w:t>гических отношений полученная информация может воспроизводиться бесси-</w:t>
      </w:r>
      <w:r w:rsidRPr="0060405D">
        <w:rPr>
          <w:spacing w:val="1"/>
        </w:rPr>
        <w:t xml:space="preserve"> </w:t>
      </w:r>
      <w:r w:rsidRPr="0060405D">
        <w:t>стемно,</w:t>
      </w:r>
      <w:r w:rsidRPr="0060405D">
        <w:rPr>
          <w:spacing w:val="-12"/>
        </w:rPr>
        <w:t xml:space="preserve"> </w:t>
      </w:r>
      <w:r w:rsidRPr="0060405D">
        <w:t>с</w:t>
      </w:r>
      <w:r w:rsidRPr="0060405D">
        <w:rPr>
          <w:spacing w:val="-11"/>
        </w:rPr>
        <w:t xml:space="preserve"> </w:t>
      </w:r>
      <w:r w:rsidRPr="0060405D">
        <w:t>большим</w:t>
      </w:r>
      <w:r w:rsidRPr="0060405D">
        <w:rPr>
          <w:spacing w:val="-12"/>
        </w:rPr>
        <w:t xml:space="preserve"> </w:t>
      </w:r>
      <w:r w:rsidRPr="0060405D">
        <w:t>количеством</w:t>
      </w:r>
      <w:r w:rsidRPr="0060405D">
        <w:rPr>
          <w:spacing w:val="-12"/>
        </w:rPr>
        <w:t xml:space="preserve"> </w:t>
      </w:r>
      <w:r w:rsidRPr="0060405D">
        <w:t>искажений;</w:t>
      </w:r>
      <w:r w:rsidRPr="0060405D">
        <w:rPr>
          <w:spacing w:val="-11"/>
        </w:rPr>
        <w:t xml:space="preserve"> </w:t>
      </w:r>
      <w:r w:rsidRPr="0060405D">
        <w:t>при</w:t>
      </w:r>
      <w:r w:rsidRPr="0060405D">
        <w:rPr>
          <w:spacing w:val="-11"/>
        </w:rPr>
        <w:t xml:space="preserve"> </w:t>
      </w:r>
      <w:r w:rsidRPr="0060405D">
        <w:t>этом</w:t>
      </w:r>
      <w:r w:rsidRPr="0060405D">
        <w:rPr>
          <w:spacing w:val="-9"/>
        </w:rPr>
        <w:t xml:space="preserve"> </w:t>
      </w:r>
      <w:r w:rsidRPr="0060405D">
        <w:t>наибольшие</w:t>
      </w:r>
      <w:r w:rsidRPr="0060405D">
        <w:rPr>
          <w:spacing w:val="-11"/>
        </w:rPr>
        <w:t xml:space="preserve"> </w:t>
      </w:r>
      <w:r w:rsidRPr="0060405D">
        <w:t>трудности</w:t>
      </w:r>
      <w:r w:rsidRPr="0060405D">
        <w:rPr>
          <w:spacing w:val="-11"/>
        </w:rPr>
        <w:t xml:space="preserve"> </w:t>
      </w:r>
      <w:r w:rsidRPr="0060405D">
        <w:t>вы-</w:t>
      </w:r>
      <w:r w:rsidRPr="0060405D">
        <w:rPr>
          <w:spacing w:val="-67"/>
        </w:rPr>
        <w:t xml:space="preserve"> </w:t>
      </w:r>
      <w:r w:rsidRPr="0060405D">
        <w:rPr>
          <w:spacing w:val="-1"/>
        </w:rPr>
        <w:t>зывает</w:t>
      </w:r>
      <w:r w:rsidRPr="0060405D">
        <w:rPr>
          <w:spacing w:val="-18"/>
        </w:rPr>
        <w:t xml:space="preserve"> </w:t>
      </w:r>
      <w:r w:rsidRPr="0060405D">
        <w:rPr>
          <w:spacing w:val="-1"/>
        </w:rPr>
        <w:t>воспроизведение</w:t>
      </w:r>
      <w:r w:rsidRPr="0060405D">
        <w:rPr>
          <w:spacing w:val="-18"/>
        </w:rPr>
        <w:t xml:space="preserve"> </w:t>
      </w:r>
      <w:r w:rsidRPr="0060405D">
        <w:t>словесного</w:t>
      </w:r>
      <w:r w:rsidRPr="0060405D">
        <w:rPr>
          <w:spacing w:val="-16"/>
        </w:rPr>
        <w:t xml:space="preserve"> </w:t>
      </w:r>
      <w:r w:rsidRPr="0060405D">
        <w:t>материала.</w:t>
      </w:r>
      <w:r w:rsidRPr="0060405D">
        <w:rPr>
          <w:spacing w:val="-19"/>
        </w:rPr>
        <w:t xml:space="preserve"> </w:t>
      </w:r>
      <w:r w:rsidRPr="0060405D">
        <w:t>Использование</w:t>
      </w:r>
      <w:r w:rsidRPr="0060405D">
        <w:rPr>
          <w:spacing w:val="-17"/>
        </w:rPr>
        <w:t xml:space="preserve"> </w:t>
      </w:r>
      <w:r w:rsidRPr="0060405D">
        <w:t>различных</w:t>
      </w:r>
      <w:r w:rsidRPr="0060405D">
        <w:rPr>
          <w:spacing w:val="-17"/>
        </w:rPr>
        <w:t xml:space="preserve"> </w:t>
      </w:r>
      <w:r w:rsidRPr="0060405D">
        <w:t>допол-</w:t>
      </w:r>
      <w:r w:rsidRPr="0060405D">
        <w:rPr>
          <w:spacing w:val="-68"/>
        </w:rPr>
        <w:t xml:space="preserve"> </w:t>
      </w:r>
      <w:r w:rsidRPr="0060405D">
        <w:t>нительных средств и приемов в процессе коррекционно-развивающего обучения</w:t>
      </w:r>
      <w:r w:rsidRPr="0060405D">
        <w:rPr>
          <w:spacing w:val="-67"/>
        </w:rPr>
        <w:t xml:space="preserve"> </w:t>
      </w:r>
      <w:r w:rsidRPr="0060405D">
        <w:t>(иллюстративной,</w:t>
      </w:r>
      <w:r w:rsidRPr="0060405D">
        <w:rPr>
          <w:spacing w:val="-14"/>
        </w:rPr>
        <w:t xml:space="preserve"> </w:t>
      </w:r>
      <w:r w:rsidRPr="0060405D">
        <w:t>символической</w:t>
      </w:r>
      <w:r w:rsidRPr="0060405D">
        <w:rPr>
          <w:spacing w:val="-13"/>
        </w:rPr>
        <w:t xml:space="preserve"> </w:t>
      </w:r>
      <w:r w:rsidRPr="0060405D">
        <w:t>наглядности;</w:t>
      </w:r>
      <w:r w:rsidRPr="0060405D">
        <w:rPr>
          <w:spacing w:val="-15"/>
        </w:rPr>
        <w:t xml:space="preserve"> </w:t>
      </w:r>
      <w:r w:rsidRPr="0060405D">
        <w:t>различных</w:t>
      </w:r>
      <w:r w:rsidRPr="0060405D">
        <w:rPr>
          <w:spacing w:val="-13"/>
        </w:rPr>
        <w:t xml:space="preserve"> </w:t>
      </w:r>
      <w:r w:rsidRPr="0060405D">
        <w:t>вариантов</w:t>
      </w:r>
      <w:r w:rsidRPr="0060405D">
        <w:rPr>
          <w:spacing w:val="-14"/>
        </w:rPr>
        <w:t xml:space="preserve"> </w:t>
      </w:r>
      <w:r w:rsidRPr="0060405D">
        <w:t>планов;</w:t>
      </w:r>
      <w:r w:rsidRPr="0060405D">
        <w:rPr>
          <w:spacing w:val="-13"/>
        </w:rPr>
        <w:t xml:space="preserve"> </w:t>
      </w:r>
      <w:r w:rsidRPr="0060405D">
        <w:t>во-</w:t>
      </w:r>
      <w:r w:rsidRPr="0060405D">
        <w:rPr>
          <w:spacing w:val="-67"/>
        </w:rPr>
        <w:t xml:space="preserve"> </w:t>
      </w:r>
      <w:r w:rsidRPr="0060405D">
        <w:t>просов педагога и т.д.) может оказать значительное влияние на повышение каче-</w:t>
      </w:r>
      <w:r w:rsidRPr="0060405D">
        <w:rPr>
          <w:spacing w:val="-67"/>
        </w:rPr>
        <w:t xml:space="preserve"> </w:t>
      </w:r>
      <w:r w:rsidRPr="0060405D">
        <w:t>ства</w:t>
      </w:r>
      <w:r w:rsidRPr="0060405D">
        <w:rPr>
          <w:spacing w:val="-7"/>
        </w:rPr>
        <w:t xml:space="preserve"> </w:t>
      </w:r>
      <w:r w:rsidRPr="0060405D">
        <w:t>воспроизведения</w:t>
      </w:r>
      <w:r w:rsidRPr="0060405D">
        <w:rPr>
          <w:spacing w:val="-6"/>
        </w:rPr>
        <w:t xml:space="preserve"> </w:t>
      </w:r>
      <w:r w:rsidRPr="0060405D">
        <w:t>словесного</w:t>
      </w:r>
      <w:r w:rsidRPr="0060405D">
        <w:rPr>
          <w:spacing w:val="-5"/>
        </w:rPr>
        <w:t xml:space="preserve"> </w:t>
      </w:r>
      <w:r w:rsidRPr="0060405D">
        <w:t>материала.</w:t>
      </w:r>
      <w:r w:rsidRPr="0060405D">
        <w:rPr>
          <w:spacing w:val="-8"/>
        </w:rPr>
        <w:t xml:space="preserve"> </w:t>
      </w:r>
      <w:r w:rsidRPr="0060405D">
        <w:t>Вместе</w:t>
      </w:r>
      <w:r w:rsidRPr="0060405D">
        <w:rPr>
          <w:spacing w:val="-6"/>
        </w:rPr>
        <w:t xml:space="preserve"> </w:t>
      </w:r>
      <w:r w:rsidRPr="0060405D">
        <w:t>с</w:t>
      </w:r>
      <w:r w:rsidRPr="0060405D">
        <w:rPr>
          <w:spacing w:val="-7"/>
        </w:rPr>
        <w:t xml:space="preserve"> </w:t>
      </w:r>
      <w:r w:rsidRPr="0060405D">
        <w:t>тем,</w:t>
      </w:r>
      <w:r w:rsidRPr="0060405D">
        <w:rPr>
          <w:spacing w:val="-7"/>
        </w:rPr>
        <w:t xml:space="preserve"> </w:t>
      </w:r>
      <w:r w:rsidRPr="0060405D">
        <w:t>следует</w:t>
      </w:r>
      <w:r w:rsidRPr="0060405D">
        <w:rPr>
          <w:spacing w:val="-6"/>
        </w:rPr>
        <w:t xml:space="preserve"> </w:t>
      </w:r>
      <w:r w:rsidRPr="0060405D">
        <w:t>иметь</w:t>
      </w:r>
      <w:r w:rsidRPr="0060405D">
        <w:rPr>
          <w:spacing w:val="-8"/>
        </w:rPr>
        <w:t xml:space="preserve"> </w:t>
      </w:r>
      <w:r w:rsidRPr="0060405D">
        <w:t>в</w:t>
      </w:r>
      <w:r w:rsidRPr="0060405D">
        <w:rPr>
          <w:spacing w:val="-6"/>
        </w:rPr>
        <w:t xml:space="preserve"> </w:t>
      </w:r>
      <w:r w:rsidRPr="0060405D">
        <w:t>виду,</w:t>
      </w:r>
      <w:r w:rsidRPr="0060405D">
        <w:rPr>
          <w:spacing w:val="-68"/>
        </w:rPr>
        <w:t xml:space="preserve"> </w:t>
      </w:r>
      <w:r w:rsidRPr="0060405D">
        <w:t>что специфика анемической деятельности во многом определяется структурой</w:t>
      </w:r>
      <w:r w:rsidRPr="0060405D">
        <w:rPr>
          <w:spacing w:val="1"/>
        </w:rPr>
        <w:t xml:space="preserve"> </w:t>
      </w:r>
      <w:r w:rsidRPr="0060405D">
        <w:t>дефекта каждого ребенка с умственной отсталостью (интеллектуальными нару-</w:t>
      </w:r>
      <w:r w:rsidRPr="0060405D">
        <w:rPr>
          <w:spacing w:val="1"/>
        </w:rPr>
        <w:t xml:space="preserve"> </w:t>
      </w:r>
      <w:r w:rsidRPr="0060405D">
        <w:t>шениями). В связи с этим учет особенностей обучающихся с умственной отста-</w:t>
      </w:r>
      <w:r w:rsidRPr="0060405D">
        <w:rPr>
          <w:spacing w:val="1"/>
        </w:rPr>
        <w:t xml:space="preserve"> </w:t>
      </w:r>
      <w:r w:rsidRPr="0060405D">
        <w:t>лостью (интеллектуальными нарушениями) разных клинических групп (по клас-</w:t>
      </w:r>
      <w:r w:rsidRPr="0060405D">
        <w:rPr>
          <w:spacing w:val="-67"/>
        </w:rPr>
        <w:t xml:space="preserve"> </w:t>
      </w:r>
      <w:r w:rsidRPr="0060405D">
        <w:t>сификации</w:t>
      </w:r>
      <w:r w:rsidRPr="0060405D">
        <w:rPr>
          <w:spacing w:val="-10"/>
        </w:rPr>
        <w:t xml:space="preserve"> </w:t>
      </w:r>
      <w:r w:rsidRPr="0060405D">
        <w:t>М.С.</w:t>
      </w:r>
      <w:r w:rsidRPr="0060405D">
        <w:rPr>
          <w:spacing w:val="-3"/>
        </w:rPr>
        <w:t xml:space="preserve"> </w:t>
      </w:r>
      <w:r w:rsidRPr="0060405D">
        <w:t>Певзнер)</w:t>
      </w:r>
      <w:r w:rsidRPr="0060405D">
        <w:rPr>
          <w:spacing w:val="-12"/>
        </w:rPr>
        <w:t xml:space="preserve"> </w:t>
      </w:r>
      <w:r w:rsidRPr="0060405D">
        <w:t>позволяет</w:t>
      </w:r>
      <w:r w:rsidRPr="0060405D">
        <w:rPr>
          <w:spacing w:val="-9"/>
        </w:rPr>
        <w:t xml:space="preserve"> </w:t>
      </w:r>
      <w:r w:rsidRPr="0060405D">
        <w:t>более</w:t>
      </w:r>
      <w:r w:rsidRPr="0060405D">
        <w:rPr>
          <w:spacing w:val="-7"/>
        </w:rPr>
        <w:t xml:space="preserve"> </w:t>
      </w:r>
      <w:r w:rsidRPr="0060405D">
        <w:t>успешно</w:t>
      </w:r>
      <w:r w:rsidRPr="0060405D">
        <w:rPr>
          <w:spacing w:val="-9"/>
        </w:rPr>
        <w:t xml:space="preserve"> </w:t>
      </w:r>
      <w:r w:rsidRPr="0060405D">
        <w:t>использовать</w:t>
      </w:r>
      <w:r w:rsidRPr="0060405D">
        <w:rPr>
          <w:spacing w:val="-8"/>
        </w:rPr>
        <w:t xml:space="preserve"> </w:t>
      </w:r>
      <w:r w:rsidRPr="0060405D">
        <w:t>потенциал</w:t>
      </w:r>
      <w:r w:rsidRPr="0060405D">
        <w:rPr>
          <w:spacing w:val="-11"/>
        </w:rPr>
        <w:t xml:space="preserve"> </w:t>
      </w:r>
      <w:r w:rsidRPr="0060405D">
        <w:t>раз-</w:t>
      </w:r>
      <w:r w:rsidRPr="0060405D">
        <w:rPr>
          <w:spacing w:val="-68"/>
        </w:rPr>
        <w:t xml:space="preserve"> </w:t>
      </w:r>
      <w:r w:rsidRPr="0060405D">
        <w:t>вития</w:t>
      </w:r>
      <w:r w:rsidRPr="0060405D">
        <w:rPr>
          <w:spacing w:val="-4"/>
        </w:rPr>
        <w:t xml:space="preserve"> </w:t>
      </w:r>
      <w:r w:rsidRPr="0060405D">
        <w:t>их</w:t>
      </w:r>
      <w:r w:rsidRPr="0060405D">
        <w:rPr>
          <w:spacing w:val="1"/>
        </w:rPr>
        <w:t xml:space="preserve"> </w:t>
      </w:r>
      <w:r w:rsidRPr="0060405D">
        <w:t>анемической</w:t>
      </w:r>
      <w:r w:rsidRPr="0060405D">
        <w:rPr>
          <w:spacing w:val="-3"/>
        </w:rPr>
        <w:t xml:space="preserve"> </w:t>
      </w:r>
      <w:r w:rsidRPr="0060405D">
        <w:t>деятельности.</w:t>
      </w:r>
    </w:p>
    <w:p w14:paraId="2B428345" w14:textId="77777777" w:rsidR="001F167D" w:rsidRPr="0060405D" w:rsidRDefault="00E44A9C">
      <w:pPr>
        <w:pStyle w:val="a3"/>
        <w:spacing w:before="3" w:line="276" w:lineRule="auto"/>
        <w:ind w:left="119" w:right="114" w:firstLine="707"/>
      </w:pPr>
      <w:r w:rsidRPr="0060405D">
        <w:t>Особенности познавательной деятельности школьников с умственной от-</w:t>
      </w:r>
      <w:r w:rsidRPr="0060405D">
        <w:rPr>
          <w:spacing w:val="1"/>
        </w:rPr>
        <w:t xml:space="preserve"> </w:t>
      </w:r>
      <w:r w:rsidRPr="0060405D">
        <w:t>сталостью</w:t>
      </w:r>
      <w:r w:rsidRPr="0060405D">
        <w:rPr>
          <w:spacing w:val="-7"/>
        </w:rPr>
        <w:t xml:space="preserve"> </w:t>
      </w:r>
      <w:r w:rsidRPr="0060405D">
        <w:t>(интеллектуальными</w:t>
      </w:r>
      <w:r w:rsidRPr="0060405D">
        <w:rPr>
          <w:spacing w:val="-4"/>
        </w:rPr>
        <w:t xml:space="preserve"> </w:t>
      </w:r>
      <w:r w:rsidRPr="0060405D">
        <w:t>нарушениями)</w:t>
      </w:r>
      <w:r w:rsidRPr="0060405D">
        <w:rPr>
          <w:spacing w:val="-8"/>
        </w:rPr>
        <w:t xml:space="preserve"> </w:t>
      </w:r>
      <w:r w:rsidRPr="0060405D">
        <w:t>проявляются</w:t>
      </w:r>
      <w:r w:rsidRPr="0060405D">
        <w:rPr>
          <w:spacing w:val="-5"/>
        </w:rPr>
        <w:t xml:space="preserve"> </w:t>
      </w:r>
      <w:r w:rsidRPr="0060405D">
        <w:t>и</w:t>
      </w:r>
      <w:r w:rsidRPr="0060405D">
        <w:rPr>
          <w:spacing w:val="-6"/>
        </w:rPr>
        <w:t xml:space="preserve"> </w:t>
      </w:r>
      <w:r w:rsidRPr="0060405D">
        <w:t>в</w:t>
      </w:r>
      <w:r w:rsidRPr="0060405D">
        <w:rPr>
          <w:spacing w:val="-6"/>
        </w:rPr>
        <w:t xml:space="preserve"> </w:t>
      </w:r>
      <w:r w:rsidRPr="0060405D">
        <w:t>особенностях</w:t>
      </w:r>
      <w:r w:rsidRPr="0060405D">
        <w:rPr>
          <w:spacing w:val="-8"/>
        </w:rPr>
        <w:t xml:space="preserve"> </w:t>
      </w:r>
      <w:r w:rsidRPr="0060405D">
        <w:t>их</w:t>
      </w:r>
    </w:p>
    <w:p w14:paraId="31B2B9F8" w14:textId="77777777" w:rsidR="001F167D" w:rsidRPr="0060405D" w:rsidRDefault="001F167D">
      <w:pPr>
        <w:spacing w:line="276" w:lineRule="auto"/>
        <w:sectPr w:rsidR="001F167D" w:rsidRPr="0060405D">
          <w:pgSz w:w="11920" w:h="16850"/>
          <w:pgMar w:top="1020" w:right="580" w:bottom="280" w:left="1400" w:header="720" w:footer="720" w:gutter="0"/>
          <w:cols w:space="720"/>
        </w:sectPr>
      </w:pPr>
    </w:p>
    <w:p w14:paraId="30953902" w14:textId="77777777" w:rsidR="001F167D" w:rsidRPr="0060405D" w:rsidRDefault="00E44A9C">
      <w:pPr>
        <w:pStyle w:val="a3"/>
        <w:spacing w:before="59" w:line="276" w:lineRule="auto"/>
        <w:ind w:left="119" w:right="114"/>
      </w:pPr>
      <w:r w:rsidRPr="0060405D">
        <w:rPr>
          <w:i/>
        </w:rPr>
        <w:lastRenderedPageBreak/>
        <w:t>внимания</w:t>
      </w:r>
      <w:r w:rsidRPr="0060405D">
        <w:rPr>
          <w:b/>
        </w:rPr>
        <w:t xml:space="preserve">, </w:t>
      </w:r>
      <w:r w:rsidRPr="0060405D">
        <w:t>которое отличается сужением объема, малой устойчивостью, трудно-</w:t>
      </w:r>
      <w:r w:rsidRPr="0060405D">
        <w:rPr>
          <w:spacing w:val="1"/>
        </w:rPr>
        <w:t xml:space="preserve"> </w:t>
      </w:r>
      <w:r w:rsidRPr="0060405D">
        <w:t>стями его распределения, замедленностью переключения. В значительной сте-</w:t>
      </w:r>
      <w:r w:rsidRPr="0060405D">
        <w:rPr>
          <w:spacing w:val="1"/>
        </w:rPr>
        <w:t xml:space="preserve"> </w:t>
      </w:r>
      <w:r w:rsidRPr="0060405D">
        <w:t>пени нарушено произвольное внимание, что связано с ослаблением волевого</w:t>
      </w:r>
      <w:r w:rsidRPr="0060405D">
        <w:rPr>
          <w:spacing w:val="1"/>
        </w:rPr>
        <w:t xml:space="preserve"> </w:t>
      </w:r>
      <w:r w:rsidRPr="0060405D">
        <w:t>напряжения, направленного на преодоление трудностей, что выражается в не-</w:t>
      </w:r>
      <w:r w:rsidRPr="0060405D">
        <w:rPr>
          <w:spacing w:val="1"/>
        </w:rPr>
        <w:t xml:space="preserve"> </w:t>
      </w:r>
      <w:r w:rsidRPr="0060405D">
        <w:t>устойчивости внимания. Также в процессе обучения обнаруживаются трудности</w:t>
      </w:r>
      <w:r w:rsidRPr="0060405D">
        <w:rPr>
          <w:spacing w:val="-67"/>
        </w:rPr>
        <w:t xml:space="preserve"> </w:t>
      </w:r>
      <w:r w:rsidRPr="0060405D">
        <w:t>сосредоточения на каком-либо одном объекте или виде деятельности. Однако,</w:t>
      </w:r>
      <w:r w:rsidRPr="0060405D">
        <w:rPr>
          <w:spacing w:val="1"/>
        </w:rPr>
        <w:t xml:space="preserve"> </w:t>
      </w:r>
      <w:r w:rsidRPr="0060405D">
        <w:rPr>
          <w:spacing w:val="-1"/>
        </w:rPr>
        <w:t>если</w:t>
      </w:r>
      <w:r w:rsidRPr="0060405D">
        <w:rPr>
          <w:spacing w:val="-17"/>
        </w:rPr>
        <w:t xml:space="preserve"> </w:t>
      </w:r>
      <w:r w:rsidRPr="0060405D">
        <w:rPr>
          <w:spacing w:val="-1"/>
        </w:rPr>
        <w:t>задание</w:t>
      </w:r>
      <w:r w:rsidRPr="0060405D">
        <w:rPr>
          <w:spacing w:val="-17"/>
        </w:rPr>
        <w:t xml:space="preserve"> </w:t>
      </w:r>
      <w:r w:rsidRPr="0060405D">
        <w:rPr>
          <w:spacing w:val="-1"/>
        </w:rPr>
        <w:t>посильно</w:t>
      </w:r>
      <w:r w:rsidRPr="0060405D">
        <w:rPr>
          <w:spacing w:val="-19"/>
        </w:rPr>
        <w:t xml:space="preserve"> </w:t>
      </w:r>
      <w:r w:rsidRPr="0060405D">
        <w:t>для</w:t>
      </w:r>
      <w:r w:rsidRPr="0060405D">
        <w:rPr>
          <w:spacing w:val="-16"/>
        </w:rPr>
        <w:t xml:space="preserve"> </w:t>
      </w:r>
      <w:r w:rsidRPr="0060405D">
        <w:t>ученика</w:t>
      </w:r>
      <w:r w:rsidRPr="0060405D">
        <w:rPr>
          <w:spacing w:val="-19"/>
        </w:rPr>
        <w:t xml:space="preserve"> </w:t>
      </w:r>
      <w:r w:rsidRPr="0060405D">
        <w:t>и</w:t>
      </w:r>
      <w:r w:rsidRPr="0060405D">
        <w:rPr>
          <w:spacing w:val="-17"/>
        </w:rPr>
        <w:t xml:space="preserve"> </w:t>
      </w:r>
      <w:r w:rsidRPr="0060405D">
        <w:t>интересно</w:t>
      </w:r>
      <w:r w:rsidRPr="0060405D">
        <w:rPr>
          <w:spacing w:val="-16"/>
        </w:rPr>
        <w:t xml:space="preserve"> </w:t>
      </w:r>
      <w:r w:rsidRPr="0060405D">
        <w:t>ему,</w:t>
      </w:r>
      <w:r w:rsidRPr="0060405D">
        <w:rPr>
          <w:spacing w:val="-18"/>
        </w:rPr>
        <w:t xml:space="preserve"> </w:t>
      </w:r>
      <w:r w:rsidRPr="0060405D">
        <w:t>то</w:t>
      </w:r>
      <w:r w:rsidRPr="0060405D">
        <w:rPr>
          <w:spacing w:val="-16"/>
        </w:rPr>
        <w:t xml:space="preserve"> </w:t>
      </w:r>
      <w:r w:rsidRPr="0060405D">
        <w:t>его</w:t>
      </w:r>
      <w:r w:rsidRPr="0060405D">
        <w:rPr>
          <w:spacing w:val="-16"/>
        </w:rPr>
        <w:t xml:space="preserve"> </w:t>
      </w:r>
      <w:r w:rsidRPr="0060405D">
        <w:t>внимание</w:t>
      </w:r>
      <w:r w:rsidRPr="0060405D">
        <w:rPr>
          <w:spacing w:val="-18"/>
        </w:rPr>
        <w:t xml:space="preserve"> </w:t>
      </w:r>
      <w:r w:rsidRPr="0060405D">
        <w:t>может</w:t>
      </w:r>
      <w:r w:rsidRPr="0060405D">
        <w:rPr>
          <w:spacing w:val="-17"/>
        </w:rPr>
        <w:t xml:space="preserve"> </w:t>
      </w:r>
      <w:r w:rsidRPr="0060405D">
        <w:t>опре-</w:t>
      </w:r>
      <w:r w:rsidRPr="0060405D">
        <w:rPr>
          <w:spacing w:val="-68"/>
        </w:rPr>
        <w:t xml:space="preserve"> </w:t>
      </w:r>
      <w:r w:rsidRPr="0060405D">
        <w:t>деленное время поддерживаться на должном уровне. Под влиянием специально</w:t>
      </w:r>
      <w:r w:rsidRPr="0060405D">
        <w:rPr>
          <w:spacing w:val="1"/>
        </w:rPr>
        <w:t xml:space="preserve"> </w:t>
      </w:r>
      <w:r w:rsidRPr="0060405D">
        <w:t>организованного</w:t>
      </w:r>
      <w:r w:rsidRPr="0060405D">
        <w:rPr>
          <w:spacing w:val="-17"/>
        </w:rPr>
        <w:t xml:space="preserve"> </w:t>
      </w:r>
      <w:r w:rsidRPr="0060405D">
        <w:t>обучения</w:t>
      </w:r>
      <w:r w:rsidRPr="0060405D">
        <w:rPr>
          <w:spacing w:val="-14"/>
        </w:rPr>
        <w:t xml:space="preserve"> </w:t>
      </w:r>
      <w:r w:rsidRPr="0060405D">
        <w:t>и</w:t>
      </w:r>
      <w:r w:rsidRPr="0060405D">
        <w:rPr>
          <w:spacing w:val="-14"/>
        </w:rPr>
        <w:t xml:space="preserve"> </w:t>
      </w:r>
      <w:r w:rsidRPr="0060405D">
        <w:t>воспитания</w:t>
      </w:r>
      <w:r w:rsidRPr="0060405D">
        <w:rPr>
          <w:spacing w:val="-14"/>
        </w:rPr>
        <w:t xml:space="preserve"> </w:t>
      </w:r>
      <w:r w:rsidRPr="0060405D">
        <w:t>объем</w:t>
      </w:r>
      <w:r w:rsidRPr="0060405D">
        <w:rPr>
          <w:spacing w:val="-16"/>
        </w:rPr>
        <w:t xml:space="preserve"> </w:t>
      </w:r>
      <w:r w:rsidRPr="0060405D">
        <w:t>внимания</w:t>
      </w:r>
      <w:r w:rsidRPr="0060405D">
        <w:rPr>
          <w:spacing w:val="-17"/>
        </w:rPr>
        <w:t xml:space="preserve"> </w:t>
      </w:r>
      <w:r w:rsidRPr="0060405D">
        <w:t>и</w:t>
      </w:r>
      <w:r w:rsidRPr="0060405D">
        <w:rPr>
          <w:spacing w:val="-17"/>
        </w:rPr>
        <w:t xml:space="preserve"> </w:t>
      </w:r>
      <w:r w:rsidRPr="0060405D">
        <w:t>его</w:t>
      </w:r>
      <w:r w:rsidRPr="0060405D">
        <w:rPr>
          <w:spacing w:val="-14"/>
        </w:rPr>
        <w:t xml:space="preserve"> </w:t>
      </w:r>
      <w:r w:rsidRPr="0060405D">
        <w:t>устойчивость</w:t>
      </w:r>
      <w:r w:rsidRPr="0060405D">
        <w:rPr>
          <w:spacing w:val="-16"/>
        </w:rPr>
        <w:t xml:space="preserve"> </w:t>
      </w:r>
      <w:r w:rsidRPr="0060405D">
        <w:t>зна-</w:t>
      </w:r>
      <w:r w:rsidRPr="0060405D">
        <w:rPr>
          <w:spacing w:val="-68"/>
        </w:rPr>
        <w:t xml:space="preserve"> </w:t>
      </w:r>
      <w:r w:rsidRPr="0060405D">
        <w:t>чительно улучшаются, что позволяет говорить о наличии положительной дина-</w:t>
      </w:r>
      <w:r w:rsidRPr="0060405D">
        <w:rPr>
          <w:spacing w:val="1"/>
        </w:rPr>
        <w:t xml:space="preserve"> </w:t>
      </w:r>
      <w:r w:rsidRPr="0060405D">
        <w:t>мики, но вместе с тем, в большинстве случаев эти показатели не достигают воз-</w:t>
      </w:r>
      <w:r w:rsidRPr="0060405D">
        <w:rPr>
          <w:spacing w:val="1"/>
        </w:rPr>
        <w:t xml:space="preserve"> </w:t>
      </w:r>
      <w:r w:rsidRPr="0060405D">
        <w:t>растной нормы.</w:t>
      </w:r>
    </w:p>
    <w:p w14:paraId="67B8DA5D" w14:textId="77777777" w:rsidR="001F167D" w:rsidRPr="0060405D" w:rsidRDefault="00E44A9C">
      <w:pPr>
        <w:pStyle w:val="a3"/>
        <w:spacing w:line="276" w:lineRule="auto"/>
        <w:ind w:left="119" w:right="115" w:firstLine="707"/>
      </w:pPr>
      <w:r w:rsidRPr="0060405D">
        <w:t>Для</w:t>
      </w:r>
      <w:r w:rsidRPr="0060405D">
        <w:rPr>
          <w:spacing w:val="-10"/>
        </w:rPr>
        <w:t xml:space="preserve"> </w:t>
      </w:r>
      <w:r w:rsidRPr="0060405D">
        <w:t>успешного</w:t>
      </w:r>
      <w:r w:rsidRPr="0060405D">
        <w:rPr>
          <w:spacing w:val="-10"/>
        </w:rPr>
        <w:t xml:space="preserve"> </w:t>
      </w:r>
      <w:r w:rsidRPr="0060405D">
        <w:t>обучения</w:t>
      </w:r>
      <w:r w:rsidRPr="0060405D">
        <w:rPr>
          <w:spacing w:val="-9"/>
        </w:rPr>
        <w:t xml:space="preserve"> </w:t>
      </w:r>
      <w:r w:rsidRPr="0060405D">
        <w:t>необходимы</w:t>
      </w:r>
      <w:r w:rsidRPr="0060405D">
        <w:rPr>
          <w:spacing w:val="-10"/>
        </w:rPr>
        <w:t xml:space="preserve"> </w:t>
      </w:r>
      <w:r w:rsidRPr="0060405D">
        <w:t>достаточно</w:t>
      </w:r>
      <w:r w:rsidRPr="0060405D">
        <w:rPr>
          <w:spacing w:val="-10"/>
        </w:rPr>
        <w:t xml:space="preserve"> </w:t>
      </w:r>
      <w:r w:rsidRPr="0060405D">
        <w:t>развитые</w:t>
      </w:r>
      <w:r w:rsidRPr="0060405D">
        <w:rPr>
          <w:spacing w:val="-6"/>
        </w:rPr>
        <w:t xml:space="preserve"> </w:t>
      </w:r>
      <w:r w:rsidRPr="0060405D">
        <w:rPr>
          <w:i/>
        </w:rPr>
        <w:t>представления</w:t>
      </w:r>
      <w:r w:rsidRPr="0060405D">
        <w:rPr>
          <w:i/>
          <w:spacing w:val="-67"/>
        </w:rPr>
        <w:t xml:space="preserve"> </w:t>
      </w:r>
      <w:r w:rsidRPr="0060405D">
        <w:rPr>
          <w:i/>
        </w:rPr>
        <w:t xml:space="preserve">и воображение. </w:t>
      </w:r>
      <w:r w:rsidRPr="0060405D">
        <w:t>Представлениям детей с умственной отсталостью (интеллекту-</w:t>
      </w:r>
      <w:r w:rsidRPr="0060405D">
        <w:rPr>
          <w:spacing w:val="1"/>
        </w:rPr>
        <w:t xml:space="preserve"> </w:t>
      </w:r>
      <w:r w:rsidRPr="0060405D">
        <w:t>альными</w:t>
      </w:r>
      <w:r w:rsidRPr="0060405D">
        <w:rPr>
          <w:spacing w:val="1"/>
        </w:rPr>
        <w:t xml:space="preserve"> </w:t>
      </w:r>
      <w:r w:rsidRPr="0060405D">
        <w:t>нарушениями)</w:t>
      </w:r>
      <w:r w:rsidRPr="0060405D">
        <w:rPr>
          <w:spacing w:val="1"/>
        </w:rPr>
        <w:t xml:space="preserve"> </w:t>
      </w:r>
      <w:r w:rsidRPr="0060405D">
        <w:t>свойственна</w:t>
      </w:r>
      <w:r w:rsidRPr="0060405D">
        <w:rPr>
          <w:spacing w:val="1"/>
        </w:rPr>
        <w:t xml:space="preserve"> </w:t>
      </w:r>
      <w:r w:rsidRPr="0060405D">
        <w:t>не</w:t>
      </w:r>
      <w:r w:rsidRPr="0060405D">
        <w:rPr>
          <w:spacing w:val="1"/>
        </w:rPr>
        <w:t xml:space="preserve"> </w:t>
      </w:r>
      <w:r w:rsidRPr="0060405D">
        <w:t>дифференцированоость,</w:t>
      </w:r>
      <w:r w:rsidRPr="0060405D">
        <w:rPr>
          <w:spacing w:val="1"/>
        </w:rPr>
        <w:t xml:space="preserve"> </w:t>
      </w:r>
      <w:r w:rsidRPr="0060405D">
        <w:t>фрагментар-</w:t>
      </w:r>
      <w:r w:rsidRPr="0060405D">
        <w:rPr>
          <w:spacing w:val="-67"/>
        </w:rPr>
        <w:t xml:space="preserve"> </w:t>
      </w:r>
      <w:r w:rsidRPr="0060405D">
        <w:t>ность,</w:t>
      </w:r>
      <w:r w:rsidRPr="0060405D">
        <w:rPr>
          <w:spacing w:val="-7"/>
        </w:rPr>
        <w:t xml:space="preserve"> </w:t>
      </w:r>
      <w:r w:rsidRPr="0060405D">
        <w:t>уподобление</w:t>
      </w:r>
      <w:r w:rsidRPr="0060405D">
        <w:rPr>
          <w:spacing w:val="-9"/>
        </w:rPr>
        <w:t xml:space="preserve"> </w:t>
      </w:r>
      <w:r w:rsidRPr="0060405D">
        <w:t>образов,</w:t>
      </w:r>
      <w:r w:rsidRPr="0060405D">
        <w:rPr>
          <w:spacing w:val="-8"/>
        </w:rPr>
        <w:t xml:space="preserve"> </w:t>
      </w:r>
      <w:r w:rsidRPr="0060405D">
        <w:t>что,</w:t>
      </w:r>
      <w:r w:rsidRPr="0060405D">
        <w:rPr>
          <w:spacing w:val="-7"/>
        </w:rPr>
        <w:t xml:space="preserve"> </w:t>
      </w:r>
      <w:r w:rsidRPr="0060405D">
        <w:t>в</w:t>
      </w:r>
      <w:r w:rsidRPr="0060405D">
        <w:rPr>
          <w:spacing w:val="-6"/>
        </w:rPr>
        <w:t xml:space="preserve"> </w:t>
      </w:r>
      <w:r w:rsidRPr="0060405D">
        <w:t>свою</w:t>
      </w:r>
      <w:r w:rsidRPr="0060405D">
        <w:rPr>
          <w:spacing w:val="-10"/>
        </w:rPr>
        <w:t xml:space="preserve"> </w:t>
      </w:r>
      <w:r w:rsidRPr="0060405D">
        <w:t>очередь,</w:t>
      </w:r>
      <w:r w:rsidRPr="0060405D">
        <w:rPr>
          <w:spacing w:val="-7"/>
        </w:rPr>
        <w:t xml:space="preserve"> </w:t>
      </w:r>
      <w:r w:rsidRPr="0060405D">
        <w:t>сказывается</w:t>
      </w:r>
      <w:r w:rsidRPr="0060405D">
        <w:rPr>
          <w:spacing w:val="-6"/>
        </w:rPr>
        <w:t xml:space="preserve"> </w:t>
      </w:r>
      <w:r w:rsidRPr="0060405D">
        <w:t>на</w:t>
      </w:r>
      <w:r w:rsidRPr="0060405D">
        <w:rPr>
          <w:spacing w:val="-6"/>
        </w:rPr>
        <w:t xml:space="preserve"> </w:t>
      </w:r>
      <w:r w:rsidRPr="0060405D">
        <w:t>узнавании</w:t>
      </w:r>
      <w:r w:rsidRPr="0060405D">
        <w:rPr>
          <w:spacing w:val="-6"/>
        </w:rPr>
        <w:t xml:space="preserve"> </w:t>
      </w:r>
      <w:r w:rsidRPr="0060405D">
        <w:t>и</w:t>
      </w:r>
      <w:r w:rsidRPr="0060405D">
        <w:rPr>
          <w:spacing w:val="-9"/>
        </w:rPr>
        <w:t xml:space="preserve"> </w:t>
      </w:r>
      <w:r w:rsidRPr="0060405D">
        <w:t>по-</w:t>
      </w:r>
      <w:r w:rsidRPr="0060405D">
        <w:rPr>
          <w:spacing w:val="-68"/>
        </w:rPr>
        <w:t xml:space="preserve"> </w:t>
      </w:r>
      <w:r w:rsidRPr="0060405D">
        <w:t>нимании учебного материала. Воображение как один из наиболее сложных про-</w:t>
      </w:r>
      <w:r w:rsidRPr="0060405D">
        <w:rPr>
          <w:spacing w:val="1"/>
        </w:rPr>
        <w:t xml:space="preserve"> </w:t>
      </w:r>
      <w:r w:rsidRPr="0060405D">
        <w:t>цессов отличается значительной не сформированностью, что выражается в его</w:t>
      </w:r>
      <w:r w:rsidRPr="0060405D">
        <w:rPr>
          <w:spacing w:val="1"/>
        </w:rPr>
        <w:t xml:space="preserve"> </w:t>
      </w:r>
      <w:r w:rsidRPr="0060405D">
        <w:t>примитивности, неточности и схематичности. Однако, начиная с первого года</w:t>
      </w:r>
      <w:r w:rsidRPr="0060405D">
        <w:rPr>
          <w:spacing w:val="1"/>
        </w:rPr>
        <w:t xml:space="preserve"> </w:t>
      </w:r>
      <w:r w:rsidRPr="0060405D">
        <w:t>обучения, в ходе преподавания всех учебных предметов проводится целенаправ-</w:t>
      </w:r>
      <w:r w:rsidRPr="0060405D">
        <w:rPr>
          <w:spacing w:val="-67"/>
        </w:rPr>
        <w:t xml:space="preserve"> </w:t>
      </w:r>
      <w:r w:rsidRPr="0060405D">
        <w:t>ленная работа по уточнению и обогащению представлений, прежде всего - пред-</w:t>
      </w:r>
      <w:r w:rsidRPr="0060405D">
        <w:rPr>
          <w:spacing w:val="-67"/>
        </w:rPr>
        <w:t xml:space="preserve"> </w:t>
      </w:r>
      <w:r w:rsidRPr="0060405D">
        <w:t>ставлений</w:t>
      </w:r>
      <w:r w:rsidRPr="0060405D">
        <w:rPr>
          <w:spacing w:val="-4"/>
        </w:rPr>
        <w:t xml:space="preserve"> </w:t>
      </w:r>
      <w:r w:rsidRPr="0060405D">
        <w:t>об</w:t>
      </w:r>
      <w:r w:rsidRPr="0060405D">
        <w:rPr>
          <w:spacing w:val="-2"/>
        </w:rPr>
        <w:t xml:space="preserve"> </w:t>
      </w:r>
      <w:r w:rsidRPr="0060405D">
        <w:t>окружающей действительности.</w:t>
      </w:r>
    </w:p>
    <w:p w14:paraId="399E1D6B" w14:textId="77777777" w:rsidR="001F167D" w:rsidRPr="0060405D" w:rsidRDefault="00E44A9C">
      <w:pPr>
        <w:pStyle w:val="a3"/>
        <w:spacing w:before="1"/>
        <w:ind w:left="119" w:right="113" w:firstLine="707"/>
      </w:pPr>
      <w:r w:rsidRPr="0060405D">
        <w:t>У школьников с умственной отсталостью (интеллектуальными нарушени-</w:t>
      </w:r>
      <w:r w:rsidRPr="0060405D">
        <w:rPr>
          <w:spacing w:val="1"/>
        </w:rPr>
        <w:t xml:space="preserve"> </w:t>
      </w:r>
      <w:r w:rsidRPr="0060405D">
        <w:rPr>
          <w:spacing w:val="-1"/>
        </w:rPr>
        <w:t>ями)</w:t>
      </w:r>
      <w:r w:rsidRPr="0060405D">
        <w:rPr>
          <w:spacing w:val="-18"/>
        </w:rPr>
        <w:t xml:space="preserve"> </w:t>
      </w:r>
      <w:r w:rsidRPr="0060405D">
        <w:rPr>
          <w:spacing w:val="-1"/>
        </w:rPr>
        <w:t>отмечаются</w:t>
      </w:r>
      <w:r w:rsidRPr="0060405D">
        <w:rPr>
          <w:spacing w:val="-17"/>
        </w:rPr>
        <w:t xml:space="preserve"> </w:t>
      </w:r>
      <w:r w:rsidRPr="0060405D">
        <w:t>недостатки</w:t>
      </w:r>
      <w:r w:rsidRPr="0060405D">
        <w:rPr>
          <w:spacing w:val="-16"/>
        </w:rPr>
        <w:t xml:space="preserve"> </w:t>
      </w:r>
      <w:r w:rsidRPr="0060405D">
        <w:t>в</w:t>
      </w:r>
      <w:r w:rsidRPr="0060405D">
        <w:rPr>
          <w:spacing w:val="-18"/>
        </w:rPr>
        <w:t xml:space="preserve"> </w:t>
      </w:r>
      <w:r w:rsidRPr="0060405D">
        <w:t>развитии</w:t>
      </w:r>
      <w:r w:rsidRPr="0060405D">
        <w:rPr>
          <w:spacing w:val="-17"/>
        </w:rPr>
        <w:t xml:space="preserve"> </w:t>
      </w:r>
      <w:r w:rsidRPr="0060405D">
        <w:rPr>
          <w:i/>
        </w:rPr>
        <w:t>речевой</w:t>
      </w:r>
      <w:r w:rsidRPr="0060405D">
        <w:rPr>
          <w:i/>
          <w:spacing w:val="-16"/>
        </w:rPr>
        <w:t xml:space="preserve"> </w:t>
      </w:r>
      <w:r w:rsidRPr="0060405D">
        <w:rPr>
          <w:i/>
        </w:rPr>
        <w:t>деятельности</w:t>
      </w:r>
      <w:r w:rsidRPr="0060405D">
        <w:t>,</w:t>
      </w:r>
      <w:r w:rsidRPr="0060405D">
        <w:rPr>
          <w:spacing w:val="-18"/>
        </w:rPr>
        <w:t xml:space="preserve"> </w:t>
      </w:r>
      <w:r w:rsidRPr="0060405D">
        <w:t>физиологической</w:t>
      </w:r>
      <w:r w:rsidRPr="0060405D">
        <w:rPr>
          <w:spacing w:val="-68"/>
        </w:rPr>
        <w:t xml:space="preserve"> </w:t>
      </w:r>
      <w:r w:rsidRPr="0060405D">
        <w:t>основой которых является нарушение взаимодействия между первой и второй</w:t>
      </w:r>
      <w:r w:rsidRPr="0060405D">
        <w:rPr>
          <w:spacing w:val="1"/>
        </w:rPr>
        <w:t xml:space="preserve"> </w:t>
      </w:r>
      <w:r w:rsidRPr="0060405D">
        <w:t>сигнальными системами, что, в свою очередь, проявляется в недоразвитии всех</w:t>
      </w:r>
      <w:r w:rsidRPr="0060405D">
        <w:rPr>
          <w:spacing w:val="1"/>
        </w:rPr>
        <w:t xml:space="preserve"> </w:t>
      </w:r>
      <w:r w:rsidRPr="0060405D">
        <w:t>сторон речи: фонетической, лексической, грамматической и синтаксической. Та-</w:t>
      </w:r>
      <w:r w:rsidRPr="0060405D">
        <w:rPr>
          <w:spacing w:val="-67"/>
        </w:rPr>
        <w:t xml:space="preserve"> </w:t>
      </w:r>
      <w:r w:rsidRPr="0060405D">
        <w:t>ким</w:t>
      </w:r>
      <w:r w:rsidRPr="0060405D">
        <w:rPr>
          <w:spacing w:val="-10"/>
        </w:rPr>
        <w:t xml:space="preserve"> </w:t>
      </w:r>
      <w:r w:rsidRPr="0060405D">
        <w:t>образом,</w:t>
      </w:r>
      <w:r w:rsidRPr="0060405D">
        <w:rPr>
          <w:spacing w:val="-9"/>
        </w:rPr>
        <w:t xml:space="preserve"> </w:t>
      </w:r>
      <w:r w:rsidRPr="0060405D">
        <w:t>для</w:t>
      </w:r>
      <w:r w:rsidRPr="0060405D">
        <w:rPr>
          <w:spacing w:val="-9"/>
        </w:rPr>
        <w:t xml:space="preserve"> </w:t>
      </w:r>
      <w:r w:rsidRPr="0060405D">
        <w:t>обучающихся</w:t>
      </w:r>
      <w:r w:rsidRPr="0060405D">
        <w:rPr>
          <w:spacing w:val="-9"/>
        </w:rPr>
        <w:t xml:space="preserve"> </w:t>
      </w:r>
      <w:r w:rsidRPr="0060405D">
        <w:t>с</w:t>
      </w:r>
      <w:r w:rsidRPr="0060405D">
        <w:rPr>
          <w:spacing w:val="-9"/>
        </w:rPr>
        <w:t xml:space="preserve"> </w:t>
      </w:r>
      <w:r w:rsidRPr="0060405D">
        <w:t>умственной</w:t>
      </w:r>
      <w:r w:rsidRPr="0060405D">
        <w:rPr>
          <w:spacing w:val="-11"/>
        </w:rPr>
        <w:t xml:space="preserve"> </w:t>
      </w:r>
      <w:r w:rsidRPr="0060405D">
        <w:t>отсталостью</w:t>
      </w:r>
      <w:r w:rsidRPr="0060405D">
        <w:rPr>
          <w:spacing w:val="-10"/>
        </w:rPr>
        <w:t xml:space="preserve"> </w:t>
      </w:r>
      <w:r w:rsidRPr="0060405D">
        <w:t>характерно</w:t>
      </w:r>
      <w:r w:rsidRPr="0060405D">
        <w:rPr>
          <w:spacing w:val="-8"/>
        </w:rPr>
        <w:t xml:space="preserve"> </w:t>
      </w:r>
      <w:r w:rsidRPr="0060405D">
        <w:t>системное</w:t>
      </w:r>
      <w:r w:rsidRPr="0060405D">
        <w:rPr>
          <w:spacing w:val="-68"/>
        </w:rPr>
        <w:t xml:space="preserve"> </w:t>
      </w:r>
      <w:r w:rsidRPr="0060405D">
        <w:t>недоразвитие</w:t>
      </w:r>
      <w:r w:rsidRPr="0060405D">
        <w:rPr>
          <w:spacing w:val="-4"/>
        </w:rPr>
        <w:t xml:space="preserve"> </w:t>
      </w:r>
      <w:r w:rsidRPr="0060405D">
        <w:t>речи.</w:t>
      </w:r>
    </w:p>
    <w:p w14:paraId="01DB607A" w14:textId="77777777" w:rsidR="001F167D" w:rsidRPr="0060405D" w:rsidRDefault="00E44A9C">
      <w:pPr>
        <w:pStyle w:val="a3"/>
        <w:ind w:left="119" w:right="116" w:firstLine="707"/>
      </w:pPr>
      <w:r w:rsidRPr="0060405D">
        <w:t>Недостатки речевой деятельности этой категории обучающихся напрямую</w:t>
      </w:r>
      <w:r w:rsidRPr="0060405D">
        <w:rPr>
          <w:spacing w:val="-67"/>
        </w:rPr>
        <w:t xml:space="preserve"> </w:t>
      </w:r>
      <w:r w:rsidRPr="0060405D">
        <w:t>связаны с нарушением абстрактно-логического мышления. Однако в повседнев-</w:t>
      </w:r>
      <w:r w:rsidRPr="0060405D">
        <w:rPr>
          <w:spacing w:val="1"/>
        </w:rPr>
        <w:t xml:space="preserve"> </w:t>
      </w:r>
      <w:r w:rsidRPr="0060405D">
        <w:t>ной практике такие дети способны поддержать беседу на темы, близкие их лич-</w:t>
      </w:r>
      <w:r w:rsidRPr="0060405D">
        <w:rPr>
          <w:spacing w:val="1"/>
        </w:rPr>
        <w:t xml:space="preserve"> </w:t>
      </w:r>
      <w:r w:rsidRPr="0060405D">
        <w:t>ному опыту, используя при этом несложные конструкции предложений. Прове-</w:t>
      </w:r>
      <w:r w:rsidRPr="0060405D">
        <w:rPr>
          <w:spacing w:val="1"/>
        </w:rPr>
        <w:t xml:space="preserve"> </w:t>
      </w:r>
      <w:r w:rsidRPr="0060405D">
        <w:rPr>
          <w:spacing w:val="-1"/>
        </w:rPr>
        <w:t>дение</w:t>
      </w:r>
      <w:r w:rsidRPr="0060405D">
        <w:rPr>
          <w:spacing w:val="-18"/>
        </w:rPr>
        <w:t xml:space="preserve"> </w:t>
      </w:r>
      <w:r w:rsidRPr="0060405D">
        <w:rPr>
          <w:spacing w:val="-1"/>
        </w:rPr>
        <w:t>систематической</w:t>
      </w:r>
      <w:r w:rsidRPr="0060405D">
        <w:rPr>
          <w:spacing w:val="-17"/>
        </w:rPr>
        <w:t xml:space="preserve"> </w:t>
      </w:r>
      <w:r w:rsidRPr="0060405D">
        <w:t>коррекционно-развивающей</w:t>
      </w:r>
      <w:r w:rsidRPr="0060405D">
        <w:rPr>
          <w:spacing w:val="-20"/>
        </w:rPr>
        <w:t xml:space="preserve"> </w:t>
      </w:r>
      <w:r w:rsidRPr="0060405D">
        <w:t>работы,</w:t>
      </w:r>
      <w:r w:rsidRPr="0060405D">
        <w:rPr>
          <w:spacing w:val="-21"/>
        </w:rPr>
        <w:t xml:space="preserve"> </w:t>
      </w:r>
      <w:r w:rsidRPr="0060405D">
        <w:t>направленной</w:t>
      </w:r>
      <w:r w:rsidRPr="0060405D">
        <w:rPr>
          <w:spacing w:val="-17"/>
        </w:rPr>
        <w:t xml:space="preserve"> </w:t>
      </w:r>
      <w:r w:rsidRPr="0060405D">
        <w:t>на</w:t>
      </w:r>
      <w:r w:rsidRPr="0060405D">
        <w:rPr>
          <w:spacing w:val="-18"/>
        </w:rPr>
        <w:t xml:space="preserve"> </w:t>
      </w:r>
      <w:r w:rsidRPr="0060405D">
        <w:t>си-</w:t>
      </w:r>
      <w:r w:rsidRPr="0060405D">
        <w:rPr>
          <w:spacing w:val="-67"/>
        </w:rPr>
        <w:t xml:space="preserve"> </w:t>
      </w:r>
      <w:r w:rsidRPr="0060405D">
        <w:t>стематизацию и обогащение представлений об окружающей действительности,</w:t>
      </w:r>
      <w:r w:rsidRPr="0060405D">
        <w:rPr>
          <w:spacing w:val="1"/>
        </w:rPr>
        <w:t xml:space="preserve"> </w:t>
      </w:r>
      <w:r w:rsidRPr="0060405D">
        <w:t>создает положительные условия для овладения обучающимися различными язы-</w:t>
      </w:r>
      <w:r w:rsidRPr="0060405D">
        <w:rPr>
          <w:spacing w:val="-67"/>
        </w:rPr>
        <w:t xml:space="preserve"> </w:t>
      </w:r>
      <w:r w:rsidRPr="0060405D">
        <w:t>ковыми средствами. Это находит свое выражение в увеличении объема и изме-</w:t>
      </w:r>
      <w:r w:rsidRPr="0060405D">
        <w:rPr>
          <w:spacing w:val="1"/>
        </w:rPr>
        <w:t xml:space="preserve"> </w:t>
      </w:r>
      <w:r w:rsidRPr="0060405D">
        <w:t>нении качества словарного запаса, овладении различными конструкциями пред-</w:t>
      </w:r>
      <w:r w:rsidRPr="0060405D">
        <w:rPr>
          <w:spacing w:val="1"/>
        </w:rPr>
        <w:t xml:space="preserve"> </w:t>
      </w:r>
      <w:r w:rsidRPr="0060405D">
        <w:t>ложений, составлении небольших, но завершенных по смыслу, устных высказы-</w:t>
      </w:r>
      <w:r w:rsidRPr="0060405D">
        <w:rPr>
          <w:spacing w:val="-67"/>
        </w:rPr>
        <w:t xml:space="preserve"> </w:t>
      </w:r>
      <w:r w:rsidRPr="0060405D">
        <w:t>ваний. Таким образом, постепенно создается основа для овладения более слож-</w:t>
      </w:r>
      <w:r w:rsidRPr="0060405D">
        <w:rPr>
          <w:spacing w:val="1"/>
        </w:rPr>
        <w:t xml:space="preserve"> </w:t>
      </w:r>
      <w:r w:rsidRPr="0060405D">
        <w:t>ной</w:t>
      </w:r>
      <w:r w:rsidRPr="0060405D">
        <w:rPr>
          <w:spacing w:val="-1"/>
        </w:rPr>
        <w:t xml:space="preserve"> </w:t>
      </w:r>
      <w:r w:rsidRPr="0060405D">
        <w:t>формой речи</w:t>
      </w:r>
      <w:r w:rsidRPr="0060405D">
        <w:rPr>
          <w:spacing w:val="1"/>
        </w:rPr>
        <w:t xml:space="preserve"> </w:t>
      </w:r>
      <w:r w:rsidRPr="0060405D">
        <w:t>-</w:t>
      </w:r>
      <w:r w:rsidRPr="0060405D">
        <w:rPr>
          <w:spacing w:val="-3"/>
        </w:rPr>
        <w:t xml:space="preserve"> </w:t>
      </w:r>
      <w:r w:rsidRPr="0060405D">
        <w:t>письменной.</w:t>
      </w:r>
    </w:p>
    <w:p w14:paraId="5810CA30" w14:textId="77777777" w:rsidR="001F167D" w:rsidRPr="0060405D" w:rsidRDefault="00E44A9C">
      <w:pPr>
        <w:pStyle w:val="a3"/>
        <w:spacing w:before="1"/>
        <w:ind w:left="119" w:right="116" w:firstLine="707"/>
      </w:pPr>
      <w:r w:rsidRPr="0060405D">
        <w:rPr>
          <w:i/>
        </w:rPr>
        <w:t xml:space="preserve">Моторная сфера </w:t>
      </w:r>
      <w:r w:rsidRPr="0060405D">
        <w:t>детей с легкой степенью умственной отсталости (интел-</w:t>
      </w:r>
      <w:r w:rsidRPr="0060405D">
        <w:rPr>
          <w:spacing w:val="1"/>
        </w:rPr>
        <w:t xml:space="preserve"> </w:t>
      </w:r>
      <w:r w:rsidRPr="0060405D">
        <w:lastRenderedPageBreak/>
        <w:t>лектуальными</w:t>
      </w:r>
      <w:r w:rsidRPr="0060405D">
        <w:rPr>
          <w:spacing w:val="41"/>
        </w:rPr>
        <w:t xml:space="preserve"> </w:t>
      </w:r>
      <w:r w:rsidRPr="0060405D">
        <w:t>нарушениями),</w:t>
      </w:r>
      <w:r w:rsidRPr="0060405D">
        <w:rPr>
          <w:spacing w:val="41"/>
        </w:rPr>
        <w:t xml:space="preserve"> </w:t>
      </w:r>
      <w:r w:rsidRPr="0060405D">
        <w:t>как</w:t>
      </w:r>
      <w:r w:rsidRPr="0060405D">
        <w:rPr>
          <w:spacing w:val="41"/>
        </w:rPr>
        <w:t xml:space="preserve"> </w:t>
      </w:r>
      <w:r w:rsidRPr="0060405D">
        <w:t>правило,</w:t>
      </w:r>
      <w:r w:rsidRPr="0060405D">
        <w:rPr>
          <w:spacing w:val="41"/>
        </w:rPr>
        <w:t xml:space="preserve"> </w:t>
      </w:r>
      <w:r w:rsidRPr="0060405D">
        <w:t>не</w:t>
      </w:r>
      <w:r w:rsidRPr="0060405D">
        <w:rPr>
          <w:spacing w:val="40"/>
        </w:rPr>
        <w:t xml:space="preserve"> </w:t>
      </w:r>
      <w:r w:rsidRPr="0060405D">
        <w:t>имеет</w:t>
      </w:r>
      <w:r w:rsidRPr="0060405D">
        <w:rPr>
          <w:spacing w:val="41"/>
        </w:rPr>
        <w:t xml:space="preserve"> </w:t>
      </w:r>
      <w:r w:rsidRPr="0060405D">
        <w:t>выраженных</w:t>
      </w:r>
      <w:r w:rsidRPr="0060405D">
        <w:rPr>
          <w:spacing w:val="41"/>
        </w:rPr>
        <w:t xml:space="preserve"> </w:t>
      </w:r>
      <w:r w:rsidRPr="0060405D">
        <w:t>нарушений.</w:t>
      </w:r>
    </w:p>
    <w:p w14:paraId="1729712E" w14:textId="77777777" w:rsidR="001F167D" w:rsidRPr="0060405D" w:rsidRDefault="001F167D">
      <w:pPr>
        <w:sectPr w:rsidR="001F167D" w:rsidRPr="0060405D">
          <w:pgSz w:w="11920" w:h="16850"/>
          <w:pgMar w:top="1020" w:right="580" w:bottom="280" w:left="1400" w:header="720" w:footer="720" w:gutter="0"/>
          <w:cols w:space="720"/>
        </w:sectPr>
      </w:pPr>
    </w:p>
    <w:p w14:paraId="2BE79EBF" w14:textId="77777777" w:rsidR="001F167D" w:rsidRPr="0060405D" w:rsidRDefault="00E44A9C">
      <w:pPr>
        <w:pStyle w:val="a3"/>
        <w:spacing w:before="59"/>
        <w:ind w:left="119" w:right="114"/>
      </w:pPr>
      <w:r w:rsidRPr="0060405D">
        <w:rPr>
          <w:spacing w:val="-1"/>
        </w:rPr>
        <w:lastRenderedPageBreak/>
        <w:t>Наибольшие</w:t>
      </w:r>
      <w:r w:rsidRPr="0060405D">
        <w:rPr>
          <w:spacing w:val="-17"/>
        </w:rPr>
        <w:t xml:space="preserve"> </w:t>
      </w:r>
      <w:r w:rsidRPr="0060405D">
        <w:rPr>
          <w:spacing w:val="-1"/>
        </w:rPr>
        <w:t>трудности</w:t>
      </w:r>
      <w:r w:rsidRPr="0060405D">
        <w:rPr>
          <w:spacing w:val="-17"/>
        </w:rPr>
        <w:t xml:space="preserve"> </w:t>
      </w:r>
      <w:r w:rsidRPr="0060405D">
        <w:t>обучающиеся</w:t>
      </w:r>
      <w:r w:rsidRPr="0060405D">
        <w:rPr>
          <w:spacing w:val="-16"/>
        </w:rPr>
        <w:t xml:space="preserve"> </w:t>
      </w:r>
      <w:r w:rsidRPr="0060405D">
        <w:t>испытывают</w:t>
      </w:r>
      <w:r w:rsidRPr="0060405D">
        <w:rPr>
          <w:spacing w:val="-18"/>
        </w:rPr>
        <w:t xml:space="preserve"> </w:t>
      </w:r>
      <w:r w:rsidRPr="0060405D">
        <w:t>при</w:t>
      </w:r>
      <w:r w:rsidRPr="0060405D">
        <w:rPr>
          <w:spacing w:val="-17"/>
        </w:rPr>
        <w:t xml:space="preserve"> </w:t>
      </w:r>
      <w:r w:rsidRPr="0060405D">
        <w:t>выполнении</w:t>
      </w:r>
      <w:r w:rsidRPr="0060405D">
        <w:rPr>
          <w:spacing w:val="-16"/>
        </w:rPr>
        <w:t xml:space="preserve"> </w:t>
      </w:r>
      <w:r w:rsidRPr="0060405D">
        <w:t>заданий,</w:t>
      </w:r>
      <w:r w:rsidRPr="0060405D">
        <w:rPr>
          <w:spacing w:val="-18"/>
        </w:rPr>
        <w:t xml:space="preserve"> </w:t>
      </w:r>
      <w:r w:rsidRPr="0060405D">
        <w:t>свя-</w:t>
      </w:r>
      <w:r w:rsidRPr="0060405D">
        <w:rPr>
          <w:spacing w:val="-68"/>
        </w:rPr>
        <w:t xml:space="preserve"> </w:t>
      </w:r>
      <w:r w:rsidRPr="0060405D">
        <w:t>занных с точной координацией мелких движений пальцев рук. В свою очередь,</w:t>
      </w:r>
      <w:r w:rsidRPr="0060405D">
        <w:rPr>
          <w:spacing w:val="1"/>
        </w:rPr>
        <w:t xml:space="preserve"> </w:t>
      </w:r>
      <w:r w:rsidRPr="0060405D">
        <w:t>это негативно сказывается на овладении письмом и некоторыми трудовыми опе-</w:t>
      </w:r>
      <w:r w:rsidRPr="0060405D">
        <w:rPr>
          <w:spacing w:val="-67"/>
        </w:rPr>
        <w:t xml:space="preserve"> </w:t>
      </w:r>
      <w:r w:rsidRPr="0060405D">
        <w:t>рациями. Проведение специальных упражнений, включенных как в содержание</w:t>
      </w:r>
      <w:r w:rsidRPr="0060405D">
        <w:rPr>
          <w:spacing w:val="1"/>
        </w:rPr>
        <w:t xml:space="preserve"> </w:t>
      </w:r>
      <w:r w:rsidRPr="0060405D">
        <w:t>коррекционных</w:t>
      </w:r>
      <w:r w:rsidRPr="0060405D">
        <w:rPr>
          <w:spacing w:val="-5"/>
        </w:rPr>
        <w:t xml:space="preserve"> </w:t>
      </w:r>
      <w:r w:rsidRPr="0060405D">
        <w:t>занятий,</w:t>
      </w:r>
      <w:r w:rsidRPr="0060405D">
        <w:rPr>
          <w:spacing w:val="-8"/>
        </w:rPr>
        <w:t xml:space="preserve"> </w:t>
      </w:r>
      <w:r w:rsidRPr="0060405D">
        <w:t>так</w:t>
      </w:r>
      <w:r w:rsidRPr="0060405D">
        <w:rPr>
          <w:spacing w:val="-8"/>
        </w:rPr>
        <w:t xml:space="preserve"> </w:t>
      </w:r>
      <w:r w:rsidRPr="0060405D">
        <w:t>и</w:t>
      </w:r>
      <w:r w:rsidRPr="0060405D">
        <w:rPr>
          <w:spacing w:val="-7"/>
        </w:rPr>
        <w:t xml:space="preserve"> </w:t>
      </w:r>
      <w:r w:rsidRPr="0060405D">
        <w:t>используемых</w:t>
      </w:r>
      <w:r w:rsidRPr="0060405D">
        <w:rPr>
          <w:spacing w:val="-7"/>
        </w:rPr>
        <w:t xml:space="preserve"> </w:t>
      </w:r>
      <w:r w:rsidRPr="0060405D">
        <w:t>на</w:t>
      </w:r>
      <w:r w:rsidRPr="0060405D">
        <w:rPr>
          <w:spacing w:val="-7"/>
        </w:rPr>
        <w:t xml:space="preserve"> </w:t>
      </w:r>
      <w:r w:rsidRPr="0060405D">
        <w:t>отдельных</w:t>
      </w:r>
      <w:r w:rsidRPr="0060405D">
        <w:rPr>
          <w:spacing w:val="-7"/>
        </w:rPr>
        <w:t xml:space="preserve"> </w:t>
      </w:r>
      <w:r w:rsidRPr="0060405D">
        <w:t>уроках,</w:t>
      </w:r>
      <w:r w:rsidRPr="0060405D">
        <w:rPr>
          <w:spacing w:val="-8"/>
        </w:rPr>
        <w:t xml:space="preserve"> </w:t>
      </w:r>
      <w:r w:rsidRPr="0060405D">
        <w:t>способствует</w:t>
      </w:r>
      <w:r w:rsidRPr="0060405D">
        <w:rPr>
          <w:spacing w:val="-68"/>
        </w:rPr>
        <w:t xml:space="preserve"> </w:t>
      </w:r>
      <w:r w:rsidRPr="0060405D">
        <w:t>развитию</w:t>
      </w:r>
      <w:r w:rsidRPr="0060405D">
        <w:rPr>
          <w:spacing w:val="-11"/>
        </w:rPr>
        <w:t xml:space="preserve"> </w:t>
      </w:r>
      <w:r w:rsidRPr="0060405D">
        <w:t>координации</w:t>
      </w:r>
      <w:r w:rsidRPr="0060405D">
        <w:rPr>
          <w:spacing w:val="-7"/>
        </w:rPr>
        <w:t xml:space="preserve"> </w:t>
      </w:r>
      <w:r w:rsidRPr="0060405D">
        <w:t>и</w:t>
      </w:r>
      <w:r w:rsidRPr="0060405D">
        <w:rPr>
          <w:spacing w:val="-10"/>
        </w:rPr>
        <w:t xml:space="preserve"> </w:t>
      </w:r>
      <w:r w:rsidRPr="0060405D">
        <w:t>точности</w:t>
      </w:r>
      <w:r w:rsidRPr="0060405D">
        <w:rPr>
          <w:spacing w:val="-9"/>
        </w:rPr>
        <w:t xml:space="preserve"> </w:t>
      </w:r>
      <w:r w:rsidRPr="0060405D">
        <w:t>движений</w:t>
      </w:r>
      <w:r w:rsidRPr="0060405D">
        <w:rPr>
          <w:spacing w:val="-12"/>
        </w:rPr>
        <w:t xml:space="preserve"> </w:t>
      </w:r>
      <w:r w:rsidRPr="0060405D">
        <w:t>пальцев</w:t>
      </w:r>
      <w:r w:rsidRPr="0060405D">
        <w:rPr>
          <w:spacing w:val="-13"/>
        </w:rPr>
        <w:t xml:space="preserve"> </w:t>
      </w:r>
      <w:r w:rsidRPr="0060405D">
        <w:t>рук</w:t>
      </w:r>
      <w:r w:rsidRPr="0060405D">
        <w:rPr>
          <w:spacing w:val="-7"/>
        </w:rPr>
        <w:t xml:space="preserve"> </w:t>
      </w:r>
      <w:r w:rsidRPr="0060405D">
        <w:t>и</w:t>
      </w:r>
      <w:r w:rsidRPr="0060405D">
        <w:rPr>
          <w:spacing w:val="-9"/>
        </w:rPr>
        <w:t xml:space="preserve"> </w:t>
      </w:r>
      <w:r w:rsidRPr="0060405D">
        <w:t>кисти,</w:t>
      </w:r>
      <w:r w:rsidRPr="0060405D">
        <w:rPr>
          <w:spacing w:val="-11"/>
        </w:rPr>
        <w:t xml:space="preserve"> </w:t>
      </w:r>
      <w:r w:rsidRPr="0060405D">
        <w:t>а</w:t>
      </w:r>
      <w:r w:rsidRPr="0060405D">
        <w:rPr>
          <w:spacing w:val="-10"/>
        </w:rPr>
        <w:t xml:space="preserve"> </w:t>
      </w:r>
      <w:r w:rsidRPr="0060405D">
        <w:t>также</w:t>
      </w:r>
      <w:r w:rsidRPr="0060405D">
        <w:rPr>
          <w:spacing w:val="-9"/>
        </w:rPr>
        <w:t xml:space="preserve"> </w:t>
      </w:r>
      <w:r w:rsidRPr="0060405D">
        <w:t>позво-</w:t>
      </w:r>
      <w:r w:rsidRPr="0060405D">
        <w:rPr>
          <w:spacing w:val="-68"/>
        </w:rPr>
        <w:t xml:space="preserve"> </w:t>
      </w:r>
      <w:r w:rsidRPr="0060405D">
        <w:rPr>
          <w:spacing w:val="-1"/>
        </w:rPr>
        <w:t>ляет</w:t>
      </w:r>
      <w:r w:rsidRPr="0060405D">
        <w:rPr>
          <w:spacing w:val="-17"/>
        </w:rPr>
        <w:t xml:space="preserve"> </w:t>
      </w:r>
      <w:r w:rsidRPr="0060405D">
        <w:rPr>
          <w:spacing w:val="-1"/>
        </w:rPr>
        <w:t>подготовить</w:t>
      </w:r>
      <w:r w:rsidRPr="0060405D">
        <w:rPr>
          <w:spacing w:val="-18"/>
        </w:rPr>
        <w:t xml:space="preserve"> </w:t>
      </w:r>
      <w:r w:rsidRPr="0060405D">
        <w:rPr>
          <w:spacing w:val="-1"/>
        </w:rPr>
        <w:t>обучающихся</w:t>
      </w:r>
      <w:r w:rsidRPr="0060405D">
        <w:rPr>
          <w:spacing w:val="-17"/>
        </w:rPr>
        <w:t xml:space="preserve"> </w:t>
      </w:r>
      <w:r w:rsidRPr="0060405D">
        <w:t>к</w:t>
      </w:r>
      <w:r w:rsidRPr="0060405D">
        <w:rPr>
          <w:spacing w:val="-19"/>
        </w:rPr>
        <w:t xml:space="preserve"> </w:t>
      </w:r>
      <w:r w:rsidRPr="0060405D">
        <w:t>овладению</w:t>
      </w:r>
      <w:r w:rsidRPr="0060405D">
        <w:rPr>
          <w:spacing w:val="-18"/>
        </w:rPr>
        <w:t xml:space="preserve"> </w:t>
      </w:r>
      <w:r w:rsidRPr="0060405D">
        <w:t>учебными</w:t>
      </w:r>
      <w:r w:rsidRPr="0060405D">
        <w:rPr>
          <w:spacing w:val="-17"/>
        </w:rPr>
        <w:t xml:space="preserve"> </w:t>
      </w:r>
      <w:r w:rsidRPr="0060405D">
        <w:t>и</w:t>
      </w:r>
      <w:r w:rsidRPr="0060405D">
        <w:rPr>
          <w:spacing w:val="-16"/>
        </w:rPr>
        <w:t xml:space="preserve"> </w:t>
      </w:r>
      <w:r w:rsidRPr="0060405D">
        <w:t>трудовыми</w:t>
      </w:r>
      <w:r w:rsidRPr="0060405D">
        <w:rPr>
          <w:spacing w:val="-17"/>
        </w:rPr>
        <w:t xml:space="preserve"> </w:t>
      </w:r>
      <w:r w:rsidRPr="0060405D">
        <w:t>действиями,</w:t>
      </w:r>
      <w:r w:rsidRPr="0060405D">
        <w:rPr>
          <w:spacing w:val="-67"/>
        </w:rPr>
        <w:t xml:space="preserve"> </w:t>
      </w:r>
      <w:r w:rsidRPr="0060405D">
        <w:t>требующими определенной моторной ловкости.</w:t>
      </w:r>
    </w:p>
    <w:p w14:paraId="6FC1BF3B" w14:textId="77777777" w:rsidR="001F167D" w:rsidRPr="0060405D" w:rsidRDefault="00E44A9C">
      <w:pPr>
        <w:pStyle w:val="a3"/>
        <w:ind w:left="119" w:right="113" w:firstLine="707"/>
      </w:pPr>
      <w:r w:rsidRPr="0060405D">
        <w:t>Психологические особенности обучающихся</w:t>
      </w:r>
      <w:r w:rsidRPr="0060405D">
        <w:rPr>
          <w:spacing w:val="1"/>
        </w:rPr>
        <w:t xml:space="preserve"> </w:t>
      </w:r>
      <w:r w:rsidRPr="0060405D">
        <w:t>с умственной отсталостью</w:t>
      </w:r>
      <w:r w:rsidRPr="0060405D">
        <w:rPr>
          <w:spacing w:val="1"/>
        </w:rPr>
        <w:t xml:space="preserve"> </w:t>
      </w:r>
      <w:r w:rsidRPr="0060405D">
        <w:t xml:space="preserve">(интеллектуальными нарушениями) проявляются и в нарушении </w:t>
      </w:r>
      <w:r w:rsidRPr="0060405D">
        <w:rPr>
          <w:i/>
        </w:rPr>
        <w:t>эмоциональной</w:t>
      </w:r>
      <w:r w:rsidRPr="0060405D">
        <w:rPr>
          <w:i/>
          <w:spacing w:val="-67"/>
        </w:rPr>
        <w:t xml:space="preserve"> </w:t>
      </w:r>
      <w:r w:rsidRPr="0060405D">
        <w:rPr>
          <w:i/>
        </w:rPr>
        <w:t>сферы.</w:t>
      </w:r>
      <w:r w:rsidRPr="0060405D">
        <w:rPr>
          <w:i/>
          <w:spacing w:val="-16"/>
        </w:rPr>
        <w:t xml:space="preserve"> </w:t>
      </w:r>
      <w:r w:rsidRPr="0060405D">
        <w:t>При</w:t>
      </w:r>
      <w:r w:rsidRPr="0060405D">
        <w:rPr>
          <w:spacing w:val="-13"/>
        </w:rPr>
        <w:t xml:space="preserve"> </w:t>
      </w:r>
      <w:r w:rsidRPr="0060405D">
        <w:t>легкой</w:t>
      </w:r>
      <w:r w:rsidRPr="0060405D">
        <w:rPr>
          <w:spacing w:val="-13"/>
        </w:rPr>
        <w:t xml:space="preserve"> </w:t>
      </w:r>
      <w:r w:rsidRPr="0060405D">
        <w:t>умственной</w:t>
      </w:r>
      <w:r w:rsidRPr="0060405D">
        <w:rPr>
          <w:spacing w:val="-13"/>
        </w:rPr>
        <w:t xml:space="preserve"> </w:t>
      </w:r>
      <w:r w:rsidRPr="0060405D">
        <w:t>отсталости</w:t>
      </w:r>
      <w:r w:rsidRPr="0060405D">
        <w:rPr>
          <w:spacing w:val="-13"/>
        </w:rPr>
        <w:t xml:space="preserve"> </w:t>
      </w:r>
      <w:r w:rsidRPr="0060405D">
        <w:t>эмоции</w:t>
      </w:r>
      <w:r w:rsidRPr="0060405D">
        <w:rPr>
          <w:spacing w:val="-13"/>
        </w:rPr>
        <w:t xml:space="preserve"> </w:t>
      </w:r>
      <w:r w:rsidRPr="0060405D">
        <w:t>в</w:t>
      </w:r>
      <w:r w:rsidRPr="0060405D">
        <w:rPr>
          <w:spacing w:val="-15"/>
        </w:rPr>
        <w:t xml:space="preserve"> </w:t>
      </w:r>
      <w:r w:rsidRPr="0060405D">
        <w:t>целом</w:t>
      </w:r>
      <w:r w:rsidRPr="0060405D">
        <w:rPr>
          <w:spacing w:val="-16"/>
        </w:rPr>
        <w:t xml:space="preserve"> </w:t>
      </w:r>
      <w:r w:rsidRPr="0060405D">
        <w:t>сохранны,</w:t>
      </w:r>
      <w:r w:rsidRPr="0060405D">
        <w:rPr>
          <w:spacing w:val="-18"/>
        </w:rPr>
        <w:t xml:space="preserve"> </w:t>
      </w:r>
      <w:r w:rsidRPr="0060405D">
        <w:t>однако</w:t>
      </w:r>
      <w:r w:rsidRPr="0060405D">
        <w:rPr>
          <w:spacing w:val="-15"/>
        </w:rPr>
        <w:t xml:space="preserve"> </w:t>
      </w:r>
      <w:r w:rsidRPr="0060405D">
        <w:t>они</w:t>
      </w:r>
      <w:r w:rsidRPr="0060405D">
        <w:rPr>
          <w:spacing w:val="-67"/>
        </w:rPr>
        <w:t xml:space="preserve"> </w:t>
      </w:r>
      <w:r w:rsidRPr="0060405D">
        <w:t>отличаются отсутствием оттенков переживаний, неустойчивостью и поверхно-</w:t>
      </w:r>
      <w:r w:rsidRPr="0060405D">
        <w:rPr>
          <w:spacing w:val="1"/>
        </w:rPr>
        <w:t xml:space="preserve"> </w:t>
      </w:r>
      <w:r w:rsidRPr="0060405D">
        <w:t>стью. Отсутствуют или очень слабо выражены переживания, определяющие ин-</w:t>
      </w:r>
      <w:r w:rsidRPr="0060405D">
        <w:rPr>
          <w:spacing w:val="1"/>
        </w:rPr>
        <w:t xml:space="preserve"> </w:t>
      </w:r>
      <w:r w:rsidRPr="0060405D">
        <w:t>терес и побуждение к познавательной деятельности, а также с большими затруд-</w:t>
      </w:r>
      <w:r w:rsidRPr="0060405D">
        <w:rPr>
          <w:spacing w:val="-67"/>
        </w:rPr>
        <w:t xml:space="preserve"> </w:t>
      </w:r>
      <w:r w:rsidRPr="0060405D">
        <w:t>нениями</w:t>
      </w:r>
      <w:r w:rsidRPr="0060405D">
        <w:rPr>
          <w:spacing w:val="-13"/>
        </w:rPr>
        <w:t xml:space="preserve"> </w:t>
      </w:r>
      <w:r w:rsidRPr="0060405D">
        <w:t>осуществляется</w:t>
      </w:r>
      <w:r w:rsidRPr="0060405D">
        <w:rPr>
          <w:spacing w:val="-11"/>
        </w:rPr>
        <w:t xml:space="preserve"> </w:t>
      </w:r>
      <w:r w:rsidRPr="0060405D">
        <w:t>воспитание</w:t>
      </w:r>
      <w:r w:rsidRPr="0060405D">
        <w:rPr>
          <w:spacing w:val="-12"/>
        </w:rPr>
        <w:t xml:space="preserve"> </w:t>
      </w:r>
      <w:r w:rsidRPr="0060405D">
        <w:t>высших</w:t>
      </w:r>
      <w:r w:rsidRPr="0060405D">
        <w:rPr>
          <w:spacing w:val="-12"/>
        </w:rPr>
        <w:t xml:space="preserve"> </w:t>
      </w:r>
      <w:r w:rsidRPr="0060405D">
        <w:t>психических</w:t>
      </w:r>
      <w:r w:rsidRPr="0060405D">
        <w:rPr>
          <w:spacing w:val="-11"/>
        </w:rPr>
        <w:t xml:space="preserve"> </w:t>
      </w:r>
      <w:r w:rsidRPr="0060405D">
        <w:t>чувств:</w:t>
      </w:r>
      <w:r w:rsidRPr="0060405D">
        <w:rPr>
          <w:spacing w:val="-12"/>
        </w:rPr>
        <w:t xml:space="preserve"> </w:t>
      </w:r>
      <w:r w:rsidRPr="0060405D">
        <w:t>нравственных</w:t>
      </w:r>
      <w:r w:rsidRPr="0060405D">
        <w:rPr>
          <w:spacing w:val="-67"/>
        </w:rPr>
        <w:t xml:space="preserve"> </w:t>
      </w:r>
      <w:r w:rsidRPr="0060405D">
        <w:t>и</w:t>
      </w:r>
      <w:r w:rsidRPr="0060405D">
        <w:rPr>
          <w:spacing w:val="-1"/>
        </w:rPr>
        <w:t xml:space="preserve"> </w:t>
      </w:r>
      <w:r w:rsidRPr="0060405D">
        <w:t>эстетических.</w:t>
      </w:r>
    </w:p>
    <w:p w14:paraId="76D21CF6" w14:textId="77777777" w:rsidR="001F167D" w:rsidRPr="0060405D" w:rsidRDefault="00E44A9C">
      <w:pPr>
        <w:pStyle w:val="a3"/>
        <w:ind w:left="119" w:right="113" w:firstLine="707"/>
      </w:pPr>
      <w:r w:rsidRPr="0060405D">
        <w:rPr>
          <w:i/>
        </w:rPr>
        <w:t xml:space="preserve">Волевая сфера </w:t>
      </w:r>
      <w:r w:rsidRPr="0060405D">
        <w:t>учащихся с умственной отсталостью (интеллектуальными</w:t>
      </w:r>
      <w:r w:rsidRPr="0060405D">
        <w:rPr>
          <w:spacing w:val="1"/>
        </w:rPr>
        <w:t xml:space="preserve"> </w:t>
      </w:r>
      <w:r w:rsidRPr="0060405D">
        <w:t>нарушениями) характеризуется слабостью собственных намерений и побужде-</w:t>
      </w:r>
      <w:r w:rsidRPr="0060405D">
        <w:rPr>
          <w:spacing w:val="1"/>
        </w:rPr>
        <w:t xml:space="preserve"> </w:t>
      </w:r>
      <w:r w:rsidRPr="0060405D">
        <w:t>ний,</w:t>
      </w:r>
      <w:r w:rsidRPr="0060405D">
        <w:rPr>
          <w:spacing w:val="-14"/>
        </w:rPr>
        <w:t xml:space="preserve"> </w:t>
      </w:r>
      <w:r w:rsidRPr="0060405D">
        <w:t>большой</w:t>
      </w:r>
      <w:r w:rsidRPr="0060405D">
        <w:rPr>
          <w:spacing w:val="-12"/>
        </w:rPr>
        <w:t xml:space="preserve"> </w:t>
      </w:r>
      <w:r w:rsidRPr="0060405D">
        <w:t>внушаемостью.</w:t>
      </w:r>
      <w:r w:rsidRPr="0060405D">
        <w:rPr>
          <w:spacing w:val="-13"/>
        </w:rPr>
        <w:t xml:space="preserve"> </w:t>
      </w:r>
      <w:r w:rsidRPr="0060405D">
        <w:t>Такие</w:t>
      </w:r>
      <w:r w:rsidRPr="0060405D">
        <w:rPr>
          <w:spacing w:val="-12"/>
        </w:rPr>
        <w:t xml:space="preserve"> </w:t>
      </w:r>
      <w:r w:rsidRPr="0060405D">
        <w:t>школьники</w:t>
      </w:r>
      <w:r w:rsidRPr="0060405D">
        <w:rPr>
          <w:spacing w:val="-14"/>
        </w:rPr>
        <w:t xml:space="preserve"> </w:t>
      </w:r>
      <w:r w:rsidRPr="0060405D">
        <w:t>предпочитают</w:t>
      </w:r>
      <w:r w:rsidRPr="0060405D">
        <w:rPr>
          <w:spacing w:val="-13"/>
        </w:rPr>
        <w:t xml:space="preserve"> </w:t>
      </w:r>
      <w:r w:rsidRPr="0060405D">
        <w:t>выбирать</w:t>
      </w:r>
      <w:r w:rsidRPr="0060405D">
        <w:rPr>
          <w:spacing w:val="-16"/>
        </w:rPr>
        <w:t xml:space="preserve"> </w:t>
      </w:r>
      <w:r w:rsidRPr="0060405D">
        <w:t>путь,</w:t>
      </w:r>
      <w:r w:rsidRPr="0060405D">
        <w:rPr>
          <w:spacing w:val="-9"/>
        </w:rPr>
        <w:t xml:space="preserve"> </w:t>
      </w:r>
      <w:r w:rsidRPr="0060405D">
        <w:t>не</w:t>
      </w:r>
      <w:r w:rsidRPr="0060405D">
        <w:rPr>
          <w:spacing w:val="-67"/>
        </w:rPr>
        <w:t xml:space="preserve"> </w:t>
      </w:r>
      <w:r w:rsidRPr="0060405D">
        <w:t>требующий волевых усилий, а вследствие непосильности предъявляемых требо-</w:t>
      </w:r>
      <w:r w:rsidRPr="0060405D">
        <w:rPr>
          <w:spacing w:val="-67"/>
        </w:rPr>
        <w:t xml:space="preserve"> </w:t>
      </w:r>
      <w:r w:rsidRPr="0060405D">
        <w:rPr>
          <w:spacing w:val="-1"/>
        </w:rPr>
        <w:t>ваний,</w:t>
      </w:r>
      <w:r w:rsidRPr="0060405D">
        <w:rPr>
          <w:spacing w:val="-18"/>
        </w:rPr>
        <w:t xml:space="preserve"> </w:t>
      </w:r>
      <w:r w:rsidRPr="0060405D">
        <w:t>у</w:t>
      </w:r>
      <w:r w:rsidRPr="0060405D">
        <w:rPr>
          <w:spacing w:val="-21"/>
        </w:rPr>
        <w:t xml:space="preserve"> </w:t>
      </w:r>
      <w:r w:rsidRPr="0060405D">
        <w:t>некоторых</w:t>
      </w:r>
      <w:r w:rsidRPr="0060405D">
        <w:rPr>
          <w:spacing w:val="-19"/>
        </w:rPr>
        <w:t xml:space="preserve"> </w:t>
      </w:r>
      <w:r w:rsidRPr="0060405D">
        <w:t>из</w:t>
      </w:r>
      <w:r w:rsidRPr="0060405D">
        <w:rPr>
          <w:spacing w:val="-18"/>
        </w:rPr>
        <w:t xml:space="preserve"> </w:t>
      </w:r>
      <w:r w:rsidRPr="0060405D">
        <w:t>них</w:t>
      </w:r>
      <w:r w:rsidRPr="0060405D">
        <w:rPr>
          <w:spacing w:val="-16"/>
        </w:rPr>
        <w:t xml:space="preserve"> </w:t>
      </w:r>
      <w:r w:rsidRPr="0060405D">
        <w:t>развиваются</w:t>
      </w:r>
      <w:r w:rsidRPr="0060405D">
        <w:rPr>
          <w:spacing w:val="-20"/>
        </w:rPr>
        <w:t xml:space="preserve"> </w:t>
      </w:r>
      <w:r w:rsidRPr="0060405D">
        <w:t>такие</w:t>
      </w:r>
      <w:r w:rsidRPr="0060405D">
        <w:rPr>
          <w:spacing w:val="-20"/>
        </w:rPr>
        <w:t xml:space="preserve"> </w:t>
      </w:r>
      <w:r w:rsidRPr="0060405D">
        <w:t>отрицательные</w:t>
      </w:r>
      <w:r w:rsidRPr="0060405D">
        <w:rPr>
          <w:spacing w:val="-18"/>
        </w:rPr>
        <w:t xml:space="preserve"> </w:t>
      </w:r>
      <w:r w:rsidRPr="0060405D">
        <w:t>черты</w:t>
      </w:r>
      <w:r w:rsidRPr="0060405D">
        <w:rPr>
          <w:spacing w:val="-17"/>
        </w:rPr>
        <w:t xml:space="preserve"> </w:t>
      </w:r>
      <w:r w:rsidRPr="0060405D">
        <w:t>личности,</w:t>
      </w:r>
      <w:r w:rsidRPr="0060405D">
        <w:rPr>
          <w:spacing w:val="-17"/>
        </w:rPr>
        <w:t xml:space="preserve"> </w:t>
      </w:r>
      <w:r w:rsidRPr="0060405D">
        <w:t>как</w:t>
      </w:r>
      <w:r w:rsidRPr="0060405D">
        <w:rPr>
          <w:spacing w:val="-68"/>
        </w:rPr>
        <w:t xml:space="preserve"> </w:t>
      </w:r>
      <w:r w:rsidRPr="0060405D">
        <w:t>негативизм и упрямство. Своеобразие протекания психических процессов и осо-</w:t>
      </w:r>
      <w:r w:rsidRPr="0060405D">
        <w:rPr>
          <w:spacing w:val="-67"/>
        </w:rPr>
        <w:t xml:space="preserve"> </w:t>
      </w:r>
      <w:r w:rsidRPr="0060405D">
        <w:t>бенности</w:t>
      </w:r>
      <w:r w:rsidRPr="0060405D">
        <w:rPr>
          <w:spacing w:val="-9"/>
        </w:rPr>
        <w:t xml:space="preserve"> </w:t>
      </w:r>
      <w:r w:rsidRPr="0060405D">
        <w:t>волевой</w:t>
      </w:r>
      <w:r w:rsidRPr="0060405D">
        <w:rPr>
          <w:spacing w:val="-10"/>
        </w:rPr>
        <w:t xml:space="preserve"> </w:t>
      </w:r>
      <w:r w:rsidRPr="0060405D">
        <w:t>сферы</w:t>
      </w:r>
      <w:r w:rsidRPr="0060405D">
        <w:rPr>
          <w:spacing w:val="-9"/>
        </w:rPr>
        <w:t xml:space="preserve"> </w:t>
      </w:r>
      <w:r w:rsidRPr="0060405D">
        <w:t>школьников</w:t>
      </w:r>
      <w:r w:rsidRPr="0060405D">
        <w:rPr>
          <w:spacing w:val="-8"/>
        </w:rPr>
        <w:t xml:space="preserve"> </w:t>
      </w:r>
      <w:r w:rsidRPr="0060405D">
        <w:t>с</w:t>
      </w:r>
      <w:r w:rsidRPr="0060405D">
        <w:rPr>
          <w:spacing w:val="-10"/>
        </w:rPr>
        <w:t xml:space="preserve"> </w:t>
      </w:r>
      <w:r w:rsidRPr="0060405D">
        <w:t>умственной</w:t>
      </w:r>
      <w:r w:rsidRPr="0060405D">
        <w:rPr>
          <w:spacing w:val="-9"/>
        </w:rPr>
        <w:t xml:space="preserve"> </w:t>
      </w:r>
      <w:r w:rsidRPr="0060405D">
        <w:t>отсталостью</w:t>
      </w:r>
      <w:r w:rsidRPr="0060405D">
        <w:rPr>
          <w:spacing w:val="-11"/>
        </w:rPr>
        <w:t xml:space="preserve"> </w:t>
      </w:r>
      <w:r w:rsidRPr="0060405D">
        <w:t>(интеллектуаль-</w:t>
      </w:r>
      <w:r w:rsidRPr="0060405D">
        <w:rPr>
          <w:spacing w:val="-68"/>
        </w:rPr>
        <w:t xml:space="preserve"> </w:t>
      </w:r>
      <w:r w:rsidRPr="0060405D">
        <w:t xml:space="preserve">ными нарушениями) оказывают отрицательное влияние на характер их </w:t>
      </w:r>
      <w:r w:rsidRPr="0060405D">
        <w:rPr>
          <w:i/>
        </w:rPr>
        <w:t>деятель-</w:t>
      </w:r>
      <w:r w:rsidRPr="0060405D">
        <w:rPr>
          <w:i/>
          <w:spacing w:val="-67"/>
        </w:rPr>
        <w:t xml:space="preserve"> </w:t>
      </w:r>
      <w:r w:rsidRPr="0060405D">
        <w:rPr>
          <w:i/>
        </w:rPr>
        <w:t>ности</w:t>
      </w:r>
      <w:r w:rsidRPr="0060405D">
        <w:t>, в особенности произвольной, что выражается в недоразвитии мотиваци-</w:t>
      </w:r>
      <w:r w:rsidRPr="0060405D">
        <w:rPr>
          <w:spacing w:val="1"/>
        </w:rPr>
        <w:t xml:space="preserve"> </w:t>
      </w:r>
      <w:r w:rsidRPr="0060405D">
        <w:t>онной сферы, слабости побуждений, недостаточности инициативы. Эти недо-</w:t>
      </w:r>
      <w:r w:rsidRPr="0060405D">
        <w:rPr>
          <w:spacing w:val="1"/>
        </w:rPr>
        <w:t xml:space="preserve"> </w:t>
      </w:r>
      <w:r w:rsidRPr="0060405D">
        <w:t>статки особенно ярко проявляются в учебной деятельности, поскольку учащиеся</w:t>
      </w:r>
      <w:r w:rsidRPr="0060405D">
        <w:rPr>
          <w:spacing w:val="-68"/>
        </w:rPr>
        <w:t xml:space="preserve"> </w:t>
      </w:r>
      <w:r w:rsidRPr="0060405D">
        <w:t>приступают к ее выполнению без необходимой предшествующей ориентировки</w:t>
      </w:r>
      <w:r w:rsidRPr="0060405D">
        <w:rPr>
          <w:spacing w:val="1"/>
        </w:rPr>
        <w:t xml:space="preserve"> </w:t>
      </w:r>
      <w:r w:rsidRPr="0060405D">
        <w:t>в задании и, не сопоставляя ход ее выполнения, с конечной целью. В процессе</w:t>
      </w:r>
      <w:r w:rsidRPr="0060405D">
        <w:rPr>
          <w:spacing w:val="1"/>
        </w:rPr>
        <w:t xml:space="preserve"> </w:t>
      </w:r>
      <w:r w:rsidRPr="0060405D">
        <w:t>выполнения учебного задания они часто уходят от правильно начатого выполне-</w:t>
      </w:r>
      <w:r w:rsidRPr="0060405D">
        <w:rPr>
          <w:spacing w:val="-67"/>
        </w:rPr>
        <w:t xml:space="preserve"> </w:t>
      </w:r>
      <w:r w:rsidRPr="0060405D">
        <w:t>ния действия, «соскальзывают» на действия, произведенные ранее, причем осу-</w:t>
      </w:r>
      <w:r w:rsidRPr="0060405D">
        <w:rPr>
          <w:spacing w:val="1"/>
        </w:rPr>
        <w:t xml:space="preserve"> </w:t>
      </w:r>
      <w:r w:rsidRPr="0060405D">
        <w:t>ществляют их в прежнем виде, не учитывая изменения условий. Вместе с тем,</w:t>
      </w:r>
      <w:r w:rsidRPr="0060405D">
        <w:rPr>
          <w:spacing w:val="1"/>
        </w:rPr>
        <w:t xml:space="preserve"> </w:t>
      </w:r>
      <w:r w:rsidRPr="0060405D">
        <w:t>при проведении длительной, систематической и специально организованной ра-</w:t>
      </w:r>
      <w:r w:rsidRPr="0060405D">
        <w:rPr>
          <w:spacing w:val="1"/>
        </w:rPr>
        <w:t xml:space="preserve"> </w:t>
      </w:r>
      <w:r w:rsidRPr="0060405D">
        <w:t>боты, направленной на обучение этой группы школьников целеполаганию, пла-</w:t>
      </w:r>
      <w:r w:rsidRPr="0060405D">
        <w:rPr>
          <w:spacing w:val="1"/>
        </w:rPr>
        <w:t xml:space="preserve"> </w:t>
      </w:r>
      <w:r w:rsidRPr="0060405D">
        <w:t>нированию и контролю, им оказываются доступны разные виды деятельности:</w:t>
      </w:r>
      <w:r w:rsidRPr="0060405D">
        <w:rPr>
          <w:spacing w:val="1"/>
        </w:rPr>
        <w:t xml:space="preserve"> </w:t>
      </w:r>
      <w:r w:rsidRPr="0060405D">
        <w:t>изобразительная и конструктивная деятельность, игра, в том числе дидактиче-</w:t>
      </w:r>
      <w:r w:rsidRPr="0060405D">
        <w:rPr>
          <w:spacing w:val="1"/>
        </w:rPr>
        <w:t xml:space="preserve"> </w:t>
      </w:r>
      <w:r w:rsidRPr="0060405D">
        <w:t>ская,</w:t>
      </w:r>
      <w:r w:rsidRPr="0060405D">
        <w:rPr>
          <w:spacing w:val="-17"/>
        </w:rPr>
        <w:t xml:space="preserve"> </w:t>
      </w:r>
      <w:r w:rsidRPr="0060405D">
        <w:t>ручной</w:t>
      </w:r>
      <w:r w:rsidRPr="0060405D">
        <w:rPr>
          <w:spacing w:val="-13"/>
        </w:rPr>
        <w:t xml:space="preserve"> </w:t>
      </w:r>
      <w:r w:rsidRPr="0060405D">
        <w:t>труд.</w:t>
      </w:r>
      <w:r w:rsidRPr="0060405D">
        <w:rPr>
          <w:spacing w:val="-14"/>
        </w:rPr>
        <w:t xml:space="preserve"> </w:t>
      </w:r>
      <w:r w:rsidRPr="0060405D">
        <w:t>Следует</w:t>
      </w:r>
      <w:r w:rsidRPr="0060405D">
        <w:rPr>
          <w:spacing w:val="-15"/>
        </w:rPr>
        <w:t xml:space="preserve"> </w:t>
      </w:r>
      <w:r w:rsidRPr="0060405D">
        <w:t>отметить</w:t>
      </w:r>
      <w:r w:rsidRPr="0060405D">
        <w:rPr>
          <w:spacing w:val="-17"/>
        </w:rPr>
        <w:t xml:space="preserve"> </w:t>
      </w:r>
      <w:r w:rsidRPr="0060405D">
        <w:t>независимость</w:t>
      </w:r>
      <w:r w:rsidRPr="0060405D">
        <w:rPr>
          <w:spacing w:val="-15"/>
        </w:rPr>
        <w:t xml:space="preserve"> </w:t>
      </w:r>
      <w:r w:rsidRPr="0060405D">
        <w:t>и</w:t>
      </w:r>
      <w:r w:rsidRPr="0060405D">
        <w:rPr>
          <w:spacing w:val="-17"/>
        </w:rPr>
        <w:t xml:space="preserve"> </w:t>
      </w:r>
      <w:r w:rsidRPr="0060405D">
        <w:t>самостоятельность</w:t>
      </w:r>
      <w:r w:rsidRPr="0060405D">
        <w:rPr>
          <w:spacing w:val="-13"/>
        </w:rPr>
        <w:t xml:space="preserve"> </w:t>
      </w:r>
      <w:r w:rsidRPr="0060405D">
        <w:t>этой</w:t>
      </w:r>
      <w:r w:rsidRPr="0060405D">
        <w:rPr>
          <w:spacing w:val="-15"/>
        </w:rPr>
        <w:t xml:space="preserve"> </w:t>
      </w:r>
      <w:r w:rsidRPr="0060405D">
        <w:t>ка-</w:t>
      </w:r>
      <w:r w:rsidRPr="0060405D">
        <w:rPr>
          <w:spacing w:val="-68"/>
        </w:rPr>
        <w:t xml:space="preserve"> </w:t>
      </w:r>
      <w:r w:rsidRPr="0060405D">
        <w:t>тегории школьников в уходе за собой, благодаря овладению необходимыми со-</w:t>
      </w:r>
      <w:r w:rsidRPr="0060405D">
        <w:rPr>
          <w:spacing w:val="1"/>
        </w:rPr>
        <w:t xml:space="preserve"> </w:t>
      </w:r>
      <w:r w:rsidRPr="0060405D">
        <w:t>циально-бытовыми</w:t>
      </w:r>
      <w:r w:rsidRPr="0060405D">
        <w:rPr>
          <w:spacing w:val="-3"/>
        </w:rPr>
        <w:t xml:space="preserve"> </w:t>
      </w:r>
      <w:r w:rsidRPr="0060405D">
        <w:t>навыками.</w:t>
      </w:r>
    </w:p>
    <w:p w14:paraId="75AE042C" w14:textId="77777777" w:rsidR="001F167D" w:rsidRPr="0060405D" w:rsidRDefault="00E44A9C">
      <w:pPr>
        <w:pStyle w:val="a3"/>
        <w:spacing w:before="2"/>
        <w:ind w:left="119" w:right="115" w:firstLine="707"/>
      </w:pPr>
      <w:r w:rsidRPr="0060405D">
        <w:t>Нарушения</w:t>
      </w:r>
      <w:r w:rsidRPr="0060405D">
        <w:rPr>
          <w:spacing w:val="-14"/>
        </w:rPr>
        <w:t xml:space="preserve"> </w:t>
      </w:r>
      <w:r w:rsidRPr="0060405D">
        <w:t>высшей</w:t>
      </w:r>
      <w:r w:rsidRPr="0060405D">
        <w:rPr>
          <w:spacing w:val="-15"/>
        </w:rPr>
        <w:t xml:space="preserve"> </w:t>
      </w:r>
      <w:r w:rsidRPr="0060405D">
        <w:t>нервной</w:t>
      </w:r>
      <w:r w:rsidRPr="0060405D">
        <w:rPr>
          <w:spacing w:val="-15"/>
        </w:rPr>
        <w:t xml:space="preserve"> </w:t>
      </w:r>
      <w:r w:rsidRPr="0060405D">
        <w:t>деятельности,</w:t>
      </w:r>
      <w:r w:rsidRPr="0060405D">
        <w:rPr>
          <w:spacing w:val="-13"/>
        </w:rPr>
        <w:t xml:space="preserve"> </w:t>
      </w:r>
      <w:r w:rsidRPr="0060405D">
        <w:t>недоразвитие</w:t>
      </w:r>
      <w:r w:rsidRPr="0060405D">
        <w:rPr>
          <w:spacing w:val="-13"/>
        </w:rPr>
        <w:t xml:space="preserve"> </w:t>
      </w:r>
      <w:r w:rsidRPr="0060405D">
        <w:t>психических</w:t>
      </w:r>
      <w:r w:rsidRPr="0060405D">
        <w:rPr>
          <w:spacing w:val="-15"/>
        </w:rPr>
        <w:t xml:space="preserve"> </w:t>
      </w:r>
      <w:r w:rsidRPr="0060405D">
        <w:t>про-</w:t>
      </w:r>
      <w:r w:rsidRPr="0060405D">
        <w:rPr>
          <w:spacing w:val="-67"/>
        </w:rPr>
        <w:t xml:space="preserve"> </w:t>
      </w:r>
      <w:r w:rsidRPr="0060405D">
        <w:rPr>
          <w:spacing w:val="-1"/>
        </w:rPr>
        <w:t>цессов</w:t>
      </w:r>
      <w:r w:rsidRPr="0060405D">
        <w:rPr>
          <w:spacing w:val="-18"/>
        </w:rPr>
        <w:t xml:space="preserve"> </w:t>
      </w:r>
      <w:r w:rsidRPr="0060405D">
        <w:rPr>
          <w:spacing w:val="-1"/>
        </w:rPr>
        <w:t>и</w:t>
      </w:r>
      <w:r w:rsidRPr="0060405D">
        <w:rPr>
          <w:spacing w:val="-17"/>
        </w:rPr>
        <w:t xml:space="preserve"> </w:t>
      </w:r>
      <w:r w:rsidRPr="0060405D">
        <w:rPr>
          <w:spacing w:val="-1"/>
        </w:rPr>
        <w:t>эмоционально-волевой</w:t>
      </w:r>
      <w:r w:rsidRPr="0060405D">
        <w:rPr>
          <w:spacing w:val="-16"/>
        </w:rPr>
        <w:t xml:space="preserve"> </w:t>
      </w:r>
      <w:r w:rsidRPr="0060405D">
        <w:rPr>
          <w:spacing w:val="-1"/>
        </w:rPr>
        <w:t>сферы</w:t>
      </w:r>
      <w:r w:rsidRPr="0060405D">
        <w:rPr>
          <w:spacing w:val="-18"/>
        </w:rPr>
        <w:t xml:space="preserve"> </w:t>
      </w:r>
      <w:r w:rsidRPr="0060405D">
        <w:rPr>
          <w:i/>
        </w:rPr>
        <w:t>обусловливают</w:t>
      </w:r>
      <w:r w:rsidRPr="0060405D">
        <w:rPr>
          <w:i/>
          <w:spacing w:val="-18"/>
        </w:rPr>
        <w:t xml:space="preserve"> </w:t>
      </w:r>
      <w:r w:rsidRPr="0060405D">
        <w:rPr>
          <w:i/>
        </w:rPr>
        <w:t>формирование</w:t>
      </w:r>
      <w:r w:rsidRPr="0060405D">
        <w:rPr>
          <w:i/>
          <w:spacing w:val="-18"/>
        </w:rPr>
        <w:t xml:space="preserve"> </w:t>
      </w:r>
      <w:r w:rsidRPr="0060405D">
        <w:rPr>
          <w:i/>
        </w:rPr>
        <w:t>некоторых</w:t>
      </w:r>
      <w:r w:rsidRPr="0060405D">
        <w:rPr>
          <w:i/>
          <w:spacing w:val="-68"/>
        </w:rPr>
        <w:t xml:space="preserve"> </w:t>
      </w:r>
      <w:r w:rsidRPr="0060405D">
        <w:rPr>
          <w:i/>
        </w:rPr>
        <w:t>специфических</w:t>
      </w:r>
      <w:r w:rsidRPr="0060405D">
        <w:rPr>
          <w:i/>
          <w:spacing w:val="-10"/>
        </w:rPr>
        <w:t xml:space="preserve"> </w:t>
      </w:r>
      <w:r w:rsidRPr="0060405D">
        <w:rPr>
          <w:i/>
        </w:rPr>
        <w:t>особенностей</w:t>
      </w:r>
      <w:r w:rsidRPr="0060405D">
        <w:rPr>
          <w:i/>
          <w:spacing w:val="-7"/>
        </w:rPr>
        <w:t xml:space="preserve"> </w:t>
      </w:r>
      <w:r w:rsidRPr="0060405D">
        <w:rPr>
          <w:i/>
        </w:rPr>
        <w:t>личности</w:t>
      </w:r>
      <w:r w:rsidRPr="0060405D">
        <w:rPr>
          <w:i/>
          <w:spacing w:val="-5"/>
        </w:rPr>
        <w:t xml:space="preserve"> </w:t>
      </w:r>
      <w:r w:rsidRPr="0060405D">
        <w:t>обучающихся</w:t>
      </w:r>
      <w:r w:rsidRPr="0060405D">
        <w:rPr>
          <w:spacing w:val="-8"/>
        </w:rPr>
        <w:t xml:space="preserve"> </w:t>
      </w:r>
      <w:r w:rsidRPr="0060405D">
        <w:t>с</w:t>
      </w:r>
      <w:r w:rsidRPr="0060405D">
        <w:rPr>
          <w:spacing w:val="-7"/>
        </w:rPr>
        <w:t xml:space="preserve"> </w:t>
      </w:r>
      <w:r w:rsidRPr="0060405D">
        <w:t>умственной</w:t>
      </w:r>
      <w:r w:rsidRPr="0060405D">
        <w:rPr>
          <w:spacing w:val="-8"/>
        </w:rPr>
        <w:t xml:space="preserve"> </w:t>
      </w:r>
      <w:r w:rsidRPr="0060405D">
        <w:t>отсталостью</w:t>
      </w:r>
      <w:r w:rsidRPr="0060405D">
        <w:rPr>
          <w:spacing w:val="-68"/>
        </w:rPr>
        <w:t xml:space="preserve"> </w:t>
      </w:r>
      <w:r w:rsidRPr="0060405D">
        <w:t>(интеллектуальными нарушениями), проявляющиеся в примитивности интере-</w:t>
      </w:r>
      <w:r w:rsidRPr="0060405D">
        <w:rPr>
          <w:spacing w:val="1"/>
        </w:rPr>
        <w:t xml:space="preserve"> </w:t>
      </w:r>
      <w:r w:rsidRPr="0060405D">
        <w:t>сов, потребностей и мотивов, что затрудняет формирование социально зрелых</w:t>
      </w:r>
      <w:r w:rsidRPr="0060405D">
        <w:rPr>
          <w:spacing w:val="1"/>
        </w:rPr>
        <w:t xml:space="preserve"> </w:t>
      </w:r>
      <w:r w:rsidRPr="0060405D">
        <w:t>отношений со сверстниками и взрослыми. При этом специфическими особенно-</w:t>
      </w:r>
      <w:r w:rsidRPr="0060405D">
        <w:rPr>
          <w:spacing w:val="1"/>
        </w:rPr>
        <w:t xml:space="preserve"> </w:t>
      </w:r>
      <w:r w:rsidRPr="0060405D">
        <w:lastRenderedPageBreak/>
        <w:t xml:space="preserve">стями </w:t>
      </w:r>
      <w:r w:rsidRPr="0060405D">
        <w:rPr>
          <w:i/>
        </w:rPr>
        <w:t xml:space="preserve">межличностных отношений </w:t>
      </w:r>
      <w:r w:rsidRPr="0060405D">
        <w:t>являются: высокая конфликтность, сопро-</w:t>
      </w:r>
      <w:r w:rsidRPr="0060405D">
        <w:rPr>
          <w:spacing w:val="1"/>
        </w:rPr>
        <w:t xml:space="preserve"> </w:t>
      </w:r>
      <w:r w:rsidRPr="0060405D">
        <w:t>вождаемая</w:t>
      </w:r>
      <w:r w:rsidRPr="0060405D">
        <w:rPr>
          <w:spacing w:val="1"/>
        </w:rPr>
        <w:t xml:space="preserve"> </w:t>
      </w:r>
      <w:r w:rsidRPr="0060405D">
        <w:t>неадекватными</w:t>
      </w:r>
      <w:r w:rsidRPr="0060405D">
        <w:rPr>
          <w:spacing w:val="1"/>
        </w:rPr>
        <w:t xml:space="preserve"> </w:t>
      </w:r>
      <w:r w:rsidRPr="0060405D">
        <w:t>поведенческими</w:t>
      </w:r>
      <w:r w:rsidRPr="0060405D">
        <w:rPr>
          <w:spacing w:val="1"/>
        </w:rPr>
        <w:t xml:space="preserve"> </w:t>
      </w:r>
      <w:r w:rsidRPr="0060405D">
        <w:t>реакциями;</w:t>
      </w:r>
      <w:r w:rsidRPr="0060405D">
        <w:rPr>
          <w:spacing w:val="1"/>
        </w:rPr>
        <w:t xml:space="preserve"> </w:t>
      </w:r>
      <w:r w:rsidRPr="0060405D">
        <w:t>слабая</w:t>
      </w:r>
      <w:r w:rsidRPr="0060405D">
        <w:rPr>
          <w:spacing w:val="1"/>
        </w:rPr>
        <w:t xml:space="preserve"> </w:t>
      </w:r>
      <w:r w:rsidRPr="0060405D">
        <w:t>мотивирован-</w:t>
      </w:r>
      <w:r w:rsidRPr="0060405D">
        <w:rPr>
          <w:spacing w:val="1"/>
        </w:rPr>
        <w:t xml:space="preserve"> </w:t>
      </w:r>
      <w:r w:rsidRPr="0060405D">
        <w:t>ность</w:t>
      </w:r>
      <w:r w:rsidRPr="0060405D">
        <w:rPr>
          <w:spacing w:val="5"/>
        </w:rPr>
        <w:t xml:space="preserve"> </w:t>
      </w:r>
      <w:r w:rsidRPr="0060405D">
        <w:t>на</w:t>
      </w:r>
      <w:r w:rsidRPr="0060405D">
        <w:rPr>
          <w:spacing w:val="9"/>
        </w:rPr>
        <w:t xml:space="preserve"> </w:t>
      </w:r>
      <w:r w:rsidRPr="0060405D">
        <w:t>установление</w:t>
      </w:r>
      <w:r w:rsidRPr="0060405D">
        <w:rPr>
          <w:spacing w:val="10"/>
        </w:rPr>
        <w:t xml:space="preserve"> </w:t>
      </w:r>
      <w:r w:rsidRPr="0060405D">
        <w:t>межличностных</w:t>
      </w:r>
      <w:r w:rsidRPr="0060405D">
        <w:rPr>
          <w:spacing w:val="7"/>
        </w:rPr>
        <w:t xml:space="preserve"> </w:t>
      </w:r>
      <w:r w:rsidRPr="0060405D">
        <w:t>контактов</w:t>
      </w:r>
      <w:r w:rsidRPr="0060405D">
        <w:rPr>
          <w:spacing w:val="9"/>
        </w:rPr>
        <w:t xml:space="preserve"> </w:t>
      </w:r>
      <w:r w:rsidRPr="0060405D">
        <w:t>и</w:t>
      </w:r>
      <w:r w:rsidRPr="0060405D">
        <w:rPr>
          <w:spacing w:val="9"/>
        </w:rPr>
        <w:t xml:space="preserve"> </w:t>
      </w:r>
      <w:r w:rsidRPr="0060405D">
        <w:t>пр.</w:t>
      </w:r>
      <w:r w:rsidRPr="0060405D">
        <w:rPr>
          <w:spacing w:val="18"/>
        </w:rPr>
        <w:t xml:space="preserve"> </w:t>
      </w:r>
      <w:r w:rsidRPr="0060405D">
        <w:t>Снижение</w:t>
      </w:r>
      <w:r w:rsidRPr="0060405D">
        <w:rPr>
          <w:spacing w:val="9"/>
        </w:rPr>
        <w:t xml:space="preserve"> </w:t>
      </w:r>
      <w:r w:rsidRPr="0060405D">
        <w:t>адекватности</w:t>
      </w:r>
    </w:p>
    <w:p w14:paraId="2FE30119" w14:textId="77777777" w:rsidR="001F167D" w:rsidRDefault="001F167D">
      <w:pPr>
        <w:sectPr w:rsidR="001F167D">
          <w:pgSz w:w="11920" w:h="16850"/>
          <w:pgMar w:top="1020" w:right="580" w:bottom="0" w:left="1400" w:header="720" w:footer="720" w:gutter="0"/>
          <w:cols w:space="720"/>
        </w:sectPr>
      </w:pPr>
    </w:p>
    <w:p w14:paraId="32ADF253" w14:textId="77777777" w:rsidR="001F167D" w:rsidRPr="0060405D" w:rsidRDefault="00E44A9C">
      <w:pPr>
        <w:pStyle w:val="a3"/>
        <w:spacing w:before="59"/>
        <w:ind w:left="119" w:right="116"/>
      </w:pPr>
      <w:r w:rsidRPr="0060405D">
        <w:lastRenderedPageBreak/>
        <w:t>во взаимодействии со сверстниками и взрослыми людьми обусловливается не-</w:t>
      </w:r>
      <w:r w:rsidRPr="0060405D">
        <w:rPr>
          <w:spacing w:val="1"/>
        </w:rPr>
        <w:t xml:space="preserve"> </w:t>
      </w:r>
      <w:r w:rsidRPr="0060405D">
        <w:t>зрелостью</w:t>
      </w:r>
      <w:r w:rsidRPr="0060405D">
        <w:rPr>
          <w:spacing w:val="-10"/>
        </w:rPr>
        <w:t xml:space="preserve"> </w:t>
      </w:r>
      <w:r w:rsidRPr="0060405D">
        <w:t>социальных</w:t>
      </w:r>
      <w:r w:rsidRPr="0060405D">
        <w:rPr>
          <w:spacing w:val="-8"/>
        </w:rPr>
        <w:t xml:space="preserve"> </w:t>
      </w:r>
      <w:r w:rsidRPr="0060405D">
        <w:t>мотивов,</w:t>
      </w:r>
      <w:r w:rsidRPr="0060405D">
        <w:rPr>
          <w:spacing w:val="-8"/>
        </w:rPr>
        <w:t xml:space="preserve"> </w:t>
      </w:r>
      <w:r w:rsidRPr="0060405D">
        <w:t>неразвитостью</w:t>
      </w:r>
      <w:r w:rsidRPr="0060405D">
        <w:rPr>
          <w:spacing w:val="-7"/>
        </w:rPr>
        <w:t xml:space="preserve"> </w:t>
      </w:r>
      <w:r w:rsidRPr="0060405D">
        <w:t>навыков</w:t>
      </w:r>
      <w:r w:rsidRPr="0060405D">
        <w:rPr>
          <w:spacing w:val="-9"/>
        </w:rPr>
        <w:t xml:space="preserve"> </w:t>
      </w:r>
      <w:r w:rsidRPr="0060405D">
        <w:t>общения</w:t>
      </w:r>
      <w:r w:rsidRPr="0060405D">
        <w:rPr>
          <w:spacing w:val="-8"/>
        </w:rPr>
        <w:t xml:space="preserve"> </w:t>
      </w:r>
      <w:r w:rsidRPr="0060405D">
        <w:t>обучающихся,</w:t>
      </w:r>
      <w:r w:rsidRPr="0060405D">
        <w:rPr>
          <w:spacing w:val="-67"/>
        </w:rPr>
        <w:t xml:space="preserve"> </w:t>
      </w:r>
      <w:r w:rsidRPr="0060405D">
        <w:rPr>
          <w:spacing w:val="-1"/>
        </w:rPr>
        <w:t>а</w:t>
      </w:r>
      <w:r w:rsidRPr="0060405D">
        <w:rPr>
          <w:spacing w:val="-15"/>
        </w:rPr>
        <w:t xml:space="preserve"> </w:t>
      </w:r>
      <w:r w:rsidRPr="0060405D">
        <w:rPr>
          <w:spacing w:val="-1"/>
        </w:rPr>
        <w:t>это,</w:t>
      </w:r>
      <w:r w:rsidRPr="0060405D">
        <w:rPr>
          <w:spacing w:val="-15"/>
        </w:rPr>
        <w:t xml:space="preserve"> </w:t>
      </w:r>
      <w:r w:rsidRPr="0060405D">
        <w:rPr>
          <w:spacing w:val="-1"/>
        </w:rPr>
        <w:t>в</w:t>
      </w:r>
      <w:r w:rsidRPr="0060405D">
        <w:rPr>
          <w:spacing w:val="-15"/>
        </w:rPr>
        <w:t xml:space="preserve"> </w:t>
      </w:r>
      <w:r w:rsidRPr="0060405D">
        <w:rPr>
          <w:spacing w:val="-1"/>
        </w:rPr>
        <w:t>свою</w:t>
      </w:r>
      <w:r w:rsidRPr="0060405D">
        <w:rPr>
          <w:spacing w:val="-17"/>
        </w:rPr>
        <w:t xml:space="preserve"> </w:t>
      </w:r>
      <w:r w:rsidRPr="0060405D">
        <w:rPr>
          <w:spacing w:val="-1"/>
        </w:rPr>
        <w:t>очередь,</w:t>
      </w:r>
      <w:r w:rsidRPr="0060405D">
        <w:rPr>
          <w:spacing w:val="-16"/>
        </w:rPr>
        <w:t xml:space="preserve"> </w:t>
      </w:r>
      <w:r w:rsidRPr="0060405D">
        <w:rPr>
          <w:spacing w:val="-1"/>
        </w:rPr>
        <w:t>может</w:t>
      </w:r>
      <w:r w:rsidRPr="0060405D">
        <w:rPr>
          <w:spacing w:val="-16"/>
        </w:rPr>
        <w:t xml:space="preserve"> </w:t>
      </w:r>
      <w:r w:rsidRPr="0060405D">
        <w:rPr>
          <w:spacing w:val="-1"/>
        </w:rPr>
        <w:t>негативно</w:t>
      </w:r>
      <w:r w:rsidRPr="0060405D">
        <w:rPr>
          <w:spacing w:val="-13"/>
        </w:rPr>
        <w:t xml:space="preserve"> </w:t>
      </w:r>
      <w:r w:rsidRPr="0060405D">
        <w:t>сказываться</w:t>
      </w:r>
      <w:r w:rsidRPr="0060405D">
        <w:rPr>
          <w:spacing w:val="-14"/>
        </w:rPr>
        <w:t xml:space="preserve"> </w:t>
      </w:r>
      <w:r w:rsidRPr="0060405D">
        <w:t>на</w:t>
      </w:r>
      <w:r w:rsidRPr="0060405D">
        <w:rPr>
          <w:spacing w:val="-18"/>
        </w:rPr>
        <w:t xml:space="preserve"> </w:t>
      </w:r>
      <w:r w:rsidRPr="0060405D">
        <w:t>их</w:t>
      </w:r>
      <w:r w:rsidRPr="0060405D">
        <w:rPr>
          <w:spacing w:val="-9"/>
        </w:rPr>
        <w:t xml:space="preserve"> </w:t>
      </w:r>
      <w:r w:rsidRPr="0060405D">
        <w:rPr>
          <w:i/>
        </w:rPr>
        <w:t>поведении,</w:t>
      </w:r>
      <w:r w:rsidRPr="0060405D">
        <w:rPr>
          <w:i/>
          <w:spacing w:val="-14"/>
        </w:rPr>
        <w:t xml:space="preserve"> </w:t>
      </w:r>
      <w:r w:rsidRPr="0060405D">
        <w:t>особенности</w:t>
      </w:r>
      <w:r w:rsidRPr="0060405D">
        <w:rPr>
          <w:spacing w:val="-68"/>
        </w:rPr>
        <w:t xml:space="preserve"> </w:t>
      </w:r>
      <w:r w:rsidRPr="0060405D">
        <w:t>которого</w:t>
      </w:r>
      <w:r w:rsidRPr="0060405D">
        <w:rPr>
          <w:spacing w:val="1"/>
        </w:rPr>
        <w:t xml:space="preserve"> </w:t>
      </w:r>
      <w:r w:rsidRPr="0060405D">
        <w:t>могут</w:t>
      </w:r>
      <w:r w:rsidRPr="0060405D">
        <w:rPr>
          <w:spacing w:val="1"/>
        </w:rPr>
        <w:t xml:space="preserve"> </w:t>
      </w:r>
      <w:r w:rsidRPr="0060405D">
        <w:t>выражаться</w:t>
      </w:r>
      <w:r w:rsidRPr="0060405D">
        <w:rPr>
          <w:spacing w:val="1"/>
        </w:rPr>
        <w:t xml:space="preserve"> </w:t>
      </w:r>
      <w:r w:rsidRPr="0060405D">
        <w:t>в</w:t>
      </w:r>
      <w:r w:rsidRPr="0060405D">
        <w:rPr>
          <w:spacing w:val="1"/>
        </w:rPr>
        <w:t xml:space="preserve"> </w:t>
      </w:r>
      <w:r w:rsidRPr="0060405D">
        <w:t>гиперактивности,</w:t>
      </w:r>
      <w:r w:rsidRPr="0060405D">
        <w:rPr>
          <w:spacing w:val="1"/>
        </w:rPr>
        <w:t xml:space="preserve"> </w:t>
      </w:r>
      <w:r w:rsidRPr="0060405D">
        <w:t>вербальной</w:t>
      </w:r>
      <w:r w:rsidRPr="0060405D">
        <w:rPr>
          <w:spacing w:val="1"/>
        </w:rPr>
        <w:t xml:space="preserve"> </w:t>
      </w:r>
      <w:r w:rsidRPr="0060405D">
        <w:t>или</w:t>
      </w:r>
      <w:r w:rsidRPr="0060405D">
        <w:rPr>
          <w:spacing w:val="1"/>
        </w:rPr>
        <w:t xml:space="preserve"> </w:t>
      </w:r>
      <w:r w:rsidRPr="0060405D">
        <w:t>физической</w:t>
      </w:r>
      <w:r w:rsidRPr="0060405D">
        <w:rPr>
          <w:spacing w:val="1"/>
        </w:rPr>
        <w:t xml:space="preserve"> </w:t>
      </w:r>
      <w:r w:rsidRPr="0060405D">
        <w:t>агрессии</w:t>
      </w:r>
      <w:r w:rsidRPr="0060405D">
        <w:rPr>
          <w:spacing w:val="-12"/>
        </w:rPr>
        <w:t xml:space="preserve"> </w:t>
      </w:r>
      <w:r w:rsidRPr="0060405D">
        <w:t>и</w:t>
      </w:r>
      <w:r w:rsidRPr="0060405D">
        <w:rPr>
          <w:spacing w:val="-12"/>
        </w:rPr>
        <w:t xml:space="preserve"> </w:t>
      </w:r>
      <w:r w:rsidRPr="0060405D">
        <w:t>т.п.</w:t>
      </w:r>
      <w:r w:rsidRPr="0060405D">
        <w:rPr>
          <w:spacing w:val="-12"/>
        </w:rPr>
        <w:t xml:space="preserve"> </w:t>
      </w:r>
      <w:r w:rsidRPr="0060405D">
        <w:t>Практика</w:t>
      </w:r>
      <w:r w:rsidRPr="0060405D">
        <w:rPr>
          <w:spacing w:val="-15"/>
        </w:rPr>
        <w:t xml:space="preserve"> </w:t>
      </w:r>
      <w:r w:rsidRPr="0060405D">
        <w:t>обучения</w:t>
      </w:r>
      <w:r w:rsidRPr="0060405D">
        <w:rPr>
          <w:spacing w:val="-11"/>
        </w:rPr>
        <w:t xml:space="preserve"> </w:t>
      </w:r>
      <w:r w:rsidRPr="0060405D">
        <w:t>таких</w:t>
      </w:r>
      <w:r w:rsidRPr="0060405D">
        <w:rPr>
          <w:spacing w:val="-14"/>
        </w:rPr>
        <w:t xml:space="preserve"> </w:t>
      </w:r>
      <w:r w:rsidRPr="0060405D">
        <w:t>детей</w:t>
      </w:r>
      <w:r w:rsidRPr="0060405D">
        <w:rPr>
          <w:spacing w:val="-12"/>
        </w:rPr>
        <w:t xml:space="preserve"> </w:t>
      </w:r>
      <w:r w:rsidRPr="0060405D">
        <w:t>показывает,</w:t>
      </w:r>
      <w:r w:rsidRPr="0060405D">
        <w:rPr>
          <w:spacing w:val="-13"/>
        </w:rPr>
        <w:t xml:space="preserve"> </w:t>
      </w:r>
      <w:r w:rsidRPr="0060405D">
        <w:t>что</w:t>
      </w:r>
      <w:r w:rsidRPr="0060405D">
        <w:rPr>
          <w:spacing w:val="-12"/>
        </w:rPr>
        <w:t xml:space="preserve"> </w:t>
      </w:r>
      <w:r w:rsidRPr="0060405D">
        <w:t>под</w:t>
      </w:r>
      <w:r w:rsidRPr="0060405D">
        <w:rPr>
          <w:spacing w:val="-10"/>
        </w:rPr>
        <w:t xml:space="preserve"> </w:t>
      </w:r>
      <w:r w:rsidRPr="0060405D">
        <w:t>воздействием</w:t>
      </w:r>
      <w:r w:rsidRPr="0060405D">
        <w:rPr>
          <w:spacing w:val="-68"/>
        </w:rPr>
        <w:t xml:space="preserve"> </w:t>
      </w:r>
      <w:r w:rsidRPr="0060405D">
        <w:t>коррекционно-воспитательной</w:t>
      </w:r>
      <w:r w:rsidRPr="0060405D">
        <w:rPr>
          <w:spacing w:val="1"/>
        </w:rPr>
        <w:t xml:space="preserve"> </w:t>
      </w:r>
      <w:r w:rsidRPr="0060405D">
        <w:t>работы</w:t>
      </w:r>
      <w:r w:rsidRPr="0060405D">
        <w:rPr>
          <w:spacing w:val="1"/>
        </w:rPr>
        <w:t xml:space="preserve"> </w:t>
      </w:r>
      <w:r w:rsidRPr="0060405D">
        <w:t>упомянутые</w:t>
      </w:r>
      <w:r w:rsidRPr="0060405D">
        <w:rPr>
          <w:spacing w:val="1"/>
        </w:rPr>
        <w:t xml:space="preserve"> </w:t>
      </w:r>
      <w:r w:rsidRPr="0060405D">
        <w:t>недостатки</w:t>
      </w:r>
      <w:r w:rsidRPr="0060405D">
        <w:rPr>
          <w:spacing w:val="1"/>
        </w:rPr>
        <w:t xml:space="preserve"> </w:t>
      </w:r>
      <w:r w:rsidRPr="0060405D">
        <w:t>существенно</w:t>
      </w:r>
      <w:r w:rsidRPr="0060405D">
        <w:rPr>
          <w:spacing w:val="1"/>
        </w:rPr>
        <w:t xml:space="preserve"> </w:t>
      </w:r>
      <w:r w:rsidRPr="0060405D">
        <w:t>сглаживаются и</w:t>
      </w:r>
      <w:r w:rsidRPr="0060405D">
        <w:rPr>
          <w:spacing w:val="-3"/>
        </w:rPr>
        <w:t xml:space="preserve"> </w:t>
      </w:r>
      <w:r w:rsidRPr="0060405D">
        <w:t>исправляются.</w:t>
      </w:r>
    </w:p>
    <w:p w14:paraId="5636369D" w14:textId="77777777" w:rsidR="001F167D" w:rsidRPr="0060405D" w:rsidRDefault="00E44A9C">
      <w:pPr>
        <w:pStyle w:val="a3"/>
        <w:ind w:left="119" w:right="113" w:firstLine="707"/>
      </w:pPr>
      <w:r w:rsidRPr="0060405D">
        <w:t>Выстраивая психолого-педагогическое сопровождение психического раз-</w:t>
      </w:r>
      <w:r w:rsidRPr="0060405D">
        <w:rPr>
          <w:spacing w:val="1"/>
        </w:rPr>
        <w:t xml:space="preserve"> </w:t>
      </w:r>
      <w:r w:rsidRPr="0060405D">
        <w:t>вития детей с легкой умственной отсталостью (интеллектуальными нарушени-</w:t>
      </w:r>
      <w:r w:rsidRPr="0060405D">
        <w:rPr>
          <w:spacing w:val="1"/>
        </w:rPr>
        <w:t xml:space="preserve"> </w:t>
      </w:r>
      <w:r w:rsidRPr="0060405D">
        <w:t>ями), следует опираться на положение, сформулированное Л.С. Выготским, о</w:t>
      </w:r>
      <w:r w:rsidRPr="0060405D">
        <w:rPr>
          <w:spacing w:val="1"/>
        </w:rPr>
        <w:t xml:space="preserve"> </w:t>
      </w:r>
      <w:r w:rsidRPr="0060405D">
        <w:t>единстве закономерностей развития аномального и нормального ребенка, а так</w:t>
      </w:r>
      <w:r w:rsidRPr="0060405D">
        <w:rPr>
          <w:spacing w:val="1"/>
        </w:rPr>
        <w:t xml:space="preserve"> </w:t>
      </w:r>
      <w:r w:rsidRPr="0060405D">
        <w:t>же</w:t>
      </w:r>
      <w:r w:rsidRPr="0060405D">
        <w:rPr>
          <w:spacing w:val="-4"/>
        </w:rPr>
        <w:t xml:space="preserve"> </w:t>
      </w:r>
      <w:r w:rsidRPr="0060405D">
        <w:t>решающей</w:t>
      </w:r>
      <w:r w:rsidRPr="0060405D">
        <w:rPr>
          <w:spacing w:val="-6"/>
        </w:rPr>
        <w:t xml:space="preserve"> </w:t>
      </w:r>
      <w:r w:rsidRPr="0060405D">
        <w:t>роли</w:t>
      </w:r>
      <w:r w:rsidRPr="0060405D">
        <w:rPr>
          <w:spacing w:val="-6"/>
        </w:rPr>
        <w:t xml:space="preserve"> </w:t>
      </w:r>
      <w:r w:rsidRPr="0060405D">
        <w:t>создания</w:t>
      </w:r>
      <w:r w:rsidRPr="0060405D">
        <w:rPr>
          <w:spacing w:val="-3"/>
        </w:rPr>
        <w:t xml:space="preserve"> </w:t>
      </w:r>
      <w:r w:rsidRPr="0060405D">
        <w:t>таких</w:t>
      </w:r>
      <w:r w:rsidRPr="0060405D">
        <w:rPr>
          <w:spacing w:val="-6"/>
        </w:rPr>
        <w:t xml:space="preserve"> </w:t>
      </w:r>
      <w:r w:rsidRPr="0060405D">
        <w:t>социальных</w:t>
      </w:r>
      <w:r w:rsidRPr="0060405D">
        <w:rPr>
          <w:spacing w:val="-4"/>
        </w:rPr>
        <w:t xml:space="preserve"> </w:t>
      </w:r>
      <w:r w:rsidRPr="0060405D">
        <w:t>условий</w:t>
      </w:r>
      <w:r w:rsidRPr="0060405D">
        <w:rPr>
          <w:spacing w:val="-4"/>
        </w:rPr>
        <w:t xml:space="preserve"> </w:t>
      </w:r>
      <w:r w:rsidRPr="0060405D">
        <w:t>его</w:t>
      </w:r>
      <w:r w:rsidRPr="0060405D">
        <w:rPr>
          <w:spacing w:val="-8"/>
        </w:rPr>
        <w:t xml:space="preserve"> </w:t>
      </w:r>
      <w:r w:rsidRPr="0060405D">
        <w:t>обучения</w:t>
      </w:r>
      <w:r w:rsidRPr="0060405D">
        <w:rPr>
          <w:spacing w:val="-6"/>
        </w:rPr>
        <w:t xml:space="preserve"> </w:t>
      </w:r>
      <w:r w:rsidRPr="0060405D">
        <w:t>и</w:t>
      </w:r>
      <w:r w:rsidRPr="0060405D">
        <w:rPr>
          <w:spacing w:val="-3"/>
        </w:rPr>
        <w:t xml:space="preserve"> </w:t>
      </w:r>
      <w:r w:rsidRPr="0060405D">
        <w:t>воспита-</w:t>
      </w:r>
      <w:r w:rsidRPr="0060405D">
        <w:rPr>
          <w:spacing w:val="-68"/>
        </w:rPr>
        <w:t xml:space="preserve"> </w:t>
      </w:r>
      <w:r w:rsidRPr="0060405D">
        <w:t>ния,</w:t>
      </w:r>
      <w:r w:rsidRPr="0060405D">
        <w:rPr>
          <w:spacing w:val="-7"/>
        </w:rPr>
        <w:t xml:space="preserve"> </w:t>
      </w:r>
      <w:r w:rsidRPr="0060405D">
        <w:t>которые</w:t>
      </w:r>
      <w:r w:rsidRPr="0060405D">
        <w:rPr>
          <w:spacing w:val="-7"/>
        </w:rPr>
        <w:t xml:space="preserve"> </w:t>
      </w:r>
      <w:r w:rsidRPr="0060405D">
        <w:t>обеспечивают</w:t>
      </w:r>
      <w:r w:rsidRPr="0060405D">
        <w:rPr>
          <w:spacing w:val="-8"/>
        </w:rPr>
        <w:t xml:space="preserve"> </w:t>
      </w:r>
      <w:r w:rsidRPr="0060405D">
        <w:t>успешное</w:t>
      </w:r>
      <w:r w:rsidRPr="0060405D">
        <w:rPr>
          <w:spacing w:val="-7"/>
        </w:rPr>
        <w:t xml:space="preserve"> </w:t>
      </w:r>
      <w:r w:rsidRPr="0060405D">
        <w:t>«врастание»</w:t>
      </w:r>
      <w:r w:rsidRPr="0060405D">
        <w:rPr>
          <w:spacing w:val="-8"/>
        </w:rPr>
        <w:t xml:space="preserve"> </w:t>
      </w:r>
      <w:r w:rsidRPr="0060405D">
        <w:t>его</w:t>
      </w:r>
      <w:r w:rsidRPr="0060405D">
        <w:rPr>
          <w:spacing w:val="-5"/>
        </w:rPr>
        <w:t xml:space="preserve"> </w:t>
      </w:r>
      <w:r w:rsidRPr="0060405D">
        <w:t>в</w:t>
      </w:r>
      <w:r w:rsidRPr="0060405D">
        <w:rPr>
          <w:spacing w:val="-7"/>
        </w:rPr>
        <w:t xml:space="preserve"> </w:t>
      </w:r>
      <w:r w:rsidRPr="0060405D">
        <w:t>культуру.</w:t>
      </w:r>
      <w:r w:rsidRPr="0060405D">
        <w:rPr>
          <w:spacing w:val="-6"/>
        </w:rPr>
        <w:t xml:space="preserve"> </w:t>
      </w:r>
      <w:r w:rsidRPr="0060405D">
        <w:t>В</w:t>
      </w:r>
      <w:r w:rsidRPr="0060405D">
        <w:rPr>
          <w:spacing w:val="-5"/>
        </w:rPr>
        <w:t xml:space="preserve"> </w:t>
      </w:r>
      <w:r w:rsidRPr="0060405D">
        <w:t>качестве</w:t>
      </w:r>
      <w:r w:rsidRPr="0060405D">
        <w:rPr>
          <w:spacing w:val="-7"/>
        </w:rPr>
        <w:t xml:space="preserve"> </w:t>
      </w:r>
      <w:r w:rsidRPr="0060405D">
        <w:t>та-</w:t>
      </w:r>
      <w:r w:rsidRPr="0060405D">
        <w:rPr>
          <w:spacing w:val="-68"/>
        </w:rPr>
        <w:t xml:space="preserve"> </w:t>
      </w:r>
      <w:r w:rsidRPr="0060405D">
        <w:t>ких условий выступает система коррекционных мероприятий в процессе специ-</w:t>
      </w:r>
      <w:r w:rsidRPr="0060405D">
        <w:rPr>
          <w:spacing w:val="1"/>
        </w:rPr>
        <w:t xml:space="preserve"> </w:t>
      </w:r>
      <w:r w:rsidRPr="0060405D">
        <w:t>ально организованного обучения, опирающегося на сохранные стороны психики</w:t>
      </w:r>
      <w:r w:rsidRPr="0060405D">
        <w:rPr>
          <w:spacing w:val="-67"/>
        </w:rPr>
        <w:t xml:space="preserve"> </w:t>
      </w:r>
      <w:r w:rsidRPr="0060405D">
        <w:t>учащегося с умственной отсталостью, учитывающее зону ближайшего развития.</w:t>
      </w:r>
      <w:r w:rsidRPr="0060405D">
        <w:rPr>
          <w:spacing w:val="-67"/>
        </w:rPr>
        <w:t xml:space="preserve"> </w:t>
      </w:r>
      <w:r w:rsidRPr="0060405D">
        <w:t>Таким</w:t>
      </w:r>
      <w:r w:rsidRPr="0060405D">
        <w:rPr>
          <w:spacing w:val="-9"/>
        </w:rPr>
        <w:t xml:space="preserve"> </w:t>
      </w:r>
      <w:r w:rsidRPr="0060405D">
        <w:t>образом,</w:t>
      </w:r>
      <w:r w:rsidRPr="0060405D">
        <w:rPr>
          <w:spacing w:val="-8"/>
        </w:rPr>
        <w:t xml:space="preserve"> </w:t>
      </w:r>
      <w:r w:rsidRPr="0060405D">
        <w:t>педагогические</w:t>
      </w:r>
      <w:r w:rsidRPr="0060405D">
        <w:rPr>
          <w:spacing w:val="-8"/>
        </w:rPr>
        <w:t xml:space="preserve"> </w:t>
      </w:r>
      <w:r w:rsidRPr="0060405D">
        <w:t>условия,</w:t>
      </w:r>
      <w:r w:rsidRPr="0060405D">
        <w:rPr>
          <w:spacing w:val="-8"/>
        </w:rPr>
        <w:t xml:space="preserve"> </w:t>
      </w:r>
      <w:r w:rsidRPr="0060405D">
        <w:t>созданные</w:t>
      </w:r>
      <w:r w:rsidRPr="0060405D">
        <w:rPr>
          <w:spacing w:val="-8"/>
        </w:rPr>
        <w:t xml:space="preserve"> </w:t>
      </w:r>
      <w:r w:rsidRPr="0060405D">
        <w:t>в</w:t>
      </w:r>
      <w:r w:rsidRPr="0060405D">
        <w:rPr>
          <w:spacing w:val="-8"/>
        </w:rPr>
        <w:t xml:space="preserve"> </w:t>
      </w:r>
      <w:r w:rsidRPr="0060405D">
        <w:t>образовательной</w:t>
      </w:r>
      <w:r w:rsidRPr="0060405D">
        <w:rPr>
          <w:spacing w:val="-10"/>
        </w:rPr>
        <w:t xml:space="preserve"> </w:t>
      </w:r>
      <w:r w:rsidRPr="0060405D">
        <w:t>организа-</w:t>
      </w:r>
      <w:r w:rsidRPr="0060405D">
        <w:rPr>
          <w:spacing w:val="-67"/>
        </w:rPr>
        <w:t xml:space="preserve"> </w:t>
      </w:r>
      <w:r w:rsidRPr="0060405D">
        <w:t>ции</w:t>
      </w:r>
      <w:r w:rsidRPr="0060405D">
        <w:rPr>
          <w:spacing w:val="-16"/>
        </w:rPr>
        <w:t xml:space="preserve"> </w:t>
      </w:r>
      <w:r w:rsidRPr="0060405D">
        <w:t>для</w:t>
      </w:r>
      <w:r w:rsidRPr="0060405D">
        <w:rPr>
          <w:spacing w:val="-16"/>
        </w:rPr>
        <w:t xml:space="preserve"> </w:t>
      </w:r>
      <w:r w:rsidRPr="0060405D">
        <w:t>обучающихся</w:t>
      </w:r>
      <w:r w:rsidRPr="0060405D">
        <w:rPr>
          <w:spacing w:val="-16"/>
        </w:rPr>
        <w:t xml:space="preserve"> </w:t>
      </w:r>
      <w:r w:rsidRPr="0060405D">
        <w:t>с</w:t>
      </w:r>
      <w:r w:rsidRPr="0060405D">
        <w:rPr>
          <w:spacing w:val="-14"/>
        </w:rPr>
        <w:t xml:space="preserve"> </w:t>
      </w:r>
      <w:r w:rsidRPr="0060405D">
        <w:t>умственной</w:t>
      </w:r>
      <w:r w:rsidRPr="0060405D">
        <w:rPr>
          <w:spacing w:val="-16"/>
        </w:rPr>
        <w:t xml:space="preserve"> </w:t>
      </w:r>
      <w:r w:rsidRPr="0060405D">
        <w:t>отсталостью,</w:t>
      </w:r>
      <w:r w:rsidRPr="0060405D">
        <w:rPr>
          <w:spacing w:val="-16"/>
        </w:rPr>
        <w:t xml:space="preserve"> </w:t>
      </w:r>
      <w:r w:rsidRPr="0060405D">
        <w:t>должны</w:t>
      </w:r>
      <w:r w:rsidRPr="0060405D">
        <w:rPr>
          <w:spacing w:val="-16"/>
        </w:rPr>
        <w:t xml:space="preserve"> </w:t>
      </w:r>
      <w:r w:rsidRPr="0060405D">
        <w:t>решать</w:t>
      </w:r>
      <w:r w:rsidRPr="0060405D">
        <w:rPr>
          <w:spacing w:val="-17"/>
        </w:rPr>
        <w:t xml:space="preserve"> </w:t>
      </w:r>
      <w:r w:rsidRPr="0060405D">
        <w:t>как</w:t>
      </w:r>
      <w:r w:rsidRPr="0060405D">
        <w:rPr>
          <w:spacing w:val="-16"/>
        </w:rPr>
        <w:t xml:space="preserve"> </w:t>
      </w:r>
      <w:r w:rsidRPr="0060405D">
        <w:t>задачи</w:t>
      </w:r>
      <w:r w:rsidRPr="0060405D">
        <w:rPr>
          <w:spacing w:val="-16"/>
        </w:rPr>
        <w:t xml:space="preserve"> </w:t>
      </w:r>
      <w:r w:rsidRPr="0060405D">
        <w:t>кор-</w:t>
      </w:r>
      <w:r w:rsidRPr="0060405D">
        <w:rPr>
          <w:spacing w:val="-67"/>
        </w:rPr>
        <w:t xml:space="preserve"> </w:t>
      </w:r>
      <w:r w:rsidRPr="0060405D">
        <w:t>рекционно-педагогической поддержки ребенка в образовательном процессе, так</w:t>
      </w:r>
      <w:r w:rsidRPr="0060405D">
        <w:rPr>
          <w:spacing w:val="1"/>
        </w:rPr>
        <w:t xml:space="preserve"> </w:t>
      </w:r>
      <w:r w:rsidRPr="0060405D">
        <w:t>и</w:t>
      </w:r>
      <w:r w:rsidRPr="0060405D">
        <w:rPr>
          <w:spacing w:val="-15"/>
        </w:rPr>
        <w:t xml:space="preserve"> </w:t>
      </w:r>
      <w:r w:rsidRPr="0060405D">
        <w:t>вопросы</w:t>
      </w:r>
      <w:r w:rsidRPr="0060405D">
        <w:rPr>
          <w:spacing w:val="-14"/>
        </w:rPr>
        <w:t xml:space="preserve"> </w:t>
      </w:r>
      <w:r w:rsidRPr="0060405D">
        <w:t>его</w:t>
      </w:r>
      <w:r w:rsidRPr="0060405D">
        <w:rPr>
          <w:spacing w:val="-13"/>
        </w:rPr>
        <w:t xml:space="preserve"> </w:t>
      </w:r>
      <w:r w:rsidRPr="0060405D">
        <w:t>социализации,</w:t>
      </w:r>
      <w:r w:rsidRPr="0060405D">
        <w:rPr>
          <w:spacing w:val="-15"/>
        </w:rPr>
        <w:t xml:space="preserve"> </w:t>
      </w:r>
      <w:r w:rsidRPr="0060405D">
        <w:t>тесно</w:t>
      </w:r>
      <w:r w:rsidRPr="0060405D">
        <w:rPr>
          <w:spacing w:val="-15"/>
        </w:rPr>
        <w:t xml:space="preserve"> </w:t>
      </w:r>
      <w:r w:rsidRPr="0060405D">
        <w:t>связанные</w:t>
      </w:r>
      <w:r w:rsidRPr="0060405D">
        <w:rPr>
          <w:spacing w:val="-15"/>
        </w:rPr>
        <w:t xml:space="preserve"> </w:t>
      </w:r>
      <w:r w:rsidRPr="0060405D">
        <w:t>с</w:t>
      </w:r>
      <w:r w:rsidRPr="0060405D">
        <w:rPr>
          <w:spacing w:val="-16"/>
        </w:rPr>
        <w:t xml:space="preserve"> </w:t>
      </w:r>
      <w:r w:rsidRPr="0060405D">
        <w:t>развитием</w:t>
      </w:r>
      <w:r w:rsidRPr="0060405D">
        <w:rPr>
          <w:spacing w:val="-15"/>
        </w:rPr>
        <w:t xml:space="preserve"> </w:t>
      </w:r>
      <w:r w:rsidRPr="0060405D">
        <w:t>познавательной</w:t>
      </w:r>
      <w:r w:rsidRPr="0060405D">
        <w:rPr>
          <w:spacing w:val="-14"/>
        </w:rPr>
        <w:t xml:space="preserve"> </w:t>
      </w:r>
      <w:r w:rsidRPr="0060405D">
        <w:t>сферы</w:t>
      </w:r>
      <w:r w:rsidRPr="0060405D">
        <w:rPr>
          <w:spacing w:val="-68"/>
        </w:rPr>
        <w:t xml:space="preserve"> </w:t>
      </w:r>
      <w:r w:rsidRPr="0060405D">
        <w:t>и деятельности, соответствующей возрастным возможностям и способностям</w:t>
      </w:r>
      <w:r w:rsidRPr="0060405D">
        <w:rPr>
          <w:spacing w:val="1"/>
        </w:rPr>
        <w:t xml:space="preserve"> </w:t>
      </w:r>
      <w:r w:rsidRPr="0060405D">
        <w:t>обучающегося.</w:t>
      </w:r>
    </w:p>
    <w:p w14:paraId="78DA046A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5EE85F7A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13A3A6A9" w14:textId="77777777" w:rsidR="001F167D" w:rsidRDefault="001F167D">
      <w:pPr>
        <w:pStyle w:val="a3"/>
        <w:spacing w:before="2"/>
        <w:ind w:left="0"/>
        <w:jc w:val="left"/>
        <w:rPr>
          <w:sz w:val="24"/>
        </w:rPr>
      </w:pPr>
    </w:p>
    <w:p w14:paraId="083D64FC" w14:textId="77777777" w:rsidR="001F167D" w:rsidRPr="0060405D" w:rsidRDefault="00E44A9C">
      <w:pPr>
        <w:ind w:left="119" w:right="123" w:firstLine="707"/>
        <w:jc w:val="both"/>
        <w:rPr>
          <w:b/>
          <w:i/>
          <w:sz w:val="28"/>
        </w:rPr>
      </w:pPr>
      <w:r w:rsidRPr="0060405D">
        <w:rPr>
          <w:b/>
          <w:i/>
          <w:sz w:val="28"/>
        </w:rPr>
        <w:t>Описание особых образовательных потребностей обучающихся с ум-</w:t>
      </w:r>
      <w:r w:rsidRPr="0060405D">
        <w:rPr>
          <w:b/>
          <w:i/>
          <w:spacing w:val="1"/>
          <w:sz w:val="28"/>
        </w:rPr>
        <w:t xml:space="preserve"> </w:t>
      </w:r>
      <w:r w:rsidRPr="0060405D">
        <w:rPr>
          <w:b/>
          <w:i/>
          <w:sz w:val="28"/>
        </w:rPr>
        <w:t>ственной</w:t>
      </w:r>
      <w:r w:rsidRPr="0060405D">
        <w:rPr>
          <w:b/>
          <w:i/>
          <w:spacing w:val="-1"/>
          <w:sz w:val="28"/>
        </w:rPr>
        <w:t xml:space="preserve"> </w:t>
      </w:r>
      <w:r w:rsidRPr="0060405D">
        <w:rPr>
          <w:b/>
          <w:i/>
          <w:sz w:val="28"/>
        </w:rPr>
        <w:t>отсталостью</w:t>
      </w:r>
      <w:r w:rsidRPr="0060405D">
        <w:rPr>
          <w:b/>
          <w:i/>
          <w:spacing w:val="-2"/>
          <w:sz w:val="28"/>
        </w:rPr>
        <w:t xml:space="preserve"> </w:t>
      </w:r>
      <w:r w:rsidRPr="0060405D">
        <w:rPr>
          <w:b/>
          <w:i/>
          <w:sz w:val="28"/>
        </w:rPr>
        <w:t>(интеллектуальными</w:t>
      </w:r>
      <w:r w:rsidRPr="0060405D">
        <w:rPr>
          <w:b/>
          <w:i/>
          <w:spacing w:val="1"/>
          <w:sz w:val="28"/>
        </w:rPr>
        <w:t xml:space="preserve"> </w:t>
      </w:r>
      <w:r w:rsidRPr="0060405D">
        <w:rPr>
          <w:b/>
          <w:i/>
          <w:sz w:val="28"/>
        </w:rPr>
        <w:t>нарушениями)</w:t>
      </w:r>
    </w:p>
    <w:p w14:paraId="3657C4E1" w14:textId="77777777" w:rsidR="001F167D" w:rsidRPr="0060405D" w:rsidRDefault="00E44A9C">
      <w:pPr>
        <w:pStyle w:val="a3"/>
        <w:ind w:left="119" w:right="117" w:firstLine="707"/>
      </w:pPr>
      <w:r w:rsidRPr="0060405D">
        <w:t>Недоразвитие познавательной, эмоционально-волевой и личностной сфер</w:t>
      </w:r>
      <w:r w:rsidRPr="0060405D">
        <w:rPr>
          <w:spacing w:val="1"/>
        </w:rPr>
        <w:t xml:space="preserve"> </w:t>
      </w:r>
      <w:r w:rsidRPr="0060405D">
        <w:t>обучающихся</w:t>
      </w:r>
      <w:r w:rsidRPr="0060405D">
        <w:rPr>
          <w:spacing w:val="1"/>
        </w:rPr>
        <w:t xml:space="preserve"> </w:t>
      </w:r>
      <w:r w:rsidRPr="0060405D">
        <w:t>с</w:t>
      </w:r>
      <w:r w:rsidRPr="0060405D">
        <w:rPr>
          <w:spacing w:val="1"/>
        </w:rPr>
        <w:t xml:space="preserve"> </w:t>
      </w:r>
      <w:r w:rsidRPr="0060405D">
        <w:t>умственной</w:t>
      </w:r>
      <w:r w:rsidRPr="0060405D">
        <w:rPr>
          <w:spacing w:val="1"/>
        </w:rPr>
        <w:t xml:space="preserve"> </w:t>
      </w:r>
      <w:r w:rsidRPr="0060405D">
        <w:t>отсталостью</w:t>
      </w:r>
      <w:r w:rsidRPr="0060405D">
        <w:rPr>
          <w:spacing w:val="1"/>
        </w:rPr>
        <w:t xml:space="preserve"> </w:t>
      </w:r>
      <w:r w:rsidRPr="0060405D">
        <w:t>(интеллектуальными</w:t>
      </w:r>
      <w:r w:rsidRPr="0060405D">
        <w:rPr>
          <w:spacing w:val="1"/>
        </w:rPr>
        <w:t xml:space="preserve"> </w:t>
      </w:r>
      <w:r w:rsidRPr="0060405D">
        <w:t>нарушениями)</w:t>
      </w:r>
      <w:r w:rsidRPr="0060405D">
        <w:rPr>
          <w:spacing w:val="1"/>
        </w:rPr>
        <w:t xml:space="preserve"> </w:t>
      </w:r>
      <w:r w:rsidRPr="0060405D">
        <w:t>разных групп проявляется не только в качественных и количественных отклоне-</w:t>
      </w:r>
      <w:r w:rsidRPr="0060405D">
        <w:rPr>
          <w:spacing w:val="-67"/>
        </w:rPr>
        <w:t xml:space="preserve"> </w:t>
      </w:r>
      <w:r w:rsidRPr="0060405D">
        <w:t>ниях от нормы, но и в глубоком своеобразии их социализации. Они способны к</w:t>
      </w:r>
      <w:r w:rsidRPr="0060405D">
        <w:rPr>
          <w:spacing w:val="1"/>
        </w:rPr>
        <w:t xml:space="preserve"> </w:t>
      </w:r>
      <w:r w:rsidRPr="0060405D">
        <w:t>развитию, хотя оно и осуществляется замедленно, атипично, а иногда с резкими</w:t>
      </w:r>
      <w:r w:rsidRPr="0060405D">
        <w:rPr>
          <w:spacing w:val="1"/>
        </w:rPr>
        <w:t xml:space="preserve"> </w:t>
      </w:r>
      <w:r w:rsidRPr="0060405D">
        <w:t>изменениями всей психической деятельности ребёнка. При этом, несмотря на</w:t>
      </w:r>
      <w:r w:rsidRPr="0060405D">
        <w:rPr>
          <w:spacing w:val="1"/>
        </w:rPr>
        <w:t xml:space="preserve"> </w:t>
      </w:r>
      <w:r w:rsidRPr="0060405D">
        <w:t>многообразие индивидуальных вариантов структуры данного нарушения, пер-</w:t>
      </w:r>
      <w:r w:rsidRPr="0060405D">
        <w:rPr>
          <w:spacing w:val="1"/>
        </w:rPr>
        <w:t xml:space="preserve"> </w:t>
      </w:r>
      <w:r w:rsidRPr="0060405D">
        <w:t>спективы</w:t>
      </w:r>
      <w:r w:rsidRPr="0060405D">
        <w:rPr>
          <w:spacing w:val="1"/>
        </w:rPr>
        <w:t xml:space="preserve"> </w:t>
      </w:r>
      <w:r w:rsidRPr="0060405D">
        <w:t>образования детей</w:t>
      </w:r>
      <w:r w:rsidRPr="0060405D">
        <w:rPr>
          <w:spacing w:val="1"/>
        </w:rPr>
        <w:t xml:space="preserve"> </w:t>
      </w:r>
      <w:r w:rsidRPr="0060405D">
        <w:t>с умственной отсталостью (интеллектуальными</w:t>
      </w:r>
      <w:r w:rsidRPr="0060405D">
        <w:rPr>
          <w:spacing w:val="1"/>
        </w:rPr>
        <w:t xml:space="preserve"> </w:t>
      </w:r>
      <w:r w:rsidRPr="0060405D">
        <w:rPr>
          <w:spacing w:val="-1"/>
        </w:rPr>
        <w:t>нарушениями)</w:t>
      </w:r>
      <w:r w:rsidRPr="0060405D">
        <w:rPr>
          <w:spacing w:val="-18"/>
        </w:rPr>
        <w:t xml:space="preserve"> </w:t>
      </w:r>
      <w:r w:rsidRPr="0060405D">
        <w:rPr>
          <w:spacing w:val="-1"/>
        </w:rPr>
        <w:t>детерминированы</w:t>
      </w:r>
      <w:r w:rsidRPr="0060405D">
        <w:rPr>
          <w:spacing w:val="-17"/>
        </w:rPr>
        <w:t xml:space="preserve"> </w:t>
      </w:r>
      <w:r w:rsidRPr="0060405D">
        <w:t>в</w:t>
      </w:r>
      <w:r w:rsidRPr="0060405D">
        <w:rPr>
          <w:spacing w:val="-15"/>
        </w:rPr>
        <w:t xml:space="preserve"> </w:t>
      </w:r>
      <w:r w:rsidRPr="0060405D">
        <w:t>основном</w:t>
      </w:r>
      <w:r w:rsidRPr="0060405D">
        <w:rPr>
          <w:spacing w:val="-18"/>
        </w:rPr>
        <w:t xml:space="preserve"> </w:t>
      </w:r>
      <w:r w:rsidRPr="0060405D">
        <w:t>степенью</w:t>
      </w:r>
      <w:r w:rsidRPr="0060405D">
        <w:rPr>
          <w:spacing w:val="-15"/>
        </w:rPr>
        <w:t xml:space="preserve"> </w:t>
      </w:r>
      <w:r w:rsidRPr="0060405D">
        <w:t>выраженности</w:t>
      </w:r>
      <w:r w:rsidRPr="0060405D">
        <w:rPr>
          <w:spacing w:val="-17"/>
        </w:rPr>
        <w:t xml:space="preserve"> </w:t>
      </w:r>
      <w:r w:rsidRPr="0060405D">
        <w:t>недоразви-</w:t>
      </w:r>
      <w:r w:rsidRPr="0060405D">
        <w:rPr>
          <w:spacing w:val="-68"/>
        </w:rPr>
        <w:t xml:space="preserve"> </w:t>
      </w:r>
      <w:r w:rsidRPr="0060405D">
        <w:t>тия интеллекта,</w:t>
      </w:r>
      <w:r w:rsidRPr="0060405D">
        <w:rPr>
          <w:spacing w:val="-5"/>
        </w:rPr>
        <w:t xml:space="preserve"> </w:t>
      </w:r>
      <w:r w:rsidRPr="0060405D">
        <w:t>при</w:t>
      </w:r>
      <w:r w:rsidRPr="0060405D">
        <w:rPr>
          <w:spacing w:val="-4"/>
        </w:rPr>
        <w:t xml:space="preserve"> </w:t>
      </w:r>
      <w:r w:rsidRPr="0060405D">
        <w:t>этом</w:t>
      </w:r>
      <w:r w:rsidRPr="0060405D">
        <w:rPr>
          <w:spacing w:val="-1"/>
        </w:rPr>
        <w:t xml:space="preserve"> </w:t>
      </w:r>
      <w:r w:rsidRPr="0060405D">
        <w:t>образование,</w:t>
      </w:r>
      <w:r w:rsidRPr="0060405D">
        <w:rPr>
          <w:spacing w:val="-2"/>
        </w:rPr>
        <w:t xml:space="preserve"> </w:t>
      </w:r>
      <w:r w:rsidRPr="0060405D">
        <w:t>в</w:t>
      </w:r>
      <w:r w:rsidRPr="0060405D">
        <w:rPr>
          <w:spacing w:val="-2"/>
        </w:rPr>
        <w:t xml:space="preserve"> </w:t>
      </w:r>
      <w:r w:rsidRPr="0060405D">
        <w:t>любом</w:t>
      </w:r>
      <w:r w:rsidRPr="0060405D">
        <w:rPr>
          <w:spacing w:val="-1"/>
        </w:rPr>
        <w:t xml:space="preserve"> </w:t>
      </w:r>
      <w:r w:rsidRPr="0060405D">
        <w:t>случае,</w:t>
      </w:r>
      <w:r w:rsidRPr="0060405D">
        <w:rPr>
          <w:spacing w:val="-1"/>
        </w:rPr>
        <w:t xml:space="preserve"> </w:t>
      </w:r>
      <w:r w:rsidRPr="0060405D">
        <w:t>остается</w:t>
      </w:r>
      <w:r w:rsidRPr="0060405D">
        <w:rPr>
          <w:spacing w:val="-1"/>
        </w:rPr>
        <w:t xml:space="preserve"> </w:t>
      </w:r>
      <w:r w:rsidRPr="0060405D">
        <w:t>нецензовым.</w:t>
      </w:r>
    </w:p>
    <w:p w14:paraId="6028C174" w14:textId="77777777" w:rsidR="001F167D" w:rsidRPr="0060405D" w:rsidRDefault="00E44A9C">
      <w:pPr>
        <w:pStyle w:val="a3"/>
        <w:ind w:left="119" w:right="121" w:firstLine="707"/>
      </w:pPr>
      <w:r w:rsidRPr="0060405D">
        <w:t>Таким</w:t>
      </w:r>
      <w:r w:rsidRPr="0060405D">
        <w:rPr>
          <w:spacing w:val="-15"/>
        </w:rPr>
        <w:t xml:space="preserve"> </w:t>
      </w:r>
      <w:r w:rsidRPr="0060405D">
        <w:t>образом,</w:t>
      </w:r>
      <w:r w:rsidRPr="0060405D">
        <w:rPr>
          <w:spacing w:val="-16"/>
        </w:rPr>
        <w:t xml:space="preserve"> </w:t>
      </w:r>
      <w:r w:rsidRPr="0060405D">
        <w:t>современные</w:t>
      </w:r>
      <w:r w:rsidRPr="0060405D">
        <w:rPr>
          <w:spacing w:val="-14"/>
        </w:rPr>
        <w:t xml:space="preserve"> </w:t>
      </w:r>
      <w:r w:rsidRPr="0060405D">
        <w:t>научные</w:t>
      </w:r>
      <w:r w:rsidRPr="0060405D">
        <w:rPr>
          <w:spacing w:val="-17"/>
        </w:rPr>
        <w:t xml:space="preserve"> </w:t>
      </w:r>
      <w:r w:rsidRPr="0060405D">
        <w:t>представления</w:t>
      </w:r>
      <w:r w:rsidRPr="0060405D">
        <w:rPr>
          <w:spacing w:val="-17"/>
        </w:rPr>
        <w:t xml:space="preserve"> </w:t>
      </w:r>
      <w:r w:rsidRPr="0060405D">
        <w:t>об</w:t>
      </w:r>
      <w:r w:rsidRPr="0060405D">
        <w:rPr>
          <w:spacing w:val="-15"/>
        </w:rPr>
        <w:t xml:space="preserve"> </w:t>
      </w:r>
      <w:r w:rsidRPr="0060405D">
        <w:t>особенностях</w:t>
      </w:r>
      <w:r w:rsidRPr="0060405D">
        <w:rPr>
          <w:spacing w:val="-14"/>
        </w:rPr>
        <w:t xml:space="preserve"> </w:t>
      </w:r>
      <w:r w:rsidRPr="0060405D">
        <w:t>пси-</w:t>
      </w:r>
      <w:r w:rsidRPr="0060405D">
        <w:rPr>
          <w:spacing w:val="-67"/>
        </w:rPr>
        <w:t xml:space="preserve"> </w:t>
      </w:r>
      <w:r w:rsidRPr="0060405D">
        <w:t>хофизического развития разных групп обучающихся с умственной отсталостью</w:t>
      </w:r>
      <w:r w:rsidRPr="0060405D">
        <w:rPr>
          <w:spacing w:val="1"/>
        </w:rPr>
        <w:t xml:space="preserve"> </w:t>
      </w:r>
      <w:r w:rsidRPr="0060405D">
        <w:t>(интеллектуальными нарушениями) позволяют выделить образовательные по-</w:t>
      </w:r>
      <w:r w:rsidRPr="0060405D">
        <w:rPr>
          <w:spacing w:val="1"/>
        </w:rPr>
        <w:t xml:space="preserve"> </w:t>
      </w:r>
      <w:r w:rsidRPr="0060405D">
        <w:t>требности,</w:t>
      </w:r>
      <w:r w:rsidRPr="0060405D">
        <w:rPr>
          <w:spacing w:val="-2"/>
        </w:rPr>
        <w:t xml:space="preserve"> </w:t>
      </w:r>
      <w:r w:rsidRPr="0060405D">
        <w:t>как</w:t>
      </w:r>
      <w:r w:rsidRPr="0060405D">
        <w:rPr>
          <w:spacing w:val="-2"/>
        </w:rPr>
        <w:t xml:space="preserve"> </w:t>
      </w:r>
      <w:r w:rsidRPr="0060405D">
        <w:t>общие</w:t>
      </w:r>
      <w:r w:rsidRPr="0060405D">
        <w:rPr>
          <w:spacing w:val="-1"/>
        </w:rPr>
        <w:t xml:space="preserve"> </w:t>
      </w:r>
      <w:r w:rsidRPr="0060405D">
        <w:t>для всех</w:t>
      </w:r>
      <w:r w:rsidRPr="0060405D">
        <w:rPr>
          <w:spacing w:val="-2"/>
        </w:rPr>
        <w:t xml:space="preserve"> </w:t>
      </w:r>
      <w:r w:rsidRPr="0060405D">
        <w:t>обучающихся</w:t>
      </w:r>
      <w:r w:rsidRPr="0060405D">
        <w:rPr>
          <w:spacing w:val="-1"/>
        </w:rPr>
        <w:t xml:space="preserve"> </w:t>
      </w:r>
      <w:r w:rsidRPr="0060405D">
        <w:t>с ОВЗ, так</w:t>
      </w:r>
      <w:r w:rsidRPr="0060405D">
        <w:rPr>
          <w:spacing w:val="-4"/>
        </w:rPr>
        <w:t xml:space="preserve"> </w:t>
      </w:r>
      <w:r w:rsidRPr="0060405D">
        <w:t>и</w:t>
      </w:r>
      <w:r w:rsidRPr="0060405D">
        <w:rPr>
          <w:spacing w:val="-3"/>
        </w:rPr>
        <w:t xml:space="preserve"> </w:t>
      </w:r>
      <w:r w:rsidRPr="0060405D">
        <w:t>специфические.</w:t>
      </w:r>
    </w:p>
    <w:p w14:paraId="1692778E" w14:textId="77777777" w:rsidR="001F167D" w:rsidRPr="0060405D" w:rsidRDefault="00E44A9C">
      <w:pPr>
        <w:pStyle w:val="a3"/>
        <w:ind w:left="479"/>
        <w:jc w:val="left"/>
      </w:pPr>
      <w:r w:rsidRPr="0060405D">
        <w:t>К</w:t>
      </w:r>
      <w:r w:rsidRPr="0060405D">
        <w:rPr>
          <w:spacing w:val="-3"/>
        </w:rPr>
        <w:t xml:space="preserve"> </w:t>
      </w:r>
      <w:r w:rsidRPr="0060405D">
        <w:t>общим</w:t>
      </w:r>
      <w:r w:rsidRPr="0060405D">
        <w:rPr>
          <w:spacing w:val="-5"/>
        </w:rPr>
        <w:t xml:space="preserve"> </w:t>
      </w:r>
      <w:r w:rsidRPr="0060405D">
        <w:t>потребностям</w:t>
      </w:r>
      <w:r w:rsidRPr="0060405D">
        <w:rPr>
          <w:spacing w:val="-3"/>
        </w:rPr>
        <w:t xml:space="preserve"> </w:t>
      </w:r>
      <w:r w:rsidRPr="0060405D">
        <w:t>относятся:</w:t>
      </w:r>
    </w:p>
    <w:p w14:paraId="0C013218" w14:textId="77777777" w:rsidR="001F167D" w:rsidRPr="0060405D" w:rsidRDefault="00E44A9C">
      <w:pPr>
        <w:pStyle w:val="a4"/>
        <w:numPr>
          <w:ilvl w:val="0"/>
          <w:numId w:val="94"/>
        </w:numPr>
        <w:tabs>
          <w:tab w:val="left" w:pos="643"/>
        </w:tabs>
        <w:spacing w:before="49"/>
        <w:jc w:val="left"/>
        <w:rPr>
          <w:sz w:val="28"/>
        </w:rPr>
      </w:pPr>
      <w:r w:rsidRPr="0060405D">
        <w:rPr>
          <w:sz w:val="28"/>
        </w:rPr>
        <w:t>время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начала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образования,</w:t>
      </w:r>
    </w:p>
    <w:p w14:paraId="24EB7C57" w14:textId="77777777" w:rsidR="001F167D" w:rsidRPr="0060405D" w:rsidRDefault="00E44A9C">
      <w:pPr>
        <w:pStyle w:val="a4"/>
        <w:numPr>
          <w:ilvl w:val="0"/>
          <w:numId w:val="94"/>
        </w:numPr>
        <w:tabs>
          <w:tab w:val="left" w:pos="643"/>
        </w:tabs>
        <w:spacing w:before="48"/>
        <w:jc w:val="left"/>
        <w:rPr>
          <w:sz w:val="28"/>
        </w:rPr>
      </w:pPr>
      <w:r w:rsidRPr="0060405D">
        <w:rPr>
          <w:sz w:val="28"/>
        </w:rPr>
        <w:t>содержание</w:t>
      </w:r>
      <w:r w:rsidRPr="0060405D">
        <w:rPr>
          <w:spacing w:val="-7"/>
          <w:sz w:val="28"/>
        </w:rPr>
        <w:t xml:space="preserve"> </w:t>
      </w:r>
      <w:r w:rsidRPr="0060405D">
        <w:rPr>
          <w:sz w:val="28"/>
        </w:rPr>
        <w:t>образования,</w:t>
      </w:r>
    </w:p>
    <w:p w14:paraId="790DE33A" w14:textId="77777777" w:rsidR="001F167D" w:rsidRPr="0060405D" w:rsidRDefault="00E44A9C">
      <w:pPr>
        <w:pStyle w:val="a4"/>
        <w:numPr>
          <w:ilvl w:val="0"/>
          <w:numId w:val="94"/>
        </w:numPr>
        <w:tabs>
          <w:tab w:val="left" w:pos="643"/>
        </w:tabs>
        <w:spacing w:before="47"/>
        <w:jc w:val="left"/>
        <w:rPr>
          <w:sz w:val="28"/>
        </w:rPr>
      </w:pPr>
      <w:r w:rsidRPr="0060405D">
        <w:rPr>
          <w:sz w:val="28"/>
        </w:rPr>
        <w:t>разработка</w:t>
      </w:r>
      <w:r w:rsidRPr="0060405D">
        <w:rPr>
          <w:spacing w:val="-6"/>
          <w:sz w:val="28"/>
        </w:rPr>
        <w:t xml:space="preserve"> </w:t>
      </w:r>
      <w:r w:rsidRPr="0060405D">
        <w:rPr>
          <w:sz w:val="28"/>
        </w:rPr>
        <w:t>и</w:t>
      </w:r>
      <w:r w:rsidRPr="0060405D">
        <w:rPr>
          <w:spacing w:val="-2"/>
          <w:sz w:val="28"/>
        </w:rPr>
        <w:t xml:space="preserve"> </w:t>
      </w:r>
      <w:r w:rsidRPr="0060405D">
        <w:rPr>
          <w:sz w:val="28"/>
        </w:rPr>
        <w:t>использование</w:t>
      </w:r>
      <w:r w:rsidRPr="0060405D">
        <w:rPr>
          <w:spacing w:val="-2"/>
          <w:sz w:val="28"/>
        </w:rPr>
        <w:t xml:space="preserve"> </w:t>
      </w:r>
      <w:r w:rsidRPr="0060405D">
        <w:rPr>
          <w:sz w:val="28"/>
        </w:rPr>
        <w:t>специальных</w:t>
      </w:r>
      <w:r w:rsidRPr="0060405D">
        <w:rPr>
          <w:spacing w:val="-2"/>
          <w:sz w:val="28"/>
        </w:rPr>
        <w:t xml:space="preserve"> </w:t>
      </w:r>
      <w:r w:rsidRPr="0060405D">
        <w:rPr>
          <w:sz w:val="28"/>
        </w:rPr>
        <w:t>методов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и</w:t>
      </w:r>
      <w:r w:rsidRPr="0060405D">
        <w:rPr>
          <w:spacing w:val="-2"/>
          <w:sz w:val="28"/>
        </w:rPr>
        <w:t xml:space="preserve"> </w:t>
      </w:r>
      <w:r w:rsidRPr="0060405D">
        <w:rPr>
          <w:sz w:val="28"/>
        </w:rPr>
        <w:t>средств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обучения,</w:t>
      </w:r>
    </w:p>
    <w:p w14:paraId="24D32F2B" w14:textId="77777777" w:rsidR="001F167D" w:rsidRPr="0060405D" w:rsidRDefault="00E44A9C">
      <w:pPr>
        <w:pStyle w:val="a4"/>
        <w:numPr>
          <w:ilvl w:val="0"/>
          <w:numId w:val="94"/>
        </w:numPr>
        <w:tabs>
          <w:tab w:val="left" w:pos="643"/>
        </w:tabs>
        <w:spacing w:before="49"/>
        <w:jc w:val="left"/>
        <w:rPr>
          <w:sz w:val="28"/>
        </w:rPr>
      </w:pPr>
      <w:r w:rsidRPr="0060405D">
        <w:rPr>
          <w:sz w:val="28"/>
        </w:rPr>
        <w:lastRenderedPageBreak/>
        <w:t>особая</w:t>
      </w:r>
      <w:r w:rsidRPr="0060405D">
        <w:rPr>
          <w:spacing w:val="-5"/>
          <w:sz w:val="28"/>
        </w:rPr>
        <w:t xml:space="preserve"> </w:t>
      </w:r>
      <w:r w:rsidRPr="0060405D">
        <w:rPr>
          <w:sz w:val="28"/>
        </w:rPr>
        <w:t>организация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обучения,</w:t>
      </w:r>
    </w:p>
    <w:p w14:paraId="54C54B47" w14:textId="77777777" w:rsidR="001F167D" w:rsidRPr="0060405D" w:rsidRDefault="00E44A9C">
      <w:pPr>
        <w:pStyle w:val="a4"/>
        <w:numPr>
          <w:ilvl w:val="0"/>
          <w:numId w:val="94"/>
        </w:numPr>
        <w:tabs>
          <w:tab w:val="left" w:pos="643"/>
        </w:tabs>
        <w:spacing w:before="50"/>
        <w:jc w:val="left"/>
        <w:rPr>
          <w:sz w:val="28"/>
        </w:rPr>
      </w:pPr>
      <w:r w:rsidRPr="0060405D">
        <w:rPr>
          <w:sz w:val="28"/>
        </w:rPr>
        <w:t>расширение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границ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образовательного</w:t>
      </w:r>
      <w:r w:rsidRPr="0060405D">
        <w:rPr>
          <w:spacing w:val="-6"/>
          <w:sz w:val="28"/>
        </w:rPr>
        <w:t xml:space="preserve"> </w:t>
      </w:r>
      <w:r w:rsidRPr="0060405D">
        <w:rPr>
          <w:sz w:val="28"/>
        </w:rPr>
        <w:t>пространства,</w:t>
      </w:r>
    </w:p>
    <w:p w14:paraId="2FE5C7A6" w14:textId="77777777" w:rsidR="001F167D" w:rsidRPr="0060405D" w:rsidRDefault="001F167D">
      <w:pPr>
        <w:rPr>
          <w:sz w:val="28"/>
        </w:rPr>
        <w:sectPr w:rsidR="001F167D" w:rsidRPr="0060405D">
          <w:pgSz w:w="11920" w:h="16850"/>
          <w:pgMar w:top="1020" w:right="580" w:bottom="280" w:left="1400" w:header="720" w:footer="720" w:gutter="0"/>
          <w:cols w:space="720"/>
        </w:sectPr>
      </w:pPr>
    </w:p>
    <w:p w14:paraId="1D28F184" w14:textId="77777777" w:rsidR="001F167D" w:rsidRPr="0060405D" w:rsidRDefault="00E44A9C">
      <w:pPr>
        <w:pStyle w:val="a4"/>
        <w:numPr>
          <w:ilvl w:val="0"/>
          <w:numId w:val="94"/>
        </w:numPr>
        <w:tabs>
          <w:tab w:val="left" w:pos="643"/>
        </w:tabs>
        <w:spacing w:before="59"/>
        <w:rPr>
          <w:sz w:val="28"/>
        </w:rPr>
      </w:pPr>
      <w:r w:rsidRPr="0060405D">
        <w:rPr>
          <w:sz w:val="28"/>
        </w:rPr>
        <w:lastRenderedPageBreak/>
        <w:t>продолжительность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образования,</w:t>
      </w:r>
    </w:p>
    <w:p w14:paraId="46C60FFF" w14:textId="77777777" w:rsidR="001F167D" w:rsidRPr="0060405D" w:rsidRDefault="00E44A9C">
      <w:pPr>
        <w:pStyle w:val="a4"/>
        <w:numPr>
          <w:ilvl w:val="0"/>
          <w:numId w:val="94"/>
        </w:numPr>
        <w:tabs>
          <w:tab w:val="left" w:pos="643"/>
        </w:tabs>
        <w:spacing w:before="48"/>
        <w:rPr>
          <w:sz w:val="28"/>
        </w:rPr>
      </w:pPr>
      <w:r w:rsidRPr="0060405D">
        <w:rPr>
          <w:sz w:val="28"/>
        </w:rPr>
        <w:t>определение</w:t>
      </w:r>
      <w:r w:rsidRPr="0060405D">
        <w:rPr>
          <w:spacing w:val="-2"/>
          <w:sz w:val="28"/>
        </w:rPr>
        <w:t xml:space="preserve"> </w:t>
      </w:r>
      <w:r w:rsidRPr="0060405D">
        <w:rPr>
          <w:sz w:val="28"/>
        </w:rPr>
        <w:t>круга</w:t>
      </w:r>
      <w:r w:rsidRPr="0060405D">
        <w:rPr>
          <w:spacing w:val="-2"/>
          <w:sz w:val="28"/>
        </w:rPr>
        <w:t xml:space="preserve"> </w:t>
      </w:r>
      <w:r w:rsidRPr="0060405D">
        <w:rPr>
          <w:sz w:val="28"/>
        </w:rPr>
        <w:t>лиц,</w:t>
      </w:r>
      <w:r w:rsidRPr="0060405D">
        <w:rPr>
          <w:spacing w:val="-3"/>
          <w:sz w:val="28"/>
        </w:rPr>
        <w:t xml:space="preserve"> </w:t>
      </w:r>
      <w:r w:rsidRPr="0060405D">
        <w:rPr>
          <w:sz w:val="28"/>
        </w:rPr>
        <w:t>участвующих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в</w:t>
      </w:r>
      <w:r w:rsidRPr="0060405D">
        <w:rPr>
          <w:spacing w:val="-3"/>
          <w:sz w:val="28"/>
        </w:rPr>
        <w:t xml:space="preserve"> </w:t>
      </w:r>
      <w:r w:rsidRPr="0060405D">
        <w:rPr>
          <w:sz w:val="28"/>
        </w:rPr>
        <w:t>образовательном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процессе.</w:t>
      </w:r>
    </w:p>
    <w:p w14:paraId="37608892" w14:textId="77777777" w:rsidR="001F167D" w:rsidRPr="0060405D" w:rsidRDefault="00E44A9C">
      <w:pPr>
        <w:pStyle w:val="a3"/>
        <w:spacing w:before="45"/>
        <w:ind w:left="119" w:right="123" w:firstLine="707"/>
      </w:pPr>
      <w:r w:rsidRPr="0060405D">
        <w:t>Для</w:t>
      </w:r>
      <w:r w:rsidRPr="0060405D">
        <w:rPr>
          <w:spacing w:val="-16"/>
        </w:rPr>
        <w:t xml:space="preserve"> </w:t>
      </w:r>
      <w:r w:rsidRPr="0060405D">
        <w:t>обучающихся</w:t>
      </w:r>
      <w:r w:rsidRPr="0060405D">
        <w:rPr>
          <w:spacing w:val="-14"/>
        </w:rPr>
        <w:t xml:space="preserve"> </w:t>
      </w:r>
      <w:r w:rsidRPr="0060405D">
        <w:t>с</w:t>
      </w:r>
      <w:r w:rsidRPr="0060405D">
        <w:rPr>
          <w:spacing w:val="-18"/>
        </w:rPr>
        <w:t xml:space="preserve"> </w:t>
      </w:r>
      <w:r w:rsidRPr="0060405D">
        <w:t>умственной</w:t>
      </w:r>
      <w:r w:rsidRPr="0060405D">
        <w:rPr>
          <w:spacing w:val="-14"/>
        </w:rPr>
        <w:t xml:space="preserve"> </w:t>
      </w:r>
      <w:r w:rsidRPr="0060405D">
        <w:t>отсталостью</w:t>
      </w:r>
      <w:r w:rsidRPr="0060405D">
        <w:rPr>
          <w:spacing w:val="-17"/>
        </w:rPr>
        <w:t xml:space="preserve"> </w:t>
      </w:r>
      <w:r w:rsidRPr="0060405D">
        <w:t>(интеллектуальными</w:t>
      </w:r>
      <w:r w:rsidRPr="0060405D">
        <w:rPr>
          <w:spacing w:val="-14"/>
        </w:rPr>
        <w:t xml:space="preserve"> </w:t>
      </w:r>
      <w:r w:rsidRPr="0060405D">
        <w:t>наруше-</w:t>
      </w:r>
      <w:r w:rsidRPr="0060405D">
        <w:rPr>
          <w:spacing w:val="-68"/>
        </w:rPr>
        <w:t xml:space="preserve"> </w:t>
      </w:r>
      <w:r w:rsidRPr="0060405D">
        <w:t>ниями) легкой степени, осваивающих АООП, характерны следующие специфи-</w:t>
      </w:r>
      <w:r w:rsidRPr="0060405D">
        <w:rPr>
          <w:spacing w:val="1"/>
        </w:rPr>
        <w:t xml:space="preserve"> </w:t>
      </w:r>
      <w:r w:rsidRPr="0060405D">
        <w:t>ческие</w:t>
      </w:r>
      <w:r w:rsidRPr="0060405D">
        <w:rPr>
          <w:spacing w:val="-1"/>
        </w:rPr>
        <w:t xml:space="preserve"> </w:t>
      </w:r>
      <w:r w:rsidRPr="0060405D">
        <w:t>образовательные</w:t>
      </w:r>
      <w:r w:rsidRPr="0060405D">
        <w:rPr>
          <w:spacing w:val="-3"/>
        </w:rPr>
        <w:t xml:space="preserve"> </w:t>
      </w:r>
      <w:r w:rsidRPr="0060405D">
        <w:t>потребности:</w:t>
      </w:r>
    </w:p>
    <w:p w14:paraId="0D642834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991"/>
        </w:tabs>
        <w:spacing w:line="321" w:lineRule="exact"/>
        <w:ind w:left="990"/>
        <w:rPr>
          <w:sz w:val="28"/>
        </w:rPr>
      </w:pPr>
      <w:r w:rsidRPr="0060405D">
        <w:rPr>
          <w:sz w:val="28"/>
        </w:rPr>
        <w:t>раннее</w:t>
      </w:r>
      <w:r w:rsidRPr="0060405D">
        <w:rPr>
          <w:spacing w:val="-7"/>
          <w:sz w:val="28"/>
        </w:rPr>
        <w:t xml:space="preserve"> </w:t>
      </w:r>
      <w:r w:rsidRPr="0060405D">
        <w:rPr>
          <w:sz w:val="28"/>
        </w:rPr>
        <w:t>получение</w:t>
      </w:r>
      <w:r w:rsidRPr="0060405D">
        <w:rPr>
          <w:spacing w:val="-6"/>
          <w:sz w:val="28"/>
        </w:rPr>
        <w:t xml:space="preserve"> </w:t>
      </w:r>
      <w:r w:rsidRPr="0060405D">
        <w:rPr>
          <w:sz w:val="28"/>
        </w:rPr>
        <w:t>специальной</w:t>
      </w:r>
      <w:r w:rsidRPr="0060405D">
        <w:rPr>
          <w:spacing w:val="-3"/>
          <w:sz w:val="28"/>
        </w:rPr>
        <w:t xml:space="preserve"> </w:t>
      </w:r>
      <w:r w:rsidRPr="0060405D">
        <w:rPr>
          <w:sz w:val="28"/>
        </w:rPr>
        <w:t>помощи</w:t>
      </w:r>
      <w:r w:rsidRPr="0060405D">
        <w:rPr>
          <w:spacing w:val="-3"/>
          <w:sz w:val="28"/>
        </w:rPr>
        <w:t xml:space="preserve"> </w:t>
      </w:r>
      <w:r w:rsidRPr="0060405D">
        <w:rPr>
          <w:sz w:val="28"/>
        </w:rPr>
        <w:t>средствами</w:t>
      </w:r>
      <w:r w:rsidRPr="0060405D">
        <w:rPr>
          <w:spacing w:val="-6"/>
          <w:sz w:val="28"/>
        </w:rPr>
        <w:t xml:space="preserve"> </w:t>
      </w:r>
      <w:r w:rsidRPr="0060405D">
        <w:rPr>
          <w:sz w:val="28"/>
        </w:rPr>
        <w:t>образования;</w:t>
      </w:r>
    </w:p>
    <w:p w14:paraId="5666FA3A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1066"/>
        </w:tabs>
        <w:ind w:right="117" w:firstLine="707"/>
        <w:rPr>
          <w:sz w:val="28"/>
        </w:rPr>
      </w:pPr>
      <w:r w:rsidRPr="0060405D">
        <w:rPr>
          <w:sz w:val="28"/>
        </w:rPr>
        <w:t>обязательность непрерывности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коррекционно-развивающего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процесса,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реализуемого, как через содержание образовательных областей, так и в процессе</w:t>
      </w:r>
      <w:r w:rsidRPr="0060405D">
        <w:rPr>
          <w:spacing w:val="-67"/>
          <w:sz w:val="28"/>
        </w:rPr>
        <w:t xml:space="preserve"> </w:t>
      </w:r>
      <w:r w:rsidRPr="0060405D">
        <w:rPr>
          <w:sz w:val="28"/>
        </w:rPr>
        <w:t>индивидуальной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работы;</w:t>
      </w:r>
    </w:p>
    <w:p w14:paraId="479A6AC5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989"/>
        </w:tabs>
        <w:spacing w:before="1"/>
        <w:ind w:right="120" w:firstLine="707"/>
        <w:rPr>
          <w:sz w:val="28"/>
        </w:rPr>
      </w:pPr>
      <w:r w:rsidRPr="0060405D">
        <w:rPr>
          <w:sz w:val="28"/>
        </w:rPr>
        <w:t>научный, практико-ориентированный, действенный характер содержания</w:t>
      </w:r>
      <w:r w:rsidRPr="0060405D">
        <w:rPr>
          <w:spacing w:val="-68"/>
          <w:sz w:val="28"/>
        </w:rPr>
        <w:t xml:space="preserve"> </w:t>
      </w:r>
      <w:r w:rsidRPr="0060405D">
        <w:rPr>
          <w:sz w:val="28"/>
        </w:rPr>
        <w:t>образования;</w:t>
      </w:r>
    </w:p>
    <w:p w14:paraId="09FEF065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1006"/>
        </w:tabs>
        <w:ind w:right="124" w:firstLine="707"/>
        <w:rPr>
          <w:sz w:val="28"/>
        </w:rPr>
      </w:pPr>
      <w:r w:rsidRPr="0060405D">
        <w:rPr>
          <w:sz w:val="28"/>
        </w:rPr>
        <w:t>доступность содержания познавательных задач, реализуемых в процессе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образования;</w:t>
      </w:r>
    </w:p>
    <w:p w14:paraId="14590A97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991"/>
        </w:tabs>
        <w:ind w:right="124" w:firstLine="707"/>
        <w:rPr>
          <w:sz w:val="28"/>
        </w:rPr>
      </w:pPr>
      <w:r w:rsidRPr="0060405D">
        <w:rPr>
          <w:sz w:val="28"/>
        </w:rPr>
        <w:t>введение учебных предметов, способствующих формированию представ-</w:t>
      </w:r>
      <w:r w:rsidRPr="0060405D">
        <w:rPr>
          <w:spacing w:val="-67"/>
          <w:sz w:val="28"/>
        </w:rPr>
        <w:t xml:space="preserve"> </w:t>
      </w:r>
      <w:r w:rsidRPr="0060405D">
        <w:rPr>
          <w:sz w:val="28"/>
        </w:rPr>
        <w:t>лений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о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природных и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социальных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компонентах окружающего мира;</w:t>
      </w:r>
    </w:p>
    <w:p w14:paraId="36F809AA" w14:textId="77777777" w:rsidR="001F167D" w:rsidRPr="0060405D" w:rsidRDefault="00E44A9C">
      <w:pPr>
        <w:pStyle w:val="a3"/>
        <w:spacing w:before="1"/>
        <w:ind w:left="119" w:right="123" w:firstLine="707"/>
      </w:pPr>
      <w:r w:rsidRPr="0060405D">
        <w:t>-овладение разнообразными видами, средствами и формами коммуника-</w:t>
      </w:r>
      <w:r w:rsidRPr="0060405D">
        <w:rPr>
          <w:spacing w:val="1"/>
        </w:rPr>
        <w:t xml:space="preserve"> </w:t>
      </w:r>
      <w:r w:rsidRPr="0060405D">
        <w:t>ции, обеспечивающими успешность установления и реализации социокультур-</w:t>
      </w:r>
      <w:r w:rsidRPr="0060405D">
        <w:rPr>
          <w:spacing w:val="1"/>
        </w:rPr>
        <w:t xml:space="preserve"> </w:t>
      </w:r>
      <w:r w:rsidRPr="0060405D">
        <w:t>ных связей и</w:t>
      </w:r>
      <w:r w:rsidRPr="0060405D">
        <w:rPr>
          <w:spacing w:val="-4"/>
        </w:rPr>
        <w:t xml:space="preserve"> </w:t>
      </w:r>
      <w:r w:rsidRPr="0060405D">
        <w:t>отношений обучающегося</w:t>
      </w:r>
      <w:r w:rsidRPr="0060405D">
        <w:rPr>
          <w:spacing w:val="-2"/>
        </w:rPr>
        <w:t xml:space="preserve"> </w:t>
      </w:r>
      <w:r w:rsidRPr="0060405D">
        <w:t>с</w:t>
      </w:r>
      <w:r w:rsidRPr="0060405D">
        <w:rPr>
          <w:spacing w:val="-2"/>
        </w:rPr>
        <w:t xml:space="preserve"> </w:t>
      </w:r>
      <w:r w:rsidRPr="0060405D">
        <w:t>окружающей средой;</w:t>
      </w:r>
    </w:p>
    <w:p w14:paraId="64978B2F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984"/>
        </w:tabs>
        <w:ind w:right="116" w:firstLine="707"/>
        <w:rPr>
          <w:sz w:val="28"/>
        </w:rPr>
      </w:pPr>
      <w:r w:rsidRPr="0060405D">
        <w:rPr>
          <w:sz w:val="28"/>
        </w:rPr>
        <w:t>систематическая</w:t>
      </w:r>
      <w:r w:rsidRPr="0060405D">
        <w:rPr>
          <w:spacing w:val="-11"/>
          <w:sz w:val="28"/>
        </w:rPr>
        <w:t xml:space="preserve"> </w:t>
      </w:r>
      <w:r w:rsidRPr="0060405D">
        <w:rPr>
          <w:sz w:val="28"/>
        </w:rPr>
        <w:t>актуализация</w:t>
      </w:r>
      <w:r w:rsidRPr="0060405D">
        <w:rPr>
          <w:spacing w:val="-10"/>
          <w:sz w:val="28"/>
        </w:rPr>
        <w:t xml:space="preserve"> </w:t>
      </w:r>
      <w:r w:rsidRPr="0060405D">
        <w:rPr>
          <w:sz w:val="28"/>
        </w:rPr>
        <w:t>сформированных</w:t>
      </w:r>
      <w:r w:rsidRPr="0060405D">
        <w:rPr>
          <w:spacing w:val="-9"/>
          <w:sz w:val="28"/>
        </w:rPr>
        <w:t xml:space="preserve"> </w:t>
      </w:r>
      <w:r w:rsidRPr="0060405D">
        <w:rPr>
          <w:sz w:val="28"/>
        </w:rPr>
        <w:t>у</w:t>
      </w:r>
      <w:r w:rsidRPr="0060405D">
        <w:rPr>
          <w:spacing w:val="-15"/>
          <w:sz w:val="28"/>
        </w:rPr>
        <w:t xml:space="preserve"> </w:t>
      </w:r>
      <w:r w:rsidRPr="0060405D">
        <w:rPr>
          <w:sz w:val="28"/>
        </w:rPr>
        <w:t>обучающихся</w:t>
      </w:r>
      <w:r w:rsidRPr="0060405D">
        <w:rPr>
          <w:spacing w:val="-10"/>
          <w:sz w:val="28"/>
        </w:rPr>
        <w:t xml:space="preserve"> </w:t>
      </w:r>
      <w:r w:rsidRPr="0060405D">
        <w:rPr>
          <w:sz w:val="28"/>
        </w:rPr>
        <w:t>знаний</w:t>
      </w:r>
      <w:r w:rsidRPr="0060405D">
        <w:rPr>
          <w:spacing w:val="-12"/>
          <w:sz w:val="28"/>
        </w:rPr>
        <w:t xml:space="preserve"> </w:t>
      </w:r>
      <w:r w:rsidRPr="0060405D">
        <w:rPr>
          <w:sz w:val="28"/>
        </w:rPr>
        <w:t>и</w:t>
      </w:r>
      <w:r w:rsidRPr="0060405D">
        <w:rPr>
          <w:spacing w:val="-68"/>
          <w:sz w:val="28"/>
        </w:rPr>
        <w:t xml:space="preserve"> </w:t>
      </w:r>
      <w:r w:rsidRPr="0060405D">
        <w:rPr>
          <w:sz w:val="28"/>
        </w:rPr>
        <w:t>умений; специальное обучение их «переносу» с учетом изменяющихся условий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учебных,</w:t>
      </w:r>
      <w:r w:rsidRPr="0060405D">
        <w:rPr>
          <w:spacing w:val="-2"/>
          <w:sz w:val="28"/>
        </w:rPr>
        <w:t xml:space="preserve"> </w:t>
      </w:r>
      <w:r w:rsidRPr="0060405D">
        <w:rPr>
          <w:sz w:val="28"/>
        </w:rPr>
        <w:t>познавательных,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трудовых и</w:t>
      </w:r>
      <w:r w:rsidRPr="0060405D">
        <w:rPr>
          <w:spacing w:val="-3"/>
          <w:sz w:val="28"/>
        </w:rPr>
        <w:t xml:space="preserve"> </w:t>
      </w:r>
      <w:r w:rsidRPr="0060405D">
        <w:rPr>
          <w:sz w:val="28"/>
        </w:rPr>
        <w:t>других ситуаций;</w:t>
      </w:r>
    </w:p>
    <w:p w14:paraId="24C36E68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1013"/>
        </w:tabs>
        <w:ind w:right="122" w:firstLine="707"/>
        <w:rPr>
          <w:sz w:val="28"/>
        </w:rPr>
      </w:pPr>
      <w:r w:rsidRPr="0060405D">
        <w:rPr>
          <w:sz w:val="28"/>
        </w:rPr>
        <w:t>необходимость постоянной актуализации знаний, умений и одобряемых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обществом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норм поведения;</w:t>
      </w:r>
    </w:p>
    <w:p w14:paraId="786F4792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989"/>
        </w:tabs>
        <w:ind w:right="124" w:firstLine="707"/>
        <w:rPr>
          <w:sz w:val="28"/>
        </w:rPr>
      </w:pPr>
      <w:r w:rsidRPr="0060405D">
        <w:rPr>
          <w:sz w:val="28"/>
        </w:rPr>
        <w:t>обеспечение особой пространственной и временной организации образо-</w:t>
      </w:r>
      <w:r w:rsidRPr="0060405D">
        <w:rPr>
          <w:spacing w:val="-67"/>
          <w:sz w:val="28"/>
        </w:rPr>
        <w:t xml:space="preserve"> </w:t>
      </w:r>
      <w:r w:rsidRPr="0060405D">
        <w:rPr>
          <w:sz w:val="28"/>
        </w:rPr>
        <w:t>вательной среды с учетом функционального состояния центральной нервной си-</w:t>
      </w:r>
      <w:r w:rsidRPr="0060405D">
        <w:rPr>
          <w:spacing w:val="-67"/>
          <w:sz w:val="28"/>
        </w:rPr>
        <w:t xml:space="preserve"> </w:t>
      </w:r>
      <w:r w:rsidRPr="0060405D">
        <w:rPr>
          <w:sz w:val="28"/>
        </w:rPr>
        <w:t>стемы и нейродинамики психических процессов обучающихся с умственной от-</w:t>
      </w:r>
      <w:r w:rsidRPr="0060405D">
        <w:rPr>
          <w:spacing w:val="-67"/>
          <w:sz w:val="28"/>
        </w:rPr>
        <w:t xml:space="preserve"> </w:t>
      </w:r>
      <w:r w:rsidRPr="0060405D">
        <w:rPr>
          <w:sz w:val="28"/>
        </w:rPr>
        <w:t>сталостью</w:t>
      </w:r>
      <w:r w:rsidRPr="0060405D">
        <w:rPr>
          <w:spacing w:val="-2"/>
          <w:sz w:val="28"/>
        </w:rPr>
        <w:t xml:space="preserve"> </w:t>
      </w:r>
      <w:r w:rsidRPr="0060405D">
        <w:rPr>
          <w:sz w:val="28"/>
        </w:rPr>
        <w:t>(интеллектуальными нарушениями);</w:t>
      </w:r>
    </w:p>
    <w:p w14:paraId="6019AA4B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1037"/>
        </w:tabs>
        <w:ind w:right="122" w:firstLine="707"/>
        <w:rPr>
          <w:sz w:val="28"/>
        </w:rPr>
      </w:pPr>
      <w:r w:rsidRPr="0060405D">
        <w:rPr>
          <w:sz w:val="28"/>
        </w:rPr>
        <w:t>использование преимущественно позитивных средств стимуляции дея-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тельности и поведения обучающихся, демонстрирующих доброжелательное и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уважительное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отношение к ним;</w:t>
      </w:r>
    </w:p>
    <w:p w14:paraId="53A6DBA2" w14:textId="77777777" w:rsidR="001F167D" w:rsidRPr="0060405D" w:rsidRDefault="00E44A9C">
      <w:pPr>
        <w:pStyle w:val="a3"/>
        <w:ind w:left="119" w:right="119" w:firstLine="707"/>
      </w:pPr>
      <w:r w:rsidRPr="0060405D">
        <w:t>-развитие мотивации и интереса к познанию окружающего мира с учетом</w:t>
      </w:r>
      <w:r w:rsidRPr="0060405D">
        <w:rPr>
          <w:spacing w:val="1"/>
        </w:rPr>
        <w:t xml:space="preserve"> </w:t>
      </w:r>
      <w:r w:rsidRPr="0060405D">
        <w:t>возрастных</w:t>
      </w:r>
      <w:r w:rsidRPr="0060405D">
        <w:rPr>
          <w:spacing w:val="-10"/>
        </w:rPr>
        <w:t xml:space="preserve"> </w:t>
      </w:r>
      <w:r w:rsidRPr="0060405D">
        <w:t>и</w:t>
      </w:r>
      <w:r w:rsidRPr="0060405D">
        <w:rPr>
          <w:spacing w:val="-7"/>
        </w:rPr>
        <w:t xml:space="preserve"> </w:t>
      </w:r>
      <w:r w:rsidRPr="0060405D">
        <w:t>индивидуальных</w:t>
      </w:r>
      <w:r w:rsidRPr="0060405D">
        <w:rPr>
          <w:spacing w:val="-9"/>
        </w:rPr>
        <w:t xml:space="preserve"> </w:t>
      </w:r>
      <w:r w:rsidRPr="0060405D">
        <w:t>особенностей</w:t>
      </w:r>
      <w:r w:rsidRPr="0060405D">
        <w:rPr>
          <w:spacing w:val="-7"/>
        </w:rPr>
        <w:t xml:space="preserve"> </w:t>
      </w:r>
      <w:r w:rsidRPr="0060405D">
        <w:t>ребенка</w:t>
      </w:r>
      <w:r w:rsidRPr="0060405D">
        <w:rPr>
          <w:spacing w:val="-7"/>
        </w:rPr>
        <w:t xml:space="preserve"> </w:t>
      </w:r>
      <w:r w:rsidRPr="0060405D">
        <w:t>к</w:t>
      </w:r>
      <w:r w:rsidRPr="0060405D">
        <w:rPr>
          <w:spacing w:val="-8"/>
        </w:rPr>
        <w:t xml:space="preserve"> </w:t>
      </w:r>
      <w:r w:rsidRPr="0060405D">
        <w:t>обучению</w:t>
      </w:r>
      <w:r w:rsidRPr="0060405D">
        <w:rPr>
          <w:spacing w:val="-8"/>
        </w:rPr>
        <w:t xml:space="preserve"> </w:t>
      </w:r>
      <w:r w:rsidRPr="0060405D">
        <w:t>и</w:t>
      </w:r>
      <w:r w:rsidRPr="0060405D">
        <w:rPr>
          <w:spacing w:val="-7"/>
        </w:rPr>
        <w:t xml:space="preserve"> </w:t>
      </w:r>
      <w:r w:rsidRPr="0060405D">
        <w:t>социальному</w:t>
      </w:r>
      <w:r w:rsidRPr="0060405D">
        <w:rPr>
          <w:spacing w:val="-68"/>
        </w:rPr>
        <w:t xml:space="preserve"> </w:t>
      </w:r>
      <w:r w:rsidRPr="0060405D">
        <w:t>взаимодействию</w:t>
      </w:r>
      <w:r w:rsidRPr="0060405D">
        <w:rPr>
          <w:spacing w:val="-2"/>
        </w:rPr>
        <w:t xml:space="preserve"> </w:t>
      </w:r>
      <w:r w:rsidRPr="0060405D">
        <w:t>со</w:t>
      </w:r>
      <w:r w:rsidRPr="0060405D">
        <w:rPr>
          <w:spacing w:val="-2"/>
        </w:rPr>
        <w:t xml:space="preserve"> </w:t>
      </w:r>
      <w:r w:rsidRPr="0060405D">
        <w:t>средой;</w:t>
      </w:r>
    </w:p>
    <w:p w14:paraId="4344AE44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1015"/>
        </w:tabs>
        <w:spacing w:line="242" w:lineRule="auto"/>
        <w:ind w:right="121" w:firstLine="707"/>
        <w:jc w:val="left"/>
        <w:rPr>
          <w:sz w:val="28"/>
        </w:rPr>
      </w:pPr>
      <w:r w:rsidRPr="0060405D">
        <w:rPr>
          <w:sz w:val="28"/>
        </w:rPr>
        <w:t>стимуляция</w:t>
      </w:r>
      <w:r w:rsidRPr="0060405D">
        <w:rPr>
          <w:spacing w:val="18"/>
          <w:sz w:val="28"/>
        </w:rPr>
        <w:t xml:space="preserve"> </w:t>
      </w:r>
      <w:r w:rsidRPr="0060405D">
        <w:rPr>
          <w:sz w:val="28"/>
        </w:rPr>
        <w:t>познавательной</w:t>
      </w:r>
      <w:r w:rsidRPr="0060405D">
        <w:rPr>
          <w:spacing w:val="19"/>
          <w:sz w:val="28"/>
        </w:rPr>
        <w:t xml:space="preserve"> </w:t>
      </w:r>
      <w:r w:rsidRPr="0060405D">
        <w:rPr>
          <w:sz w:val="28"/>
        </w:rPr>
        <w:t>активности,</w:t>
      </w:r>
      <w:r w:rsidRPr="0060405D">
        <w:rPr>
          <w:spacing w:val="19"/>
          <w:sz w:val="28"/>
        </w:rPr>
        <w:t xml:space="preserve"> </w:t>
      </w:r>
      <w:r w:rsidRPr="0060405D">
        <w:rPr>
          <w:sz w:val="28"/>
        </w:rPr>
        <w:t>формирование</w:t>
      </w:r>
      <w:r w:rsidRPr="0060405D">
        <w:rPr>
          <w:spacing w:val="19"/>
          <w:sz w:val="28"/>
        </w:rPr>
        <w:t xml:space="preserve"> </w:t>
      </w:r>
      <w:r w:rsidRPr="0060405D">
        <w:rPr>
          <w:sz w:val="28"/>
        </w:rPr>
        <w:t>позитивного</w:t>
      </w:r>
      <w:r w:rsidRPr="0060405D">
        <w:rPr>
          <w:spacing w:val="20"/>
          <w:sz w:val="28"/>
        </w:rPr>
        <w:t xml:space="preserve"> </w:t>
      </w:r>
      <w:r w:rsidRPr="0060405D">
        <w:rPr>
          <w:sz w:val="28"/>
        </w:rPr>
        <w:t>от-</w:t>
      </w:r>
      <w:r w:rsidRPr="0060405D">
        <w:rPr>
          <w:spacing w:val="-67"/>
          <w:sz w:val="28"/>
        </w:rPr>
        <w:t xml:space="preserve"> </w:t>
      </w:r>
      <w:r w:rsidRPr="0060405D">
        <w:rPr>
          <w:sz w:val="28"/>
        </w:rPr>
        <w:t>ношения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к</w:t>
      </w:r>
      <w:r w:rsidRPr="0060405D">
        <w:rPr>
          <w:spacing w:val="-3"/>
          <w:sz w:val="28"/>
        </w:rPr>
        <w:t xml:space="preserve"> </w:t>
      </w:r>
      <w:r w:rsidRPr="0060405D">
        <w:rPr>
          <w:sz w:val="28"/>
        </w:rPr>
        <w:t>окружающему</w:t>
      </w:r>
      <w:r w:rsidRPr="0060405D">
        <w:rPr>
          <w:spacing w:val="-4"/>
          <w:sz w:val="28"/>
        </w:rPr>
        <w:t xml:space="preserve"> </w:t>
      </w:r>
      <w:r w:rsidRPr="0060405D">
        <w:rPr>
          <w:sz w:val="28"/>
        </w:rPr>
        <w:t>миру;</w:t>
      </w:r>
    </w:p>
    <w:p w14:paraId="3CDE4D6E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1034"/>
        </w:tabs>
        <w:ind w:right="124" w:firstLine="707"/>
        <w:jc w:val="left"/>
        <w:rPr>
          <w:sz w:val="28"/>
        </w:rPr>
      </w:pPr>
      <w:r w:rsidRPr="0060405D">
        <w:rPr>
          <w:sz w:val="28"/>
        </w:rPr>
        <w:t>психологическое</w:t>
      </w:r>
      <w:r w:rsidRPr="0060405D">
        <w:rPr>
          <w:spacing w:val="34"/>
          <w:sz w:val="28"/>
        </w:rPr>
        <w:t xml:space="preserve"> </w:t>
      </w:r>
      <w:r w:rsidRPr="0060405D">
        <w:rPr>
          <w:sz w:val="28"/>
        </w:rPr>
        <w:t>сопровождение,</w:t>
      </w:r>
      <w:r w:rsidRPr="0060405D">
        <w:rPr>
          <w:spacing w:val="37"/>
          <w:sz w:val="28"/>
        </w:rPr>
        <w:t xml:space="preserve"> </w:t>
      </w:r>
      <w:r w:rsidRPr="0060405D">
        <w:rPr>
          <w:sz w:val="28"/>
        </w:rPr>
        <w:t>оптимизирующее</w:t>
      </w:r>
      <w:r w:rsidRPr="0060405D">
        <w:rPr>
          <w:spacing w:val="37"/>
          <w:sz w:val="28"/>
        </w:rPr>
        <w:t xml:space="preserve"> </w:t>
      </w:r>
      <w:r w:rsidRPr="0060405D">
        <w:rPr>
          <w:sz w:val="28"/>
        </w:rPr>
        <w:t>взаимодействие</w:t>
      </w:r>
      <w:r w:rsidRPr="0060405D">
        <w:rPr>
          <w:spacing w:val="35"/>
          <w:sz w:val="28"/>
        </w:rPr>
        <w:t xml:space="preserve"> </w:t>
      </w:r>
      <w:r w:rsidRPr="0060405D">
        <w:rPr>
          <w:sz w:val="28"/>
        </w:rPr>
        <w:t>ре-</w:t>
      </w:r>
      <w:r w:rsidRPr="0060405D">
        <w:rPr>
          <w:spacing w:val="-67"/>
          <w:sz w:val="28"/>
        </w:rPr>
        <w:t xml:space="preserve"> </w:t>
      </w:r>
      <w:r w:rsidRPr="0060405D">
        <w:rPr>
          <w:sz w:val="28"/>
        </w:rPr>
        <w:t>бенка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с педагогами</w:t>
      </w:r>
      <w:r w:rsidRPr="0060405D">
        <w:rPr>
          <w:spacing w:val="-3"/>
          <w:sz w:val="28"/>
        </w:rPr>
        <w:t xml:space="preserve"> </w:t>
      </w:r>
      <w:r w:rsidRPr="0060405D">
        <w:rPr>
          <w:sz w:val="28"/>
        </w:rPr>
        <w:t>и соучениками;</w:t>
      </w:r>
    </w:p>
    <w:p w14:paraId="374D4FED" w14:textId="77777777" w:rsidR="001F167D" w:rsidRPr="0060405D" w:rsidRDefault="00E44A9C">
      <w:pPr>
        <w:pStyle w:val="a4"/>
        <w:numPr>
          <w:ilvl w:val="1"/>
          <w:numId w:val="94"/>
        </w:numPr>
        <w:tabs>
          <w:tab w:val="left" w:pos="986"/>
        </w:tabs>
        <w:ind w:right="123" w:firstLine="707"/>
        <w:jc w:val="left"/>
        <w:rPr>
          <w:sz w:val="28"/>
        </w:rPr>
      </w:pPr>
      <w:r w:rsidRPr="0060405D">
        <w:rPr>
          <w:sz w:val="28"/>
        </w:rPr>
        <w:t>психологическое</w:t>
      </w:r>
      <w:r w:rsidRPr="0060405D">
        <w:rPr>
          <w:spacing w:val="-10"/>
          <w:sz w:val="28"/>
        </w:rPr>
        <w:t xml:space="preserve"> </w:t>
      </w:r>
      <w:r w:rsidRPr="0060405D">
        <w:rPr>
          <w:sz w:val="28"/>
        </w:rPr>
        <w:t>сопровождение,</w:t>
      </w:r>
      <w:r w:rsidRPr="0060405D">
        <w:rPr>
          <w:spacing w:val="51"/>
          <w:sz w:val="28"/>
        </w:rPr>
        <w:t xml:space="preserve"> </w:t>
      </w:r>
      <w:r w:rsidRPr="0060405D">
        <w:rPr>
          <w:sz w:val="28"/>
        </w:rPr>
        <w:t>направленное</w:t>
      </w:r>
      <w:r w:rsidRPr="0060405D">
        <w:rPr>
          <w:spacing w:val="-10"/>
          <w:sz w:val="28"/>
        </w:rPr>
        <w:t xml:space="preserve"> </w:t>
      </w:r>
      <w:r w:rsidRPr="0060405D">
        <w:rPr>
          <w:sz w:val="28"/>
        </w:rPr>
        <w:t>на</w:t>
      </w:r>
      <w:r w:rsidRPr="0060405D">
        <w:rPr>
          <w:spacing w:val="-10"/>
          <w:sz w:val="28"/>
        </w:rPr>
        <w:t xml:space="preserve"> </w:t>
      </w:r>
      <w:r w:rsidRPr="0060405D">
        <w:rPr>
          <w:sz w:val="28"/>
        </w:rPr>
        <w:t>установление</w:t>
      </w:r>
      <w:r w:rsidRPr="0060405D">
        <w:rPr>
          <w:spacing w:val="-10"/>
          <w:sz w:val="28"/>
        </w:rPr>
        <w:t xml:space="preserve"> </w:t>
      </w:r>
      <w:r w:rsidRPr="0060405D">
        <w:rPr>
          <w:sz w:val="28"/>
        </w:rPr>
        <w:t>взаимо-</w:t>
      </w:r>
      <w:r w:rsidRPr="0060405D">
        <w:rPr>
          <w:spacing w:val="-67"/>
          <w:sz w:val="28"/>
        </w:rPr>
        <w:t xml:space="preserve"> </w:t>
      </w:r>
      <w:r w:rsidRPr="0060405D">
        <w:rPr>
          <w:sz w:val="28"/>
        </w:rPr>
        <w:t>действия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семьи</w:t>
      </w:r>
      <w:r w:rsidRPr="0060405D">
        <w:rPr>
          <w:spacing w:val="-3"/>
          <w:sz w:val="28"/>
        </w:rPr>
        <w:t xml:space="preserve"> </w:t>
      </w:r>
      <w:r w:rsidRPr="0060405D">
        <w:rPr>
          <w:sz w:val="28"/>
        </w:rPr>
        <w:t>и образовательного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учреждения;</w:t>
      </w:r>
    </w:p>
    <w:p w14:paraId="2BFFFE35" w14:textId="77777777" w:rsidR="001F167D" w:rsidRDefault="00E44A9C">
      <w:pPr>
        <w:pStyle w:val="a4"/>
        <w:numPr>
          <w:ilvl w:val="1"/>
          <w:numId w:val="94"/>
        </w:numPr>
        <w:tabs>
          <w:tab w:val="left" w:pos="998"/>
        </w:tabs>
        <w:ind w:right="116" w:firstLine="707"/>
        <w:jc w:val="left"/>
        <w:rPr>
          <w:sz w:val="28"/>
        </w:rPr>
      </w:pPr>
      <w:r w:rsidRPr="0060405D">
        <w:rPr>
          <w:sz w:val="28"/>
        </w:rPr>
        <w:t>постепенное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расширение</w:t>
      </w:r>
      <w:r w:rsidRPr="0060405D">
        <w:rPr>
          <w:spacing w:val="2"/>
          <w:sz w:val="28"/>
        </w:rPr>
        <w:t xml:space="preserve"> </w:t>
      </w:r>
      <w:r w:rsidRPr="0060405D">
        <w:rPr>
          <w:sz w:val="28"/>
        </w:rPr>
        <w:t>образовательного</w:t>
      </w:r>
      <w:r w:rsidRPr="0060405D">
        <w:rPr>
          <w:spacing w:val="9"/>
          <w:sz w:val="28"/>
        </w:rPr>
        <w:t xml:space="preserve"> </w:t>
      </w:r>
      <w:r w:rsidRPr="0060405D">
        <w:rPr>
          <w:sz w:val="28"/>
        </w:rPr>
        <w:t>пространства,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выходящего</w:t>
      </w:r>
      <w:r w:rsidRPr="0060405D">
        <w:rPr>
          <w:spacing w:val="3"/>
          <w:sz w:val="28"/>
        </w:rPr>
        <w:t xml:space="preserve"> </w:t>
      </w:r>
      <w:r w:rsidRPr="0060405D">
        <w:rPr>
          <w:sz w:val="28"/>
        </w:rPr>
        <w:t>за</w:t>
      </w:r>
      <w:r w:rsidRPr="0060405D">
        <w:rPr>
          <w:spacing w:val="-67"/>
          <w:sz w:val="28"/>
        </w:rPr>
        <w:t xml:space="preserve"> </w:t>
      </w:r>
      <w:r w:rsidRPr="0060405D">
        <w:rPr>
          <w:sz w:val="28"/>
        </w:rPr>
        <w:t>пределы</w:t>
      </w:r>
      <w:r w:rsidRPr="0060405D">
        <w:rPr>
          <w:spacing w:val="-1"/>
          <w:sz w:val="28"/>
        </w:rPr>
        <w:t xml:space="preserve"> </w:t>
      </w:r>
      <w:r w:rsidRPr="0060405D">
        <w:rPr>
          <w:sz w:val="28"/>
        </w:rPr>
        <w:t>образовательного</w:t>
      </w:r>
      <w:r w:rsidRPr="0060405D">
        <w:rPr>
          <w:spacing w:val="1"/>
          <w:sz w:val="28"/>
        </w:rPr>
        <w:t xml:space="preserve"> </w:t>
      </w:r>
      <w:r w:rsidRPr="0060405D">
        <w:rPr>
          <w:sz w:val="28"/>
        </w:rPr>
        <w:t>учреждения</w:t>
      </w:r>
      <w:r>
        <w:rPr>
          <w:color w:val="FF0000"/>
          <w:sz w:val="28"/>
        </w:rPr>
        <w:t>.</w:t>
      </w:r>
    </w:p>
    <w:p w14:paraId="16C7F932" w14:textId="77777777" w:rsidR="001F167D" w:rsidRPr="0060405D" w:rsidRDefault="00E44A9C">
      <w:pPr>
        <w:pStyle w:val="a3"/>
        <w:ind w:left="119" w:right="118" w:firstLine="707"/>
      </w:pPr>
      <w:r w:rsidRPr="0060405D">
        <w:t>Удовлетворение</w:t>
      </w:r>
      <w:r w:rsidRPr="0060405D">
        <w:rPr>
          <w:spacing w:val="1"/>
        </w:rPr>
        <w:t xml:space="preserve"> </w:t>
      </w:r>
      <w:r w:rsidRPr="0060405D">
        <w:t>перечисленных</w:t>
      </w:r>
      <w:r w:rsidRPr="0060405D">
        <w:rPr>
          <w:spacing w:val="1"/>
        </w:rPr>
        <w:t xml:space="preserve"> </w:t>
      </w:r>
      <w:r w:rsidRPr="0060405D">
        <w:t>особых</w:t>
      </w:r>
      <w:r w:rsidRPr="0060405D">
        <w:rPr>
          <w:spacing w:val="1"/>
        </w:rPr>
        <w:t xml:space="preserve"> </w:t>
      </w:r>
      <w:r w:rsidRPr="0060405D">
        <w:t>образовательных</w:t>
      </w:r>
      <w:r w:rsidRPr="0060405D">
        <w:rPr>
          <w:spacing w:val="1"/>
        </w:rPr>
        <w:t xml:space="preserve"> </w:t>
      </w:r>
      <w:r w:rsidRPr="0060405D">
        <w:t>потребностей</w:t>
      </w:r>
      <w:r w:rsidRPr="0060405D">
        <w:rPr>
          <w:spacing w:val="1"/>
        </w:rPr>
        <w:t xml:space="preserve"> </w:t>
      </w:r>
      <w:r w:rsidRPr="0060405D">
        <w:rPr>
          <w:spacing w:val="-1"/>
        </w:rPr>
        <w:t>обучающихся</w:t>
      </w:r>
      <w:r w:rsidRPr="0060405D">
        <w:rPr>
          <w:spacing w:val="-15"/>
        </w:rPr>
        <w:t xml:space="preserve"> </w:t>
      </w:r>
      <w:r w:rsidRPr="0060405D">
        <w:rPr>
          <w:spacing w:val="-1"/>
        </w:rPr>
        <w:t>возможно</w:t>
      </w:r>
      <w:r w:rsidRPr="0060405D">
        <w:rPr>
          <w:spacing w:val="-14"/>
        </w:rPr>
        <w:t xml:space="preserve"> </w:t>
      </w:r>
      <w:r w:rsidRPr="0060405D">
        <w:rPr>
          <w:spacing w:val="-1"/>
        </w:rPr>
        <w:t>на</w:t>
      </w:r>
      <w:r w:rsidRPr="0060405D">
        <w:rPr>
          <w:spacing w:val="-16"/>
        </w:rPr>
        <w:t xml:space="preserve"> </w:t>
      </w:r>
      <w:r w:rsidRPr="0060405D">
        <w:rPr>
          <w:spacing w:val="-1"/>
        </w:rPr>
        <w:t>основе</w:t>
      </w:r>
      <w:r w:rsidRPr="0060405D">
        <w:rPr>
          <w:spacing w:val="-15"/>
        </w:rPr>
        <w:t xml:space="preserve"> </w:t>
      </w:r>
      <w:r w:rsidRPr="0060405D">
        <w:rPr>
          <w:spacing w:val="-1"/>
        </w:rPr>
        <w:t>реализации</w:t>
      </w:r>
      <w:r w:rsidRPr="0060405D">
        <w:rPr>
          <w:spacing w:val="-15"/>
        </w:rPr>
        <w:t xml:space="preserve"> </w:t>
      </w:r>
      <w:r w:rsidRPr="0060405D">
        <w:t>личностно-ориентированного</w:t>
      </w:r>
      <w:r w:rsidRPr="0060405D">
        <w:rPr>
          <w:spacing w:val="-14"/>
        </w:rPr>
        <w:t xml:space="preserve"> </w:t>
      </w:r>
      <w:r w:rsidRPr="0060405D">
        <w:t>под-</w:t>
      </w:r>
      <w:r w:rsidRPr="0060405D">
        <w:rPr>
          <w:spacing w:val="-68"/>
        </w:rPr>
        <w:t xml:space="preserve"> </w:t>
      </w:r>
      <w:r w:rsidRPr="0060405D">
        <w:t>хода к воспитанию и обучению обучающихся через изменение содержания обу-</w:t>
      </w:r>
      <w:r w:rsidRPr="0060405D">
        <w:rPr>
          <w:spacing w:val="1"/>
        </w:rPr>
        <w:t xml:space="preserve"> </w:t>
      </w:r>
      <w:r w:rsidRPr="0060405D">
        <w:t>чения</w:t>
      </w:r>
      <w:r w:rsidRPr="0060405D">
        <w:rPr>
          <w:spacing w:val="-5"/>
        </w:rPr>
        <w:t xml:space="preserve"> </w:t>
      </w:r>
      <w:r w:rsidRPr="0060405D">
        <w:t>и</w:t>
      </w:r>
      <w:r w:rsidRPr="0060405D">
        <w:rPr>
          <w:spacing w:val="-4"/>
        </w:rPr>
        <w:t xml:space="preserve"> </w:t>
      </w:r>
      <w:r w:rsidRPr="0060405D">
        <w:t>совершенствование</w:t>
      </w:r>
      <w:r w:rsidRPr="0060405D">
        <w:rPr>
          <w:spacing w:val="-5"/>
        </w:rPr>
        <w:t xml:space="preserve"> </w:t>
      </w:r>
      <w:r w:rsidRPr="0060405D">
        <w:t>методов</w:t>
      </w:r>
      <w:r w:rsidRPr="0060405D">
        <w:rPr>
          <w:spacing w:val="-5"/>
        </w:rPr>
        <w:t xml:space="preserve"> </w:t>
      </w:r>
      <w:r w:rsidRPr="0060405D">
        <w:t>и</w:t>
      </w:r>
      <w:r w:rsidRPr="0060405D">
        <w:rPr>
          <w:spacing w:val="-5"/>
        </w:rPr>
        <w:t xml:space="preserve"> </w:t>
      </w:r>
      <w:r w:rsidRPr="0060405D">
        <w:t>приемов</w:t>
      </w:r>
      <w:r w:rsidRPr="0060405D">
        <w:rPr>
          <w:spacing w:val="-6"/>
        </w:rPr>
        <w:t xml:space="preserve"> </w:t>
      </w:r>
      <w:r w:rsidRPr="0060405D">
        <w:t>работы.</w:t>
      </w:r>
      <w:r w:rsidRPr="0060405D">
        <w:rPr>
          <w:spacing w:val="-4"/>
        </w:rPr>
        <w:t xml:space="preserve"> </w:t>
      </w:r>
      <w:r w:rsidRPr="0060405D">
        <w:t>В</w:t>
      </w:r>
      <w:r w:rsidRPr="0060405D">
        <w:rPr>
          <w:spacing w:val="-4"/>
        </w:rPr>
        <w:t xml:space="preserve"> </w:t>
      </w:r>
      <w:r w:rsidRPr="0060405D">
        <w:t>свою</w:t>
      </w:r>
      <w:r w:rsidRPr="0060405D">
        <w:rPr>
          <w:spacing w:val="-5"/>
        </w:rPr>
        <w:t xml:space="preserve"> </w:t>
      </w:r>
      <w:r w:rsidRPr="0060405D">
        <w:t>очередь,</w:t>
      </w:r>
      <w:r w:rsidRPr="0060405D">
        <w:rPr>
          <w:spacing w:val="-5"/>
        </w:rPr>
        <w:t xml:space="preserve"> </w:t>
      </w:r>
      <w:r w:rsidRPr="0060405D">
        <w:t>это</w:t>
      </w:r>
      <w:r w:rsidRPr="0060405D">
        <w:rPr>
          <w:spacing w:val="-3"/>
        </w:rPr>
        <w:t xml:space="preserve"> </w:t>
      </w:r>
      <w:r w:rsidRPr="0060405D">
        <w:t>поз-</w:t>
      </w:r>
      <w:r w:rsidRPr="0060405D">
        <w:rPr>
          <w:spacing w:val="-67"/>
        </w:rPr>
        <w:t xml:space="preserve"> </w:t>
      </w:r>
      <w:r w:rsidRPr="0060405D">
        <w:lastRenderedPageBreak/>
        <w:t>волит формировать возрастные психологические новообразования и корригиро-</w:t>
      </w:r>
      <w:r w:rsidRPr="0060405D">
        <w:rPr>
          <w:spacing w:val="1"/>
        </w:rPr>
        <w:t xml:space="preserve"> </w:t>
      </w:r>
      <w:r w:rsidRPr="0060405D">
        <w:t>вать</w:t>
      </w:r>
      <w:r w:rsidRPr="0060405D">
        <w:rPr>
          <w:spacing w:val="-11"/>
        </w:rPr>
        <w:t xml:space="preserve"> </w:t>
      </w:r>
      <w:r w:rsidRPr="0060405D">
        <w:t>высшие</w:t>
      </w:r>
      <w:r w:rsidRPr="0060405D">
        <w:rPr>
          <w:spacing w:val="-10"/>
        </w:rPr>
        <w:t xml:space="preserve"> </w:t>
      </w:r>
      <w:r w:rsidRPr="0060405D">
        <w:t>психические</w:t>
      </w:r>
      <w:r w:rsidRPr="0060405D">
        <w:rPr>
          <w:spacing w:val="-10"/>
        </w:rPr>
        <w:t xml:space="preserve"> </w:t>
      </w:r>
      <w:r w:rsidRPr="0060405D">
        <w:t>функции</w:t>
      </w:r>
      <w:r w:rsidRPr="0060405D">
        <w:rPr>
          <w:spacing w:val="-9"/>
        </w:rPr>
        <w:t xml:space="preserve"> </w:t>
      </w:r>
      <w:r w:rsidRPr="0060405D">
        <w:t>в</w:t>
      </w:r>
      <w:r w:rsidRPr="0060405D">
        <w:rPr>
          <w:spacing w:val="-10"/>
        </w:rPr>
        <w:t xml:space="preserve"> </w:t>
      </w:r>
      <w:r w:rsidRPr="0060405D">
        <w:t>процессе</w:t>
      </w:r>
      <w:r w:rsidRPr="0060405D">
        <w:rPr>
          <w:spacing w:val="-10"/>
        </w:rPr>
        <w:t xml:space="preserve"> </w:t>
      </w:r>
      <w:r w:rsidRPr="0060405D">
        <w:t>изучения</w:t>
      </w:r>
      <w:r w:rsidRPr="0060405D">
        <w:rPr>
          <w:spacing w:val="-10"/>
        </w:rPr>
        <w:t xml:space="preserve"> </w:t>
      </w:r>
      <w:r w:rsidRPr="0060405D">
        <w:t>обучающимися</w:t>
      </w:r>
      <w:r w:rsidRPr="0060405D">
        <w:rPr>
          <w:spacing w:val="-9"/>
        </w:rPr>
        <w:t xml:space="preserve"> </w:t>
      </w:r>
      <w:r w:rsidRPr="0060405D">
        <w:t>учебных</w:t>
      </w:r>
    </w:p>
    <w:p w14:paraId="10AFA0A6" w14:textId="77777777" w:rsidR="001F167D" w:rsidRPr="0060405D" w:rsidRDefault="001F167D">
      <w:pPr>
        <w:sectPr w:rsidR="001F167D" w:rsidRPr="0060405D">
          <w:pgSz w:w="11920" w:h="16850"/>
          <w:pgMar w:top="1020" w:right="580" w:bottom="280" w:left="1400" w:header="720" w:footer="720" w:gutter="0"/>
          <w:cols w:space="720"/>
        </w:sectPr>
      </w:pPr>
    </w:p>
    <w:p w14:paraId="3CB2BD99" w14:textId="77777777" w:rsidR="001F167D" w:rsidRPr="0060405D" w:rsidRDefault="00E44A9C">
      <w:pPr>
        <w:pStyle w:val="a3"/>
        <w:spacing w:before="74"/>
        <w:ind w:left="119"/>
        <w:jc w:val="left"/>
      </w:pPr>
      <w:r w:rsidRPr="0060405D">
        <w:lastRenderedPageBreak/>
        <w:t>предметов,</w:t>
      </w:r>
      <w:r w:rsidRPr="0060405D">
        <w:rPr>
          <w:spacing w:val="-10"/>
        </w:rPr>
        <w:t xml:space="preserve"> </w:t>
      </w:r>
      <w:r w:rsidRPr="0060405D">
        <w:t>а</w:t>
      </w:r>
      <w:r w:rsidRPr="0060405D">
        <w:rPr>
          <w:spacing w:val="-9"/>
        </w:rPr>
        <w:t xml:space="preserve"> </w:t>
      </w:r>
      <w:r w:rsidRPr="0060405D">
        <w:t>также</w:t>
      </w:r>
      <w:r w:rsidRPr="0060405D">
        <w:rPr>
          <w:spacing w:val="-10"/>
        </w:rPr>
        <w:t xml:space="preserve"> </w:t>
      </w:r>
      <w:r w:rsidRPr="0060405D">
        <w:t>в</w:t>
      </w:r>
      <w:r w:rsidRPr="0060405D">
        <w:rPr>
          <w:spacing w:val="-10"/>
        </w:rPr>
        <w:t xml:space="preserve"> </w:t>
      </w:r>
      <w:r w:rsidRPr="0060405D">
        <w:t>ходе</w:t>
      </w:r>
      <w:r w:rsidRPr="0060405D">
        <w:rPr>
          <w:spacing w:val="-8"/>
        </w:rPr>
        <w:t xml:space="preserve"> </w:t>
      </w:r>
      <w:r w:rsidRPr="0060405D">
        <w:t>проведения</w:t>
      </w:r>
      <w:r w:rsidRPr="0060405D">
        <w:rPr>
          <w:spacing w:val="-9"/>
        </w:rPr>
        <w:t xml:space="preserve"> </w:t>
      </w:r>
      <w:r w:rsidRPr="0060405D">
        <w:t>коррекционно-развивающих</w:t>
      </w:r>
      <w:r w:rsidRPr="0060405D">
        <w:rPr>
          <w:spacing w:val="-7"/>
        </w:rPr>
        <w:t xml:space="preserve"> </w:t>
      </w:r>
      <w:r w:rsidRPr="0060405D">
        <w:t>занятий.</w:t>
      </w:r>
    </w:p>
    <w:p w14:paraId="30206063" w14:textId="77777777" w:rsidR="001F167D" w:rsidRPr="0060405D" w:rsidRDefault="001F167D">
      <w:pPr>
        <w:pStyle w:val="a3"/>
        <w:ind w:left="0"/>
        <w:jc w:val="left"/>
        <w:rPr>
          <w:sz w:val="30"/>
        </w:rPr>
      </w:pPr>
    </w:p>
    <w:p w14:paraId="651E8C94" w14:textId="77777777" w:rsidR="001F167D" w:rsidRDefault="00E44A9C">
      <w:pPr>
        <w:pStyle w:val="11"/>
        <w:numPr>
          <w:ilvl w:val="1"/>
          <w:numId w:val="93"/>
        </w:numPr>
        <w:tabs>
          <w:tab w:val="left" w:pos="612"/>
        </w:tabs>
        <w:spacing w:before="183" w:line="276" w:lineRule="auto"/>
        <w:ind w:right="407"/>
      </w:pPr>
      <w:bookmarkStart w:id="4" w:name="_bookmark2"/>
      <w:bookmarkEnd w:id="4"/>
      <w:r>
        <w:t>Планируемые результаты освоения обучающимися с легкой умствен-</w:t>
      </w:r>
      <w:r>
        <w:rPr>
          <w:spacing w:val="-67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 нарушениями)</w:t>
      </w:r>
    </w:p>
    <w:p w14:paraId="60040911" w14:textId="77777777" w:rsidR="001F167D" w:rsidRDefault="001F167D">
      <w:pPr>
        <w:pStyle w:val="a3"/>
        <w:spacing w:before="7"/>
        <w:ind w:left="0"/>
        <w:jc w:val="left"/>
        <w:rPr>
          <w:b/>
          <w:sz w:val="41"/>
        </w:rPr>
      </w:pPr>
    </w:p>
    <w:p w14:paraId="15DCC252" w14:textId="77777777" w:rsidR="001F167D" w:rsidRDefault="00E44A9C">
      <w:pPr>
        <w:pStyle w:val="a3"/>
        <w:spacing w:before="1" w:line="276" w:lineRule="auto"/>
        <w:ind w:left="119" w:right="489" w:firstLine="707"/>
      </w:pPr>
      <w:r>
        <w:t>Результаты освоения</w:t>
      </w:r>
      <w:r>
        <w:rPr>
          <w:spacing w:val="1"/>
        </w:rPr>
        <w:t xml:space="preserve"> </w:t>
      </w:r>
      <w:r>
        <w:t>обучающимися с легкой умственной отсталостью</w:t>
      </w:r>
      <w:r>
        <w:rPr>
          <w:spacing w:val="-67"/>
        </w:rPr>
        <w:t xml:space="preserve"> </w:t>
      </w:r>
      <w:r>
        <w:t>(интеллектуальными нарушениями) АООП оцениваются как итоговые на мо-</w:t>
      </w:r>
      <w:r>
        <w:rPr>
          <w:spacing w:val="-67"/>
        </w:rPr>
        <w:t xml:space="preserve"> </w:t>
      </w:r>
      <w:r>
        <w:t>мент</w:t>
      </w:r>
      <w:r>
        <w:rPr>
          <w:spacing w:val="-2"/>
        </w:rPr>
        <w:t xml:space="preserve"> </w:t>
      </w:r>
      <w:r>
        <w:t>завершения образования.</w:t>
      </w:r>
    </w:p>
    <w:p w14:paraId="511781E7" w14:textId="77777777" w:rsidR="001F167D" w:rsidRDefault="00E44A9C">
      <w:pPr>
        <w:pStyle w:val="a3"/>
        <w:spacing w:line="276" w:lineRule="auto"/>
        <w:ind w:left="119" w:right="178" w:firstLine="707"/>
      </w:pPr>
      <w:r>
        <w:t>Освоение обучающимися АООП,</w:t>
      </w:r>
      <w:r>
        <w:rPr>
          <w:spacing w:val="1"/>
        </w:rPr>
        <w:t xml:space="preserve"> </w:t>
      </w:r>
      <w:r>
        <w:t>которая создана на основе ФГОС, пред-</w:t>
      </w:r>
      <w:r>
        <w:rPr>
          <w:spacing w:val="-67"/>
        </w:rPr>
        <w:t xml:space="preserve"> </w:t>
      </w:r>
      <w:r>
        <w:t>полагает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двух видов</w:t>
      </w:r>
      <w:r>
        <w:rPr>
          <w:spacing w:val="-3"/>
        </w:rPr>
        <w:t xml:space="preserve"> </w:t>
      </w:r>
      <w:r>
        <w:t>результатов:</w:t>
      </w:r>
      <w:r>
        <w:rPr>
          <w:spacing w:val="-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14:paraId="0DDF6B04" w14:textId="77777777" w:rsidR="001F167D" w:rsidRDefault="00E44A9C">
      <w:pPr>
        <w:pStyle w:val="a3"/>
        <w:spacing w:before="2"/>
        <w:ind w:left="119" w:right="117" w:firstLine="707"/>
      </w:pPr>
      <w:r>
        <w:t>В структуре планируемых результатов ведущее место принадлежит лич-</w:t>
      </w:r>
      <w:r>
        <w:rPr>
          <w:spacing w:val="1"/>
        </w:rPr>
        <w:t xml:space="preserve"> </w:t>
      </w:r>
      <w:r>
        <w:t>ностным результатам, поскольку именно они обеспечивают овладение комплек-</w:t>
      </w:r>
      <w:r>
        <w:rPr>
          <w:spacing w:val="-67"/>
        </w:rPr>
        <w:t xml:space="preserve"> </w:t>
      </w:r>
      <w:r>
        <w:rPr>
          <w:spacing w:val="-1"/>
        </w:rPr>
        <w:t>сом</w:t>
      </w:r>
      <w:r>
        <w:rPr>
          <w:spacing w:val="-18"/>
        </w:rPr>
        <w:t xml:space="preserve"> </w:t>
      </w:r>
      <w:r>
        <w:rPr>
          <w:spacing w:val="-1"/>
        </w:rPr>
        <w:t>социальных</w:t>
      </w:r>
      <w:r>
        <w:rPr>
          <w:spacing w:val="-17"/>
        </w:rPr>
        <w:t xml:space="preserve"> </w:t>
      </w:r>
      <w:r>
        <w:rPr>
          <w:spacing w:val="-1"/>
        </w:rPr>
        <w:t>(жизненных)</w:t>
      </w:r>
      <w:r>
        <w:rPr>
          <w:spacing w:val="-18"/>
        </w:rPr>
        <w:t xml:space="preserve"> </w:t>
      </w:r>
      <w:r>
        <w:t>компетенций,</w:t>
      </w:r>
      <w:r>
        <w:rPr>
          <w:spacing w:val="-18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основ-</w:t>
      </w:r>
      <w:r>
        <w:rPr>
          <w:spacing w:val="-68"/>
        </w:rPr>
        <w:t xml:space="preserve"> </w:t>
      </w:r>
      <w:r>
        <w:t>ной цели современного образования - введения обучающихся с умственной от-</w:t>
      </w:r>
      <w:r>
        <w:rPr>
          <w:spacing w:val="1"/>
        </w:rPr>
        <w:t xml:space="preserve"> </w:t>
      </w:r>
      <w:r>
        <w:t>сталостью (интеллектуальными нарушениями) в культуру, овладение ими соци-</w:t>
      </w:r>
      <w:r>
        <w:rPr>
          <w:spacing w:val="1"/>
        </w:rPr>
        <w:t xml:space="preserve"> </w:t>
      </w:r>
      <w:r>
        <w:t>окультурным</w:t>
      </w:r>
      <w:r>
        <w:rPr>
          <w:spacing w:val="-1"/>
        </w:rPr>
        <w:t xml:space="preserve"> </w:t>
      </w:r>
      <w:r>
        <w:t>опытом.</w:t>
      </w:r>
    </w:p>
    <w:p w14:paraId="4F1921BD" w14:textId="77777777" w:rsidR="001F167D" w:rsidRDefault="00E44A9C">
      <w:pPr>
        <w:pStyle w:val="a3"/>
        <w:ind w:left="119" w:right="115" w:firstLine="707"/>
      </w:pPr>
      <w:r>
        <w:rPr>
          <w:b/>
          <w:i/>
          <w:spacing w:val="-1"/>
        </w:rPr>
        <w:t>Личностные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1"/>
        </w:rPr>
        <w:t>результаты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освоения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АООП</w:t>
      </w:r>
      <w:r>
        <w:rPr>
          <w:b/>
          <w:i/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включают</w:t>
      </w:r>
      <w:r>
        <w:rPr>
          <w:spacing w:val="-68"/>
        </w:rPr>
        <w:t xml:space="preserve"> </w:t>
      </w:r>
      <w:r>
        <w:t>индивидуально-личностные качества и социальные (жизненные) компетенции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ценностные</w:t>
      </w:r>
      <w:r>
        <w:rPr>
          <w:spacing w:val="3"/>
        </w:rPr>
        <w:t xml:space="preserve"> </w:t>
      </w:r>
      <w:r>
        <w:t>установки.</w:t>
      </w:r>
    </w:p>
    <w:p w14:paraId="12302CB9" w14:textId="77777777" w:rsidR="001F167D" w:rsidRDefault="00E44A9C">
      <w:pPr>
        <w:spacing w:line="321" w:lineRule="exact"/>
        <w:ind w:left="827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личностным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АООП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относятся:</w:t>
      </w:r>
    </w:p>
    <w:p w14:paraId="5D307F9C" w14:textId="77777777" w:rsidR="001F167D" w:rsidRDefault="00E44A9C">
      <w:pPr>
        <w:pStyle w:val="a4"/>
        <w:numPr>
          <w:ilvl w:val="2"/>
          <w:numId w:val="93"/>
        </w:numPr>
        <w:tabs>
          <w:tab w:val="left" w:pos="1130"/>
        </w:tabs>
        <w:ind w:right="114" w:firstLine="707"/>
        <w:rPr>
          <w:sz w:val="28"/>
        </w:rPr>
      </w:pPr>
      <w:r>
        <w:rPr>
          <w:sz w:val="28"/>
        </w:rPr>
        <w:t>осознание себя как гражданина России; формирование чувства гордости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Родину;</w:t>
      </w:r>
    </w:p>
    <w:p w14:paraId="289C6BAD" w14:textId="77777777" w:rsidR="001F167D" w:rsidRDefault="00E44A9C">
      <w:pPr>
        <w:pStyle w:val="a4"/>
        <w:numPr>
          <w:ilvl w:val="2"/>
          <w:numId w:val="93"/>
        </w:numPr>
        <w:tabs>
          <w:tab w:val="left" w:pos="1166"/>
        </w:tabs>
        <w:spacing w:line="242" w:lineRule="auto"/>
        <w:ind w:right="118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иному</w:t>
      </w:r>
      <w:r>
        <w:rPr>
          <w:spacing w:val="27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3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14:paraId="13DB83D2" w14:textId="77777777" w:rsidR="001F167D" w:rsidRDefault="00E44A9C">
      <w:pPr>
        <w:pStyle w:val="a4"/>
        <w:numPr>
          <w:ilvl w:val="2"/>
          <w:numId w:val="93"/>
        </w:numPr>
        <w:tabs>
          <w:tab w:val="left" w:pos="1197"/>
        </w:tabs>
        <w:ind w:right="122" w:firstLine="707"/>
        <w:rPr>
          <w:sz w:val="28"/>
        </w:rPr>
      </w:pPr>
      <w:r>
        <w:rPr>
          <w:sz w:val="28"/>
        </w:rPr>
        <w:t>развитие</w:t>
      </w:r>
      <w:r>
        <w:rPr>
          <w:spacing w:val="64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6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62"/>
          <w:sz w:val="28"/>
        </w:rPr>
        <w:t xml:space="preserve"> </w:t>
      </w:r>
      <w:r>
        <w:rPr>
          <w:sz w:val="28"/>
        </w:rPr>
        <w:t>о</w:t>
      </w:r>
      <w:r>
        <w:rPr>
          <w:spacing w:val="6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63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6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насущно необходимом жизнеобеспечении;</w:t>
      </w:r>
    </w:p>
    <w:p w14:paraId="675CDD10" w14:textId="77777777" w:rsidR="001F167D" w:rsidRDefault="00E44A9C">
      <w:pPr>
        <w:pStyle w:val="a4"/>
        <w:numPr>
          <w:ilvl w:val="2"/>
          <w:numId w:val="93"/>
        </w:numPr>
        <w:tabs>
          <w:tab w:val="left" w:pos="1209"/>
        </w:tabs>
        <w:ind w:right="127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3"/>
          <w:sz w:val="28"/>
        </w:rPr>
        <w:t xml:space="preserve"> </w:t>
      </w:r>
      <w:r>
        <w:rPr>
          <w:sz w:val="28"/>
        </w:rPr>
        <w:t>изменяю-</w:t>
      </w:r>
      <w:r>
        <w:rPr>
          <w:spacing w:val="-67"/>
          <w:sz w:val="28"/>
        </w:rPr>
        <w:t xml:space="preserve"> </w:t>
      </w:r>
      <w:r>
        <w:rPr>
          <w:sz w:val="28"/>
        </w:rPr>
        <w:t>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развивающемся мире;</w:t>
      </w:r>
    </w:p>
    <w:p w14:paraId="70999D7B" w14:textId="77777777" w:rsidR="001F167D" w:rsidRDefault="00E44A9C">
      <w:pPr>
        <w:pStyle w:val="a4"/>
        <w:numPr>
          <w:ilvl w:val="2"/>
          <w:numId w:val="93"/>
        </w:numPr>
        <w:tabs>
          <w:tab w:val="left" w:pos="1123"/>
        </w:tabs>
        <w:spacing w:line="242" w:lineRule="auto"/>
        <w:ind w:right="114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повседнев-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503B5C63" w14:textId="77777777" w:rsidR="001F167D" w:rsidRDefault="00E44A9C">
      <w:pPr>
        <w:pStyle w:val="a4"/>
        <w:numPr>
          <w:ilvl w:val="2"/>
          <w:numId w:val="93"/>
        </w:numPr>
        <w:tabs>
          <w:tab w:val="left" w:pos="1154"/>
        </w:tabs>
        <w:ind w:right="126" w:firstLine="707"/>
        <w:rPr>
          <w:sz w:val="28"/>
        </w:rPr>
      </w:pPr>
      <w:r>
        <w:rPr>
          <w:sz w:val="28"/>
        </w:rPr>
        <w:t>владение</w:t>
      </w:r>
      <w:r>
        <w:rPr>
          <w:spacing w:val="1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6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5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взаимодействия;</w:t>
      </w:r>
    </w:p>
    <w:p w14:paraId="1054209A" w14:textId="77777777" w:rsidR="001F167D" w:rsidRDefault="00E44A9C">
      <w:pPr>
        <w:pStyle w:val="a4"/>
        <w:numPr>
          <w:ilvl w:val="2"/>
          <w:numId w:val="93"/>
        </w:numPr>
        <w:tabs>
          <w:tab w:val="left" w:pos="1133"/>
        </w:tabs>
        <w:ind w:right="122" w:firstLine="70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 нем,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 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14:paraId="0673773C" w14:textId="77777777" w:rsidR="001F167D" w:rsidRDefault="00E44A9C">
      <w:pPr>
        <w:pStyle w:val="a4"/>
        <w:numPr>
          <w:ilvl w:val="2"/>
          <w:numId w:val="93"/>
        </w:numPr>
        <w:tabs>
          <w:tab w:val="left" w:pos="1152"/>
        </w:tabs>
        <w:ind w:right="122" w:firstLine="707"/>
        <w:rPr>
          <w:sz w:val="28"/>
        </w:rPr>
      </w:pPr>
      <w:r>
        <w:rPr>
          <w:sz w:val="28"/>
        </w:rPr>
        <w:t>принятие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роли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 деятельности;</w:t>
      </w:r>
    </w:p>
    <w:p w14:paraId="16B1F09F" w14:textId="77777777" w:rsidR="001F167D" w:rsidRDefault="00E44A9C">
      <w:pPr>
        <w:pStyle w:val="a4"/>
        <w:numPr>
          <w:ilvl w:val="2"/>
          <w:numId w:val="93"/>
        </w:numPr>
        <w:tabs>
          <w:tab w:val="left" w:pos="1128"/>
        </w:tabs>
        <w:ind w:right="117" w:firstLine="707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ситуациях;</w:t>
      </w:r>
    </w:p>
    <w:p w14:paraId="4368C39A" w14:textId="77777777" w:rsidR="001F167D" w:rsidRDefault="00E44A9C">
      <w:pPr>
        <w:pStyle w:val="a4"/>
        <w:numPr>
          <w:ilvl w:val="2"/>
          <w:numId w:val="93"/>
        </w:numPr>
        <w:tabs>
          <w:tab w:val="left" w:pos="1271"/>
        </w:tabs>
        <w:spacing w:line="321" w:lineRule="exact"/>
        <w:ind w:left="1270" w:hanging="444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14:paraId="2524BB7F" w14:textId="77777777" w:rsidR="001F167D" w:rsidRDefault="00E44A9C">
      <w:pPr>
        <w:pStyle w:val="a4"/>
        <w:numPr>
          <w:ilvl w:val="2"/>
          <w:numId w:val="93"/>
        </w:numPr>
        <w:tabs>
          <w:tab w:val="left" w:pos="1269"/>
        </w:tabs>
        <w:ind w:right="113" w:firstLine="707"/>
        <w:rPr>
          <w:sz w:val="28"/>
        </w:rPr>
      </w:pPr>
      <w:r>
        <w:rPr>
          <w:sz w:val="28"/>
        </w:rPr>
        <w:t>развитие этических чувств, доброжелательности и эмоционально-нрав-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14:paraId="0D39B4BB" w14:textId="77777777" w:rsidR="001F167D" w:rsidRDefault="00E44A9C">
      <w:pPr>
        <w:pStyle w:val="a4"/>
        <w:numPr>
          <w:ilvl w:val="2"/>
          <w:numId w:val="93"/>
        </w:numPr>
        <w:tabs>
          <w:tab w:val="left" w:pos="1278"/>
        </w:tabs>
        <w:ind w:right="117" w:firstLine="707"/>
        <w:rPr>
          <w:sz w:val="28"/>
        </w:rPr>
      </w:pPr>
      <w:r>
        <w:rPr>
          <w:sz w:val="28"/>
        </w:rPr>
        <w:t>формирование установки на безопасный, здоровый образ жизни, нали-</w:t>
      </w:r>
      <w:r>
        <w:rPr>
          <w:spacing w:val="-67"/>
          <w:sz w:val="28"/>
        </w:rPr>
        <w:t xml:space="preserve"> </w:t>
      </w:r>
      <w:r>
        <w:rPr>
          <w:sz w:val="28"/>
        </w:rPr>
        <w:t>чие</w:t>
      </w:r>
      <w:r>
        <w:rPr>
          <w:spacing w:val="-1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-10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ценностям;</w:t>
      </w:r>
    </w:p>
    <w:p w14:paraId="79D7293F" w14:textId="77777777" w:rsidR="001F167D" w:rsidRDefault="00E44A9C">
      <w:pPr>
        <w:pStyle w:val="a4"/>
        <w:numPr>
          <w:ilvl w:val="2"/>
          <w:numId w:val="93"/>
        </w:numPr>
        <w:tabs>
          <w:tab w:val="left" w:pos="1271"/>
        </w:tabs>
        <w:ind w:left="1270" w:hanging="4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14:paraId="4E564262" w14:textId="77777777" w:rsidR="001F167D" w:rsidRDefault="001F167D">
      <w:pPr>
        <w:jc w:val="both"/>
        <w:rPr>
          <w:sz w:val="28"/>
        </w:rPr>
        <w:sectPr w:rsidR="001F167D">
          <w:pgSz w:w="11920" w:h="16850"/>
          <w:pgMar w:top="1000" w:right="580" w:bottom="280" w:left="1400" w:header="720" w:footer="720" w:gutter="0"/>
          <w:cols w:space="720"/>
        </w:sectPr>
      </w:pPr>
    </w:p>
    <w:p w14:paraId="5E3D840A" w14:textId="77777777" w:rsidR="001F167D" w:rsidRDefault="00E44A9C">
      <w:pPr>
        <w:spacing w:before="59"/>
        <w:ind w:left="119" w:right="115" w:firstLine="707"/>
        <w:jc w:val="both"/>
        <w:rPr>
          <w:sz w:val="28"/>
        </w:rPr>
      </w:pPr>
      <w:r>
        <w:rPr>
          <w:b/>
          <w:i/>
          <w:spacing w:val="-1"/>
          <w:sz w:val="28"/>
        </w:rPr>
        <w:lastRenderedPageBreak/>
        <w:t>Предметные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pacing w:val="-1"/>
          <w:sz w:val="28"/>
        </w:rPr>
        <w:t>результаты</w:t>
      </w:r>
      <w:r>
        <w:rPr>
          <w:b/>
          <w:i/>
          <w:spacing w:val="-22"/>
          <w:sz w:val="28"/>
        </w:rPr>
        <w:t xml:space="preserve"> </w:t>
      </w:r>
      <w:r>
        <w:rPr>
          <w:b/>
          <w:i/>
          <w:sz w:val="28"/>
        </w:rPr>
        <w:t>освоения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АООП</w:t>
      </w:r>
      <w:r>
        <w:rPr>
          <w:b/>
          <w:i/>
          <w:spacing w:val="-1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освоенные обучающимися знания и умения, специфичные для каждой предмет-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применения.</w:t>
      </w:r>
    </w:p>
    <w:p w14:paraId="78FF56AF" w14:textId="77777777" w:rsidR="001F167D" w:rsidRDefault="00E44A9C">
      <w:pPr>
        <w:pStyle w:val="a3"/>
        <w:ind w:left="119" w:right="114" w:firstLine="707"/>
      </w:pPr>
      <w:r>
        <w:t>Предметные результаты обучающихся с умственной отсталостью (интел-</w:t>
      </w:r>
      <w:r>
        <w:rPr>
          <w:spacing w:val="1"/>
        </w:rPr>
        <w:t xml:space="preserve"> </w:t>
      </w:r>
      <w:r>
        <w:rPr>
          <w:spacing w:val="-1"/>
        </w:rPr>
        <w:t>лектуальными</w:t>
      </w:r>
      <w:r>
        <w:rPr>
          <w:spacing w:val="-14"/>
        </w:rPr>
        <w:t xml:space="preserve"> </w:t>
      </w:r>
      <w:r>
        <w:rPr>
          <w:spacing w:val="-1"/>
        </w:rPr>
        <w:t>нарушениями)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основным</w:t>
      </w:r>
      <w:r>
        <w:rPr>
          <w:spacing w:val="-18"/>
        </w:rPr>
        <w:t xml:space="preserve"> </w:t>
      </w:r>
      <w:r>
        <w:t>критерием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принятии</w:t>
      </w:r>
      <w:r>
        <w:rPr>
          <w:spacing w:val="-17"/>
        </w:rPr>
        <w:t xml:space="preserve"> </w:t>
      </w:r>
      <w:r>
        <w:t>ре-</w:t>
      </w:r>
      <w:r>
        <w:rPr>
          <w:spacing w:val="-68"/>
        </w:rPr>
        <w:t xml:space="preserve"> </w:t>
      </w:r>
      <w:r>
        <w:t>шения о переводе обучающегося в следующий класс, но рассматриваются как</w:t>
      </w:r>
      <w:r>
        <w:rPr>
          <w:spacing w:val="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 составляющих</w:t>
      </w:r>
      <w:r>
        <w:rPr>
          <w:spacing w:val="-4"/>
        </w:rPr>
        <w:t xml:space="preserve"> </w:t>
      </w:r>
      <w:r>
        <w:t>при оценке</w:t>
      </w:r>
      <w:r>
        <w:rPr>
          <w:spacing w:val="-3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достижений.</w:t>
      </w:r>
    </w:p>
    <w:p w14:paraId="76AD7CB8" w14:textId="77777777" w:rsidR="001F167D" w:rsidRDefault="00E44A9C">
      <w:pPr>
        <w:pStyle w:val="a3"/>
        <w:ind w:left="119" w:right="124" w:firstLine="707"/>
      </w:pPr>
      <w:r>
        <w:t>АООП определяет два уровня овладения предметными результатами: ми-</w:t>
      </w:r>
      <w:r>
        <w:rPr>
          <w:spacing w:val="1"/>
        </w:rPr>
        <w:t xml:space="preserve"> </w:t>
      </w:r>
      <w:r>
        <w:t>нимальный и достаточный. Достаточный уровень освоения предметных резуль-</w:t>
      </w:r>
      <w:r>
        <w:rPr>
          <w:spacing w:val="1"/>
        </w:rPr>
        <w:t xml:space="preserve"> </w:t>
      </w:r>
      <w:r>
        <w:t>татов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обязательным для всех</w:t>
      </w:r>
      <w:r>
        <w:rPr>
          <w:spacing w:val="1"/>
        </w:rPr>
        <w:t xml:space="preserve"> </w:t>
      </w:r>
      <w:r>
        <w:t>обучающихся.</w:t>
      </w:r>
    </w:p>
    <w:p w14:paraId="78969680" w14:textId="646B557F" w:rsidR="001F167D" w:rsidRDefault="00E44A9C">
      <w:pPr>
        <w:pStyle w:val="a3"/>
        <w:spacing w:before="2"/>
        <w:ind w:left="119" w:right="115" w:firstLine="707"/>
      </w:pPr>
      <w:r>
        <w:t>Минимальный уровень является обязательным для большинства обучаю-</w:t>
      </w:r>
      <w:r>
        <w:rPr>
          <w:spacing w:val="1"/>
        </w:rPr>
        <w:t xml:space="preserve"> </w:t>
      </w:r>
      <w:r>
        <w:t>щихся с умственной отсталостью (интеллектуальными нарушениями). Вместе с</w:t>
      </w:r>
      <w:r>
        <w:rPr>
          <w:spacing w:val="1"/>
        </w:rPr>
        <w:t xml:space="preserve"> </w:t>
      </w:r>
      <w:r>
        <w:t>тем,</w:t>
      </w:r>
      <w:r>
        <w:rPr>
          <w:spacing w:val="-9"/>
        </w:rPr>
        <w:t xml:space="preserve"> </w:t>
      </w:r>
      <w:r>
        <w:t>отсутствие</w:t>
      </w:r>
      <w:r>
        <w:rPr>
          <w:spacing w:val="-9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отдельными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отдель-</w:t>
      </w:r>
      <w:r>
        <w:rPr>
          <w:spacing w:val="-67"/>
        </w:rPr>
        <w:t xml:space="preserve"> </w:t>
      </w:r>
      <w:r>
        <w:t>ным предметам не является препятствием к получению ими 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t>варианту</w:t>
      </w:r>
      <w:r>
        <w:rPr>
          <w:spacing w:val="-12"/>
        </w:rPr>
        <w:t xml:space="preserve"> </w:t>
      </w:r>
      <w:r>
        <w:t>программы.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случае,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достигает</w:t>
      </w:r>
      <w:r>
        <w:rPr>
          <w:spacing w:val="-8"/>
        </w:rPr>
        <w:t xml:space="preserve"> </w:t>
      </w:r>
      <w:r>
        <w:t>мини-</w:t>
      </w:r>
      <w:r>
        <w:rPr>
          <w:spacing w:val="-68"/>
        </w:rPr>
        <w:t xml:space="preserve"> </w:t>
      </w:r>
      <w:r>
        <w:t>мального уровня овладения предметными результатами по всем или большин-</w:t>
      </w:r>
      <w:r>
        <w:rPr>
          <w:spacing w:val="1"/>
        </w:rPr>
        <w:t xml:space="preserve"> </w:t>
      </w:r>
      <w:r>
        <w:t>ству</w:t>
      </w:r>
      <w:r>
        <w:rPr>
          <w:spacing w:val="-12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психолого-медико-педагогической</w:t>
      </w:r>
      <w:r>
        <w:rPr>
          <w:spacing w:val="-68"/>
        </w:rPr>
        <w:t xml:space="preserve"> </w:t>
      </w:r>
      <w:r>
        <w:t xml:space="preserve">комиссии и с согласия родителей (законных представителей) Организация </w:t>
      </w:r>
      <w:r w:rsidR="0060405D">
        <w:t xml:space="preserve">МОУ </w:t>
      </w:r>
      <w:r>
        <w:t>«</w:t>
      </w:r>
      <w:r w:rsidR="0060405D">
        <w:t>Щербининская ООШ</w:t>
      </w:r>
      <w:r>
        <w:t>»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перевести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индивидуальному</w:t>
      </w:r>
      <w:r>
        <w:rPr>
          <w:spacing w:val="-9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или</w:t>
      </w:r>
      <w:r w:rsidR="0060405D">
        <w:t xml:space="preserve"> 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2).</w:t>
      </w:r>
    </w:p>
    <w:p w14:paraId="4418AFD9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021F01B6" w14:textId="77777777" w:rsidR="001F167D" w:rsidRDefault="00E44A9C">
      <w:pPr>
        <w:pStyle w:val="11"/>
        <w:spacing w:before="177" w:line="276" w:lineRule="auto"/>
        <w:ind w:left="3350" w:right="116" w:hanging="3229"/>
      </w:pPr>
      <w:bookmarkStart w:id="5" w:name="_bookmark3"/>
      <w:bookmarkEnd w:id="5"/>
      <w:r>
        <w:t>Минимальный и достаточный уровни достижения предметных результатов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предметным областям</w:t>
      </w:r>
    </w:p>
    <w:p w14:paraId="7A91497A" w14:textId="77777777" w:rsidR="001F167D" w:rsidRDefault="001F167D">
      <w:pPr>
        <w:pStyle w:val="a3"/>
        <w:spacing w:before="7"/>
        <w:ind w:left="0"/>
        <w:jc w:val="left"/>
        <w:rPr>
          <w:b/>
          <w:sz w:val="41"/>
        </w:rPr>
      </w:pPr>
    </w:p>
    <w:p w14:paraId="32BCCD87" w14:textId="77777777" w:rsidR="001F167D" w:rsidRDefault="00E44A9C">
      <w:pPr>
        <w:ind w:left="119" w:right="116" w:firstLine="566"/>
        <w:jc w:val="both"/>
        <w:rPr>
          <w:b/>
          <w:sz w:val="28"/>
        </w:rPr>
      </w:pPr>
      <w:r>
        <w:rPr>
          <w:b/>
          <w:sz w:val="28"/>
        </w:rPr>
        <w:t>Минимальный и достаточный уровни достижения предметных резуль-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татов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предметной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"Язык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практика"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младших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(IV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класс)</w:t>
      </w:r>
    </w:p>
    <w:p w14:paraId="1025765C" w14:textId="77777777" w:rsidR="001F167D" w:rsidRDefault="001F167D">
      <w:pPr>
        <w:pStyle w:val="a3"/>
        <w:spacing w:before="1"/>
        <w:ind w:left="0"/>
        <w:jc w:val="left"/>
        <w:rPr>
          <w:b/>
        </w:rPr>
      </w:pPr>
    </w:p>
    <w:p w14:paraId="083A5163" w14:textId="77777777" w:rsidR="001F167D" w:rsidRDefault="00E44A9C">
      <w:pPr>
        <w:spacing w:line="322" w:lineRule="exact"/>
        <w:ind w:left="119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уровень:</w:t>
      </w:r>
    </w:p>
    <w:p w14:paraId="4050EBA7" w14:textId="77777777" w:rsidR="001F167D" w:rsidRDefault="00E44A9C">
      <w:pPr>
        <w:pStyle w:val="a3"/>
        <w:ind w:left="119" w:right="116" w:firstLine="539"/>
      </w:pPr>
      <w:r>
        <w:t>различение гласных и согласных звуков и букв; ударных и безударных со-</w:t>
      </w:r>
      <w:r>
        <w:rPr>
          <w:spacing w:val="1"/>
        </w:rPr>
        <w:t xml:space="preserve"> </w:t>
      </w:r>
      <w:r>
        <w:t>гласных звуков; оппозиционных согласных по звонкости - глухости, твердости -</w:t>
      </w:r>
      <w:r>
        <w:rPr>
          <w:spacing w:val="-67"/>
        </w:rPr>
        <w:t xml:space="preserve"> </w:t>
      </w:r>
      <w:r>
        <w:t>мягкости;</w:t>
      </w:r>
    </w:p>
    <w:p w14:paraId="7B6D3158" w14:textId="77777777" w:rsidR="001F167D" w:rsidRDefault="00E44A9C">
      <w:pPr>
        <w:pStyle w:val="a3"/>
        <w:spacing w:before="2" w:line="322" w:lineRule="exact"/>
        <w:ind w:left="659"/>
      </w:pP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слоги для</w:t>
      </w:r>
      <w:r>
        <w:rPr>
          <w:spacing w:val="-4"/>
        </w:rPr>
        <w:t xml:space="preserve"> </w:t>
      </w:r>
      <w:r>
        <w:t>переноса;</w:t>
      </w:r>
    </w:p>
    <w:p w14:paraId="270AE858" w14:textId="77777777" w:rsidR="001F167D" w:rsidRDefault="00E44A9C">
      <w:pPr>
        <w:pStyle w:val="a3"/>
        <w:ind w:left="119" w:right="46" w:firstLine="539"/>
        <w:jc w:val="left"/>
      </w:pPr>
      <w:r>
        <w:t>списывание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слогам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целыми</w:t>
      </w:r>
      <w:r>
        <w:rPr>
          <w:spacing w:val="8"/>
        </w:rPr>
        <w:t xml:space="preserve"> </w:t>
      </w:r>
      <w:r>
        <w:t>словами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рукописного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печатного</w:t>
      </w:r>
      <w:r>
        <w:rPr>
          <w:spacing w:val="9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орфографическим</w:t>
      </w:r>
      <w:r>
        <w:rPr>
          <w:spacing w:val="-3"/>
        </w:rPr>
        <w:t xml:space="preserve"> </w:t>
      </w:r>
      <w:r>
        <w:t>проговариванием;</w:t>
      </w:r>
    </w:p>
    <w:p w14:paraId="688036AE" w14:textId="77777777" w:rsidR="001F167D" w:rsidRDefault="00E44A9C">
      <w:pPr>
        <w:pStyle w:val="a3"/>
        <w:ind w:left="119" w:right="46" w:firstLine="539"/>
        <w:jc w:val="left"/>
      </w:pPr>
      <w:r>
        <w:t>запись</w:t>
      </w:r>
      <w:r>
        <w:rPr>
          <w:spacing w:val="24"/>
        </w:rPr>
        <w:t xml:space="preserve"> </w:t>
      </w:r>
      <w:r>
        <w:t>под</w:t>
      </w:r>
      <w:r>
        <w:rPr>
          <w:spacing w:val="29"/>
        </w:rPr>
        <w:t xml:space="preserve"> </w:t>
      </w:r>
      <w:r>
        <w:t>диктовку</w:t>
      </w:r>
      <w:r>
        <w:rPr>
          <w:spacing w:val="27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коротких</w:t>
      </w:r>
      <w:r>
        <w:rPr>
          <w:spacing w:val="26"/>
        </w:rPr>
        <w:t xml:space="preserve"> </w:t>
      </w:r>
      <w:r>
        <w:t>предложений</w:t>
      </w:r>
      <w:r>
        <w:rPr>
          <w:spacing w:val="30"/>
        </w:rPr>
        <w:t xml:space="preserve"> </w:t>
      </w:r>
      <w:r>
        <w:t>(2</w:t>
      </w:r>
      <w:r>
        <w:rPr>
          <w:spacing w:val="2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слова)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изучен-</w:t>
      </w:r>
      <w:r>
        <w:rPr>
          <w:spacing w:val="-67"/>
        </w:rPr>
        <w:t xml:space="preserve"> </w:t>
      </w:r>
      <w:r>
        <w:t>ными орфограммами;</w:t>
      </w:r>
    </w:p>
    <w:p w14:paraId="19BEB2B1" w14:textId="77777777" w:rsidR="001F167D" w:rsidRDefault="00E44A9C">
      <w:pPr>
        <w:pStyle w:val="a3"/>
        <w:ind w:left="119" w:firstLine="539"/>
        <w:jc w:val="left"/>
      </w:pPr>
      <w:r>
        <w:t>обозначение</w:t>
      </w:r>
      <w:r>
        <w:rPr>
          <w:spacing w:val="37"/>
        </w:rPr>
        <w:t xml:space="preserve"> </w:t>
      </w:r>
      <w:r>
        <w:t>мягкости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твердости</w:t>
      </w:r>
      <w:r>
        <w:rPr>
          <w:spacing w:val="38"/>
        </w:rPr>
        <w:t xml:space="preserve"> </w:t>
      </w:r>
      <w:r>
        <w:t>согласных</w:t>
      </w:r>
      <w:r>
        <w:rPr>
          <w:spacing w:val="37"/>
        </w:rPr>
        <w:t xml:space="preserve"> </w:t>
      </w:r>
      <w:r>
        <w:t>звуков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письме</w:t>
      </w:r>
      <w:r>
        <w:rPr>
          <w:spacing w:val="37"/>
        </w:rPr>
        <w:t xml:space="preserve"> </w:t>
      </w:r>
      <w:r>
        <w:t>гласными</w:t>
      </w:r>
      <w:r>
        <w:rPr>
          <w:spacing w:val="-67"/>
        </w:rPr>
        <w:t xml:space="preserve"> </w:t>
      </w:r>
      <w:r>
        <w:t>буквами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буквой "ь" (после</w:t>
      </w:r>
      <w:r>
        <w:rPr>
          <w:spacing w:val="-2"/>
        </w:rPr>
        <w:t xml:space="preserve"> </w:t>
      </w:r>
      <w:r>
        <w:t>предварительной отработки);</w:t>
      </w:r>
    </w:p>
    <w:p w14:paraId="43D9DEFB" w14:textId="77777777" w:rsidR="001F167D" w:rsidRDefault="00E44A9C">
      <w:pPr>
        <w:pStyle w:val="a3"/>
        <w:ind w:left="119" w:firstLine="539"/>
        <w:jc w:val="left"/>
      </w:pPr>
      <w:r>
        <w:t>дифференциация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подбор</w:t>
      </w:r>
      <w:r>
        <w:rPr>
          <w:spacing w:val="-5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обозначающих</w:t>
      </w:r>
      <w:r>
        <w:rPr>
          <w:spacing w:val="-6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при-</w:t>
      </w:r>
      <w:r>
        <w:rPr>
          <w:spacing w:val="-67"/>
        </w:rPr>
        <w:t xml:space="preserve"> </w:t>
      </w:r>
      <w:r>
        <w:t>знаки;</w:t>
      </w:r>
    </w:p>
    <w:p w14:paraId="184C233F" w14:textId="77777777" w:rsidR="001F167D" w:rsidRDefault="00E44A9C">
      <w:pPr>
        <w:pStyle w:val="a3"/>
        <w:ind w:left="119" w:right="107" w:firstLine="539"/>
        <w:jc w:val="left"/>
      </w:pPr>
      <w:r>
        <w:t>составление предложений, восстановление в них нарушенного порядка слов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 серию</w:t>
      </w:r>
      <w:r>
        <w:rPr>
          <w:spacing w:val="-4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картинок;</w:t>
      </w:r>
    </w:p>
    <w:p w14:paraId="3BF0D61E" w14:textId="77777777" w:rsidR="001F167D" w:rsidRDefault="00E44A9C">
      <w:pPr>
        <w:pStyle w:val="a3"/>
        <w:spacing w:line="322" w:lineRule="exact"/>
        <w:ind w:left="659"/>
        <w:jc w:val="left"/>
      </w:pPr>
      <w:r>
        <w:t>выделение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8"/>
        </w:rPr>
        <w:t xml:space="preserve"> </w:t>
      </w:r>
      <w:r>
        <w:t>тему;</w:t>
      </w:r>
    </w:p>
    <w:p w14:paraId="21531983" w14:textId="77777777" w:rsidR="001F167D" w:rsidRDefault="00E44A9C">
      <w:pPr>
        <w:pStyle w:val="a3"/>
        <w:ind w:left="659"/>
        <w:jc w:val="left"/>
      </w:pPr>
      <w:r>
        <w:lastRenderedPageBreak/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заголовка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нему;</w:t>
      </w:r>
    </w:p>
    <w:p w14:paraId="0C067D8D" w14:textId="77777777" w:rsidR="001F167D" w:rsidRDefault="001F167D">
      <w:pPr>
        <w:sectPr w:rsidR="001F167D">
          <w:pgSz w:w="11920" w:h="16850"/>
          <w:pgMar w:top="1020" w:right="580" w:bottom="280" w:left="1400" w:header="720" w:footer="720" w:gutter="0"/>
          <w:cols w:space="720"/>
        </w:sectPr>
      </w:pPr>
    </w:p>
    <w:p w14:paraId="700B3E38" w14:textId="77777777" w:rsidR="001F167D" w:rsidRDefault="00E44A9C">
      <w:pPr>
        <w:pStyle w:val="a3"/>
        <w:spacing w:before="59"/>
        <w:ind w:left="119" w:right="185" w:firstLine="539"/>
        <w:jc w:val="left"/>
      </w:pPr>
      <w:r>
        <w:lastRenderedPageBreak/>
        <w:t>осознанное и правильное чтение текста вслух по слогам и целыми словами;</w:t>
      </w:r>
      <w:r>
        <w:rPr>
          <w:spacing w:val="-67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 вопросам;</w:t>
      </w:r>
    </w:p>
    <w:p w14:paraId="7A5EECCA" w14:textId="77777777" w:rsidR="001F167D" w:rsidRDefault="00E44A9C">
      <w:pPr>
        <w:pStyle w:val="a3"/>
        <w:ind w:left="119" w:firstLine="539"/>
        <w:jc w:val="left"/>
      </w:pP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в коллективной</w:t>
      </w:r>
      <w:r>
        <w:t xml:space="preserve"> работе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оценке поступков</w:t>
      </w:r>
      <w:r>
        <w:rPr>
          <w:spacing w:val="-2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и событий;</w:t>
      </w:r>
      <w:r>
        <w:rPr>
          <w:spacing w:val="-40"/>
        </w:rPr>
        <w:t xml:space="preserve"> </w:t>
      </w:r>
      <w:r>
        <w:t>вы-</w:t>
      </w:r>
      <w:r>
        <w:rPr>
          <w:spacing w:val="-67"/>
        </w:rPr>
        <w:t xml:space="preserve"> </w:t>
      </w:r>
      <w:r>
        <w:t>разительное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наизусть</w:t>
      </w:r>
      <w:r>
        <w:rPr>
          <w:spacing w:val="-7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стихотворений;</w:t>
      </w:r>
    </w:p>
    <w:p w14:paraId="26AF0ABA" w14:textId="77777777" w:rsidR="001F167D" w:rsidRDefault="00E44A9C">
      <w:pPr>
        <w:pStyle w:val="a3"/>
        <w:spacing w:before="1"/>
        <w:ind w:left="119" w:right="205" w:firstLine="539"/>
        <w:jc w:val="left"/>
      </w:pPr>
      <w:r>
        <w:t>формулировка просьб и желаний с использованием этикетных слов и выра-</w:t>
      </w:r>
      <w:r>
        <w:rPr>
          <w:spacing w:val="-67"/>
        </w:rPr>
        <w:t xml:space="preserve"> </w:t>
      </w:r>
      <w:r>
        <w:t>жений;</w:t>
      </w:r>
      <w:r w:rsidR="00FA6443"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ролевых</w:t>
      </w:r>
      <w:r>
        <w:rPr>
          <w:spacing w:val="-4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речевыми</w:t>
      </w:r>
      <w:r>
        <w:rPr>
          <w:spacing w:val="-4"/>
        </w:rPr>
        <w:t xml:space="preserve"> </w:t>
      </w:r>
      <w:r>
        <w:t>возможностями;</w:t>
      </w:r>
    </w:p>
    <w:p w14:paraId="243B5977" w14:textId="77777777" w:rsidR="001F167D" w:rsidRDefault="00E44A9C">
      <w:pPr>
        <w:pStyle w:val="a3"/>
        <w:ind w:left="119" w:firstLine="539"/>
        <w:jc w:val="left"/>
      </w:pPr>
      <w:r>
        <w:t>восприятие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слух</w:t>
      </w:r>
      <w:r>
        <w:rPr>
          <w:spacing w:val="8"/>
        </w:rPr>
        <w:t xml:space="preserve"> </w:t>
      </w:r>
      <w:r>
        <w:t>сказок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рассказов;</w:t>
      </w:r>
      <w:r>
        <w:rPr>
          <w:spacing w:val="9"/>
        </w:rPr>
        <w:t xml:space="preserve"> </w:t>
      </w:r>
      <w:r>
        <w:t>ответы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</w:t>
      </w:r>
      <w:r>
        <w:rPr>
          <w:spacing w:val="6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работника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их</w:t>
      </w:r>
      <w:r w:rsidR="00FA6443"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материал;</w:t>
      </w:r>
    </w:p>
    <w:p w14:paraId="13E3E02F" w14:textId="77777777" w:rsidR="001F167D" w:rsidRDefault="00E44A9C">
      <w:pPr>
        <w:pStyle w:val="a3"/>
        <w:ind w:left="119" w:right="46" w:firstLine="539"/>
        <w:jc w:val="left"/>
      </w:pPr>
      <w:r>
        <w:t>выразительное</w:t>
      </w:r>
      <w:r>
        <w:rPr>
          <w:spacing w:val="29"/>
        </w:rPr>
        <w:t xml:space="preserve"> </w:t>
      </w:r>
      <w:r>
        <w:t>произнесение</w:t>
      </w:r>
      <w:r>
        <w:rPr>
          <w:spacing w:val="29"/>
        </w:rPr>
        <w:t xml:space="preserve"> </w:t>
      </w:r>
      <w:r>
        <w:t>чистоговорок,</w:t>
      </w:r>
      <w:r>
        <w:rPr>
          <w:spacing w:val="26"/>
        </w:rPr>
        <w:t xml:space="preserve"> </w:t>
      </w:r>
      <w:r>
        <w:t>коротких</w:t>
      </w:r>
      <w:r>
        <w:rPr>
          <w:spacing w:val="32"/>
        </w:rPr>
        <w:t xml:space="preserve"> </w:t>
      </w:r>
      <w:r>
        <w:t>стихотворений</w:t>
      </w:r>
      <w:r>
        <w:rPr>
          <w:spacing w:val="2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34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образец</w:t>
      </w:r>
      <w:r w:rsidR="00FA6443">
        <w:t xml:space="preserve"> </w:t>
      </w:r>
      <w:r>
        <w:t>чтения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работника;</w:t>
      </w:r>
    </w:p>
    <w:p w14:paraId="281C1629" w14:textId="77777777" w:rsidR="001F167D" w:rsidRDefault="00E44A9C">
      <w:pPr>
        <w:pStyle w:val="a3"/>
        <w:spacing w:before="1"/>
        <w:ind w:left="659" w:right="452"/>
        <w:jc w:val="left"/>
      </w:pPr>
      <w:r>
        <w:t>участие в беседах на темы, близкие личному опыту обучающегося;</w:t>
      </w:r>
      <w:r>
        <w:rPr>
          <w:spacing w:val="1"/>
        </w:rPr>
        <w:t xml:space="preserve"> </w:t>
      </w:r>
      <w:r>
        <w:t>ответы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вопросы</w:t>
      </w:r>
      <w:r>
        <w:rPr>
          <w:spacing w:val="22"/>
        </w:rPr>
        <w:t xml:space="preserve"> </w:t>
      </w:r>
      <w:r>
        <w:t>педагогического</w:t>
      </w:r>
      <w:r>
        <w:rPr>
          <w:spacing w:val="26"/>
        </w:rPr>
        <w:t xml:space="preserve"> </w:t>
      </w:r>
      <w:r>
        <w:t>работника</w:t>
      </w:r>
      <w:r>
        <w:rPr>
          <w:spacing w:val="2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содержанию</w:t>
      </w:r>
      <w:r>
        <w:rPr>
          <w:spacing w:val="20"/>
        </w:rPr>
        <w:t xml:space="preserve"> </w:t>
      </w:r>
      <w:r>
        <w:t>прослу-</w:t>
      </w:r>
    </w:p>
    <w:p w14:paraId="588AE761" w14:textId="77777777" w:rsidR="001F167D" w:rsidRDefault="00E44A9C">
      <w:pPr>
        <w:pStyle w:val="a3"/>
        <w:spacing w:line="321" w:lineRule="exact"/>
        <w:ind w:left="119"/>
        <w:jc w:val="left"/>
      </w:pPr>
      <w:r>
        <w:t>шанных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(или)просмотренных</w:t>
      </w:r>
      <w:r>
        <w:rPr>
          <w:spacing w:val="1"/>
        </w:rPr>
        <w:t xml:space="preserve"> </w:t>
      </w:r>
      <w:r>
        <w:t>радио-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телепередач.</w:t>
      </w:r>
    </w:p>
    <w:p w14:paraId="63DB4ED3" w14:textId="77777777" w:rsidR="001F167D" w:rsidRDefault="001F167D">
      <w:pPr>
        <w:pStyle w:val="a3"/>
        <w:spacing w:before="11"/>
        <w:ind w:left="0"/>
        <w:jc w:val="left"/>
        <w:rPr>
          <w:sz w:val="27"/>
        </w:rPr>
      </w:pPr>
    </w:p>
    <w:p w14:paraId="6F6BE5A4" w14:textId="77777777" w:rsidR="001F167D" w:rsidRDefault="00E44A9C">
      <w:pPr>
        <w:spacing w:line="322" w:lineRule="exact"/>
        <w:ind w:left="119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14:paraId="1955C17C" w14:textId="77777777" w:rsidR="001F167D" w:rsidRDefault="00E44A9C">
      <w:pPr>
        <w:pStyle w:val="a3"/>
        <w:spacing w:line="322" w:lineRule="exact"/>
        <w:ind w:left="827"/>
        <w:jc w:val="left"/>
      </w:pPr>
      <w:r>
        <w:t>различение</w:t>
      </w:r>
      <w:r>
        <w:rPr>
          <w:spacing w:val="-3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букв;</w:t>
      </w:r>
    </w:p>
    <w:p w14:paraId="09EC8419" w14:textId="77777777" w:rsidR="001F167D" w:rsidRDefault="00E44A9C">
      <w:pPr>
        <w:pStyle w:val="a3"/>
        <w:spacing w:line="242" w:lineRule="auto"/>
        <w:ind w:left="119" w:firstLine="539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согласных</w:t>
      </w:r>
      <w:r>
        <w:rPr>
          <w:spacing w:val="-6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образец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опорную</w:t>
      </w:r>
      <w:r>
        <w:rPr>
          <w:spacing w:val="-67"/>
        </w:rPr>
        <w:t xml:space="preserve"> </w:t>
      </w:r>
      <w:r>
        <w:t>схему;</w:t>
      </w:r>
    </w:p>
    <w:p w14:paraId="51946296" w14:textId="77777777" w:rsidR="001F167D" w:rsidRDefault="00E44A9C">
      <w:pPr>
        <w:pStyle w:val="a3"/>
        <w:ind w:left="119" w:firstLine="539"/>
        <w:jc w:val="left"/>
      </w:pPr>
      <w:r>
        <w:t>списывание</w:t>
      </w:r>
      <w:r>
        <w:rPr>
          <w:spacing w:val="1"/>
        </w:rPr>
        <w:t xml:space="preserve"> </w:t>
      </w:r>
      <w:r>
        <w:t>рукописного</w:t>
      </w:r>
      <w:r>
        <w:rPr>
          <w:spacing w:val="1"/>
        </w:rPr>
        <w:t xml:space="preserve"> </w:t>
      </w:r>
      <w:r>
        <w:t>и печатного текста 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 орфогра-</w:t>
      </w:r>
      <w:r>
        <w:rPr>
          <w:spacing w:val="-67"/>
        </w:rPr>
        <w:t xml:space="preserve"> </w:t>
      </w:r>
      <w:r>
        <w:t>фическимпроговариванием;</w:t>
      </w:r>
    </w:p>
    <w:p w14:paraId="4496F47A" w14:textId="77777777" w:rsidR="001F167D" w:rsidRDefault="00E44A9C">
      <w:pPr>
        <w:pStyle w:val="a3"/>
        <w:ind w:left="119" w:firstLine="539"/>
        <w:jc w:val="left"/>
      </w:pPr>
      <w:r>
        <w:t>запись под диктовку текста, включающего слова с изученными орфограм-</w:t>
      </w:r>
      <w:r>
        <w:rPr>
          <w:spacing w:val="1"/>
        </w:rPr>
        <w:t xml:space="preserve"> </w:t>
      </w:r>
      <w:r>
        <w:t>мами (30 - 35 слов); 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 различных 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грамматическому</w:t>
      </w:r>
      <w:r>
        <w:rPr>
          <w:spacing w:val="-5"/>
        </w:rPr>
        <w:t xml:space="preserve"> </w:t>
      </w:r>
      <w:r>
        <w:t>значению</w:t>
      </w:r>
      <w:r>
        <w:rPr>
          <w:spacing w:val="-2"/>
        </w:rPr>
        <w:t xml:space="preserve"> </w:t>
      </w:r>
      <w:r>
        <w:t>(название</w:t>
      </w:r>
      <w:r>
        <w:rPr>
          <w:spacing w:val="-5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призна-</w:t>
      </w:r>
      <w:r>
        <w:rPr>
          <w:spacing w:val="-67"/>
        </w:rPr>
        <w:t xml:space="preserve"> </w:t>
      </w:r>
      <w:r>
        <w:t>ков</w:t>
      </w:r>
      <w:r>
        <w:rPr>
          <w:spacing w:val="-5"/>
        </w:rPr>
        <w:t xml:space="preserve"> </w:t>
      </w:r>
      <w:r>
        <w:t>предметов);</w:t>
      </w:r>
    </w:p>
    <w:p w14:paraId="6E2DB9F2" w14:textId="77777777" w:rsidR="001F167D" w:rsidRDefault="00E44A9C">
      <w:pPr>
        <w:pStyle w:val="a3"/>
        <w:ind w:left="119" w:right="113" w:firstLine="539"/>
      </w:pPr>
      <w:r>
        <w:t>составление и распространение предложений, установление связи между</w:t>
      </w:r>
      <w:r>
        <w:rPr>
          <w:spacing w:val="1"/>
        </w:rPr>
        <w:t xml:space="preserve"> </w:t>
      </w:r>
      <w:r>
        <w:t>словами</w:t>
      </w:r>
      <w:r>
        <w:rPr>
          <w:spacing w:val="-10"/>
        </w:rPr>
        <w:t xml:space="preserve"> </w:t>
      </w:r>
      <w:r>
        <w:t>спомощью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работника,</w:t>
      </w:r>
      <w:r>
        <w:rPr>
          <w:spacing w:val="-10"/>
        </w:rPr>
        <w:t xml:space="preserve"> </w:t>
      </w:r>
      <w:r>
        <w:t>постановка</w:t>
      </w:r>
      <w:r>
        <w:rPr>
          <w:spacing w:val="-9"/>
        </w:rPr>
        <w:t xml:space="preserve"> </w:t>
      </w:r>
      <w:r>
        <w:t>знаков</w:t>
      </w:r>
      <w:r>
        <w:rPr>
          <w:spacing w:val="-11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конце</w:t>
      </w:r>
      <w:r>
        <w:rPr>
          <w:spacing w:val="46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(точка,</w:t>
      </w:r>
      <w:r>
        <w:rPr>
          <w:spacing w:val="-1"/>
        </w:rPr>
        <w:t xml:space="preserve"> </w:t>
      </w:r>
      <w:r>
        <w:t>вопросительный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знак);</w:t>
      </w:r>
    </w:p>
    <w:p w14:paraId="6B4359A5" w14:textId="77777777" w:rsidR="001F167D" w:rsidRDefault="00E44A9C">
      <w:pPr>
        <w:pStyle w:val="a3"/>
        <w:spacing w:line="321" w:lineRule="exact"/>
        <w:ind w:left="659"/>
      </w:pPr>
      <w:r>
        <w:t>деление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предложения;</w:t>
      </w:r>
    </w:p>
    <w:p w14:paraId="11D2FBF7" w14:textId="77777777" w:rsidR="001F167D" w:rsidRDefault="00E44A9C">
      <w:pPr>
        <w:pStyle w:val="a3"/>
        <w:spacing w:line="242" w:lineRule="auto"/>
        <w:ind w:left="119" w:firstLine="539"/>
        <w:jc w:val="left"/>
      </w:pPr>
      <w:r>
        <w:t>выделение</w:t>
      </w:r>
      <w:r>
        <w:rPr>
          <w:spacing w:val="42"/>
        </w:rPr>
        <w:t xml:space="preserve"> </w:t>
      </w:r>
      <w:r>
        <w:t>темы</w:t>
      </w:r>
      <w:r>
        <w:rPr>
          <w:spacing w:val="41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(о</w:t>
      </w:r>
      <w:r>
        <w:rPr>
          <w:spacing w:val="41"/>
        </w:rPr>
        <w:t xml:space="preserve"> </w:t>
      </w:r>
      <w:r>
        <w:t>чем</w:t>
      </w:r>
      <w:r>
        <w:rPr>
          <w:spacing w:val="41"/>
        </w:rPr>
        <w:t xml:space="preserve"> </w:t>
      </w:r>
      <w:r>
        <w:t>идет</w:t>
      </w:r>
      <w:r>
        <w:rPr>
          <w:spacing w:val="40"/>
        </w:rPr>
        <w:t xml:space="preserve"> </w:t>
      </w:r>
      <w:r>
        <w:t>речь),</w:t>
      </w:r>
      <w:r>
        <w:rPr>
          <w:spacing w:val="39"/>
        </w:rPr>
        <w:t xml:space="preserve"> </w:t>
      </w:r>
      <w:r>
        <w:t>выбор</w:t>
      </w:r>
      <w:r>
        <w:rPr>
          <w:spacing w:val="42"/>
        </w:rPr>
        <w:t xml:space="preserve"> </w:t>
      </w:r>
      <w:r>
        <w:t>одного</w:t>
      </w:r>
      <w:r>
        <w:rPr>
          <w:spacing w:val="42"/>
        </w:rPr>
        <w:t xml:space="preserve"> </w:t>
      </w:r>
      <w:r>
        <w:t>заголовка</w:t>
      </w:r>
      <w:r>
        <w:rPr>
          <w:spacing w:val="41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не-</w:t>
      </w:r>
      <w:r>
        <w:rPr>
          <w:spacing w:val="-67"/>
        </w:rPr>
        <w:t xml:space="preserve"> </w:t>
      </w:r>
      <w:r>
        <w:t>скольких,</w:t>
      </w:r>
      <w:r>
        <w:rPr>
          <w:spacing w:val="-2"/>
        </w:rPr>
        <w:t xml:space="preserve"> </w:t>
      </w:r>
      <w:r>
        <w:t>подходящего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смыслу;</w:t>
      </w:r>
    </w:p>
    <w:p w14:paraId="6618F14B" w14:textId="77777777" w:rsidR="001F167D" w:rsidRDefault="00E44A9C">
      <w:pPr>
        <w:pStyle w:val="a3"/>
        <w:ind w:left="119" w:right="452" w:firstLine="539"/>
        <w:jc w:val="left"/>
      </w:pPr>
      <w:r>
        <w:t>самостоятельная запись 3 - 4 предложений из составленного текста после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анализа;</w:t>
      </w:r>
    </w:p>
    <w:p w14:paraId="65EDBDC9" w14:textId="77777777" w:rsidR="001F167D" w:rsidRDefault="00E44A9C">
      <w:pPr>
        <w:pStyle w:val="a3"/>
        <w:ind w:left="119" w:right="112" w:firstLine="539"/>
      </w:pPr>
      <w:r>
        <w:rPr>
          <w:spacing w:val="-1"/>
        </w:rPr>
        <w:t>чтение</w:t>
      </w:r>
      <w:r>
        <w:rPr>
          <w:spacing w:val="-17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после</w:t>
      </w:r>
      <w:r>
        <w:rPr>
          <w:spacing w:val="-17"/>
        </w:rPr>
        <w:t xml:space="preserve"> </w:t>
      </w:r>
      <w:r>
        <w:t>предварительного</w:t>
      </w:r>
      <w:r>
        <w:rPr>
          <w:spacing w:val="-12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вслух</w:t>
      </w:r>
      <w:r>
        <w:rPr>
          <w:spacing w:val="-15"/>
        </w:rPr>
        <w:t xml:space="preserve"> </w:t>
      </w:r>
      <w:r>
        <w:t>целыми</w:t>
      </w:r>
      <w:r>
        <w:rPr>
          <w:spacing w:val="-15"/>
        </w:rPr>
        <w:t xml:space="preserve"> </w:t>
      </w:r>
      <w:r>
        <w:t>словами</w:t>
      </w:r>
      <w:r>
        <w:rPr>
          <w:spacing w:val="-15"/>
        </w:rPr>
        <w:t xml:space="preserve"> </w:t>
      </w:r>
      <w:r>
        <w:t>(слож-</w:t>
      </w:r>
      <w:r>
        <w:rPr>
          <w:spacing w:val="-67"/>
        </w:rPr>
        <w:t xml:space="preserve"> </w:t>
      </w:r>
      <w:r>
        <w:t>ные по семантике и структуре слова - по слогам) с соблюдением пауз, с соответ-</w:t>
      </w:r>
      <w:r>
        <w:rPr>
          <w:spacing w:val="-67"/>
        </w:rPr>
        <w:t xml:space="preserve"> </w:t>
      </w:r>
      <w:r>
        <w:t>ствующим</w:t>
      </w:r>
      <w:r>
        <w:rPr>
          <w:spacing w:val="-1"/>
        </w:rPr>
        <w:t xml:space="preserve"> </w:t>
      </w:r>
      <w:r>
        <w:t>тоном голоса и</w:t>
      </w:r>
      <w:r>
        <w:rPr>
          <w:spacing w:val="1"/>
        </w:rPr>
        <w:t xml:space="preserve"> </w:t>
      </w:r>
      <w:r>
        <w:t>темпом</w:t>
      </w:r>
      <w:r>
        <w:rPr>
          <w:spacing w:val="-3"/>
        </w:rPr>
        <w:t xml:space="preserve"> </w:t>
      </w:r>
      <w:r>
        <w:t>речи;</w:t>
      </w:r>
    </w:p>
    <w:p w14:paraId="6C96A54E" w14:textId="77777777" w:rsidR="001F167D" w:rsidRDefault="00E44A9C">
      <w:pPr>
        <w:pStyle w:val="a3"/>
        <w:spacing w:line="321" w:lineRule="exact"/>
        <w:ind w:left="659"/>
      </w:pPr>
      <w:r>
        <w:t>ответы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прочитанному</w:t>
      </w:r>
      <w:r>
        <w:rPr>
          <w:spacing w:val="-10"/>
        </w:rPr>
        <w:t xml:space="preserve"> </w:t>
      </w:r>
      <w:r>
        <w:t>тексту;</w:t>
      </w:r>
    </w:p>
    <w:p w14:paraId="6A5080A4" w14:textId="77777777" w:rsidR="001F167D" w:rsidRDefault="001F167D">
      <w:pPr>
        <w:spacing w:line="321" w:lineRule="exact"/>
        <w:sectPr w:rsidR="001F167D">
          <w:pgSz w:w="11920" w:h="16850"/>
          <w:pgMar w:top="1020" w:right="580" w:bottom="280" w:left="1400" w:header="720" w:footer="720" w:gutter="0"/>
          <w:cols w:space="720"/>
        </w:sectPr>
      </w:pPr>
    </w:p>
    <w:p w14:paraId="2D641595" w14:textId="77777777" w:rsidR="001F167D" w:rsidRDefault="00E44A9C">
      <w:pPr>
        <w:pStyle w:val="a3"/>
        <w:spacing w:before="74" w:line="242" w:lineRule="auto"/>
        <w:ind w:right="1340" w:firstLine="540"/>
        <w:jc w:val="left"/>
      </w:pPr>
      <w:r>
        <w:lastRenderedPageBreak/>
        <w:t>определение основной мысли текста после предварительного его анализа;</w:t>
      </w:r>
      <w:r>
        <w:rPr>
          <w:spacing w:val="-6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молча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работника;</w:t>
      </w:r>
    </w:p>
    <w:p w14:paraId="739CAE39" w14:textId="77777777" w:rsidR="001F167D" w:rsidRDefault="00E44A9C">
      <w:pPr>
        <w:pStyle w:val="a3"/>
        <w:ind w:right="1340" w:firstLine="540"/>
        <w:jc w:val="left"/>
      </w:pPr>
      <w:r>
        <w:t>определение</w:t>
      </w:r>
      <w:r>
        <w:rPr>
          <w:spacing w:val="-8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действующих</w:t>
      </w:r>
      <w:r>
        <w:rPr>
          <w:spacing w:val="-7"/>
        </w:rPr>
        <w:t xml:space="preserve"> </w:t>
      </w:r>
      <w:r>
        <w:t>лиц</w:t>
      </w:r>
      <w:r>
        <w:rPr>
          <w:spacing w:val="-12"/>
        </w:rPr>
        <w:t xml:space="preserve"> </w:t>
      </w:r>
      <w:r>
        <w:t>произведения;</w:t>
      </w:r>
      <w:r>
        <w:rPr>
          <w:spacing w:val="-7"/>
        </w:rPr>
        <w:t xml:space="preserve"> </w:t>
      </w:r>
      <w:r>
        <w:t>элементарная</w:t>
      </w:r>
      <w:r>
        <w:rPr>
          <w:spacing w:val="-67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поступков;</w:t>
      </w:r>
    </w:p>
    <w:p w14:paraId="5CD4AA48" w14:textId="77777777" w:rsidR="001F167D" w:rsidRDefault="00E44A9C">
      <w:pPr>
        <w:pStyle w:val="a3"/>
        <w:ind w:right="1340" w:firstLine="540"/>
        <w:jc w:val="left"/>
      </w:pPr>
      <w:r>
        <w:t>чтение</w:t>
      </w:r>
      <w:r>
        <w:rPr>
          <w:spacing w:val="35"/>
        </w:rPr>
        <w:t xml:space="preserve"> </w:t>
      </w:r>
      <w:r>
        <w:t>диалогов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ролям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некоторых</w:t>
      </w:r>
      <w:r>
        <w:rPr>
          <w:spacing w:val="34"/>
        </w:rPr>
        <w:t xml:space="preserve"> </w:t>
      </w:r>
      <w:r>
        <w:t>средств</w:t>
      </w:r>
      <w:r>
        <w:rPr>
          <w:spacing w:val="33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выразительности(после</w:t>
      </w:r>
      <w:r>
        <w:rPr>
          <w:spacing w:val="-3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разбора);</w:t>
      </w:r>
    </w:p>
    <w:p w14:paraId="65956372" w14:textId="77777777" w:rsidR="001F167D" w:rsidRDefault="00E44A9C">
      <w:pPr>
        <w:pStyle w:val="a3"/>
        <w:spacing w:line="242" w:lineRule="auto"/>
        <w:ind w:right="1340" w:firstLine="540"/>
        <w:jc w:val="left"/>
      </w:pPr>
      <w:r>
        <w:t>пересказ текста по</w:t>
      </w:r>
      <w:r>
        <w:rPr>
          <w:spacing w:val="4"/>
        </w:rPr>
        <w:t xml:space="preserve"> </w:t>
      </w:r>
      <w:r>
        <w:t>частям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"/>
        </w:rPr>
        <w:t xml:space="preserve"> </w:t>
      </w:r>
      <w:r>
        <w:t>работ-</w:t>
      </w:r>
      <w:r>
        <w:rPr>
          <w:spacing w:val="-67"/>
        </w:rPr>
        <w:t xml:space="preserve"> </w:t>
      </w:r>
      <w:r>
        <w:t>ника,</w:t>
      </w:r>
      <w:r>
        <w:rPr>
          <w:spacing w:val="5"/>
        </w:rPr>
        <w:t xml:space="preserve"> </w:t>
      </w:r>
      <w:r>
        <w:t>картинный</w:t>
      </w:r>
      <w:r>
        <w:rPr>
          <w:spacing w:val="6"/>
        </w:rPr>
        <w:t xml:space="preserve"> </w:t>
      </w:r>
      <w:r>
        <w:t>план</w:t>
      </w:r>
      <w:r w:rsidR="00FA6443">
        <w:t xml:space="preserve"> </w:t>
      </w:r>
      <w:r>
        <w:t>или</w:t>
      </w:r>
      <w:r>
        <w:rPr>
          <w:spacing w:val="-2"/>
        </w:rPr>
        <w:t xml:space="preserve"> </w:t>
      </w:r>
      <w:r>
        <w:t>иллюстрацию;</w:t>
      </w:r>
    </w:p>
    <w:p w14:paraId="2F14FDB5" w14:textId="77777777" w:rsidR="001F167D" w:rsidRDefault="00E44A9C">
      <w:pPr>
        <w:pStyle w:val="a3"/>
        <w:spacing w:line="317" w:lineRule="exact"/>
        <w:ind w:left="1353"/>
        <w:jc w:val="left"/>
      </w:pPr>
      <w:r>
        <w:t>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стихотворений;</w:t>
      </w:r>
    </w:p>
    <w:p w14:paraId="5355D4CE" w14:textId="77777777" w:rsidR="001F167D" w:rsidRDefault="00E44A9C">
      <w:pPr>
        <w:pStyle w:val="a3"/>
        <w:ind w:right="1340" w:firstLine="540"/>
        <w:jc w:val="left"/>
      </w:pPr>
      <w:r>
        <w:t>понимание</w:t>
      </w:r>
      <w:r>
        <w:rPr>
          <w:spacing w:val="3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небольших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объему</w:t>
      </w:r>
      <w:r>
        <w:rPr>
          <w:spacing w:val="-1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стихо-</w:t>
      </w:r>
      <w:r>
        <w:rPr>
          <w:spacing w:val="-67"/>
        </w:rPr>
        <w:t xml:space="preserve"> </w:t>
      </w:r>
      <w:r>
        <w:t>творений;</w:t>
      </w:r>
      <w:r>
        <w:rPr>
          <w:spacing w:val="6"/>
        </w:rPr>
        <w:t xml:space="preserve"> </w:t>
      </w:r>
      <w:r>
        <w:t>ответы</w:t>
      </w:r>
      <w:r>
        <w:rPr>
          <w:spacing w:val="3"/>
        </w:rPr>
        <w:t xml:space="preserve"> </w:t>
      </w:r>
      <w:r>
        <w:t>на</w:t>
      </w:r>
      <w:r w:rsidR="00FA6443">
        <w:t xml:space="preserve"> </w:t>
      </w:r>
      <w:r>
        <w:t>вопросы;</w:t>
      </w:r>
    </w:p>
    <w:p w14:paraId="1ED1CAB0" w14:textId="77777777" w:rsidR="001F167D" w:rsidRDefault="00E44A9C">
      <w:pPr>
        <w:pStyle w:val="a3"/>
        <w:ind w:firstLine="540"/>
        <w:jc w:val="left"/>
      </w:pPr>
      <w:r>
        <w:t>понимание</w:t>
      </w:r>
      <w:r>
        <w:rPr>
          <w:spacing w:val="14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детских</w:t>
      </w:r>
      <w:r>
        <w:rPr>
          <w:spacing w:val="15"/>
        </w:rPr>
        <w:t xml:space="preserve"> </w:t>
      </w:r>
      <w:r>
        <w:t>радио-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телепередач,</w:t>
      </w:r>
      <w:r>
        <w:rPr>
          <w:spacing w:val="14"/>
        </w:rPr>
        <w:t xml:space="preserve"> </w:t>
      </w:r>
      <w:r>
        <w:t>ответы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-45"/>
        </w:rPr>
        <w:t xml:space="preserve"> </w:t>
      </w:r>
      <w:r>
        <w:t>работника;</w:t>
      </w:r>
    </w:p>
    <w:p w14:paraId="71599255" w14:textId="77777777" w:rsidR="001F167D" w:rsidRDefault="00E44A9C">
      <w:pPr>
        <w:pStyle w:val="a3"/>
        <w:ind w:right="1115" w:firstLine="540"/>
        <w:jc w:val="left"/>
      </w:pPr>
      <w:r>
        <w:t>выбор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интонации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 образец</w:t>
      </w:r>
      <w:r>
        <w:rPr>
          <w:spacing w:val="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педагоги-</w:t>
      </w:r>
      <w:r>
        <w:rPr>
          <w:spacing w:val="-67"/>
        </w:rPr>
        <w:t xml:space="preserve"> </w:t>
      </w:r>
      <w:r>
        <w:t>ческого</w:t>
      </w:r>
      <w:r>
        <w:rPr>
          <w:spacing w:val="6"/>
        </w:rPr>
        <w:t xml:space="preserve"> </w:t>
      </w:r>
      <w:r>
        <w:t>работника</w:t>
      </w:r>
      <w:r w:rsidR="00FA6443"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14:paraId="144FC343" w14:textId="77777777" w:rsidR="001F167D" w:rsidRDefault="00E44A9C">
      <w:pPr>
        <w:pStyle w:val="a3"/>
        <w:spacing w:line="321" w:lineRule="exact"/>
        <w:ind w:left="1353"/>
        <w:jc w:val="left"/>
      </w:pP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диалогах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5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ситуаций;</w:t>
      </w:r>
    </w:p>
    <w:p w14:paraId="5302A8E5" w14:textId="77777777" w:rsidR="001F167D" w:rsidRDefault="00E44A9C">
      <w:pPr>
        <w:pStyle w:val="a3"/>
        <w:ind w:right="1340" w:firstLine="540"/>
        <w:jc w:val="left"/>
      </w:pPr>
      <w:r>
        <w:t>высказывание</w:t>
      </w:r>
      <w:r>
        <w:rPr>
          <w:spacing w:val="38"/>
        </w:rPr>
        <w:t xml:space="preserve"> </w:t>
      </w:r>
      <w:r>
        <w:t>своих</w:t>
      </w:r>
      <w:r>
        <w:rPr>
          <w:spacing w:val="38"/>
        </w:rPr>
        <w:t xml:space="preserve"> </w:t>
      </w:r>
      <w:r>
        <w:t>просьб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желаний;</w:t>
      </w:r>
      <w:r>
        <w:rPr>
          <w:spacing w:val="40"/>
        </w:rPr>
        <w:t xml:space="preserve"> </w:t>
      </w:r>
      <w:r>
        <w:t>выполнение</w:t>
      </w:r>
      <w:r>
        <w:rPr>
          <w:spacing w:val="38"/>
        </w:rPr>
        <w:t xml:space="preserve"> </w:t>
      </w:r>
      <w:r>
        <w:t>речевых</w:t>
      </w:r>
      <w:r>
        <w:rPr>
          <w:spacing w:val="4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(приветствия,</w:t>
      </w:r>
      <w:r w:rsidR="00FA6443">
        <w:t xml:space="preserve"> </w:t>
      </w:r>
      <w:r>
        <w:t>прощания, извинения), используя соответствующие этикетные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 выражения;</w:t>
      </w:r>
    </w:p>
    <w:p w14:paraId="281644F1" w14:textId="77777777" w:rsidR="001F167D" w:rsidRDefault="00E44A9C">
      <w:pPr>
        <w:pStyle w:val="a3"/>
        <w:ind w:right="1141" w:firstLine="540"/>
      </w:pPr>
      <w:r>
        <w:t>участие в коллективном составлении рассказа или сказки по темам речевых</w:t>
      </w:r>
      <w:r>
        <w:rPr>
          <w:spacing w:val="-67"/>
        </w:rPr>
        <w:t xml:space="preserve"> </w:t>
      </w:r>
      <w:r>
        <w:t>ситуаций;</w:t>
      </w:r>
      <w:r w:rsidR="00FA6443">
        <w:t xml:space="preserve"> </w:t>
      </w:r>
      <w:r>
        <w:t>составление рассказов с опорой на</w:t>
      </w:r>
      <w:r w:rsidR="00FA6443">
        <w:t xml:space="preserve"> картинный или картинно-символи</w:t>
      </w:r>
      <w:r>
        <w:t>ческий</w:t>
      </w:r>
      <w:r>
        <w:rPr>
          <w:spacing w:val="-3"/>
        </w:rPr>
        <w:t xml:space="preserve"> </w:t>
      </w:r>
      <w:r>
        <w:t>план.</w:t>
      </w:r>
    </w:p>
    <w:p w14:paraId="795F8CAB" w14:textId="77777777" w:rsidR="001F167D" w:rsidRDefault="001F167D">
      <w:pPr>
        <w:pStyle w:val="a3"/>
        <w:spacing w:before="7"/>
        <w:ind w:left="0"/>
        <w:jc w:val="left"/>
        <w:rPr>
          <w:sz w:val="27"/>
        </w:rPr>
      </w:pPr>
    </w:p>
    <w:p w14:paraId="61A46206" w14:textId="77777777" w:rsidR="001F167D" w:rsidRDefault="00E44A9C">
      <w:pPr>
        <w:pStyle w:val="11"/>
        <w:ind w:right="1411" w:firstLine="1214"/>
        <w:jc w:val="both"/>
      </w:pPr>
      <w:r>
        <w:t>Минимальный и достаточный уровни достижения предметных</w:t>
      </w:r>
      <w:r>
        <w:rPr>
          <w:spacing w:val="1"/>
        </w:rPr>
        <w:t xml:space="preserve"> </w:t>
      </w:r>
      <w:r>
        <w:t>результатов по</w:t>
      </w:r>
      <w:r w:rsidR="00FA6443">
        <w:t xml:space="preserve"> </w:t>
      </w:r>
      <w:r>
        <w:t>предметной области "Язык и речевая практика" на конец</w:t>
      </w:r>
      <w:r>
        <w:rPr>
          <w:spacing w:val="-67"/>
        </w:rPr>
        <w:t xml:space="preserve"> </w:t>
      </w:r>
      <w:r w:rsidR="00FA6443">
        <w:rPr>
          <w:spacing w:val="-6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(IX</w:t>
      </w:r>
      <w:r>
        <w:rPr>
          <w:spacing w:val="-4"/>
        </w:rPr>
        <w:t xml:space="preserve"> </w:t>
      </w:r>
      <w:r>
        <w:t>класс).</w:t>
      </w:r>
    </w:p>
    <w:p w14:paraId="7A515B37" w14:textId="77777777" w:rsidR="001F167D" w:rsidRDefault="001F167D">
      <w:pPr>
        <w:pStyle w:val="a3"/>
        <w:spacing w:before="1"/>
        <w:ind w:left="0"/>
        <w:jc w:val="left"/>
        <w:rPr>
          <w:b/>
        </w:rPr>
      </w:pPr>
    </w:p>
    <w:p w14:paraId="1E25416C" w14:textId="77777777" w:rsidR="001F167D" w:rsidRDefault="00E44A9C">
      <w:pPr>
        <w:spacing w:line="322" w:lineRule="exact"/>
        <w:ind w:left="812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164B8A34" w14:textId="77777777" w:rsidR="001F167D" w:rsidRDefault="00E44A9C">
      <w:pPr>
        <w:pStyle w:val="a3"/>
        <w:ind w:left="1521" w:right="1115"/>
        <w:jc w:val="left"/>
      </w:pPr>
      <w:r>
        <w:t>знание</w:t>
      </w:r>
      <w:r>
        <w:rPr>
          <w:spacing w:val="-8"/>
        </w:rPr>
        <w:t xml:space="preserve"> </w:t>
      </w:r>
      <w:r>
        <w:t>отличительных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признаков</w:t>
      </w:r>
      <w:r>
        <w:rPr>
          <w:spacing w:val="-10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слова;</w:t>
      </w:r>
      <w:r>
        <w:rPr>
          <w:spacing w:val="-67"/>
        </w:rPr>
        <w:t xml:space="preserve"> </w:t>
      </w:r>
      <w:r>
        <w:t>разбор</w:t>
      </w:r>
      <w:r>
        <w:rPr>
          <w:spacing w:val="34"/>
        </w:rPr>
        <w:t xml:space="preserve"> </w:t>
      </w:r>
      <w:r>
        <w:t>слова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опорой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представленный</w:t>
      </w:r>
      <w:r>
        <w:rPr>
          <w:spacing w:val="37"/>
        </w:rPr>
        <w:t xml:space="preserve"> </w:t>
      </w:r>
      <w:r>
        <w:t>образец,</w:t>
      </w:r>
      <w:r>
        <w:rPr>
          <w:spacing w:val="34"/>
        </w:rPr>
        <w:t xml:space="preserve"> </w:t>
      </w:r>
      <w:r>
        <w:t>схему,</w:t>
      </w:r>
      <w:r>
        <w:rPr>
          <w:spacing w:val="33"/>
        </w:rPr>
        <w:t xml:space="preserve"> </w:t>
      </w:r>
      <w:r>
        <w:t>вопросы</w:t>
      </w:r>
      <w:r>
        <w:rPr>
          <w:spacing w:val="35"/>
        </w:rPr>
        <w:t xml:space="preserve"> </w:t>
      </w:r>
      <w:r>
        <w:t>пе-</w:t>
      </w:r>
    </w:p>
    <w:p w14:paraId="6B01A8AE" w14:textId="77777777" w:rsidR="001F167D" w:rsidRDefault="00E44A9C">
      <w:pPr>
        <w:pStyle w:val="a3"/>
        <w:spacing w:line="321" w:lineRule="exact"/>
        <w:jc w:val="left"/>
      </w:pPr>
      <w:r>
        <w:t>дагогического</w:t>
      </w:r>
      <w:r w:rsidR="00FA6443">
        <w:t xml:space="preserve"> </w:t>
      </w:r>
      <w:r>
        <w:t>работника;</w:t>
      </w:r>
    </w:p>
    <w:p w14:paraId="39B11977" w14:textId="77777777" w:rsidR="001F167D" w:rsidRDefault="00E44A9C">
      <w:pPr>
        <w:pStyle w:val="a3"/>
        <w:ind w:right="1238" w:firstLine="708"/>
        <w:jc w:val="left"/>
      </w:pPr>
      <w:r>
        <w:t>образование слов с новым значением с опорой на образец;представления</w:t>
      </w:r>
      <w:r>
        <w:rPr>
          <w:spacing w:val="-67"/>
        </w:rPr>
        <w:t xml:space="preserve"> </w:t>
      </w:r>
      <w:r>
        <w:t>о грамматических</w:t>
      </w:r>
      <w:r>
        <w:rPr>
          <w:spacing w:val="-4"/>
        </w:rPr>
        <w:t xml:space="preserve"> </w:t>
      </w:r>
      <w:r>
        <w:t>разрядах</w:t>
      </w:r>
      <w:r>
        <w:rPr>
          <w:spacing w:val="-4"/>
        </w:rPr>
        <w:t xml:space="preserve"> </w:t>
      </w:r>
      <w:r>
        <w:t>слов;</w:t>
      </w:r>
    </w:p>
    <w:p w14:paraId="5A2AC69E" w14:textId="77777777" w:rsidR="001F167D" w:rsidRDefault="00E44A9C">
      <w:pPr>
        <w:pStyle w:val="a3"/>
        <w:spacing w:before="1"/>
        <w:ind w:left="1521" w:right="1238"/>
        <w:jc w:val="left"/>
      </w:pPr>
      <w:r>
        <w:t>различение изученных частей речи по вопросу и значению;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письме</w:t>
      </w:r>
      <w:r>
        <w:rPr>
          <w:spacing w:val="9"/>
        </w:rPr>
        <w:t xml:space="preserve"> </w:t>
      </w:r>
      <w:r>
        <w:t>орфографических</w:t>
      </w:r>
      <w:r>
        <w:rPr>
          <w:spacing w:val="10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предваритель-</w:t>
      </w:r>
    </w:p>
    <w:p w14:paraId="361273D1" w14:textId="77777777" w:rsidR="001F167D" w:rsidRDefault="00E44A9C">
      <w:pPr>
        <w:pStyle w:val="a3"/>
        <w:ind w:right="1115"/>
        <w:jc w:val="left"/>
      </w:pPr>
      <w:r>
        <w:t>ного</w:t>
      </w:r>
      <w:r>
        <w:rPr>
          <w:spacing w:val="12"/>
        </w:rPr>
        <w:t xml:space="preserve"> </w:t>
      </w:r>
      <w:r>
        <w:t>разбора</w:t>
      </w:r>
      <w:r>
        <w:rPr>
          <w:spacing w:val="9"/>
        </w:rPr>
        <w:t xml:space="preserve"> </w:t>
      </w:r>
      <w:r>
        <w:t>текста</w:t>
      </w:r>
      <w:r w:rsidR="00FA6443"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или коллективного</w:t>
      </w:r>
      <w:r>
        <w:rPr>
          <w:spacing w:val="-3"/>
        </w:rPr>
        <w:t xml:space="preserve"> </w:t>
      </w:r>
      <w:r>
        <w:t>составленного</w:t>
      </w:r>
      <w:r>
        <w:rPr>
          <w:spacing w:val="3"/>
        </w:rPr>
        <w:t xml:space="preserve"> </w:t>
      </w:r>
      <w:r>
        <w:t>алго-</w:t>
      </w:r>
      <w:r>
        <w:rPr>
          <w:spacing w:val="-67"/>
        </w:rPr>
        <w:t xml:space="preserve"> </w:t>
      </w:r>
      <w:r>
        <w:t>ритма;</w:t>
      </w:r>
    </w:p>
    <w:p w14:paraId="7CF1D949" w14:textId="77777777" w:rsidR="001F167D" w:rsidRDefault="00E44A9C">
      <w:pPr>
        <w:pStyle w:val="a3"/>
        <w:ind w:right="1115" w:firstLine="708"/>
        <w:jc w:val="left"/>
      </w:pPr>
      <w:r>
        <w:t>составление</w:t>
      </w:r>
      <w:r>
        <w:rPr>
          <w:spacing w:val="-8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6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представ-</w:t>
      </w:r>
      <w:r>
        <w:rPr>
          <w:spacing w:val="-67"/>
        </w:rPr>
        <w:t xml:space="preserve"> </w:t>
      </w:r>
      <w:r>
        <w:t>ленный</w:t>
      </w:r>
      <w:r>
        <w:rPr>
          <w:spacing w:val="-3"/>
        </w:rPr>
        <w:t xml:space="preserve"> </w:t>
      </w:r>
      <w:r>
        <w:t>образец;</w:t>
      </w:r>
    </w:p>
    <w:p w14:paraId="6529C6D8" w14:textId="77777777" w:rsidR="001F167D" w:rsidRDefault="00E44A9C">
      <w:pPr>
        <w:pStyle w:val="a3"/>
        <w:spacing w:before="1"/>
        <w:ind w:right="1340" w:firstLine="708"/>
        <w:jc w:val="left"/>
      </w:pPr>
      <w:r>
        <w:t>установление</w:t>
      </w:r>
      <w:r>
        <w:rPr>
          <w:spacing w:val="32"/>
        </w:rPr>
        <w:t xml:space="preserve"> </w:t>
      </w:r>
      <w:r>
        <w:t>смысловых</w:t>
      </w:r>
      <w:r>
        <w:rPr>
          <w:spacing w:val="34"/>
        </w:rPr>
        <w:t xml:space="preserve"> </w:t>
      </w:r>
      <w:r>
        <w:t>связей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словосочетании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образцу,</w:t>
      </w:r>
      <w:r>
        <w:rPr>
          <w:spacing w:val="34"/>
        </w:rPr>
        <w:t xml:space="preserve"> </w:t>
      </w:r>
      <w:r>
        <w:t>вопро-</w:t>
      </w:r>
      <w:r>
        <w:rPr>
          <w:spacing w:val="-67"/>
        </w:rPr>
        <w:t xml:space="preserve"> </w:t>
      </w:r>
      <w:r>
        <w:t>сам</w:t>
      </w:r>
      <w:r>
        <w:rPr>
          <w:spacing w:val="32"/>
        </w:rPr>
        <w:t xml:space="preserve"> </w:t>
      </w:r>
      <w:r>
        <w:t>педагогического</w:t>
      </w:r>
      <w:r>
        <w:rPr>
          <w:spacing w:val="-44"/>
        </w:rPr>
        <w:t xml:space="preserve"> </w:t>
      </w:r>
      <w:r>
        <w:t>работника;</w:t>
      </w:r>
    </w:p>
    <w:p w14:paraId="0EBE3A18" w14:textId="77777777" w:rsidR="001F167D" w:rsidRDefault="00E44A9C">
      <w:pPr>
        <w:pStyle w:val="a3"/>
        <w:ind w:right="1289" w:firstLine="708"/>
        <w:jc w:val="left"/>
      </w:pPr>
      <w:r>
        <w:t>нахождение главных и второстепенных членов предложения без деления</w:t>
      </w:r>
      <w:r>
        <w:rPr>
          <w:spacing w:val="-67"/>
        </w:rPr>
        <w:t xml:space="preserve"> </w:t>
      </w:r>
      <w:r>
        <w:t>на виды (с</w:t>
      </w:r>
      <w:r w:rsidR="00FA6443">
        <w:t xml:space="preserve"> </w:t>
      </w:r>
      <w:r>
        <w:t>помощью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работника);</w:t>
      </w:r>
    </w:p>
    <w:p w14:paraId="32C7543B" w14:textId="77777777" w:rsidR="001F167D" w:rsidRDefault="00E44A9C">
      <w:pPr>
        <w:pStyle w:val="a3"/>
        <w:ind w:right="1115" w:firstLine="778"/>
        <w:jc w:val="left"/>
      </w:pPr>
      <w:r>
        <w:rPr>
          <w:spacing w:val="-1"/>
        </w:rPr>
        <w:t>нахождение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тексте</w:t>
      </w:r>
      <w:r>
        <w:rPr>
          <w:spacing w:val="1"/>
        </w:rPr>
        <w:t xml:space="preserve"> </w:t>
      </w:r>
      <w:r>
        <w:rPr>
          <w:spacing w:val="-1"/>
        </w:rPr>
        <w:t>однородных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предложения;</w:t>
      </w:r>
      <w:r>
        <w:rPr>
          <w:spacing w:val="-43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пред-</w:t>
      </w:r>
      <w:r>
        <w:rPr>
          <w:spacing w:val="-67"/>
        </w:rPr>
        <w:t xml:space="preserve"> </w:t>
      </w:r>
      <w:r>
        <w:t>ложений,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интонации;</w:t>
      </w:r>
    </w:p>
    <w:p w14:paraId="23F7270A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BA168AC" w14:textId="77777777" w:rsidR="001F167D" w:rsidRDefault="00E44A9C">
      <w:pPr>
        <w:pStyle w:val="a3"/>
        <w:spacing w:before="74" w:line="242" w:lineRule="auto"/>
        <w:ind w:right="1131" w:firstLine="708"/>
      </w:pPr>
      <w:r>
        <w:rPr>
          <w:spacing w:val="-1"/>
        </w:rPr>
        <w:lastRenderedPageBreak/>
        <w:t>нахождение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тексте</w:t>
      </w:r>
      <w:r>
        <w:rPr>
          <w:spacing w:val="-16"/>
        </w:rPr>
        <w:t xml:space="preserve"> </w:t>
      </w:r>
      <w:r>
        <w:rPr>
          <w:spacing w:val="-1"/>
        </w:rPr>
        <w:t>предложений,</w:t>
      </w:r>
      <w:r>
        <w:rPr>
          <w:spacing w:val="-13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высказывания</w:t>
      </w:r>
      <w:r>
        <w:rPr>
          <w:spacing w:val="-13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по-</w:t>
      </w:r>
      <w:r>
        <w:rPr>
          <w:spacing w:val="-68"/>
        </w:rPr>
        <w:t xml:space="preserve"> </w:t>
      </w:r>
      <w:r>
        <w:t>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14:paraId="5A39779C" w14:textId="77777777" w:rsidR="001F167D" w:rsidRDefault="00E44A9C">
      <w:pPr>
        <w:pStyle w:val="a3"/>
        <w:ind w:right="1136" w:firstLine="708"/>
      </w:pPr>
      <w:r>
        <w:t>участие в обсуждении фактического материала высказывания, необходи-</w:t>
      </w:r>
      <w:r>
        <w:rPr>
          <w:spacing w:val="1"/>
        </w:rPr>
        <w:t xml:space="preserve"> </w:t>
      </w:r>
      <w:r>
        <w:t>мого для</w:t>
      </w:r>
      <w:r>
        <w:rPr>
          <w:spacing w:val="-3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мысли;</w:t>
      </w:r>
    </w:p>
    <w:p w14:paraId="69AE6F71" w14:textId="77777777" w:rsidR="001F167D" w:rsidRDefault="00E44A9C">
      <w:pPr>
        <w:pStyle w:val="a3"/>
        <w:ind w:right="1130" w:firstLine="708"/>
      </w:pPr>
      <w:r>
        <w:t>выбор одного заголовка из нескольких предложенных, соответствующих</w:t>
      </w:r>
      <w:r>
        <w:rPr>
          <w:spacing w:val="1"/>
        </w:rPr>
        <w:t xml:space="preserve"> </w:t>
      </w:r>
      <w:r>
        <w:rPr>
          <w:spacing w:val="-1"/>
        </w:rPr>
        <w:t xml:space="preserve">теме текста; оформление изученных </w:t>
      </w:r>
      <w:r>
        <w:t>видов деловых бумаг с опорой на представ-</w:t>
      </w:r>
      <w:r>
        <w:rPr>
          <w:spacing w:val="-67"/>
        </w:rPr>
        <w:t xml:space="preserve"> </w:t>
      </w:r>
      <w:r>
        <w:t>ленный</w:t>
      </w:r>
      <w:r>
        <w:rPr>
          <w:spacing w:val="-7"/>
        </w:rPr>
        <w:t xml:space="preserve"> </w:t>
      </w:r>
      <w:r>
        <w:t>образец;</w:t>
      </w:r>
    </w:p>
    <w:p w14:paraId="63F61EBC" w14:textId="77777777" w:rsidR="001F167D" w:rsidRDefault="00E44A9C">
      <w:pPr>
        <w:pStyle w:val="a3"/>
        <w:ind w:right="1130" w:firstLine="708"/>
      </w:pPr>
      <w:r>
        <w:t>письмо небольших по объему изложений повествовательного текста и по-</w:t>
      </w:r>
      <w:r>
        <w:rPr>
          <w:spacing w:val="-67"/>
        </w:rPr>
        <w:t xml:space="preserve"> </w:t>
      </w:r>
      <w:r>
        <w:t>вествовательного текста с элементами описания (50 - 55 слов) после предвари-</w:t>
      </w:r>
      <w:r>
        <w:rPr>
          <w:spacing w:val="1"/>
        </w:rPr>
        <w:t xml:space="preserve"> </w:t>
      </w:r>
      <w:r>
        <w:t>тельного</w:t>
      </w:r>
      <w:r>
        <w:rPr>
          <w:spacing w:val="1"/>
        </w:rPr>
        <w:t xml:space="preserve"> </w:t>
      </w:r>
      <w:r>
        <w:t>обсуждения (отработки) всех</w:t>
      </w:r>
      <w:r w:rsidR="00FA6443">
        <w:t xml:space="preserve"> </w:t>
      </w:r>
      <w:r>
        <w:t>компонентов текста;</w:t>
      </w:r>
    </w:p>
    <w:p w14:paraId="74060695" w14:textId="77777777" w:rsidR="001F167D" w:rsidRDefault="00E44A9C">
      <w:pPr>
        <w:pStyle w:val="a3"/>
        <w:ind w:right="1131" w:firstLine="708"/>
      </w:pPr>
      <w:r>
        <w:t>составление и письмо небольших по объему сочинений (до 50 слов) по-</w:t>
      </w:r>
      <w:r>
        <w:rPr>
          <w:spacing w:val="1"/>
        </w:rPr>
        <w:t xml:space="preserve"> </w:t>
      </w:r>
      <w:r>
        <w:t>вествовательного характера (с элементами описания) на основе наблюдений,</w:t>
      </w:r>
      <w:r>
        <w:rPr>
          <w:spacing w:val="1"/>
        </w:rPr>
        <w:t xml:space="preserve"> </w:t>
      </w:r>
      <w:r>
        <w:t>практической деятельности, опорным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предложенному плану 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2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оформления;</w:t>
      </w:r>
    </w:p>
    <w:p w14:paraId="26377EBD" w14:textId="77777777" w:rsidR="001F167D" w:rsidRDefault="00E44A9C">
      <w:pPr>
        <w:pStyle w:val="a3"/>
        <w:ind w:right="1115" w:firstLine="708"/>
        <w:jc w:val="left"/>
      </w:pPr>
      <w:r>
        <w:t>правильное,</w:t>
      </w:r>
      <w:r>
        <w:rPr>
          <w:spacing w:val="42"/>
        </w:rPr>
        <w:t xml:space="preserve"> </w:t>
      </w:r>
      <w:r>
        <w:t>осознанное</w:t>
      </w:r>
      <w:r>
        <w:rPr>
          <w:spacing w:val="44"/>
        </w:rPr>
        <w:t xml:space="preserve"> </w:t>
      </w:r>
      <w:r>
        <w:t>чтение</w:t>
      </w:r>
      <w:r>
        <w:rPr>
          <w:spacing w:val="4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темпе,</w:t>
      </w:r>
      <w:r>
        <w:rPr>
          <w:spacing w:val="45"/>
        </w:rPr>
        <w:t xml:space="preserve"> </w:t>
      </w:r>
      <w:r>
        <w:t>приближенном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темпу</w:t>
      </w:r>
      <w:r>
        <w:rPr>
          <w:spacing w:val="43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(после</w:t>
      </w:r>
      <w:r>
        <w:rPr>
          <w:spacing w:val="-5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подготовки);</w:t>
      </w:r>
    </w:p>
    <w:p w14:paraId="3A05CED6" w14:textId="77777777" w:rsidR="001F167D" w:rsidRDefault="00E44A9C">
      <w:pPr>
        <w:pStyle w:val="a3"/>
        <w:ind w:right="1340" w:firstLine="708"/>
        <w:jc w:val="left"/>
      </w:pPr>
      <w:r>
        <w:t>определение</w:t>
      </w:r>
      <w:r>
        <w:rPr>
          <w:spacing w:val="-11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(под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ра-</w:t>
      </w:r>
      <w:r>
        <w:rPr>
          <w:spacing w:val="-67"/>
        </w:rPr>
        <w:t xml:space="preserve"> </w:t>
      </w:r>
      <w:r>
        <w:t>ботника);</w:t>
      </w:r>
    </w:p>
    <w:p w14:paraId="0BDCA7BC" w14:textId="77777777" w:rsidR="001F167D" w:rsidRDefault="00E44A9C">
      <w:pPr>
        <w:pStyle w:val="a3"/>
        <w:ind w:right="1115" w:firstLine="708"/>
        <w:jc w:val="left"/>
      </w:pPr>
      <w:r>
        <w:t>ответы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работника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фактическому</w:t>
      </w:r>
      <w:r>
        <w:rPr>
          <w:spacing w:val="1"/>
        </w:rPr>
        <w:t xml:space="preserve"> </w:t>
      </w:r>
      <w:r>
        <w:t>содержа-</w:t>
      </w:r>
      <w:r>
        <w:rPr>
          <w:spacing w:val="-67"/>
        </w:rPr>
        <w:t xml:space="preserve"> </w:t>
      </w:r>
      <w:r>
        <w:t>нию</w:t>
      </w:r>
      <w:r>
        <w:rPr>
          <w:spacing w:val="-2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своими словами;</w:t>
      </w:r>
    </w:p>
    <w:p w14:paraId="2B1B8F6B" w14:textId="77777777" w:rsidR="001F167D" w:rsidRDefault="00E44A9C">
      <w:pPr>
        <w:pStyle w:val="a3"/>
        <w:ind w:right="1115" w:firstLine="708"/>
        <w:jc w:val="left"/>
      </w:pPr>
      <w:r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коллективном</w:t>
      </w:r>
      <w:r>
        <w:rPr>
          <w:spacing w:val="22"/>
        </w:rPr>
        <w:t xml:space="preserve"> </w:t>
      </w:r>
      <w:r>
        <w:t>составлении</w:t>
      </w:r>
      <w:r>
        <w:rPr>
          <w:spacing w:val="23"/>
        </w:rPr>
        <w:t xml:space="preserve"> </w:t>
      </w:r>
      <w:r>
        <w:t>словесно-логического</w:t>
      </w:r>
      <w:r>
        <w:rPr>
          <w:spacing w:val="24"/>
        </w:rPr>
        <w:t xml:space="preserve"> </w:t>
      </w:r>
      <w:r>
        <w:t>плана</w:t>
      </w:r>
      <w:r>
        <w:rPr>
          <w:spacing w:val="22"/>
        </w:rPr>
        <w:t xml:space="preserve"> </w:t>
      </w:r>
      <w:r>
        <w:t>прочи-</w:t>
      </w:r>
      <w:r>
        <w:rPr>
          <w:spacing w:val="-67"/>
        </w:rPr>
        <w:t xml:space="preserve"> </w:t>
      </w:r>
      <w:r>
        <w:t>танного и</w:t>
      </w:r>
      <w:r w:rsidR="00FA6443">
        <w:t xml:space="preserve"> </w:t>
      </w:r>
      <w:r>
        <w:t>разобранного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текста;</w:t>
      </w:r>
    </w:p>
    <w:p w14:paraId="5B59D795" w14:textId="77777777" w:rsidR="001F167D" w:rsidRDefault="00E44A9C">
      <w:pPr>
        <w:pStyle w:val="a3"/>
        <w:ind w:right="1115" w:firstLine="708"/>
        <w:jc w:val="left"/>
      </w:pPr>
      <w:r>
        <w:t>пересказ</w:t>
      </w:r>
      <w:r>
        <w:rPr>
          <w:spacing w:val="41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частям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коллективно</w:t>
      </w:r>
      <w:r>
        <w:rPr>
          <w:spacing w:val="43"/>
        </w:rPr>
        <w:t xml:space="preserve"> </w:t>
      </w:r>
      <w:r>
        <w:t>составленного</w:t>
      </w:r>
      <w:r>
        <w:rPr>
          <w:spacing w:val="43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помощью</w:t>
      </w:r>
      <w:r w:rsidR="00FA6443"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работника);</w:t>
      </w:r>
    </w:p>
    <w:p w14:paraId="20B0558F" w14:textId="77777777" w:rsidR="001F167D" w:rsidRDefault="00E44A9C">
      <w:pPr>
        <w:pStyle w:val="a3"/>
        <w:ind w:right="1115" w:firstLine="708"/>
        <w:jc w:val="left"/>
      </w:pPr>
      <w:r>
        <w:rPr>
          <w:spacing w:val="-1"/>
        </w:rPr>
        <w:t>выбор</w:t>
      </w:r>
      <w:r>
        <w:rPr>
          <w:spacing w:val="1"/>
        </w:rPr>
        <w:t xml:space="preserve"> </w:t>
      </w:r>
      <w:r>
        <w:rPr>
          <w:spacing w:val="-1"/>
        </w:rPr>
        <w:t>заголовка</w:t>
      </w:r>
      <w: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пунктам</w:t>
      </w:r>
      <w:r>
        <w:t xml:space="preserve"> </w:t>
      </w:r>
      <w:r>
        <w:rPr>
          <w:spacing w:val="-1"/>
        </w:rPr>
        <w:t>плана</w:t>
      </w:r>
      <w:r>
        <w:t xml:space="preserve"> из</w:t>
      </w:r>
      <w:r>
        <w:rPr>
          <w:spacing w:val="-4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предложенных;</w:t>
      </w:r>
      <w:r>
        <w:rPr>
          <w:spacing w:val="-41"/>
        </w:rPr>
        <w:t xml:space="preserve"> </w:t>
      </w:r>
      <w:r>
        <w:t>установ-</w:t>
      </w:r>
      <w:r>
        <w:rPr>
          <w:spacing w:val="-67"/>
        </w:rPr>
        <w:t xml:space="preserve"> </w:t>
      </w:r>
      <w:r>
        <w:t>ление</w:t>
      </w:r>
      <w:r>
        <w:rPr>
          <w:spacing w:val="-6"/>
        </w:rPr>
        <w:t xml:space="preserve"> </w:t>
      </w:r>
      <w:r>
        <w:t>последовательности событий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произведении;</w:t>
      </w:r>
    </w:p>
    <w:p w14:paraId="27CF0E0A" w14:textId="77777777" w:rsidR="001F167D" w:rsidRDefault="00E44A9C">
      <w:pPr>
        <w:pStyle w:val="a3"/>
        <w:spacing w:line="322" w:lineRule="exact"/>
        <w:jc w:val="left"/>
      </w:pPr>
      <w:r>
        <w:t>определение</w:t>
      </w:r>
      <w:r>
        <w:rPr>
          <w:spacing w:val="-5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текста;</w:t>
      </w:r>
    </w:p>
    <w:p w14:paraId="4D5A6D39" w14:textId="77777777" w:rsidR="001F167D" w:rsidRDefault="00E44A9C">
      <w:pPr>
        <w:pStyle w:val="a3"/>
        <w:ind w:right="1340" w:firstLine="708"/>
        <w:jc w:val="left"/>
      </w:pPr>
      <w:r>
        <w:t>составление</w:t>
      </w:r>
      <w:r>
        <w:rPr>
          <w:spacing w:val="8"/>
        </w:rPr>
        <w:t xml:space="preserve"> </w:t>
      </w:r>
      <w:r>
        <w:t>элементарной</w:t>
      </w:r>
      <w:r>
        <w:rPr>
          <w:spacing w:val="10"/>
        </w:rPr>
        <w:t xml:space="preserve"> </w:t>
      </w:r>
      <w:r>
        <w:t>характеристики</w:t>
      </w:r>
      <w:r>
        <w:rPr>
          <w:spacing w:val="11"/>
        </w:rPr>
        <w:t xml:space="preserve"> </w:t>
      </w:r>
      <w:r>
        <w:t>героя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предложен-</w:t>
      </w:r>
      <w:r>
        <w:rPr>
          <w:spacing w:val="-67"/>
        </w:rPr>
        <w:t xml:space="preserve"> </w:t>
      </w:r>
      <w:r>
        <w:t>ного</w:t>
      </w:r>
      <w:r>
        <w:rPr>
          <w:spacing w:val="13"/>
        </w:rPr>
        <w:t xml:space="preserve"> </w:t>
      </w:r>
      <w:r>
        <w:t>плана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</w:t>
      </w:r>
      <w:r w:rsidR="00FA6443">
        <w:t xml:space="preserve"> </w:t>
      </w:r>
      <w:r>
        <w:t>вопросам</w:t>
      </w:r>
      <w:r>
        <w:rPr>
          <w:spacing w:val="-3"/>
        </w:rPr>
        <w:t xml:space="preserve"> </w:t>
      </w:r>
      <w:r>
        <w:t>педагогического работника;</w:t>
      </w:r>
    </w:p>
    <w:p w14:paraId="211D0A83" w14:textId="77777777" w:rsidR="001F167D" w:rsidRDefault="00E44A9C">
      <w:pPr>
        <w:pStyle w:val="a3"/>
        <w:ind w:right="1136" w:firstLine="708"/>
        <w:jc w:val="left"/>
      </w:pPr>
      <w:r>
        <w:t>нахождение в тексте незнакомых слов и выражений, объяснение их значе-</w:t>
      </w:r>
      <w:r>
        <w:rPr>
          <w:spacing w:val="-6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педагогического</w:t>
      </w:r>
      <w:r>
        <w:rPr>
          <w:spacing w:val="-2"/>
        </w:rPr>
        <w:t xml:space="preserve"> </w:t>
      </w:r>
      <w:r>
        <w:t>работника;</w:t>
      </w:r>
    </w:p>
    <w:p w14:paraId="7228FF28" w14:textId="77777777" w:rsidR="001F167D" w:rsidRDefault="00E44A9C">
      <w:pPr>
        <w:pStyle w:val="a3"/>
        <w:spacing w:line="321" w:lineRule="exact"/>
        <w:ind w:left="1521"/>
        <w:jc w:val="left"/>
      </w:pPr>
      <w:r>
        <w:t>заучивание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9);</w:t>
      </w:r>
    </w:p>
    <w:p w14:paraId="29D18AE2" w14:textId="77777777" w:rsidR="001F167D" w:rsidRDefault="00E44A9C">
      <w:pPr>
        <w:pStyle w:val="a3"/>
        <w:spacing w:line="242" w:lineRule="auto"/>
        <w:ind w:right="1115" w:firstLine="708"/>
        <w:jc w:val="left"/>
      </w:pPr>
      <w:r>
        <w:t>самостоятельное</w:t>
      </w:r>
      <w:r>
        <w:rPr>
          <w:spacing w:val="20"/>
        </w:rPr>
        <w:t xml:space="preserve"> </w:t>
      </w:r>
      <w:r>
        <w:t>чтение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объему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несложных</w:t>
      </w:r>
      <w:r>
        <w:rPr>
          <w:spacing w:val="22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содержа-</w:t>
      </w:r>
      <w:r>
        <w:rPr>
          <w:spacing w:val="-67"/>
        </w:rPr>
        <w:t xml:space="preserve"> </w:t>
      </w:r>
      <w:r>
        <w:t>нию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внеклассного</w:t>
      </w:r>
      <w:r>
        <w:rPr>
          <w:spacing w:val="-1"/>
        </w:rPr>
        <w:t xml:space="preserve"> </w:t>
      </w:r>
      <w:r>
        <w:t>чтения,</w:t>
      </w:r>
      <w:r>
        <w:rPr>
          <w:spacing w:val="-8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посильных</w:t>
      </w:r>
      <w:r>
        <w:rPr>
          <w:spacing w:val="-2"/>
        </w:rPr>
        <w:t xml:space="preserve"> </w:t>
      </w:r>
      <w:r>
        <w:t>заданий.</w:t>
      </w:r>
    </w:p>
    <w:p w14:paraId="66C9C290" w14:textId="77777777" w:rsidR="001F167D" w:rsidRDefault="001F167D">
      <w:pPr>
        <w:pStyle w:val="a3"/>
        <w:spacing w:before="3"/>
        <w:ind w:left="0"/>
        <w:jc w:val="left"/>
        <w:rPr>
          <w:sz w:val="27"/>
        </w:rPr>
      </w:pPr>
    </w:p>
    <w:p w14:paraId="6539EC92" w14:textId="77777777" w:rsidR="001F167D" w:rsidRDefault="00E44A9C">
      <w:pPr>
        <w:spacing w:line="322" w:lineRule="exact"/>
        <w:ind w:left="812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14:paraId="7A358A35" w14:textId="77777777" w:rsidR="001F167D" w:rsidRDefault="00E44A9C">
      <w:pPr>
        <w:pStyle w:val="a3"/>
        <w:ind w:right="1340" w:firstLine="708"/>
        <w:jc w:val="left"/>
      </w:pPr>
      <w:r>
        <w:t>знание</w:t>
      </w:r>
      <w:r>
        <w:rPr>
          <w:spacing w:val="-5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дифференцировка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существенным</w:t>
      </w:r>
      <w:r>
        <w:rPr>
          <w:spacing w:val="-67"/>
        </w:rPr>
        <w:t xml:space="preserve"> </w:t>
      </w:r>
      <w:r>
        <w:t>признакам;</w:t>
      </w:r>
    </w:p>
    <w:p w14:paraId="7304060B" w14:textId="77777777" w:rsidR="001F167D" w:rsidRDefault="00E44A9C">
      <w:pPr>
        <w:pStyle w:val="a3"/>
        <w:ind w:left="1521"/>
        <w:jc w:val="left"/>
      </w:pPr>
      <w:r>
        <w:t>разбор</w:t>
      </w:r>
      <w:r>
        <w:rPr>
          <w:spacing w:val="-3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по составу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схем;</w:t>
      </w:r>
    </w:p>
    <w:p w14:paraId="7C68B852" w14:textId="77777777" w:rsidR="001F167D" w:rsidRDefault="00FA6443">
      <w:pPr>
        <w:pStyle w:val="a3"/>
        <w:tabs>
          <w:tab w:val="left" w:pos="2231"/>
          <w:tab w:val="left" w:pos="3650"/>
          <w:tab w:val="left" w:pos="5066"/>
          <w:tab w:val="left" w:pos="6485"/>
          <w:tab w:val="left" w:pos="10030"/>
        </w:tabs>
        <w:spacing w:before="1"/>
        <w:ind w:right="1132" w:firstLine="708"/>
        <w:jc w:val="left"/>
      </w:pPr>
      <w:r>
        <w:t>образование слов с новым </w:t>
      </w:r>
      <w:r w:rsidR="00E44A9C">
        <w:t>значением,</w:t>
      </w:r>
      <w:r w:rsidR="00E44A9C">
        <w:rPr>
          <w:spacing w:val="-3"/>
        </w:rPr>
        <w:t xml:space="preserve"> </w:t>
      </w:r>
      <w:r>
        <w:t>относящихся </w:t>
      </w:r>
      <w:r w:rsidR="00E44A9C">
        <w:t>к</w:t>
      </w:r>
      <w:r w:rsidR="00E44A9C">
        <w:rPr>
          <w:spacing w:val="1"/>
        </w:rPr>
        <w:t xml:space="preserve"> </w:t>
      </w:r>
      <w:r>
        <w:t>разным частям </w:t>
      </w:r>
      <w:r w:rsidR="00E44A9C">
        <w:t>речи,</w:t>
      </w:r>
      <w:r w:rsidR="00E44A9C">
        <w:rPr>
          <w:spacing w:val="12"/>
        </w:rPr>
        <w:t xml:space="preserve"> </w:t>
      </w:r>
      <w:r w:rsidR="00E44A9C">
        <w:t>с</w:t>
      </w:r>
      <w:r>
        <w:t xml:space="preserve"> </w:t>
      </w:r>
      <w:r w:rsidR="00E44A9C">
        <w:t>использованием</w:t>
      </w:r>
      <w:r w:rsidR="00E44A9C">
        <w:rPr>
          <w:spacing w:val="-1"/>
        </w:rPr>
        <w:t xml:space="preserve"> </w:t>
      </w:r>
      <w:r w:rsidR="00E44A9C">
        <w:t>приставок</w:t>
      </w:r>
      <w:r w:rsidR="00E44A9C">
        <w:rPr>
          <w:spacing w:val="-1"/>
        </w:rPr>
        <w:t xml:space="preserve"> </w:t>
      </w:r>
      <w:r w:rsidR="00E44A9C">
        <w:t>и</w:t>
      </w:r>
      <w:r w:rsidR="00E44A9C">
        <w:rPr>
          <w:spacing w:val="2"/>
        </w:rPr>
        <w:t xml:space="preserve"> </w:t>
      </w:r>
      <w:r w:rsidR="00E44A9C">
        <w:t>суффиксов</w:t>
      </w:r>
      <w:r w:rsidR="00E44A9C">
        <w:rPr>
          <w:spacing w:val="-2"/>
        </w:rPr>
        <w:t xml:space="preserve"> </w:t>
      </w:r>
      <w:r w:rsidR="00E44A9C">
        <w:t>с</w:t>
      </w:r>
      <w:r w:rsidR="00E44A9C">
        <w:rPr>
          <w:spacing w:val="-2"/>
        </w:rPr>
        <w:t xml:space="preserve"> </w:t>
      </w:r>
      <w:r w:rsidR="00E44A9C">
        <w:t>опорой</w:t>
      </w:r>
      <w:r w:rsidR="00E44A9C">
        <w:rPr>
          <w:spacing w:val="-67"/>
        </w:rPr>
        <w:t xml:space="preserve"> </w:t>
      </w:r>
      <w:r w:rsidR="00E44A9C">
        <w:t>на</w:t>
      </w:r>
      <w:r w:rsidR="00E44A9C">
        <w:rPr>
          <w:spacing w:val="-1"/>
        </w:rPr>
        <w:t xml:space="preserve"> </w:t>
      </w:r>
      <w:r w:rsidR="00E44A9C">
        <w:t>схему;</w:t>
      </w:r>
    </w:p>
    <w:p w14:paraId="58742A62" w14:textId="77777777" w:rsidR="001F167D" w:rsidRDefault="00E44A9C">
      <w:pPr>
        <w:pStyle w:val="a3"/>
        <w:ind w:right="1340" w:firstLine="708"/>
        <w:jc w:val="left"/>
      </w:pPr>
      <w:r>
        <w:t>дифференцировка</w:t>
      </w:r>
      <w:r>
        <w:rPr>
          <w:spacing w:val="37"/>
        </w:rPr>
        <w:t xml:space="preserve"> </w:t>
      </w:r>
      <w:r>
        <w:t>слов,</w:t>
      </w:r>
      <w:r>
        <w:rPr>
          <w:spacing w:val="32"/>
        </w:rPr>
        <w:t xml:space="preserve"> </w:t>
      </w:r>
      <w:r>
        <w:t>относящихся</w:t>
      </w:r>
      <w:r>
        <w:rPr>
          <w:spacing w:val="37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различным</w:t>
      </w:r>
      <w:r>
        <w:rPr>
          <w:spacing w:val="33"/>
        </w:rPr>
        <w:t xml:space="preserve"> </w:t>
      </w:r>
      <w:r>
        <w:t>частям</w:t>
      </w:r>
      <w:r>
        <w:rPr>
          <w:spacing w:val="32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су-</w:t>
      </w:r>
      <w:r>
        <w:rPr>
          <w:spacing w:val="-67"/>
        </w:rPr>
        <w:t xml:space="preserve"> </w:t>
      </w:r>
      <w:r>
        <w:t>щественным</w:t>
      </w:r>
      <w:r w:rsidR="00FA6443">
        <w:t xml:space="preserve">   </w:t>
      </w:r>
      <w:r>
        <w:t>признакам;</w:t>
      </w:r>
    </w:p>
    <w:p w14:paraId="7B8AD088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76EF6EE" w14:textId="77777777" w:rsidR="001F167D" w:rsidRDefault="00E44A9C">
      <w:pPr>
        <w:pStyle w:val="a3"/>
        <w:spacing w:before="74"/>
        <w:ind w:right="1132" w:firstLine="708"/>
        <w:jc w:val="left"/>
      </w:pPr>
      <w:r>
        <w:lastRenderedPageBreak/>
        <w:t>определение некоторых грамматических признаков изученных частей (су-</w:t>
      </w:r>
      <w:r>
        <w:rPr>
          <w:spacing w:val="-67"/>
        </w:rPr>
        <w:t xml:space="preserve"> </w:t>
      </w:r>
      <w:r>
        <w:t>ществительного,</w:t>
      </w:r>
      <w:r w:rsidR="00FA6443">
        <w:t xml:space="preserve"> </w:t>
      </w:r>
      <w:r>
        <w:t>прилагательного, глагола) речи по опорной схеме или вопро-</w:t>
      </w:r>
      <w:r>
        <w:rPr>
          <w:spacing w:val="1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работника;</w:t>
      </w:r>
    </w:p>
    <w:p w14:paraId="1703D650" w14:textId="77777777" w:rsidR="001F167D" w:rsidRDefault="00E44A9C">
      <w:pPr>
        <w:pStyle w:val="a3"/>
        <w:spacing w:before="2"/>
        <w:ind w:right="1304" w:firstLine="708"/>
        <w:jc w:val="left"/>
      </w:pPr>
      <w:r>
        <w:t>нахождение орфографической трудности в слове и решение ор</w:t>
      </w:r>
      <w:r w:rsidR="00FA6443">
        <w:t>фографиче</w:t>
      </w:r>
      <w:r>
        <w:rPr>
          <w:spacing w:val="-67"/>
        </w:rPr>
        <w:t xml:space="preserve"> </w:t>
      </w:r>
      <w:r>
        <w:t>ской задачи (под</w:t>
      </w:r>
      <w:r w:rsidR="00FA6443"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работника);</w:t>
      </w:r>
    </w:p>
    <w:p w14:paraId="09418A57" w14:textId="77777777" w:rsidR="001F167D" w:rsidRDefault="00E44A9C">
      <w:pPr>
        <w:pStyle w:val="a3"/>
        <w:ind w:left="1521"/>
        <w:jc w:val="left"/>
      </w:pPr>
      <w:r>
        <w:t>пользование</w:t>
      </w:r>
      <w:r>
        <w:rPr>
          <w:spacing w:val="-8"/>
        </w:rPr>
        <w:t xml:space="preserve"> </w:t>
      </w:r>
      <w:r>
        <w:t>орфографическим</w:t>
      </w:r>
      <w:r>
        <w:rPr>
          <w:spacing w:val="-5"/>
        </w:rPr>
        <w:t xml:space="preserve"> </w:t>
      </w:r>
      <w:r>
        <w:t>словарем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уточнения</w:t>
      </w:r>
      <w:r>
        <w:rPr>
          <w:spacing w:val="-5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слова;</w:t>
      </w:r>
      <w:r>
        <w:rPr>
          <w:spacing w:val="-67"/>
        </w:rPr>
        <w:t xml:space="preserve"> </w:t>
      </w:r>
      <w:r>
        <w:t>составление</w:t>
      </w:r>
      <w:r>
        <w:rPr>
          <w:spacing w:val="39"/>
        </w:rPr>
        <w:t xml:space="preserve"> </w:t>
      </w:r>
      <w:r>
        <w:t>простых</w:t>
      </w:r>
      <w:r>
        <w:rPr>
          <w:spacing w:val="39"/>
        </w:rPr>
        <w:t xml:space="preserve"> </w:t>
      </w:r>
      <w:r>
        <w:t>распространенных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по</w:t>
      </w:r>
    </w:p>
    <w:p w14:paraId="3264E5D3" w14:textId="77777777" w:rsidR="001F167D" w:rsidRDefault="00E44A9C">
      <w:pPr>
        <w:pStyle w:val="a3"/>
        <w:spacing w:before="1" w:line="322" w:lineRule="exact"/>
        <w:jc w:val="left"/>
      </w:pPr>
      <w:r>
        <w:t>схеме,</w:t>
      </w:r>
      <w:r>
        <w:rPr>
          <w:spacing w:val="40"/>
        </w:rPr>
        <w:t xml:space="preserve"> </w:t>
      </w:r>
      <w:r>
        <w:t>опорным</w:t>
      </w:r>
      <w:r w:rsidR="00FA6443">
        <w:t xml:space="preserve"> </w:t>
      </w:r>
      <w:r>
        <w:t>словам,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тему;</w:t>
      </w:r>
    </w:p>
    <w:p w14:paraId="63D1AEA9" w14:textId="77777777" w:rsidR="001F167D" w:rsidRDefault="00E44A9C">
      <w:pPr>
        <w:pStyle w:val="a3"/>
        <w:ind w:right="1136" w:firstLine="708"/>
        <w:jc w:val="left"/>
      </w:pPr>
      <w:r>
        <w:t>установление смысловых связей в несложных по содержанию и структуре</w:t>
      </w:r>
      <w:r>
        <w:rPr>
          <w:spacing w:val="-67"/>
        </w:rPr>
        <w:t xml:space="preserve"> </w:t>
      </w:r>
      <w:r>
        <w:t>предложениях (не</w:t>
      </w:r>
      <w:r w:rsidR="00FA6443">
        <w:t xml:space="preserve"> </w:t>
      </w:r>
      <w:r>
        <w:t>более 4 - 5 слов) по вопросам педагогического работника,</w:t>
      </w:r>
      <w:r>
        <w:rPr>
          <w:spacing w:val="1"/>
        </w:rPr>
        <w:t xml:space="preserve"> </w:t>
      </w:r>
      <w:r>
        <w:t>опорной</w:t>
      </w:r>
      <w:r>
        <w:rPr>
          <w:spacing w:val="-2"/>
        </w:rPr>
        <w:t xml:space="preserve"> </w:t>
      </w:r>
      <w:r>
        <w:t>схеме;</w:t>
      </w:r>
    </w:p>
    <w:p w14:paraId="7E266F85" w14:textId="77777777" w:rsidR="001F167D" w:rsidRDefault="00E44A9C">
      <w:pPr>
        <w:pStyle w:val="a3"/>
        <w:ind w:right="1115" w:firstLine="708"/>
        <w:jc w:val="left"/>
      </w:pPr>
      <w:r>
        <w:t>нахождение</w:t>
      </w:r>
      <w:r>
        <w:rPr>
          <w:spacing w:val="45"/>
        </w:rPr>
        <w:t xml:space="preserve"> </w:t>
      </w:r>
      <w:r>
        <w:t>главных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второстепенных</w:t>
      </w:r>
      <w:r>
        <w:rPr>
          <w:spacing w:val="47"/>
        </w:rPr>
        <w:t xml:space="preserve"> </w:t>
      </w:r>
      <w:r>
        <w:t>членов</w:t>
      </w:r>
      <w:r>
        <w:rPr>
          <w:spacing w:val="42"/>
        </w:rPr>
        <w:t xml:space="preserve"> </w:t>
      </w:r>
      <w:r>
        <w:t>предложения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исполь-</w:t>
      </w:r>
      <w:r>
        <w:rPr>
          <w:spacing w:val="-67"/>
        </w:rPr>
        <w:t xml:space="preserve"> </w:t>
      </w:r>
      <w:r>
        <w:t>зованием</w:t>
      </w:r>
      <w:r>
        <w:rPr>
          <w:spacing w:val="42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схем;</w:t>
      </w:r>
    </w:p>
    <w:p w14:paraId="23913143" w14:textId="77777777" w:rsidR="001F167D" w:rsidRDefault="00E44A9C">
      <w:pPr>
        <w:pStyle w:val="a3"/>
        <w:spacing w:before="1"/>
        <w:ind w:right="1373" w:firstLine="708"/>
        <w:jc w:val="left"/>
      </w:pPr>
      <w:r>
        <w:t>составление предложений с однородными членами с опорой на образец;</w:t>
      </w:r>
      <w:r>
        <w:rPr>
          <w:spacing w:val="-6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образец;</w:t>
      </w:r>
    </w:p>
    <w:p w14:paraId="141B9934" w14:textId="77777777" w:rsidR="001F167D" w:rsidRDefault="00E44A9C">
      <w:pPr>
        <w:pStyle w:val="a3"/>
        <w:ind w:right="1115" w:firstLine="708"/>
        <w:jc w:val="left"/>
      </w:pPr>
      <w:r>
        <w:t>различение</w:t>
      </w:r>
      <w:r>
        <w:rPr>
          <w:spacing w:val="-9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работника)</w:t>
      </w:r>
      <w:r>
        <w:rPr>
          <w:spacing w:val="-8"/>
        </w:rPr>
        <w:t xml:space="preserve"> </w:t>
      </w:r>
      <w:r>
        <w:t>различ-</w:t>
      </w:r>
      <w:r>
        <w:rPr>
          <w:spacing w:val="-67"/>
        </w:rPr>
        <w:t xml:space="preserve"> </w:t>
      </w:r>
      <w:r>
        <w:t>ных по цели</w:t>
      </w:r>
      <w:r>
        <w:rPr>
          <w:spacing w:val="-1"/>
        </w:rPr>
        <w:t xml:space="preserve"> </w:t>
      </w:r>
      <w:r>
        <w:t>высказывания;</w:t>
      </w:r>
    </w:p>
    <w:p w14:paraId="01D12CC5" w14:textId="77777777" w:rsidR="001F167D" w:rsidRDefault="00E44A9C">
      <w:pPr>
        <w:pStyle w:val="a3"/>
        <w:ind w:left="1521" w:right="1115"/>
        <w:jc w:val="left"/>
      </w:pPr>
      <w:r>
        <w:t>отбор фактического материала, необходимого для раскрытия темы текста;</w:t>
      </w:r>
      <w:r>
        <w:rPr>
          <w:spacing w:val="-67"/>
        </w:rPr>
        <w:t xml:space="preserve"> </w:t>
      </w:r>
      <w:r>
        <w:t>отбор</w:t>
      </w:r>
      <w:r>
        <w:rPr>
          <w:spacing w:val="64"/>
        </w:rPr>
        <w:t xml:space="preserve"> </w:t>
      </w:r>
      <w:r>
        <w:t>фактического</w:t>
      </w:r>
      <w:r>
        <w:rPr>
          <w:spacing w:val="63"/>
        </w:rPr>
        <w:t xml:space="preserve"> </w:t>
      </w:r>
      <w:r>
        <w:t>материала,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5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раскрытия</w:t>
      </w:r>
      <w:r>
        <w:rPr>
          <w:spacing w:val="64"/>
        </w:rPr>
        <w:t xml:space="preserve"> </w:t>
      </w:r>
      <w:r>
        <w:t>основной</w:t>
      </w:r>
    </w:p>
    <w:p w14:paraId="50AF42FA" w14:textId="77777777" w:rsidR="001F167D" w:rsidRDefault="00E44A9C">
      <w:pPr>
        <w:pStyle w:val="a3"/>
        <w:spacing w:line="321" w:lineRule="exact"/>
        <w:jc w:val="left"/>
      </w:pPr>
      <w:r>
        <w:t>мысли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работника);</w:t>
      </w:r>
    </w:p>
    <w:p w14:paraId="6EA9609D" w14:textId="77777777" w:rsidR="001F167D" w:rsidRDefault="00E44A9C">
      <w:pPr>
        <w:pStyle w:val="a3"/>
        <w:ind w:right="1340" w:firstLine="708"/>
        <w:jc w:val="left"/>
      </w:pPr>
      <w:r>
        <w:t>выбор</w:t>
      </w:r>
      <w:r>
        <w:rPr>
          <w:spacing w:val="23"/>
        </w:rPr>
        <w:t xml:space="preserve"> </w:t>
      </w:r>
      <w:r>
        <w:t>одного</w:t>
      </w:r>
      <w:r>
        <w:rPr>
          <w:spacing w:val="29"/>
        </w:rPr>
        <w:t xml:space="preserve"> </w:t>
      </w:r>
      <w:r>
        <w:t>заголовка</w:t>
      </w:r>
      <w:r>
        <w:rPr>
          <w:spacing w:val="23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нескольких</w:t>
      </w:r>
      <w:r>
        <w:rPr>
          <w:spacing w:val="26"/>
        </w:rPr>
        <w:t xml:space="preserve"> </w:t>
      </w:r>
      <w:r>
        <w:t>предложенных,</w:t>
      </w:r>
      <w:r>
        <w:rPr>
          <w:spacing w:val="28"/>
        </w:rPr>
        <w:t xml:space="preserve"> </w:t>
      </w:r>
      <w:r>
        <w:t>соответствую-</w:t>
      </w:r>
      <w:r>
        <w:rPr>
          <w:spacing w:val="-67"/>
        </w:rPr>
        <w:t xml:space="preserve"> </w:t>
      </w:r>
      <w:r>
        <w:t>щих</w:t>
      </w:r>
      <w:r>
        <w:rPr>
          <w:spacing w:val="33"/>
        </w:rPr>
        <w:t xml:space="preserve"> </w:t>
      </w:r>
      <w:r>
        <w:t>теме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основной</w:t>
      </w:r>
      <w:r w:rsidR="00FA6443">
        <w:t xml:space="preserve"> </w:t>
      </w:r>
      <w:r>
        <w:t>мысли</w:t>
      </w:r>
      <w:r>
        <w:rPr>
          <w:spacing w:val="-2"/>
        </w:rPr>
        <w:t xml:space="preserve"> </w:t>
      </w:r>
      <w:r>
        <w:t>текста;</w:t>
      </w:r>
    </w:p>
    <w:p w14:paraId="72EC582D" w14:textId="77777777" w:rsidR="001F167D" w:rsidRDefault="00E44A9C">
      <w:pPr>
        <w:pStyle w:val="a3"/>
        <w:spacing w:line="321" w:lineRule="exact"/>
        <w:ind w:left="1521"/>
        <w:jc w:val="left"/>
      </w:pPr>
      <w:r>
        <w:t>оформление</w:t>
      </w:r>
      <w:r>
        <w:rPr>
          <w:spacing w:val="-6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деловых</w:t>
      </w:r>
      <w:r>
        <w:rPr>
          <w:spacing w:val="-7"/>
        </w:rPr>
        <w:t xml:space="preserve"> </w:t>
      </w:r>
      <w:r>
        <w:t>бумаг;</w:t>
      </w:r>
    </w:p>
    <w:p w14:paraId="6FFF9AF9" w14:textId="77777777" w:rsidR="001F167D" w:rsidRDefault="00E44A9C">
      <w:pPr>
        <w:pStyle w:val="a3"/>
        <w:ind w:right="1340" w:firstLine="708"/>
        <w:jc w:val="left"/>
      </w:pPr>
      <w:r>
        <w:t>письмо</w:t>
      </w:r>
      <w:r>
        <w:rPr>
          <w:spacing w:val="12"/>
        </w:rPr>
        <w:t xml:space="preserve"> </w:t>
      </w:r>
      <w:r>
        <w:t>изложений</w:t>
      </w:r>
      <w:r>
        <w:rPr>
          <w:spacing w:val="12"/>
        </w:rPr>
        <w:t xml:space="preserve"> </w:t>
      </w:r>
      <w:r>
        <w:t>повествовательных</w:t>
      </w:r>
      <w:r>
        <w:rPr>
          <w:spacing w:val="8"/>
        </w:rPr>
        <w:t xml:space="preserve"> </w:t>
      </w:r>
      <w:r>
        <w:t>текстов</w:t>
      </w:r>
      <w:r>
        <w:rPr>
          <w:spacing w:val="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текстов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описания</w:t>
      </w:r>
      <w:r>
        <w:rPr>
          <w:spacing w:val="12"/>
        </w:rPr>
        <w:t xml:space="preserve"> </w:t>
      </w:r>
      <w:r>
        <w:t>и</w:t>
      </w:r>
      <w:r w:rsidR="00FA6443">
        <w:t xml:space="preserve"> </w:t>
      </w:r>
      <w:r>
        <w:t>рассуждения после</w:t>
      </w:r>
      <w:r>
        <w:rPr>
          <w:spacing w:val="-6"/>
        </w:rPr>
        <w:t xml:space="preserve"> </w:t>
      </w:r>
      <w:r>
        <w:t>предварительного</w:t>
      </w:r>
      <w:r>
        <w:rPr>
          <w:spacing w:val="3"/>
        </w:rPr>
        <w:t xml:space="preserve"> </w:t>
      </w:r>
      <w:r>
        <w:t>разбора</w:t>
      </w:r>
      <w:r>
        <w:rPr>
          <w:spacing w:val="-3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слов);</w:t>
      </w:r>
    </w:p>
    <w:p w14:paraId="3BE94090" w14:textId="77777777" w:rsidR="001F167D" w:rsidRDefault="00E44A9C">
      <w:pPr>
        <w:pStyle w:val="a3"/>
        <w:ind w:right="1130" w:firstLine="708"/>
      </w:pPr>
      <w:r>
        <w:t>письмо</w:t>
      </w:r>
      <w:r>
        <w:rPr>
          <w:spacing w:val="-9"/>
        </w:rPr>
        <w:t xml:space="preserve"> </w:t>
      </w:r>
      <w:r>
        <w:t>сочинений-повествований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элементами</w:t>
      </w:r>
      <w:r>
        <w:rPr>
          <w:spacing w:val="-9"/>
        </w:rPr>
        <w:t xml:space="preserve"> </w:t>
      </w:r>
      <w:r>
        <w:t>описания</w:t>
      </w:r>
      <w:r>
        <w:rPr>
          <w:spacing w:val="-9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предвари-</w:t>
      </w:r>
      <w:r>
        <w:rPr>
          <w:spacing w:val="-67"/>
        </w:rPr>
        <w:t xml:space="preserve"> </w:t>
      </w:r>
      <w:r>
        <w:t>тельного коллективного разбора темы, основной мысли, структуры высказыва-</w:t>
      </w:r>
      <w:r>
        <w:rPr>
          <w:spacing w:val="1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и выбора</w:t>
      </w:r>
      <w:r>
        <w:rPr>
          <w:spacing w:val="-4"/>
        </w:rPr>
        <w:t xml:space="preserve"> </w:t>
      </w:r>
      <w:r>
        <w:t>необходимых</w:t>
      </w:r>
      <w:r>
        <w:rPr>
          <w:spacing w:val="5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(55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слов);</w:t>
      </w:r>
    </w:p>
    <w:p w14:paraId="7E5EA2C2" w14:textId="77777777" w:rsidR="001F167D" w:rsidRDefault="00E44A9C">
      <w:pPr>
        <w:pStyle w:val="a3"/>
        <w:spacing w:before="1"/>
        <w:ind w:right="1340" w:firstLine="708"/>
        <w:jc w:val="left"/>
      </w:pPr>
      <w:r>
        <w:t>правильное,</w:t>
      </w:r>
      <w:r>
        <w:rPr>
          <w:spacing w:val="11"/>
        </w:rPr>
        <w:t xml:space="preserve"> </w:t>
      </w:r>
      <w:r>
        <w:t>осознанное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беглое</w:t>
      </w:r>
      <w:r>
        <w:rPr>
          <w:spacing w:val="11"/>
        </w:rPr>
        <w:t xml:space="preserve"> </w:t>
      </w:r>
      <w:r>
        <w:t>чтение</w:t>
      </w:r>
      <w:r>
        <w:rPr>
          <w:spacing w:val="12"/>
        </w:rPr>
        <w:t xml:space="preserve"> </w:t>
      </w:r>
      <w:r>
        <w:t>вслух,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3"/>
        </w:rPr>
        <w:t xml:space="preserve"> </w:t>
      </w:r>
      <w:r>
        <w:t>некото-</w:t>
      </w:r>
      <w:r>
        <w:rPr>
          <w:spacing w:val="-67"/>
        </w:rPr>
        <w:t xml:space="preserve"> </w:t>
      </w:r>
      <w:r>
        <w:t>рых</w:t>
      </w:r>
      <w:r>
        <w:rPr>
          <w:spacing w:val="13"/>
        </w:rPr>
        <w:t xml:space="preserve"> </w:t>
      </w:r>
      <w:r>
        <w:t>усвоенных</w:t>
      </w:r>
      <w:r>
        <w:rPr>
          <w:spacing w:val="15"/>
        </w:rPr>
        <w:t xml:space="preserve"> </w:t>
      </w:r>
      <w:r>
        <w:t>норм</w:t>
      </w:r>
      <w:r w:rsidR="00FA6443">
        <w:t xml:space="preserve"> </w:t>
      </w:r>
      <w:r>
        <w:t>орфоэпии;</w:t>
      </w:r>
    </w:p>
    <w:p w14:paraId="0F96F380" w14:textId="77777777" w:rsidR="001F167D" w:rsidRDefault="00E44A9C">
      <w:pPr>
        <w:pStyle w:val="a3"/>
        <w:ind w:right="1115" w:firstLine="708"/>
        <w:jc w:val="left"/>
      </w:pP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педагогического</w:t>
      </w:r>
      <w:r>
        <w:rPr>
          <w:spacing w:val="3"/>
        </w:rPr>
        <w:t xml:space="preserve"> </w:t>
      </w:r>
      <w:r>
        <w:t>работника</w:t>
      </w:r>
      <w:r>
        <w:rPr>
          <w:spacing w:val="4"/>
        </w:rPr>
        <w:t xml:space="preserve"> </w:t>
      </w:r>
      <w:r>
        <w:t>своими</w:t>
      </w:r>
      <w:r>
        <w:rPr>
          <w:spacing w:val="3"/>
        </w:rPr>
        <w:t xml:space="preserve"> </w:t>
      </w:r>
      <w:r>
        <w:t>словами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словами</w:t>
      </w:r>
      <w:r>
        <w:rPr>
          <w:spacing w:val="-67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(выборочное</w:t>
      </w:r>
      <w:r>
        <w:rPr>
          <w:spacing w:val="-3"/>
        </w:rPr>
        <w:t xml:space="preserve"> </w:t>
      </w:r>
      <w:r>
        <w:t>чтение);</w:t>
      </w:r>
    </w:p>
    <w:p w14:paraId="2D083544" w14:textId="77777777" w:rsidR="001F167D" w:rsidRDefault="00E44A9C">
      <w:pPr>
        <w:pStyle w:val="a3"/>
        <w:spacing w:line="321" w:lineRule="exact"/>
        <w:ind w:left="1521"/>
        <w:jc w:val="left"/>
      </w:pPr>
      <w:r>
        <w:t>определение</w:t>
      </w:r>
      <w:r>
        <w:rPr>
          <w:spacing w:val="-9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произведения;</w:t>
      </w:r>
    </w:p>
    <w:p w14:paraId="2EF03B49" w14:textId="77777777" w:rsidR="001F167D" w:rsidRDefault="00E44A9C">
      <w:pPr>
        <w:pStyle w:val="a3"/>
        <w:spacing w:before="1"/>
        <w:ind w:firstLine="708"/>
        <w:jc w:val="left"/>
      </w:pPr>
      <w:r>
        <w:t>определение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работника);</w:t>
      </w:r>
    </w:p>
    <w:p w14:paraId="511F213B" w14:textId="77777777" w:rsidR="001F167D" w:rsidRDefault="00E44A9C">
      <w:pPr>
        <w:pStyle w:val="a3"/>
        <w:ind w:right="1435" w:firstLine="708"/>
      </w:pPr>
      <w:r>
        <w:t>самостоятельное деление на части несложного по структуре и содержа-</w:t>
      </w:r>
      <w:r>
        <w:rPr>
          <w:spacing w:val="-67"/>
        </w:rPr>
        <w:t xml:space="preserve"> </w:t>
      </w:r>
      <w:r w:rsidR="00FA6443">
        <w:t>нию </w:t>
      </w:r>
      <w:r>
        <w:t>текста;</w:t>
      </w:r>
      <w:r w:rsidR="00FA6443">
        <w:t> формулировка заголовков </w:t>
      </w:r>
      <w:r>
        <w:t>пунк</w:t>
      </w:r>
      <w:r w:rsidR="00FA6443">
        <w:t>тов плана (с помощью педагогического </w:t>
      </w:r>
      <w:r>
        <w:rPr>
          <w:spacing w:val="-67"/>
        </w:rPr>
        <w:t xml:space="preserve"> </w:t>
      </w:r>
      <w:r>
        <w:t>работника);</w:t>
      </w:r>
    </w:p>
    <w:p w14:paraId="324AB9BD" w14:textId="77777777" w:rsidR="001F167D" w:rsidRDefault="00E44A9C">
      <w:pPr>
        <w:pStyle w:val="a3"/>
        <w:spacing w:line="242" w:lineRule="auto"/>
        <w:ind w:right="1129" w:firstLine="708"/>
      </w:pPr>
      <w:r>
        <w:t>различение главных и второстепенных героев произведения с элементар-</w:t>
      </w:r>
      <w:r>
        <w:rPr>
          <w:spacing w:val="1"/>
        </w:rPr>
        <w:t xml:space="preserve"> </w:t>
      </w:r>
      <w:r>
        <w:t>ным</w:t>
      </w:r>
      <w:r>
        <w:rPr>
          <w:spacing w:val="-1"/>
        </w:rPr>
        <w:t xml:space="preserve"> </w:t>
      </w:r>
      <w:r>
        <w:t>обоснованием;</w:t>
      </w:r>
    </w:p>
    <w:p w14:paraId="77C45150" w14:textId="77777777" w:rsidR="001F167D" w:rsidRDefault="00E44A9C">
      <w:pPr>
        <w:pStyle w:val="a3"/>
        <w:ind w:right="1129" w:firstLine="708"/>
      </w:pPr>
      <w:r>
        <w:t>определение собственного отношения к поступкам героев (героя); сравне-</w:t>
      </w:r>
      <w:r>
        <w:rPr>
          <w:spacing w:val="-67"/>
        </w:rPr>
        <w:t xml:space="preserve"> </w:t>
      </w:r>
      <w:r>
        <w:t>ние собственного отношения и отношения автора к поступкам героев с исполь-</w:t>
      </w:r>
      <w:r>
        <w:rPr>
          <w:spacing w:val="1"/>
        </w:rPr>
        <w:t xml:space="preserve"> </w:t>
      </w:r>
      <w:r>
        <w:t>зованием примеров</w:t>
      </w:r>
      <w:r>
        <w:rPr>
          <w:spacing w:val="-1"/>
        </w:rPr>
        <w:t xml:space="preserve"> </w:t>
      </w:r>
      <w:r>
        <w:t>из текста</w:t>
      </w:r>
      <w:r>
        <w:rPr>
          <w:spacing w:val="-1"/>
        </w:rPr>
        <w:t xml:space="preserve"> </w:t>
      </w:r>
      <w:r>
        <w:t>(с</w:t>
      </w:r>
      <w:r w:rsidR="00FA6443"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3"/>
        </w:rPr>
        <w:t xml:space="preserve"> </w:t>
      </w:r>
      <w:r>
        <w:t>работника);</w:t>
      </w:r>
    </w:p>
    <w:p w14:paraId="4170591B" w14:textId="77777777" w:rsidR="001F167D" w:rsidRDefault="00E44A9C">
      <w:pPr>
        <w:pStyle w:val="a3"/>
        <w:spacing w:line="321" w:lineRule="exact"/>
        <w:ind w:left="1521"/>
      </w:pPr>
      <w:r>
        <w:t>пересказ</w:t>
      </w:r>
      <w:r>
        <w:rPr>
          <w:spacing w:val="-7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7"/>
        </w:rPr>
        <w:t xml:space="preserve"> </w:t>
      </w:r>
      <w:r>
        <w:t>плану;</w:t>
      </w:r>
    </w:p>
    <w:p w14:paraId="0E174225" w14:textId="77777777" w:rsidR="001F167D" w:rsidRDefault="001F167D">
      <w:pPr>
        <w:spacing w:line="321" w:lineRule="exact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D51370C" w14:textId="77777777" w:rsidR="001F167D" w:rsidRDefault="00E44A9C">
      <w:pPr>
        <w:pStyle w:val="a3"/>
        <w:spacing w:before="74" w:line="242" w:lineRule="auto"/>
        <w:ind w:right="1139" w:firstLine="708"/>
      </w:pPr>
      <w:r>
        <w:lastRenderedPageBreak/>
        <w:t>нахождение в тексте непонятных слов и выражений, объяснение их значе-</w:t>
      </w:r>
      <w:r>
        <w:rPr>
          <w:spacing w:val="-67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и смысла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контекст;</w:t>
      </w:r>
    </w:p>
    <w:p w14:paraId="1FB98447" w14:textId="77777777" w:rsidR="001F167D" w:rsidRDefault="00E44A9C">
      <w:pPr>
        <w:pStyle w:val="a3"/>
        <w:ind w:right="1129" w:firstLine="708"/>
      </w:pPr>
      <w:r>
        <w:t>ориентировка в круге доступного чтения; выбор интересующей литера-</w:t>
      </w:r>
      <w:r>
        <w:rPr>
          <w:spacing w:val="1"/>
        </w:rPr>
        <w:t xml:space="preserve"> </w:t>
      </w:r>
      <w:r>
        <w:t>туры (с помощью педагогического работника); самостоятельное чтение художе-</w:t>
      </w:r>
      <w:r>
        <w:rPr>
          <w:spacing w:val="-67"/>
        </w:rPr>
        <w:t xml:space="preserve"> </w:t>
      </w:r>
      <w:r>
        <w:t>ственной</w:t>
      </w:r>
      <w:r>
        <w:rPr>
          <w:spacing w:val="-1"/>
        </w:rPr>
        <w:t xml:space="preserve"> </w:t>
      </w:r>
      <w:r>
        <w:t>литературы;</w:t>
      </w:r>
    </w:p>
    <w:p w14:paraId="2B14651F" w14:textId="77777777" w:rsidR="001F167D" w:rsidRDefault="00E44A9C">
      <w:pPr>
        <w:pStyle w:val="a3"/>
        <w:spacing w:line="321" w:lineRule="exact"/>
        <w:ind w:left="1353"/>
      </w:pPr>
      <w:r>
        <w:t>знание</w:t>
      </w:r>
      <w:r>
        <w:rPr>
          <w:spacing w:val="-5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стихотворений и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прозаического отрывка.</w:t>
      </w:r>
    </w:p>
    <w:p w14:paraId="48781B1F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42B54B54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4017B1E7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6810C355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775D1B6C" w14:textId="77777777" w:rsidR="001F167D" w:rsidRDefault="001F167D">
      <w:pPr>
        <w:spacing w:line="320" w:lineRule="exact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E51C5AC" w14:textId="77777777" w:rsidR="001F167D" w:rsidRDefault="00E44A9C">
      <w:pPr>
        <w:pStyle w:val="11"/>
        <w:spacing w:before="225"/>
        <w:ind w:left="798" w:right="254"/>
        <w:jc w:val="center"/>
      </w:pPr>
      <w:r>
        <w:lastRenderedPageBreak/>
        <w:t>Минимальный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достаточный</w:t>
      </w:r>
      <w:r>
        <w:rPr>
          <w:spacing w:val="-2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предметных</w:t>
      </w:r>
    </w:p>
    <w:p w14:paraId="32193BD1" w14:textId="77777777" w:rsidR="001F167D" w:rsidRDefault="001F167D">
      <w:pPr>
        <w:jc w:val="center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D187CB9" w14:textId="77777777" w:rsidR="001F167D" w:rsidRDefault="00E44A9C">
      <w:pPr>
        <w:spacing w:before="74" w:line="242" w:lineRule="auto"/>
        <w:ind w:left="812" w:right="1340"/>
        <w:rPr>
          <w:b/>
          <w:sz w:val="28"/>
        </w:rPr>
      </w:pPr>
      <w:r>
        <w:rPr>
          <w:b/>
          <w:sz w:val="28"/>
        </w:rPr>
        <w:lastRenderedPageBreak/>
        <w:t>результатов по</w:t>
      </w:r>
      <w:r w:rsidR="00FA6443">
        <w:rPr>
          <w:b/>
          <w:sz w:val="28"/>
        </w:rPr>
        <w:t xml:space="preserve"> </w:t>
      </w:r>
      <w:r>
        <w:rPr>
          <w:b/>
          <w:sz w:val="28"/>
        </w:rPr>
        <w:t>предметной области "Математика" на конец обучения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младших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(IV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класс)</w:t>
      </w:r>
    </w:p>
    <w:p w14:paraId="7F7576BB" w14:textId="77777777" w:rsidR="001F167D" w:rsidRDefault="001F167D">
      <w:pPr>
        <w:pStyle w:val="a3"/>
        <w:spacing w:before="7"/>
        <w:ind w:left="0"/>
        <w:jc w:val="left"/>
        <w:rPr>
          <w:b/>
          <w:sz w:val="27"/>
        </w:rPr>
      </w:pPr>
    </w:p>
    <w:p w14:paraId="5858E69B" w14:textId="77777777" w:rsidR="001F167D" w:rsidRDefault="00E44A9C">
      <w:pPr>
        <w:spacing w:line="322" w:lineRule="exact"/>
        <w:ind w:left="2087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6593C01E" w14:textId="77777777" w:rsidR="001F167D" w:rsidRDefault="00E44A9C">
      <w:pPr>
        <w:pStyle w:val="a3"/>
        <w:ind w:right="1340" w:firstLine="708"/>
        <w:jc w:val="left"/>
      </w:pPr>
      <w:r>
        <w:t>знание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ряда 1</w:t>
      </w:r>
      <w:r>
        <w:rPr>
          <w:spacing w:val="1"/>
        </w:rPr>
        <w:t xml:space="preserve"> </w:t>
      </w:r>
      <w:r>
        <w:t>- 100</w:t>
      </w:r>
      <w:r>
        <w:rPr>
          <w:spacing w:val="1"/>
        </w:rPr>
        <w:t xml:space="preserve"> </w:t>
      </w:r>
      <w:r>
        <w:t>в прямом порядке;</w:t>
      </w:r>
      <w:r>
        <w:rPr>
          <w:spacing w:val="1"/>
        </w:rPr>
        <w:t xml:space="preserve"> </w:t>
      </w:r>
      <w:r>
        <w:t>откладывание</w:t>
      </w:r>
      <w:r>
        <w:rPr>
          <w:spacing w:val="1"/>
        </w:rPr>
        <w:t xml:space="preserve"> </w:t>
      </w:r>
      <w:r>
        <w:t>любых</w:t>
      </w:r>
      <w:r>
        <w:rPr>
          <w:spacing w:val="-67"/>
        </w:rPr>
        <w:t xml:space="preserve"> </w:t>
      </w:r>
      <w:r>
        <w:t>чисел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пределах100,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счетного</w:t>
      </w:r>
      <w:r>
        <w:rPr>
          <w:spacing w:val="1"/>
        </w:rPr>
        <w:t xml:space="preserve"> </w:t>
      </w:r>
      <w:r>
        <w:t>материала;</w:t>
      </w:r>
    </w:p>
    <w:p w14:paraId="703E29BE" w14:textId="77777777" w:rsidR="001F167D" w:rsidRDefault="00E44A9C">
      <w:pPr>
        <w:pStyle w:val="a3"/>
        <w:spacing w:line="242" w:lineRule="auto"/>
        <w:ind w:left="1521"/>
        <w:jc w:val="left"/>
      </w:pPr>
      <w:r>
        <w:t>знание названий компонентов сложения, вычитания, умножения, деления;</w:t>
      </w:r>
      <w:r>
        <w:rPr>
          <w:spacing w:val="-67"/>
        </w:rPr>
        <w:t xml:space="preserve"> </w:t>
      </w:r>
      <w:r>
        <w:t>понимание</w:t>
      </w:r>
      <w:r>
        <w:rPr>
          <w:spacing w:val="24"/>
        </w:rPr>
        <w:t xml:space="preserve"> </w:t>
      </w:r>
      <w:r>
        <w:t>смысла</w:t>
      </w:r>
      <w:r>
        <w:rPr>
          <w:spacing w:val="21"/>
        </w:rPr>
        <w:t xml:space="preserve"> </w:t>
      </w:r>
      <w:r>
        <w:t>арифметических</w:t>
      </w:r>
      <w:r>
        <w:rPr>
          <w:spacing w:val="25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сложения</w:t>
      </w:r>
      <w:r>
        <w:rPr>
          <w:spacing w:val="2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вычитания,</w:t>
      </w:r>
    </w:p>
    <w:p w14:paraId="1BD45EFA" w14:textId="77777777" w:rsidR="001F167D" w:rsidRDefault="00E44A9C">
      <w:pPr>
        <w:pStyle w:val="a3"/>
        <w:spacing w:line="317" w:lineRule="exact"/>
        <w:jc w:val="left"/>
      </w:pPr>
      <w:r>
        <w:t>умножения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равные</w:t>
      </w:r>
      <w:r>
        <w:rPr>
          <w:spacing w:val="-1"/>
        </w:rPr>
        <w:t xml:space="preserve"> </w:t>
      </w:r>
      <w:r>
        <w:t>части).</w:t>
      </w:r>
    </w:p>
    <w:p w14:paraId="3D4C6786" w14:textId="77777777" w:rsidR="001F167D" w:rsidRDefault="00E44A9C">
      <w:pPr>
        <w:pStyle w:val="a3"/>
        <w:spacing w:line="322" w:lineRule="exact"/>
        <w:ind w:left="1521"/>
        <w:jc w:val="left"/>
      </w:pPr>
      <w:r>
        <w:t>знание</w:t>
      </w:r>
      <w:r>
        <w:rPr>
          <w:spacing w:val="-5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умножения</w:t>
      </w:r>
      <w:r>
        <w:rPr>
          <w:spacing w:val="-3"/>
        </w:rPr>
        <w:t xml:space="preserve"> </w:t>
      </w:r>
      <w:r>
        <w:t>однозначных чисел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5;</w:t>
      </w:r>
    </w:p>
    <w:p w14:paraId="372C5D31" w14:textId="77777777" w:rsidR="001F167D" w:rsidRDefault="00E44A9C">
      <w:pPr>
        <w:pStyle w:val="a3"/>
        <w:ind w:firstLine="708"/>
        <w:jc w:val="left"/>
      </w:pPr>
      <w:r>
        <w:t>понимание</w:t>
      </w:r>
      <w:r>
        <w:rPr>
          <w:spacing w:val="46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таблиц</w:t>
      </w:r>
      <w:r>
        <w:rPr>
          <w:spacing w:val="49"/>
        </w:rPr>
        <w:t xml:space="preserve"> </w:t>
      </w:r>
      <w:r>
        <w:t>умножения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деления,</w:t>
      </w:r>
      <w:r>
        <w:rPr>
          <w:spacing w:val="46"/>
        </w:rPr>
        <w:t xml:space="preserve"> </w:t>
      </w:r>
      <w:r>
        <w:t>пользование</w:t>
      </w:r>
      <w:r>
        <w:rPr>
          <w:spacing w:val="47"/>
        </w:rPr>
        <w:t xml:space="preserve"> </w:t>
      </w:r>
      <w:r>
        <w:t>таблицами</w:t>
      </w:r>
      <w:r>
        <w:rPr>
          <w:spacing w:val="-67"/>
        </w:rPr>
        <w:t xml:space="preserve"> </w:t>
      </w:r>
      <w:r>
        <w:t>умножения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печатной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 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частного;</w:t>
      </w:r>
    </w:p>
    <w:p w14:paraId="3BFFEEA7" w14:textId="77777777" w:rsidR="001F167D" w:rsidRDefault="00E44A9C">
      <w:pPr>
        <w:pStyle w:val="a3"/>
        <w:spacing w:line="242" w:lineRule="auto"/>
        <w:ind w:left="1521" w:right="1340"/>
        <w:jc w:val="left"/>
      </w:pPr>
      <w:r>
        <w:t>знание порядка действий в примерах в два арифметических действия;</w:t>
      </w:r>
      <w:r>
        <w:rPr>
          <w:spacing w:val="1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переместительного</w:t>
      </w:r>
      <w:r>
        <w:rPr>
          <w:spacing w:val="-2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умноже-</w:t>
      </w:r>
    </w:p>
    <w:p w14:paraId="64734BF1" w14:textId="77777777" w:rsidR="001F167D" w:rsidRDefault="00E44A9C">
      <w:pPr>
        <w:pStyle w:val="a3"/>
        <w:spacing w:line="316" w:lineRule="exact"/>
        <w:jc w:val="left"/>
      </w:pPr>
      <w:r>
        <w:t>ния;</w:t>
      </w:r>
    </w:p>
    <w:p w14:paraId="36353D22" w14:textId="77777777" w:rsidR="001F167D" w:rsidRDefault="00E44A9C">
      <w:pPr>
        <w:pStyle w:val="a3"/>
        <w:ind w:left="1521"/>
        <w:jc w:val="left"/>
      </w:pPr>
      <w:r>
        <w:t>выполнение</w:t>
      </w:r>
      <w:r>
        <w:rPr>
          <w:spacing w:val="-3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</w:t>
      </w:r>
      <w:r>
        <w:rPr>
          <w:spacing w:val="-2"/>
        </w:rPr>
        <w:t xml:space="preserve"> </w:t>
      </w:r>
      <w:r>
        <w:t>чисел</w:t>
      </w:r>
    </w:p>
    <w:p w14:paraId="3377205D" w14:textId="77777777" w:rsidR="001F167D" w:rsidRDefault="00E44A9C">
      <w:pPr>
        <w:pStyle w:val="a3"/>
        <w:ind w:right="1115"/>
        <w:jc w:val="left"/>
      </w:pP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пределах</w:t>
      </w:r>
      <w:r>
        <w:rPr>
          <w:spacing w:val="1"/>
        </w:rPr>
        <w:t xml:space="preserve"> </w:t>
      </w:r>
      <w:r>
        <w:rPr>
          <w:spacing w:val="-1"/>
        </w:rPr>
        <w:t>100;</w:t>
      </w:r>
      <w:r>
        <w:rPr>
          <w:spacing w:val="-45"/>
        </w:rPr>
        <w:t xml:space="preserve"> </w:t>
      </w:r>
      <w:r>
        <w:rPr>
          <w:spacing w:val="-1"/>
        </w:rPr>
        <w:t>знание</w:t>
      </w:r>
      <w:r>
        <w:rPr>
          <w:spacing w:val="-5"/>
        </w:rPr>
        <w:t xml:space="preserve"> </w:t>
      </w:r>
      <w:r>
        <w:rPr>
          <w:spacing w:val="-1"/>
        </w:rPr>
        <w:t>единиц</w:t>
      </w:r>
      <w:r>
        <w:rPr>
          <w:spacing w:val="-4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(меры)</w:t>
      </w:r>
      <w:r>
        <w:rPr>
          <w:spacing w:val="-4"/>
        </w:rPr>
        <w:t xml:space="preserve"> </w:t>
      </w:r>
      <w:r>
        <w:t>стоимости,</w:t>
      </w:r>
      <w:r>
        <w:rPr>
          <w:spacing w:val="-2"/>
        </w:rPr>
        <w:t xml:space="preserve"> </w:t>
      </w:r>
      <w:r>
        <w:t>длины,</w:t>
      </w:r>
      <w:r>
        <w:rPr>
          <w:spacing w:val="-2"/>
        </w:rPr>
        <w:t xml:space="preserve"> </w:t>
      </w:r>
      <w:r>
        <w:t>массы, вре-</w:t>
      </w:r>
      <w:r>
        <w:rPr>
          <w:spacing w:val="-67"/>
        </w:rPr>
        <w:t xml:space="preserve"> </w:t>
      </w:r>
      <w:r>
        <w:t>мени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соотношения;</w:t>
      </w:r>
    </w:p>
    <w:p w14:paraId="7C214F8C" w14:textId="77777777" w:rsidR="001F167D" w:rsidRDefault="00E44A9C">
      <w:pPr>
        <w:pStyle w:val="a3"/>
        <w:ind w:right="1115" w:firstLine="708"/>
        <w:jc w:val="left"/>
      </w:pPr>
      <w:r>
        <w:t>различение</w:t>
      </w:r>
      <w:r>
        <w:rPr>
          <w:spacing w:val="14"/>
        </w:rPr>
        <w:t xml:space="preserve"> </w:t>
      </w:r>
      <w:r>
        <w:t>чисел,</w:t>
      </w:r>
      <w:r>
        <w:rPr>
          <w:spacing w:val="12"/>
        </w:rPr>
        <w:t xml:space="preserve"> </w:t>
      </w:r>
      <w:r>
        <w:t>полученных</w:t>
      </w:r>
      <w:r>
        <w:rPr>
          <w:spacing w:val="12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счете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измерении,</w:t>
      </w:r>
      <w:r>
        <w:rPr>
          <w:spacing w:val="13"/>
        </w:rPr>
        <w:t xml:space="preserve"> </w:t>
      </w:r>
      <w:r>
        <w:t>запись</w:t>
      </w:r>
      <w:r>
        <w:rPr>
          <w:spacing w:val="12"/>
        </w:rPr>
        <w:t xml:space="preserve"> </w:t>
      </w:r>
      <w:r>
        <w:t>числа,</w:t>
      </w:r>
      <w:r>
        <w:rPr>
          <w:spacing w:val="9"/>
        </w:rPr>
        <w:t xml:space="preserve"> </w:t>
      </w:r>
      <w:r>
        <w:t>по-</w:t>
      </w:r>
      <w:r>
        <w:rPr>
          <w:spacing w:val="-67"/>
        </w:rPr>
        <w:t xml:space="preserve"> </w:t>
      </w:r>
      <w:r>
        <w:t>лученного</w:t>
      </w:r>
      <w:r>
        <w:rPr>
          <w:spacing w:val="16"/>
        </w:rPr>
        <w:t xml:space="preserve"> </w:t>
      </w:r>
      <w:r>
        <w:t>при</w:t>
      </w:r>
      <w:r w:rsidR="00FA6443">
        <w:t xml:space="preserve"> </w:t>
      </w:r>
      <w:r>
        <w:t>измерении двумя</w:t>
      </w:r>
      <w:r>
        <w:rPr>
          <w:spacing w:val="-1"/>
        </w:rPr>
        <w:t xml:space="preserve"> </w:t>
      </w:r>
      <w:r>
        <w:t>мерами;</w:t>
      </w:r>
    </w:p>
    <w:p w14:paraId="24F59DCE" w14:textId="77777777" w:rsidR="001F167D" w:rsidRDefault="00E44A9C">
      <w:pPr>
        <w:pStyle w:val="a3"/>
        <w:ind w:right="1115" w:firstLine="708"/>
        <w:jc w:val="left"/>
      </w:pPr>
      <w:r>
        <w:t>пользование</w:t>
      </w:r>
      <w:r>
        <w:rPr>
          <w:spacing w:val="15"/>
        </w:rPr>
        <w:t xml:space="preserve"> </w:t>
      </w:r>
      <w:r>
        <w:t>календарем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установления</w:t>
      </w:r>
      <w:r>
        <w:rPr>
          <w:spacing w:val="17"/>
        </w:rPr>
        <w:t xml:space="preserve"> </w:t>
      </w:r>
      <w:r>
        <w:t>порядка</w:t>
      </w:r>
      <w:r>
        <w:rPr>
          <w:spacing w:val="15"/>
        </w:rPr>
        <w:t xml:space="preserve"> </w:t>
      </w:r>
      <w:r>
        <w:t>месяцев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году,</w:t>
      </w:r>
      <w:r>
        <w:rPr>
          <w:spacing w:val="17"/>
        </w:rPr>
        <w:t xml:space="preserve"> </w:t>
      </w:r>
      <w:r>
        <w:t>коли-</w:t>
      </w:r>
      <w:r>
        <w:rPr>
          <w:spacing w:val="-67"/>
        </w:rPr>
        <w:t xml:space="preserve"> </w:t>
      </w:r>
      <w:r>
        <w:t>чества</w:t>
      </w:r>
      <w:r>
        <w:rPr>
          <w:spacing w:val="-1"/>
        </w:rPr>
        <w:t xml:space="preserve"> </w:t>
      </w:r>
      <w:r>
        <w:t>суток в</w:t>
      </w:r>
      <w:r w:rsidR="00FA6443">
        <w:t xml:space="preserve"> </w:t>
      </w:r>
      <w:r>
        <w:t>месяцах;</w:t>
      </w:r>
    </w:p>
    <w:p w14:paraId="7DB3A9B2" w14:textId="77777777" w:rsidR="001F167D" w:rsidRDefault="00E44A9C">
      <w:pPr>
        <w:pStyle w:val="a3"/>
        <w:spacing w:line="321" w:lineRule="exact"/>
        <w:ind w:left="1521"/>
        <w:jc w:val="left"/>
      </w:pPr>
      <w:r>
        <w:t>определение</w:t>
      </w:r>
      <w:r>
        <w:rPr>
          <w:spacing w:val="-3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часам</w:t>
      </w:r>
      <w:r>
        <w:rPr>
          <w:spacing w:val="-6"/>
        </w:rPr>
        <w:t xml:space="preserve"> </w:t>
      </w:r>
      <w:r>
        <w:t>(одним</w:t>
      </w:r>
      <w:r>
        <w:rPr>
          <w:spacing w:val="-7"/>
        </w:rPr>
        <w:t xml:space="preserve"> </w:t>
      </w:r>
      <w:r>
        <w:t>способом);</w:t>
      </w:r>
    </w:p>
    <w:p w14:paraId="708204E7" w14:textId="77777777" w:rsidR="001F167D" w:rsidRDefault="00E44A9C">
      <w:pPr>
        <w:pStyle w:val="a3"/>
        <w:ind w:right="1115" w:firstLine="708"/>
        <w:jc w:val="left"/>
      </w:pPr>
      <w:r>
        <w:t>решение,</w:t>
      </w:r>
      <w:r>
        <w:rPr>
          <w:spacing w:val="-7"/>
        </w:rPr>
        <w:t xml:space="preserve"> </w:t>
      </w:r>
      <w:r>
        <w:t>составление,</w:t>
      </w:r>
      <w:r>
        <w:rPr>
          <w:spacing w:val="-9"/>
        </w:rPr>
        <w:t xml:space="preserve"> </w:t>
      </w:r>
      <w:r>
        <w:t>иллюстрирование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арифметиче-</w:t>
      </w:r>
      <w:r>
        <w:rPr>
          <w:spacing w:val="-67"/>
        </w:rPr>
        <w:t xml:space="preserve"> </w:t>
      </w:r>
      <w:r>
        <w:t>ских</w:t>
      </w:r>
      <w:r>
        <w:rPr>
          <w:spacing w:val="-2"/>
        </w:rPr>
        <w:t xml:space="preserve"> </w:t>
      </w:r>
      <w:r>
        <w:t>задач;</w:t>
      </w:r>
    </w:p>
    <w:p w14:paraId="4702F9D8" w14:textId="77777777" w:rsidR="001F167D" w:rsidRDefault="00E44A9C">
      <w:pPr>
        <w:pStyle w:val="a3"/>
        <w:spacing w:line="242" w:lineRule="auto"/>
        <w:ind w:right="1340" w:firstLine="708"/>
        <w:jc w:val="left"/>
      </w:pPr>
      <w:r>
        <w:t>решение</w:t>
      </w:r>
      <w:r>
        <w:rPr>
          <w:spacing w:val="7"/>
        </w:rPr>
        <w:t xml:space="preserve"> </w:t>
      </w:r>
      <w:r>
        <w:t>составных</w:t>
      </w:r>
      <w:r>
        <w:rPr>
          <w:spacing w:val="7"/>
        </w:rPr>
        <w:t xml:space="preserve"> </w:t>
      </w:r>
      <w:r>
        <w:t>арифметических</w:t>
      </w:r>
      <w:r>
        <w:rPr>
          <w:spacing w:val="10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два</w:t>
      </w:r>
      <w:r>
        <w:rPr>
          <w:spacing w:val="8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педагогического</w:t>
      </w:r>
      <w:r w:rsidR="00FA6443">
        <w:t xml:space="preserve"> </w:t>
      </w:r>
      <w:r>
        <w:t>работника);</w:t>
      </w:r>
    </w:p>
    <w:p w14:paraId="5837AAE9" w14:textId="77777777" w:rsidR="001F167D" w:rsidRDefault="00E44A9C">
      <w:pPr>
        <w:pStyle w:val="a3"/>
        <w:ind w:right="1115" w:firstLine="708"/>
        <w:jc w:val="left"/>
      </w:pPr>
      <w:r>
        <w:t>различение замкнутых, незамкнутых кривых, ломаных линий; вычисле-</w:t>
      </w:r>
      <w:r>
        <w:rPr>
          <w:spacing w:val="1"/>
        </w:rPr>
        <w:t xml:space="preserve"> </w:t>
      </w:r>
      <w:r>
        <w:t>ние</w:t>
      </w:r>
      <w:r>
        <w:rPr>
          <w:spacing w:val="-6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ломаной; узнавание,</w:t>
      </w:r>
      <w:r>
        <w:rPr>
          <w:spacing w:val="21"/>
        </w:rPr>
        <w:t xml:space="preserve"> </w:t>
      </w:r>
      <w:r>
        <w:t>называние,</w:t>
      </w:r>
      <w:r>
        <w:rPr>
          <w:spacing w:val="18"/>
        </w:rPr>
        <w:t xml:space="preserve"> </w:t>
      </w:r>
      <w:r>
        <w:t>моделирование</w:t>
      </w:r>
      <w:r>
        <w:rPr>
          <w:spacing w:val="21"/>
        </w:rPr>
        <w:t xml:space="preserve"> </w:t>
      </w:r>
      <w:r>
        <w:t>взаимного</w:t>
      </w:r>
      <w:r>
        <w:rPr>
          <w:spacing w:val="20"/>
        </w:rPr>
        <w:t xml:space="preserve"> </w:t>
      </w:r>
      <w:r>
        <w:t>положе-</w:t>
      </w:r>
      <w:r>
        <w:rPr>
          <w:spacing w:val="-67"/>
        </w:rPr>
        <w:t xml:space="preserve"> </w:t>
      </w:r>
      <w:r>
        <w:t>ния</w:t>
      </w:r>
      <w:r>
        <w:rPr>
          <w:spacing w:val="23"/>
        </w:rPr>
        <w:t xml:space="preserve"> </w:t>
      </w:r>
      <w:r>
        <w:t>двух</w:t>
      </w:r>
      <w:r>
        <w:rPr>
          <w:spacing w:val="22"/>
        </w:rPr>
        <w:t xml:space="preserve"> </w:t>
      </w:r>
      <w:r>
        <w:t>прямых,</w:t>
      </w:r>
      <w:r>
        <w:rPr>
          <w:spacing w:val="23"/>
        </w:rPr>
        <w:t xml:space="preserve"> </w:t>
      </w:r>
      <w:r>
        <w:t>кривых</w:t>
      </w:r>
      <w:r>
        <w:rPr>
          <w:spacing w:val="23"/>
        </w:rPr>
        <w:t xml:space="preserve"> </w:t>
      </w:r>
      <w:r>
        <w:t>линий,</w:t>
      </w:r>
    </w:p>
    <w:p w14:paraId="6AA48582" w14:textId="77777777" w:rsidR="001F167D" w:rsidRDefault="00E44A9C">
      <w:pPr>
        <w:pStyle w:val="a3"/>
        <w:spacing w:line="321" w:lineRule="exact"/>
        <w:ind w:left="1521"/>
        <w:jc w:val="left"/>
      </w:pPr>
      <w:r>
        <w:t>фигур,</w:t>
      </w:r>
      <w:r>
        <w:rPr>
          <w:spacing w:val="-6"/>
        </w:rPr>
        <w:t xml:space="preserve"> </w:t>
      </w:r>
      <w:r>
        <w:t>нахождение</w:t>
      </w:r>
      <w:r>
        <w:rPr>
          <w:spacing w:val="-7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пересечения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вычерчивания;</w:t>
      </w:r>
    </w:p>
    <w:p w14:paraId="44A2B666" w14:textId="77777777" w:rsidR="001F167D" w:rsidRDefault="00E44A9C">
      <w:pPr>
        <w:pStyle w:val="a3"/>
        <w:ind w:right="1133" w:firstLine="708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четырехугольников;</w:t>
      </w:r>
      <w:r>
        <w:rPr>
          <w:spacing w:val="1"/>
        </w:rPr>
        <w:t xml:space="preserve"> </w:t>
      </w:r>
      <w:r>
        <w:t>вычерчивание</w:t>
      </w:r>
      <w:r>
        <w:rPr>
          <w:spacing w:val="1"/>
        </w:rPr>
        <w:t xml:space="preserve"> </w:t>
      </w:r>
      <w:r>
        <w:t>прямо-</w:t>
      </w:r>
      <w:r>
        <w:rPr>
          <w:spacing w:val="1"/>
        </w:rPr>
        <w:t xml:space="preserve"> </w:t>
      </w:r>
      <w:r>
        <w:t>угольника</w:t>
      </w:r>
      <w:r>
        <w:rPr>
          <w:spacing w:val="-6"/>
        </w:rPr>
        <w:t xml:space="preserve"> </w:t>
      </w:r>
      <w:r>
        <w:t>(квадрата)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чертежного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нелинованной</w:t>
      </w:r>
      <w:r>
        <w:rPr>
          <w:spacing w:val="-3"/>
        </w:rPr>
        <w:t xml:space="preserve"> </w:t>
      </w:r>
      <w:r>
        <w:t>бу-</w:t>
      </w:r>
      <w:r>
        <w:rPr>
          <w:spacing w:val="-68"/>
        </w:rPr>
        <w:t xml:space="preserve"> </w:t>
      </w:r>
      <w:r>
        <w:t>маге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работника);</w:t>
      </w:r>
    </w:p>
    <w:p w14:paraId="313C4FA8" w14:textId="77777777" w:rsidR="001F167D" w:rsidRDefault="00E44A9C">
      <w:pPr>
        <w:pStyle w:val="a3"/>
        <w:ind w:left="1521"/>
      </w:pPr>
      <w:r>
        <w:t>различение</w:t>
      </w:r>
      <w:r>
        <w:rPr>
          <w:spacing w:val="-8"/>
        </w:rPr>
        <w:t xml:space="preserve"> </w:t>
      </w:r>
      <w:r>
        <w:t>окружности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круга,</w:t>
      </w:r>
      <w:r>
        <w:rPr>
          <w:spacing w:val="-7"/>
        </w:rPr>
        <w:t xml:space="preserve"> </w:t>
      </w:r>
      <w:r>
        <w:t>вычерчивание</w:t>
      </w:r>
      <w:r>
        <w:rPr>
          <w:spacing w:val="-7"/>
        </w:rPr>
        <w:t xml:space="preserve"> </w:t>
      </w:r>
      <w:r>
        <w:t>окружности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радиу-</w:t>
      </w:r>
    </w:p>
    <w:p w14:paraId="71C8A962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A170E23" w14:textId="77777777" w:rsidR="001F167D" w:rsidRDefault="00E44A9C">
      <w:pPr>
        <w:pStyle w:val="a3"/>
        <w:spacing w:line="318" w:lineRule="exact"/>
        <w:jc w:val="left"/>
      </w:pPr>
      <w:r>
        <w:lastRenderedPageBreak/>
        <w:t>сов.</w:t>
      </w:r>
    </w:p>
    <w:p w14:paraId="2186202B" w14:textId="77777777" w:rsidR="001F167D" w:rsidRDefault="00E44A9C">
      <w:pPr>
        <w:pStyle w:val="a3"/>
        <w:spacing w:before="6"/>
        <w:ind w:left="0"/>
        <w:jc w:val="left"/>
        <w:rPr>
          <w:sz w:val="27"/>
        </w:rPr>
      </w:pPr>
      <w:r>
        <w:br w:type="column"/>
      </w:r>
    </w:p>
    <w:p w14:paraId="318CE817" w14:textId="77777777" w:rsidR="001F167D" w:rsidRDefault="00E44A9C">
      <w:pPr>
        <w:spacing w:before="1"/>
        <w:ind w:left="398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уровень:</w:t>
      </w:r>
    </w:p>
    <w:p w14:paraId="05B0855D" w14:textId="77777777" w:rsidR="001F167D" w:rsidRDefault="00E44A9C">
      <w:pPr>
        <w:pStyle w:val="a3"/>
        <w:spacing w:line="322" w:lineRule="exact"/>
        <w:ind w:left="199"/>
        <w:jc w:val="left"/>
      </w:pPr>
      <w:r>
        <w:t>знание</w:t>
      </w:r>
      <w:r>
        <w:rPr>
          <w:spacing w:val="-5"/>
        </w:rPr>
        <w:t xml:space="preserve"> </w:t>
      </w:r>
      <w:r>
        <w:t>числового ряда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100 в</w:t>
      </w:r>
      <w:r>
        <w:rPr>
          <w:spacing w:val="-7"/>
        </w:rPr>
        <w:t xml:space="preserve"> </w:t>
      </w:r>
      <w:r>
        <w:t>прямом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обратном</w:t>
      </w:r>
      <w:r>
        <w:rPr>
          <w:spacing w:val="-4"/>
        </w:rPr>
        <w:t xml:space="preserve"> </w:t>
      </w:r>
      <w:r>
        <w:t>порядке;</w:t>
      </w:r>
    </w:p>
    <w:p w14:paraId="5FF8ED71" w14:textId="77777777" w:rsidR="001F167D" w:rsidRDefault="00E44A9C">
      <w:pPr>
        <w:pStyle w:val="a3"/>
        <w:ind w:left="199"/>
        <w:jc w:val="left"/>
      </w:pPr>
      <w:r>
        <w:t>счет,</w:t>
      </w:r>
      <w:r>
        <w:rPr>
          <w:spacing w:val="9"/>
        </w:rPr>
        <w:t xml:space="preserve"> </w:t>
      </w:r>
      <w:r>
        <w:t>присчитыванием,</w:t>
      </w:r>
      <w:r>
        <w:rPr>
          <w:spacing w:val="11"/>
        </w:rPr>
        <w:t xml:space="preserve"> </w:t>
      </w:r>
      <w:r>
        <w:t>отсчитыванием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единице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равными</w:t>
      </w:r>
      <w:r>
        <w:rPr>
          <w:spacing w:val="11"/>
        </w:rPr>
        <w:t xml:space="preserve"> </w:t>
      </w:r>
      <w:r>
        <w:t>числовыми</w:t>
      </w:r>
    </w:p>
    <w:p w14:paraId="6BB9EBC7" w14:textId="77777777" w:rsidR="001F167D" w:rsidRDefault="001F167D">
      <w:pPr>
        <w:sectPr w:rsidR="001F167D">
          <w:type w:val="continuous"/>
          <w:pgSz w:w="11910" w:h="16840"/>
          <w:pgMar w:top="1560" w:right="0" w:bottom="280" w:left="320" w:header="720" w:footer="720" w:gutter="0"/>
          <w:cols w:num="2" w:space="720" w:equalWidth="0">
            <w:col w:w="1282" w:space="40"/>
            <w:col w:w="10268"/>
          </w:cols>
        </w:sectPr>
      </w:pPr>
    </w:p>
    <w:p w14:paraId="5697286E" w14:textId="77777777" w:rsidR="001F167D" w:rsidRDefault="00E44A9C">
      <w:pPr>
        <w:pStyle w:val="a3"/>
        <w:spacing w:before="2" w:line="322" w:lineRule="exact"/>
      </w:pPr>
      <w:r>
        <w:lastRenderedPageBreak/>
        <w:t>группами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100;</w:t>
      </w:r>
    </w:p>
    <w:p w14:paraId="7FF6D69A" w14:textId="77777777" w:rsidR="001F167D" w:rsidRDefault="00E44A9C">
      <w:pPr>
        <w:pStyle w:val="a3"/>
        <w:ind w:right="1128" w:firstLine="708"/>
      </w:pPr>
      <w:r>
        <w:t>откладывание</w:t>
      </w:r>
      <w:r>
        <w:rPr>
          <w:spacing w:val="-6"/>
        </w:rPr>
        <w:t xml:space="preserve"> </w:t>
      </w:r>
      <w:r>
        <w:t>любых</w:t>
      </w:r>
      <w:r>
        <w:rPr>
          <w:spacing w:val="-5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счетного</w:t>
      </w:r>
      <w:r>
        <w:rPr>
          <w:spacing w:val="-5"/>
        </w:rPr>
        <w:t xml:space="preserve"> </w:t>
      </w:r>
      <w:r>
        <w:t>ма-</w:t>
      </w:r>
      <w:r>
        <w:rPr>
          <w:spacing w:val="-68"/>
        </w:rPr>
        <w:t xml:space="preserve"> </w:t>
      </w:r>
      <w:r>
        <w:rPr>
          <w:spacing w:val="-1"/>
        </w:rPr>
        <w:t xml:space="preserve">териала; знание названия </w:t>
      </w:r>
      <w:r>
        <w:t>компонентов сложения, вычитания, умножения, деле-</w:t>
      </w:r>
      <w:r>
        <w:rPr>
          <w:spacing w:val="1"/>
        </w:rPr>
        <w:t xml:space="preserve"> </w:t>
      </w:r>
      <w:r>
        <w:t>ния;</w:t>
      </w:r>
    </w:p>
    <w:p w14:paraId="3B93DF8F" w14:textId="77777777" w:rsidR="001F167D" w:rsidRDefault="00E44A9C">
      <w:pPr>
        <w:pStyle w:val="a3"/>
        <w:spacing w:line="321" w:lineRule="exact"/>
        <w:ind w:left="798" w:right="417"/>
        <w:jc w:val="center"/>
      </w:pPr>
      <w:r>
        <w:t>понимание</w:t>
      </w:r>
      <w:r>
        <w:rPr>
          <w:spacing w:val="25"/>
        </w:rPr>
        <w:t xml:space="preserve"> </w:t>
      </w:r>
      <w:r>
        <w:t>смысла</w:t>
      </w:r>
      <w:r>
        <w:rPr>
          <w:spacing w:val="90"/>
        </w:rPr>
        <w:t xml:space="preserve"> </w:t>
      </w:r>
      <w:r>
        <w:t>арифметических</w:t>
      </w:r>
      <w:r>
        <w:rPr>
          <w:spacing w:val="95"/>
        </w:rPr>
        <w:t xml:space="preserve"> </w:t>
      </w:r>
      <w:r>
        <w:t>действий</w:t>
      </w:r>
      <w:r>
        <w:rPr>
          <w:spacing w:val="93"/>
        </w:rPr>
        <w:t xml:space="preserve"> </w:t>
      </w:r>
      <w:r>
        <w:t>сложения</w:t>
      </w:r>
      <w:r>
        <w:rPr>
          <w:spacing w:val="92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вычитания,</w:t>
      </w:r>
    </w:p>
    <w:p w14:paraId="32F4567A" w14:textId="77777777" w:rsidR="001F167D" w:rsidRDefault="001F167D">
      <w:pPr>
        <w:spacing w:line="321" w:lineRule="exact"/>
        <w:jc w:val="center"/>
        <w:sectPr w:rsidR="001F167D">
          <w:type w:val="continuous"/>
          <w:pgSz w:w="11910" w:h="16840"/>
          <w:pgMar w:top="1560" w:right="0" w:bottom="280" w:left="320" w:header="720" w:footer="720" w:gutter="0"/>
          <w:cols w:space="720"/>
        </w:sectPr>
      </w:pPr>
    </w:p>
    <w:p w14:paraId="62A664E1" w14:textId="77777777" w:rsidR="001F167D" w:rsidRDefault="00E44A9C">
      <w:pPr>
        <w:pStyle w:val="a3"/>
        <w:spacing w:before="74"/>
        <w:ind w:right="1132"/>
      </w:pPr>
      <w:r>
        <w:lastRenderedPageBreak/>
        <w:t>умножения и деления (на равные части и по содержанию), различение двух ви-</w:t>
      </w:r>
      <w:r>
        <w:rPr>
          <w:spacing w:val="1"/>
        </w:rPr>
        <w:t xml:space="preserve"> </w:t>
      </w:r>
      <w:r>
        <w:t>дов</w:t>
      </w:r>
      <w:r>
        <w:rPr>
          <w:spacing w:val="-7"/>
        </w:rPr>
        <w:t xml:space="preserve"> </w:t>
      </w:r>
      <w:r>
        <w:t>деления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действий;</w:t>
      </w:r>
      <w:r>
        <w:rPr>
          <w:spacing w:val="-4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записи</w:t>
      </w:r>
      <w:r>
        <w:rPr>
          <w:spacing w:val="-68"/>
        </w:rPr>
        <w:t xml:space="preserve"> </w:t>
      </w:r>
      <w:r>
        <w:t>каждого вида</w:t>
      </w:r>
      <w:r>
        <w:rPr>
          <w:spacing w:val="-3"/>
        </w:rPr>
        <w:t xml:space="preserve"> </w:t>
      </w:r>
      <w:r>
        <w:t>деления;</w:t>
      </w:r>
    </w:p>
    <w:p w14:paraId="2478EE6C" w14:textId="77777777" w:rsidR="001F167D" w:rsidRDefault="00E44A9C">
      <w:pPr>
        <w:pStyle w:val="a3"/>
        <w:spacing w:before="2"/>
        <w:ind w:right="1137" w:firstLine="708"/>
      </w:pPr>
      <w:r>
        <w:t>знание таблицы умножения всех однозначных чисел и числа 10; правила</w:t>
      </w:r>
      <w:r>
        <w:rPr>
          <w:spacing w:val="1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rPr>
          <w:spacing w:val="11"/>
        </w:rPr>
        <w:t>1и</w:t>
      </w:r>
      <w:r>
        <w:t xml:space="preserve"> 0,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0,</w:t>
      </w:r>
      <w:r>
        <w:rPr>
          <w:spacing w:val="-4"/>
        </w:rPr>
        <w:t xml:space="preserve"> </w:t>
      </w:r>
      <w:r>
        <w:t>деления 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деления на</w:t>
      </w:r>
      <w:r>
        <w:rPr>
          <w:spacing w:val="-4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10;</w:t>
      </w:r>
    </w:p>
    <w:p w14:paraId="4E5F612D" w14:textId="77777777" w:rsidR="001F167D" w:rsidRDefault="00E44A9C">
      <w:pPr>
        <w:pStyle w:val="a3"/>
        <w:ind w:right="1130" w:firstLine="708"/>
      </w:pPr>
      <w:r>
        <w:t>понимание связи таблиц умножения и деления, пользование таблицами</w:t>
      </w:r>
      <w:r>
        <w:rPr>
          <w:spacing w:val="1"/>
        </w:rPr>
        <w:t xml:space="preserve"> </w:t>
      </w:r>
      <w:r>
        <w:t>умножения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печатной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 произведения</w:t>
      </w:r>
      <w:r>
        <w:rPr>
          <w:spacing w:val="-3"/>
        </w:rPr>
        <w:t xml:space="preserve"> </w:t>
      </w:r>
      <w:r>
        <w:t>и частного;</w:t>
      </w:r>
    </w:p>
    <w:p w14:paraId="3C1FE12D" w14:textId="77777777" w:rsidR="001F167D" w:rsidRDefault="00E44A9C">
      <w:pPr>
        <w:pStyle w:val="a3"/>
        <w:spacing w:before="1"/>
        <w:ind w:left="1521" w:right="1506"/>
      </w:pPr>
      <w:r>
        <w:t>знание порядка действий в примерах в два арифметических действия;</w:t>
      </w:r>
      <w:r>
        <w:rPr>
          <w:spacing w:val="1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переместительного</w:t>
      </w:r>
      <w:r>
        <w:rPr>
          <w:spacing w:val="-2"/>
        </w:rPr>
        <w:t xml:space="preserve"> </w:t>
      </w:r>
      <w:r>
        <w:t>свойство</w:t>
      </w:r>
      <w:r>
        <w:rPr>
          <w:spacing w:val="-3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умноже-</w:t>
      </w:r>
    </w:p>
    <w:p w14:paraId="2E0E4F6B" w14:textId="77777777" w:rsidR="001F167D" w:rsidRDefault="00E44A9C">
      <w:pPr>
        <w:pStyle w:val="a3"/>
        <w:spacing w:line="321" w:lineRule="exact"/>
        <w:jc w:val="left"/>
      </w:pPr>
      <w:r>
        <w:t>ния;</w:t>
      </w:r>
    </w:p>
    <w:p w14:paraId="76098E11" w14:textId="77777777" w:rsidR="001F167D" w:rsidRDefault="00E44A9C">
      <w:pPr>
        <w:pStyle w:val="a3"/>
        <w:ind w:left="1521"/>
        <w:jc w:val="left"/>
      </w:pPr>
      <w:r>
        <w:t>выполнение</w:t>
      </w:r>
      <w:r>
        <w:rPr>
          <w:spacing w:val="-3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</w:t>
      </w:r>
      <w:r>
        <w:rPr>
          <w:spacing w:val="-2"/>
        </w:rPr>
        <w:t xml:space="preserve"> </w:t>
      </w:r>
      <w:r>
        <w:t>чисел</w:t>
      </w:r>
    </w:p>
    <w:p w14:paraId="679C05FA" w14:textId="77777777" w:rsidR="001F167D" w:rsidRDefault="00E44A9C">
      <w:pPr>
        <w:pStyle w:val="a3"/>
        <w:ind w:right="1393"/>
      </w:pP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пределах</w:t>
      </w:r>
      <w:r>
        <w:rPr>
          <w:spacing w:val="1"/>
        </w:rPr>
        <w:t xml:space="preserve"> </w:t>
      </w:r>
      <w:r>
        <w:rPr>
          <w:spacing w:val="-1"/>
        </w:rPr>
        <w:t>100;</w:t>
      </w:r>
      <w:r>
        <w:rPr>
          <w:spacing w:val="-46"/>
        </w:rPr>
        <w:t xml:space="preserve"> </w:t>
      </w:r>
      <w:r>
        <w:rPr>
          <w:spacing w:val="-1"/>
        </w:rPr>
        <w:t>знание</w:t>
      </w:r>
      <w:r>
        <w:rPr>
          <w:spacing w:val="-4"/>
        </w:rPr>
        <w:t xml:space="preserve"> </w:t>
      </w:r>
      <w:r>
        <w:rPr>
          <w:spacing w:val="-1"/>
        </w:rPr>
        <w:t>единиц</w:t>
      </w:r>
      <w:r>
        <w:rPr>
          <w:spacing w:val="-2"/>
        </w:rPr>
        <w:t xml:space="preserve"> </w:t>
      </w:r>
      <w:r>
        <w:rPr>
          <w:spacing w:val="-1"/>
        </w:rPr>
        <w:t>(мер)</w:t>
      </w:r>
      <w:r>
        <w:rPr>
          <w:spacing w:val="-2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стоимости, длины,</w:t>
      </w:r>
      <w:r>
        <w:rPr>
          <w:spacing w:val="1"/>
        </w:rPr>
        <w:t xml:space="preserve"> </w:t>
      </w:r>
      <w:r>
        <w:t>массы,</w:t>
      </w:r>
      <w:r>
        <w:rPr>
          <w:spacing w:val="-1"/>
        </w:rPr>
        <w:t xml:space="preserve"> </w:t>
      </w:r>
      <w:r>
        <w:t>вре-</w:t>
      </w:r>
      <w:r>
        <w:rPr>
          <w:spacing w:val="-67"/>
        </w:rPr>
        <w:t xml:space="preserve"> </w:t>
      </w:r>
      <w:r>
        <w:t>мени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соотношения;</w:t>
      </w:r>
    </w:p>
    <w:p w14:paraId="679E45EC" w14:textId="77777777" w:rsidR="001F167D" w:rsidRDefault="00E44A9C">
      <w:pPr>
        <w:pStyle w:val="a3"/>
        <w:spacing w:before="1"/>
        <w:ind w:right="1164" w:firstLine="708"/>
      </w:pPr>
      <w:r>
        <w:t>различение чисел, полученных при счете и измерении, запись чисел, по-</w:t>
      </w:r>
      <w:r>
        <w:rPr>
          <w:spacing w:val="1"/>
        </w:rPr>
        <w:t xml:space="preserve"> </w:t>
      </w:r>
      <w:r>
        <w:t>лученных при</w:t>
      </w:r>
      <w:r w:rsidR="00FA6443">
        <w:t xml:space="preserve"> </w:t>
      </w:r>
      <w:r>
        <w:t>измерении двумя мерами (с полным набором знаков в мелких ме-</w:t>
      </w:r>
      <w:r>
        <w:rPr>
          <w:spacing w:val="-67"/>
        </w:rPr>
        <w:t xml:space="preserve"> </w:t>
      </w:r>
      <w:r>
        <w:t>рах);</w:t>
      </w:r>
    </w:p>
    <w:p w14:paraId="3DED6379" w14:textId="77777777" w:rsidR="001F167D" w:rsidRDefault="00E44A9C">
      <w:pPr>
        <w:pStyle w:val="a3"/>
        <w:ind w:right="1373" w:firstLine="708"/>
      </w:pPr>
      <w:r>
        <w:t>знание порядка месяцев в году, номеров месяцев от начала года, умение</w:t>
      </w:r>
      <w:r>
        <w:rPr>
          <w:spacing w:val="-67"/>
        </w:rPr>
        <w:t xml:space="preserve"> </w:t>
      </w:r>
      <w:r>
        <w:t>пользоваться</w:t>
      </w:r>
      <w:r w:rsidR="00FA6443">
        <w:t xml:space="preserve"> </w:t>
      </w:r>
      <w:r>
        <w:t>календарем для установления порядка месяцев в году, знание ко-</w:t>
      </w:r>
      <w:r>
        <w:rPr>
          <w:spacing w:val="-67"/>
        </w:rPr>
        <w:t xml:space="preserve"> </w:t>
      </w:r>
      <w:r>
        <w:t>личества</w:t>
      </w:r>
      <w:r>
        <w:rPr>
          <w:spacing w:val="-4"/>
        </w:rPr>
        <w:t xml:space="preserve"> </w:t>
      </w:r>
      <w:r>
        <w:t>суток в</w:t>
      </w:r>
      <w:r>
        <w:rPr>
          <w:spacing w:val="-2"/>
        </w:rPr>
        <w:t xml:space="preserve"> </w:t>
      </w:r>
      <w:r>
        <w:t>месяцах;</w:t>
      </w:r>
    </w:p>
    <w:p w14:paraId="570DF2A5" w14:textId="77777777" w:rsidR="001F167D" w:rsidRDefault="00E44A9C">
      <w:pPr>
        <w:pStyle w:val="a3"/>
        <w:spacing w:line="242" w:lineRule="auto"/>
        <w:ind w:left="1521" w:right="1376"/>
      </w:pPr>
      <w:r>
        <w:t>определение времени по часам тремя способами с точностью до 1 мин;</w:t>
      </w:r>
      <w:r>
        <w:rPr>
          <w:spacing w:val="1"/>
        </w:rPr>
        <w:t xml:space="preserve"> </w:t>
      </w:r>
      <w:r>
        <w:t>решение,</w:t>
      </w:r>
      <w:r>
        <w:rPr>
          <w:spacing w:val="-5"/>
        </w:rPr>
        <w:t xml:space="preserve"> </w:t>
      </w:r>
      <w:r>
        <w:t>составление,</w:t>
      </w:r>
      <w:r>
        <w:rPr>
          <w:spacing w:val="-4"/>
        </w:rPr>
        <w:t xml:space="preserve"> </w:t>
      </w:r>
      <w:r>
        <w:t>иллюстрирование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ариф-</w:t>
      </w:r>
    </w:p>
    <w:p w14:paraId="4D228E0A" w14:textId="77777777" w:rsidR="001F167D" w:rsidRDefault="00E44A9C">
      <w:pPr>
        <w:pStyle w:val="a3"/>
        <w:ind w:right="1515"/>
      </w:pPr>
      <w:r>
        <w:t>метических задач; краткая запись, моделирование содержания, решение со-</w:t>
      </w:r>
      <w:r>
        <w:rPr>
          <w:spacing w:val="1"/>
        </w:rPr>
        <w:t xml:space="preserve"> </w:t>
      </w:r>
      <w:r>
        <w:t>ставных</w:t>
      </w:r>
      <w:r>
        <w:rPr>
          <w:spacing w:val="33"/>
        </w:rPr>
        <w:t xml:space="preserve"> </w:t>
      </w:r>
      <w:r>
        <w:t>арифметических</w:t>
      </w:r>
      <w:r>
        <w:rPr>
          <w:spacing w:val="35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действия;</w:t>
      </w:r>
    </w:p>
    <w:p w14:paraId="41AFF744" w14:textId="77777777" w:rsidR="001F167D" w:rsidRDefault="00E44A9C">
      <w:pPr>
        <w:pStyle w:val="a3"/>
        <w:ind w:right="1115" w:firstLine="708"/>
        <w:jc w:val="left"/>
      </w:pPr>
      <w:r>
        <w:t>различение замкнутых, незамкнутых кривых, ломаных линий; вычисле-</w:t>
      </w:r>
      <w:r>
        <w:rPr>
          <w:spacing w:val="1"/>
        </w:rPr>
        <w:t xml:space="preserve"> </w:t>
      </w:r>
      <w:r>
        <w:t>ние длины ломаной; узнавание, называние, вычерчивание, моделирование вза-</w:t>
      </w:r>
      <w:r>
        <w:rPr>
          <w:spacing w:val="-67"/>
        </w:rPr>
        <w:t xml:space="preserve"> </w:t>
      </w:r>
      <w:r>
        <w:t>имного положения двух прямых и кривых линий, многоугольников, окружно-</w:t>
      </w:r>
      <w:r>
        <w:rPr>
          <w:spacing w:val="1"/>
        </w:rPr>
        <w:t xml:space="preserve"> </w:t>
      </w:r>
      <w:r>
        <w:t>стей,</w:t>
      </w:r>
      <w:r>
        <w:rPr>
          <w:spacing w:val="-4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пересечения;</w:t>
      </w:r>
    </w:p>
    <w:p w14:paraId="16ADB92F" w14:textId="77777777" w:rsidR="001F167D" w:rsidRDefault="00E44A9C">
      <w:pPr>
        <w:pStyle w:val="a3"/>
        <w:ind w:right="1115" w:firstLine="708"/>
        <w:jc w:val="left"/>
      </w:pPr>
      <w:r>
        <w:t>знание</w:t>
      </w:r>
      <w:r>
        <w:rPr>
          <w:spacing w:val="-1"/>
        </w:rPr>
        <w:t xml:space="preserve"> </w:t>
      </w:r>
      <w:r>
        <w:t>названий</w:t>
      </w:r>
      <w:r>
        <w:rPr>
          <w:spacing w:val="4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четырехугольников,</w:t>
      </w:r>
      <w:r>
        <w:rPr>
          <w:spacing w:val="1"/>
        </w:rPr>
        <w:t xml:space="preserve"> </w:t>
      </w:r>
      <w:r>
        <w:t>вычерчивание</w:t>
      </w:r>
      <w:r>
        <w:rPr>
          <w:spacing w:val="4"/>
        </w:rPr>
        <w:t xml:space="preserve"> </w:t>
      </w:r>
      <w:r>
        <w:t>прямо-</w:t>
      </w:r>
      <w:r>
        <w:rPr>
          <w:spacing w:val="1"/>
        </w:rPr>
        <w:t xml:space="preserve"> </w:t>
      </w:r>
      <w:r>
        <w:t>угольника</w:t>
      </w:r>
      <w:r>
        <w:rPr>
          <w:spacing w:val="2"/>
        </w:rPr>
        <w:t xml:space="preserve"> </w:t>
      </w:r>
      <w:r>
        <w:t>(квадрата)</w:t>
      </w:r>
      <w:r>
        <w:rPr>
          <w:spacing w:val="2"/>
        </w:rPr>
        <w:t xml:space="preserve"> </w:t>
      </w:r>
      <w:r>
        <w:t>с</w:t>
      </w:r>
      <w:r w:rsidR="00FA6443">
        <w:t xml:space="preserve"> </w:t>
      </w:r>
      <w:r>
        <w:t>помощью</w:t>
      </w:r>
      <w:r>
        <w:rPr>
          <w:spacing w:val="-3"/>
        </w:rPr>
        <w:t xml:space="preserve"> </w:t>
      </w:r>
      <w:r>
        <w:t>чертежного</w:t>
      </w:r>
      <w:r>
        <w:rPr>
          <w:spacing w:val="1"/>
        </w:rPr>
        <w:t xml:space="preserve"> </w:t>
      </w:r>
      <w:r>
        <w:t>треугольника на</w:t>
      </w:r>
      <w:r>
        <w:rPr>
          <w:spacing w:val="-1"/>
        </w:rPr>
        <w:t xml:space="preserve"> </w:t>
      </w:r>
      <w:r>
        <w:t>нелинованной бу-</w:t>
      </w:r>
      <w:r>
        <w:rPr>
          <w:spacing w:val="-67"/>
        </w:rPr>
        <w:t xml:space="preserve"> </w:t>
      </w:r>
      <w:r>
        <w:t>маге;</w:t>
      </w:r>
    </w:p>
    <w:p w14:paraId="21A5EC82" w14:textId="77777777" w:rsidR="001F167D" w:rsidRDefault="00E44A9C">
      <w:pPr>
        <w:pStyle w:val="a3"/>
        <w:ind w:right="1340" w:firstLine="540"/>
        <w:jc w:val="left"/>
      </w:pPr>
      <w:r>
        <w:t>вычерчивание</w:t>
      </w:r>
      <w:r>
        <w:rPr>
          <w:spacing w:val="-7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радиусов,</w:t>
      </w:r>
      <w:r>
        <w:rPr>
          <w:spacing w:val="-7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круга.</w:t>
      </w:r>
    </w:p>
    <w:p w14:paraId="756F060C" w14:textId="77777777" w:rsidR="001F167D" w:rsidRDefault="001F167D">
      <w:pPr>
        <w:pStyle w:val="a3"/>
        <w:spacing w:before="5"/>
        <w:ind w:left="0"/>
        <w:jc w:val="left"/>
        <w:rPr>
          <w:sz w:val="27"/>
        </w:rPr>
      </w:pPr>
    </w:p>
    <w:p w14:paraId="3F47FDDC" w14:textId="77777777" w:rsidR="001F167D" w:rsidRDefault="00E44A9C">
      <w:pPr>
        <w:pStyle w:val="11"/>
        <w:spacing w:before="1"/>
        <w:ind w:right="1340" w:firstLine="1214"/>
      </w:pPr>
      <w:r>
        <w:t>Минимальный и достаточный уровни достижения предметных</w:t>
      </w:r>
      <w:r>
        <w:rPr>
          <w:spacing w:val="1"/>
        </w:rPr>
        <w:t xml:space="preserve"> </w:t>
      </w:r>
      <w:r>
        <w:t>результатов по</w:t>
      </w:r>
      <w:r w:rsidR="00FA6443">
        <w:t xml:space="preserve"> </w:t>
      </w:r>
      <w:r>
        <w:t>предметной области "Математика" на конец обучения (IX</w:t>
      </w:r>
      <w:r>
        <w:rPr>
          <w:spacing w:val="-67"/>
        </w:rPr>
        <w:t xml:space="preserve"> </w:t>
      </w:r>
      <w:r>
        <w:t>класс)</w:t>
      </w:r>
    </w:p>
    <w:p w14:paraId="47E2B25E" w14:textId="77777777" w:rsidR="001F167D" w:rsidRDefault="001F167D">
      <w:pPr>
        <w:pStyle w:val="a3"/>
        <w:spacing w:before="10"/>
        <w:ind w:left="0"/>
        <w:jc w:val="left"/>
        <w:rPr>
          <w:b/>
          <w:sz w:val="27"/>
        </w:rPr>
      </w:pPr>
    </w:p>
    <w:p w14:paraId="5EE1AAFF" w14:textId="77777777" w:rsidR="001F167D" w:rsidRDefault="00E44A9C">
      <w:pPr>
        <w:spacing w:line="322" w:lineRule="exact"/>
        <w:ind w:left="812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1269D33A" w14:textId="77777777" w:rsidR="001F167D" w:rsidRDefault="00E44A9C">
      <w:pPr>
        <w:pStyle w:val="a3"/>
        <w:spacing w:line="242" w:lineRule="auto"/>
        <w:ind w:right="1340" w:firstLine="708"/>
        <w:jc w:val="left"/>
      </w:pPr>
      <w:r>
        <w:t>знание</w:t>
      </w:r>
      <w:r>
        <w:rPr>
          <w:spacing w:val="8"/>
        </w:rPr>
        <w:t xml:space="preserve"> </w:t>
      </w:r>
      <w:r>
        <w:t>числового</w:t>
      </w:r>
      <w:r>
        <w:rPr>
          <w:spacing w:val="10"/>
        </w:rPr>
        <w:t xml:space="preserve"> </w:t>
      </w:r>
      <w:r>
        <w:t>ряда</w:t>
      </w:r>
      <w:r>
        <w:rPr>
          <w:spacing w:val="3"/>
        </w:rPr>
        <w:t xml:space="preserve"> </w:t>
      </w:r>
      <w:r>
        <w:t>чисел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пределах</w:t>
      </w:r>
      <w:r>
        <w:rPr>
          <w:spacing w:val="8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000;</w:t>
      </w:r>
      <w:r>
        <w:rPr>
          <w:spacing w:val="7"/>
        </w:rPr>
        <w:t xml:space="preserve"> </w:t>
      </w:r>
      <w:r>
        <w:t>чтение,</w:t>
      </w:r>
      <w:r>
        <w:rPr>
          <w:spacing w:val="8"/>
        </w:rPr>
        <w:t xml:space="preserve"> </w:t>
      </w:r>
      <w:r>
        <w:t>запись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срав-</w:t>
      </w:r>
      <w:r>
        <w:rPr>
          <w:spacing w:val="-67"/>
        </w:rPr>
        <w:t xml:space="preserve"> </w:t>
      </w:r>
      <w:r>
        <w:t>нение</w:t>
      </w:r>
      <w:r>
        <w:rPr>
          <w:spacing w:val="7"/>
        </w:rPr>
        <w:t xml:space="preserve"> </w:t>
      </w:r>
      <w:r>
        <w:t>целых</w:t>
      </w:r>
      <w:r>
        <w:rPr>
          <w:spacing w:val="8"/>
        </w:rPr>
        <w:t xml:space="preserve"> </w:t>
      </w:r>
      <w:r>
        <w:t>чисел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000;</w:t>
      </w:r>
    </w:p>
    <w:p w14:paraId="00D922B4" w14:textId="77777777" w:rsidR="001F167D" w:rsidRDefault="00E44A9C">
      <w:pPr>
        <w:pStyle w:val="a3"/>
        <w:spacing w:line="317" w:lineRule="exact"/>
        <w:ind w:left="1521"/>
        <w:jc w:val="left"/>
      </w:pPr>
      <w:r>
        <w:t>знание</w:t>
      </w:r>
      <w:r>
        <w:rPr>
          <w:spacing w:val="-5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однозначных</w:t>
      </w:r>
      <w:r>
        <w:rPr>
          <w:spacing w:val="-4"/>
        </w:rPr>
        <w:t xml:space="preserve"> </w:t>
      </w:r>
      <w:r>
        <w:t>чисел;</w:t>
      </w:r>
    </w:p>
    <w:p w14:paraId="25150392" w14:textId="77777777" w:rsidR="001F167D" w:rsidRDefault="00E44A9C">
      <w:pPr>
        <w:pStyle w:val="a3"/>
        <w:ind w:left="1521"/>
        <w:jc w:val="left"/>
      </w:pPr>
      <w:r>
        <w:t>знание</w:t>
      </w:r>
      <w:r>
        <w:rPr>
          <w:spacing w:val="-6"/>
        </w:rPr>
        <w:t xml:space="preserve"> </w:t>
      </w:r>
      <w:r>
        <w:t>табличных</w:t>
      </w:r>
      <w:r>
        <w:rPr>
          <w:spacing w:val="-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умножения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получаемых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деле-</w:t>
      </w:r>
    </w:p>
    <w:p w14:paraId="3236CA03" w14:textId="77777777" w:rsidR="001F167D" w:rsidRDefault="00E44A9C">
      <w:pPr>
        <w:pStyle w:val="a3"/>
        <w:spacing w:line="321" w:lineRule="exact"/>
        <w:jc w:val="left"/>
      </w:pPr>
      <w:r>
        <w:t>ния;</w:t>
      </w:r>
    </w:p>
    <w:p w14:paraId="7AF0AF7D" w14:textId="77777777" w:rsidR="001F167D" w:rsidRDefault="00E44A9C">
      <w:pPr>
        <w:pStyle w:val="a3"/>
        <w:ind w:left="1521"/>
        <w:jc w:val="left"/>
      </w:pPr>
      <w:r>
        <w:t>письменное</w:t>
      </w:r>
      <w:r>
        <w:rPr>
          <w:spacing w:val="18"/>
        </w:rPr>
        <w:t xml:space="preserve"> </w:t>
      </w:r>
      <w:r>
        <w:t>выполнение</w:t>
      </w:r>
      <w:r>
        <w:rPr>
          <w:spacing w:val="19"/>
        </w:rPr>
        <w:t xml:space="preserve"> </w:t>
      </w:r>
      <w:r>
        <w:t>арифметических</w:t>
      </w:r>
      <w:r>
        <w:rPr>
          <w:spacing w:val="20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числами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пределах</w:t>
      </w:r>
    </w:p>
    <w:p w14:paraId="7E894129" w14:textId="77777777" w:rsidR="001F167D" w:rsidRDefault="00E44A9C">
      <w:pPr>
        <w:pStyle w:val="a3"/>
        <w:spacing w:line="321" w:lineRule="exact"/>
        <w:jc w:val="left"/>
      </w:pPr>
      <w:r>
        <w:t>100</w:t>
      </w:r>
      <w:r>
        <w:rPr>
          <w:spacing w:val="84"/>
        </w:rPr>
        <w:t xml:space="preserve"> </w:t>
      </w:r>
      <w:r>
        <w:t>000</w:t>
      </w:r>
      <w:r>
        <w:rPr>
          <w:spacing w:val="21"/>
        </w:rPr>
        <w:t xml:space="preserve"> </w:t>
      </w:r>
      <w:r>
        <w:t>(сложение,</w:t>
      </w:r>
      <w:r>
        <w:rPr>
          <w:spacing w:val="16"/>
        </w:rPr>
        <w:t xml:space="preserve"> </w:t>
      </w:r>
      <w:r>
        <w:t>вычитание,</w:t>
      </w:r>
      <w:r>
        <w:rPr>
          <w:spacing w:val="19"/>
        </w:rPr>
        <w:t xml:space="preserve"> </w:t>
      </w:r>
      <w:r>
        <w:t>умножение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деление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однозначное</w:t>
      </w:r>
      <w:r>
        <w:rPr>
          <w:spacing w:val="20"/>
        </w:rPr>
        <w:t xml:space="preserve"> </w:t>
      </w:r>
      <w:r>
        <w:t>число)</w:t>
      </w:r>
      <w:r>
        <w:rPr>
          <w:spacing w:val="18"/>
        </w:rPr>
        <w:t xml:space="preserve"> </w:t>
      </w:r>
      <w:r>
        <w:t>с</w:t>
      </w:r>
    </w:p>
    <w:p w14:paraId="7295B5F5" w14:textId="77777777" w:rsidR="001F167D" w:rsidRDefault="001F167D">
      <w:pPr>
        <w:spacing w:line="321" w:lineRule="exact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4725FC7" w14:textId="77777777" w:rsidR="001F167D" w:rsidRDefault="00E44A9C">
      <w:pPr>
        <w:pStyle w:val="a3"/>
        <w:spacing w:before="74" w:line="242" w:lineRule="auto"/>
        <w:ind w:right="1115"/>
        <w:jc w:val="left"/>
      </w:pPr>
      <w:r>
        <w:lastRenderedPageBreak/>
        <w:t>использованием</w:t>
      </w:r>
      <w:r>
        <w:rPr>
          <w:spacing w:val="44"/>
        </w:rPr>
        <w:t xml:space="preserve"> </w:t>
      </w:r>
      <w:r>
        <w:t>таблиц</w:t>
      </w:r>
      <w:r>
        <w:rPr>
          <w:spacing w:val="50"/>
        </w:rPr>
        <w:t xml:space="preserve"> </w:t>
      </w:r>
      <w:r>
        <w:t>умножения,</w:t>
      </w:r>
      <w:r>
        <w:rPr>
          <w:spacing w:val="47"/>
        </w:rPr>
        <w:t xml:space="preserve"> </w:t>
      </w:r>
      <w:r>
        <w:t>алгоритмов</w:t>
      </w:r>
      <w:r>
        <w:rPr>
          <w:spacing w:val="46"/>
        </w:rPr>
        <w:t xml:space="preserve"> </w:t>
      </w:r>
      <w:r>
        <w:t>письменных</w:t>
      </w:r>
      <w:r>
        <w:rPr>
          <w:spacing w:val="49"/>
        </w:rPr>
        <w:t xml:space="preserve"> </w:t>
      </w:r>
      <w:r>
        <w:t>арифметических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микрокалькулятора (легкие случаи);</w:t>
      </w:r>
    </w:p>
    <w:p w14:paraId="62D14529" w14:textId="77777777" w:rsidR="001F167D" w:rsidRDefault="00E44A9C">
      <w:pPr>
        <w:pStyle w:val="a3"/>
        <w:spacing w:line="318" w:lineRule="exact"/>
        <w:ind w:left="1521"/>
        <w:jc w:val="left"/>
      </w:pPr>
      <w:r>
        <w:t>знание</w:t>
      </w:r>
      <w:r>
        <w:rPr>
          <w:spacing w:val="-7"/>
        </w:rPr>
        <w:t xml:space="preserve"> </w:t>
      </w:r>
      <w:r>
        <w:t>обыкновенных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получение,</w:t>
      </w:r>
      <w:r>
        <w:rPr>
          <w:spacing w:val="-6"/>
        </w:rPr>
        <w:t xml:space="preserve"> </w:t>
      </w:r>
      <w:r>
        <w:t>запись,</w:t>
      </w:r>
      <w:r>
        <w:rPr>
          <w:spacing w:val="-6"/>
        </w:rPr>
        <w:t xml:space="preserve"> </w:t>
      </w:r>
      <w:r>
        <w:t>чте-</w:t>
      </w:r>
    </w:p>
    <w:p w14:paraId="11571714" w14:textId="77777777" w:rsidR="001F167D" w:rsidRDefault="00E44A9C">
      <w:pPr>
        <w:pStyle w:val="a3"/>
        <w:spacing w:line="322" w:lineRule="exact"/>
        <w:jc w:val="left"/>
      </w:pPr>
      <w:r>
        <w:t>ние;</w:t>
      </w:r>
    </w:p>
    <w:p w14:paraId="551D244B" w14:textId="77777777" w:rsidR="001F167D" w:rsidRDefault="00E44A9C">
      <w:pPr>
        <w:pStyle w:val="a3"/>
        <w:ind w:left="1521"/>
        <w:jc w:val="left"/>
      </w:pPr>
      <w:r>
        <w:t>выполнение</w:t>
      </w:r>
      <w:r>
        <w:rPr>
          <w:spacing w:val="5"/>
        </w:rPr>
        <w:t xml:space="preserve"> </w:t>
      </w:r>
      <w:r>
        <w:t>арифметических</w:t>
      </w:r>
      <w:r>
        <w:rPr>
          <w:spacing w:val="5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(сложение,</w:t>
      </w:r>
      <w:r>
        <w:rPr>
          <w:spacing w:val="4"/>
        </w:rPr>
        <w:t xml:space="preserve"> </w:t>
      </w:r>
      <w:r>
        <w:t>вычитание,</w:t>
      </w:r>
      <w:r>
        <w:rPr>
          <w:spacing w:val="7"/>
        </w:rPr>
        <w:t xml:space="preserve"> </w:t>
      </w:r>
      <w:r>
        <w:t>умножение</w:t>
      </w:r>
    </w:p>
    <w:p w14:paraId="5A063CC4" w14:textId="77777777" w:rsidR="001F167D" w:rsidRDefault="00E44A9C">
      <w:pPr>
        <w:pStyle w:val="a3"/>
        <w:ind w:right="1137"/>
      </w:pPr>
      <w:r>
        <w:t>и деление на однозначное число) с десятичными дробями, имеющими в записи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 знаков</w:t>
      </w:r>
      <w:r>
        <w:rPr>
          <w:spacing w:val="-2"/>
        </w:rPr>
        <w:t xml:space="preserve"> </w:t>
      </w:r>
      <w:r>
        <w:t>(цифр),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микрокалькулятора;</w:t>
      </w:r>
    </w:p>
    <w:p w14:paraId="3C561E25" w14:textId="77777777" w:rsidR="001F167D" w:rsidRDefault="00E44A9C">
      <w:pPr>
        <w:pStyle w:val="a3"/>
        <w:spacing w:before="1"/>
        <w:ind w:right="1128" w:firstLine="708"/>
      </w:pPr>
      <w:r>
        <w:t>знание</w:t>
      </w:r>
      <w:r>
        <w:rPr>
          <w:spacing w:val="-7"/>
        </w:rPr>
        <w:t xml:space="preserve"> </w:t>
      </w:r>
      <w:r>
        <w:t>названий,</w:t>
      </w:r>
      <w:r>
        <w:rPr>
          <w:spacing w:val="-7"/>
        </w:rPr>
        <w:t xml:space="preserve"> </w:t>
      </w:r>
      <w:r>
        <w:t>обозначения,</w:t>
      </w:r>
      <w:r>
        <w:rPr>
          <w:spacing w:val="-7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крупных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мелких</w:t>
      </w:r>
      <w:r>
        <w:rPr>
          <w:spacing w:val="-6"/>
        </w:rPr>
        <w:t xml:space="preserve"> </w:t>
      </w:r>
      <w:r>
        <w:t>единиц</w:t>
      </w:r>
      <w:r>
        <w:rPr>
          <w:spacing w:val="-8"/>
        </w:rPr>
        <w:t xml:space="preserve"> </w:t>
      </w:r>
      <w:r>
        <w:t>из-</w:t>
      </w:r>
      <w:r>
        <w:rPr>
          <w:spacing w:val="-68"/>
        </w:rPr>
        <w:t xml:space="preserve"> </w:t>
      </w:r>
      <w:r>
        <w:t>мерения стоимости, длины, массы, времени; выполнение действий с числами,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при измерении</w:t>
      </w:r>
      <w:r>
        <w:rPr>
          <w:spacing w:val="-1"/>
        </w:rPr>
        <w:t xml:space="preserve"> </w:t>
      </w:r>
      <w:r>
        <w:t>величин;</w:t>
      </w:r>
    </w:p>
    <w:p w14:paraId="4ECF3D58" w14:textId="77777777" w:rsidR="001F167D" w:rsidRDefault="00E44A9C">
      <w:pPr>
        <w:pStyle w:val="a3"/>
        <w:ind w:right="1139" w:firstLine="708"/>
      </w:pPr>
      <w:r>
        <w:t>нахождение доли величины и величины по значению ее доли (половина,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-2"/>
        </w:rPr>
        <w:t xml:space="preserve"> </w:t>
      </w:r>
      <w:r>
        <w:t>четверть,</w:t>
      </w:r>
      <w:r>
        <w:rPr>
          <w:spacing w:val="-1"/>
        </w:rPr>
        <w:t xml:space="preserve"> </w:t>
      </w:r>
      <w:r>
        <w:t>пятая, десятая</w:t>
      </w:r>
      <w:r>
        <w:rPr>
          <w:spacing w:val="-3"/>
        </w:rPr>
        <w:t xml:space="preserve"> </w:t>
      </w:r>
      <w:r>
        <w:t>часть);</w:t>
      </w:r>
    </w:p>
    <w:p w14:paraId="7F7132E1" w14:textId="77777777" w:rsidR="001F167D" w:rsidRDefault="00E44A9C">
      <w:pPr>
        <w:pStyle w:val="a3"/>
        <w:spacing w:line="242" w:lineRule="auto"/>
        <w:ind w:left="1521" w:right="1133"/>
      </w:pPr>
      <w:r>
        <w:t>решение простых арифметических задач и составных задач в 2 действия;</w:t>
      </w:r>
      <w:r>
        <w:rPr>
          <w:spacing w:val="1"/>
        </w:rPr>
        <w:t xml:space="preserve"> </w:t>
      </w:r>
      <w:r>
        <w:t>распознавание,</w:t>
      </w:r>
      <w:r>
        <w:rPr>
          <w:spacing w:val="4"/>
        </w:rPr>
        <w:t xml:space="preserve"> </w:t>
      </w:r>
      <w:r>
        <w:t>различение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называние геометрических</w:t>
      </w:r>
      <w:r>
        <w:rPr>
          <w:spacing w:val="4"/>
        </w:rPr>
        <w:t xml:space="preserve"> </w:t>
      </w:r>
      <w:r>
        <w:t>фигур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тел</w:t>
      </w:r>
      <w:r>
        <w:rPr>
          <w:spacing w:val="3"/>
        </w:rPr>
        <w:t xml:space="preserve"> </w:t>
      </w:r>
      <w:r>
        <w:t>(куб,</w:t>
      </w:r>
    </w:p>
    <w:p w14:paraId="34B9E0BE" w14:textId="77777777" w:rsidR="001F167D" w:rsidRDefault="00E44A9C">
      <w:pPr>
        <w:pStyle w:val="a3"/>
        <w:ind w:right="1131"/>
      </w:pPr>
      <w:r>
        <w:t>шар, параллелепипед), знание свойств элементов многоугольников (треуголь-</w:t>
      </w:r>
      <w:r>
        <w:rPr>
          <w:spacing w:val="1"/>
        </w:rPr>
        <w:t xml:space="preserve"> </w:t>
      </w:r>
      <w:r>
        <w:t>ник,</w:t>
      </w:r>
      <w:r>
        <w:rPr>
          <w:spacing w:val="-1"/>
        </w:rPr>
        <w:t xml:space="preserve"> </w:t>
      </w:r>
      <w:r>
        <w:t>прямоугольник, параллелограмм);</w:t>
      </w:r>
    </w:p>
    <w:p w14:paraId="59EFAE5E" w14:textId="77777777" w:rsidR="001F167D" w:rsidRDefault="00E44A9C">
      <w:pPr>
        <w:pStyle w:val="a3"/>
        <w:ind w:right="1128" w:firstLine="708"/>
      </w:pPr>
      <w:r>
        <w:t>построение с помощью линейки, чертежного угольника, циркуля, транс-</w:t>
      </w:r>
      <w:r>
        <w:rPr>
          <w:spacing w:val="1"/>
        </w:rPr>
        <w:t xml:space="preserve"> </w:t>
      </w:r>
      <w:r>
        <w:t>портира</w:t>
      </w:r>
      <w:r>
        <w:rPr>
          <w:spacing w:val="1"/>
        </w:rPr>
        <w:t xml:space="preserve"> </w:t>
      </w:r>
      <w:r>
        <w:t>линий, углов, многоугольников, окружностей в разном положении на</w:t>
      </w:r>
      <w:r>
        <w:rPr>
          <w:spacing w:val="1"/>
        </w:rPr>
        <w:t xml:space="preserve"> </w:t>
      </w:r>
      <w:r>
        <w:t>плоскости;</w:t>
      </w:r>
    </w:p>
    <w:p w14:paraId="5B0121B7" w14:textId="77777777" w:rsidR="001F167D" w:rsidRDefault="00E44A9C">
      <w:pPr>
        <w:pStyle w:val="a3"/>
        <w:spacing w:line="242" w:lineRule="auto"/>
        <w:ind w:right="1129" w:firstLine="708"/>
      </w:pPr>
      <w:r>
        <w:t>представление о персональном компьютере как техническом средстве, его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назначении;</w:t>
      </w:r>
    </w:p>
    <w:p w14:paraId="557753F4" w14:textId="77777777" w:rsidR="001F167D" w:rsidRDefault="00E44A9C">
      <w:pPr>
        <w:pStyle w:val="a3"/>
        <w:ind w:right="1129" w:firstLine="708"/>
      </w:pPr>
      <w:r>
        <w:rPr>
          <w:spacing w:val="-1"/>
        </w:rPr>
        <w:t>выполнение</w:t>
      </w:r>
      <w:r>
        <w:rPr>
          <w:spacing w:val="-17"/>
        </w:rPr>
        <w:t xml:space="preserve"> </w:t>
      </w:r>
      <w:r>
        <w:t>элементарных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компьютером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другими</w:t>
      </w:r>
      <w:r>
        <w:rPr>
          <w:spacing w:val="-15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информационно-коммуникационных технологий (далее - ИКТ) с использова-</w:t>
      </w:r>
      <w:r>
        <w:rPr>
          <w:spacing w:val="1"/>
        </w:rPr>
        <w:t xml:space="preserve"> </w:t>
      </w:r>
      <w:r>
        <w:t>нием безопасные для органов зрения, нервной системы, опорно-двигательного</w:t>
      </w:r>
      <w:r>
        <w:rPr>
          <w:spacing w:val="1"/>
        </w:rPr>
        <w:t xml:space="preserve"> </w:t>
      </w:r>
      <w:r>
        <w:t>аппарата эргономичные приемы работы, выполнение компенсирующих физиче-</w:t>
      </w:r>
      <w:r>
        <w:rPr>
          <w:spacing w:val="-67"/>
        </w:rPr>
        <w:t xml:space="preserve"> </w:t>
      </w:r>
      <w:r>
        <w:t>ских</w:t>
      </w:r>
      <w:r>
        <w:rPr>
          <w:spacing w:val="-3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(мини</w:t>
      </w:r>
      <w:r>
        <w:rPr>
          <w:spacing w:val="-1"/>
        </w:rPr>
        <w:t xml:space="preserve"> </w:t>
      </w:r>
      <w:r>
        <w:t>зарядка);</w:t>
      </w:r>
    </w:p>
    <w:p w14:paraId="5DDC95C0" w14:textId="77777777" w:rsidR="001F167D" w:rsidRDefault="00E44A9C">
      <w:pPr>
        <w:pStyle w:val="a3"/>
        <w:ind w:right="1129" w:firstLine="708"/>
      </w:pPr>
      <w:r>
        <w:t>пользование компьютером для решения доступных учебных задач с про-</w:t>
      </w:r>
      <w:r>
        <w:rPr>
          <w:spacing w:val="1"/>
        </w:rPr>
        <w:t xml:space="preserve"> </w:t>
      </w:r>
      <w:r>
        <w:t>стыми информационными</w:t>
      </w:r>
      <w:r>
        <w:rPr>
          <w:spacing w:val="-2"/>
        </w:rPr>
        <w:t xml:space="preserve"> </w:t>
      </w:r>
      <w:r>
        <w:t>объектами (текстами,</w:t>
      </w:r>
      <w:r>
        <w:rPr>
          <w:spacing w:val="-1"/>
        </w:rPr>
        <w:t xml:space="preserve"> </w:t>
      </w:r>
      <w:r>
        <w:t>рисунками).</w:t>
      </w:r>
    </w:p>
    <w:p w14:paraId="7269C5FB" w14:textId="77777777" w:rsidR="001F167D" w:rsidRDefault="001F167D">
      <w:pPr>
        <w:pStyle w:val="a3"/>
        <w:spacing w:before="10"/>
        <w:ind w:left="0"/>
        <w:jc w:val="left"/>
        <w:rPr>
          <w:sz w:val="26"/>
        </w:rPr>
      </w:pPr>
    </w:p>
    <w:p w14:paraId="5EDD2937" w14:textId="77777777" w:rsidR="001F167D" w:rsidRDefault="00E44A9C">
      <w:pPr>
        <w:spacing w:line="322" w:lineRule="exact"/>
        <w:ind w:left="812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14:paraId="658306B5" w14:textId="77777777" w:rsidR="001F167D" w:rsidRDefault="00E44A9C">
      <w:pPr>
        <w:pStyle w:val="a3"/>
        <w:ind w:right="1340" w:firstLine="708"/>
        <w:jc w:val="left"/>
      </w:pPr>
      <w:r>
        <w:t>знание</w:t>
      </w:r>
      <w:r>
        <w:rPr>
          <w:spacing w:val="39"/>
        </w:rPr>
        <w:t xml:space="preserve"> </w:t>
      </w:r>
      <w:r>
        <w:t>числового</w:t>
      </w:r>
      <w:r>
        <w:rPr>
          <w:spacing w:val="41"/>
        </w:rPr>
        <w:t xml:space="preserve"> </w:t>
      </w:r>
      <w:r>
        <w:t>ряда</w:t>
      </w:r>
      <w:r>
        <w:rPr>
          <w:spacing w:val="39"/>
        </w:rPr>
        <w:t xml:space="preserve"> </w:t>
      </w:r>
      <w:r>
        <w:t>чисел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пределах</w:t>
      </w:r>
      <w:r>
        <w:rPr>
          <w:spacing w:val="39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000</w:t>
      </w:r>
      <w:r>
        <w:rPr>
          <w:spacing w:val="40"/>
        </w:rPr>
        <w:t xml:space="preserve"> </w:t>
      </w:r>
      <w:r>
        <w:t>000,</w:t>
      </w:r>
      <w:r>
        <w:rPr>
          <w:spacing w:val="41"/>
        </w:rPr>
        <w:t xml:space="preserve"> </w:t>
      </w:r>
      <w:r>
        <w:t>чтение,</w:t>
      </w:r>
      <w:r>
        <w:rPr>
          <w:spacing w:val="39"/>
        </w:rPr>
        <w:t xml:space="preserve"> </w:t>
      </w:r>
      <w:r>
        <w:t>запись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сравнение</w:t>
      </w:r>
      <w:r>
        <w:rPr>
          <w:spacing w:val="44"/>
        </w:rPr>
        <w:t xml:space="preserve"> </w:t>
      </w:r>
      <w:r>
        <w:t>чисел</w:t>
      </w:r>
      <w:r>
        <w:rPr>
          <w:spacing w:val="40"/>
        </w:rPr>
        <w:t xml:space="preserve"> </w:t>
      </w:r>
      <w:r>
        <w:t>в</w:t>
      </w:r>
      <w:r w:rsidR="00FA6443">
        <w:t xml:space="preserve"> </w:t>
      </w:r>
      <w:r>
        <w:t>пределах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000;</w:t>
      </w:r>
    </w:p>
    <w:p w14:paraId="6EA544E3" w14:textId="77777777" w:rsidR="001F167D" w:rsidRDefault="00E44A9C">
      <w:pPr>
        <w:pStyle w:val="a3"/>
        <w:ind w:right="1295" w:firstLine="708"/>
        <w:jc w:val="left"/>
      </w:pPr>
      <w:r>
        <w:t>знание таблицы сложения однозначных чисел, в том числе с переходом</w:t>
      </w:r>
      <w:r>
        <w:rPr>
          <w:spacing w:val="1"/>
        </w:rPr>
        <w:t xml:space="preserve"> </w:t>
      </w:r>
      <w:r>
        <w:t>через десяток;</w:t>
      </w:r>
      <w:r w:rsidR="00FA6443">
        <w:t xml:space="preserve"> </w:t>
      </w:r>
      <w:r>
        <w:t>знание табличных случаев ум</w:t>
      </w:r>
      <w:r w:rsidR="00FA6443">
        <w:t>ножения и получаемых из них слу</w:t>
      </w:r>
      <w:r>
        <w:t>чаев деления;</w:t>
      </w:r>
    </w:p>
    <w:p w14:paraId="5550B153" w14:textId="77777777" w:rsidR="001F167D" w:rsidRDefault="00E44A9C">
      <w:pPr>
        <w:pStyle w:val="a3"/>
        <w:ind w:right="1340" w:firstLine="708"/>
        <w:jc w:val="left"/>
      </w:pPr>
      <w:r>
        <w:t>знание</w:t>
      </w:r>
      <w:r>
        <w:rPr>
          <w:spacing w:val="11"/>
        </w:rPr>
        <w:t xml:space="preserve"> </w:t>
      </w:r>
      <w:r>
        <w:t>названий,</w:t>
      </w:r>
      <w:r>
        <w:rPr>
          <w:spacing w:val="11"/>
        </w:rPr>
        <w:t xml:space="preserve"> </w:t>
      </w:r>
      <w:r>
        <w:t>обозначений,</w:t>
      </w:r>
      <w:r>
        <w:rPr>
          <w:spacing w:val="10"/>
        </w:rPr>
        <w:t xml:space="preserve"> </w:t>
      </w:r>
      <w:r>
        <w:t>соотношения</w:t>
      </w:r>
      <w:r>
        <w:rPr>
          <w:spacing w:val="13"/>
        </w:rPr>
        <w:t xml:space="preserve"> </w:t>
      </w:r>
      <w:r>
        <w:t>крупных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мелких</w:t>
      </w:r>
      <w:r>
        <w:rPr>
          <w:spacing w:val="13"/>
        </w:rPr>
        <w:t xml:space="preserve"> </w:t>
      </w:r>
      <w:r>
        <w:t>единиц</w:t>
      </w:r>
      <w:r>
        <w:rPr>
          <w:spacing w:val="-67"/>
        </w:rPr>
        <w:t xml:space="preserve"> </w:t>
      </w:r>
      <w:r>
        <w:t>измерения</w:t>
      </w:r>
      <w:r w:rsidR="00FA6443">
        <w:t xml:space="preserve"> </w:t>
      </w:r>
      <w:r>
        <w:t>стоимости,</w:t>
      </w:r>
      <w:r>
        <w:rPr>
          <w:spacing w:val="-1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массы,</w:t>
      </w:r>
      <w:r>
        <w:rPr>
          <w:spacing w:val="-1"/>
        </w:rPr>
        <w:t xml:space="preserve"> </w:t>
      </w:r>
      <w:r>
        <w:t>времени, площади,</w:t>
      </w:r>
      <w:r>
        <w:rPr>
          <w:spacing w:val="-3"/>
        </w:rPr>
        <w:t xml:space="preserve"> </w:t>
      </w:r>
      <w:r>
        <w:t>объема;</w:t>
      </w:r>
    </w:p>
    <w:p w14:paraId="13AF968B" w14:textId="77777777" w:rsidR="001F167D" w:rsidRDefault="00E44A9C">
      <w:pPr>
        <w:pStyle w:val="a3"/>
        <w:ind w:right="1376" w:firstLine="708"/>
      </w:pPr>
      <w:r>
        <w:t>устное выполнение арифметических действий с целыми числами, полу-</w:t>
      </w:r>
      <w:r>
        <w:rPr>
          <w:spacing w:val="1"/>
        </w:rPr>
        <w:t xml:space="preserve"> </w:t>
      </w:r>
      <w:r>
        <w:t>ченными при счете и при измерении, в пределах 100 (простые случаи в преде-</w:t>
      </w:r>
      <w:r>
        <w:rPr>
          <w:spacing w:val="-67"/>
        </w:rPr>
        <w:t xml:space="preserve"> </w:t>
      </w:r>
      <w:r>
        <w:t>лах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000);</w:t>
      </w:r>
    </w:p>
    <w:p w14:paraId="522F20B8" w14:textId="77777777" w:rsidR="001F167D" w:rsidRDefault="00E44A9C">
      <w:pPr>
        <w:pStyle w:val="a3"/>
        <w:spacing w:before="2"/>
        <w:ind w:right="1340" w:firstLine="708"/>
        <w:jc w:val="left"/>
      </w:pPr>
      <w:r>
        <w:t>письменное</w:t>
      </w:r>
      <w:r>
        <w:rPr>
          <w:spacing w:val="26"/>
        </w:rPr>
        <w:t xml:space="preserve"> </w:t>
      </w:r>
      <w:r>
        <w:t>выполнение</w:t>
      </w:r>
      <w:r>
        <w:rPr>
          <w:spacing w:val="25"/>
        </w:rPr>
        <w:t xml:space="preserve"> </w:t>
      </w:r>
      <w:r>
        <w:t>арифметических</w:t>
      </w:r>
      <w:r>
        <w:rPr>
          <w:spacing w:val="26"/>
        </w:rPr>
        <w:t xml:space="preserve"> </w:t>
      </w:r>
      <w:r>
        <w:t>действий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многозначными</w:t>
      </w:r>
      <w:r>
        <w:rPr>
          <w:spacing w:val="-67"/>
        </w:rPr>
        <w:t xml:space="preserve"> </w:t>
      </w:r>
      <w:r>
        <w:t>числами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числами,</w:t>
      </w:r>
      <w:r w:rsidR="00FA6443">
        <w:t xml:space="preserve"> </w:t>
      </w:r>
      <w:r>
        <w:t>полученными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1 000</w:t>
      </w:r>
      <w:r>
        <w:rPr>
          <w:spacing w:val="1"/>
        </w:rPr>
        <w:t xml:space="preserve"> </w:t>
      </w:r>
      <w:r>
        <w:t>000;</w:t>
      </w:r>
    </w:p>
    <w:p w14:paraId="750724F5" w14:textId="77777777" w:rsidR="001F167D" w:rsidRDefault="00E44A9C">
      <w:pPr>
        <w:pStyle w:val="a3"/>
        <w:ind w:right="1475" w:firstLine="708"/>
        <w:jc w:val="left"/>
      </w:pPr>
      <w:r>
        <w:t>знание обыкновенных и десятичных дробей, их получение, запись, чте-</w:t>
      </w:r>
      <w:r>
        <w:rPr>
          <w:spacing w:val="-67"/>
        </w:rPr>
        <w:t xml:space="preserve"> </w:t>
      </w:r>
      <w:r>
        <w:rPr>
          <w:spacing w:val="-1"/>
        </w:rPr>
        <w:t>ние;</w:t>
      </w:r>
      <w:r>
        <w:rPr>
          <w:spacing w:val="-46"/>
        </w:rPr>
        <w:t xml:space="preserve"> </w:t>
      </w:r>
      <w:r>
        <w:rPr>
          <w:spacing w:val="-1"/>
        </w:rPr>
        <w:t>выполнение</w:t>
      </w:r>
      <w:r>
        <w:rPr>
          <w:spacing w:val="-2"/>
        </w:rPr>
        <w:t xml:space="preserve"> </w:t>
      </w:r>
      <w:r>
        <w:rPr>
          <w:spacing w:val="-1"/>
        </w:rPr>
        <w:t xml:space="preserve">арифметических </w:t>
      </w:r>
      <w:r>
        <w:t>действий</w:t>
      </w:r>
      <w:r>
        <w:rPr>
          <w:spacing w:val="-1"/>
        </w:rPr>
        <w:t xml:space="preserve"> </w:t>
      </w:r>
      <w:r>
        <w:t>с десятичными дробями;</w:t>
      </w:r>
    </w:p>
    <w:p w14:paraId="2E21BD59" w14:textId="77777777" w:rsidR="001F167D" w:rsidRDefault="00E44A9C">
      <w:pPr>
        <w:pStyle w:val="a3"/>
        <w:spacing w:line="321" w:lineRule="exact"/>
        <w:ind w:left="1521"/>
        <w:jc w:val="left"/>
      </w:pPr>
      <w:r>
        <w:t>нахождение</w:t>
      </w:r>
      <w:r>
        <w:rPr>
          <w:spacing w:val="30"/>
        </w:rPr>
        <w:t xml:space="preserve"> </w:t>
      </w:r>
      <w:r>
        <w:t>одной</w:t>
      </w:r>
      <w:r>
        <w:rPr>
          <w:spacing w:val="26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нескольких</w:t>
      </w:r>
      <w:r>
        <w:rPr>
          <w:spacing w:val="31"/>
        </w:rPr>
        <w:t xml:space="preserve"> </w:t>
      </w:r>
      <w:r>
        <w:t>долей</w:t>
      </w:r>
      <w:r>
        <w:rPr>
          <w:spacing w:val="33"/>
        </w:rPr>
        <w:t xml:space="preserve"> </w:t>
      </w:r>
      <w:r>
        <w:t>(процентов)</w:t>
      </w:r>
      <w:r>
        <w:rPr>
          <w:spacing w:val="30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числа,</w:t>
      </w:r>
      <w:r>
        <w:rPr>
          <w:spacing w:val="27"/>
        </w:rPr>
        <w:t xml:space="preserve"> </w:t>
      </w:r>
      <w:r>
        <w:t>числа</w:t>
      </w:r>
    </w:p>
    <w:p w14:paraId="5F69BA00" w14:textId="77777777" w:rsidR="001F167D" w:rsidRDefault="001F167D">
      <w:pPr>
        <w:spacing w:line="321" w:lineRule="exact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6117474" w14:textId="77777777" w:rsidR="001F167D" w:rsidRDefault="00E44A9C">
      <w:pPr>
        <w:pStyle w:val="a3"/>
        <w:spacing w:before="74"/>
      </w:pPr>
      <w:r>
        <w:lastRenderedPageBreak/>
        <w:t>по</w:t>
      </w:r>
      <w:r>
        <w:rPr>
          <w:spacing w:val="35"/>
        </w:rPr>
        <w:t xml:space="preserve"> </w:t>
      </w:r>
      <w:r>
        <w:t>одной</w:t>
      </w:r>
      <w:r>
        <w:rPr>
          <w:spacing w:val="37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доли(проценту);</w:t>
      </w:r>
    </w:p>
    <w:p w14:paraId="16AD79E8" w14:textId="77777777" w:rsidR="001F167D" w:rsidRDefault="00E44A9C">
      <w:pPr>
        <w:pStyle w:val="a3"/>
        <w:spacing w:before="2"/>
        <w:ind w:right="1129" w:firstLine="708"/>
      </w:pPr>
      <w:r>
        <w:t>выполнение арифметических действий с целыми числами до 1 000 000 и</w:t>
      </w:r>
      <w:r>
        <w:rPr>
          <w:spacing w:val="1"/>
        </w:rPr>
        <w:t xml:space="preserve"> </w:t>
      </w:r>
      <w:r>
        <w:rPr>
          <w:spacing w:val="-1"/>
        </w:rPr>
        <w:t>десятичными</w:t>
      </w:r>
      <w:r>
        <w:rPr>
          <w:spacing w:val="-16"/>
        </w:rPr>
        <w:t xml:space="preserve"> </w:t>
      </w:r>
      <w:r>
        <w:rPr>
          <w:spacing w:val="-1"/>
        </w:rPr>
        <w:t>дробями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микрокалькулятора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проверкой</w:t>
      </w:r>
      <w:r>
        <w:rPr>
          <w:spacing w:val="-14"/>
        </w:rPr>
        <w:t xml:space="preserve"> </w:t>
      </w:r>
      <w:r>
        <w:t>вычис-</w:t>
      </w:r>
      <w:r>
        <w:rPr>
          <w:spacing w:val="-68"/>
        </w:rPr>
        <w:t xml:space="preserve"> </w:t>
      </w:r>
      <w:r>
        <w:t>лений путем</w:t>
      </w:r>
      <w:r>
        <w:rPr>
          <w:spacing w:val="-2"/>
        </w:rPr>
        <w:t xml:space="preserve"> </w:t>
      </w:r>
      <w:r>
        <w:t>повторного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микрокалькулятора;</w:t>
      </w:r>
    </w:p>
    <w:p w14:paraId="182A8530" w14:textId="77777777" w:rsidR="001F167D" w:rsidRDefault="00E44A9C">
      <w:pPr>
        <w:pStyle w:val="a3"/>
        <w:ind w:right="1340" w:firstLine="708"/>
        <w:jc w:val="left"/>
      </w:pPr>
      <w:r>
        <w:t>решение</w:t>
      </w:r>
      <w:r>
        <w:rPr>
          <w:spacing w:val="-2"/>
        </w:rPr>
        <w:t xml:space="preserve"> </w:t>
      </w:r>
      <w:r>
        <w:t>простых задач,</w:t>
      </w:r>
      <w:r>
        <w:rPr>
          <w:spacing w:val="-7"/>
        </w:rPr>
        <w:t xml:space="preserve"> </w:t>
      </w:r>
      <w:r>
        <w:t>составных</w:t>
      </w:r>
      <w:r>
        <w:rPr>
          <w:spacing w:val="-2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дей-</w:t>
      </w:r>
      <w:r>
        <w:rPr>
          <w:spacing w:val="-67"/>
        </w:rPr>
        <w:t xml:space="preserve"> </w:t>
      </w:r>
      <w:r>
        <w:t>ствия;</w:t>
      </w:r>
    </w:p>
    <w:p w14:paraId="324435FD" w14:textId="77777777" w:rsidR="001F167D" w:rsidRDefault="00E44A9C">
      <w:pPr>
        <w:pStyle w:val="a3"/>
        <w:spacing w:line="242" w:lineRule="auto"/>
        <w:ind w:right="1115" w:firstLine="708"/>
        <w:jc w:val="left"/>
      </w:pPr>
      <w:r>
        <w:t>распознавание,</w:t>
      </w:r>
      <w:r>
        <w:rPr>
          <w:spacing w:val="4"/>
        </w:rPr>
        <w:t xml:space="preserve"> </w:t>
      </w:r>
      <w:r>
        <w:t>различение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называние геометрических</w:t>
      </w:r>
      <w:r>
        <w:rPr>
          <w:spacing w:val="4"/>
        </w:rPr>
        <w:t xml:space="preserve"> </w:t>
      </w:r>
      <w:r>
        <w:t>фигур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тел</w:t>
      </w:r>
      <w:r>
        <w:rPr>
          <w:spacing w:val="3"/>
        </w:rPr>
        <w:t xml:space="preserve"> </w:t>
      </w:r>
      <w:r>
        <w:t>(куб,</w:t>
      </w:r>
      <w:r>
        <w:rPr>
          <w:spacing w:val="-67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параллелепипед,</w:t>
      </w:r>
      <w:r>
        <w:rPr>
          <w:spacing w:val="-2"/>
        </w:rPr>
        <w:t xml:space="preserve"> </w:t>
      </w:r>
      <w:r>
        <w:t>пирамида,</w:t>
      </w:r>
      <w:r>
        <w:rPr>
          <w:spacing w:val="-2"/>
        </w:rPr>
        <w:t xml:space="preserve"> </w:t>
      </w:r>
      <w:r>
        <w:t>призма,</w:t>
      </w:r>
      <w:r>
        <w:rPr>
          <w:spacing w:val="-3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конус);</w:t>
      </w:r>
    </w:p>
    <w:p w14:paraId="7DD8038C" w14:textId="77777777" w:rsidR="001F167D" w:rsidRDefault="00E44A9C">
      <w:pPr>
        <w:pStyle w:val="a3"/>
        <w:ind w:firstLine="708"/>
        <w:jc w:val="left"/>
      </w:pPr>
      <w:r>
        <w:t>знание</w:t>
      </w:r>
      <w:r>
        <w:rPr>
          <w:spacing w:val="42"/>
        </w:rPr>
        <w:t xml:space="preserve"> </w:t>
      </w:r>
      <w:r>
        <w:t>свойств</w:t>
      </w:r>
      <w:r>
        <w:rPr>
          <w:spacing w:val="42"/>
        </w:rPr>
        <w:t xml:space="preserve"> </w:t>
      </w:r>
      <w:r>
        <w:t>элементов</w:t>
      </w:r>
      <w:r>
        <w:rPr>
          <w:spacing w:val="43"/>
        </w:rPr>
        <w:t xml:space="preserve"> </w:t>
      </w:r>
      <w:r>
        <w:t>многоугольников</w:t>
      </w:r>
      <w:r>
        <w:rPr>
          <w:spacing w:val="48"/>
        </w:rPr>
        <w:t xml:space="preserve"> </w:t>
      </w:r>
      <w:r>
        <w:t>(треугольник,</w:t>
      </w:r>
      <w:r>
        <w:rPr>
          <w:spacing w:val="49"/>
        </w:rPr>
        <w:t xml:space="preserve"> </w:t>
      </w:r>
      <w:r>
        <w:t>прямоуголь-</w:t>
      </w:r>
      <w:r>
        <w:rPr>
          <w:spacing w:val="-67"/>
        </w:rPr>
        <w:t xml:space="preserve"> </w:t>
      </w:r>
      <w:r>
        <w:t>ник,параллелограмм), прямоугольного параллелепипеда;</w:t>
      </w:r>
    </w:p>
    <w:p w14:paraId="630D0D7D" w14:textId="77777777" w:rsidR="001F167D" w:rsidRDefault="00E44A9C">
      <w:pPr>
        <w:pStyle w:val="a3"/>
        <w:ind w:right="1340" w:firstLine="708"/>
        <w:jc w:val="left"/>
      </w:pPr>
      <w:r>
        <w:t>вычисление</w:t>
      </w:r>
      <w:r>
        <w:rPr>
          <w:spacing w:val="-9"/>
        </w:rPr>
        <w:t xml:space="preserve"> </w:t>
      </w:r>
      <w:r>
        <w:t>площади</w:t>
      </w:r>
      <w:r>
        <w:rPr>
          <w:spacing w:val="-8"/>
        </w:rPr>
        <w:t xml:space="preserve"> </w:t>
      </w:r>
      <w:r>
        <w:t>прямоугольника,</w:t>
      </w:r>
      <w:r>
        <w:rPr>
          <w:spacing w:val="-11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прямоугольного</w:t>
      </w:r>
      <w:r>
        <w:rPr>
          <w:spacing w:val="-6"/>
        </w:rPr>
        <w:t xml:space="preserve"> </w:t>
      </w:r>
      <w:r>
        <w:t>паралле-</w:t>
      </w:r>
      <w:r>
        <w:rPr>
          <w:spacing w:val="-67"/>
        </w:rPr>
        <w:t xml:space="preserve"> </w:t>
      </w:r>
      <w:r>
        <w:t>лепипеда</w:t>
      </w:r>
      <w:r>
        <w:rPr>
          <w:spacing w:val="-5"/>
        </w:rPr>
        <w:t xml:space="preserve"> </w:t>
      </w:r>
      <w:r>
        <w:t>(куба);</w:t>
      </w:r>
    </w:p>
    <w:p w14:paraId="06CB6987" w14:textId="77777777" w:rsidR="001F167D" w:rsidRDefault="00E44A9C">
      <w:pPr>
        <w:pStyle w:val="a3"/>
        <w:ind w:right="1130" w:firstLine="708"/>
      </w:pPr>
      <w:r>
        <w:t>построение с помощью линейки, чертежного угольника, циркуля, транс-</w:t>
      </w:r>
      <w:r>
        <w:rPr>
          <w:spacing w:val="1"/>
        </w:rPr>
        <w:t xml:space="preserve"> </w:t>
      </w:r>
      <w:r>
        <w:t>портира</w:t>
      </w:r>
      <w:r>
        <w:rPr>
          <w:spacing w:val="1"/>
        </w:rPr>
        <w:t xml:space="preserve"> </w:t>
      </w:r>
      <w:r>
        <w:t>линий, углов, многоугольников, окружностей в разном положении на</w:t>
      </w:r>
      <w:r>
        <w:rPr>
          <w:spacing w:val="1"/>
        </w:rPr>
        <w:t xml:space="preserve"> </w:t>
      </w:r>
      <w:r>
        <w:t>плоскости,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симметричных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оси,</w:t>
      </w:r>
      <w:r>
        <w:rPr>
          <w:spacing w:val="-4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симметрии;</w:t>
      </w:r>
    </w:p>
    <w:p w14:paraId="449C0FD9" w14:textId="77777777" w:rsidR="001F167D" w:rsidRDefault="00E44A9C">
      <w:pPr>
        <w:pStyle w:val="a3"/>
        <w:ind w:right="1215" w:firstLine="708"/>
      </w:pPr>
      <w:r>
        <w:t>применение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тру-</w:t>
      </w:r>
      <w:r>
        <w:rPr>
          <w:spacing w:val="-68"/>
        </w:rPr>
        <w:t xml:space="preserve"> </w:t>
      </w:r>
      <w:r>
        <w:t>довых</w:t>
      </w:r>
      <w:r>
        <w:rPr>
          <w:spacing w:val="-2"/>
        </w:rPr>
        <w:t xml:space="preserve"> </w:t>
      </w:r>
      <w:r>
        <w:t>задач;</w:t>
      </w:r>
    </w:p>
    <w:p w14:paraId="3218CD54" w14:textId="77777777" w:rsidR="001F167D" w:rsidRDefault="00E44A9C">
      <w:pPr>
        <w:pStyle w:val="a3"/>
        <w:ind w:right="1132" w:firstLine="708"/>
      </w:pPr>
      <w:r>
        <w:t>представления о персональном компьютере как техническом средстве, его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назначении;</w:t>
      </w:r>
    </w:p>
    <w:p w14:paraId="7C89CCA7" w14:textId="77777777" w:rsidR="001F167D" w:rsidRDefault="00E44A9C">
      <w:pPr>
        <w:pStyle w:val="a3"/>
        <w:spacing w:line="242" w:lineRule="auto"/>
        <w:ind w:right="1129" w:firstLine="708"/>
      </w:pPr>
      <w:r>
        <w:t>представление о персональном компьютере как техническом средстве, его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назначении;</w:t>
      </w:r>
    </w:p>
    <w:p w14:paraId="4D7D2B43" w14:textId="77777777" w:rsidR="001F167D" w:rsidRDefault="00E44A9C">
      <w:pPr>
        <w:pStyle w:val="a3"/>
        <w:ind w:right="1132" w:firstLine="708"/>
      </w:pPr>
      <w:r>
        <w:rPr>
          <w:spacing w:val="-1"/>
        </w:rPr>
        <w:t>выполнение</w:t>
      </w:r>
      <w:r>
        <w:rPr>
          <w:spacing w:val="-16"/>
        </w:rPr>
        <w:t xml:space="preserve"> </w:t>
      </w:r>
      <w:r>
        <w:rPr>
          <w:spacing w:val="-1"/>
        </w:rPr>
        <w:t>элементарных</w:t>
      </w:r>
      <w:r>
        <w:rPr>
          <w:spacing w:val="-14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компьютером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другими</w:t>
      </w:r>
      <w:r>
        <w:rPr>
          <w:spacing w:val="-15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ИКТ,</w:t>
      </w:r>
      <w:r>
        <w:rPr>
          <w:spacing w:val="-12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безопасные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органов</w:t>
      </w:r>
      <w:r>
        <w:rPr>
          <w:spacing w:val="-11"/>
        </w:rPr>
        <w:t xml:space="preserve"> </w:t>
      </w:r>
      <w:r>
        <w:t>зрения,</w:t>
      </w:r>
      <w:r>
        <w:rPr>
          <w:spacing w:val="-11"/>
        </w:rPr>
        <w:t xml:space="preserve"> </w:t>
      </w:r>
      <w:r>
        <w:t>нервной</w:t>
      </w:r>
      <w:r>
        <w:rPr>
          <w:spacing w:val="-10"/>
        </w:rPr>
        <w:t xml:space="preserve"> </w:t>
      </w:r>
      <w:r>
        <w:t>системы,</w:t>
      </w:r>
      <w:r>
        <w:rPr>
          <w:spacing w:val="-12"/>
        </w:rPr>
        <w:t xml:space="preserve"> </w:t>
      </w:r>
      <w:r>
        <w:t>опорнодвига-</w:t>
      </w:r>
      <w:r>
        <w:rPr>
          <w:spacing w:val="-67"/>
        </w:rPr>
        <w:t xml:space="preserve"> </w:t>
      </w:r>
      <w:r>
        <w:rPr>
          <w:spacing w:val="-1"/>
        </w:rPr>
        <w:t>тельного</w:t>
      </w:r>
      <w:r>
        <w:rPr>
          <w:spacing w:val="-14"/>
        </w:rPr>
        <w:t xml:space="preserve"> </w:t>
      </w:r>
      <w:r>
        <w:rPr>
          <w:spacing w:val="-1"/>
        </w:rPr>
        <w:t>аппарата</w:t>
      </w:r>
      <w:r>
        <w:rPr>
          <w:spacing w:val="-15"/>
        </w:rPr>
        <w:t xml:space="preserve"> </w:t>
      </w:r>
      <w:r>
        <w:rPr>
          <w:spacing w:val="-1"/>
        </w:rPr>
        <w:t>эргономичные</w:t>
      </w:r>
      <w:r>
        <w:rPr>
          <w:spacing w:val="-12"/>
        </w:rPr>
        <w:t xml:space="preserve"> </w:t>
      </w:r>
      <w:r>
        <w:t>приемы</w:t>
      </w:r>
      <w:r>
        <w:rPr>
          <w:spacing w:val="-13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компенсирующих</w:t>
      </w:r>
      <w:r>
        <w:rPr>
          <w:spacing w:val="-68"/>
        </w:rPr>
        <w:t xml:space="preserve"> </w:t>
      </w:r>
      <w:r>
        <w:t>физических упражнений (мини-зарядка);</w:t>
      </w:r>
    </w:p>
    <w:p w14:paraId="55F18846" w14:textId="77777777" w:rsidR="001F167D" w:rsidRDefault="00E44A9C">
      <w:pPr>
        <w:pStyle w:val="a3"/>
        <w:ind w:right="1129" w:firstLine="708"/>
      </w:pPr>
      <w:r>
        <w:t>пользование компьютером для решения доступных учебных задач с про-</w:t>
      </w:r>
      <w:r>
        <w:rPr>
          <w:spacing w:val="1"/>
        </w:rPr>
        <w:t xml:space="preserve"> </w:t>
      </w:r>
      <w:r>
        <w:t>стыми информационными объектами (текстами, рисунками), доступными элек-</w:t>
      </w:r>
      <w:r>
        <w:rPr>
          <w:spacing w:val="1"/>
        </w:rPr>
        <w:t xml:space="preserve"> </w:t>
      </w:r>
      <w:r>
        <w:t>тронными</w:t>
      </w:r>
      <w:r>
        <w:rPr>
          <w:spacing w:val="-2"/>
        </w:rPr>
        <w:t xml:space="preserve"> </w:t>
      </w:r>
      <w:r>
        <w:t>ресурсами;</w:t>
      </w:r>
    </w:p>
    <w:p w14:paraId="2E05C497" w14:textId="77777777" w:rsidR="001F167D" w:rsidRDefault="00E44A9C">
      <w:pPr>
        <w:pStyle w:val="a3"/>
        <w:ind w:right="1137" w:firstLine="708"/>
      </w:pPr>
      <w:r>
        <w:t>пользование компьютером для поиска, получения, хранения, воспроизве-</w:t>
      </w:r>
      <w:r>
        <w:rPr>
          <w:spacing w:val="1"/>
        </w:rPr>
        <w:t xml:space="preserve"> </w:t>
      </w:r>
      <w:r>
        <w:t>дения</w:t>
      </w:r>
      <w:r>
        <w:rPr>
          <w:spacing w:val="-4"/>
        </w:rPr>
        <w:t xml:space="preserve"> </w:t>
      </w:r>
      <w:r>
        <w:t>и передачи</w:t>
      </w:r>
      <w:r>
        <w:rPr>
          <w:spacing w:val="2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информации;</w:t>
      </w:r>
    </w:p>
    <w:p w14:paraId="2E53A28F" w14:textId="77777777" w:rsidR="001F167D" w:rsidRDefault="00E44A9C">
      <w:pPr>
        <w:pStyle w:val="a3"/>
        <w:ind w:right="1129" w:firstLine="540"/>
      </w:pPr>
      <w:r>
        <w:t>запись (фиксация) выборочной информации об окружающем мире и о себе</w:t>
      </w:r>
      <w:r>
        <w:rPr>
          <w:spacing w:val="1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ИКТ.</w:t>
      </w:r>
    </w:p>
    <w:p w14:paraId="59900949" w14:textId="77777777" w:rsidR="001F167D" w:rsidRDefault="001F167D">
      <w:pPr>
        <w:pStyle w:val="a3"/>
        <w:ind w:left="0"/>
        <w:jc w:val="left"/>
        <w:rPr>
          <w:sz w:val="27"/>
        </w:rPr>
      </w:pPr>
    </w:p>
    <w:p w14:paraId="093EFAE1" w14:textId="77777777" w:rsidR="001F167D" w:rsidRDefault="001F167D">
      <w:pPr>
        <w:pStyle w:val="a3"/>
        <w:spacing w:before="7"/>
        <w:ind w:left="0"/>
        <w:jc w:val="left"/>
        <w:rPr>
          <w:sz w:val="23"/>
        </w:rPr>
      </w:pPr>
    </w:p>
    <w:p w14:paraId="502B3545" w14:textId="77777777" w:rsidR="001F167D" w:rsidRDefault="00E44A9C">
      <w:pPr>
        <w:pStyle w:val="11"/>
        <w:ind w:right="1217" w:firstLine="1313"/>
        <w:jc w:val="both"/>
      </w:pPr>
      <w:r>
        <w:t>Минимальный и достаточный уровни достижения предметных</w:t>
      </w:r>
      <w:r>
        <w:rPr>
          <w:spacing w:val="1"/>
        </w:rPr>
        <w:t xml:space="preserve"> </w:t>
      </w:r>
      <w:r>
        <w:t>результатов по</w:t>
      </w:r>
      <w:r w:rsidR="00FA6443">
        <w:t xml:space="preserve"> </w:t>
      </w:r>
      <w:r>
        <w:t>предметной области "Естествознание" на конец обучения в</w:t>
      </w:r>
      <w:r>
        <w:rPr>
          <w:spacing w:val="-67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(IV</w:t>
      </w:r>
      <w:r>
        <w:rPr>
          <w:spacing w:val="-4"/>
        </w:rPr>
        <w:t xml:space="preserve"> </w:t>
      </w:r>
      <w:r>
        <w:t>класс)</w:t>
      </w:r>
    </w:p>
    <w:p w14:paraId="24A7865D" w14:textId="77777777" w:rsidR="001F167D" w:rsidRDefault="001F167D">
      <w:pPr>
        <w:pStyle w:val="a3"/>
        <w:spacing w:before="10"/>
        <w:ind w:left="0"/>
        <w:jc w:val="left"/>
        <w:rPr>
          <w:b/>
          <w:sz w:val="27"/>
        </w:rPr>
      </w:pPr>
    </w:p>
    <w:p w14:paraId="49DA5FA6" w14:textId="77777777" w:rsidR="001F167D" w:rsidRDefault="00E44A9C">
      <w:pPr>
        <w:spacing w:line="322" w:lineRule="exact"/>
        <w:ind w:left="812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5994302E" w14:textId="77777777" w:rsidR="001F167D" w:rsidRDefault="00E44A9C">
      <w:pPr>
        <w:pStyle w:val="a3"/>
        <w:spacing w:line="322" w:lineRule="exact"/>
        <w:ind w:left="1521"/>
        <w:jc w:val="left"/>
      </w:pP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изучения;</w:t>
      </w:r>
    </w:p>
    <w:p w14:paraId="25093C7D" w14:textId="77777777" w:rsidR="001F167D" w:rsidRDefault="00E44A9C">
      <w:pPr>
        <w:pStyle w:val="a3"/>
        <w:ind w:left="1521"/>
        <w:jc w:val="left"/>
      </w:pPr>
      <w:r>
        <w:t>узнавание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иллюстрациях,</w:t>
      </w:r>
      <w:r>
        <w:rPr>
          <w:spacing w:val="-6"/>
        </w:rPr>
        <w:t xml:space="preserve"> </w:t>
      </w:r>
      <w:r>
        <w:t>фотогра-</w:t>
      </w:r>
    </w:p>
    <w:p w14:paraId="6E6250D6" w14:textId="77777777" w:rsidR="001F167D" w:rsidRDefault="00E44A9C">
      <w:pPr>
        <w:pStyle w:val="a3"/>
        <w:spacing w:before="2" w:line="322" w:lineRule="exact"/>
        <w:jc w:val="left"/>
      </w:pPr>
      <w:r>
        <w:t>фиях;</w:t>
      </w:r>
    </w:p>
    <w:p w14:paraId="4CC4223E" w14:textId="77777777" w:rsidR="001F167D" w:rsidRDefault="00E44A9C">
      <w:pPr>
        <w:pStyle w:val="a3"/>
        <w:ind w:left="1521"/>
        <w:jc w:val="left"/>
      </w:pPr>
      <w:r>
        <w:t>отнесение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(видо-родовые</w:t>
      </w:r>
    </w:p>
    <w:p w14:paraId="1B629225" w14:textId="77777777" w:rsidR="001F167D" w:rsidRDefault="00E44A9C">
      <w:pPr>
        <w:pStyle w:val="a3"/>
        <w:ind w:right="1115"/>
        <w:jc w:val="left"/>
      </w:pPr>
      <w:r>
        <w:rPr>
          <w:spacing w:val="-1"/>
        </w:rPr>
        <w:t>понятия);</w:t>
      </w:r>
      <w:r>
        <w:rPr>
          <w:spacing w:val="-46"/>
        </w:rPr>
        <w:t xml:space="preserve"> </w:t>
      </w:r>
      <w:r>
        <w:rPr>
          <w:spacing w:val="-1"/>
        </w:rPr>
        <w:t>называние</w:t>
      </w:r>
      <w:r>
        <w:rPr>
          <w:spacing w:val="-5"/>
        </w:rPr>
        <w:t xml:space="preserve"> </w:t>
      </w:r>
      <w:r>
        <w:t>сходных</w:t>
      </w:r>
      <w:r>
        <w:rPr>
          <w:spacing w:val="-1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отнесенных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 той</w:t>
      </w:r>
      <w:r>
        <w:rPr>
          <w:spacing w:val="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изучаемой</w:t>
      </w:r>
      <w:r>
        <w:rPr>
          <w:spacing w:val="-67"/>
        </w:rPr>
        <w:t xml:space="preserve"> </w:t>
      </w:r>
      <w:r>
        <w:t>группе;</w:t>
      </w:r>
    </w:p>
    <w:p w14:paraId="2F8D6551" w14:textId="77777777" w:rsidR="001F167D" w:rsidRDefault="00E44A9C">
      <w:pPr>
        <w:pStyle w:val="a3"/>
        <w:ind w:right="1340" w:firstLine="540"/>
        <w:jc w:val="left"/>
      </w:pPr>
      <w:r>
        <w:lastRenderedPageBreak/>
        <w:t>представления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правилах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при-</w:t>
      </w:r>
      <w:r>
        <w:rPr>
          <w:spacing w:val="-67"/>
        </w:rPr>
        <w:t xml:space="preserve"> </w:t>
      </w:r>
      <w:r>
        <w:t>роде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обществе;</w:t>
      </w:r>
    </w:p>
    <w:p w14:paraId="5E74A007" w14:textId="77777777" w:rsidR="001F167D" w:rsidRDefault="00E44A9C">
      <w:pPr>
        <w:pStyle w:val="a3"/>
        <w:spacing w:before="1"/>
        <w:ind w:right="1340" w:firstLine="540"/>
        <w:jc w:val="left"/>
      </w:pPr>
      <w:r>
        <w:t>знание</w:t>
      </w:r>
      <w:r>
        <w:rPr>
          <w:spacing w:val="17"/>
        </w:rPr>
        <w:t xml:space="preserve"> </w:t>
      </w:r>
      <w:r>
        <w:t>требований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режиму</w:t>
      </w:r>
      <w:r>
        <w:rPr>
          <w:spacing w:val="12"/>
        </w:rPr>
        <w:t xml:space="preserve"> </w:t>
      </w:r>
      <w:r>
        <w:t>дня</w:t>
      </w:r>
      <w:r>
        <w:rPr>
          <w:spacing w:val="17"/>
        </w:rPr>
        <w:t xml:space="preserve"> </w:t>
      </w:r>
      <w:r>
        <w:t>обучающегося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понимание</w:t>
      </w:r>
      <w:r>
        <w:rPr>
          <w:spacing w:val="16"/>
        </w:rPr>
        <w:t xml:space="preserve"> </w:t>
      </w:r>
      <w:r>
        <w:t>необходи-</w:t>
      </w:r>
      <w:r>
        <w:rPr>
          <w:spacing w:val="-67"/>
        </w:rPr>
        <w:t xml:space="preserve"> </w:t>
      </w:r>
      <w:r>
        <w:t>мости</w:t>
      </w:r>
      <w:r>
        <w:rPr>
          <w:spacing w:val="20"/>
        </w:rPr>
        <w:t xml:space="preserve"> </w:t>
      </w:r>
      <w:r>
        <w:t>его</w:t>
      </w:r>
      <w:r w:rsidR="00FA6443">
        <w:t xml:space="preserve"> </w:t>
      </w:r>
      <w:r>
        <w:t>выполнения;</w:t>
      </w:r>
    </w:p>
    <w:p w14:paraId="3B2C10F3" w14:textId="77777777" w:rsidR="001F167D" w:rsidRDefault="00E44A9C">
      <w:pPr>
        <w:pStyle w:val="a3"/>
        <w:ind w:right="1238" w:firstLine="540"/>
        <w:jc w:val="left"/>
      </w:pPr>
      <w:r>
        <w:t>знание основных правил личной гигиены и выполнение их в повседневной</w:t>
      </w:r>
      <w:r>
        <w:rPr>
          <w:spacing w:val="-67"/>
        </w:rPr>
        <w:t xml:space="preserve"> </w:t>
      </w:r>
      <w:r>
        <w:t>жизни;</w:t>
      </w:r>
      <w:r w:rsidR="00FA6443">
        <w:t xml:space="preserve"> </w:t>
      </w:r>
      <w:r>
        <w:t>ухаживание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t>растениями,</w:t>
      </w:r>
      <w:r>
        <w:rPr>
          <w:spacing w:val="-2"/>
        </w:rPr>
        <w:t xml:space="preserve"> </w:t>
      </w:r>
      <w:r>
        <w:t>кормление</w:t>
      </w:r>
      <w:r>
        <w:rPr>
          <w:spacing w:val="-2"/>
        </w:rPr>
        <w:t xml:space="preserve"> </w:t>
      </w:r>
      <w:r>
        <w:t>зимующих</w:t>
      </w:r>
      <w:r>
        <w:rPr>
          <w:spacing w:val="-1"/>
        </w:rPr>
        <w:t xml:space="preserve"> </w:t>
      </w:r>
      <w:r>
        <w:t>птиц;</w:t>
      </w:r>
    </w:p>
    <w:p w14:paraId="2492FD0A" w14:textId="77777777" w:rsidR="001F167D" w:rsidRDefault="00E44A9C">
      <w:pPr>
        <w:pStyle w:val="a3"/>
        <w:ind w:right="1115" w:firstLine="540"/>
        <w:jc w:val="left"/>
      </w:pPr>
      <w:r>
        <w:t>составление</w:t>
      </w:r>
      <w:r>
        <w:rPr>
          <w:spacing w:val="13"/>
        </w:rPr>
        <w:t xml:space="preserve"> </w:t>
      </w:r>
      <w:r>
        <w:t>повествовательного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описательного</w:t>
      </w:r>
      <w:r>
        <w:rPr>
          <w:spacing w:val="14"/>
        </w:rPr>
        <w:t xml:space="preserve"> </w:t>
      </w:r>
      <w:r>
        <w:t>рассказа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пред-</w:t>
      </w:r>
      <w:r>
        <w:rPr>
          <w:spacing w:val="-67"/>
        </w:rPr>
        <w:t xml:space="preserve"> </w:t>
      </w:r>
      <w:r>
        <w:t>ложений</w:t>
      </w:r>
      <w:r>
        <w:rPr>
          <w:spacing w:val="16"/>
        </w:rPr>
        <w:t xml:space="preserve"> </w:t>
      </w:r>
      <w:r>
        <w:t>обизученных</w:t>
      </w:r>
      <w:r>
        <w:rPr>
          <w:spacing w:val="-3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плану;</w:t>
      </w:r>
    </w:p>
    <w:p w14:paraId="36023C67" w14:textId="77777777" w:rsidR="001F167D" w:rsidRDefault="00E44A9C">
      <w:pPr>
        <w:pStyle w:val="a3"/>
        <w:ind w:right="1128" w:firstLine="540"/>
      </w:pPr>
      <w:r>
        <w:t>адекватное взаимодействие с изученными объектами окружающего мира в</w:t>
      </w:r>
      <w:r>
        <w:rPr>
          <w:spacing w:val="1"/>
        </w:rPr>
        <w:t xml:space="preserve"> </w:t>
      </w:r>
      <w:r>
        <w:t>учебных</w:t>
      </w:r>
      <w:r w:rsidR="00FA6443">
        <w:t xml:space="preserve"> </w:t>
      </w:r>
      <w:r>
        <w:t>ситуациях, адекватное поведение в кла</w:t>
      </w:r>
      <w:r w:rsidR="00FA6443">
        <w:t>ссе, в образовательной организа</w:t>
      </w:r>
      <w:r>
        <w:t>ции,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реальной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смоделированной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ситуации.</w:t>
      </w:r>
    </w:p>
    <w:p w14:paraId="0ED4181C" w14:textId="77777777" w:rsidR="001F167D" w:rsidRDefault="001F167D">
      <w:pPr>
        <w:pStyle w:val="a3"/>
        <w:spacing w:before="10"/>
        <w:ind w:left="0"/>
        <w:jc w:val="left"/>
        <w:rPr>
          <w:sz w:val="27"/>
        </w:rPr>
      </w:pPr>
    </w:p>
    <w:p w14:paraId="79AD91BB" w14:textId="77777777" w:rsidR="001F167D" w:rsidRDefault="00E44A9C">
      <w:pPr>
        <w:spacing w:line="322" w:lineRule="exact"/>
        <w:ind w:left="812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уровень:</w:t>
      </w:r>
    </w:p>
    <w:p w14:paraId="12BCAF8B" w14:textId="77777777" w:rsidR="001F167D" w:rsidRDefault="00E44A9C">
      <w:pPr>
        <w:pStyle w:val="a3"/>
        <w:ind w:right="1340" w:firstLine="540"/>
        <w:jc w:val="left"/>
      </w:pP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взаимосвязях</w:t>
      </w:r>
      <w:r>
        <w:rPr>
          <w:spacing w:val="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7"/>
        </w:rPr>
        <w:t xml:space="preserve"> </w:t>
      </w:r>
      <w:r>
        <w:t>объектами,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месте</w:t>
      </w:r>
      <w:r>
        <w:rPr>
          <w:spacing w:val="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окружающем</w:t>
      </w:r>
      <w:r w:rsidR="00FA6443">
        <w:t xml:space="preserve"> </w:t>
      </w:r>
      <w:r>
        <w:t>мире;</w:t>
      </w:r>
    </w:p>
    <w:p w14:paraId="6BA71DAB" w14:textId="77777777" w:rsidR="001F167D" w:rsidRDefault="00E44A9C">
      <w:pPr>
        <w:pStyle w:val="a3"/>
        <w:spacing w:before="2"/>
        <w:ind w:right="1115" w:firstLine="540"/>
        <w:jc w:val="left"/>
      </w:pPr>
      <w:r>
        <w:t>узнавание и называние изученных объектов в натуральном виде в есте-</w:t>
      </w:r>
      <w:r>
        <w:rPr>
          <w:spacing w:val="1"/>
        </w:rPr>
        <w:t xml:space="preserve"> </w:t>
      </w:r>
      <w:r>
        <w:t>ственных условиях; отнесение изученных объектов к определенным группам с</w:t>
      </w:r>
      <w:r>
        <w:rPr>
          <w:spacing w:val="-6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оснований</w:t>
      </w:r>
      <w:r>
        <w:rPr>
          <w:spacing w:val="4"/>
        </w:rPr>
        <w:t xml:space="preserve"> </w:t>
      </w:r>
      <w:r>
        <w:t>для классификации;</w:t>
      </w:r>
    </w:p>
    <w:p w14:paraId="052A0F7A" w14:textId="77777777" w:rsidR="001F167D" w:rsidRDefault="00E44A9C">
      <w:pPr>
        <w:pStyle w:val="a3"/>
        <w:ind w:right="1115" w:firstLine="540"/>
        <w:jc w:val="left"/>
      </w:pPr>
      <w:r>
        <w:rPr>
          <w:spacing w:val="-1"/>
        </w:rPr>
        <w:t>развернутая</w:t>
      </w:r>
      <w:r>
        <w:t xml:space="preserve"> </w:t>
      </w:r>
      <w:r>
        <w:rPr>
          <w:spacing w:val="-1"/>
        </w:rPr>
        <w:t>характеристика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объектам;</w:t>
      </w:r>
      <w:r>
        <w:rPr>
          <w:spacing w:val="-42"/>
        </w:rPr>
        <w:t xml:space="preserve"> </w:t>
      </w:r>
      <w:r>
        <w:t>зна-</w:t>
      </w:r>
      <w:r>
        <w:rPr>
          <w:spacing w:val="-67"/>
        </w:rPr>
        <w:t xml:space="preserve"> </w:t>
      </w:r>
      <w:r>
        <w:t>ние</w:t>
      </w:r>
      <w:r>
        <w:rPr>
          <w:spacing w:val="-6"/>
        </w:rPr>
        <w:t xml:space="preserve"> </w:t>
      </w:r>
      <w:r>
        <w:t>отличительных</w:t>
      </w:r>
      <w:r>
        <w:rPr>
          <w:spacing w:val="-2"/>
        </w:rPr>
        <w:t xml:space="preserve"> </w:t>
      </w:r>
      <w:r>
        <w:t>существенных</w:t>
      </w:r>
      <w:r>
        <w:rPr>
          <w:spacing w:val="-4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объектов;</w:t>
      </w:r>
    </w:p>
    <w:p w14:paraId="39A07398" w14:textId="77777777" w:rsidR="001F167D" w:rsidRDefault="00E44A9C">
      <w:pPr>
        <w:pStyle w:val="a3"/>
        <w:spacing w:line="321" w:lineRule="exact"/>
        <w:ind w:left="1353"/>
        <w:jc w:val="left"/>
      </w:pPr>
      <w:r>
        <w:t>знание</w:t>
      </w:r>
      <w:r>
        <w:rPr>
          <w:spacing w:val="-8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чувств;</w:t>
      </w:r>
    </w:p>
    <w:p w14:paraId="5B7F5181" w14:textId="77777777" w:rsidR="001F167D" w:rsidRDefault="00E44A9C">
      <w:pPr>
        <w:pStyle w:val="a3"/>
        <w:spacing w:before="1"/>
        <w:ind w:right="1115" w:firstLine="540"/>
        <w:jc w:val="left"/>
      </w:pPr>
      <w:r>
        <w:t>знание</w:t>
      </w:r>
      <w:r>
        <w:rPr>
          <w:spacing w:val="34"/>
        </w:rPr>
        <w:t xml:space="preserve"> </w:t>
      </w:r>
      <w:r>
        <w:t>некоторых</w:t>
      </w:r>
      <w:r>
        <w:rPr>
          <w:spacing w:val="33"/>
        </w:rPr>
        <w:t xml:space="preserve"> </w:t>
      </w:r>
      <w:r>
        <w:t>правил</w:t>
      </w:r>
      <w:r>
        <w:rPr>
          <w:spacing w:val="32"/>
        </w:rPr>
        <w:t xml:space="preserve"> </w:t>
      </w:r>
      <w:r>
        <w:t>безопасного</w:t>
      </w:r>
      <w:r>
        <w:rPr>
          <w:spacing w:val="33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природе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обществе</w:t>
      </w:r>
      <w:r>
        <w:rPr>
          <w:spacing w:val="3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особенностей;</w:t>
      </w:r>
    </w:p>
    <w:p w14:paraId="3E66A00C" w14:textId="77777777" w:rsidR="001F167D" w:rsidRDefault="00E44A9C">
      <w:pPr>
        <w:pStyle w:val="a3"/>
        <w:ind w:right="1357" w:firstLine="540"/>
        <w:jc w:val="left"/>
      </w:pPr>
      <w:r>
        <w:t>готовность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использованию</w:t>
      </w:r>
      <w:r>
        <w:rPr>
          <w:spacing w:val="25"/>
        </w:rPr>
        <w:t xml:space="preserve"> </w:t>
      </w:r>
      <w:r>
        <w:t>полученных</w:t>
      </w:r>
      <w:r>
        <w:rPr>
          <w:spacing w:val="27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решении</w:t>
      </w:r>
      <w:r>
        <w:rPr>
          <w:spacing w:val="27"/>
        </w:rPr>
        <w:t xml:space="preserve"> </w:t>
      </w:r>
      <w:r>
        <w:t>учебных,</w:t>
      </w:r>
      <w:r>
        <w:rPr>
          <w:spacing w:val="-67"/>
        </w:rPr>
        <w:t xml:space="preserve"> </w:t>
      </w:r>
      <w:r>
        <w:t>учебно-бытовых</w:t>
      </w:r>
      <w:r>
        <w:rPr>
          <w:spacing w:val="26"/>
        </w:rPr>
        <w:t xml:space="preserve"> </w:t>
      </w:r>
      <w:r>
        <w:t>и</w:t>
      </w:r>
      <w:r w:rsidR="00FA6443">
        <w:t xml:space="preserve"> </w:t>
      </w:r>
      <w:r>
        <w:t>учебно-трудовых</w:t>
      </w:r>
      <w:r>
        <w:rPr>
          <w:spacing w:val="-1"/>
        </w:rPr>
        <w:t xml:space="preserve"> </w:t>
      </w:r>
      <w:r>
        <w:t>задач.</w:t>
      </w:r>
    </w:p>
    <w:p w14:paraId="0216D291" w14:textId="77777777" w:rsidR="001F167D" w:rsidRDefault="00E44A9C">
      <w:pPr>
        <w:pStyle w:val="a3"/>
        <w:ind w:right="1340" w:firstLine="540"/>
        <w:jc w:val="left"/>
      </w:pPr>
      <w:r>
        <w:t>ответы</w:t>
      </w:r>
      <w:r>
        <w:rPr>
          <w:spacing w:val="3"/>
        </w:rPr>
        <w:t xml:space="preserve"> </w:t>
      </w:r>
      <w:r>
        <w:t>на вопросы и</w:t>
      </w:r>
      <w:r>
        <w:rPr>
          <w:spacing w:val="5"/>
        </w:rPr>
        <w:t xml:space="preserve"> </w:t>
      </w:r>
      <w:r>
        <w:t>постановка</w:t>
      </w:r>
      <w:r>
        <w:rPr>
          <w:spacing w:val="3"/>
        </w:rPr>
        <w:t xml:space="preserve"> </w:t>
      </w:r>
      <w:r>
        <w:t>вопросов по</w:t>
      </w:r>
      <w:r>
        <w:rPr>
          <w:spacing w:val="4"/>
        </w:rPr>
        <w:t xml:space="preserve"> </w:t>
      </w:r>
      <w:r>
        <w:t>содержанию</w:t>
      </w:r>
      <w:r>
        <w:rPr>
          <w:spacing w:val="2"/>
        </w:rPr>
        <w:t xml:space="preserve"> </w:t>
      </w:r>
      <w:r>
        <w:t>изученного,</w:t>
      </w:r>
      <w:r>
        <w:rPr>
          <w:spacing w:val="-67"/>
        </w:rPr>
        <w:t xml:space="preserve"> </w:t>
      </w:r>
      <w:r>
        <w:t>проявление</w:t>
      </w:r>
      <w:r>
        <w:rPr>
          <w:spacing w:val="6"/>
        </w:rPr>
        <w:t xml:space="preserve"> </w:t>
      </w:r>
      <w:r>
        <w:t>желания</w:t>
      </w:r>
      <w:r w:rsidR="00FA6443">
        <w:t xml:space="preserve"> </w:t>
      </w:r>
      <w:r>
        <w:t>рассказать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 изучения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наблюдения;</w:t>
      </w:r>
    </w:p>
    <w:p w14:paraId="4098AEDC" w14:textId="77777777" w:rsidR="001F167D" w:rsidRDefault="00E44A9C">
      <w:pPr>
        <w:pStyle w:val="a3"/>
        <w:ind w:right="1128" w:firstLine="540"/>
      </w:pPr>
      <w:r>
        <w:rPr>
          <w:spacing w:val="-1"/>
        </w:rPr>
        <w:t>выполнение</w:t>
      </w:r>
      <w:r>
        <w:rPr>
          <w:spacing w:val="-16"/>
        </w:rPr>
        <w:t xml:space="preserve"> </w:t>
      </w:r>
      <w:r>
        <w:t>задания</w:t>
      </w:r>
      <w:r>
        <w:rPr>
          <w:spacing w:val="-19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текущего</w:t>
      </w:r>
      <w:r>
        <w:rPr>
          <w:spacing w:val="-16"/>
        </w:rPr>
        <w:t xml:space="preserve"> </w:t>
      </w:r>
      <w:r>
        <w:t>контроля</w:t>
      </w:r>
      <w:r>
        <w:rPr>
          <w:spacing w:val="-16"/>
        </w:rPr>
        <w:t xml:space="preserve"> </w:t>
      </w:r>
      <w:r>
        <w:t>педагогического</w:t>
      </w:r>
      <w:r>
        <w:rPr>
          <w:spacing w:val="-16"/>
        </w:rPr>
        <w:t xml:space="preserve"> </w:t>
      </w:r>
      <w:r>
        <w:t>работника</w:t>
      </w:r>
      <w:r>
        <w:rPr>
          <w:spacing w:val="-16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наличии предваряющего и итогового контроля), оценка своей работы и 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проявление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ней</w:t>
      </w:r>
      <w:r>
        <w:rPr>
          <w:spacing w:val="-9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отношения,</w:t>
      </w:r>
      <w:r>
        <w:rPr>
          <w:spacing w:val="-13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замечаний,</w:t>
      </w:r>
      <w:r>
        <w:rPr>
          <w:spacing w:val="-67"/>
        </w:rPr>
        <w:t xml:space="preserve"> </w:t>
      </w:r>
      <w:r>
        <w:t>адекватное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похвалы;</w:t>
      </w:r>
    </w:p>
    <w:p w14:paraId="3C7911E1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BAFBB0F" w14:textId="77777777" w:rsidR="001F167D" w:rsidRDefault="00E44A9C">
      <w:pPr>
        <w:pStyle w:val="a3"/>
        <w:spacing w:before="74"/>
        <w:ind w:right="1115" w:firstLine="540"/>
        <w:jc w:val="left"/>
      </w:pPr>
      <w:r>
        <w:lastRenderedPageBreak/>
        <w:t>проявление</w:t>
      </w:r>
      <w:r>
        <w:rPr>
          <w:spacing w:val="20"/>
        </w:rPr>
        <w:t xml:space="preserve"> </w:t>
      </w:r>
      <w:r>
        <w:t>активности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ситуа-</w:t>
      </w:r>
      <w:r>
        <w:rPr>
          <w:spacing w:val="-67"/>
        </w:rPr>
        <w:t xml:space="preserve"> </w:t>
      </w:r>
      <w:r>
        <w:t>тивном общении</w:t>
      </w:r>
      <w:r>
        <w:rPr>
          <w:spacing w:val="1"/>
        </w:rPr>
        <w:t xml:space="preserve"> </w:t>
      </w:r>
      <w:r>
        <w:t>с</w:t>
      </w:r>
      <w:r w:rsidR="00FA6443">
        <w:t xml:space="preserve"> </w:t>
      </w:r>
      <w:r>
        <w:t>обучающимися; адекватное взаимодействие с объектами</w:t>
      </w:r>
      <w:r>
        <w:rPr>
          <w:spacing w:val="1"/>
        </w:rPr>
        <w:t xml:space="preserve"> </w:t>
      </w:r>
      <w:r>
        <w:t>окружающего мира;</w:t>
      </w:r>
    </w:p>
    <w:p w14:paraId="6FA7EB83" w14:textId="77777777" w:rsidR="001F167D" w:rsidRDefault="00E44A9C">
      <w:pPr>
        <w:pStyle w:val="a3"/>
        <w:spacing w:before="2"/>
        <w:ind w:right="1115" w:firstLine="540"/>
        <w:jc w:val="left"/>
      </w:pPr>
      <w:r>
        <w:t>соблюдение элементарных санитарно-гигиенических норм;</w:t>
      </w:r>
      <w:r w:rsidR="00FA6443">
        <w:t xml:space="preserve"> </w:t>
      </w:r>
      <w:r>
        <w:t>выполнение до-</w:t>
      </w:r>
      <w:r>
        <w:rPr>
          <w:spacing w:val="-67"/>
        </w:rPr>
        <w:t xml:space="preserve"> </w:t>
      </w:r>
      <w:r>
        <w:t>ступных</w:t>
      </w:r>
      <w:r>
        <w:rPr>
          <w:spacing w:val="-4"/>
        </w:rPr>
        <w:t xml:space="preserve"> </w:t>
      </w:r>
      <w:r>
        <w:t>природоохранительных действий;</w:t>
      </w:r>
    </w:p>
    <w:p w14:paraId="18030238" w14:textId="77777777" w:rsidR="001F167D" w:rsidRDefault="00E44A9C">
      <w:pPr>
        <w:pStyle w:val="a3"/>
        <w:ind w:right="1340" w:firstLine="540"/>
        <w:jc w:val="left"/>
      </w:pPr>
      <w:r>
        <w:t>готовность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использованию</w:t>
      </w:r>
      <w:r>
        <w:rPr>
          <w:spacing w:val="33"/>
        </w:rPr>
        <w:t xml:space="preserve"> </w:t>
      </w:r>
      <w:r>
        <w:t>сформированных</w:t>
      </w:r>
      <w:r>
        <w:rPr>
          <w:spacing w:val="30"/>
        </w:rPr>
        <w:t xml:space="preserve"> </w:t>
      </w:r>
      <w:r>
        <w:t>умений</w:t>
      </w:r>
      <w:r>
        <w:rPr>
          <w:spacing w:val="34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решении</w:t>
      </w:r>
      <w:r>
        <w:rPr>
          <w:spacing w:val="-67"/>
        </w:rPr>
        <w:t xml:space="preserve"> </w:t>
      </w:r>
      <w:r>
        <w:t>учебных,</w:t>
      </w:r>
      <w:r>
        <w:rPr>
          <w:spacing w:val="33"/>
        </w:rPr>
        <w:t xml:space="preserve"> </w:t>
      </w:r>
      <w:r>
        <w:t>учебно-бытовых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задач.</w:t>
      </w:r>
    </w:p>
    <w:p w14:paraId="4678DB1C" w14:textId="77777777" w:rsidR="001F167D" w:rsidRDefault="001F167D">
      <w:pPr>
        <w:pStyle w:val="a3"/>
        <w:ind w:left="0"/>
        <w:jc w:val="left"/>
      </w:pPr>
    </w:p>
    <w:p w14:paraId="257AA6ED" w14:textId="77777777" w:rsidR="001F167D" w:rsidRDefault="00E44A9C">
      <w:pPr>
        <w:pStyle w:val="11"/>
        <w:spacing w:before="1"/>
        <w:ind w:firstLine="1313"/>
      </w:pPr>
      <w:r>
        <w:t>Минимальный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достаточный</w:t>
      </w:r>
      <w:r>
        <w:rPr>
          <w:spacing w:val="29"/>
        </w:rPr>
        <w:t xml:space="preserve"> </w:t>
      </w:r>
      <w:r>
        <w:t>уровни</w:t>
      </w:r>
      <w:r>
        <w:rPr>
          <w:spacing w:val="28"/>
        </w:rPr>
        <w:t xml:space="preserve"> </w:t>
      </w:r>
      <w:r>
        <w:t>достижения</w:t>
      </w:r>
      <w:r>
        <w:rPr>
          <w:spacing w:val="33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по</w:t>
      </w:r>
      <w:r w:rsidR="00FA6443"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"Естествознание"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класса</w:t>
      </w:r>
    </w:p>
    <w:p w14:paraId="6D629F32" w14:textId="77777777" w:rsidR="001F167D" w:rsidRDefault="001F167D">
      <w:pPr>
        <w:pStyle w:val="a3"/>
        <w:spacing w:before="10"/>
        <w:ind w:left="0"/>
        <w:jc w:val="left"/>
        <w:rPr>
          <w:b/>
          <w:sz w:val="27"/>
        </w:rPr>
      </w:pPr>
    </w:p>
    <w:p w14:paraId="7B823DD7" w14:textId="77777777" w:rsidR="001F167D" w:rsidRDefault="00E44A9C">
      <w:pPr>
        <w:spacing w:line="322" w:lineRule="exact"/>
        <w:ind w:left="798" w:right="7989"/>
        <w:jc w:val="center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4E8B6AE6" w14:textId="77777777" w:rsidR="001F167D" w:rsidRDefault="00E44A9C">
      <w:pPr>
        <w:pStyle w:val="a3"/>
        <w:ind w:left="798" w:right="769"/>
        <w:jc w:val="center"/>
      </w:pPr>
      <w:r>
        <w:t>узнавание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иллюстрациях,</w:t>
      </w:r>
      <w:r>
        <w:rPr>
          <w:spacing w:val="-6"/>
        </w:rPr>
        <w:t xml:space="preserve"> </w:t>
      </w:r>
      <w:r>
        <w:t>фотогра-</w:t>
      </w:r>
    </w:p>
    <w:p w14:paraId="5590D4E4" w14:textId="77777777" w:rsidR="001F167D" w:rsidRDefault="001F167D">
      <w:pPr>
        <w:jc w:val="center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04418C7" w14:textId="77777777" w:rsidR="001F167D" w:rsidRDefault="00E44A9C">
      <w:pPr>
        <w:pStyle w:val="a3"/>
        <w:spacing w:before="2" w:line="480" w:lineRule="auto"/>
        <w:ind w:right="-19"/>
        <w:jc w:val="left"/>
      </w:pPr>
      <w:r>
        <w:lastRenderedPageBreak/>
        <w:t>фиях; мире;</w:t>
      </w:r>
    </w:p>
    <w:p w14:paraId="3F775DFD" w14:textId="77777777" w:rsidR="001F167D" w:rsidRDefault="00E44A9C">
      <w:pPr>
        <w:pStyle w:val="a3"/>
        <w:spacing w:before="6" w:line="640" w:lineRule="atLeast"/>
        <w:ind w:left="-10" w:right="55"/>
        <w:jc w:val="left"/>
      </w:pPr>
      <w:r>
        <w:br w:type="column"/>
      </w:r>
      <w:r>
        <w:lastRenderedPageBreak/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объектов,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67"/>
        </w:rPr>
        <w:t xml:space="preserve"> </w:t>
      </w:r>
      <w:r>
        <w:t>отнесение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(осина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лист-</w:t>
      </w:r>
    </w:p>
    <w:p w14:paraId="615D88A0" w14:textId="77777777" w:rsidR="001F167D" w:rsidRDefault="001F167D">
      <w:pPr>
        <w:spacing w:line="640" w:lineRule="atLeast"/>
        <w:sectPr w:rsidR="001F167D">
          <w:type w:val="continuous"/>
          <w:pgSz w:w="11910" w:h="16840"/>
          <w:pgMar w:top="1560" w:right="0" w:bottom="280" w:left="320" w:header="720" w:footer="720" w:gutter="0"/>
          <w:cols w:num="2" w:space="720" w:equalWidth="0">
            <w:col w:w="1491" w:space="40"/>
            <w:col w:w="10059"/>
          </w:cols>
        </w:sectPr>
      </w:pPr>
    </w:p>
    <w:p w14:paraId="5C4F5A89" w14:textId="77777777" w:rsidR="001F167D" w:rsidRDefault="00E44A9C">
      <w:pPr>
        <w:pStyle w:val="a3"/>
        <w:ind w:right="1115"/>
        <w:jc w:val="left"/>
      </w:pPr>
      <w:r>
        <w:lastRenderedPageBreak/>
        <w:t>венное</w:t>
      </w:r>
      <w:r>
        <w:rPr>
          <w:spacing w:val="-4"/>
        </w:rPr>
        <w:t xml:space="preserve"> </w:t>
      </w:r>
      <w:r>
        <w:t>дерево</w:t>
      </w:r>
      <w:r>
        <w:rPr>
          <w:spacing w:val="-1"/>
        </w:rPr>
        <w:t xml:space="preserve"> </w:t>
      </w:r>
      <w:r>
        <w:t>леса);</w:t>
      </w:r>
      <w:r>
        <w:rPr>
          <w:spacing w:val="-2"/>
        </w:rPr>
        <w:t xml:space="preserve"> </w:t>
      </w:r>
      <w:r>
        <w:t>называние</w:t>
      </w:r>
      <w:r>
        <w:rPr>
          <w:spacing w:val="32"/>
        </w:rPr>
        <w:t xml:space="preserve"> </w:t>
      </w:r>
      <w:r>
        <w:t>сходных</w:t>
      </w:r>
      <w:r>
        <w:rPr>
          <w:spacing w:val="31"/>
        </w:rPr>
        <w:t xml:space="preserve"> </w:t>
      </w:r>
      <w:r>
        <w:t>объектов,</w:t>
      </w:r>
      <w:r>
        <w:rPr>
          <w:spacing w:val="31"/>
        </w:rPr>
        <w:t xml:space="preserve"> </w:t>
      </w:r>
      <w:r>
        <w:t>отнесенных</w:t>
      </w:r>
      <w:r>
        <w:rPr>
          <w:spacing w:val="37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той</w:t>
      </w:r>
      <w:r>
        <w:rPr>
          <w:spacing w:val="-67"/>
        </w:rPr>
        <w:t xml:space="preserve"> </w:t>
      </w:r>
      <w:r>
        <w:t>же</w:t>
      </w:r>
      <w:r>
        <w:rPr>
          <w:spacing w:val="35"/>
        </w:rPr>
        <w:t xml:space="preserve"> </w:t>
      </w:r>
      <w:r>
        <w:t>изучаемой</w:t>
      </w:r>
      <w:r>
        <w:rPr>
          <w:spacing w:val="36"/>
        </w:rPr>
        <w:t xml:space="preserve"> </w:t>
      </w:r>
      <w:r>
        <w:t>группе</w:t>
      </w:r>
      <w:r>
        <w:rPr>
          <w:spacing w:val="37"/>
        </w:rPr>
        <w:t xml:space="preserve"> </w:t>
      </w:r>
      <w:r>
        <w:t>(полезные</w:t>
      </w:r>
      <w:r>
        <w:rPr>
          <w:spacing w:val="-3"/>
        </w:rPr>
        <w:t xml:space="preserve"> </w:t>
      </w:r>
      <w:r>
        <w:t>ископаемые);</w:t>
      </w:r>
    </w:p>
    <w:p w14:paraId="6B510FA3" w14:textId="77777777" w:rsidR="001F167D" w:rsidRDefault="00E44A9C">
      <w:pPr>
        <w:pStyle w:val="a3"/>
        <w:spacing w:line="242" w:lineRule="auto"/>
        <w:ind w:right="1340" w:firstLine="540"/>
        <w:jc w:val="left"/>
      </w:pPr>
      <w:r>
        <w:t>соблюдение</w:t>
      </w:r>
      <w:r>
        <w:rPr>
          <w:spacing w:val="7"/>
        </w:rPr>
        <w:t xml:space="preserve"> </w:t>
      </w:r>
      <w:r>
        <w:t>режима</w:t>
      </w:r>
      <w:r>
        <w:rPr>
          <w:spacing w:val="8"/>
        </w:rPr>
        <w:t xml:space="preserve"> </w:t>
      </w:r>
      <w:r>
        <w:t>дня,</w:t>
      </w:r>
      <w:r>
        <w:rPr>
          <w:spacing w:val="6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личной</w:t>
      </w:r>
      <w:r>
        <w:rPr>
          <w:spacing w:val="9"/>
        </w:rPr>
        <w:t xml:space="preserve"> </w:t>
      </w:r>
      <w:r>
        <w:t>гигиены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здорового</w:t>
      </w:r>
      <w:r>
        <w:rPr>
          <w:spacing w:val="1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жизни,</w:t>
      </w:r>
      <w:r>
        <w:rPr>
          <w:spacing w:val="10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их</w:t>
      </w:r>
      <w:r>
        <w:rPr>
          <w:spacing w:val="-4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14:paraId="1FD1C033" w14:textId="77777777" w:rsidR="001F167D" w:rsidRDefault="00E44A9C">
      <w:pPr>
        <w:pStyle w:val="a3"/>
        <w:ind w:right="1115" w:firstLine="540"/>
        <w:jc w:val="left"/>
      </w:pPr>
      <w:r>
        <w:t>соблюдение</w:t>
      </w:r>
      <w:r>
        <w:rPr>
          <w:spacing w:val="14"/>
        </w:rPr>
        <w:t xml:space="preserve"> </w:t>
      </w:r>
      <w:r>
        <w:t>элементарных</w:t>
      </w:r>
      <w:r>
        <w:rPr>
          <w:spacing w:val="15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природе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об-</w:t>
      </w:r>
      <w:r>
        <w:rPr>
          <w:spacing w:val="-67"/>
        </w:rPr>
        <w:t xml:space="preserve"> </w:t>
      </w:r>
      <w:r>
        <w:t>ществе</w:t>
      </w:r>
      <w:r>
        <w:rPr>
          <w:spacing w:val="18"/>
        </w:rPr>
        <w:t xml:space="preserve"> </w:t>
      </w:r>
      <w:r>
        <w:t>(под</w:t>
      </w:r>
      <w:r w:rsidR="003F1F95">
        <w:t xml:space="preserve"> </w:t>
      </w:r>
      <w:r>
        <w:t>контролем</w:t>
      </w:r>
      <w:r>
        <w:rPr>
          <w:spacing w:val="1"/>
        </w:rPr>
        <w:t xml:space="preserve"> </w:t>
      </w:r>
      <w:r>
        <w:t>взрослого);</w:t>
      </w:r>
    </w:p>
    <w:p w14:paraId="4CC7323A" w14:textId="77777777" w:rsidR="001F167D" w:rsidRDefault="00E44A9C">
      <w:pPr>
        <w:pStyle w:val="a3"/>
        <w:ind w:right="1340" w:firstLine="540"/>
        <w:jc w:val="left"/>
      </w:pPr>
      <w:r>
        <w:t>выполнение</w:t>
      </w:r>
      <w:r>
        <w:rPr>
          <w:spacing w:val="-8"/>
        </w:rPr>
        <w:t xml:space="preserve"> </w:t>
      </w:r>
      <w:r>
        <w:t>несложных</w:t>
      </w:r>
      <w:r>
        <w:rPr>
          <w:spacing w:val="-7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контролем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работ-</w:t>
      </w:r>
      <w:r>
        <w:rPr>
          <w:spacing w:val="-67"/>
        </w:rPr>
        <w:t xml:space="preserve"> </w:t>
      </w:r>
      <w:r>
        <w:t>ника;</w:t>
      </w:r>
    </w:p>
    <w:p w14:paraId="10DEC2C6" w14:textId="77777777" w:rsidR="001F167D" w:rsidRDefault="00E44A9C">
      <w:pPr>
        <w:pStyle w:val="a3"/>
        <w:spacing w:line="242" w:lineRule="auto"/>
        <w:ind w:right="1115" w:firstLine="540"/>
        <w:jc w:val="left"/>
      </w:pPr>
      <w:r>
        <w:t>адекватная</w:t>
      </w:r>
      <w:r>
        <w:rPr>
          <w:spacing w:val="42"/>
        </w:rPr>
        <w:t xml:space="preserve"> </w:t>
      </w:r>
      <w:r>
        <w:t>оценка</w:t>
      </w:r>
      <w:r>
        <w:rPr>
          <w:spacing w:val="42"/>
        </w:rPr>
        <w:t xml:space="preserve"> </w:t>
      </w:r>
      <w:r>
        <w:t>своей</w:t>
      </w:r>
      <w:r>
        <w:rPr>
          <w:spacing w:val="46"/>
        </w:rPr>
        <w:t xml:space="preserve"> </w:t>
      </w:r>
      <w:r>
        <w:t>работы,</w:t>
      </w:r>
      <w:r>
        <w:rPr>
          <w:spacing w:val="41"/>
        </w:rPr>
        <w:t xml:space="preserve"> </w:t>
      </w:r>
      <w:r>
        <w:t>проявление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ней</w:t>
      </w:r>
      <w:r>
        <w:rPr>
          <w:spacing w:val="41"/>
        </w:rPr>
        <w:t xml:space="preserve"> </w:t>
      </w:r>
      <w:r>
        <w:t>ценностного</w:t>
      </w:r>
      <w:r>
        <w:rPr>
          <w:spacing w:val="40"/>
        </w:rPr>
        <w:t xml:space="preserve"> </w:t>
      </w:r>
      <w:r>
        <w:t>отноше-</w:t>
      </w:r>
      <w:r>
        <w:rPr>
          <w:spacing w:val="-67"/>
        </w:rPr>
        <w:t xml:space="preserve"> </w:t>
      </w:r>
      <w:r>
        <w:t>ния,</w:t>
      </w:r>
      <w:r>
        <w:rPr>
          <w:spacing w:val="43"/>
        </w:rPr>
        <w:t xml:space="preserve"> </w:t>
      </w:r>
      <w:r>
        <w:t>понимание</w:t>
      </w:r>
      <w:r w:rsidR="003F1F95">
        <w:t xml:space="preserve"> </w:t>
      </w:r>
      <w:r>
        <w:t>оценки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</w:p>
    <w:p w14:paraId="4CE2E864" w14:textId="77777777" w:rsidR="001F167D" w:rsidRDefault="001F167D">
      <w:pPr>
        <w:pStyle w:val="a3"/>
        <w:spacing w:before="10"/>
        <w:ind w:left="0"/>
        <w:jc w:val="left"/>
        <w:rPr>
          <w:sz w:val="26"/>
        </w:rPr>
      </w:pPr>
    </w:p>
    <w:p w14:paraId="37FA2297" w14:textId="77777777" w:rsidR="001F167D" w:rsidRDefault="00E44A9C">
      <w:pPr>
        <w:spacing w:line="322" w:lineRule="exact"/>
        <w:ind w:left="812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уровень:</w:t>
      </w:r>
    </w:p>
    <w:p w14:paraId="120DC1AA" w14:textId="77777777" w:rsidR="001F167D" w:rsidRDefault="00E44A9C">
      <w:pPr>
        <w:pStyle w:val="a3"/>
        <w:ind w:right="1115" w:firstLine="540"/>
        <w:jc w:val="left"/>
      </w:pPr>
      <w:r>
        <w:t>узнавание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называние</w:t>
      </w:r>
      <w:r>
        <w:rPr>
          <w:spacing w:val="22"/>
        </w:rPr>
        <w:t xml:space="preserve"> </w:t>
      </w:r>
      <w:r>
        <w:t>изученных</w:t>
      </w:r>
      <w:r>
        <w:rPr>
          <w:spacing w:val="24"/>
        </w:rPr>
        <w:t xml:space="preserve"> </w:t>
      </w:r>
      <w:r>
        <w:t>объектов</w:t>
      </w:r>
      <w:r>
        <w:rPr>
          <w:spacing w:val="2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натуральном</w:t>
      </w:r>
      <w:r>
        <w:rPr>
          <w:spacing w:val="23"/>
        </w:rPr>
        <w:t xml:space="preserve"> </w:t>
      </w:r>
      <w:r>
        <w:t>виде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есте-</w:t>
      </w:r>
      <w:r>
        <w:rPr>
          <w:spacing w:val="1"/>
        </w:rPr>
        <w:t xml:space="preserve"> </w:t>
      </w:r>
      <w:r>
        <w:t>ственных</w:t>
      </w:r>
      <w:r>
        <w:rPr>
          <w:spacing w:val="24"/>
        </w:rPr>
        <w:t xml:space="preserve"> </w:t>
      </w:r>
      <w:r>
        <w:t>условиях,</w:t>
      </w:r>
      <w:r w:rsidR="00FA6443">
        <w:t xml:space="preserve"> </w:t>
      </w:r>
      <w:r>
        <w:t>знание</w:t>
      </w:r>
      <w:r>
        <w:rPr>
          <w:spacing w:val="27"/>
        </w:rPr>
        <w:t xml:space="preserve"> </w:t>
      </w:r>
      <w:r>
        <w:t>способов</w:t>
      </w:r>
      <w:r>
        <w:rPr>
          <w:spacing w:val="23"/>
        </w:rPr>
        <w:t xml:space="preserve"> </w:t>
      </w:r>
      <w:r>
        <w:t>получения</w:t>
      </w:r>
      <w:r>
        <w:rPr>
          <w:spacing w:val="28"/>
        </w:rPr>
        <w:t xml:space="preserve"> </w:t>
      </w:r>
      <w:r>
        <w:t>необходимой</w:t>
      </w:r>
      <w:r>
        <w:rPr>
          <w:spacing w:val="28"/>
        </w:rPr>
        <w:t xml:space="preserve"> </w:t>
      </w:r>
      <w:r>
        <w:t>информации</w:t>
      </w:r>
      <w:r>
        <w:rPr>
          <w:spacing w:val="28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изучаемых</w:t>
      </w:r>
      <w:r>
        <w:rPr>
          <w:spacing w:val="25"/>
        </w:rPr>
        <w:t xml:space="preserve"> </w:t>
      </w:r>
      <w:r>
        <w:t>объектах</w:t>
      </w:r>
      <w:r>
        <w:rPr>
          <w:spacing w:val="2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работника;</w:t>
      </w:r>
    </w:p>
    <w:p w14:paraId="34CB6330" w14:textId="77777777" w:rsidR="001F167D" w:rsidRDefault="00E44A9C">
      <w:pPr>
        <w:pStyle w:val="a3"/>
        <w:spacing w:line="242" w:lineRule="auto"/>
        <w:ind w:right="1128" w:firstLine="540"/>
      </w:pPr>
      <w:r>
        <w:t>представления о взаимосвязях между изученными объектами, их месте 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14:paraId="79A8E666" w14:textId="77777777" w:rsidR="001F167D" w:rsidRDefault="00E44A9C">
      <w:pPr>
        <w:pStyle w:val="a3"/>
        <w:ind w:right="1134" w:firstLine="540"/>
      </w:pPr>
      <w:r>
        <w:t>отнесение изученных объектов к определенным группам с учетом различ-</w:t>
      </w:r>
      <w:r>
        <w:rPr>
          <w:spacing w:val="1"/>
        </w:rPr>
        <w:t xml:space="preserve"> </w:t>
      </w:r>
      <w:r>
        <w:t>ных оснований для классификации (клевер - травянистое дикорастущее расте-</w:t>
      </w:r>
      <w:r>
        <w:rPr>
          <w:spacing w:val="1"/>
        </w:rPr>
        <w:t xml:space="preserve"> </w:t>
      </w:r>
      <w:r>
        <w:t>ние,</w:t>
      </w:r>
      <w:r>
        <w:rPr>
          <w:spacing w:val="-5"/>
        </w:rPr>
        <w:t xml:space="preserve"> </w:t>
      </w:r>
      <w:r>
        <w:t>растение</w:t>
      </w:r>
      <w:r>
        <w:rPr>
          <w:spacing w:val="-1"/>
        </w:rPr>
        <w:t xml:space="preserve"> </w:t>
      </w:r>
      <w:r>
        <w:t>луга,</w:t>
      </w:r>
      <w:r>
        <w:rPr>
          <w:spacing w:val="-1"/>
        </w:rPr>
        <w:t xml:space="preserve"> </w:t>
      </w:r>
      <w:r>
        <w:t>кормовое</w:t>
      </w:r>
      <w:r>
        <w:rPr>
          <w:spacing w:val="-3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медонос,</w:t>
      </w:r>
      <w:r>
        <w:rPr>
          <w:spacing w:val="-4"/>
        </w:rPr>
        <w:t xml:space="preserve"> </w:t>
      </w:r>
      <w:r>
        <w:t>растение,</w:t>
      </w:r>
      <w:r>
        <w:rPr>
          <w:spacing w:val="-4"/>
        </w:rPr>
        <w:t xml:space="preserve"> </w:t>
      </w:r>
      <w:r>
        <w:t>цветущее</w:t>
      </w:r>
      <w:r>
        <w:rPr>
          <w:spacing w:val="-3"/>
        </w:rPr>
        <w:t xml:space="preserve"> </w:t>
      </w:r>
      <w:r>
        <w:t>летом);</w:t>
      </w:r>
    </w:p>
    <w:p w14:paraId="5F9BDF93" w14:textId="77777777" w:rsidR="001F167D" w:rsidRDefault="00E44A9C">
      <w:pPr>
        <w:pStyle w:val="a3"/>
        <w:ind w:right="1129" w:firstLine="540"/>
      </w:pPr>
      <w:r>
        <w:t>называние сходных по определенным признакам объектов из тех, которые</w:t>
      </w:r>
      <w:r>
        <w:rPr>
          <w:spacing w:val="1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изучены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уроках,</w:t>
      </w:r>
      <w:r>
        <w:rPr>
          <w:spacing w:val="-7"/>
        </w:rPr>
        <w:t xml:space="preserve"> </w:t>
      </w:r>
      <w:r>
        <w:t>известны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источников;</w:t>
      </w:r>
      <w:r>
        <w:rPr>
          <w:spacing w:val="-3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ре-</w:t>
      </w:r>
      <w:r>
        <w:rPr>
          <w:spacing w:val="-68"/>
        </w:rPr>
        <w:t xml:space="preserve"> </w:t>
      </w:r>
      <w:r>
        <w:t>шения;</w:t>
      </w:r>
    </w:p>
    <w:p w14:paraId="79DCE271" w14:textId="77777777" w:rsidR="001F167D" w:rsidRDefault="00E44A9C">
      <w:pPr>
        <w:pStyle w:val="a3"/>
        <w:spacing w:line="322" w:lineRule="exact"/>
        <w:ind w:left="1353"/>
      </w:pPr>
      <w:r>
        <w:t>выделение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7"/>
        </w:rPr>
        <w:t xml:space="preserve"> </w:t>
      </w:r>
      <w:r>
        <w:t>признаков</w:t>
      </w:r>
      <w:r>
        <w:rPr>
          <w:spacing w:val="-9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t>объектов;</w:t>
      </w:r>
    </w:p>
    <w:p w14:paraId="29E7F34D" w14:textId="77777777" w:rsidR="001F167D" w:rsidRDefault="00E44A9C">
      <w:pPr>
        <w:pStyle w:val="a3"/>
        <w:ind w:right="1130" w:firstLine="540"/>
      </w:pPr>
      <w:r>
        <w:t>знание и соблюдение правил безопасного поведения в природе и обществе,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14:paraId="426D9A54" w14:textId="77777777" w:rsidR="001F167D" w:rsidRDefault="00E44A9C">
      <w:pPr>
        <w:pStyle w:val="a3"/>
        <w:ind w:right="1130" w:firstLine="540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беседе,</w:t>
      </w:r>
      <w:r>
        <w:rPr>
          <w:spacing w:val="-6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изученного;</w:t>
      </w:r>
      <w:r>
        <w:rPr>
          <w:spacing w:val="-3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рассказать</w:t>
      </w:r>
      <w:r>
        <w:rPr>
          <w:spacing w:val="-8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предмете изучения,</w:t>
      </w:r>
      <w:r>
        <w:rPr>
          <w:spacing w:val="-2"/>
        </w:rPr>
        <w:t xml:space="preserve"> </w:t>
      </w:r>
      <w:r>
        <w:t>наблюдения, заинтересовавшем</w:t>
      </w:r>
      <w:r>
        <w:rPr>
          <w:spacing w:val="-4"/>
        </w:rPr>
        <w:t xml:space="preserve"> </w:t>
      </w:r>
      <w:r>
        <w:t>объекте;</w:t>
      </w:r>
    </w:p>
    <w:p w14:paraId="01C65BB1" w14:textId="77777777" w:rsidR="001F167D" w:rsidRDefault="001F167D">
      <w:pPr>
        <w:sectPr w:rsidR="001F167D">
          <w:type w:val="continuous"/>
          <w:pgSz w:w="11910" w:h="16840"/>
          <w:pgMar w:top="1560" w:right="0" w:bottom="280" w:left="320" w:header="720" w:footer="720" w:gutter="0"/>
          <w:cols w:space="720"/>
        </w:sectPr>
      </w:pPr>
    </w:p>
    <w:p w14:paraId="31B83A3E" w14:textId="77777777" w:rsidR="001F167D" w:rsidRDefault="00E44A9C">
      <w:pPr>
        <w:pStyle w:val="a3"/>
        <w:spacing w:before="74"/>
        <w:ind w:right="1127" w:firstLine="540"/>
      </w:pPr>
      <w:r>
        <w:lastRenderedPageBreak/>
        <w:t>выполнение здания без текущего контроля педагогического работника (при</w:t>
      </w:r>
      <w:r>
        <w:rPr>
          <w:spacing w:val="-67"/>
        </w:rPr>
        <w:t xml:space="preserve"> </w:t>
      </w:r>
      <w:r>
        <w:t>наличии предваряющего и итогового контроля), осмысленная оценка своей ра-</w:t>
      </w:r>
      <w:r>
        <w:rPr>
          <w:spacing w:val="1"/>
        </w:rPr>
        <w:t xml:space="preserve"> </w:t>
      </w:r>
      <w:r>
        <w:t>боты и работы других обучающихся, проявление к ней ценностного отношения,</w:t>
      </w:r>
      <w:r>
        <w:rPr>
          <w:spacing w:val="-67"/>
        </w:rPr>
        <w:t xml:space="preserve"> </w:t>
      </w:r>
      <w:r>
        <w:t>понимание замечаний, адекватное восприятие</w:t>
      </w:r>
      <w:r>
        <w:rPr>
          <w:spacing w:val="-6"/>
        </w:rPr>
        <w:t xml:space="preserve"> </w:t>
      </w:r>
      <w:r>
        <w:t>похвалы;</w:t>
      </w:r>
    </w:p>
    <w:p w14:paraId="039F250F" w14:textId="77777777" w:rsidR="001F167D" w:rsidRDefault="00E44A9C">
      <w:pPr>
        <w:pStyle w:val="a3"/>
        <w:spacing w:before="2"/>
        <w:ind w:right="1129" w:firstLine="540"/>
      </w:pPr>
      <w:r>
        <w:t>совершение действий по соблюдению санитарно-гигиенических норм в от-</w:t>
      </w:r>
      <w:r>
        <w:rPr>
          <w:spacing w:val="1"/>
        </w:rPr>
        <w:t xml:space="preserve"> </w:t>
      </w:r>
      <w:r>
        <w:t>ношении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 явлений;</w:t>
      </w:r>
    </w:p>
    <w:p w14:paraId="0B5D7456" w14:textId="77777777" w:rsidR="001F167D" w:rsidRDefault="00E44A9C">
      <w:pPr>
        <w:pStyle w:val="a3"/>
        <w:spacing w:line="242" w:lineRule="auto"/>
        <w:ind w:left="1353" w:right="1299"/>
      </w:pPr>
      <w:r>
        <w:t>выполнение доступных возрасту природоохранительных действий;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культурными</w:t>
      </w:r>
      <w:r>
        <w:rPr>
          <w:spacing w:val="-4"/>
        </w:rPr>
        <w:t xml:space="preserve"> </w:t>
      </w:r>
      <w:r>
        <w:t>рас-</w:t>
      </w:r>
    </w:p>
    <w:p w14:paraId="1B44D073" w14:textId="77777777" w:rsidR="001F167D" w:rsidRDefault="00E44A9C">
      <w:pPr>
        <w:pStyle w:val="a3"/>
        <w:spacing w:line="317" w:lineRule="exact"/>
        <w:jc w:val="left"/>
      </w:pPr>
      <w:r>
        <w:t>тениями.</w:t>
      </w:r>
    </w:p>
    <w:p w14:paraId="39FD9103" w14:textId="77777777" w:rsidR="001F167D" w:rsidRDefault="001F167D">
      <w:pPr>
        <w:pStyle w:val="a3"/>
        <w:spacing w:before="9"/>
        <w:ind w:left="0"/>
        <w:jc w:val="left"/>
        <w:rPr>
          <w:sz w:val="27"/>
        </w:rPr>
      </w:pPr>
    </w:p>
    <w:p w14:paraId="4FB0F3A2" w14:textId="77777777" w:rsidR="001F167D" w:rsidRDefault="00E44A9C">
      <w:pPr>
        <w:pStyle w:val="11"/>
        <w:spacing w:before="1"/>
        <w:ind w:right="1208" w:firstLine="852"/>
        <w:jc w:val="both"/>
      </w:pPr>
      <w:r>
        <w:t xml:space="preserve">Минимальный и достаточный уровни достижения предметных </w:t>
      </w:r>
      <w:r w:rsidR="003F1F95">
        <w:br/>
        <w:t>ре</w:t>
      </w:r>
      <w:r>
        <w:t>зультатов по</w:t>
      </w:r>
      <w:r w:rsidR="003F1F95">
        <w:t xml:space="preserve"> </w:t>
      </w:r>
      <w:r>
        <w:t>предметной области "Естествознание" на конец обучения (IX</w:t>
      </w:r>
      <w:r>
        <w:rPr>
          <w:spacing w:val="1"/>
        </w:rPr>
        <w:t xml:space="preserve"> </w:t>
      </w:r>
      <w:r>
        <w:t>класс)</w:t>
      </w:r>
    </w:p>
    <w:p w14:paraId="527F7BFF" w14:textId="77777777" w:rsidR="001F167D" w:rsidRDefault="001F167D">
      <w:pPr>
        <w:pStyle w:val="a3"/>
        <w:spacing w:before="1"/>
        <w:ind w:left="0"/>
        <w:jc w:val="left"/>
        <w:rPr>
          <w:b/>
        </w:rPr>
      </w:pPr>
    </w:p>
    <w:p w14:paraId="7FC4BFEC" w14:textId="77777777" w:rsidR="001F167D" w:rsidRDefault="00E44A9C">
      <w:pPr>
        <w:spacing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3A03BC38" w14:textId="77777777" w:rsidR="001F167D" w:rsidRDefault="00E44A9C">
      <w:pPr>
        <w:pStyle w:val="a3"/>
        <w:ind w:right="1573" w:firstLine="540"/>
      </w:pP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орга-</w:t>
      </w:r>
      <w:r>
        <w:rPr>
          <w:spacing w:val="-67"/>
        </w:rPr>
        <w:t xml:space="preserve"> </w:t>
      </w:r>
      <w:r>
        <w:t>низма</w:t>
      </w:r>
      <w:r>
        <w:rPr>
          <w:spacing w:val="-4"/>
        </w:rPr>
        <w:t xml:space="preserve"> </w:t>
      </w:r>
      <w:r>
        <w:t>человека;</w:t>
      </w:r>
    </w:p>
    <w:p w14:paraId="3C587102" w14:textId="77777777" w:rsidR="001F167D" w:rsidRDefault="00E44A9C">
      <w:pPr>
        <w:pStyle w:val="a3"/>
        <w:ind w:right="1129" w:firstLine="540"/>
      </w:pPr>
      <w:r>
        <w:t>знание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узна-</w:t>
      </w:r>
      <w:r>
        <w:rPr>
          <w:spacing w:val="-67"/>
        </w:rPr>
        <w:t xml:space="preserve"> </w:t>
      </w:r>
      <w:r>
        <w:t>вание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различение</w:t>
      </w:r>
      <w:r>
        <w:rPr>
          <w:spacing w:val="-10"/>
        </w:rPr>
        <w:t xml:space="preserve"> </w:t>
      </w:r>
      <w:r>
        <w:t>изученных</w:t>
      </w:r>
      <w:r>
        <w:rPr>
          <w:spacing w:val="-11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мире,</w:t>
      </w:r>
      <w:r>
        <w:rPr>
          <w:spacing w:val="-10"/>
        </w:rPr>
        <w:t xml:space="preserve"> </w:t>
      </w:r>
      <w:r>
        <w:t>моделях,</w:t>
      </w:r>
      <w:r>
        <w:rPr>
          <w:spacing w:val="-8"/>
        </w:rPr>
        <w:t xml:space="preserve"> </w:t>
      </w:r>
      <w:r>
        <w:t>фотогра-</w:t>
      </w:r>
      <w:r>
        <w:rPr>
          <w:spacing w:val="-68"/>
        </w:rPr>
        <w:t xml:space="preserve"> </w:t>
      </w:r>
      <w:r>
        <w:t>фиях,</w:t>
      </w:r>
      <w:r>
        <w:rPr>
          <w:spacing w:val="-2"/>
        </w:rPr>
        <w:t xml:space="preserve"> </w:t>
      </w:r>
      <w:r>
        <w:t>рисунках;</w:t>
      </w:r>
    </w:p>
    <w:p w14:paraId="27F42A34" w14:textId="77777777" w:rsidR="001F167D" w:rsidRDefault="00E44A9C">
      <w:pPr>
        <w:pStyle w:val="a3"/>
        <w:ind w:right="1296" w:firstLine="540"/>
      </w:pPr>
      <w:r>
        <w:t>знание общих признаков изученных групп растений и животных,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в</w:t>
      </w:r>
      <w:r w:rsidR="00FA6443">
        <w:t xml:space="preserve"> </w:t>
      </w:r>
      <w:r>
        <w:t>природе,</w:t>
      </w:r>
      <w:r>
        <w:rPr>
          <w:spacing w:val="-2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5D03C383" w14:textId="77777777" w:rsidR="001F167D" w:rsidRDefault="00E44A9C">
      <w:pPr>
        <w:pStyle w:val="a3"/>
        <w:ind w:right="1161" w:firstLine="540"/>
      </w:pPr>
      <w:r>
        <w:t>выполнение совместно с учителем практических работ;описание особенно-</w:t>
      </w:r>
      <w:r>
        <w:rPr>
          <w:spacing w:val="-67"/>
        </w:rPr>
        <w:t xml:space="preserve"> </w:t>
      </w:r>
      <w:r>
        <w:t>стей</w:t>
      </w:r>
      <w:r>
        <w:rPr>
          <w:spacing w:val="-5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организма;</w:t>
      </w:r>
    </w:p>
    <w:p w14:paraId="74706263" w14:textId="77777777" w:rsidR="001F167D" w:rsidRDefault="00E44A9C">
      <w:pPr>
        <w:pStyle w:val="a3"/>
        <w:spacing w:line="321" w:lineRule="exact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специализации</w:t>
      </w:r>
      <w:r>
        <w:rPr>
          <w:spacing w:val="-3"/>
        </w:rPr>
        <w:t xml:space="preserve"> </w:t>
      </w:r>
      <w:r>
        <w:t>врачей;</w:t>
      </w:r>
    </w:p>
    <w:p w14:paraId="167B5C17" w14:textId="77777777" w:rsidR="001F167D" w:rsidRDefault="00E44A9C">
      <w:pPr>
        <w:pStyle w:val="a3"/>
        <w:ind w:right="1130" w:firstLine="540"/>
      </w:pPr>
      <w:r>
        <w:t>применение полученных знаний и сформированных умений в бытовых си-</w:t>
      </w:r>
      <w:r>
        <w:rPr>
          <w:spacing w:val="1"/>
        </w:rPr>
        <w:t xml:space="preserve"> </w:t>
      </w:r>
      <w:r>
        <w:t>туациях (уход за растениями, животными в доме, измерение температуры тела,</w:t>
      </w:r>
      <w:r>
        <w:rPr>
          <w:spacing w:val="1"/>
        </w:rPr>
        <w:t xml:space="preserve"> </w:t>
      </w:r>
      <w:r>
        <w:t>правила 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2"/>
        </w:rPr>
        <w:t xml:space="preserve"> </w:t>
      </w:r>
      <w:r>
        <w:t>помощи).</w:t>
      </w:r>
    </w:p>
    <w:p w14:paraId="15889608" w14:textId="77777777" w:rsidR="001F167D" w:rsidRDefault="00E44A9C">
      <w:pPr>
        <w:pStyle w:val="a3"/>
        <w:spacing w:before="1"/>
        <w:ind w:right="1128" w:firstLine="540"/>
      </w:pPr>
      <w:r>
        <w:t>представления</w:t>
      </w:r>
      <w:r>
        <w:rPr>
          <w:spacing w:val="-13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особенностях</w:t>
      </w:r>
      <w:r>
        <w:rPr>
          <w:spacing w:val="-9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хозяйственной</w:t>
      </w:r>
      <w:r>
        <w:rPr>
          <w:spacing w:val="-68"/>
        </w:rPr>
        <w:t xml:space="preserve"> </w:t>
      </w:r>
      <w:r>
        <w:t>деятельности людей, экологических проблемах России, разных материков и от-</w:t>
      </w:r>
      <w:r>
        <w:rPr>
          <w:spacing w:val="1"/>
        </w:rPr>
        <w:t xml:space="preserve"> </w:t>
      </w:r>
      <w:r>
        <w:t>дельных</w:t>
      </w:r>
      <w:r>
        <w:rPr>
          <w:spacing w:val="-2"/>
        </w:rPr>
        <w:t xml:space="preserve"> </w:t>
      </w:r>
      <w:r>
        <w:t>стран;</w:t>
      </w:r>
    </w:p>
    <w:p w14:paraId="33F062CF" w14:textId="77777777" w:rsidR="001F167D" w:rsidRDefault="00E44A9C">
      <w:pPr>
        <w:pStyle w:val="a3"/>
        <w:ind w:right="1131" w:firstLine="540"/>
      </w:pPr>
      <w:r>
        <w:rPr>
          <w:spacing w:val="-1"/>
        </w:rPr>
        <w:t>владение</w:t>
      </w:r>
      <w:r>
        <w:rPr>
          <w:spacing w:val="-15"/>
        </w:rPr>
        <w:t xml:space="preserve"> </w:t>
      </w:r>
      <w:r>
        <w:rPr>
          <w:spacing w:val="-1"/>
        </w:rPr>
        <w:t>приемами</w:t>
      </w:r>
      <w:r>
        <w:rPr>
          <w:spacing w:val="-17"/>
        </w:rPr>
        <w:t xml:space="preserve"> </w:t>
      </w:r>
      <w:r>
        <w:rPr>
          <w:spacing w:val="-1"/>
        </w:rPr>
        <w:t>элементарного</w:t>
      </w:r>
      <w:r>
        <w:rPr>
          <w:spacing w:val="-13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географической</w:t>
      </w:r>
      <w:r>
        <w:rPr>
          <w:spacing w:val="-14"/>
        </w:rPr>
        <w:t xml:space="preserve"> </w:t>
      </w:r>
      <w:r>
        <w:t>карты:</w:t>
      </w:r>
      <w:r>
        <w:rPr>
          <w:spacing w:val="-14"/>
        </w:rPr>
        <w:t xml:space="preserve"> </w:t>
      </w:r>
      <w:r>
        <w:t>декодиро-</w:t>
      </w:r>
      <w:r>
        <w:rPr>
          <w:spacing w:val="-67"/>
        </w:rPr>
        <w:t xml:space="preserve"> </w:t>
      </w:r>
      <w:r>
        <w:t>вание условных знаков карты, определение направлений на карте, определение</w:t>
      </w:r>
      <w:r>
        <w:rPr>
          <w:spacing w:val="1"/>
        </w:rPr>
        <w:t xml:space="preserve"> </w:t>
      </w:r>
      <w:r>
        <w:t>расстояний по карте при помощи масштаба; умение описывать географический</w:t>
      </w:r>
      <w:r>
        <w:rPr>
          <w:spacing w:val="1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по карте;</w:t>
      </w:r>
    </w:p>
    <w:p w14:paraId="280B77FE" w14:textId="77777777" w:rsidR="001F167D" w:rsidRDefault="00E44A9C">
      <w:pPr>
        <w:pStyle w:val="a3"/>
        <w:ind w:right="1115" w:firstLine="540"/>
        <w:jc w:val="left"/>
      </w:pPr>
      <w:r>
        <w:t>выделение,</w:t>
      </w:r>
      <w:r>
        <w:rPr>
          <w:spacing w:val="40"/>
        </w:rPr>
        <w:t xml:space="preserve"> </w:t>
      </w:r>
      <w:r>
        <w:t>описание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объяснение</w:t>
      </w:r>
      <w:r>
        <w:rPr>
          <w:spacing w:val="43"/>
        </w:rPr>
        <w:t xml:space="preserve"> </w:t>
      </w:r>
      <w:r>
        <w:t>существенных</w:t>
      </w:r>
      <w:r>
        <w:rPr>
          <w:spacing w:val="43"/>
        </w:rPr>
        <w:t xml:space="preserve"> </w:t>
      </w:r>
      <w:r>
        <w:t>признаков</w:t>
      </w:r>
      <w:r>
        <w:rPr>
          <w:spacing w:val="43"/>
        </w:rPr>
        <w:t xml:space="preserve"> </w:t>
      </w:r>
      <w:r>
        <w:t>географиче-</w:t>
      </w:r>
      <w:r>
        <w:rPr>
          <w:spacing w:val="-67"/>
        </w:rPr>
        <w:t xml:space="preserve"> </w:t>
      </w:r>
      <w:r>
        <w:t>ских объектов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14:paraId="5B07081D" w14:textId="77777777" w:rsidR="001F167D" w:rsidRDefault="00E44A9C">
      <w:pPr>
        <w:pStyle w:val="a3"/>
        <w:ind w:right="1340" w:firstLine="540"/>
        <w:jc w:val="left"/>
      </w:pPr>
      <w:r>
        <w:t>сравнение</w:t>
      </w:r>
      <w:r>
        <w:rPr>
          <w:spacing w:val="-8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объектов,</w:t>
      </w:r>
      <w:r>
        <w:rPr>
          <w:spacing w:val="-8"/>
        </w:rPr>
        <w:t xml:space="preserve"> </w:t>
      </w:r>
      <w:r>
        <w:t>фактов,</w:t>
      </w:r>
      <w:r>
        <w:rPr>
          <w:spacing w:val="-9"/>
        </w:rPr>
        <w:t xml:space="preserve"> </w:t>
      </w:r>
      <w:r>
        <w:t>явлений,</w:t>
      </w:r>
      <w:r>
        <w:rPr>
          <w:spacing w:val="-8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задан-</w:t>
      </w:r>
      <w:r>
        <w:rPr>
          <w:spacing w:val="-67"/>
        </w:rPr>
        <w:t xml:space="preserve"> </w:t>
      </w:r>
      <w:r>
        <w:t>ным</w:t>
      </w:r>
      <w:r>
        <w:rPr>
          <w:spacing w:val="-4"/>
        </w:rPr>
        <w:t xml:space="preserve"> </w:t>
      </w:r>
      <w:r>
        <w:t>критериям;</w:t>
      </w:r>
    </w:p>
    <w:p w14:paraId="37CF2D42" w14:textId="77777777" w:rsidR="001F167D" w:rsidRDefault="00E44A9C">
      <w:pPr>
        <w:pStyle w:val="a3"/>
        <w:spacing w:before="1"/>
        <w:ind w:right="1129" w:firstLine="540"/>
      </w:pPr>
      <w:r>
        <w:t>использование географических знаний в повседневной жизни для объясне-</w:t>
      </w:r>
      <w:r>
        <w:rPr>
          <w:spacing w:val="1"/>
        </w:rPr>
        <w:t xml:space="preserve"> </w:t>
      </w:r>
      <w:r>
        <w:t>ния</w:t>
      </w:r>
      <w:r>
        <w:rPr>
          <w:spacing w:val="-18"/>
        </w:rPr>
        <w:t xml:space="preserve"> </w:t>
      </w:r>
      <w:r>
        <w:t>явлений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процессов,</w:t>
      </w:r>
      <w:r>
        <w:rPr>
          <w:spacing w:val="-15"/>
        </w:rPr>
        <w:t xml:space="preserve"> </w:t>
      </w:r>
      <w:r>
        <w:t>адаптации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проживания,</w:t>
      </w:r>
      <w:r>
        <w:rPr>
          <w:spacing w:val="-13"/>
        </w:rPr>
        <w:t xml:space="preserve"> </w:t>
      </w:r>
      <w:r>
        <w:t>соблю-</w:t>
      </w:r>
      <w:r>
        <w:rPr>
          <w:spacing w:val="-67"/>
        </w:rPr>
        <w:t xml:space="preserve"> </w:t>
      </w:r>
      <w:r>
        <w:t>дения мер безопасности в случаях стихийных бедствий и техногенных ката-</w:t>
      </w:r>
      <w:r>
        <w:rPr>
          <w:spacing w:val="1"/>
        </w:rPr>
        <w:t xml:space="preserve"> </w:t>
      </w:r>
      <w:r>
        <w:t>строф.</w:t>
      </w:r>
    </w:p>
    <w:p w14:paraId="220805F5" w14:textId="77777777" w:rsidR="001F167D" w:rsidRDefault="001F167D">
      <w:pPr>
        <w:pStyle w:val="a3"/>
        <w:spacing w:before="10"/>
        <w:ind w:left="0"/>
        <w:jc w:val="left"/>
        <w:rPr>
          <w:sz w:val="27"/>
        </w:rPr>
      </w:pPr>
    </w:p>
    <w:p w14:paraId="28D95EB3" w14:textId="77777777" w:rsidR="001F167D" w:rsidRDefault="00E44A9C">
      <w:pPr>
        <w:ind w:left="812"/>
        <w:jc w:val="both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уровень:</w:t>
      </w:r>
    </w:p>
    <w:p w14:paraId="3612B293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6597810" w14:textId="77777777" w:rsidR="001F167D" w:rsidRDefault="00E44A9C">
      <w:pPr>
        <w:pStyle w:val="a3"/>
        <w:spacing w:before="74" w:line="242" w:lineRule="auto"/>
        <w:ind w:left="1353"/>
        <w:jc w:val="left"/>
      </w:pPr>
      <w:r>
        <w:lastRenderedPageBreak/>
        <w:t>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организме</w:t>
      </w:r>
      <w:r>
        <w:rPr>
          <w:spacing w:val="-5"/>
        </w:rPr>
        <w:t xml:space="preserve"> </w:t>
      </w:r>
      <w:r>
        <w:t>человека;</w:t>
      </w:r>
      <w:r>
        <w:rPr>
          <w:spacing w:val="-67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взаимосвязей</w:t>
      </w:r>
      <w:r>
        <w:rPr>
          <w:spacing w:val="5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природными</w:t>
      </w:r>
      <w:r>
        <w:rPr>
          <w:spacing w:val="6"/>
        </w:rPr>
        <w:t xml:space="preserve"> </w:t>
      </w:r>
      <w:r>
        <w:t>компонентами,</w:t>
      </w:r>
      <w:r>
        <w:rPr>
          <w:spacing w:val="5"/>
        </w:rPr>
        <w:t xml:space="preserve"> </w:t>
      </w:r>
      <w:r>
        <w:t>при-</w:t>
      </w:r>
    </w:p>
    <w:p w14:paraId="315FBC4E" w14:textId="77777777" w:rsidR="001F167D" w:rsidRDefault="00E44A9C">
      <w:pPr>
        <w:pStyle w:val="a3"/>
        <w:spacing w:line="317" w:lineRule="exact"/>
        <w:jc w:val="left"/>
      </w:pPr>
      <w:r>
        <w:t>родой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человеком,</w:t>
      </w:r>
      <w:r>
        <w:rPr>
          <w:spacing w:val="-8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системами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человека;</w:t>
      </w:r>
    </w:p>
    <w:p w14:paraId="40C7C28B" w14:textId="77777777" w:rsidR="001F167D" w:rsidRDefault="00E44A9C">
      <w:pPr>
        <w:pStyle w:val="a3"/>
        <w:ind w:right="1115" w:firstLine="540"/>
        <w:jc w:val="left"/>
      </w:pPr>
      <w:r>
        <w:t>установление</w:t>
      </w:r>
      <w:r>
        <w:rPr>
          <w:spacing w:val="25"/>
        </w:rPr>
        <w:t xml:space="preserve"> </w:t>
      </w:r>
      <w:r>
        <w:t>взаимосвязи</w:t>
      </w:r>
      <w:r>
        <w:rPr>
          <w:spacing w:val="25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средой</w:t>
      </w:r>
      <w:r>
        <w:rPr>
          <w:spacing w:val="23"/>
        </w:rPr>
        <w:t xml:space="preserve"> </w:t>
      </w:r>
      <w:r>
        <w:t>обитания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внешним</w:t>
      </w:r>
      <w:r>
        <w:rPr>
          <w:spacing w:val="22"/>
        </w:rPr>
        <w:t xml:space="preserve"> </w:t>
      </w:r>
      <w:r>
        <w:t>видом</w:t>
      </w:r>
      <w:r>
        <w:rPr>
          <w:spacing w:val="25"/>
        </w:rPr>
        <w:t xml:space="preserve"> </w:t>
      </w:r>
      <w:r>
        <w:t>объ-</w:t>
      </w:r>
      <w:r>
        <w:rPr>
          <w:spacing w:val="-67"/>
        </w:rPr>
        <w:t xml:space="preserve"> </w:t>
      </w:r>
      <w:r>
        <w:t>екта</w:t>
      </w:r>
      <w:r>
        <w:rPr>
          <w:spacing w:val="-1"/>
        </w:rPr>
        <w:t xml:space="preserve"> </w:t>
      </w:r>
      <w:r>
        <w:t>(единство формы</w:t>
      </w:r>
      <w:r>
        <w:rPr>
          <w:spacing w:val="-2"/>
        </w:rPr>
        <w:t xml:space="preserve"> </w:t>
      </w:r>
      <w:r>
        <w:t>и функции);</w:t>
      </w:r>
    </w:p>
    <w:p w14:paraId="4A7F2FE7" w14:textId="77777777" w:rsidR="001F167D" w:rsidRDefault="00E44A9C">
      <w:pPr>
        <w:pStyle w:val="a3"/>
        <w:ind w:right="1115" w:firstLine="540"/>
        <w:jc w:val="left"/>
      </w:pPr>
      <w:r>
        <w:t>знание</w:t>
      </w:r>
      <w:r>
        <w:rPr>
          <w:spacing w:val="15"/>
        </w:rPr>
        <w:t xml:space="preserve"> </w:t>
      </w:r>
      <w:r>
        <w:t>признаков</w:t>
      </w:r>
      <w:r>
        <w:rPr>
          <w:spacing w:val="14"/>
        </w:rPr>
        <w:t xml:space="preserve"> </w:t>
      </w:r>
      <w:r>
        <w:t>сходства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различия</w:t>
      </w:r>
      <w:r>
        <w:rPr>
          <w:spacing w:val="15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группами</w:t>
      </w:r>
      <w:r>
        <w:rPr>
          <w:spacing w:val="13"/>
        </w:rPr>
        <w:t xml:space="preserve"> </w:t>
      </w:r>
      <w:r>
        <w:t>растений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живот-</w:t>
      </w:r>
      <w:r>
        <w:rPr>
          <w:spacing w:val="-67"/>
        </w:rPr>
        <w:t xml:space="preserve"> </w:t>
      </w:r>
      <w:r>
        <w:t>ных,</w:t>
      </w:r>
      <w:r>
        <w:rPr>
          <w:spacing w:val="-3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классификаций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выделения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признаков;</w:t>
      </w:r>
    </w:p>
    <w:p w14:paraId="0C5D8FDB" w14:textId="77777777" w:rsidR="001F167D" w:rsidRDefault="00E44A9C">
      <w:pPr>
        <w:pStyle w:val="a3"/>
        <w:spacing w:before="1"/>
        <w:ind w:right="1115" w:firstLine="540"/>
        <w:jc w:val="left"/>
      </w:pPr>
      <w:r>
        <w:t>узнавание изученных природных объектов по внешнему виду (натуральные</w:t>
      </w:r>
      <w:r>
        <w:rPr>
          <w:spacing w:val="-67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слайды,</w:t>
      </w:r>
      <w:r>
        <w:rPr>
          <w:spacing w:val="-1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схемы);</w:t>
      </w:r>
    </w:p>
    <w:p w14:paraId="7C647D5A" w14:textId="77777777" w:rsidR="001F167D" w:rsidRDefault="00E44A9C">
      <w:pPr>
        <w:pStyle w:val="a3"/>
        <w:ind w:right="1115" w:firstLine="540"/>
        <w:jc w:val="left"/>
      </w:pPr>
      <w:r>
        <w:t>знание</w:t>
      </w:r>
      <w:r>
        <w:rPr>
          <w:spacing w:val="-17"/>
        </w:rPr>
        <w:t xml:space="preserve"> </w:t>
      </w:r>
      <w:r>
        <w:t>названий,</w:t>
      </w:r>
      <w:r>
        <w:rPr>
          <w:spacing w:val="-16"/>
        </w:rPr>
        <w:t xml:space="preserve"> </w:t>
      </w:r>
      <w:r>
        <w:t>элементарных</w:t>
      </w:r>
      <w:r>
        <w:rPr>
          <w:spacing w:val="-15"/>
        </w:rPr>
        <w:t xml:space="preserve"> </w:t>
      </w:r>
      <w:r>
        <w:t>функций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расположения</w:t>
      </w:r>
      <w:r>
        <w:rPr>
          <w:spacing w:val="-16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 человека;</w:t>
      </w:r>
    </w:p>
    <w:p w14:paraId="3629D9C3" w14:textId="77777777" w:rsidR="001F167D" w:rsidRDefault="00E44A9C">
      <w:pPr>
        <w:pStyle w:val="a3"/>
        <w:ind w:right="1136" w:firstLine="540"/>
      </w:pPr>
      <w:r>
        <w:t>знание способов самонаблюдения, описание особенностей своего состоя-</w:t>
      </w:r>
      <w:r>
        <w:rPr>
          <w:spacing w:val="1"/>
        </w:rPr>
        <w:t xml:space="preserve"> </w:t>
      </w:r>
      <w:r>
        <w:t>ния,</w:t>
      </w:r>
      <w:r>
        <w:rPr>
          <w:spacing w:val="1"/>
        </w:rPr>
        <w:t xml:space="preserve"> </w:t>
      </w:r>
      <w:r>
        <w:t>самочувствия,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(группа</w:t>
      </w:r>
      <w:r>
        <w:rPr>
          <w:spacing w:val="1"/>
        </w:rPr>
        <w:t xml:space="preserve"> </w:t>
      </w:r>
      <w:r>
        <w:t>крови,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слуха,</w:t>
      </w:r>
      <w:r>
        <w:rPr>
          <w:spacing w:val="-4"/>
        </w:rPr>
        <w:t xml:space="preserve"> </w:t>
      </w:r>
      <w:r>
        <w:t>норму</w:t>
      </w:r>
      <w:r>
        <w:rPr>
          <w:spacing w:val="-3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кровяного</w:t>
      </w:r>
      <w:r>
        <w:rPr>
          <w:spacing w:val="-2"/>
        </w:rPr>
        <w:t xml:space="preserve"> </w:t>
      </w:r>
      <w:r>
        <w:t>давления);</w:t>
      </w:r>
    </w:p>
    <w:p w14:paraId="7E93CF40" w14:textId="77777777" w:rsidR="001F167D" w:rsidRDefault="00E44A9C">
      <w:pPr>
        <w:pStyle w:val="a3"/>
        <w:ind w:right="1135" w:firstLine="540"/>
      </w:pPr>
      <w:r>
        <w:t>знание правил здорового образа жизни и безопасного поведения, использо-</w:t>
      </w:r>
      <w:r>
        <w:rPr>
          <w:spacing w:val="-67"/>
        </w:rPr>
        <w:t xml:space="preserve"> </w:t>
      </w:r>
      <w:r>
        <w:t>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 объяснения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ситуаций;</w:t>
      </w:r>
    </w:p>
    <w:p w14:paraId="0782BA0C" w14:textId="77777777" w:rsidR="001F167D" w:rsidRDefault="00E44A9C">
      <w:pPr>
        <w:pStyle w:val="a3"/>
        <w:ind w:right="1129" w:firstLine="540"/>
      </w:pPr>
      <w:r>
        <w:t>выполнение практических работ самостоятельно или при предварительной</w:t>
      </w:r>
      <w:r>
        <w:rPr>
          <w:spacing w:val="1"/>
        </w:rPr>
        <w:t xml:space="preserve"> </w:t>
      </w:r>
      <w:r>
        <w:rPr>
          <w:spacing w:val="-1"/>
        </w:rPr>
        <w:t>(ориентировочной)</w:t>
      </w:r>
      <w:r>
        <w:rPr>
          <w:spacing w:val="-18"/>
        </w:rPr>
        <w:t xml:space="preserve"> </w:t>
      </w:r>
      <w:r>
        <w:rPr>
          <w:spacing w:val="-1"/>
        </w:rPr>
        <w:t>помощи</w:t>
      </w:r>
      <w:r>
        <w:rPr>
          <w:spacing w:val="-16"/>
        </w:rPr>
        <w:t xml:space="preserve"> </w:t>
      </w:r>
      <w:r>
        <w:rPr>
          <w:spacing w:val="-1"/>
        </w:rPr>
        <w:t>педагогического</w:t>
      </w:r>
      <w:r>
        <w:rPr>
          <w:spacing w:val="-18"/>
        </w:rPr>
        <w:t xml:space="preserve"> </w:t>
      </w:r>
      <w:r>
        <w:t>работника</w:t>
      </w:r>
      <w:r>
        <w:rPr>
          <w:spacing w:val="-16"/>
        </w:rPr>
        <w:t xml:space="preserve"> </w:t>
      </w:r>
      <w:r>
        <w:t>(измерение</w:t>
      </w:r>
      <w:r>
        <w:rPr>
          <w:spacing w:val="-7"/>
        </w:rPr>
        <w:t xml:space="preserve"> </w:t>
      </w:r>
      <w:r>
        <w:t>температуры</w:t>
      </w:r>
      <w:r>
        <w:rPr>
          <w:spacing w:val="-68"/>
        </w:rPr>
        <w:t xml:space="preserve"> </w:t>
      </w:r>
      <w:r>
        <w:t>тела, оказание доврачебной помощи при вывихах, порезах, кровотечении, ожо-</w:t>
      </w:r>
      <w:r>
        <w:rPr>
          <w:spacing w:val="1"/>
        </w:rPr>
        <w:t xml:space="preserve"> </w:t>
      </w:r>
      <w:r>
        <w:t>гах);</w:t>
      </w:r>
    </w:p>
    <w:p w14:paraId="3D281223" w14:textId="77777777" w:rsidR="001F167D" w:rsidRDefault="00E44A9C">
      <w:pPr>
        <w:pStyle w:val="a3"/>
        <w:spacing w:before="1"/>
        <w:ind w:right="1129" w:firstLine="540"/>
      </w:pPr>
      <w:r>
        <w:t>владение</w:t>
      </w:r>
      <w:r>
        <w:rPr>
          <w:spacing w:val="-16"/>
        </w:rPr>
        <w:t xml:space="preserve"> </w:t>
      </w:r>
      <w:r>
        <w:t>сформированными</w:t>
      </w:r>
      <w:r>
        <w:rPr>
          <w:spacing w:val="-13"/>
        </w:rPr>
        <w:t xml:space="preserve"> </w:t>
      </w:r>
      <w:r>
        <w:t>знаниями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умениями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учебных,</w:t>
      </w:r>
      <w:r>
        <w:rPr>
          <w:spacing w:val="-14"/>
        </w:rPr>
        <w:t xml:space="preserve"> </w:t>
      </w:r>
      <w:r>
        <w:t>учебно-быто-</w:t>
      </w:r>
      <w:r>
        <w:rPr>
          <w:spacing w:val="-68"/>
        </w:rPr>
        <w:t xml:space="preserve"> </w:t>
      </w:r>
      <w:r>
        <w:t>вых</w:t>
      </w:r>
      <w:r>
        <w:rPr>
          <w:spacing w:val="-3"/>
        </w:rPr>
        <w:t xml:space="preserve"> </w:t>
      </w:r>
      <w:r>
        <w:t>и учебно-</w:t>
      </w:r>
      <w:r>
        <w:rPr>
          <w:spacing w:val="-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ситуациях;</w:t>
      </w:r>
    </w:p>
    <w:p w14:paraId="454C8FE6" w14:textId="77777777" w:rsidR="001F167D" w:rsidRDefault="00E44A9C">
      <w:pPr>
        <w:pStyle w:val="a3"/>
        <w:ind w:right="1126" w:firstLine="540"/>
      </w:pPr>
      <w:r>
        <w:t>применение элементарных практических умений и приемов работы с</w:t>
      </w:r>
      <w:r>
        <w:rPr>
          <w:spacing w:val="1"/>
        </w:rPr>
        <w:t xml:space="preserve"> </w:t>
      </w:r>
      <w:r>
        <w:t>гео-</w:t>
      </w:r>
      <w:r>
        <w:rPr>
          <w:spacing w:val="1"/>
        </w:rPr>
        <w:t xml:space="preserve"> </w:t>
      </w:r>
      <w:r>
        <w:t>графической картой</w:t>
      </w:r>
      <w:r>
        <w:rPr>
          <w:spacing w:val="-3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2"/>
        </w:rPr>
        <w:t xml:space="preserve"> </w:t>
      </w:r>
      <w:r>
        <w:t>информации;</w:t>
      </w:r>
    </w:p>
    <w:p w14:paraId="25393376" w14:textId="77777777" w:rsidR="001F167D" w:rsidRDefault="00E44A9C">
      <w:pPr>
        <w:pStyle w:val="a3"/>
        <w:ind w:right="1129" w:firstLine="540"/>
      </w:pPr>
      <w:r>
        <w:t>ведение наблюдений за объектами, процессами и явлениями</w:t>
      </w:r>
      <w:r>
        <w:rPr>
          <w:spacing w:val="1"/>
        </w:rPr>
        <w:t xml:space="preserve"> </w:t>
      </w:r>
      <w:r>
        <w:t>географиче-</w:t>
      </w:r>
      <w:r>
        <w:rPr>
          <w:spacing w:val="1"/>
        </w:rPr>
        <w:t xml:space="preserve"> </w:t>
      </w:r>
      <w:r>
        <w:t>ской среды, оценка их изменения в результате природных и антропогенных воз-</w:t>
      </w:r>
      <w:r>
        <w:rPr>
          <w:spacing w:val="-67"/>
        </w:rPr>
        <w:t xml:space="preserve"> </w:t>
      </w:r>
      <w:r>
        <w:t>действий;</w:t>
      </w:r>
    </w:p>
    <w:p w14:paraId="1E780598" w14:textId="77777777" w:rsidR="001F167D" w:rsidRDefault="00E44A9C">
      <w:pPr>
        <w:pStyle w:val="a3"/>
        <w:ind w:left="1353"/>
      </w:pPr>
      <w:r>
        <w:t>нахождение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географической</w:t>
      </w:r>
      <w:r>
        <w:rPr>
          <w:spacing w:val="-6"/>
        </w:rPr>
        <w:t xml:space="preserve"> </w:t>
      </w:r>
      <w:r>
        <w:t>информа-</w:t>
      </w:r>
    </w:p>
    <w:p w14:paraId="7D7B55E2" w14:textId="77777777" w:rsidR="001F167D" w:rsidRDefault="00E44A9C">
      <w:pPr>
        <w:pStyle w:val="a3"/>
        <w:spacing w:line="321" w:lineRule="exact"/>
        <w:jc w:val="left"/>
      </w:pPr>
      <w:r>
        <w:t>ции;</w:t>
      </w:r>
    </w:p>
    <w:p w14:paraId="7F9AABBE" w14:textId="77777777" w:rsidR="001F167D" w:rsidRDefault="00E44A9C">
      <w:pPr>
        <w:pStyle w:val="a3"/>
        <w:ind w:left="1353"/>
        <w:jc w:val="left"/>
      </w:pPr>
      <w:r>
        <w:t>применение</w:t>
      </w:r>
      <w:r>
        <w:rPr>
          <w:spacing w:val="20"/>
        </w:rPr>
        <w:t xml:space="preserve"> </w:t>
      </w:r>
      <w:r>
        <w:t>приборов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инструментов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определения</w:t>
      </w:r>
      <w:r>
        <w:rPr>
          <w:spacing w:val="20"/>
        </w:rPr>
        <w:t xml:space="preserve"> </w:t>
      </w:r>
      <w:r>
        <w:t>количественных</w:t>
      </w:r>
      <w:r>
        <w:rPr>
          <w:spacing w:val="21"/>
        </w:rPr>
        <w:t xml:space="preserve"> </w:t>
      </w:r>
      <w:r>
        <w:t>и</w:t>
      </w:r>
    </w:p>
    <w:p w14:paraId="6BBBA6E9" w14:textId="77777777" w:rsidR="001F167D" w:rsidRDefault="00E44A9C">
      <w:pPr>
        <w:pStyle w:val="a3"/>
        <w:spacing w:line="321" w:lineRule="exact"/>
      </w:pPr>
      <w:r>
        <w:t>качественных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природы;</w:t>
      </w:r>
    </w:p>
    <w:p w14:paraId="18FF2179" w14:textId="77777777" w:rsidR="001F167D" w:rsidRDefault="00E44A9C">
      <w:pPr>
        <w:pStyle w:val="a3"/>
        <w:ind w:firstLine="540"/>
        <w:jc w:val="left"/>
      </w:pPr>
      <w:r>
        <w:t>называние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иллюстрациях</w:t>
      </w:r>
      <w:r>
        <w:rPr>
          <w:spacing w:val="-5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67"/>
        </w:rPr>
        <w:t xml:space="preserve"> </w:t>
      </w:r>
      <w:r>
        <w:t>памятников своей</w:t>
      </w:r>
      <w:r>
        <w:rPr>
          <w:spacing w:val="-2"/>
        </w:rPr>
        <w:t xml:space="preserve"> </w:t>
      </w:r>
      <w:r>
        <w:t>области.</w:t>
      </w:r>
    </w:p>
    <w:p w14:paraId="0EB3D6EF" w14:textId="77777777" w:rsidR="001F167D" w:rsidRDefault="001F167D">
      <w:pPr>
        <w:pStyle w:val="a3"/>
        <w:spacing w:before="1"/>
        <w:ind w:left="0"/>
        <w:jc w:val="left"/>
      </w:pPr>
    </w:p>
    <w:p w14:paraId="2449363D" w14:textId="77777777" w:rsidR="001F167D" w:rsidRDefault="00E44A9C">
      <w:pPr>
        <w:pStyle w:val="11"/>
        <w:ind w:right="1224" w:firstLine="1313"/>
        <w:jc w:val="both"/>
      </w:pPr>
      <w:r>
        <w:t>Минимальный и достаточный уровни достижения предметных</w:t>
      </w:r>
      <w:r>
        <w:rPr>
          <w:spacing w:val="1"/>
        </w:rPr>
        <w:t xml:space="preserve"> </w:t>
      </w:r>
      <w:r>
        <w:t>результатов по</w:t>
      </w:r>
      <w:r w:rsidR="00FA6443">
        <w:t xml:space="preserve"> </w:t>
      </w:r>
      <w:r>
        <w:t>предметной области "Человек и общество" на конец обуче-</w:t>
      </w:r>
      <w:r>
        <w:rPr>
          <w:spacing w:val="1"/>
        </w:rPr>
        <w:t xml:space="preserve"> </w:t>
      </w:r>
      <w:r>
        <w:t>ния</w:t>
      </w:r>
      <w:r>
        <w:rPr>
          <w:spacing w:val="-2"/>
        </w:rPr>
        <w:t xml:space="preserve"> </w:t>
      </w:r>
      <w:r>
        <w:t>(IX</w:t>
      </w:r>
      <w:r>
        <w:rPr>
          <w:spacing w:val="-4"/>
        </w:rPr>
        <w:t xml:space="preserve"> </w:t>
      </w:r>
      <w:r>
        <w:t>класс)</w:t>
      </w:r>
    </w:p>
    <w:p w14:paraId="27B28A78" w14:textId="77777777" w:rsidR="001F167D" w:rsidRDefault="001F167D">
      <w:pPr>
        <w:pStyle w:val="a3"/>
        <w:spacing w:before="10"/>
        <w:ind w:left="0"/>
        <w:jc w:val="left"/>
        <w:rPr>
          <w:b/>
          <w:sz w:val="27"/>
        </w:rPr>
      </w:pPr>
    </w:p>
    <w:p w14:paraId="0776DBF0" w14:textId="77777777" w:rsidR="001F167D" w:rsidRDefault="00E44A9C">
      <w:pPr>
        <w:ind w:left="812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75E03E75" w14:textId="77777777" w:rsidR="001F167D" w:rsidRDefault="00E44A9C">
      <w:pPr>
        <w:pStyle w:val="a3"/>
        <w:spacing w:before="2"/>
        <w:ind w:right="1135" w:firstLine="708"/>
      </w:pP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группах</w:t>
      </w:r>
      <w:r>
        <w:rPr>
          <w:spacing w:val="-15"/>
        </w:rPr>
        <w:t xml:space="preserve"> </w:t>
      </w:r>
      <w:r>
        <w:t>продуктов</w:t>
      </w:r>
      <w:r>
        <w:rPr>
          <w:spacing w:val="-16"/>
        </w:rPr>
        <w:t xml:space="preserve"> </w:t>
      </w:r>
      <w:r>
        <w:t>питания;</w:t>
      </w:r>
      <w:r>
        <w:rPr>
          <w:spacing w:val="-15"/>
        </w:rPr>
        <w:t xml:space="preserve"> </w:t>
      </w:r>
      <w:r>
        <w:t>знание</w:t>
      </w:r>
      <w:r>
        <w:rPr>
          <w:spacing w:val="-16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ви-</w:t>
      </w:r>
      <w:r>
        <w:rPr>
          <w:spacing w:val="-68"/>
        </w:rPr>
        <w:t xml:space="preserve"> </w:t>
      </w:r>
      <w:r>
        <w:t>дов продуктов питания, относящихся к различным группам; понимание их зна-</w:t>
      </w:r>
      <w:r>
        <w:rPr>
          <w:spacing w:val="1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для здорового</w:t>
      </w:r>
      <w:r>
        <w:rPr>
          <w:spacing w:val="-1"/>
        </w:rPr>
        <w:t xml:space="preserve"> </w:t>
      </w:r>
      <w:r>
        <w:t>образа жизни</w:t>
      </w:r>
      <w:r>
        <w:rPr>
          <w:spacing w:val="3"/>
        </w:rPr>
        <w:t xml:space="preserve"> </w:t>
      </w:r>
      <w:r>
        <w:t>человека;</w:t>
      </w:r>
    </w:p>
    <w:p w14:paraId="36C8F827" w14:textId="77777777" w:rsidR="001F167D" w:rsidRDefault="00E44A9C">
      <w:pPr>
        <w:pStyle w:val="a3"/>
        <w:ind w:right="1682" w:firstLine="708"/>
      </w:pPr>
      <w:r>
        <w:t>приготовление</w:t>
      </w:r>
      <w:r>
        <w:rPr>
          <w:spacing w:val="-7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блюд</w:t>
      </w:r>
      <w:r>
        <w:rPr>
          <w:spacing w:val="-1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педагогиче-</w:t>
      </w:r>
      <w:r>
        <w:rPr>
          <w:spacing w:val="-67"/>
        </w:rPr>
        <w:t xml:space="preserve"> </w:t>
      </w:r>
      <w:r>
        <w:t>ского</w:t>
      </w:r>
      <w:r>
        <w:rPr>
          <w:spacing w:val="-2"/>
        </w:rPr>
        <w:t xml:space="preserve"> </w:t>
      </w:r>
      <w:r>
        <w:t>работника;</w:t>
      </w:r>
    </w:p>
    <w:p w14:paraId="56E4CE80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2D2F8A4" w14:textId="77777777" w:rsidR="001F167D" w:rsidRDefault="00E44A9C">
      <w:pPr>
        <w:pStyle w:val="a3"/>
        <w:spacing w:before="74"/>
        <w:ind w:right="1115" w:firstLine="708"/>
        <w:jc w:val="left"/>
      </w:pPr>
      <w:r>
        <w:lastRenderedPageBreak/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санитарно-гигиенических</w:t>
      </w:r>
      <w:r>
        <w:rPr>
          <w:spacing w:val="5"/>
        </w:rPr>
        <w:t xml:space="preserve"> </w:t>
      </w:r>
      <w:r>
        <w:t>требованиях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-2"/>
        </w:rPr>
        <w:t xml:space="preserve"> </w:t>
      </w:r>
      <w:r>
        <w:t>при-</w:t>
      </w:r>
      <w:r>
        <w:rPr>
          <w:spacing w:val="1"/>
        </w:rPr>
        <w:t xml:space="preserve"> </w:t>
      </w:r>
      <w:r>
        <w:t>готовления пищи,соблюдение требований техники безопасности при приготов-</w:t>
      </w:r>
      <w:r>
        <w:rPr>
          <w:spacing w:val="-67"/>
        </w:rPr>
        <w:t xml:space="preserve"> </w:t>
      </w:r>
      <w:r>
        <w:t>лении пищи;</w:t>
      </w:r>
    </w:p>
    <w:p w14:paraId="129973E3" w14:textId="77777777" w:rsidR="001F167D" w:rsidRDefault="00E44A9C">
      <w:pPr>
        <w:pStyle w:val="a3"/>
        <w:spacing w:before="2"/>
        <w:ind w:right="1340" w:firstLine="708"/>
        <w:jc w:val="left"/>
      </w:pPr>
      <w:r>
        <w:t>знание отдельных</w:t>
      </w:r>
      <w:r>
        <w:rPr>
          <w:spacing w:val="1"/>
        </w:rPr>
        <w:t xml:space="preserve"> </w:t>
      </w:r>
      <w:r>
        <w:t>видов одежды и обуви,</w:t>
      </w:r>
      <w:r>
        <w:rPr>
          <w:spacing w:val="1"/>
        </w:rPr>
        <w:t xml:space="preserve"> </w:t>
      </w:r>
      <w:r>
        <w:t>некоторых правил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ними;</w:t>
      </w:r>
      <w:r>
        <w:rPr>
          <w:spacing w:val="33"/>
        </w:rPr>
        <w:t xml:space="preserve"> </w:t>
      </w:r>
      <w:r>
        <w:t>соблюдение</w:t>
      </w:r>
      <w:r w:rsidR="00FA6443"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жизни;</w:t>
      </w:r>
    </w:p>
    <w:p w14:paraId="23FF89CF" w14:textId="77777777" w:rsidR="001F167D" w:rsidRDefault="00E44A9C">
      <w:pPr>
        <w:pStyle w:val="a3"/>
        <w:spacing w:line="321" w:lineRule="exact"/>
        <w:ind w:left="1521"/>
        <w:jc w:val="left"/>
      </w:pPr>
      <w:r>
        <w:t>знание</w:t>
      </w:r>
      <w:r>
        <w:rPr>
          <w:spacing w:val="-7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взрос-</w:t>
      </w:r>
    </w:p>
    <w:p w14:paraId="1D568279" w14:textId="77777777" w:rsidR="001F167D" w:rsidRDefault="00E44A9C">
      <w:pPr>
        <w:pStyle w:val="a3"/>
        <w:jc w:val="left"/>
      </w:pPr>
      <w:r>
        <w:t>лого;</w:t>
      </w:r>
    </w:p>
    <w:p w14:paraId="1AD81F3F" w14:textId="77777777" w:rsidR="001F167D" w:rsidRDefault="00E44A9C">
      <w:pPr>
        <w:pStyle w:val="a3"/>
        <w:spacing w:before="2"/>
        <w:ind w:left="1521"/>
        <w:jc w:val="left"/>
      </w:pPr>
      <w:r>
        <w:rPr>
          <w:spacing w:val="-1"/>
        </w:rPr>
        <w:t>знание</w:t>
      </w:r>
      <w:r>
        <w:rPr>
          <w:spacing w:val="-20"/>
        </w:rPr>
        <w:t xml:space="preserve"> </w:t>
      </w:r>
      <w:r>
        <w:rPr>
          <w:spacing w:val="-1"/>
        </w:rPr>
        <w:t>названий</w:t>
      </w:r>
      <w:r>
        <w:rPr>
          <w:spacing w:val="-17"/>
        </w:rPr>
        <w:t xml:space="preserve"> </w:t>
      </w:r>
      <w:r>
        <w:t>предприятий</w:t>
      </w:r>
      <w:r>
        <w:rPr>
          <w:spacing w:val="-20"/>
        </w:rPr>
        <w:t xml:space="preserve"> </w:t>
      </w:r>
      <w:r>
        <w:t>бытового</w:t>
      </w:r>
      <w:r>
        <w:rPr>
          <w:spacing w:val="-19"/>
        </w:rPr>
        <w:t xml:space="preserve"> </w:t>
      </w:r>
      <w:r>
        <w:t>обслуживания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их</w:t>
      </w:r>
      <w:r>
        <w:rPr>
          <w:spacing w:val="-21"/>
        </w:rPr>
        <w:t xml:space="preserve"> </w:t>
      </w:r>
      <w:r>
        <w:t>назначения;</w:t>
      </w:r>
      <w:r>
        <w:rPr>
          <w:spacing w:val="-19"/>
        </w:rPr>
        <w:t xml:space="preserve"> </w:t>
      </w:r>
      <w:r>
        <w:t>ре-</w:t>
      </w:r>
    </w:p>
    <w:p w14:paraId="70336BB5" w14:textId="77777777" w:rsidR="001F167D" w:rsidRDefault="00E44A9C">
      <w:pPr>
        <w:pStyle w:val="a3"/>
        <w:ind w:right="1132"/>
      </w:pPr>
      <w:r>
        <w:t>шение типовых практических задач под руководством педагогических работни-</w:t>
      </w:r>
      <w:r>
        <w:rPr>
          <w:spacing w:val="-67"/>
        </w:rPr>
        <w:t xml:space="preserve"> </w:t>
      </w:r>
      <w:r>
        <w:t>ков, родителей (законных представителей) посредством обращения в предприя-</w:t>
      </w:r>
      <w:r>
        <w:rPr>
          <w:spacing w:val="-67"/>
        </w:rPr>
        <w:t xml:space="preserve"> </w:t>
      </w:r>
      <w:r>
        <w:t>тия</w:t>
      </w:r>
      <w:r>
        <w:rPr>
          <w:spacing w:val="-3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обслуживания;</w:t>
      </w:r>
    </w:p>
    <w:p w14:paraId="7FB7E4F4" w14:textId="77777777" w:rsidR="001F167D" w:rsidRDefault="00E44A9C">
      <w:pPr>
        <w:pStyle w:val="a3"/>
        <w:tabs>
          <w:tab w:val="left" w:pos="3650"/>
          <w:tab w:val="left" w:pos="5066"/>
          <w:tab w:val="left" w:pos="7903"/>
          <w:tab w:val="left" w:pos="8614"/>
        </w:tabs>
        <w:ind w:left="1521" w:right="1300"/>
        <w:jc w:val="left"/>
      </w:pPr>
      <w:r>
        <w:t>знание названий торговых организаций, их видов и назначения;</w:t>
      </w:r>
      <w:r>
        <w:rPr>
          <w:spacing w:val="1"/>
        </w:rPr>
        <w:t xml:space="preserve"> </w:t>
      </w:r>
      <w:r>
        <w:t>совершение</w:t>
      </w:r>
      <w:r>
        <w:tab/>
        <w:t>покупок</w:t>
      </w:r>
      <w:r>
        <w:tab/>
        <w:t>различных</w:t>
      </w:r>
      <w:r>
        <w:rPr>
          <w:spacing w:val="62"/>
        </w:rPr>
        <w:t xml:space="preserve"> </w:t>
      </w:r>
      <w:r>
        <w:t>товаров</w:t>
      </w:r>
      <w:r>
        <w:tab/>
        <w:t>под</w:t>
      </w:r>
      <w:r>
        <w:tab/>
        <w:t>руководством</w:t>
      </w:r>
      <w:r>
        <w:rPr>
          <w:spacing w:val="-67"/>
        </w:rPr>
        <w:t xml:space="preserve"> </w:t>
      </w:r>
      <w:r>
        <w:t>родителей</w:t>
      </w:r>
      <w:r>
        <w:rPr>
          <w:spacing w:val="45"/>
        </w:rPr>
        <w:t xml:space="preserve"> </w:t>
      </w:r>
      <w:r>
        <w:t>(законных</w:t>
      </w:r>
      <w:r w:rsidR="00FA6443">
        <w:t xml:space="preserve"> </w:t>
      </w:r>
      <w:r>
        <w:t>представителей);</w:t>
      </w:r>
    </w:p>
    <w:p w14:paraId="4CD75B8D" w14:textId="77777777" w:rsidR="001F167D" w:rsidRDefault="00E44A9C">
      <w:pPr>
        <w:pStyle w:val="a3"/>
        <w:ind w:right="1115" w:firstLine="708"/>
        <w:jc w:val="left"/>
      </w:pPr>
      <w:r>
        <w:rPr>
          <w:spacing w:val="-1"/>
        </w:rPr>
        <w:t>первоначальные</w:t>
      </w:r>
      <w:r>
        <w:rPr>
          <w:spacing w:val="-2"/>
        </w:rPr>
        <w:t xml:space="preserve"> </w:t>
      </w:r>
      <w:r>
        <w:rPr>
          <w:spacing w:val="-1"/>
        </w:rPr>
        <w:t xml:space="preserve">представления </w:t>
      </w:r>
      <w:r>
        <w:t>о</w:t>
      </w:r>
      <w:r>
        <w:rPr>
          <w:spacing w:val="3"/>
        </w:rPr>
        <w:t xml:space="preserve"> </w:t>
      </w:r>
      <w:r>
        <w:t>статьях</w:t>
      </w:r>
      <w:r>
        <w:rPr>
          <w:spacing w:val="3"/>
        </w:rPr>
        <w:t xml:space="preserve"> </w:t>
      </w:r>
      <w:r>
        <w:t>семейного</w:t>
      </w:r>
      <w:r>
        <w:rPr>
          <w:spacing w:val="3"/>
        </w:rPr>
        <w:t xml:space="preserve"> </w:t>
      </w:r>
      <w:r>
        <w:t>бюджета;</w:t>
      </w:r>
      <w:r>
        <w:rPr>
          <w:spacing w:val="-43"/>
        </w:rPr>
        <w:t xml:space="preserve"> </w:t>
      </w:r>
      <w:r>
        <w:t>представле-</w:t>
      </w:r>
      <w:r>
        <w:rPr>
          <w:spacing w:val="-67"/>
        </w:rPr>
        <w:t xml:space="preserve"> </w:t>
      </w:r>
      <w:r>
        <w:t>ния</w:t>
      </w:r>
      <w:r>
        <w:rPr>
          <w:spacing w:val="-6"/>
        </w:rPr>
        <w:t xml:space="preserve"> </w:t>
      </w:r>
      <w:r>
        <w:t>о различных</w:t>
      </w:r>
      <w:r>
        <w:rPr>
          <w:spacing w:val="1"/>
        </w:rPr>
        <w:t xml:space="preserve"> </w:t>
      </w:r>
      <w:r>
        <w:t>видах средств</w:t>
      </w:r>
      <w:r>
        <w:rPr>
          <w:spacing w:val="-2"/>
        </w:rPr>
        <w:t xml:space="preserve"> </w:t>
      </w:r>
      <w:r>
        <w:t>связи;</w:t>
      </w:r>
    </w:p>
    <w:p w14:paraId="7CE01440" w14:textId="77777777" w:rsidR="001F167D" w:rsidRDefault="00E44A9C">
      <w:pPr>
        <w:pStyle w:val="a3"/>
        <w:ind w:right="1115" w:firstLine="708"/>
        <w:jc w:val="left"/>
      </w:pPr>
      <w:r>
        <w:t>знание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соблюдение</w:t>
      </w:r>
      <w:r>
        <w:rPr>
          <w:spacing w:val="39"/>
        </w:rPr>
        <w:t xml:space="preserve"> </w:t>
      </w:r>
      <w:r>
        <w:t>правил</w:t>
      </w:r>
      <w:r>
        <w:rPr>
          <w:spacing w:val="39"/>
        </w:rPr>
        <w:t xml:space="preserve"> </w:t>
      </w:r>
      <w:r>
        <w:t>поведения</w:t>
      </w:r>
      <w:r>
        <w:rPr>
          <w:spacing w:val="4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местах</w:t>
      </w:r>
      <w:r>
        <w:rPr>
          <w:spacing w:val="40"/>
        </w:rPr>
        <w:t xml:space="preserve"> </w:t>
      </w:r>
      <w:r>
        <w:t>(мага-</w:t>
      </w:r>
      <w:r>
        <w:rPr>
          <w:spacing w:val="-67"/>
        </w:rPr>
        <w:t xml:space="preserve"> </w:t>
      </w:r>
      <w:r>
        <w:t>зинах,</w:t>
      </w:r>
      <w:r>
        <w:rPr>
          <w:spacing w:val="43"/>
        </w:rPr>
        <w:t xml:space="preserve"> </w:t>
      </w:r>
      <w:r>
        <w:t>транспорте,</w:t>
      </w:r>
      <w:r w:rsidR="00FA6443">
        <w:t xml:space="preserve"> </w:t>
      </w:r>
      <w:r>
        <w:t>музеях,</w:t>
      </w:r>
      <w:r>
        <w:rPr>
          <w:spacing w:val="-1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учреждениях);</w:t>
      </w:r>
    </w:p>
    <w:p w14:paraId="3B75C7E6" w14:textId="77777777" w:rsidR="001F167D" w:rsidRDefault="00E44A9C">
      <w:pPr>
        <w:pStyle w:val="a3"/>
        <w:ind w:right="1384" w:firstLine="708"/>
        <w:jc w:val="left"/>
      </w:pPr>
      <w:r>
        <w:t>знание названий организаций социальной направленности и их назначе-</w:t>
      </w:r>
      <w:r>
        <w:rPr>
          <w:spacing w:val="-67"/>
        </w:rPr>
        <w:t xml:space="preserve"> </w:t>
      </w:r>
      <w:r>
        <w:t>ния;</w:t>
      </w:r>
      <w:r>
        <w:rPr>
          <w:spacing w:val="-4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доступных исторических фактов;</w:t>
      </w:r>
    </w:p>
    <w:p w14:paraId="308284B8" w14:textId="77777777" w:rsidR="001F167D" w:rsidRDefault="00E44A9C">
      <w:pPr>
        <w:pStyle w:val="a3"/>
        <w:ind w:left="1521" w:right="1340"/>
        <w:jc w:val="left"/>
      </w:pPr>
      <w:r>
        <w:t>использование некоторых усвоенных понятий в активной речи;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34"/>
        </w:rPr>
        <w:t xml:space="preserve"> </w:t>
      </w:r>
      <w:r>
        <w:t>ответы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вопросы,</w:t>
      </w:r>
      <w:r>
        <w:rPr>
          <w:spacing w:val="35"/>
        </w:rPr>
        <w:t xml:space="preserve"> </w:t>
      </w:r>
      <w:r>
        <w:t>выбор</w:t>
      </w:r>
      <w:r>
        <w:rPr>
          <w:spacing w:val="35"/>
        </w:rPr>
        <w:t xml:space="preserve"> </w:t>
      </w:r>
      <w:r>
        <w:t>правильного</w:t>
      </w:r>
      <w:r>
        <w:rPr>
          <w:spacing w:val="32"/>
        </w:rPr>
        <w:t xml:space="preserve"> </w:t>
      </w:r>
      <w:r>
        <w:t>ответа</w:t>
      </w:r>
      <w:r>
        <w:rPr>
          <w:spacing w:val="35"/>
        </w:rPr>
        <w:t xml:space="preserve"> </w:t>
      </w:r>
      <w:r>
        <w:t>из</w:t>
      </w:r>
    </w:p>
    <w:p w14:paraId="1A2A493C" w14:textId="77777777" w:rsidR="001F167D" w:rsidRDefault="00E44A9C">
      <w:pPr>
        <w:pStyle w:val="a3"/>
        <w:spacing w:line="321" w:lineRule="exact"/>
        <w:jc w:val="left"/>
      </w:pPr>
      <w:r>
        <w:t>ряда</w:t>
      </w:r>
      <w:r>
        <w:rPr>
          <w:spacing w:val="40"/>
        </w:rPr>
        <w:t xml:space="preserve"> </w:t>
      </w:r>
      <w:r>
        <w:t>предложенных</w:t>
      </w:r>
      <w:r w:rsidR="00FA6443">
        <w:t xml:space="preserve"> </w:t>
      </w:r>
      <w:r>
        <w:t>вариантов;</w:t>
      </w:r>
    </w:p>
    <w:p w14:paraId="634833B9" w14:textId="77777777" w:rsidR="001F167D" w:rsidRDefault="00E44A9C">
      <w:pPr>
        <w:pStyle w:val="a3"/>
        <w:ind w:right="1340" w:firstLine="708"/>
        <w:jc w:val="left"/>
      </w:pPr>
      <w:r>
        <w:t>использование</w:t>
      </w:r>
      <w:r>
        <w:rPr>
          <w:spacing w:val="12"/>
        </w:rPr>
        <w:t xml:space="preserve"> </w:t>
      </w:r>
      <w:r>
        <w:t>помощи</w:t>
      </w:r>
      <w:r>
        <w:rPr>
          <w:spacing w:val="9"/>
        </w:rPr>
        <w:t xml:space="preserve"> </w:t>
      </w:r>
      <w:r>
        <w:t>педагогического</w:t>
      </w:r>
      <w:r>
        <w:rPr>
          <w:spacing w:val="14"/>
        </w:rPr>
        <w:t xml:space="preserve"> </w:t>
      </w:r>
      <w:r>
        <w:t>работника</w:t>
      </w:r>
      <w:r>
        <w:rPr>
          <w:spacing w:val="1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задач,</w:t>
      </w:r>
      <w:r w:rsidR="00FA6443"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исправление</w:t>
      </w:r>
      <w:r>
        <w:rPr>
          <w:spacing w:val="-4"/>
        </w:rPr>
        <w:t xml:space="preserve"> </w:t>
      </w:r>
      <w:r>
        <w:t>ошибок;</w:t>
      </w:r>
    </w:p>
    <w:p w14:paraId="63F5317F" w14:textId="77777777" w:rsidR="001F167D" w:rsidRDefault="00E44A9C">
      <w:pPr>
        <w:pStyle w:val="a3"/>
        <w:spacing w:line="242" w:lineRule="auto"/>
        <w:ind w:right="1340" w:firstLine="708"/>
        <w:jc w:val="left"/>
      </w:pPr>
      <w:r>
        <w:t>усвоение</w:t>
      </w:r>
      <w:r>
        <w:rPr>
          <w:spacing w:val="17"/>
        </w:rPr>
        <w:t xml:space="preserve"> </w:t>
      </w:r>
      <w:r>
        <w:t>элементов</w:t>
      </w:r>
      <w:r>
        <w:rPr>
          <w:spacing w:val="12"/>
        </w:rPr>
        <w:t xml:space="preserve"> </w:t>
      </w:r>
      <w:r>
        <w:t>контроля</w:t>
      </w:r>
      <w:r>
        <w:rPr>
          <w:spacing w:val="17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(с</w:t>
      </w:r>
      <w:r>
        <w:rPr>
          <w:spacing w:val="14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памя-</w:t>
      </w:r>
      <w:r>
        <w:rPr>
          <w:spacing w:val="-67"/>
        </w:rPr>
        <w:t xml:space="preserve"> </w:t>
      </w:r>
      <w:r>
        <w:t>ток,</w:t>
      </w:r>
      <w:r>
        <w:rPr>
          <w:spacing w:val="16"/>
        </w:rPr>
        <w:t xml:space="preserve"> </w:t>
      </w:r>
      <w:r>
        <w:t>инструкций,</w:t>
      </w:r>
      <w:r w:rsidR="00FA6443">
        <w:t xml:space="preserve"> </w:t>
      </w:r>
      <w:r>
        <w:t>опорных</w:t>
      </w:r>
      <w:r>
        <w:rPr>
          <w:spacing w:val="-1"/>
        </w:rPr>
        <w:t xml:space="preserve"> </w:t>
      </w:r>
      <w:r>
        <w:t>схем);</w:t>
      </w:r>
    </w:p>
    <w:p w14:paraId="5078C78D" w14:textId="77777777" w:rsidR="001F167D" w:rsidRDefault="00E44A9C">
      <w:pPr>
        <w:pStyle w:val="a3"/>
        <w:spacing w:line="317" w:lineRule="exact"/>
        <w:ind w:left="1521"/>
        <w:jc w:val="left"/>
      </w:pPr>
      <w:r>
        <w:t>адекватное</w:t>
      </w:r>
      <w:r>
        <w:rPr>
          <w:spacing w:val="-8"/>
        </w:rPr>
        <w:t xml:space="preserve"> </w:t>
      </w:r>
      <w:r>
        <w:t>реагирование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14:paraId="448C5413" w14:textId="77777777" w:rsidR="001F167D" w:rsidRDefault="00E44A9C">
      <w:pPr>
        <w:pStyle w:val="a3"/>
        <w:ind w:left="1521" w:right="1188"/>
        <w:jc w:val="left"/>
      </w:pPr>
      <w:r>
        <w:t>знание некоторых дат важнейших событий отечественной истории;</w:t>
      </w:r>
      <w:r>
        <w:rPr>
          <w:spacing w:val="1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фактов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про-</w:t>
      </w:r>
    </w:p>
    <w:p w14:paraId="56822D4D" w14:textId="77777777" w:rsidR="001F167D" w:rsidRDefault="00E44A9C">
      <w:pPr>
        <w:pStyle w:val="a3"/>
        <w:ind w:right="1340"/>
        <w:jc w:val="left"/>
      </w:pPr>
      <w:r>
        <w:t>цессов;</w:t>
      </w:r>
      <w:r>
        <w:rPr>
          <w:spacing w:val="-2"/>
        </w:rPr>
        <w:t xml:space="preserve"> </w:t>
      </w:r>
      <w:r>
        <w:t>знание</w:t>
      </w:r>
      <w:r>
        <w:rPr>
          <w:spacing w:val="2"/>
        </w:rPr>
        <w:t xml:space="preserve"> </w:t>
      </w:r>
      <w:r>
        <w:t>имен некоторых</w:t>
      </w:r>
      <w:r>
        <w:rPr>
          <w:spacing w:val="3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деятелей</w:t>
      </w:r>
      <w:r>
        <w:rPr>
          <w:spacing w:val="-67"/>
        </w:rPr>
        <w:t xml:space="preserve"> </w:t>
      </w:r>
      <w:r>
        <w:t>(князей,</w:t>
      </w:r>
      <w:r>
        <w:rPr>
          <w:spacing w:val="2"/>
        </w:rPr>
        <w:t xml:space="preserve"> </w:t>
      </w:r>
      <w:r>
        <w:t>царей,</w:t>
      </w:r>
      <w:r w:rsidR="00FA6443">
        <w:t xml:space="preserve"> </w:t>
      </w:r>
      <w:r>
        <w:t>политиков, полководцев,</w:t>
      </w:r>
      <w:r>
        <w:rPr>
          <w:spacing w:val="-2"/>
        </w:rPr>
        <w:t xml:space="preserve"> </w:t>
      </w:r>
      <w:r>
        <w:t>ученых,</w:t>
      </w:r>
      <w:r>
        <w:rPr>
          <w:spacing w:val="-3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культуры);</w:t>
      </w:r>
    </w:p>
    <w:p w14:paraId="5B10B8FD" w14:textId="77777777" w:rsidR="001F167D" w:rsidRDefault="00E44A9C">
      <w:pPr>
        <w:pStyle w:val="a3"/>
        <w:spacing w:line="321" w:lineRule="exact"/>
        <w:ind w:left="1521"/>
        <w:jc w:val="left"/>
      </w:pPr>
      <w:r>
        <w:t>понимание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терминов-понятий;</w:t>
      </w:r>
    </w:p>
    <w:p w14:paraId="2B95AFD5" w14:textId="77777777" w:rsidR="001F167D" w:rsidRDefault="00E44A9C">
      <w:pPr>
        <w:pStyle w:val="a3"/>
        <w:spacing w:before="1"/>
        <w:ind w:right="1340" w:firstLine="708"/>
        <w:jc w:val="left"/>
      </w:pPr>
      <w:r>
        <w:t>установление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датам</w:t>
      </w:r>
      <w:r>
        <w:rPr>
          <w:spacing w:val="20"/>
        </w:rPr>
        <w:t xml:space="preserve"> </w:t>
      </w:r>
      <w:r>
        <w:t>последовательности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длительности</w:t>
      </w:r>
      <w:r>
        <w:rPr>
          <w:spacing w:val="27"/>
        </w:rPr>
        <w:t xml:space="preserve"> </w:t>
      </w:r>
      <w:r>
        <w:t>историче-</w:t>
      </w:r>
      <w:r>
        <w:rPr>
          <w:spacing w:val="-67"/>
        </w:rPr>
        <w:t xml:space="preserve"> </w:t>
      </w:r>
      <w:r>
        <w:t>ских</w:t>
      </w:r>
      <w:r>
        <w:rPr>
          <w:spacing w:val="29"/>
        </w:rPr>
        <w:t xml:space="preserve"> </w:t>
      </w:r>
      <w:r>
        <w:t>событий,</w:t>
      </w:r>
      <w:r w:rsidR="00FA6443">
        <w:t xml:space="preserve"> </w:t>
      </w:r>
      <w:r>
        <w:t>пользование</w:t>
      </w:r>
      <w:r>
        <w:rPr>
          <w:spacing w:val="-3"/>
        </w:rPr>
        <w:t xml:space="preserve"> </w:t>
      </w:r>
      <w:r>
        <w:t>"Лентой</w:t>
      </w:r>
      <w:r>
        <w:rPr>
          <w:spacing w:val="-1"/>
        </w:rPr>
        <w:t xml:space="preserve"> </w:t>
      </w:r>
      <w:r>
        <w:t>времени";</w:t>
      </w:r>
    </w:p>
    <w:p w14:paraId="288743C4" w14:textId="77777777" w:rsidR="001F167D" w:rsidRDefault="00E44A9C">
      <w:pPr>
        <w:pStyle w:val="a3"/>
        <w:ind w:right="1115" w:firstLine="708"/>
        <w:jc w:val="left"/>
      </w:pPr>
      <w:r>
        <w:t>описание</w:t>
      </w:r>
      <w:r>
        <w:rPr>
          <w:spacing w:val="21"/>
        </w:rPr>
        <w:t xml:space="preserve"> </w:t>
      </w:r>
      <w:r>
        <w:t>предметов,</w:t>
      </w:r>
      <w:r>
        <w:rPr>
          <w:spacing w:val="21"/>
        </w:rPr>
        <w:t xml:space="preserve"> </w:t>
      </w:r>
      <w:r>
        <w:t>событий,</w:t>
      </w:r>
      <w:r>
        <w:rPr>
          <w:spacing w:val="23"/>
        </w:rPr>
        <w:t xml:space="preserve"> </w:t>
      </w:r>
      <w:r>
        <w:t>исторических</w:t>
      </w:r>
      <w:r>
        <w:rPr>
          <w:spacing w:val="23"/>
        </w:rPr>
        <w:t xml:space="preserve"> </w:t>
      </w:r>
      <w:r>
        <w:t>героев</w:t>
      </w:r>
      <w:r>
        <w:rPr>
          <w:spacing w:val="2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нагляд-</w:t>
      </w:r>
      <w:r>
        <w:rPr>
          <w:spacing w:val="-67"/>
        </w:rPr>
        <w:t xml:space="preserve"> </w:t>
      </w:r>
      <w:r>
        <w:t>ность,</w:t>
      </w:r>
      <w:r>
        <w:rPr>
          <w:spacing w:val="24"/>
        </w:rPr>
        <w:t xml:space="preserve"> </w:t>
      </w:r>
      <w:r>
        <w:t>составление</w:t>
      </w:r>
      <w:r w:rsidR="00FA6443"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о них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</w:p>
    <w:p w14:paraId="683F7152" w14:textId="77777777" w:rsidR="001F167D" w:rsidRDefault="00E44A9C">
      <w:pPr>
        <w:pStyle w:val="a3"/>
        <w:ind w:right="1115" w:firstLine="708"/>
        <w:jc w:val="left"/>
      </w:pPr>
      <w:r>
        <w:t>нахождение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событий;</w:t>
      </w:r>
    </w:p>
    <w:p w14:paraId="64EB3CB1" w14:textId="77777777" w:rsidR="001F167D" w:rsidRDefault="00E44A9C">
      <w:pPr>
        <w:pStyle w:val="a3"/>
        <w:spacing w:before="1"/>
        <w:ind w:firstLine="708"/>
        <w:jc w:val="left"/>
      </w:pPr>
      <w:r>
        <w:t>объяснение</w:t>
      </w:r>
      <w:r>
        <w:rPr>
          <w:spacing w:val="33"/>
        </w:rPr>
        <w:t xml:space="preserve"> </w:t>
      </w:r>
      <w:r>
        <w:t>значения</w:t>
      </w:r>
      <w:r>
        <w:rPr>
          <w:spacing w:val="33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исторических</w:t>
      </w:r>
      <w:r>
        <w:rPr>
          <w:spacing w:val="30"/>
        </w:rPr>
        <w:t xml:space="preserve"> </w:t>
      </w:r>
      <w:r>
        <w:t>понятий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29"/>
        </w:rPr>
        <w:t xml:space="preserve"> </w:t>
      </w:r>
      <w:r>
        <w:t>педа-</w:t>
      </w:r>
      <w:r>
        <w:rPr>
          <w:spacing w:val="-67"/>
        </w:rPr>
        <w:t xml:space="preserve"> </w:t>
      </w:r>
      <w:r>
        <w:t>гогического</w:t>
      </w:r>
      <w:r w:rsidR="00FA6443">
        <w:t xml:space="preserve"> </w:t>
      </w:r>
      <w:r>
        <w:t>работника.</w:t>
      </w:r>
    </w:p>
    <w:p w14:paraId="2F842D57" w14:textId="77777777" w:rsidR="001F167D" w:rsidRDefault="001F167D">
      <w:pPr>
        <w:pStyle w:val="a3"/>
        <w:spacing w:before="10"/>
        <w:ind w:left="0"/>
        <w:jc w:val="left"/>
        <w:rPr>
          <w:sz w:val="27"/>
        </w:rPr>
      </w:pPr>
    </w:p>
    <w:p w14:paraId="7CCC30AD" w14:textId="77777777" w:rsidR="001F167D" w:rsidRDefault="00E44A9C">
      <w:pPr>
        <w:spacing w:line="322" w:lineRule="exact"/>
        <w:ind w:left="812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уровень:</w:t>
      </w:r>
    </w:p>
    <w:p w14:paraId="40746764" w14:textId="77777777" w:rsidR="001F167D" w:rsidRDefault="00E44A9C">
      <w:pPr>
        <w:pStyle w:val="a3"/>
        <w:ind w:left="1521"/>
        <w:jc w:val="left"/>
      </w:pPr>
      <w:r>
        <w:t>знание</w:t>
      </w:r>
      <w:r>
        <w:rPr>
          <w:spacing w:val="-8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питания;</w:t>
      </w:r>
    </w:p>
    <w:p w14:paraId="4CAF3B9F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98F29DC" w14:textId="77777777" w:rsidR="001F167D" w:rsidRDefault="00E44A9C">
      <w:pPr>
        <w:pStyle w:val="a3"/>
        <w:spacing w:before="74" w:line="242" w:lineRule="auto"/>
        <w:ind w:firstLine="708"/>
        <w:jc w:val="left"/>
      </w:pPr>
      <w:r>
        <w:rPr>
          <w:spacing w:val="-1"/>
        </w:rPr>
        <w:lastRenderedPageBreak/>
        <w:t>составление</w:t>
      </w:r>
      <w:r>
        <w:t xml:space="preserve"> </w:t>
      </w:r>
      <w:r>
        <w:rPr>
          <w:spacing w:val="-1"/>
        </w:rPr>
        <w:t>ежедневного</w:t>
      </w:r>
      <w:r>
        <w:rPr>
          <w:spacing w:val="1"/>
        </w:rPr>
        <w:t xml:space="preserve"> </w:t>
      </w:r>
      <w:r>
        <w:rPr>
          <w:spacing w:val="-1"/>
        </w:rPr>
        <w:t xml:space="preserve">меню </w:t>
      </w:r>
      <w:r>
        <w:t>из предложенных</w:t>
      </w:r>
      <w:r>
        <w:rPr>
          <w:spacing w:val="-3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питания;</w:t>
      </w:r>
      <w:r>
        <w:rPr>
          <w:spacing w:val="-40"/>
        </w:rPr>
        <w:t xml:space="preserve"> </w:t>
      </w:r>
      <w:r>
        <w:t>са-</w:t>
      </w:r>
      <w:r>
        <w:rPr>
          <w:spacing w:val="-67"/>
        </w:rPr>
        <w:t xml:space="preserve"> </w:t>
      </w:r>
      <w:r>
        <w:t>мостоятельное</w:t>
      </w:r>
      <w:r>
        <w:rPr>
          <w:spacing w:val="-6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блюд;</w:t>
      </w:r>
    </w:p>
    <w:p w14:paraId="0445DABB" w14:textId="77777777" w:rsidR="001F167D" w:rsidRDefault="00E44A9C">
      <w:pPr>
        <w:pStyle w:val="a3"/>
        <w:ind w:left="1521" w:right="886" w:hanging="709"/>
        <w:jc w:val="left"/>
      </w:pPr>
      <w:r>
        <w:t>самостоятельное совершение покупок товаров ежедневного назначения;</w:t>
      </w:r>
      <w:r>
        <w:rPr>
          <w:spacing w:val="1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уходу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полостью</w:t>
      </w:r>
      <w:r>
        <w:rPr>
          <w:spacing w:val="-5"/>
        </w:rPr>
        <w:t xml:space="preserve"> </w:t>
      </w:r>
      <w:r>
        <w:t>рта,</w:t>
      </w:r>
      <w:r>
        <w:rPr>
          <w:spacing w:val="-5"/>
        </w:rPr>
        <w:t xml:space="preserve"> </w:t>
      </w:r>
      <w:r>
        <w:t>волосами,</w:t>
      </w:r>
    </w:p>
    <w:p w14:paraId="06E4EA84" w14:textId="77777777" w:rsidR="001F167D" w:rsidRDefault="00E44A9C">
      <w:pPr>
        <w:pStyle w:val="a3"/>
        <w:spacing w:line="321" w:lineRule="exact"/>
        <w:jc w:val="left"/>
      </w:pPr>
      <w:r>
        <w:t>кожей рук;</w:t>
      </w:r>
    </w:p>
    <w:p w14:paraId="17056E5F" w14:textId="77777777" w:rsidR="001F167D" w:rsidRDefault="00E44A9C">
      <w:pPr>
        <w:pStyle w:val="a3"/>
        <w:ind w:right="1179" w:firstLine="708"/>
        <w:jc w:val="left"/>
      </w:pPr>
      <w:r>
        <w:t>соблюдение правила поведения в доме и общественных местах; представ-</w:t>
      </w:r>
      <w:r>
        <w:rPr>
          <w:spacing w:val="-67"/>
        </w:rPr>
        <w:t xml:space="preserve"> </w:t>
      </w:r>
      <w:r>
        <w:t>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морально-</w:t>
      </w:r>
      <w:r>
        <w:rPr>
          <w:spacing w:val="-46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поведения;</w:t>
      </w:r>
    </w:p>
    <w:p w14:paraId="4667F0A1" w14:textId="77777777" w:rsidR="001F167D" w:rsidRDefault="00E44A9C">
      <w:pPr>
        <w:pStyle w:val="a3"/>
        <w:ind w:right="1340" w:firstLine="708"/>
        <w:jc w:val="left"/>
      </w:pPr>
      <w:r>
        <w:t>некоторые</w:t>
      </w:r>
      <w:r>
        <w:rPr>
          <w:spacing w:val="33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ведения</w:t>
      </w:r>
      <w:r>
        <w:rPr>
          <w:spacing w:val="35"/>
        </w:rPr>
        <w:t xml:space="preserve"> </w:t>
      </w:r>
      <w:r>
        <w:t>домашнего</w:t>
      </w:r>
      <w:r>
        <w:rPr>
          <w:spacing w:val="33"/>
        </w:rPr>
        <w:t xml:space="preserve"> </w:t>
      </w:r>
      <w:r>
        <w:t>хозяйства</w:t>
      </w:r>
      <w:r>
        <w:rPr>
          <w:spacing w:val="33"/>
        </w:rPr>
        <w:t xml:space="preserve"> </w:t>
      </w:r>
      <w:r>
        <w:t>(уборка</w:t>
      </w:r>
      <w:r>
        <w:rPr>
          <w:spacing w:val="32"/>
        </w:rPr>
        <w:t xml:space="preserve"> </w:t>
      </w:r>
      <w:r>
        <w:t>дома,</w:t>
      </w:r>
      <w:r>
        <w:rPr>
          <w:spacing w:val="32"/>
        </w:rPr>
        <w:t xml:space="preserve"> </w:t>
      </w:r>
      <w:r>
        <w:t>стирка</w:t>
      </w:r>
      <w:r>
        <w:rPr>
          <w:spacing w:val="-67"/>
        </w:rPr>
        <w:t xml:space="preserve"> </w:t>
      </w:r>
      <w:r>
        <w:t>белья,</w:t>
      </w:r>
      <w:r>
        <w:rPr>
          <w:spacing w:val="36"/>
        </w:rPr>
        <w:t xml:space="preserve"> </w:t>
      </w:r>
      <w:r>
        <w:t>мытьепосуды);</w:t>
      </w:r>
    </w:p>
    <w:p w14:paraId="1C871A38" w14:textId="77777777" w:rsidR="001F167D" w:rsidRDefault="00E44A9C">
      <w:pPr>
        <w:pStyle w:val="a3"/>
        <w:ind w:right="1166" w:firstLine="708"/>
        <w:jc w:val="left"/>
      </w:pPr>
      <w:r>
        <w:t>навыки обращения в различные медицинские учреждения (под руковод-</w:t>
      </w:r>
      <w:r>
        <w:rPr>
          <w:spacing w:val="1"/>
        </w:rPr>
        <w:t xml:space="preserve"> </w:t>
      </w:r>
      <w:r>
        <w:t>ством взрослого);пользование различными средствами связи для решения прак-</w:t>
      </w:r>
      <w:r>
        <w:rPr>
          <w:spacing w:val="-67"/>
        </w:rPr>
        <w:t xml:space="preserve"> </w:t>
      </w:r>
      <w:r>
        <w:t>тических</w:t>
      </w:r>
      <w:r>
        <w:rPr>
          <w:spacing w:val="-5"/>
        </w:rPr>
        <w:t xml:space="preserve"> </w:t>
      </w:r>
      <w:r>
        <w:t>житейских</w:t>
      </w:r>
      <w:r>
        <w:rPr>
          <w:spacing w:val="-4"/>
        </w:rPr>
        <w:t xml:space="preserve"> </w:t>
      </w:r>
      <w:r>
        <w:t>задач;</w:t>
      </w:r>
    </w:p>
    <w:p w14:paraId="0605A5FF" w14:textId="77777777" w:rsidR="001F167D" w:rsidRDefault="00E44A9C">
      <w:pPr>
        <w:pStyle w:val="a3"/>
        <w:spacing w:line="242" w:lineRule="auto"/>
        <w:ind w:right="1148" w:firstLine="708"/>
      </w:pPr>
      <w:r>
        <w:t>знание основных статей семейного бюджета, коллективный расчет расхо-</w:t>
      </w:r>
      <w:r>
        <w:rPr>
          <w:spacing w:val="1"/>
        </w:rPr>
        <w:t xml:space="preserve"> </w:t>
      </w:r>
      <w:r>
        <w:t>дов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доходов</w:t>
      </w:r>
      <w:r w:rsidR="00FA6443"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бюджета;</w:t>
      </w:r>
    </w:p>
    <w:p w14:paraId="21BDDE56" w14:textId="77777777" w:rsidR="001F167D" w:rsidRDefault="00E44A9C">
      <w:pPr>
        <w:pStyle w:val="a3"/>
        <w:ind w:right="1128" w:firstLine="708"/>
      </w:pPr>
      <w:r>
        <w:t>составление различных видов деловых бумаг под руководством педагоги-</w:t>
      </w:r>
      <w:r>
        <w:rPr>
          <w:spacing w:val="-67"/>
        </w:rPr>
        <w:t xml:space="preserve"> </w:t>
      </w:r>
      <w:r>
        <w:rPr>
          <w:spacing w:val="-1"/>
        </w:rPr>
        <w:t>ческого</w:t>
      </w:r>
      <w:r>
        <w:t xml:space="preserve"> </w:t>
      </w:r>
      <w:r>
        <w:rPr>
          <w:spacing w:val="-1"/>
        </w:rPr>
        <w:t xml:space="preserve">работника с целью </w:t>
      </w:r>
      <w:r>
        <w:t>обращения в различные организации социального</w:t>
      </w:r>
      <w:r>
        <w:rPr>
          <w:spacing w:val="1"/>
        </w:rPr>
        <w:t xml:space="preserve"> </w:t>
      </w:r>
      <w:r>
        <w:t>назначения;</w:t>
      </w:r>
    </w:p>
    <w:p w14:paraId="0C0753A6" w14:textId="77777777" w:rsidR="001F167D" w:rsidRDefault="00E44A9C">
      <w:pPr>
        <w:pStyle w:val="a3"/>
        <w:ind w:right="1136" w:firstLine="708"/>
      </w:pPr>
      <w:r>
        <w:rPr>
          <w:spacing w:val="-1"/>
        </w:rPr>
        <w:t>знание</w:t>
      </w:r>
      <w:r>
        <w:rPr>
          <w:spacing w:val="-18"/>
        </w:rPr>
        <w:t xml:space="preserve"> </w:t>
      </w:r>
      <w:r>
        <w:rPr>
          <w:spacing w:val="-1"/>
        </w:rPr>
        <w:t>изученных</w:t>
      </w:r>
      <w:r>
        <w:rPr>
          <w:spacing w:val="-17"/>
        </w:rPr>
        <w:t xml:space="preserve"> </w:t>
      </w:r>
      <w:r>
        <w:rPr>
          <w:spacing w:val="-1"/>
        </w:rPr>
        <w:t>понятий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наличие</w:t>
      </w:r>
      <w:r>
        <w:rPr>
          <w:spacing w:val="-17"/>
        </w:rPr>
        <w:t xml:space="preserve"> </w:t>
      </w:r>
      <w:r>
        <w:t>представлений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всем</w:t>
      </w:r>
      <w:r>
        <w:rPr>
          <w:spacing w:val="-21"/>
        </w:rPr>
        <w:t xml:space="preserve"> </w:t>
      </w:r>
      <w:r>
        <w:t>разделам</w:t>
      </w:r>
      <w:r>
        <w:rPr>
          <w:spacing w:val="-18"/>
        </w:rPr>
        <w:t xml:space="preserve"> </w:t>
      </w:r>
      <w:r>
        <w:t>про-</w:t>
      </w:r>
      <w:r>
        <w:rPr>
          <w:spacing w:val="-67"/>
        </w:rPr>
        <w:t xml:space="preserve"> </w:t>
      </w:r>
      <w:r>
        <w:rPr>
          <w:spacing w:val="-1"/>
        </w:rPr>
        <w:t>граммы;</w:t>
      </w:r>
      <w:r w:rsidR="00FA6443">
        <w:rPr>
          <w:spacing w:val="-1"/>
        </w:rPr>
        <w:t xml:space="preserve"> </w:t>
      </w:r>
      <w:r>
        <w:rPr>
          <w:spacing w:val="-1"/>
        </w:rPr>
        <w:t>использование</w:t>
      </w:r>
      <w:r>
        <w:rPr>
          <w:spacing w:val="-17"/>
        </w:rPr>
        <w:t xml:space="preserve"> </w:t>
      </w:r>
      <w:r>
        <w:t>усвоенных</w:t>
      </w:r>
      <w:r>
        <w:rPr>
          <w:spacing w:val="-18"/>
        </w:rPr>
        <w:t xml:space="preserve"> </w:t>
      </w:r>
      <w:r>
        <w:t>исторических</w:t>
      </w:r>
      <w:r>
        <w:rPr>
          <w:spacing w:val="-15"/>
        </w:rPr>
        <w:t xml:space="preserve"> </w:t>
      </w:r>
      <w:r>
        <w:t>понятий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самостоятельных</w:t>
      </w:r>
      <w:r>
        <w:rPr>
          <w:spacing w:val="-16"/>
        </w:rPr>
        <w:t xml:space="preserve"> </w:t>
      </w:r>
      <w:r w:rsidR="0081573D">
        <w:t>вы</w:t>
      </w:r>
      <w:r>
        <w:t>сказываниях;</w:t>
      </w:r>
      <w:r>
        <w:rPr>
          <w:spacing w:val="-4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беседах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темам</w:t>
      </w:r>
      <w:r>
        <w:rPr>
          <w:spacing w:val="-6"/>
        </w:rPr>
        <w:t xml:space="preserve"> </w:t>
      </w:r>
      <w:r>
        <w:t>программы;</w:t>
      </w:r>
    </w:p>
    <w:p w14:paraId="1020C8F2" w14:textId="77777777" w:rsidR="001F167D" w:rsidRDefault="00E44A9C">
      <w:pPr>
        <w:pStyle w:val="a3"/>
        <w:ind w:right="1134" w:firstLine="708"/>
      </w:pPr>
      <w:r>
        <w:t>высказывание собственных суждений и личностное отношение к изучен-</w:t>
      </w:r>
      <w:r>
        <w:rPr>
          <w:spacing w:val="1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фактам;</w:t>
      </w:r>
    </w:p>
    <w:p w14:paraId="54C9A3E2" w14:textId="77777777" w:rsidR="001F167D" w:rsidRDefault="00E44A9C">
      <w:pPr>
        <w:pStyle w:val="a3"/>
        <w:ind w:right="1340" w:firstLine="708"/>
        <w:jc w:val="left"/>
      </w:pPr>
      <w:r>
        <w:t>понимание</w:t>
      </w:r>
      <w:r>
        <w:rPr>
          <w:spacing w:val="25"/>
        </w:rPr>
        <w:t xml:space="preserve"> </w:t>
      </w:r>
      <w:r>
        <w:t>содержания</w:t>
      </w:r>
      <w:r>
        <w:rPr>
          <w:spacing w:val="24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заданий,</w:t>
      </w:r>
      <w:r>
        <w:rPr>
          <w:spacing w:val="22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выполнение</w:t>
      </w:r>
      <w:r>
        <w:rPr>
          <w:spacing w:val="24"/>
        </w:rPr>
        <w:t xml:space="preserve"> </w:t>
      </w:r>
      <w:r>
        <w:t>самостоя-</w:t>
      </w:r>
      <w:r>
        <w:rPr>
          <w:spacing w:val="-67"/>
        </w:rPr>
        <w:t xml:space="preserve"> </w:t>
      </w:r>
      <w:r>
        <w:t>тельно</w:t>
      </w:r>
      <w:r>
        <w:rPr>
          <w:spacing w:val="28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помощью</w:t>
      </w:r>
      <w:r w:rsidR="00FA6443"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</w:p>
    <w:p w14:paraId="56A1093D" w14:textId="77777777" w:rsidR="001F167D" w:rsidRDefault="00E44A9C">
      <w:pPr>
        <w:pStyle w:val="a3"/>
        <w:ind w:right="1340" w:firstLine="708"/>
        <w:jc w:val="left"/>
      </w:pPr>
      <w:r>
        <w:rPr>
          <w:spacing w:val="-1"/>
        </w:rPr>
        <w:t>владение</w:t>
      </w:r>
      <w:r>
        <w:t xml:space="preserve"> </w:t>
      </w:r>
      <w:r>
        <w:rPr>
          <w:spacing w:val="-1"/>
        </w:rPr>
        <w:t>элементами</w:t>
      </w:r>
      <w:r>
        <w:t xml:space="preserve"> </w:t>
      </w:r>
      <w:r>
        <w:rPr>
          <w:spacing w:val="-1"/>
        </w:rPr>
        <w:t>самоконтроля</w:t>
      </w:r>
      <w:r>
        <w:t xml:space="preserve"> 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заданий;</w:t>
      </w:r>
      <w:r>
        <w:rPr>
          <w:spacing w:val="-41"/>
        </w:rPr>
        <w:t xml:space="preserve"> </w:t>
      </w:r>
      <w:r>
        <w:t>владение</w:t>
      </w:r>
      <w:r>
        <w:rPr>
          <w:spacing w:val="-67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самооценки;</w:t>
      </w:r>
    </w:p>
    <w:p w14:paraId="7AEC57D3" w14:textId="77777777" w:rsidR="001F167D" w:rsidRDefault="00E44A9C">
      <w:pPr>
        <w:pStyle w:val="a3"/>
        <w:spacing w:line="322" w:lineRule="exact"/>
        <w:ind w:left="1521"/>
        <w:jc w:val="left"/>
      </w:pPr>
      <w:r>
        <w:t>появление</w:t>
      </w:r>
      <w:r>
        <w:rPr>
          <w:spacing w:val="-7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10"/>
        </w:rPr>
        <w:t xml:space="preserve"> </w:t>
      </w:r>
      <w:r>
        <w:t>истории.</w:t>
      </w:r>
    </w:p>
    <w:p w14:paraId="57F244B8" w14:textId="77777777" w:rsidR="001F167D" w:rsidRDefault="00E44A9C">
      <w:pPr>
        <w:pStyle w:val="a3"/>
        <w:ind w:right="1333" w:firstLine="708"/>
        <w:jc w:val="left"/>
      </w:pPr>
      <w:r>
        <w:t>знание хронологических рамок ключевых процессов, дат важнейших со-</w:t>
      </w:r>
      <w:r>
        <w:rPr>
          <w:spacing w:val="-67"/>
        </w:rPr>
        <w:t xml:space="preserve"> </w:t>
      </w:r>
      <w:r>
        <w:t>бытий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5"/>
        </w:rPr>
        <w:t xml:space="preserve"> </w:t>
      </w:r>
      <w:r>
        <w:t>истории;</w:t>
      </w:r>
    </w:p>
    <w:p w14:paraId="0443257B" w14:textId="77777777" w:rsidR="001F167D" w:rsidRDefault="00E44A9C">
      <w:pPr>
        <w:pStyle w:val="a3"/>
        <w:ind w:right="1129" w:firstLine="708"/>
      </w:pPr>
      <w:r>
        <w:t>знание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фактов,</w:t>
      </w:r>
      <w:r>
        <w:rPr>
          <w:spacing w:val="-6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про-</w:t>
      </w:r>
      <w:r>
        <w:rPr>
          <w:spacing w:val="-68"/>
        </w:rPr>
        <w:t xml:space="preserve"> </w:t>
      </w:r>
      <w:r>
        <w:t>цессов; их причины, участников, результаты и значение; составление рассказов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исторических событиях,</w:t>
      </w:r>
      <w:r>
        <w:rPr>
          <w:spacing w:val="2"/>
        </w:rPr>
        <w:t xml:space="preserve"> </w:t>
      </w:r>
      <w:r>
        <w:t>формулировка выводов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значении;</w:t>
      </w:r>
    </w:p>
    <w:p w14:paraId="1F01A2F9" w14:textId="77777777" w:rsidR="001F167D" w:rsidRDefault="00E44A9C">
      <w:pPr>
        <w:pStyle w:val="a3"/>
        <w:spacing w:line="321" w:lineRule="exact"/>
        <w:ind w:left="1521"/>
      </w:pPr>
      <w:r>
        <w:t>знание</w:t>
      </w:r>
      <w:r>
        <w:rPr>
          <w:spacing w:val="-7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событий;</w:t>
      </w:r>
    </w:p>
    <w:p w14:paraId="1CD5E248" w14:textId="77777777" w:rsidR="001F167D" w:rsidRDefault="00E44A9C">
      <w:pPr>
        <w:pStyle w:val="a3"/>
        <w:ind w:right="1128" w:firstLine="708"/>
      </w:pPr>
      <w:r>
        <w:t>знание имен известных исторических деятелей (князей, царей, политиков,</w:t>
      </w:r>
      <w:r>
        <w:rPr>
          <w:spacing w:val="-67"/>
        </w:rPr>
        <w:t xml:space="preserve"> </w:t>
      </w:r>
      <w:r>
        <w:rPr>
          <w:spacing w:val="-1"/>
        </w:rPr>
        <w:t xml:space="preserve">полководцев, ученых, деятелей </w:t>
      </w:r>
      <w:r>
        <w:t>культуры) и составление элементарной характе-</w:t>
      </w:r>
      <w:r>
        <w:rPr>
          <w:spacing w:val="1"/>
        </w:rPr>
        <w:t xml:space="preserve"> </w:t>
      </w:r>
      <w:r>
        <w:t>ристики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героев;</w:t>
      </w:r>
    </w:p>
    <w:p w14:paraId="5456A3FF" w14:textId="77777777" w:rsidR="001F167D" w:rsidRDefault="00E44A9C">
      <w:pPr>
        <w:pStyle w:val="a3"/>
        <w:ind w:right="1218" w:firstLine="708"/>
      </w:pPr>
      <w:r>
        <w:t>формирование первоначальных представлений о взаимосвязи и последо-</w:t>
      </w:r>
      <w:r>
        <w:rPr>
          <w:spacing w:val="1"/>
        </w:rPr>
        <w:t xml:space="preserve"> </w:t>
      </w:r>
      <w:r>
        <w:t>вательности</w:t>
      </w:r>
      <w:r w:rsidR="0081573D"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событий;</w:t>
      </w:r>
    </w:p>
    <w:p w14:paraId="1ADE3E30" w14:textId="77777777" w:rsidR="001F167D" w:rsidRDefault="00E44A9C">
      <w:pPr>
        <w:pStyle w:val="a3"/>
        <w:spacing w:line="242" w:lineRule="auto"/>
        <w:ind w:right="1340" w:firstLine="708"/>
        <w:jc w:val="left"/>
      </w:pPr>
      <w:r>
        <w:t>понимание</w:t>
      </w:r>
      <w:r>
        <w:rPr>
          <w:spacing w:val="27"/>
        </w:rPr>
        <w:t xml:space="preserve"> </w:t>
      </w:r>
      <w:r>
        <w:t>"легенды"</w:t>
      </w:r>
      <w:r>
        <w:rPr>
          <w:spacing w:val="27"/>
        </w:rPr>
        <w:t xml:space="preserve"> </w:t>
      </w:r>
      <w:r>
        <w:t>исторической</w:t>
      </w:r>
      <w:r>
        <w:rPr>
          <w:spacing w:val="31"/>
        </w:rPr>
        <w:t xml:space="preserve"> </w:t>
      </w:r>
      <w:r>
        <w:t>карты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"чтение"</w:t>
      </w:r>
      <w:r>
        <w:rPr>
          <w:spacing w:val="29"/>
        </w:rPr>
        <w:t xml:space="preserve"> </w:t>
      </w:r>
      <w:r>
        <w:t>исторической</w:t>
      </w:r>
      <w:r>
        <w:rPr>
          <w:spacing w:val="-67"/>
        </w:rPr>
        <w:t xml:space="preserve"> </w:t>
      </w:r>
      <w:r>
        <w:t>карты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опорой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ее"легенду";</w:t>
      </w:r>
    </w:p>
    <w:p w14:paraId="5B047507" w14:textId="77777777" w:rsidR="001F167D" w:rsidRDefault="00E44A9C">
      <w:pPr>
        <w:pStyle w:val="a3"/>
        <w:spacing w:line="317" w:lineRule="exact"/>
        <w:ind w:left="1521"/>
        <w:jc w:val="left"/>
      </w:pPr>
      <w:r>
        <w:t>знание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определений;</w:t>
      </w:r>
    </w:p>
    <w:p w14:paraId="550A7338" w14:textId="77777777" w:rsidR="001F167D" w:rsidRDefault="00E44A9C">
      <w:pPr>
        <w:pStyle w:val="a3"/>
        <w:ind w:right="1115" w:firstLine="708"/>
        <w:jc w:val="left"/>
      </w:pPr>
      <w:r>
        <w:t>соотнесение года с веком, установление последовательности и длительно-</w:t>
      </w:r>
      <w:r>
        <w:rPr>
          <w:spacing w:val="-67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14:paraId="0CF317D8" w14:textId="77777777" w:rsidR="001F167D" w:rsidRDefault="00E44A9C">
      <w:pPr>
        <w:pStyle w:val="a3"/>
        <w:ind w:left="1521" w:right="3067"/>
        <w:jc w:val="left"/>
      </w:pPr>
      <w:r>
        <w:t>сравнение, анализ, обобщение исторических фактов;</w:t>
      </w:r>
      <w:r>
        <w:rPr>
          <w:spacing w:val="1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источниках;</w:t>
      </w:r>
    </w:p>
    <w:p w14:paraId="64E66D8B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705508C" w14:textId="77777777" w:rsidR="001F167D" w:rsidRDefault="00E44A9C">
      <w:pPr>
        <w:pStyle w:val="a3"/>
        <w:spacing w:before="74" w:line="242" w:lineRule="auto"/>
        <w:ind w:right="1121" w:firstLine="540"/>
        <w:jc w:val="left"/>
      </w:pPr>
      <w:r>
        <w:lastRenderedPageBreak/>
        <w:t>установление и раскрытие причинно-следственных связей между историче-</w:t>
      </w:r>
      <w:r>
        <w:rPr>
          <w:spacing w:val="-67"/>
        </w:rPr>
        <w:t xml:space="preserve"> </w:t>
      </w:r>
      <w:r>
        <w:t>скими событиями</w:t>
      </w:r>
      <w:r w:rsidR="0081573D">
        <w:t xml:space="preserve"> </w:t>
      </w:r>
      <w:r>
        <w:t>и</w:t>
      </w:r>
      <w:r>
        <w:rPr>
          <w:spacing w:val="-3"/>
        </w:rPr>
        <w:t xml:space="preserve"> </w:t>
      </w:r>
      <w:r>
        <w:t>явлениями.</w:t>
      </w:r>
    </w:p>
    <w:p w14:paraId="21F01002" w14:textId="77777777" w:rsidR="001F167D" w:rsidRDefault="001F167D">
      <w:pPr>
        <w:pStyle w:val="a3"/>
        <w:spacing w:before="7"/>
        <w:ind w:left="0"/>
        <w:jc w:val="left"/>
        <w:rPr>
          <w:sz w:val="27"/>
        </w:rPr>
      </w:pPr>
    </w:p>
    <w:p w14:paraId="027B58F3" w14:textId="77777777" w:rsidR="001F167D" w:rsidRDefault="001F167D">
      <w:pPr>
        <w:pStyle w:val="a3"/>
        <w:ind w:left="0"/>
        <w:jc w:val="left"/>
      </w:pPr>
    </w:p>
    <w:p w14:paraId="511004AB" w14:textId="77777777" w:rsidR="001F167D" w:rsidRDefault="00E44A9C">
      <w:pPr>
        <w:pStyle w:val="11"/>
        <w:spacing w:before="1"/>
        <w:ind w:right="1115" w:firstLine="1313"/>
      </w:pPr>
      <w:r>
        <w:t>Минимальный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достаточный</w:t>
      </w:r>
      <w:r>
        <w:rPr>
          <w:spacing w:val="29"/>
        </w:rPr>
        <w:t xml:space="preserve"> </w:t>
      </w:r>
      <w:r>
        <w:t>уровни</w:t>
      </w:r>
      <w:r>
        <w:rPr>
          <w:spacing w:val="28"/>
        </w:rPr>
        <w:t xml:space="preserve"> </w:t>
      </w:r>
      <w:r>
        <w:t>достижения</w:t>
      </w:r>
      <w:r>
        <w:rPr>
          <w:spacing w:val="33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 w:rsidR="0081573D">
        <w:t xml:space="preserve"> </w:t>
      </w:r>
      <w:r>
        <w:t>предметной области "Искусство" на конец обучения в V</w:t>
      </w:r>
      <w:r>
        <w:rPr>
          <w:spacing w:val="1"/>
        </w:rPr>
        <w:t xml:space="preserve"> </w:t>
      </w:r>
      <w:r>
        <w:t>классе</w:t>
      </w:r>
    </w:p>
    <w:p w14:paraId="6E8FFC45" w14:textId="77777777" w:rsidR="001F167D" w:rsidRDefault="001F167D">
      <w:pPr>
        <w:pStyle w:val="a3"/>
        <w:spacing w:before="9"/>
        <w:ind w:left="0"/>
        <w:jc w:val="left"/>
        <w:rPr>
          <w:b/>
          <w:sz w:val="27"/>
        </w:rPr>
      </w:pPr>
    </w:p>
    <w:p w14:paraId="24CDE658" w14:textId="77777777" w:rsidR="001F167D" w:rsidRDefault="00E44A9C">
      <w:pPr>
        <w:spacing w:before="1"/>
        <w:ind w:left="812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0A0A7A71" w14:textId="77777777" w:rsidR="001F167D" w:rsidRDefault="001F167D">
      <w:pPr>
        <w:rPr>
          <w:sz w:val="28"/>
        </w:rPr>
        <w:sectPr w:rsidR="001F167D">
          <w:type w:val="continuous"/>
          <w:pgSz w:w="11910" w:h="16840"/>
          <w:pgMar w:top="1560" w:right="0" w:bottom="280" w:left="320" w:header="720" w:footer="720" w:gutter="0"/>
          <w:cols w:space="720"/>
        </w:sectPr>
      </w:pPr>
    </w:p>
    <w:p w14:paraId="4F07E491" w14:textId="77777777" w:rsidR="001F167D" w:rsidRDefault="00E44A9C">
      <w:pPr>
        <w:pStyle w:val="a3"/>
        <w:spacing w:before="74"/>
        <w:ind w:right="1129" w:firstLine="708"/>
      </w:pPr>
      <w:r>
        <w:lastRenderedPageBreak/>
        <w:t>знание</w:t>
      </w:r>
      <w:r>
        <w:rPr>
          <w:spacing w:val="-10"/>
        </w:rPr>
        <w:t xml:space="preserve"> </w:t>
      </w:r>
      <w:r>
        <w:t>названий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материалов,</w:t>
      </w:r>
      <w:r>
        <w:rPr>
          <w:spacing w:val="-9"/>
        </w:rPr>
        <w:t xml:space="preserve"> </w:t>
      </w:r>
      <w:r>
        <w:t>инструментов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приспособ-</w:t>
      </w:r>
      <w:r>
        <w:rPr>
          <w:spacing w:val="-68"/>
        </w:rPr>
        <w:t xml:space="preserve"> </w:t>
      </w:r>
      <w:r>
        <w:t>лений, их свойств, назначения, правил хранения, обращения и санитарно-гигие-</w:t>
      </w:r>
      <w:r>
        <w:rPr>
          <w:spacing w:val="-67"/>
        </w:rPr>
        <w:t xml:space="preserve"> </w:t>
      </w:r>
      <w:r>
        <w:t>нических требований при</w:t>
      </w:r>
      <w:r>
        <w:rPr>
          <w:spacing w:val="-3"/>
        </w:rPr>
        <w:t xml:space="preserve"> </w:t>
      </w:r>
      <w:r>
        <w:t>работе с</w:t>
      </w:r>
      <w:r>
        <w:rPr>
          <w:spacing w:val="3"/>
        </w:rPr>
        <w:t xml:space="preserve"> </w:t>
      </w:r>
      <w:r>
        <w:t>ними;</w:t>
      </w:r>
    </w:p>
    <w:p w14:paraId="7CD86C42" w14:textId="77777777" w:rsidR="001F167D" w:rsidRDefault="00E44A9C">
      <w:pPr>
        <w:pStyle w:val="a3"/>
        <w:spacing w:before="2"/>
        <w:ind w:right="1173" w:firstLine="708"/>
      </w:pPr>
      <w:r>
        <w:t>знание</w:t>
      </w:r>
      <w:r>
        <w:rPr>
          <w:spacing w:val="-8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композиции,</w:t>
      </w:r>
      <w:r>
        <w:rPr>
          <w:spacing w:val="-9"/>
        </w:rPr>
        <w:t xml:space="preserve"> </w:t>
      </w:r>
      <w:r>
        <w:t>цветоведения,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формы</w:t>
      </w:r>
      <w:r>
        <w:rPr>
          <w:spacing w:val="-68"/>
        </w:rPr>
        <w:t xml:space="preserve"> </w:t>
      </w:r>
      <w:r>
        <w:t>предмета;</w:t>
      </w:r>
    </w:p>
    <w:p w14:paraId="15BE1B29" w14:textId="77777777" w:rsidR="001F167D" w:rsidRDefault="00E44A9C">
      <w:pPr>
        <w:pStyle w:val="a3"/>
        <w:ind w:right="1129" w:firstLine="708"/>
      </w:pPr>
      <w:r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-67"/>
        </w:rPr>
        <w:t xml:space="preserve"> </w:t>
      </w:r>
      <w:r>
        <w:t>"изобразительная</w:t>
      </w:r>
      <w:r>
        <w:rPr>
          <w:spacing w:val="-5"/>
        </w:rPr>
        <w:t xml:space="preserve"> </w:t>
      </w:r>
      <w:r>
        <w:t>поверхность",</w:t>
      </w:r>
      <w:r>
        <w:rPr>
          <w:spacing w:val="-9"/>
        </w:rPr>
        <w:t xml:space="preserve"> </w:t>
      </w:r>
      <w:r>
        <w:t>"точка",</w:t>
      </w:r>
      <w:r>
        <w:rPr>
          <w:spacing w:val="-5"/>
        </w:rPr>
        <w:t xml:space="preserve"> </w:t>
      </w:r>
      <w:r>
        <w:t>"линия",</w:t>
      </w:r>
      <w:r>
        <w:rPr>
          <w:spacing w:val="-5"/>
        </w:rPr>
        <w:t xml:space="preserve"> </w:t>
      </w:r>
      <w:r>
        <w:t>"штриховка",</w:t>
      </w:r>
      <w:r>
        <w:rPr>
          <w:spacing w:val="-7"/>
        </w:rPr>
        <w:t xml:space="preserve"> </w:t>
      </w:r>
      <w:r>
        <w:t>"пятно",</w:t>
      </w:r>
      <w:r>
        <w:rPr>
          <w:spacing w:val="-8"/>
        </w:rPr>
        <w:t xml:space="preserve"> </w:t>
      </w:r>
      <w:r>
        <w:t>"цвет";</w:t>
      </w:r>
    </w:p>
    <w:p w14:paraId="3924BF0C" w14:textId="77777777" w:rsidR="001F167D" w:rsidRDefault="00E44A9C">
      <w:pPr>
        <w:pStyle w:val="a3"/>
        <w:spacing w:before="1" w:line="322" w:lineRule="exact"/>
        <w:ind w:left="1521"/>
      </w:pPr>
      <w:r>
        <w:t>пользование</w:t>
      </w:r>
      <w:r>
        <w:rPr>
          <w:spacing w:val="-5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рисования,</w:t>
      </w:r>
      <w:r>
        <w:rPr>
          <w:spacing w:val="-5"/>
        </w:rPr>
        <w:t xml:space="preserve"> </w:t>
      </w:r>
      <w:r>
        <w:t>аппликации,</w:t>
      </w:r>
      <w:r>
        <w:rPr>
          <w:spacing w:val="-6"/>
        </w:rPr>
        <w:t xml:space="preserve"> </w:t>
      </w:r>
      <w:r>
        <w:t>лепки;</w:t>
      </w:r>
    </w:p>
    <w:p w14:paraId="51C21051" w14:textId="77777777" w:rsidR="001F167D" w:rsidRDefault="00E44A9C">
      <w:pPr>
        <w:pStyle w:val="a3"/>
        <w:ind w:left="1521"/>
      </w:pPr>
      <w:r>
        <w:t>знание</w:t>
      </w:r>
      <w:r>
        <w:rPr>
          <w:spacing w:val="-6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рисованию,</w:t>
      </w:r>
      <w:r>
        <w:rPr>
          <w:spacing w:val="-4"/>
        </w:rPr>
        <w:t xml:space="preserve"> </w:t>
      </w:r>
      <w:r>
        <w:t>лепке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апплика-</w:t>
      </w:r>
    </w:p>
    <w:p w14:paraId="1CF8CEEA" w14:textId="77777777" w:rsidR="001F167D" w:rsidRDefault="00E44A9C">
      <w:pPr>
        <w:pStyle w:val="a3"/>
        <w:spacing w:line="321" w:lineRule="exact"/>
        <w:jc w:val="left"/>
      </w:pPr>
      <w:r>
        <w:t>ции;</w:t>
      </w:r>
    </w:p>
    <w:p w14:paraId="1026B888" w14:textId="77777777" w:rsidR="001F167D" w:rsidRDefault="00E44A9C">
      <w:pPr>
        <w:pStyle w:val="a3"/>
        <w:ind w:left="1521"/>
        <w:jc w:val="left"/>
      </w:pPr>
      <w:r>
        <w:t>знание</w:t>
      </w:r>
      <w:r>
        <w:rPr>
          <w:spacing w:val="23"/>
        </w:rPr>
        <w:t xml:space="preserve"> </w:t>
      </w:r>
      <w:r>
        <w:t>названий</w:t>
      </w:r>
      <w:r>
        <w:rPr>
          <w:spacing w:val="26"/>
        </w:rPr>
        <w:t xml:space="preserve"> </w:t>
      </w:r>
      <w:r>
        <w:t>некоторых</w:t>
      </w:r>
      <w:r>
        <w:rPr>
          <w:spacing w:val="26"/>
        </w:rPr>
        <w:t xml:space="preserve"> </w:t>
      </w:r>
      <w:r>
        <w:t>народных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национальных</w:t>
      </w:r>
      <w:r>
        <w:rPr>
          <w:spacing w:val="25"/>
        </w:rPr>
        <w:t xml:space="preserve"> </w:t>
      </w:r>
      <w:r>
        <w:t>промыслов,</w:t>
      </w:r>
      <w:r>
        <w:rPr>
          <w:spacing w:val="24"/>
        </w:rPr>
        <w:t xml:space="preserve"> </w:t>
      </w:r>
      <w:r>
        <w:t>изго-</w:t>
      </w:r>
    </w:p>
    <w:p w14:paraId="388204DC" w14:textId="77777777" w:rsidR="001F167D" w:rsidRDefault="00E44A9C">
      <w:pPr>
        <w:pStyle w:val="a3"/>
        <w:ind w:left="1521" w:right="886" w:hanging="709"/>
        <w:jc w:val="left"/>
      </w:pPr>
      <w:r>
        <w:t>тавливающих игрушки: "Дымково", "Гжель", "Городец", "Каргополь";</w:t>
      </w:r>
      <w:r>
        <w:rPr>
          <w:spacing w:val="1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выполняемой</w:t>
      </w:r>
      <w:r>
        <w:rPr>
          <w:spacing w:val="-2"/>
        </w:rPr>
        <w:t xml:space="preserve"> </w:t>
      </w:r>
      <w:r>
        <w:t>ра-</w:t>
      </w:r>
    </w:p>
    <w:p w14:paraId="6F014263" w14:textId="77777777" w:rsidR="001F167D" w:rsidRDefault="00E44A9C">
      <w:pPr>
        <w:pStyle w:val="a3"/>
        <w:spacing w:before="1" w:line="322" w:lineRule="exact"/>
        <w:jc w:val="left"/>
      </w:pPr>
      <w:r>
        <w:t>боты;</w:t>
      </w:r>
    </w:p>
    <w:p w14:paraId="1E5CC155" w14:textId="77777777" w:rsidR="001F167D" w:rsidRDefault="00E44A9C">
      <w:pPr>
        <w:pStyle w:val="a3"/>
        <w:ind w:left="1521"/>
        <w:jc w:val="left"/>
      </w:pPr>
      <w:r>
        <w:t>следование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инструкциям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50"/>
        </w:rPr>
        <w:t xml:space="preserve"> </w:t>
      </w:r>
      <w:r>
        <w:t>работ-</w:t>
      </w:r>
    </w:p>
    <w:p w14:paraId="6771ACF9" w14:textId="77777777" w:rsidR="001F167D" w:rsidRDefault="00E44A9C">
      <w:pPr>
        <w:pStyle w:val="a3"/>
        <w:ind w:right="1115"/>
        <w:jc w:val="left"/>
      </w:pPr>
      <w:r>
        <w:t>ника;</w:t>
      </w:r>
      <w:r>
        <w:rPr>
          <w:spacing w:val="4"/>
        </w:rPr>
        <w:t xml:space="preserve"> </w:t>
      </w:r>
      <w:r>
        <w:t>рациональная</w:t>
      </w:r>
      <w:r>
        <w:rPr>
          <w:spacing w:val="48"/>
        </w:rPr>
        <w:t xml:space="preserve"> </w:t>
      </w:r>
      <w:r>
        <w:t>организация</w:t>
      </w:r>
      <w:r>
        <w:rPr>
          <w:spacing w:val="52"/>
        </w:rPr>
        <w:t xml:space="preserve"> </w:t>
      </w:r>
      <w:r>
        <w:t>своей</w:t>
      </w:r>
      <w:r>
        <w:rPr>
          <w:spacing w:val="48"/>
        </w:rPr>
        <w:t xml:space="preserve"> </w:t>
      </w:r>
      <w:r>
        <w:t>изобразительной</w:t>
      </w:r>
      <w:r>
        <w:rPr>
          <w:spacing w:val="51"/>
        </w:rPr>
        <w:t xml:space="preserve"> </w:t>
      </w:r>
      <w:r>
        <w:t>деятельности;</w:t>
      </w:r>
      <w:r>
        <w:rPr>
          <w:spacing w:val="51"/>
        </w:rPr>
        <w:t xml:space="preserve"> </w:t>
      </w:r>
      <w:r>
        <w:t>плани-</w:t>
      </w:r>
      <w:r>
        <w:rPr>
          <w:spacing w:val="-67"/>
        </w:rPr>
        <w:t xml:space="preserve"> </w:t>
      </w:r>
      <w:r>
        <w:t>рование</w:t>
      </w:r>
      <w:r>
        <w:rPr>
          <w:spacing w:val="45"/>
        </w:rPr>
        <w:t xml:space="preserve"> </w:t>
      </w:r>
      <w:r>
        <w:t>работы;</w:t>
      </w:r>
    </w:p>
    <w:p w14:paraId="0F05B729" w14:textId="77777777" w:rsidR="001F167D" w:rsidRDefault="00E44A9C">
      <w:pPr>
        <w:pStyle w:val="a3"/>
        <w:ind w:right="1115" w:firstLine="708"/>
        <w:jc w:val="left"/>
      </w:pPr>
      <w:r>
        <w:t>осуществление</w:t>
      </w:r>
      <w:r>
        <w:rPr>
          <w:spacing w:val="-11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заключительного</w:t>
      </w:r>
      <w:r>
        <w:rPr>
          <w:spacing w:val="-7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выполняемых</w:t>
      </w:r>
      <w:r>
        <w:rPr>
          <w:spacing w:val="-9"/>
        </w:rPr>
        <w:t xml:space="preserve"> </w:t>
      </w:r>
      <w:r>
        <w:t>прак-</w:t>
      </w:r>
      <w:r>
        <w:rPr>
          <w:spacing w:val="-67"/>
        </w:rPr>
        <w:t xml:space="preserve"> </w:t>
      </w:r>
      <w:r>
        <w:t>тических</w:t>
      </w:r>
      <w:r>
        <w:rPr>
          <w:spacing w:val="8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 w:rsidR="0081573D"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хода практической</w:t>
      </w:r>
      <w:r>
        <w:rPr>
          <w:spacing w:val="1"/>
        </w:rPr>
        <w:t xml:space="preserve"> </w:t>
      </w:r>
      <w:r>
        <w:t>работы;</w:t>
      </w:r>
    </w:p>
    <w:p w14:paraId="6950462E" w14:textId="77777777" w:rsidR="001F167D" w:rsidRDefault="00E44A9C">
      <w:pPr>
        <w:pStyle w:val="a3"/>
        <w:spacing w:line="242" w:lineRule="auto"/>
        <w:ind w:right="1285" w:firstLine="708"/>
        <w:jc w:val="left"/>
      </w:pPr>
      <w:r>
        <w:t>владение некоторыми приемами лепки (раскатывание, сплющивание, от-</w:t>
      </w:r>
      <w:r>
        <w:rPr>
          <w:spacing w:val="-67"/>
        </w:rPr>
        <w:t xml:space="preserve"> </w:t>
      </w:r>
      <w:r>
        <w:t>щипывание) и</w:t>
      </w:r>
      <w:r w:rsidR="0081573D">
        <w:t xml:space="preserve"> </w:t>
      </w:r>
      <w:r>
        <w:t>аппликации</w:t>
      </w:r>
      <w:r>
        <w:rPr>
          <w:spacing w:val="-1"/>
        </w:rPr>
        <w:t xml:space="preserve"> </w:t>
      </w:r>
      <w:r>
        <w:t>(вырезание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наклеивание);</w:t>
      </w:r>
    </w:p>
    <w:p w14:paraId="47A14BF2" w14:textId="77777777" w:rsidR="001F167D" w:rsidRDefault="00E44A9C">
      <w:pPr>
        <w:pStyle w:val="a3"/>
        <w:ind w:right="1131" w:firstLine="708"/>
      </w:pPr>
      <w:r>
        <w:t>рисование по образцу, с натуры, по памяти, представлению, воображению</w:t>
      </w:r>
      <w:r>
        <w:rPr>
          <w:spacing w:val="-67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несложной</w:t>
      </w:r>
      <w:r>
        <w:rPr>
          <w:spacing w:val="-14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конструкции,</w:t>
      </w:r>
      <w:r>
        <w:rPr>
          <w:spacing w:val="-15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рисунке</w:t>
      </w:r>
      <w:r>
        <w:rPr>
          <w:spacing w:val="-12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не-</w:t>
      </w:r>
      <w:r>
        <w:rPr>
          <w:spacing w:val="-68"/>
        </w:rPr>
        <w:t xml:space="preserve"> </w:t>
      </w:r>
      <w:r>
        <w:t>сложных произведений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темой;</w:t>
      </w:r>
    </w:p>
    <w:p w14:paraId="11EB58B6" w14:textId="77777777" w:rsidR="001F167D" w:rsidRDefault="00E44A9C">
      <w:pPr>
        <w:pStyle w:val="a3"/>
        <w:ind w:right="1115" w:firstLine="708"/>
        <w:jc w:val="left"/>
      </w:pPr>
      <w:r>
        <w:t>применение</w:t>
      </w:r>
      <w:r>
        <w:rPr>
          <w:spacing w:val="35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карандашом,</w:t>
      </w:r>
      <w:r>
        <w:rPr>
          <w:spacing w:val="38"/>
        </w:rPr>
        <w:t xml:space="preserve"> </w:t>
      </w:r>
      <w:r>
        <w:t>гуашью,</w:t>
      </w:r>
      <w:r>
        <w:rPr>
          <w:spacing w:val="38"/>
        </w:rPr>
        <w:t xml:space="preserve"> </w:t>
      </w:r>
      <w:r>
        <w:t>акварельными</w:t>
      </w:r>
      <w:r>
        <w:rPr>
          <w:spacing w:val="39"/>
        </w:rPr>
        <w:t xml:space="preserve"> </w:t>
      </w:r>
      <w:r>
        <w:t>крас-</w:t>
      </w:r>
      <w:r>
        <w:rPr>
          <w:spacing w:val="-67"/>
        </w:rPr>
        <w:t xml:space="preserve"> </w:t>
      </w:r>
      <w:r>
        <w:t>ками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 w:rsidR="0081573D">
        <w:t xml:space="preserve"> </w:t>
      </w:r>
      <w:r>
        <w:t>передачи</w:t>
      </w:r>
      <w:r>
        <w:rPr>
          <w:spacing w:val="-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предмета;</w:t>
      </w:r>
    </w:p>
    <w:p w14:paraId="0CB6F0C6" w14:textId="77777777" w:rsidR="001F167D" w:rsidRDefault="00E44A9C">
      <w:pPr>
        <w:pStyle w:val="a3"/>
        <w:ind w:right="1115" w:firstLine="708"/>
        <w:jc w:val="left"/>
      </w:pPr>
      <w:r>
        <w:t>ориентировка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пространстве</w:t>
      </w:r>
      <w:r>
        <w:rPr>
          <w:spacing w:val="7"/>
        </w:rPr>
        <w:t xml:space="preserve"> </w:t>
      </w:r>
      <w:r>
        <w:t>листа,</w:t>
      </w:r>
      <w:r>
        <w:rPr>
          <w:spacing w:val="6"/>
        </w:rPr>
        <w:t xml:space="preserve"> </w:t>
      </w:r>
      <w:r>
        <w:t>размещение</w:t>
      </w:r>
      <w:r>
        <w:rPr>
          <w:spacing w:val="7"/>
        </w:rPr>
        <w:t xml:space="preserve"> </w:t>
      </w:r>
      <w:r>
        <w:t>изображения</w:t>
      </w:r>
      <w:r>
        <w:rPr>
          <w:spacing w:val="9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параметрами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поверхности;</w:t>
      </w:r>
    </w:p>
    <w:p w14:paraId="613F8750" w14:textId="77777777" w:rsidR="001F167D" w:rsidRDefault="00E44A9C">
      <w:pPr>
        <w:pStyle w:val="a3"/>
        <w:ind w:right="1340" w:firstLine="708"/>
        <w:jc w:val="left"/>
      </w:pPr>
      <w:r>
        <w:t>адекватная</w:t>
      </w:r>
      <w:r>
        <w:rPr>
          <w:spacing w:val="12"/>
        </w:rPr>
        <w:t xml:space="preserve"> </w:t>
      </w:r>
      <w:r>
        <w:t>передача</w:t>
      </w:r>
      <w:r>
        <w:rPr>
          <w:spacing w:val="12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изображаемого</w:t>
      </w:r>
      <w:r>
        <w:rPr>
          <w:spacing w:val="11"/>
        </w:rPr>
        <w:t xml:space="preserve"> </w:t>
      </w:r>
      <w:r>
        <w:t>объекта,</w:t>
      </w:r>
      <w:r>
        <w:rPr>
          <w:spacing w:val="10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насы-</w:t>
      </w:r>
      <w:r>
        <w:rPr>
          <w:spacing w:val="-67"/>
        </w:rPr>
        <w:t xml:space="preserve"> </w:t>
      </w:r>
      <w:r>
        <w:t>щенности</w:t>
      </w:r>
      <w:r>
        <w:rPr>
          <w:spacing w:val="15"/>
        </w:rPr>
        <w:t xml:space="preserve"> </w:t>
      </w:r>
      <w:r>
        <w:t>цвета,</w:t>
      </w:r>
      <w:r w:rsidR="0081573D"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смешанных</w:t>
      </w:r>
      <w:r>
        <w:rPr>
          <w:spacing w:val="-4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цвета;</w:t>
      </w:r>
    </w:p>
    <w:p w14:paraId="5D36E86B" w14:textId="77777777" w:rsidR="001F167D" w:rsidRDefault="00E44A9C">
      <w:pPr>
        <w:pStyle w:val="a3"/>
        <w:ind w:right="1115" w:firstLine="708"/>
        <w:jc w:val="left"/>
      </w:pPr>
      <w:r>
        <w:t>узнавание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различение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книжных</w:t>
      </w:r>
      <w:r>
        <w:rPr>
          <w:spacing w:val="13"/>
        </w:rPr>
        <w:t xml:space="preserve"> </w:t>
      </w:r>
      <w:r>
        <w:t>иллюстрациях</w:t>
      </w:r>
      <w:r>
        <w:rPr>
          <w:spacing w:val="1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репродукциях</w:t>
      </w:r>
      <w:r>
        <w:rPr>
          <w:spacing w:val="2"/>
        </w:rPr>
        <w:t xml:space="preserve"> </w:t>
      </w:r>
      <w:r>
        <w:t>изоб-</w:t>
      </w:r>
      <w:r>
        <w:rPr>
          <w:spacing w:val="-67"/>
        </w:rPr>
        <w:t xml:space="preserve"> </w:t>
      </w:r>
      <w:r>
        <w:t>раженных предметов</w:t>
      </w:r>
      <w:r>
        <w:rPr>
          <w:spacing w:val="-3"/>
        </w:rPr>
        <w:t xml:space="preserve"> </w:t>
      </w:r>
      <w:r>
        <w:t>и действий.</w:t>
      </w:r>
    </w:p>
    <w:p w14:paraId="1E7F4157" w14:textId="77777777" w:rsidR="001F167D" w:rsidRDefault="00E44A9C">
      <w:pPr>
        <w:pStyle w:val="a3"/>
        <w:spacing w:line="321" w:lineRule="exact"/>
        <w:ind w:left="1521"/>
        <w:jc w:val="left"/>
      </w:pPr>
      <w:r>
        <w:t>определение</w:t>
      </w:r>
      <w:r>
        <w:rPr>
          <w:spacing w:val="-8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знакомых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произведе-</w:t>
      </w:r>
    </w:p>
    <w:p w14:paraId="12FA72BC" w14:textId="77777777" w:rsidR="001F167D" w:rsidRDefault="00E44A9C">
      <w:pPr>
        <w:pStyle w:val="a3"/>
        <w:spacing w:line="317" w:lineRule="exact"/>
        <w:jc w:val="left"/>
      </w:pPr>
      <w:r>
        <w:t>ний;</w:t>
      </w:r>
    </w:p>
    <w:p w14:paraId="2D105EC1" w14:textId="77777777" w:rsidR="001F167D" w:rsidRDefault="00E44A9C">
      <w:pPr>
        <w:pStyle w:val="a3"/>
        <w:ind w:left="1521"/>
        <w:jc w:val="left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звучании</w:t>
      </w:r>
    </w:p>
    <w:p w14:paraId="680FDE63" w14:textId="77777777" w:rsidR="001F167D" w:rsidRDefault="00E44A9C">
      <w:pPr>
        <w:pStyle w:val="a3"/>
        <w:ind w:right="1340"/>
        <w:jc w:val="left"/>
      </w:pPr>
      <w:r>
        <w:t>(труба,</w:t>
      </w:r>
      <w:r>
        <w:rPr>
          <w:spacing w:val="-3"/>
        </w:rPr>
        <w:t xml:space="preserve"> </w:t>
      </w:r>
      <w:r>
        <w:t>баян,</w:t>
      </w:r>
      <w:r>
        <w:rPr>
          <w:spacing w:val="-3"/>
        </w:rPr>
        <w:t xml:space="preserve"> </w:t>
      </w:r>
      <w:r>
        <w:t>гитара);</w:t>
      </w:r>
      <w:r>
        <w:rPr>
          <w:spacing w:val="1"/>
        </w:rPr>
        <w:t xml:space="preserve"> </w:t>
      </w:r>
      <w:r>
        <w:t>пение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инструментальным</w:t>
      </w:r>
      <w:r>
        <w:rPr>
          <w:spacing w:val="29"/>
        </w:rPr>
        <w:t xml:space="preserve"> </w:t>
      </w:r>
      <w:r>
        <w:t>сопровождением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работника);</w:t>
      </w:r>
    </w:p>
    <w:p w14:paraId="43D378B8" w14:textId="77777777" w:rsidR="001F167D" w:rsidRDefault="00E44A9C">
      <w:pPr>
        <w:pStyle w:val="a3"/>
        <w:ind w:right="1115" w:firstLine="708"/>
        <w:jc w:val="left"/>
      </w:pPr>
      <w:r>
        <w:t>выразительное,</w:t>
      </w:r>
      <w:r>
        <w:rPr>
          <w:spacing w:val="38"/>
        </w:rPr>
        <w:t xml:space="preserve"> </w:t>
      </w:r>
      <w:r>
        <w:t>слаженное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достаточно</w:t>
      </w:r>
      <w:r>
        <w:rPr>
          <w:spacing w:val="39"/>
        </w:rPr>
        <w:t xml:space="preserve"> </w:t>
      </w:r>
      <w:r>
        <w:t>эмоциональное</w:t>
      </w:r>
      <w:r>
        <w:rPr>
          <w:spacing w:val="39"/>
        </w:rPr>
        <w:t xml:space="preserve"> </w:t>
      </w:r>
      <w:r>
        <w:t>исполнение</w:t>
      </w:r>
      <w:r>
        <w:rPr>
          <w:spacing w:val="38"/>
        </w:rPr>
        <w:t xml:space="preserve"> </w:t>
      </w:r>
      <w:r>
        <w:t>вы-</w:t>
      </w:r>
      <w:r>
        <w:rPr>
          <w:spacing w:val="-67"/>
        </w:rPr>
        <w:t xml:space="preserve"> </w:t>
      </w:r>
      <w:r>
        <w:t>ученных</w:t>
      </w:r>
      <w:r>
        <w:rPr>
          <w:spacing w:val="1"/>
        </w:rPr>
        <w:t xml:space="preserve"> </w:t>
      </w:r>
      <w:r>
        <w:t>песен с</w:t>
      </w:r>
      <w:r w:rsidR="0081573D">
        <w:t xml:space="preserve"> </w:t>
      </w:r>
      <w:r>
        <w:t>простейшими</w:t>
      </w:r>
      <w:r>
        <w:rPr>
          <w:spacing w:val="-4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-1"/>
        </w:rPr>
        <w:t xml:space="preserve"> </w:t>
      </w:r>
      <w:r>
        <w:t>оттенков;</w:t>
      </w:r>
    </w:p>
    <w:p w14:paraId="22CB153E" w14:textId="77777777" w:rsidR="001F167D" w:rsidRDefault="00E44A9C">
      <w:pPr>
        <w:pStyle w:val="a3"/>
        <w:spacing w:before="1"/>
        <w:ind w:right="1115" w:firstLine="708"/>
        <w:jc w:val="left"/>
      </w:pPr>
      <w:r>
        <w:t>правильное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пении</w:t>
      </w:r>
      <w:r>
        <w:rPr>
          <w:spacing w:val="3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произ-</w:t>
      </w:r>
      <w:r>
        <w:rPr>
          <w:spacing w:val="-67"/>
        </w:rPr>
        <w:t xml:space="preserve"> </w:t>
      </w:r>
      <w:r>
        <w:t>несение</w:t>
      </w:r>
      <w:r>
        <w:rPr>
          <w:spacing w:val="5"/>
        </w:rPr>
        <w:t xml:space="preserve"> </w:t>
      </w:r>
      <w:r>
        <w:t>согласных</w:t>
      </w:r>
      <w:r w:rsidR="0081573D">
        <w:t xml:space="preserve"> </w:t>
      </w:r>
      <w:r>
        <w:t>звуков в</w:t>
      </w:r>
      <w:r>
        <w:rPr>
          <w:spacing w:val="-4"/>
        </w:rPr>
        <w:t xml:space="preserve"> </w:t>
      </w:r>
      <w:r>
        <w:t>конце 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 слов;</w:t>
      </w:r>
    </w:p>
    <w:p w14:paraId="63FAC2AA" w14:textId="77777777" w:rsidR="001F167D" w:rsidRDefault="00E44A9C">
      <w:pPr>
        <w:pStyle w:val="a3"/>
        <w:spacing w:line="321" w:lineRule="exact"/>
        <w:ind w:left="1521"/>
        <w:jc w:val="left"/>
      </w:pPr>
      <w:r>
        <w:t>правильная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диапазоне</w:t>
      </w:r>
      <w:r>
        <w:rPr>
          <w:spacing w:val="-7"/>
        </w:rPr>
        <w:t xml:space="preserve"> </w:t>
      </w:r>
      <w:r>
        <w:t>ре1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си1;</w:t>
      </w:r>
    </w:p>
    <w:p w14:paraId="260AD71D" w14:textId="77777777" w:rsidR="001F167D" w:rsidRDefault="00E44A9C">
      <w:pPr>
        <w:pStyle w:val="a3"/>
        <w:ind w:right="1501" w:firstLine="708"/>
        <w:jc w:val="left"/>
      </w:pPr>
      <w:r>
        <w:t>различение вступления, запева, припева, проигрыша, окончания песни;</w:t>
      </w:r>
      <w:r>
        <w:rPr>
          <w:spacing w:val="-67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песни, танца,</w:t>
      </w:r>
      <w:r>
        <w:rPr>
          <w:spacing w:val="-5"/>
        </w:rPr>
        <w:t xml:space="preserve"> </w:t>
      </w:r>
      <w:r>
        <w:t>марша;</w:t>
      </w:r>
    </w:p>
    <w:p w14:paraId="08EB47D5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52F771E" w14:textId="77777777" w:rsidR="001F167D" w:rsidRDefault="00E44A9C">
      <w:pPr>
        <w:pStyle w:val="a3"/>
        <w:spacing w:before="74" w:line="242" w:lineRule="auto"/>
        <w:ind w:right="1340" w:firstLine="708"/>
        <w:jc w:val="left"/>
      </w:pPr>
      <w:r>
        <w:lastRenderedPageBreak/>
        <w:t>передача</w:t>
      </w:r>
      <w:r>
        <w:rPr>
          <w:spacing w:val="-7"/>
        </w:rPr>
        <w:t xml:space="preserve"> </w:t>
      </w:r>
      <w:r>
        <w:t>ритмического</w:t>
      </w:r>
      <w:r>
        <w:rPr>
          <w:spacing w:val="-5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попевок</w:t>
      </w:r>
      <w:r>
        <w:rPr>
          <w:spacing w:val="-4"/>
        </w:rPr>
        <w:t xml:space="preserve"> </w:t>
      </w:r>
      <w:r>
        <w:t>(хлопками,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металлофоне,</w:t>
      </w:r>
      <w:r>
        <w:rPr>
          <w:spacing w:val="-9"/>
        </w:rPr>
        <w:t xml:space="preserve"> </w:t>
      </w:r>
      <w:r>
        <w:t>го-</w:t>
      </w:r>
      <w:r>
        <w:rPr>
          <w:spacing w:val="-67"/>
        </w:rPr>
        <w:t xml:space="preserve"> </w:t>
      </w:r>
      <w:r>
        <w:t>лосом);</w:t>
      </w:r>
    </w:p>
    <w:p w14:paraId="48F99157" w14:textId="77777777" w:rsidR="001F167D" w:rsidRDefault="00E44A9C">
      <w:pPr>
        <w:pStyle w:val="a3"/>
        <w:ind w:right="1340" w:firstLine="708"/>
        <w:jc w:val="left"/>
      </w:pPr>
      <w:r>
        <w:t>определение</w:t>
      </w:r>
      <w:r>
        <w:rPr>
          <w:spacing w:val="69"/>
        </w:rPr>
        <w:t xml:space="preserve"> </w:t>
      </w:r>
      <w:r>
        <w:t>разнообразных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содержанию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(веселые,</w:t>
      </w:r>
      <w:r>
        <w:rPr>
          <w:spacing w:val="-3"/>
        </w:rPr>
        <w:t xml:space="preserve"> </w:t>
      </w:r>
      <w:r>
        <w:t>грустные</w:t>
      </w:r>
      <w:r>
        <w:rPr>
          <w:spacing w:val="-4"/>
        </w:rPr>
        <w:t xml:space="preserve"> </w:t>
      </w:r>
      <w:r>
        <w:t>и спокойные);</w:t>
      </w:r>
    </w:p>
    <w:p w14:paraId="29498F79" w14:textId="77777777" w:rsidR="001F167D" w:rsidRDefault="00E44A9C">
      <w:pPr>
        <w:pStyle w:val="a3"/>
        <w:spacing w:line="321" w:lineRule="exact"/>
        <w:ind w:left="1521"/>
        <w:jc w:val="left"/>
      </w:pPr>
      <w:r>
        <w:t>владение</w:t>
      </w:r>
      <w:r>
        <w:rPr>
          <w:spacing w:val="-8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грамоте.</w:t>
      </w:r>
    </w:p>
    <w:p w14:paraId="0611D8C5" w14:textId="77777777" w:rsidR="001F167D" w:rsidRDefault="001F167D">
      <w:pPr>
        <w:pStyle w:val="a3"/>
        <w:spacing w:before="6"/>
        <w:ind w:left="0"/>
        <w:jc w:val="left"/>
        <w:rPr>
          <w:sz w:val="27"/>
        </w:rPr>
      </w:pPr>
    </w:p>
    <w:p w14:paraId="75B5BFCD" w14:textId="77777777" w:rsidR="001F167D" w:rsidRDefault="00E44A9C">
      <w:pPr>
        <w:spacing w:before="1"/>
        <w:ind w:left="812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уровень:</w:t>
      </w:r>
    </w:p>
    <w:p w14:paraId="588C0B31" w14:textId="77777777" w:rsidR="001F167D" w:rsidRDefault="00E44A9C">
      <w:pPr>
        <w:pStyle w:val="a3"/>
        <w:spacing w:before="2"/>
        <w:ind w:right="1340" w:firstLine="708"/>
        <w:jc w:val="left"/>
      </w:pP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жанров</w:t>
      </w:r>
      <w:r>
        <w:rPr>
          <w:spacing w:val="-8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(портрет,</w:t>
      </w:r>
      <w:r>
        <w:rPr>
          <w:spacing w:val="-5"/>
        </w:rPr>
        <w:t xml:space="preserve"> </w:t>
      </w:r>
      <w:r>
        <w:t>натюр-</w:t>
      </w:r>
      <w:r>
        <w:rPr>
          <w:spacing w:val="-67"/>
        </w:rPr>
        <w:t xml:space="preserve"> </w:t>
      </w:r>
      <w:r>
        <w:t>морт,</w:t>
      </w:r>
      <w:r>
        <w:rPr>
          <w:spacing w:val="-7"/>
        </w:rPr>
        <w:t xml:space="preserve"> </w:t>
      </w:r>
      <w:r>
        <w:t>пейзаж);</w:t>
      </w:r>
    </w:p>
    <w:p w14:paraId="0F962A0D" w14:textId="77777777" w:rsidR="001F167D" w:rsidRDefault="00E44A9C">
      <w:pPr>
        <w:pStyle w:val="a3"/>
        <w:ind w:right="1115" w:firstLine="708"/>
        <w:jc w:val="left"/>
      </w:pPr>
      <w:r>
        <w:t>знание</w:t>
      </w:r>
      <w:r>
        <w:rPr>
          <w:spacing w:val="-9"/>
        </w:rPr>
        <w:t xml:space="preserve"> </w:t>
      </w:r>
      <w:r>
        <w:t>названий</w:t>
      </w:r>
      <w:r>
        <w:rPr>
          <w:spacing w:val="-8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национальных</w:t>
      </w:r>
      <w:r>
        <w:rPr>
          <w:spacing w:val="-8"/>
        </w:rPr>
        <w:t xml:space="preserve"> </w:t>
      </w:r>
      <w:r>
        <w:t>промыслов</w:t>
      </w:r>
      <w:r>
        <w:rPr>
          <w:spacing w:val="-9"/>
        </w:rPr>
        <w:t xml:space="preserve"> </w:t>
      </w:r>
      <w:r>
        <w:t>(напри-</w:t>
      </w:r>
      <w:r>
        <w:rPr>
          <w:spacing w:val="-67"/>
        </w:rPr>
        <w:t xml:space="preserve"> </w:t>
      </w:r>
      <w:r>
        <w:t>мер,</w:t>
      </w:r>
      <w:r>
        <w:rPr>
          <w:spacing w:val="-2"/>
        </w:rPr>
        <w:t xml:space="preserve"> </w:t>
      </w:r>
      <w:r>
        <w:t>"Дымково",</w:t>
      </w:r>
      <w:r>
        <w:rPr>
          <w:spacing w:val="1"/>
        </w:rPr>
        <w:t xml:space="preserve"> </w:t>
      </w:r>
      <w:r>
        <w:t>"Гжель",</w:t>
      </w:r>
      <w:r>
        <w:rPr>
          <w:spacing w:val="-1"/>
        </w:rPr>
        <w:t xml:space="preserve"> </w:t>
      </w:r>
      <w:r>
        <w:t>"Городец", "Каргополь");</w:t>
      </w:r>
    </w:p>
    <w:p w14:paraId="0ED7E0A2" w14:textId="77777777" w:rsidR="001F167D" w:rsidRDefault="00E44A9C">
      <w:pPr>
        <w:pStyle w:val="a3"/>
        <w:ind w:right="1340" w:firstLine="708"/>
        <w:jc w:val="left"/>
      </w:pP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особенностей</w:t>
      </w:r>
      <w:r>
        <w:rPr>
          <w:spacing w:val="8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материалов,</w:t>
      </w:r>
      <w:r>
        <w:rPr>
          <w:spacing w:val="5"/>
        </w:rPr>
        <w:t xml:space="preserve"> </w:t>
      </w:r>
      <w:r>
        <w:t>используемых</w:t>
      </w:r>
      <w:r>
        <w:rPr>
          <w:spacing w:val="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рисовании,</w:t>
      </w:r>
      <w:r>
        <w:rPr>
          <w:spacing w:val="10"/>
        </w:rPr>
        <w:t xml:space="preserve"> </w:t>
      </w:r>
      <w:r>
        <w:t>лепке</w:t>
      </w:r>
      <w:r>
        <w:rPr>
          <w:spacing w:val="9"/>
        </w:rPr>
        <w:t xml:space="preserve"> </w:t>
      </w:r>
      <w:r>
        <w:t>и</w:t>
      </w:r>
      <w:r w:rsidR="0081573D">
        <w:t xml:space="preserve"> </w:t>
      </w:r>
      <w:r>
        <w:t>аппликации;</w:t>
      </w:r>
    </w:p>
    <w:p w14:paraId="0AD16B44" w14:textId="77777777" w:rsidR="001F167D" w:rsidRDefault="0081573D" w:rsidP="0081573D">
      <w:pPr>
        <w:pStyle w:val="a3"/>
        <w:tabs>
          <w:tab w:val="left" w:pos="2517"/>
          <w:tab w:val="left" w:pos="4288"/>
          <w:tab w:val="left" w:pos="7370"/>
          <w:tab w:val="left" w:pos="8645"/>
        </w:tabs>
        <w:ind w:right="1261"/>
        <w:jc w:val="left"/>
      </w:pPr>
      <w:r>
        <w:t xml:space="preserve">          знание выразительных средств изобразительного искусства: </w:t>
      </w:r>
      <w:r w:rsidR="00E44A9C">
        <w:t>"изобразительная</w:t>
      </w:r>
      <w:r>
        <w:t xml:space="preserve"> </w:t>
      </w:r>
      <w:r w:rsidR="00E44A9C">
        <w:t>поверхность", "точка", "линия",</w:t>
      </w:r>
      <w:r w:rsidR="00E44A9C">
        <w:rPr>
          <w:spacing w:val="1"/>
        </w:rPr>
        <w:t xml:space="preserve"> </w:t>
      </w:r>
      <w:r w:rsidR="00E44A9C">
        <w:t>"штриховка",</w:t>
      </w:r>
      <w:r w:rsidR="00E44A9C">
        <w:rPr>
          <w:spacing w:val="-3"/>
        </w:rPr>
        <w:t xml:space="preserve"> </w:t>
      </w:r>
      <w:r w:rsidR="00E44A9C">
        <w:t>"контур",</w:t>
      </w:r>
      <w:r w:rsidR="00E44A9C">
        <w:rPr>
          <w:spacing w:val="1"/>
        </w:rPr>
        <w:t xml:space="preserve"> </w:t>
      </w:r>
      <w:r w:rsidR="00E44A9C">
        <w:t>"пятно",</w:t>
      </w:r>
      <w:r w:rsidR="00E44A9C">
        <w:rPr>
          <w:spacing w:val="-1"/>
        </w:rPr>
        <w:t xml:space="preserve"> </w:t>
      </w:r>
      <w:r w:rsidR="00E44A9C">
        <w:t>"цвет",</w:t>
      </w:r>
      <w:r w:rsidR="00E44A9C">
        <w:rPr>
          <w:spacing w:val="-5"/>
        </w:rPr>
        <w:t xml:space="preserve"> </w:t>
      </w:r>
      <w:r w:rsidR="00E44A9C">
        <w:t>объем;</w:t>
      </w:r>
    </w:p>
    <w:p w14:paraId="1F0CBCF6" w14:textId="77777777" w:rsidR="001F167D" w:rsidRDefault="00E44A9C" w:rsidP="0081573D">
      <w:pPr>
        <w:pStyle w:val="a3"/>
        <w:ind w:right="1115" w:firstLine="708"/>
        <w:jc w:val="left"/>
      </w:pPr>
      <w:r>
        <w:t>знание</w:t>
      </w:r>
      <w:r>
        <w:rPr>
          <w:spacing w:val="24"/>
        </w:rPr>
        <w:t xml:space="preserve"> </w:t>
      </w:r>
      <w:r>
        <w:t>правил</w:t>
      </w:r>
      <w:r>
        <w:rPr>
          <w:spacing w:val="25"/>
        </w:rPr>
        <w:t xml:space="preserve"> </w:t>
      </w:r>
      <w:r>
        <w:t>цветоведения,</w:t>
      </w:r>
      <w:r>
        <w:rPr>
          <w:spacing w:val="28"/>
        </w:rPr>
        <w:t xml:space="preserve"> </w:t>
      </w:r>
      <w:r>
        <w:t>светотени,</w:t>
      </w:r>
      <w:r>
        <w:rPr>
          <w:spacing w:val="26"/>
        </w:rPr>
        <w:t xml:space="preserve"> </w:t>
      </w:r>
      <w:r>
        <w:t>перспективы;</w:t>
      </w:r>
      <w:r>
        <w:rPr>
          <w:spacing w:val="28"/>
        </w:rPr>
        <w:t xml:space="preserve"> </w:t>
      </w:r>
      <w:r>
        <w:t>построения</w:t>
      </w:r>
      <w:r>
        <w:rPr>
          <w:spacing w:val="28"/>
        </w:rPr>
        <w:t xml:space="preserve"> </w:t>
      </w:r>
      <w:r>
        <w:t>орна-</w:t>
      </w:r>
      <w:r>
        <w:rPr>
          <w:spacing w:val="-67"/>
        </w:rPr>
        <w:t xml:space="preserve"> </w:t>
      </w:r>
      <w:r>
        <w:t>мента,</w:t>
      </w:r>
      <w:r>
        <w:rPr>
          <w:spacing w:val="28"/>
        </w:rPr>
        <w:t xml:space="preserve"> </w:t>
      </w:r>
      <w:r>
        <w:t>стилизации</w:t>
      </w:r>
      <w:r w:rsidR="0081573D"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предмета;</w:t>
      </w:r>
    </w:p>
    <w:p w14:paraId="46B9F81E" w14:textId="77777777" w:rsidR="001F167D" w:rsidRDefault="00E44A9C">
      <w:pPr>
        <w:pStyle w:val="a3"/>
        <w:ind w:left="1521" w:right="1423"/>
        <w:jc w:val="left"/>
      </w:pPr>
      <w:r>
        <w:t>знание видов аппликации (предметная, сюжетная, декоративная);</w:t>
      </w:r>
      <w:r>
        <w:rPr>
          <w:spacing w:val="1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лепки</w:t>
      </w:r>
      <w:r>
        <w:rPr>
          <w:spacing w:val="-8"/>
        </w:rPr>
        <w:t xml:space="preserve"> </w:t>
      </w:r>
      <w:r>
        <w:t>(конструктивный,</w:t>
      </w:r>
      <w:r>
        <w:rPr>
          <w:spacing w:val="-5"/>
        </w:rPr>
        <w:t xml:space="preserve"> </w:t>
      </w:r>
      <w:r>
        <w:t>пластический,</w:t>
      </w:r>
      <w:r>
        <w:rPr>
          <w:spacing w:val="-6"/>
        </w:rPr>
        <w:t xml:space="preserve"> </w:t>
      </w:r>
      <w:r>
        <w:t>комбинирован-</w:t>
      </w:r>
    </w:p>
    <w:p w14:paraId="67706D10" w14:textId="77777777" w:rsidR="001F167D" w:rsidRDefault="00E44A9C">
      <w:pPr>
        <w:pStyle w:val="a3"/>
        <w:spacing w:line="322" w:lineRule="exact"/>
        <w:jc w:val="left"/>
      </w:pPr>
      <w:r>
        <w:t>ный);</w:t>
      </w:r>
    </w:p>
    <w:p w14:paraId="5F14FAAB" w14:textId="77777777" w:rsidR="001F167D" w:rsidRDefault="00E44A9C">
      <w:pPr>
        <w:pStyle w:val="a3"/>
        <w:ind w:left="1521"/>
        <w:jc w:val="left"/>
      </w:pPr>
      <w:r>
        <w:t>нахождение</w:t>
      </w:r>
      <w:r>
        <w:rPr>
          <w:spacing w:val="-3"/>
        </w:rPr>
        <w:t xml:space="preserve"> </w:t>
      </w:r>
      <w:r>
        <w:t>необходимой 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матери-</w:t>
      </w:r>
    </w:p>
    <w:p w14:paraId="42E155A0" w14:textId="77777777" w:rsidR="001F167D" w:rsidRDefault="00E44A9C">
      <w:pPr>
        <w:pStyle w:val="a3"/>
        <w:spacing w:line="322" w:lineRule="exact"/>
      </w:pPr>
      <w:r>
        <w:t>алах</w:t>
      </w:r>
      <w:r>
        <w:rPr>
          <w:spacing w:val="4"/>
        </w:rPr>
        <w:t xml:space="preserve"> </w:t>
      </w:r>
      <w:r>
        <w:t>учебника,</w:t>
      </w:r>
      <w:r w:rsidR="0081573D">
        <w:t xml:space="preserve"> </w:t>
      </w:r>
      <w:r>
        <w:t>рабочей</w:t>
      </w:r>
      <w:r>
        <w:rPr>
          <w:spacing w:val="5"/>
        </w:rPr>
        <w:t xml:space="preserve"> </w:t>
      </w:r>
      <w:r>
        <w:t>тетради;</w:t>
      </w:r>
    </w:p>
    <w:p w14:paraId="599EBD5B" w14:textId="77777777" w:rsidR="001F167D" w:rsidRDefault="00E44A9C">
      <w:pPr>
        <w:pStyle w:val="a3"/>
        <w:ind w:right="1143"/>
      </w:pPr>
      <w:r>
        <w:t>следование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7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инструкциям</w:t>
      </w:r>
      <w:r>
        <w:rPr>
          <w:spacing w:val="71"/>
        </w:rPr>
        <w:t xml:space="preserve"> </w:t>
      </w:r>
      <w:r>
        <w:t>педагогического</w:t>
      </w:r>
      <w:r>
        <w:rPr>
          <w:spacing w:val="71"/>
        </w:rPr>
        <w:t xml:space="preserve"> </w:t>
      </w:r>
      <w:r>
        <w:t>ра-</w:t>
      </w:r>
      <w:r>
        <w:rPr>
          <w:spacing w:val="1"/>
        </w:rPr>
        <w:t xml:space="preserve"> </w:t>
      </w:r>
      <w:r>
        <w:t>ботника или инструкциям, представленным в других информационных источниках;</w:t>
      </w:r>
    </w:p>
    <w:p w14:paraId="39D32AEB" w14:textId="77777777" w:rsidR="001F167D" w:rsidRDefault="00E44A9C">
      <w:pPr>
        <w:pStyle w:val="a3"/>
        <w:spacing w:before="1"/>
        <w:ind w:right="1340" w:firstLine="708"/>
        <w:jc w:val="left"/>
      </w:pPr>
      <w:r>
        <w:t>оценка</w:t>
      </w:r>
      <w:r>
        <w:rPr>
          <w:spacing w:val="32"/>
        </w:rPr>
        <w:t xml:space="preserve"> </w:t>
      </w:r>
      <w:r>
        <w:t>результатов</w:t>
      </w:r>
      <w:r>
        <w:rPr>
          <w:spacing w:val="33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изобразительной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обу-</w:t>
      </w:r>
      <w:r>
        <w:rPr>
          <w:spacing w:val="-67"/>
        </w:rPr>
        <w:t xml:space="preserve"> </w:t>
      </w:r>
      <w:r>
        <w:t>чающихся</w:t>
      </w:r>
      <w:r>
        <w:rPr>
          <w:spacing w:val="39"/>
        </w:rPr>
        <w:t xml:space="preserve"> </w:t>
      </w:r>
      <w:r>
        <w:t>(красиво,некрасиво,</w:t>
      </w:r>
      <w:r>
        <w:rPr>
          <w:spacing w:val="-5"/>
        </w:rPr>
        <w:t xml:space="preserve"> </w:t>
      </w:r>
      <w:r>
        <w:t>аккуратно,</w:t>
      </w:r>
      <w:r>
        <w:rPr>
          <w:spacing w:val="-3"/>
        </w:rPr>
        <w:t xml:space="preserve"> </w:t>
      </w:r>
      <w:r>
        <w:t>похоже</w:t>
      </w:r>
      <w:r>
        <w:rPr>
          <w:spacing w:val="1"/>
        </w:rPr>
        <w:t xml:space="preserve"> </w:t>
      </w:r>
      <w:r>
        <w:t>на образец);</w:t>
      </w:r>
    </w:p>
    <w:p w14:paraId="7522518F" w14:textId="77777777" w:rsidR="001F167D" w:rsidRDefault="00E44A9C">
      <w:pPr>
        <w:pStyle w:val="a3"/>
        <w:ind w:right="1188" w:firstLine="708"/>
        <w:jc w:val="left"/>
      </w:pPr>
      <w:r>
        <w:t>использование разнообразных технологических способов выполнения ап-</w:t>
      </w:r>
      <w:r>
        <w:rPr>
          <w:spacing w:val="-67"/>
        </w:rPr>
        <w:t xml:space="preserve"> </w:t>
      </w:r>
      <w:r>
        <w:t>пликации;</w:t>
      </w:r>
      <w:r>
        <w:rPr>
          <w:spacing w:val="-47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лепки;</w:t>
      </w:r>
    </w:p>
    <w:p w14:paraId="409FD322" w14:textId="77777777" w:rsidR="001F167D" w:rsidRDefault="00E44A9C">
      <w:pPr>
        <w:pStyle w:val="a3"/>
        <w:ind w:right="1115" w:firstLine="708"/>
        <w:jc w:val="left"/>
      </w:pPr>
      <w:r>
        <w:t>рисование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натуры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памяти</w:t>
      </w:r>
      <w:r>
        <w:rPr>
          <w:spacing w:val="22"/>
        </w:rPr>
        <w:t xml:space="preserve"> </w:t>
      </w:r>
      <w:r>
        <w:t>после</w:t>
      </w:r>
      <w:r>
        <w:rPr>
          <w:spacing w:val="24"/>
        </w:rPr>
        <w:t xml:space="preserve"> </w:t>
      </w:r>
      <w:r>
        <w:t>предварительных</w:t>
      </w:r>
      <w:r>
        <w:rPr>
          <w:spacing w:val="26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передача</w:t>
      </w:r>
      <w:r>
        <w:rPr>
          <w:spacing w:val="27"/>
        </w:rPr>
        <w:t xml:space="preserve"> </w:t>
      </w:r>
      <w:r>
        <w:t>всех признаков</w:t>
      </w:r>
      <w:r>
        <w:rPr>
          <w:spacing w:val="-4"/>
        </w:rPr>
        <w:t xml:space="preserve"> </w:t>
      </w:r>
      <w:r>
        <w:t>и свойств</w:t>
      </w:r>
      <w:r>
        <w:rPr>
          <w:spacing w:val="-4"/>
        </w:rPr>
        <w:t xml:space="preserve"> </w:t>
      </w:r>
      <w:r>
        <w:t>изображаемого объекта,</w:t>
      </w:r>
      <w:r>
        <w:rPr>
          <w:spacing w:val="-5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вооб-</w:t>
      </w:r>
      <w:r>
        <w:rPr>
          <w:spacing w:val="-67"/>
        </w:rPr>
        <w:t xml:space="preserve"> </w:t>
      </w:r>
      <w:r>
        <w:t>ражению;</w:t>
      </w:r>
    </w:p>
    <w:p w14:paraId="4E73A6AD" w14:textId="77777777" w:rsidR="001F167D" w:rsidRDefault="00E44A9C">
      <w:pPr>
        <w:pStyle w:val="a3"/>
        <w:ind w:right="1297" w:firstLine="708"/>
        <w:jc w:val="left"/>
      </w:pPr>
      <w:r>
        <w:t>различение и передача в рисунке эмоционального состояния и своего от-</w:t>
      </w:r>
      <w:r>
        <w:rPr>
          <w:spacing w:val="-68"/>
        </w:rPr>
        <w:t xml:space="preserve"> </w:t>
      </w:r>
      <w:r>
        <w:t>ношения к</w:t>
      </w:r>
      <w:r>
        <w:rPr>
          <w:spacing w:val="-3"/>
        </w:rPr>
        <w:t xml:space="preserve"> </w:t>
      </w:r>
      <w:r>
        <w:t>природе,человеку,</w:t>
      </w:r>
      <w:r>
        <w:rPr>
          <w:spacing w:val="-1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 обществу;</w:t>
      </w:r>
    </w:p>
    <w:p w14:paraId="45CE2732" w14:textId="77777777" w:rsidR="001F167D" w:rsidRDefault="00E44A9C">
      <w:pPr>
        <w:pStyle w:val="a3"/>
        <w:ind w:right="1238" w:firstLine="708"/>
        <w:jc w:val="left"/>
      </w:pPr>
      <w:r>
        <w:t>различение</w:t>
      </w:r>
      <w:r>
        <w:rPr>
          <w:spacing w:val="12"/>
        </w:rPr>
        <w:t xml:space="preserve"> </w:t>
      </w:r>
      <w:r>
        <w:t>произведений</w:t>
      </w:r>
      <w:r>
        <w:rPr>
          <w:spacing w:val="16"/>
        </w:rPr>
        <w:t xml:space="preserve"> </w:t>
      </w:r>
      <w:r>
        <w:t>живописи,</w:t>
      </w:r>
      <w:r>
        <w:rPr>
          <w:spacing w:val="12"/>
        </w:rPr>
        <w:t xml:space="preserve"> </w:t>
      </w:r>
      <w:r>
        <w:t>графики,</w:t>
      </w:r>
      <w:r>
        <w:rPr>
          <w:spacing w:val="12"/>
        </w:rPr>
        <w:t xml:space="preserve"> </w:t>
      </w:r>
      <w:r>
        <w:t>скульптуры,</w:t>
      </w:r>
      <w:r>
        <w:rPr>
          <w:spacing w:val="12"/>
        </w:rPr>
        <w:t xml:space="preserve"> </w:t>
      </w:r>
      <w:r>
        <w:t>архитектуры</w:t>
      </w:r>
      <w:r>
        <w:rPr>
          <w:spacing w:val="-6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14:paraId="10C275AB" w14:textId="77777777" w:rsidR="001F167D" w:rsidRDefault="00E44A9C">
      <w:pPr>
        <w:pStyle w:val="a3"/>
        <w:ind w:right="1115" w:firstLine="708"/>
        <w:jc w:val="left"/>
      </w:pPr>
      <w:r>
        <w:t>различение</w:t>
      </w:r>
      <w:r>
        <w:rPr>
          <w:spacing w:val="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искусства:</w:t>
      </w:r>
      <w:r>
        <w:rPr>
          <w:spacing w:val="-1"/>
        </w:rPr>
        <w:t xml:space="preserve"> </w:t>
      </w:r>
      <w:r>
        <w:t>пейзаж,</w:t>
      </w:r>
      <w:r>
        <w:rPr>
          <w:spacing w:val="2"/>
        </w:rPr>
        <w:t xml:space="preserve"> </w:t>
      </w:r>
      <w:r>
        <w:t>портрет,</w:t>
      </w:r>
      <w:r>
        <w:rPr>
          <w:spacing w:val="2"/>
        </w:rPr>
        <w:t xml:space="preserve"> </w:t>
      </w:r>
      <w:r>
        <w:t>натюр-</w:t>
      </w:r>
      <w:r>
        <w:rPr>
          <w:spacing w:val="-67"/>
        </w:rPr>
        <w:t xml:space="preserve"> </w:t>
      </w:r>
      <w:r>
        <w:t>морт,</w:t>
      </w:r>
      <w:r>
        <w:rPr>
          <w:spacing w:val="4"/>
        </w:rPr>
        <w:t xml:space="preserve"> </w:t>
      </w:r>
      <w:r>
        <w:t>сюжетное</w:t>
      </w:r>
      <w:r w:rsidR="0081573D">
        <w:t xml:space="preserve"> </w:t>
      </w:r>
      <w:r>
        <w:t>изображение;</w:t>
      </w:r>
    </w:p>
    <w:p w14:paraId="0F28E60F" w14:textId="77777777" w:rsidR="001F167D" w:rsidRDefault="00E44A9C">
      <w:pPr>
        <w:pStyle w:val="a3"/>
        <w:spacing w:before="1"/>
        <w:ind w:right="1115" w:firstLine="708"/>
        <w:jc w:val="left"/>
      </w:pPr>
      <w:r>
        <w:t>самостоятельное</w:t>
      </w:r>
      <w:r>
        <w:rPr>
          <w:spacing w:val="6"/>
        </w:rPr>
        <w:t xml:space="preserve"> </w:t>
      </w:r>
      <w:r>
        <w:t>исполнение</w:t>
      </w:r>
      <w:r>
        <w:rPr>
          <w:spacing w:val="7"/>
        </w:rPr>
        <w:t xml:space="preserve"> </w:t>
      </w:r>
      <w:r>
        <w:t>разученных</w:t>
      </w:r>
      <w:r>
        <w:rPr>
          <w:spacing w:val="8"/>
        </w:rPr>
        <w:t xml:space="preserve"> </w:t>
      </w:r>
      <w:r>
        <w:t>детских</w:t>
      </w:r>
      <w:r>
        <w:rPr>
          <w:spacing w:val="7"/>
        </w:rPr>
        <w:t xml:space="preserve"> </w:t>
      </w:r>
      <w:r>
        <w:t>песен;</w:t>
      </w:r>
      <w:r>
        <w:rPr>
          <w:spacing w:val="7"/>
        </w:rPr>
        <w:t xml:space="preserve"> </w:t>
      </w:r>
      <w:r>
        <w:t>знание</w:t>
      </w:r>
      <w:r>
        <w:rPr>
          <w:spacing w:val="6"/>
        </w:rPr>
        <w:t xml:space="preserve"> </w:t>
      </w:r>
      <w:r>
        <w:t>динами-</w:t>
      </w:r>
      <w:r>
        <w:rPr>
          <w:spacing w:val="-67"/>
        </w:rPr>
        <w:t xml:space="preserve"> </w:t>
      </w:r>
      <w:r>
        <w:t>ческих</w:t>
      </w:r>
      <w:r>
        <w:rPr>
          <w:spacing w:val="8"/>
        </w:rPr>
        <w:t xml:space="preserve"> </w:t>
      </w:r>
      <w:r>
        <w:t>оттенков(форте-громко,</w:t>
      </w:r>
      <w:r>
        <w:rPr>
          <w:spacing w:val="-6"/>
        </w:rPr>
        <w:t xml:space="preserve"> </w:t>
      </w:r>
      <w:r>
        <w:t>пиано-тихо);</w:t>
      </w:r>
    </w:p>
    <w:p w14:paraId="2F0E851F" w14:textId="77777777" w:rsidR="001F167D" w:rsidRDefault="00E44A9C">
      <w:pPr>
        <w:pStyle w:val="a3"/>
        <w:ind w:right="1340" w:firstLine="708"/>
        <w:jc w:val="left"/>
      </w:pPr>
      <w:r>
        <w:t>представления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народных</w:t>
      </w:r>
      <w:r>
        <w:rPr>
          <w:spacing w:val="27"/>
        </w:rPr>
        <w:t xml:space="preserve"> </w:t>
      </w:r>
      <w:r>
        <w:t>музыкальных</w:t>
      </w:r>
      <w:r>
        <w:rPr>
          <w:spacing w:val="27"/>
        </w:rPr>
        <w:t xml:space="preserve"> </w:t>
      </w:r>
      <w:r>
        <w:t>инструментах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звучании</w:t>
      </w:r>
      <w:r>
        <w:rPr>
          <w:spacing w:val="-67"/>
        </w:rPr>
        <w:t xml:space="preserve"> </w:t>
      </w:r>
      <w:r>
        <w:t>(домра,</w:t>
      </w:r>
      <w:r>
        <w:rPr>
          <w:spacing w:val="28"/>
        </w:rPr>
        <w:t xml:space="preserve"> </w:t>
      </w:r>
      <w:r>
        <w:t>мандолина,</w:t>
      </w:r>
      <w:r w:rsidR="0081573D">
        <w:t xml:space="preserve"> </w:t>
      </w:r>
      <w:r>
        <w:t>баян, гусли,</w:t>
      </w:r>
      <w:r>
        <w:rPr>
          <w:spacing w:val="-1"/>
        </w:rPr>
        <w:t xml:space="preserve"> </w:t>
      </w:r>
      <w:r>
        <w:t>свирель,</w:t>
      </w:r>
      <w:r>
        <w:rPr>
          <w:spacing w:val="-1"/>
        </w:rPr>
        <w:t xml:space="preserve"> </w:t>
      </w:r>
      <w:r>
        <w:t>гармонь,</w:t>
      </w:r>
      <w:r>
        <w:rPr>
          <w:spacing w:val="-1"/>
        </w:rPr>
        <w:t xml:space="preserve"> </w:t>
      </w:r>
      <w:r>
        <w:t>трещотка);</w:t>
      </w:r>
    </w:p>
    <w:p w14:paraId="5B15CE87" w14:textId="77777777" w:rsidR="001F167D" w:rsidRDefault="00E44A9C">
      <w:pPr>
        <w:pStyle w:val="a3"/>
        <w:tabs>
          <w:tab w:val="left" w:pos="2821"/>
          <w:tab w:val="left" w:pos="3359"/>
          <w:tab w:val="left" w:pos="5244"/>
          <w:tab w:val="left" w:pos="8321"/>
        </w:tabs>
        <w:ind w:right="1512"/>
        <w:jc w:val="left"/>
      </w:pPr>
      <w:r>
        <w:t>представлени</w:t>
      </w:r>
      <w:r w:rsidR="0081573D">
        <w:t>я</w:t>
      </w:r>
      <w:r w:rsidR="0081573D">
        <w:tab/>
        <w:t>об</w:t>
      </w:r>
      <w:r w:rsidR="0081573D">
        <w:tab/>
        <w:t>особенностях</w:t>
      </w:r>
      <w:r w:rsidR="0081573D">
        <w:tab/>
        <w:t>мелодического </w:t>
      </w:r>
      <w:r>
        <w:t>голосоведения</w:t>
      </w:r>
      <w:r>
        <w:rPr>
          <w:spacing w:val="-67"/>
        </w:rPr>
        <w:t xml:space="preserve"> </w:t>
      </w:r>
      <w:r>
        <w:t>(плавно,</w:t>
      </w:r>
      <w:r>
        <w:rPr>
          <w:spacing w:val="-1"/>
        </w:rPr>
        <w:t xml:space="preserve"> </w:t>
      </w:r>
      <w:r>
        <w:t>отрывисто,</w:t>
      </w:r>
      <w:r w:rsidR="0081573D">
        <w:t xml:space="preserve"> </w:t>
      </w:r>
      <w:r>
        <w:t>скачкообразно);</w:t>
      </w:r>
    </w:p>
    <w:p w14:paraId="6EA0E9D5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E377396" w14:textId="77777777" w:rsidR="001F167D" w:rsidRDefault="00E44A9C">
      <w:pPr>
        <w:pStyle w:val="a3"/>
        <w:spacing w:before="74" w:line="242" w:lineRule="auto"/>
        <w:ind w:right="1128" w:firstLine="708"/>
        <w:jc w:val="left"/>
      </w:pPr>
      <w:r>
        <w:rPr>
          <w:spacing w:val="-1"/>
        </w:rPr>
        <w:lastRenderedPageBreak/>
        <w:t xml:space="preserve">пение хором с выполнением требований </w:t>
      </w:r>
      <w:r>
        <w:t>художественного исполнения; яс-</w:t>
      </w:r>
      <w:r>
        <w:rPr>
          <w:spacing w:val="-68"/>
        </w:rPr>
        <w:t xml:space="preserve"> </w:t>
      </w:r>
      <w:r>
        <w:t>ное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четкое</w:t>
      </w:r>
      <w:r>
        <w:rPr>
          <w:spacing w:val="-3"/>
        </w:rPr>
        <w:t xml:space="preserve"> </w:t>
      </w:r>
      <w:r>
        <w:t>произнесение</w:t>
      </w:r>
      <w:r>
        <w:rPr>
          <w:spacing w:val="-1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песнях подвижного характера;</w:t>
      </w:r>
    </w:p>
    <w:p w14:paraId="205A07DA" w14:textId="77777777" w:rsidR="001F167D" w:rsidRDefault="00E44A9C">
      <w:pPr>
        <w:pStyle w:val="a3"/>
        <w:ind w:right="1166" w:firstLine="708"/>
        <w:jc w:val="left"/>
      </w:pPr>
      <w:r>
        <w:t>исполнение выученных песен без музыкального сопровождения, самосто-</w:t>
      </w:r>
      <w:r>
        <w:rPr>
          <w:spacing w:val="-67"/>
        </w:rPr>
        <w:t xml:space="preserve"> </w:t>
      </w:r>
      <w:r>
        <w:t>ятельно;</w:t>
      </w:r>
    </w:p>
    <w:p w14:paraId="38EBFF2D" w14:textId="77777777" w:rsidR="001F167D" w:rsidRDefault="00E44A9C">
      <w:pPr>
        <w:pStyle w:val="a3"/>
        <w:spacing w:line="321" w:lineRule="exact"/>
        <w:ind w:left="1521"/>
        <w:jc w:val="left"/>
      </w:pPr>
      <w:r>
        <w:t>различение</w:t>
      </w:r>
      <w:r>
        <w:rPr>
          <w:spacing w:val="-4"/>
        </w:rPr>
        <w:t xml:space="preserve"> </w:t>
      </w:r>
      <w:r>
        <w:t>разнообразных по</w:t>
      </w:r>
      <w:r>
        <w:rPr>
          <w:spacing w:val="-4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звучанию</w:t>
      </w:r>
      <w:r>
        <w:rPr>
          <w:spacing w:val="-3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маршей,</w:t>
      </w:r>
      <w:r>
        <w:rPr>
          <w:spacing w:val="-8"/>
        </w:rPr>
        <w:t xml:space="preserve"> </w:t>
      </w:r>
      <w:r>
        <w:t>тан-</w:t>
      </w:r>
    </w:p>
    <w:p w14:paraId="50A9380A" w14:textId="77777777" w:rsidR="001F167D" w:rsidRDefault="00E44A9C">
      <w:pPr>
        <w:pStyle w:val="a3"/>
        <w:spacing w:line="318" w:lineRule="exact"/>
        <w:jc w:val="left"/>
      </w:pPr>
      <w:r>
        <w:t>цев;</w:t>
      </w:r>
    </w:p>
    <w:p w14:paraId="06D7B78B" w14:textId="77777777" w:rsidR="001F167D" w:rsidRDefault="00E44A9C">
      <w:pPr>
        <w:pStyle w:val="a3"/>
        <w:ind w:left="1353"/>
        <w:jc w:val="left"/>
      </w:pPr>
      <w:r>
        <w:t>владение</w:t>
      </w:r>
      <w:r>
        <w:rPr>
          <w:spacing w:val="-8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грамоты,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музы-</w:t>
      </w:r>
    </w:p>
    <w:p w14:paraId="1CA91628" w14:textId="77777777" w:rsidR="001F167D" w:rsidRDefault="00E44A9C">
      <w:pPr>
        <w:pStyle w:val="a3"/>
        <w:spacing w:before="2"/>
        <w:jc w:val="left"/>
      </w:pPr>
      <w:r>
        <w:t>кальной</w:t>
      </w:r>
      <w:r>
        <w:rPr>
          <w:spacing w:val="-5"/>
        </w:rPr>
        <w:t xml:space="preserve"> </w:t>
      </w:r>
      <w:r>
        <w:t>речи.</w:t>
      </w:r>
    </w:p>
    <w:p w14:paraId="1DC3BB06" w14:textId="77777777" w:rsidR="001F167D" w:rsidRDefault="001F167D">
      <w:pPr>
        <w:pStyle w:val="a3"/>
        <w:spacing w:before="10"/>
        <w:ind w:left="0"/>
        <w:jc w:val="left"/>
        <w:rPr>
          <w:sz w:val="27"/>
        </w:rPr>
      </w:pPr>
    </w:p>
    <w:p w14:paraId="78EA9B62" w14:textId="77777777" w:rsidR="001F167D" w:rsidRDefault="00E44A9C">
      <w:pPr>
        <w:pStyle w:val="11"/>
        <w:ind w:right="1224" w:firstLine="1313"/>
        <w:jc w:val="both"/>
      </w:pPr>
      <w:r>
        <w:t>Минимальный и достаточный уровни достижения предметных</w:t>
      </w:r>
      <w:r>
        <w:rPr>
          <w:spacing w:val="1"/>
        </w:rPr>
        <w:t xml:space="preserve"> </w:t>
      </w:r>
      <w:r>
        <w:t>результатов по</w:t>
      </w:r>
      <w:r w:rsidR="0081573D">
        <w:t xml:space="preserve"> </w:t>
      </w:r>
      <w:r>
        <w:t>предметной области "Физическая культура" на конец обу-</w:t>
      </w:r>
      <w:r>
        <w:rPr>
          <w:spacing w:val="1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(IV</w:t>
      </w:r>
      <w:r>
        <w:rPr>
          <w:spacing w:val="-4"/>
        </w:rPr>
        <w:t xml:space="preserve"> </w:t>
      </w:r>
      <w:r>
        <w:t>класс)</w:t>
      </w:r>
    </w:p>
    <w:p w14:paraId="5B58065F" w14:textId="77777777" w:rsidR="001F167D" w:rsidRDefault="001F167D">
      <w:pPr>
        <w:pStyle w:val="a3"/>
        <w:spacing w:before="2"/>
        <w:ind w:left="0"/>
        <w:jc w:val="left"/>
        <w:rPr>
          <w:b/>
        </w:rPr>
      </w:pPr>
    </w:p>
    <w:p w14:paraId="5AF94972" w14:textId="77777777" w:rsidR="001F167D" w:rsidRDefault="00E44A9C">
      <w:pPr>
        <w:spacing w:line="322" w:lineRule="exact"/>
        <w:ind w:left="812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28837993" w14:textId="77777777" w:rsidR="001F167D" w:rsidRDefault="00E44A9C">
      <w:pPr>
        <w:pStyle w:val="a3"/>
        <w:ind w:right="1115" w:firstLine="852"/>
        <w:jc w:val="left"/>
      </w:pPr>
      <w:r>
        <w:t>представления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физической</w:t>
      </w:r>
      <w:r>
        <w:rPr>
          <w:spacing w:val="19"/>
        </w:rPr>
        <w:t xml:space="preserve"> </w:t>
      </w:r>
      <w:r>
        <w:t>культуре</w:t>
      </w:r>
      <w:r>
        <w:rPr>
          <w:spacing w:val="21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средстве</w:t>
      </w:r>
      <w:r>
        <w:rPr>
          <w:spacing w:val="18"/>
        </w:rPr>
        <w:t xml:space="preserve"> </w:t>
      </w:r>
      <w:r>
        <w:t>укрепления</w:t>
      </w:r>
      <w:r>
        <w:rPr>
          <w:spacing w:val="19"/>
        </w:rPr>
        <w:t xml:space="preserve"> </w:t>
      </w:r>
      <w:r>
        <w:t>здоро-</w:t>
      </w:r>
      <w:r>
        <w:rPr>
          <w:spacing w:val="-67"/>
        </w:rPr>
        <w:t xml:space="preserve"> </w:t>
      </w:r>
      <w:r>
        <w:t>вья,</w:t>
      </w:r>
      <w:r>
        <w:rPr>
          <w:spacing w:val="21"/>
        </w:rPr>
        <w:t xml:space="preserve"> </w:t>
      </w:r>
      <w:r>
        <w:t>физического</w:t>
      </w:r>
      <w:r w:rsidR="0081573D"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физической</w:t>
      </w:r>
      <w:r>
        <w:rPr>
          <w:spacing w:val="-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человека;</w:t>
      </w:r>
    </w:p>
    <w:p w14:paraId="56DBCA1A" w14:textId="77777777" w:rsidR="001F167D" w:rsidRDefault="00E44A9C">
      <w:pPr>
        <w:pStyle w:val="a3"/>
        <w:ind w:firstLine="708"/>
        <w:jc w:val="left"/>
      </w:pPr>
      <w:r>
        <w:t>выполнение</w:t>
      </w:r>
      <w:r>
        <w:rPr>
          <w:spacing w:val="25"/>
        </w:rPr>
        <w:t xml:space="preserve"> </w:t>
      </w:r>
      <w:r>
        <w:t>комплексов</w:t>
      </w:r>
      <w:r>
        <w:rPr>
          <w:spacing w:val="26"/>
        </w:rPr>
        <w:t xml:space="preserve"> </w:t>
      </w:r>
      <w:r>
        <w:t>утренней</w:t>
      </w:r>
      <w:r>
        <w:rPr>
          <w:spacing w:val="26"/>
        </w:rPr>
        <w:t xml:space="preserve"> </w:t>
      </w:r>
      <w:r>
        <w:t>гимнастики</w:t>
      </w:r>
      <w:r>
        <w:rPr>
          <w:spacing w:val="27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руководством</w:t>
      </w:r>
      <w:r>
        <w:rPr>
          <w:spacing w:val="26"/>
        </w:rPr>
        <w:t xml:space="preserve"> </w:t>
      </w:r>
      <w:r>
        <w:t>педаго-</w:t>
      </w:r>
      <w:r>
        <w:rPr>
          <w:spacing w:val="-67"/>
        </w:rPr>
        <w:t xml:space="preserve"> </w:t>
      </w:r>
      <w:r>
        <w:t>гического работника;</w:t>
      </w:r>
    </w:p>
    <w:p w14:paraId="48E52F25" w14:textId="77777777" w:rsidR="001F167D" w:rsidRDefault="00E44A9C">
      <w:pPr>
        <w:pStyle w:val="a3"/>
        <w:ind w:right="1340" w:firstLine="708"/>
        <w:jc w:val="left"/>
      </w:pPr>
      <w:r>
        <w:t>знание</w:t>
      </w:r>
      <w:r>
        <w:rPr>
          <w:spacing w:val="23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правил</w:t>
      </w:r>
      <w:r>
        <w:rPr>
          <w:spacing w:val="25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уроках</w:t>
      </w:r>
      <w:r>
        <w:rPr>
          <w:spacing w:val="26"/>
        </w:rPr>
        <w:t xml:space="preserve"> </w:t>
      </w:r>
      <w:r>
        <w:t>физической</w:t>
      </w:r>
      <w:r>
        <w:rPr>
          <w:spacing w:val="23"/>
        </w:rPr>
        <w:t xml:space="preserve"> </w:t>
      </w:r>
      <w:r>
        <w:t>культуры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осознанное</w:t>
      </w:r>
      <w:r>
        <w:rPr>
          <w:spacing w:val="27"/>
        </w:rPr>
        <w:t xml:space="preserve"> </w:t>
      </w:r>
      <w:r>
        <w:t>их</w:t>
      </w:r>
      <w:r w:rsidR="0081573D">
        <w:t xml:space="preserve"> </w:t>
      </w:r>
      <w:r>
        <w:t>применение;</w:t>
      </w:r>
    </w:p>
    <w:p w14:paraId="1B4E8745" w14:textId="77777777" w:rsidR="001F167D" w:rsidRDefault="00E44A9C">
      <w:pPr>
        <w:pStyle w:val="a3"/>
        <w:ind w:right="1115" w:firstLine="708"/>
        <w:jc w:val="left"/>
      </w:pPr>
      <w:r>
        <w:t>выполнение</w:t>
      </w:r>
      <w:r>
        <w:rPr>
          <w:spacing w:val="-10"/>
        </w:rPr>
        <w:t xml:space="preserve"> </w:t>
      </w:r>
      <w:r>
        <w:t>несложных</w:t>
      </w:r>
      <w:r>
        <w:rPr>
          <w:spacing w:val="-8"/>
        </w:rPr>
        <w:t xml:space="preserve"> </w:t>
      </w:r>
      <w:r>
        <w:t>упражнений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словесной</w:t>
      </w:r>
      <w:r>
        <w:rPr>
          <w:spacing w:val="-9"/>
        </w:rPr>
        <w:t xml:space="preserve"> </w:t>
      </w:r>
      <w:r>
        <w:t>инструкции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выпол-</w:t>
      </w:r>
      <w:r>
        <w:rPr>
          <w:spacing w:val="-67"/>
        </w:rPr>
        <w:t xml:space="preserve"> </w:t>
      </w:r>
      <w:r>
        <w:t>нении</w:t>
      </w:r>
      <w:r>
        <w:rPr>
          <w:spacing w:val="-1"/>
        </w:rPr>
        <w:t xml:space="preserve"> </w:t>
      </w:r>
      <w:r>
        <w:t>строевых</w:t>
      </w:r>
      <w:r>
        <w:rPr>
          <w:spacing w:val="2"/>
        </w:rPr>
        <w:t xml:space="preserve"> </w:t>
      </w:r>
      <w:r>
        <w:t>команд;</w:t>
      </w:r>
    </w:p>
    <w:p w14:paraId="2EA819F7" w14:textId="77777777" w:rsidR="001F167D" w:rsidRDefault="00E44A9C">
      <w:pPr>
        <w:pStyle w:val="a3"/>
        <w:ind w:right="1340" w:firstLine="708"/>
        <w:jc w:val="left"/>
      </w:pPr>
      <w:r>
        <w:t>представления</w:t>
      </w:r>
      <w:r>
        <w:rPr>
          <w:spacing w:val="1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двигательных</w:t>
      </w:r>
      <w:r>
        <w:rPr>
          <w:spacing w:val="18"/>
        </w:rPr>
        <w:t xml:space="preserve"> </w:t>
      </w:r>
      <w:r>
        <w:t>действиях;</w:t>
      </w:r>
      <w:r>
        <w:rPr>
          <w:spacing w:val="20"/>
        </w:rPr>
        <w:t xml:space="preserve"> </w:t>
      </w:r>
      <w:r>
        <w:t>знание</w:t>
      </w:r>
      <w:r>
        <w:rPr>
          <w:spacing w:val="15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строевых</w:t>
      </w:r>
      <w:r>
        <w:rPr>
          <w:spacing w:val="-67"/>
        </w:rPr>
        <w:t xml:space="preserve"> </w:t>
      </w:r>
      <w:r>
        <w:rPr>
          <w:spacing w:val="-1"/>
        </w:rPr>
        <w:t>команд;</w:t>
      </w:r>
      <w:r>
        <w:rPr>
          <w:spacing w:val="23"/>
        </w:rPr>
        <w:t xml:space="preserve"> </w:t>
      </w:r>
      <w:r>
        <w:rPr>
          <w:spacing w:val="-1"/>
        </w:rPr>
        <w:t>подсчет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-45"/>
        </w:rPr>
        <w:t xml:space="preserve"> </w:t>
      </w:r>
      <w:r>
        <w:rPr>
          <w:spacing w:val="-1"/>
        </w:rPr>
        <w:t xml:space="preserve">выполнении </w:t>
      </w:r>
      <w:r>
        <w:t>общеразвивающих</w:t>
      </w:r>
      <w:r>
        <w:rPr>
          <w:spacing w:val="-1"/>
        </w:rPr>
        <w:t xml:space="preserve"> </w:t>
      </w:r>
      <w:r>
        <w:t>упражнений;</w:t>
      </w:r>
    </w:p>
    <w:p w14:paraId="01F8DF8B" w14:textId="77777777" w:rsidR="001F167D" w:rsidRDefault="00E44A9C">
      <w:pPr>
        <w:pStyle w:val="a3"/>
        <w:ind w:left="1521" w:right="1115"/>
        <w:jc w:val="left"/>
      </w:pPr>
      <w:r>
        <w:t>ходьба в различном темпе с различными исходными положениями;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1"/>
        </w:rPr>
        <w:t xml:space="preserve"> </w:t>
      </w:r>
      <w:r>
        <w:t>проведении подвижных</w:t>
      </w:r>
    </w:p>
    <w:p w14:paraId="43A47D8F" w14:textId="77777777" w:rsidR="001F167D" w:rsidRDefault="00E44A9C">
      <w:pPr>
        <w:pStyle w:val="a3"/>
        <w:ind w:right="1115"/>
        <w:jc w:val="left"/>
      </w:pPr>
      <w:r>
        <w:t>игр,</w:t>
      </w:r>
      <w:r>
        <w:rPr>
          <w:spacing w:val="-8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соревнований;</w:t>
      </w:r>
      <w:r>
        <w:rPr>
          <w:spacing w:val="-3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играх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эстафетах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руко-</w:t>
      </w:r>
      <w:r>
        <w:rPr>
          <w:spacing w:val="-67"/>
        </w:rPr>
        <w:t xml:space="preserve"> </w:t>
      </w:r>
      <w:r>
        <w:t>водством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</w:p>
    <w:p w14:paraId="1871BB49" w14:textId="77777777" w:rsidR="001F167D" w:rsidRDefault="00E44A9C">
      <w:pPr>
        <w:pStyle w:val="a3"/>
        <w:ind w:right="1128" w:firstLine="708"/>
      </w:pPr>
      <w:r>
        <w:t>знание правил бережного обращения с инвентарем и оборудованием, со-</w:t>
      </w:r>
      <w:r>
        <w:rPr>
          <w:spacing w:val="1"/>
        </w:rPr>
        <w:t xml:space="preserve"> </w:t>
      </w:r>
      <w:r>
        <w:rPr>
          <w:spacing w:val="-1"/>
        </w:rPr>
        <w:t>блюдение</w:t>
      </w:r>
      <w:r>
        <w:rPr>
          <w:spacing w:val="-11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техники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физкультурно-</w:t>
      </w:r>
      <w:r>
        <w:rPr>
          <w:spacing w:val="-68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мероприятиях.</w:t>
      </w:r>
    </w:p>
    <w:p w14:paraId="5E2A8BF3" w14:textId="77777777" w:rsidR="001F167D" w:rsidRDefault="001F167D">
      <w:pPr>
        <w:pStyle w:val="a3"/>
        <w:spacing w:before="9"/>
        <w:ind w:left="0"/>
        <w:jc w:val="left"/>
        <w:rPr>
          <w:sz w:val="27"/>
        </w:rPr>
      </w:pPr>
    </w:p>
    <w:p w14:paraId="2147DE78" w14:textId="77777777" w:rsidR="001F167D" w:rsidRDefault="00E44A9C">
      <w:pPr>
        <w:spacing w:before="1"/>
        <w:ind w:left="812"/>
        <w:jc w:val="both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уровень:</w:t>
      </w:r>
    </w:p>
    <w:p w14:paraId="5D2E585D" w14:textId="77777777" w:rsidR="001F167D" w:rsidRDefault="00E44A9C">
      <w:pPr>
        <w:pStyle w:val="a3"/>
        <w:spacing w:before="2"/>
        <w:ind w:right="1128" w:firstLine="708"/>
      </w:pPr>
      <w:r>
        <w:t>практическое освоение элементов гимнастики, легкой атлетики, лыжной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13"/>
        </w:rPr>
        <w:t xml:space="preserve"> </w:t>
      </w:r>
      <w:r>
        <w:t>спортивных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подвижных</w:t>
      </w:r>
      <w:r>
        <w:rPr>
          <w:spacing w:val="-16"/>
        </w:rPr>
        <w:t xml:space="preserve"> </w:t>
      </w:r>
      <w:r>
        <w:t>игр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видов</w:t>
      </w:r>
      <w:r>
        <w:rPr>
          <w:spacing w:val="-17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культуры;</w:t>
      </w:r>
    </w:p>
    <w:p w14:paraId="5600DF85" w14:textId="77777777" w:rsidR="001F167D" w:rsidRDefault="00E44A9C">
      <w:pPr>
        <w:pStyle w:val="a3"/>
        <w:spacing w:line="321" w:lineRule="exact"/>
        <w:ind w:left="1521"/>
      </w:pPr>
      <w:r>
        <w:t>самостоятельное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комплексов</w:t>
      </w:r>
      <w:r>
        <w:rPr>
          <w:spacing w:val="-10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гимнастики;</w:t>
      </w:r>
    </w:p>
    <w:p w14:paraId="7A8BD531" w14:textId="77777777" w:rsidR="001F167D" w:rsidRDefault="00E44A9C">
      <w:pPr>
        <w:pStyle w:val="a3"/>
        <w:ind w:right="1130" w:firstLine="708"/>
      </w:pPr>
      <w:r>
        <w:t>владение</w:t>
      </w:r>
      <w:r>
        <w:rPr>
          <w:spacing w:val="-9"/>
        </w:rPr>
        <w:t xml:space="preserve"> </w:t>
      </w:r>
      <w:r>
        <w:t>комплексами</w:t>
      </w:r>
      <w:r>
        <w:rPr>
          <w:spacing w:val="-7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осанки</w:t>
      </w:r>
      <w:r>
        <w:rPr>
          <w:spacing w:val="-68"/>
        </w:rPr>
        <w:t xml:space="preserve"> </w:t>
      </w:r>
      <w:r>
        <w:t>и развития мышц туловища; участие в оздоровительных занятиях в режиме дня</w:t>
      </w:r>
      <w:r>
        <w:rPr>
          <w:spacing w:val="1"/>
        </w:rPr>
        <w:t xml:space="preserve"> </w:t>
      </w:r>
      <w:r>
        <w:t>(физкультминутки);</w:t>
      </w:r>
    </w:p>
    <w:p w14:paraId="617EBDDF" w14:textId="77777777" w:rsidR="001F167D" w:rsidRDefault="00E44A9C">
      <w:pPr>
        <w:pStyle w:val="a3"/>
        <w:spacing w:before="1"/>
        <w:ind w:right="1340" w:firstLine="708"/>
        <w:jc w:val="left"/>
      </w:pPr>
      <w:r>
        <w:t>выполнение</w:t>
      </w:r>
      <w:r>
        <w:rPr>
          <w:spacing w:val="25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двигательных</w:t>
      </w:r>
      <w:r>
        <w:rPr>
          <w:spacing w:val="27"/>
        </w:rPr>
        <w:t xml:space="preserve"> </w:t>
      </w:r>
      <w:r>
        <w:t>действий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зада-</w:t>
      </w:r>
      <w:r>
        <w:rPr>
          <w:spacing w:val="-67"/>
        </w:rPr>
        <w:t xml:space="preserve"> </w:t>
      </w:r>
      <w:r>
        <w:t>нием</w:t>
      </w:r>
      <w:r>
        <w:rPr>
          <w:spacing w:val="31"/>
        </w:rPr>
        <w:t xml:space="preserve"> </w:t>
      </w:r>
      <w:r>
        <w:t>педагогического</w:t>
      </w:r>
      <w:r w:rsidR="0081573D">
        <w:t xml:space="preserve"> </w:t>
      </w:r>
      <w:r>
        <w:t>работника:</w:t>
      </w:r>
      <w:r>
        <w:rPr>
          <w:spacing w:val="-1"/>
        </w:rPr>
        <w:t xml:space="preserve"> </w:t>
      </w:r>
      <w:r>
        <w:t>бег,</w:t>
      </w:r>
      <w:r>
        <w:rPr>
          <w:spacing w:val="-4"/>
        </w:rPr>
        <w:t xml:space="preserve"> </w:t>
      </w:r>
      <w:r>
        <w:t>ходьба,</w:t>
      </w:r>
      <w:r>
        <w:rPr>
          <w:spacing w:val="-5"/>
        </w:rPr>
        <w:t xml:space="preserve"> </w:t>
      </w:r>
      <w:r>
        <w:t>прыжки;</w:t>
      </w:r>
    </w:p>
    <w:p w14:paraId="564704A1" w14:textId="77777777" w:rsidR="001F167D" w:rsidRDefault="00E44A9C">
      <w:pPr>
        <w:pStyle w:val="a3"/>
        <w:ind w:firstLine="708"/>
        <w:jc w:val="left"/>
      </w:pPr>
      <w:r>
        <w:t>подача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строевых</w:t>
      </w:r>
      <w:r>
        <w:rPr>
          <w:spacing w:val="-7"/>
        </w:rPr>
        <w:t xml:space="preserve"> </w:t>
      </w:r>
      <w:r>
        <w:t>команд,</w:t>
      </w:r>
      <w:r>
        <w:rPr>
          <w:spacing w:val="-7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подсчета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упражнений.</w:t>
      </w:r>
    </w:p>
    <w:p w14:paraId="7D896E8C" w14:textId="77777777" w:rsidR="001F167D" w:rsidRDefault="00E44A9C">
      <w:pPr>
        <w:pStyle w:val="a3"/>
        <w:ind w:left="1521" w:right="1115"/>
        <w:jc w:val="left"/>
      </w:pPr>
      <w:r>
        <w:t>совместное участие со сверстниками в подвижных играх и эстафетах;</w:t>
      </w:r>
      <w:r>
        <w:rPr>
          <w:spacing w:val="1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посильной</w:t>
      </w:r>
      <w:r>
        <w:rPr>
          <w:spacing w:val="-7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сверстникам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участия</w:t>
      </w:r>
    </w:p>
    <w:p w14:paraId="1C62FDCD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CAF6E94" w14:textId="77777777" w:rsidR="001F167D" w:rsidRDefault="00E44A9C">
      <w:pPr>
        <w:pStyle w:val="a3"/>
        <w:spacing w:before="74"/>
      </w:pPr>
      <w:r>
        <w:t>в</w:t>
      </w:r>
      <w:r>
        <w:rPr>
          <w:spacing w:val="-5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соревнованиях;</w:t>
      </w:r>
    </w:p>
    <w:p w14:paraId="1131D3B9" w14:textId="77777777" w:rsidR="001F167D" w:rsidRDefault="00E44A9C">
      <w:pPr>
        <w:pStyle w:val="a3"/>
        <w:spacing w:before="2"/>
        <w:ind w:left="1521"/>
      </w:pPr>
      <w:r>
        <w:t>знание</w:t>
      </w:r>
      <w:r>
        <w:rPr>
          <w:spacing w:val="-8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14:paraId="3F941D46" w14:textId="77777777" w:rsidR="001F167D" w:rsidRDefault="00E44A9C">
      <w:pPr>
        <w:pStyle w:val="a3"/>
        <w:ind w:right="1129" w:firstLine="708"/>
      </w:pPr>
      <w:r>
        <w:t>знание способов использования различного спортивного инвентаря в ос-</w:t>
      </w:r>
      <w:r>
        <w:rPr>
          <w:spacing w:val="1"/>
        </w:rPr>
        <w:t xml:space="preserve"> </w:t>
      </w:r>
      <w:r>
        <w:t>новных видах двигательной активности и их применение в практической дея-</w:t>
      </w:r>
      <w:r>
        <w:rPr>
          <w:spacing w:val="1"/>
        </w:rPr>
        <w:t xml:space="preserve"> </w:t>
      </w:r>
      <w:r>
        <w:t>тельности;</w:t>
      </w:r>
    </w:p>
    <w:p w14:paraId="3033E1B2" w14:textId="77777777" w:rsidR="001F167D" w:rsidRDefault="00E44A9C">
      <w:pPr>
        <w:pStyle w:val="a3"/>
        <w:ind w:right="1115" w:firstLine="708"/>
        <w:jc w:val="left"/>
      </w:pPr>
      <w:r>
        <w:t>знание</w:t>
      </w:r>
      <w:r>
        <w:rPr>
          <w:spacing w:val="24"/>
        </w:rPr>
        <w:t xml:space="preserve"> </w:t>
      </w:r>
      <w:r>
        <w:t>правил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выполнения</w:t>
      </w:r>
      <w:r>
        <w:rPr>
          <w:spacing w:val="24"/>
        </w:rPr>
        <w:t xml:space="preserve"> </w:t>
      </w:r>
      <w:r>
        <w:t>двигательных</w:t>
      </w:r>
      <w:r>
        <w:rPr>
          <w:spacing w:val="24"/>
        </w:rPr>
        <w:t xml:space="preserve"> </w:t>
      </w:r>
      <w:r>
        <w:t>действий,</w:t>
      </w:r>
      <w:r>
        <w:rPr>
          <w:spacing w:val="26"/>
        </w:rPr>
        <w:t xml:space="preserve"> </w:t>
      </w:r>
      <w:r>
        <w:t>примене-</w:t>
      </w:r>
      <w:r>
        <w:rPr>
          <w:spacing w:val="-67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усвоенных</w:t>
      </w:r>
      <w:r w:rsidR="0081573D">
        <w:t xml:space="preserve"> </w:t>
      </w:r>
      <w:r>
        <w:t>правил при выполнении двигательных действий под руковод-</w:t>
      </w:r>
      <w:r>
        <w:rPr>
          <w:spacing w:val="1"/>
        </w:rPr>
        <w:t xml:space="preserve"> </w:t>
      </w:r>
      <w:r>
        <w:t>ством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работника;</w:t>
      </w:r>
    </w:p>
    <w:p w14:paraId="51662648" w14:textId="77777777" w:rsidR="001F167D" w:rsidRDefault="00E44A9C">
      <w:pPr>
        <w:pStyle w:val="a3"/>
        <w:spacing w:before="1"/>
        <w:ind w:right="1115" w:firstLine="708"/>
        <w:jc w:val="left"/>
      </w:pPr>
      <w:r>
        <w:t>знание и применение правил бережного обращения с инвентарем и обору-</w:t>
      </w:r>
      <w:r>
        <w:rPr>
          <w:spacing w:val="-67"/>
        </w:rPr>
        <w:t xml:space="preserve"> </w:t>
      </w:r>
      <w:r>
        <w:t>дованием в</w:t>
      </w:r>
      <w:r>
        <w:rPr>
          <w:spacing w:val="-1"/>
        </w:rPr>
        <w:t xml:space="preserve"> </w:t>
      </w:r>
      <w:r>
        <w:t>повседневной жизни;</w:t>
      </w:r>
    </w:p>
    <w:p w14:paraId="56D76FF9" w14:textId="77777777" w:rsidR="001F167D" w:rsidRDefault="00E44A9C">
      <w:pPr>
        <w:pStyle w:val="a3"/>
        <w:tabs>
          <w:tab w:val="left" w:pos="1170"/>
          <w:tab w:val="left" w:pos="4706"/>
          <w:tab w:val="left" w:pos="5908"/>
          <w:tab w:val="left" w:pos="7735"/>
          <w:tab w:val="left" w:pos="8095"/>
          <w:tab w:val="left" w:pos="9399"/>
        </w:tabs>
        <w:ind w:right="1254" w:firstLine="708"/>
        <w:jc w:val="left"/>
      </w:pPr>
      <w:r>
        <w:t>соблюдение</w:t>
      </w:r>
      <w:r>
        <w:rPr>
          <w:spacing w:val="62"/>
        </w:rPr>
        <w:t xml:space="preserve"> </w:t>
      </w:r>
      <w:r>
        <w:t>требований</w:t>
      </w:r>
      <w:r>
        <w:tab/>
        <w:t>техники</w:t>
      </w:r>
      <w:r>
        <w:tab/>
        <w:t>безопасности</w:t>
      </w:r>
      <w:r>
        <w:tab/>
        <w:t>в</w:t>
      </w:r>
      <w:r>
        <w:tab/>
        <w:t>процессе</w:t>
      </w:r>
      <w:r>
        <w:tab/>
      </w:r>
      <w:r>
        <w:rPr>
          <w:spacing w:val="-1"/>
        </w:rPr>
        <w:t>участия</w:t>
      </w:r>
      <w:r>
        <w:rPr>
          <w:spacing w:val="-67"/>
        </w:rPr>
        <w:t xml:space="preserve"> </w:t>
      </w:r>
      <w:r>
        <w:t>в</w:t>
      </w:r>
      <w:r>
        <w:tab/>
        <w:t>физкультурно-спортивных</w:t>
      </w:r>
      <w:r>
        <w:rPr>
          <w:spacing w:val="-6"/>
        </w:rPr>
        <w:t xml:space="preserve"> </w:t>
      </w:r>
      <w:r>
        <w:t>мероприятиях.</w:t>
      </w:r>
    </w:p>
    <w:p w14:paraId="21EF78CD" w14:textId="77777777" w:rsidR="001F167D" w:rsidRDefault="001F167D">
      <w:pPr>
        <w:pStyle w:val="a3"/>
        <w:ind w:left="0"/>
        <w:jc w:val="left"/>
      </w:pPr>
    </w:p>
    <w:p w14:paraId="7AFA260A" w14:textId="77777777" w:rsidR="001F167D" w:rsidRDefault="00E44A9C">
      <w:pPr>
        <w:pStyle w:val="11"/>
        <w:spacing w:before="1"/>
        <w:ind w:right="1224" w:firstLine="1313"/>
        <w:jc w:val="both"/>
      </w:pPr>
      <w:r>
        <w:t>Минимальный и достаточный уровни достижения предметных</w:t>
      </w:r>
      <w:r>
        <w:rPr>
          <w:spacing w:val="1"/>
        </w:rPr>
        <w:t xml:space="preserve"> </w:t>
      </w:r>
      <w:r>
        <w:t>результатов по</w:t>
      </w:r>
      <w:r w:rsidR="0081573D">
        <w:t xml:space="preserve"> </w:t>
      </w:r>
      <w:r>
        <w:t>предметной области "Физическая культура" на конец обу-</w:t>
      </w:r>
      <w:r>
        <w:rPr>
          <w:spacing w:val="1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(IX</w:t>
      </w:r>
      <w:r>
        <w:rPr>
          <w:spacing w:val="-4"/>
        </w:rPr>
        <w:t xml:space="preserve"> </w:t>
      </w:r>
      <w:r>
        <w:t>класс)</w:t>
      </w:r>
    </w:p>
    <w:p w14:paraId="6992381B" w14:textId="77777777" w:rsidR="001F167D" w:rsidRDefault="001F167D">
      <w:pPr>
        <w:pStyle w:val="a3"/>
        <w:spacing w:before="9"/>
        <w:ind w:left="0"/>
        <w:jc w:val="left"/>
        <w:rPr>
          <w:b/>
          <w:sz w:val="27"/>
        </w:rPr>
      </w:pPr>
    </w:p>
    <w:p w14:paraId="297F41FF" w14:textId="77777777" w:rsidR="001F167D" w:rsidRDefault="00E44A9C">
      <w:pPr>
        <w:spacing w:before="1"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1213937B" w14:textId="77777777" w:rsidR="001F167D" w:rsidRDefault="00E44A9C">
      <w:pPr>
        <w:pStyle w:val="a3"/>
        <w:ind w:right="1130" w:firstLine="708"/>
      </w:pPr>
      <w:r>
        <w:t>знания о физической культуре как системе разнообразных форм занятий</w:t>
      </w:r>
      <w:r>
        <w:rPr>
          <w:spacing w:val="1"/>
        </w:rPr>
        <w:t xml:space="preserve"> </w:t>
      </w:r>
      <w:r>
        <w:t>физическими упражнениями</w:t>
      </w:r>
      <w:r>
        <w:rPr>
          <w:spacing w:val="-2"/>
        </w:rPr>
        <w:t xml:space="preserve"> </w:t>
      </w:r>
      <w:r>
        <w:t>по укреплению</w:t>
      </w:r>
      <w:r>
        <w:rPr>
          <w:spacing w:val="-2"/>
        </w:rPr>
        <w:t xml:space="preserve"> </w:t>
      </w:r>
      <w:r>
        <w:t>здоровья;</w:t>
      </w:r>
    </w:p>
    <w:p w14:paraId="140D7FDF" w14:textId="77777777" w:rsidR="001F167D" w:rsidRDefault="00E44A9C">
      <w:pPr>
        <w:pStyle w:val="a3"/>
        <w:spacing w:before="1"/>
        <w:ind w:right="1128" w:firstLine="708"/>
      </w:pPr>
      <w:r>
        <w:t>демонстрация правильной осанки, видов стилизованной ходьбы под му-</w:t>
      </w:r>
      <w:r>
        <w:rPr>
          <w:spacing w:val="1"/>
        </w:rPr>
        <w:t xml:space="preserve"> </w:t>
      </w:r>
      <w:r>
        <w:t>зыку,</w:t>
      </w:r>
      <w:r>
        <w:rPr>
          <w:spacing w:val="-8"/>
        </w:rPr>
        <w:t xml:space="preserve"> </w:t>
      </w:r>
      <w:r>
        <w:t>комплексов</w:t>
      </w:r>
      <w:r>
        <w:rPr>
          <w:spacing w:val="-7"/>
        </w:rPr>
        <w:t xml:space="preserve"> </w:t>
      </w:r>
      <w:r>
        <w:t>корригирующих</w:t>
      </w:r>
      <w:r>
        <w:rPr>
          <w:spacing w:val="-5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ощущений</w:t>
      </w:r>
      <w:r>
        <w:rPr>
          <w:spacing w:val="-7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поста-</w:t>
      </w:r>
      <w:r>
        <w:rPr>
          <w:spacing w:val="-68"/>
        </w:rPr>
        <w:t xml:space="preserve"> </w:t>
      </w:r>
      <w:r>
        <w:t>новке головы, плеч, позвоночного столба), осанки в движении, положений тела</w:t>
      </w:r>
      <w:r>
        <w:rPr>
          <w:spacing w:val="1"/>
        </w:rPr>
        <w:t xml:space="preserve"> </w:t>
      </w:r>
      <w:r>
        <w:t>и его частей (в положении стоя), комплексов упражнений для укрепления мы-</w:t>
      </w:r>
      <w:r>
        <w:rPr>
          <w:spacing w:val="1"/>
        </w:rPr>
        <w:t xml:space="preserve"> </w:t>
      </w:r>
      <w:r>
        <w:t>шечного корсета;</w:t>
      </w:r>
    </w:p>
    <w:p w14:paraId="64EF4B9A" w14:textId="77777777" w:rsidR="001F167D" w:rsidRDefault="00E44A9C">
      <w:pPr>
        <w:pStyle w:val="a3"/>
        <w:spacing w:line="242" w:lineRule="auto"/>
        <w:ind w:right="1529" w:firstLine="708"/>
        <w:jc w:val="left"/>
      </w:pPr>
      <w:r>
        <w:t>понимание влияния физических упражнений на физическое развитие и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 w:rsidR="0081573D">
        <w:t xml:space="preserve"> </w:t>
      </w:r>
      <w:r>
        <w:t>качеств</w:t>
      </w:r>
      <w:r>
        <w:rPr>
          <w:spacing w:val="-3"/>
        </w:rPr>
        <w:t xml:space="preserve"> </w:t>
      </w:r>
      <w:r>
        <w:t>человека;</w:t>
      </w:r>
    </w:p>
    <w:p w14:paraId="4B34389F" w14:textId="77777777" w:rsidR="001F167D" w:rsidRDefault="00E44A9C">
      <w:pPr>
        <w:pStyle w:val="a3"/>
        <w:ind w:firstLine="708"/>
        <w:jc w:val="left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ру-</w:t>
      </w:r>
      <w:r>
        <w:rPr>
          <w:spacing w:val="-67"/>
        </w:rPr>
        <w:t xml:space="preserve"> </w:t>
      </w:r>
      <w:r>
        <w:t>ководством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работника);</w:t>
      </w:r>
    </w:p>
    <w:p w14:paraId="2D6D1842" w14:textId="77777777" w:rsidR="001F167D" w:rsidRDefault="00E44A9C">
      <w:pPr>
        <w:pStyle w:val="a3"/>
        <w:ind w:right="1340" w:firstLine="708"/>
        <w:jc w:val="left"/>
      </w:pPr>
      <w:r>
        <w:t>выбор</w:t>
      </w:r>
      <w:r>
        <w:rPr>
          <w:spacing w:val="28"/>
        </w:rPr>
        <w:t xml:space="preserve"> </w:t>
      </w:r>
      <w:r>
        <w:t>(под</w:t>
      </w:r>
      <w:r>
        <w:rPr>
          <w:spacing w:val="30"/>
        </w:rPr>
        <w:t xml:space="preserve"> </w:t>
      </w:r>
      <w:r>
        <w:t>руководством</w:t>
      </w:r>
      <w:r>
        <w:rPr>
          <w:spacing w:val="28"/>
        </w:rPr>
        <w:t xml:space="preserve"> </w:t>
      </w:r>
      <w:r>
        <w:t>педагогического</w:t>
      </w:r>
      <w:r>
        <w:rPr>
          <w:spacing w:val="31"/>
        </w:rPr>
        <w:t xml:space="preserve"> </w:t>
      </w:r>
      <w:r>
        <w:t>работника)</w:t>
      </w:r>
      <w:r>
        <w:rPr>
          <w:spacing w:val="30"/>
        </w:rPr>
        <w:t xml:space="preserve"> </w:t>
      </w:r>
      <w:r>
        <w:t>спортивной</w:t>
      </w:r>
      <w:r>
        <w:rPr>
          <w:spacing w:val="-67"/>
        </w:rPr>
        <w:t xml:space="preserve"> </w:t>
      </w:r>
      <w:r>
        <w:t>одежды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обуви</w:t>
      </w:r>
      <w:r>
        <w:rPr>
          <w:spacing w:val="34"/>
        </w:rPr>
        <w:t xml:space="preserve"> </w:t>
      </w:r>
      <w:r>
        <w:t>в</w:t>
      </w:r>
      <w:r w:rsidR="0081573D"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погодных условий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года;</w:t>
      </w:r>
    </w:p>
    <w:p w14:paraId="4D48766A" w14:textId="77777777" w:rsidR="001F167D" w:rsidRDefault="00E44A9C">
      <w:pPr>
        <w:pStyle w:val="a3"/>
        <w:ind w:firstLine="708"/>
        <w:jc w:val="left"/>
      </w:pPr>
      <w:r>
        <w:t>знания</w:t>
      </w:r>
      <w:r>
        <w:rPr>
          <w:spacing w:val="21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физических</w:t>
      </w:r>
      <w:r>
        <w:rPr>
          <w:spacing w:val="23"/>
        </w:rPr>
        <w:t xml:space="preserve"> </w:t>
      </w:r>
      <w:r>
        <w:t>качествах</w:t>
      </w:r>
      <w:r>
        <w:rPr>
          <w:spacing w:val="22"/>
        </w:rPr>
        <w:t xml:space="preserve"> </w:t>
      </w:r>
      <w:r>
        <w:t>человека:</w:t>
      </w:r>
      <w:r>
        <w:rPr>
          <w:spacing w:val="22"/>
        </w:rPr>
        <w:t xml:space="preserve"> </w:t>
      </w:r>
      <w:r>
        <w:t>сила,</w:t>
      </w:r>
      <w:r>
        <w:rPr>
          <w:spacing w:val="22"/>
        </w:rPr>
        <w:t xml:space="preserve"> </w:t>
      </w:r>
      <w:r>
        <w:t>быстрота,</w:t>
      </w:r>
      <w:r>
        <w:rPr>
          <w:spacing w:val="28"/>
        </w:rPr>
        <w:t xml:space="preserve"> </w:t>
      </w:r>
      <w:r>
        <w:t>вы-</w:t>
      </w:r>
      <w:r>
        <w:rPr>
          <w:spacing w:val="-67"/>
        </w:rPr>
        <w:t xml:space="preserve"> </w:t>
      </w:r>
      <w:r>
        <w:t>носливость,</w:t>
      </w:r>
      <w:r>
        <w:rPr>
          <w:spacing w:val="-1"/>
        </w:rPr>
        <w:t xml:space="preserve"> </w:t>
      </w:r>
      <w:r>
        <w:t>гибкость,</w:t>
      </w:r>
      <w:r w:rsidR="0081573D">
        <w:t xml:space="preserve"> </w:t>
      </w:r>
      <w:r>
        <w:t>координация;</w:t>
      </w:r>
    </w:p>
    <w:p w14:paraId="6FF3A38F" w14:textId="77777777" w:rsidR="001F167D" w:rsidRDefault="00E44A9C">
      <w:pPr>
        <w:pStyle w:val="a3"/>
        <w:ind w:right="1340" w:firstLine="708"/>
        <w:jc w:val="left"/>
      </w:pPr>
      <w:r>
        <w:t>демонстрация</w:t>
      </w:r>
      <w:r>
        <w:rPr>
          <w:spacing w:val="35"/>
        </w:rPr>
        <w:t xml:space="preserve"> </w:t>
      </w:r>
      <w:r>
        <w:t>жизненно</w:t>
      </w:r>
      <w:r>
        <w:rPr>
          <w:spacing w:val="33"/>
        </w:rPr>
        <w:t xml:space="preserve"> </w:t>
      </w:r>
      <w:r>
        <w:t>важных</w:t>
      </w:r>
      <w:r>
        <w:rPr>
          <w:spacing w:val="34"/>
        </w:rPr>
        <w:t xml:space="preserve"> </w:t>
      </w:r>
      <w:r>
        <w:t>способов</w:t>
      </w:r>
      <w:r>
        <w:rPr>
          <w:spacing w:val="32"/>
        </w:rPr>
        <w:t xml:space="preserve"> </w:t>
      </w:r>
      <w:r>
        <w:t>передвижения</w:t>
      </w:r>
      <w:r>
        <w:rPr>
          <w:spacing w:val="34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(ходьба,</w:t>
      </w:r>
      <w:r>
        <w:rPr>
          <w:spacing w:val="36"/>
        </w:rPr>
        <w:t xml:space="preserve"> </w:t>
      </w:r>
      <w:r>
        <w:t>бег,</w:t>
      </w:r>
      <w:r>
        <w:rPr>
          <w:spacing w:val="38"/>
        </w:rPr>
        <w:t xml:space="preserve"> </w:t>
      </w:r>
      <w:r>
        <w:t>прыжки,</w:t>
      </w:r>
      <w:r w:rsidR="0081573D">
        <w:t xml:space="preserve"> </w:t>
      </w:r>
      <w:r>
        <w:t>лазанье,</w:t>
      </w:r>
      <w:r>
        <w:rPr>
          <w:spacing w:val="-3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лыжах,</w:t>
      </w:r>
      <w:r>
        <w:rPr>
          <w:spacing w:val="-3"/>
        </w:rPr>
        <w:t xml:space="preserve"> </w:t>
      </w:r>
      <w:r>
        <w:t>плавание);</w:t>
      </w:r>
    </w:p>
    <w:p w14:paraId="70D6AA18" w14:textId="77777777" w:rsidR="001F167D" w:rsidRDefault="00E44A9C">
      <w:pPr>
        <w:pStyle w:val="a3"/>
        <w:ind w:right="1130" w:firstLine="708"/>
        <w:jc w:val="left"/>
      </w:pPr>
      <w:r>
        <w:t>определение индивидуальных показателей физического развития (длина и</w:t>
      </w:r>
      <w:r>
        <w:rPr>
          <w:spacing w:val="-67"/>
        </w:rPr>
        <w:t xml:space="preserve"> </w:t>
      </w:r>
      <w:r>
        <w:t>масса</w:t>
      </w:r>
      <w:r>
        <w:rPr>
          <w:spacing w:val="-1"/>
        </w:rPr>
        <w:t xml:space="preserve"> </w:t>
      </w:r>
      <w:r>
        <w:t>тела) (под руководством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14:paraId="76485260" w14:textId="77777777" w:rsidR="001F167D" w:rsidRDefault="00E44A9C">
      <w:pPr>
        <w:pStyle w:val="a3"/>
        <w:ind w:right="1115" w:firstLine="708"/>
        <w:jc w:val="left"/>
      </w:pPr>
      <w:r>
        <w:t>выполнение</w:t>
      </w:r>
      <w:r>
        <w:rPr>
          <w:spacing w:val="35"/>
        </w:rPr>
        <w:t xml:space="preserve"> </w:t>
      </w:r>
      <w:r>
        <w:t>технических</w:t>
      </w:r>
      <w:r>
        <w:rPr>
          <w:spacing w:val="37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базовых</w:t>
      </w:r>
      <w:r>
        <w:rPr>
          <w:spacing w:val="36"/>
        </w:rPr>
        <w:t xml:space="preserve"> </w:t>
      </w:r>
      <w:r>
        <w:t>видов</w:t>
      </w:r>
      <w:r>
        <w:rPr>
          <w:spacing w:val="35"/>
        </w:rPr>
        <w:t xml:space="preserve"> </w:t>
      </w:r>
      <w:r>
        <w:t>спорта,</w:t>
      </w:r>
      <w:r>
        <w:rPr>
          <w:spacing w:val="36"/>
        </w:rPr>
        <w:t xml:space="preserve"> </w:t>
      </w:r>
      <w:r>
        <w:t>примене-</w:t>
      </w:r>
      <w:r>
        <w:rPr>
          <w:spacing w:val="-67"/>
        </w:rPr>
        <w:t xml:space="preserve"> </w:t>
      </w:r>
      <w:r>
        <w:t>ние</w:t>
      </w:r>
      <w:r>
        <w:rPr>
          <w:spacing w:val="38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игровой</w:t>
      </w:r>
      <w:r>
        <w:rPr>
          <w:spacing w:val="38"/>
        </w:rPr>
        <w:t xml:space="preserve"> </w:t>
      </w:r>
      <w:r>
        <w:t>и</w:t>
      </w:r>
      <w:r w:rsidR="0081573D">
        <w:t xml:space="preserve"> </w:t>
      </w:r>
      <w:r>
        <w:t>учебной деятельности;</w:t>
      </w:r>
    </w:p>
    <w:p w14:paraId="4F8D3039" w14:textId="77777777" w:rsidR="001F167D" w:rsidRDefault="00E44A9C">
      <w:pPr>
        <w:pStyle w:val="a3"/>
        <w:ind w:right="1115" w:firstLine="708"/>
        <w:jc w:val="left"/>
      </w:pPr>
      <w:r>
        <w:t>выполнение</w:t>
      </w:r>
      <w:r>
        <w:rPr>
          <w:spacing w:val="-6"/>
        </w:rPr>
        <w:t xml:space="preserve"> </w:t>
      </w:r>
      <w:r>
        <w:t>акробатических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гимнастических</w:t>
      </w:r>
      <w:r>
        <w:rPr>
          <w:spacing w:val="-5"/>
        </w:rPr>
        <w:t xml:space="preserve"> </w:t>
      </w:r>
      <w:r>
        <w:t>комбинаций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усво-</w:t>
      </w:r>
      <w:r>
        <w:rPr>
          <w:spacing w:val="-67"/>
        </w:rPr>
        <w:t xml:space="preserve"> </w:t>
      </w:r>
      <w:r>
        <w:t>енных</w:t>
      </w:r>
      <w:r>
        <w:rPr>
          <w:spacing w:val="1"/>
        </w:rPr>
        <w:t xml:space="preserve"> </w:t>
      </w:r>
      <w:r>
        <w:t>(под</w:t>
      </w:r>
      <w:r w:rsidR="0081573D"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педагогического работника);</w:t>
      </w:r>
    </w:p>
    <w:p w14:paraId="767FE494" w14:textId="77777777" w:rsidR="001F167D" w:rsidRDefault="00E44A9C">
      <w:pPr>
        <w:pStyle w:val="a3"/>
        <w:ind w:left="1521" w:right="1115"/>
        <w:jc w:val="left"/>
      </w:pPr>
      <w:r>
        <w:t>участие со сверстниками в подвижных и спортивных играх;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</w:t>
      </w:r>
    </w:p>
    <w:p w14:paraId="2370F4DC" w14:textId="77777777" w:rsidR="001F167D" w:rsidRDefault="00E44A9C">
      <w:pPr>
        <w:pStyle w:val="a3"/>
        <w:spacing w:line="321" w:lineRule="exact"/>
        <w:jc w:val="left"/>
      </w:pPr>
      <w:r>
        <w:t>и</w:t>
      </w:r>
      <w:r>
        <w:rPr>
          <w:spacing w:val="-4"/>
        </w:rPr>
        <w:t xml:space="preserve"> </w:t>
      </w:r>
      <w:r>
        <w:t>соревнований;</w:t>
      </w:r>
    </w:p>
    <w:p w14:paraId="3F6E4F66" w14:textId="77777777" w:rsidR="001F167D" w:rsidRDefault="00E44A9C">
      <w:pPr>
        <w:pStyle w:val="a3"/>
        <w:ind w:left="1590"/>
        <w:jc w:val="left"/>
      </w:pPr>
      <w:r>
        <w:t>представления</w:t>
      </w:r>
      <w:r>
        <w:rPr>
          <w:spacing w:val="38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особенностях</w:t>
      </w:r>
      <w:r>
        <w:rPr>
          <w:spacing w:val="39"/>
        </w:rPr>
        <w:t xml:space="preserve"> </w:t>
      </w:r>
      <w:r>
        <w:t>физической</w:t>
      </w:r>
      <w:r>
        <w:rPr>
          <w:spacing w:val="39"/>
        </w:rPr>
        <w:t xml:space="preserve"> </w:t>
      </w:r>
      <w:r>
        <w:t>культуры</w:t>
      </w:r>
      <w:r>
        <w:rPr>
          <w:spacing w:val="41"/>
        </w:rPr>
        <w:t xml:space="preserve"> </w:t>
      </w:r>
      <w:r>
        <w:t>разных</w:t>
      </w:r>
      <w:r>
        <w:rPr>
          <w:spacing w:val="41"/>
        </w:rPr>
        <w:t xml:space="preserve"> </w:t>
      </w:r>
      <w:r>
        <w:t>народов,</w:t>
      </w:r>
    </w:p>
    <w:p w14:paraId="05E8CDBB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F2931F6" w14:textId="77777777" w:rsidR="001F167D" w:rsidRDefault="00E44A9C">
      <w:pPr>
        <w:pStyle w:val="a3"/>
        <w:spacing w:before="74"/>
        <w:ind w:right="1340"/>
        <w:jc w:val="left"/>
      </w:pPr>
      <w:r>
        <w:lastRenderedPageBreak/>
        <w:t>связи</w:t>
      </w:r>
      <w:r>
        <w:rPr>
          <w:spacing w:val="1"/>
        </w:rPr>
        <w:t xml:space="preserve"> </w:t>
      </w:r>
      <w:r>
        <w:t>физической культуры с природными, географическими особенностями,</w:t>
      </w:r>
      <w:r>
        <w:rPr>
          <w:spacing w:val="-67"/>
        </w:rPr>
        <w:t xml:space="preserve"> </w:t>
      </w:r>
      <w:r>
        <w:rPr>
          <w:spacing w:val="-1"/>
        </w:rPr>
        <w:t>традициями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обычаями народа;</w:t>
      </w:r>
      <w:r>
        <w:rPr>
          <w:spacing w:val="-44"/>
        </w:rPr>
        <w:t xml:space="preserve"> </w:t>
      </w:r>
      <w:r>
        <w:rPr>
          <w:spacing w:val="-1"/>
        </w:rPr>
        <w:t>оказание</w:t>
      </w:r>
      <w:r>
        <w:rPr>
          <w:spacing w:val="-2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сверстникам</w:t>
      </w:r>
      <w:r>
        <w:rPr>
          <w:spacing w:val="-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заданий;</w:t>
      </w:r>
    </w:p>
    <w:p w14:paraId="7A6E7897" w14:textId="77777777" w:rsidR="001F167D" w:rsidRDefault="00E44A9C">
      <w:pPr>
        <w:pStyle w:val="a3"/>
        <w:spacing w:before="2"/>
        <w:ind w:right="1115" w:firstLine="708"/>
        <w:jc w:val="left"/>
      </w:pPr>
      <w:r>
        <w:t>применение</w:t>
      </w:r>
      <w:r>
        <w:rPr>
          <w:spacing w:val="-8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инвентаря,</w:t>
      </w:r>
      <w:r>
        <w:rPr>
          <w:spacing w:val="-6"/>
        </w:rPr>
        <w:t xml:space="preserve"> </w:t>
      </w:r>
      <w:r>
        <w:t>тренажерных</w:t>
      </w:r>
      <w:r>
        <w:rPr>
          <w:spacing w:val="-9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уроке</w:t>
      </w:r>
      <w:r>
        <w:rPr>
          <w:spacing w:val="-6"/>
        </w:rPr>
        <w:t xml:space="preserve"> </w:t>
      </w:r>
      <w:r>
        <w:t>фи-</w:t>
      </w:r>
      <w:r>
        <w:rPr>
          <w:spacing w:val="-67"/>
        </w:rPr>
        <w:t xml:space="preserve"> </w:t>
      </w:r>
      <w:r>
        <w:t>зической культуры.</w:t>
      </w:r>
    </w:p>
    <w:p w14:paraId="7B152AF8" w14:textId="77777777" w:rsidR="001F167D" w:rsidRDefault="001F167D">
      <w:pPr>
        <w:pStyle w:val="a3"/>
        <w:spacing w:before="10"/>
        <w:ind w:left="0"/>
        <w:jc w:val="left"/>
        <w:rPr>
          <w:sz w:val="27"/>
        </w:rPr>
      </w:pPr>
    </w:p>
    <w:p w14:paraId="761E5E82" w14:textId="77777777" w:rsidR="001F167D" w:rsidRDefault="00E44A9C">
      <w:pPr>
        <w:ind w:left="812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уровень:</w:t>
      </w:r>
    </w:p>
    <w:p w14:paraId="061C8928" w14:textId="77777777" w:rsidR="001F167D" w:rsidRDefault="00E44A9C">
      <w:pPr>
        <w:pStyle w:val="a3"/>
        <w:spacing w:before="2"/>
        <w:ind w:right="1340" w:firstLine="708"/>
        <w:jc w:val="left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 w:rsidR="0081573D">
        <w:t xml:space="preserve"> </w:t>
      </w:r>
      <w:r>
        <w:t>числе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Олимпийском,</w:t>
      </w:r>
      <w:r>
        <w:rPr>
          <w:spacing w:val="-5"/>
        </w:rPr>
        <w:t xml:space="preserve"> </w:t>
      </w:r>
      <w:r>
        <w:t>Паралимпийском</w:t>
      </w:r>
      <w:r>
        <w:rPr>
          <w:spacing w:val="-3"/>
        </w:rPr>
        <w:t xml:space="preserve"> </w:t>
      </w:r>
      <w:r>
        <w:t>движениях,</w:t>
      </w:r>
      <w:r>
        <w:rPr>
          <w:spacing w:val="-67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играх;</w:t>
      </w:r>
    </w:p>
    <w:p w14:paraId="0FC6749D" w14:textId="77777777" w:rsidR="001F167D" w:rsidRDefault="00E44A9C">
      <w:pPr>
        <w:pStyle w:val="a3"/>
        <w:ind w:right="1131" w:firstLine="708"/>
      </w:pPr>
      <w:r>
        <w:t>выполнение общеразвивающих и корригирующих упражнений без пред-</w:t>
      </w:r>
      <w:r>
        <w:rPr>
          <w:spacing w:val="1"/>
        </w:rPr>
        <w:t xml:space="preserve"> </w:t>
      </w:r>
      <w:r>
        <w:t>метов: упражнения на осанку, на контроль осанки в движении, положений тела</w:t>
      </w:r>
      <w:r>
        <w:rPr>
          <w:spacing w:val="1"/>
        </w:rPr>
        <w:t xml:space="preserve"> </w:t>
      </w:r>
      <w:r>
        <w:t>и его частей стоя, сидя, лежа, комплексы упражнений для укрепления мышеч-</w:t>
      </w:r>
      <w:r>
        <w:rPr>
          <w:spacing w:val="1"/>
        </w:rPr>
        <w:t xml:space="preserve"> </w:t>
      </w:r>
      <w:r>
        <w:rPr>
          <w:spacing w:val="-1"/>
        </w:rPr>
        <w:t>ного</w:t>
      </w:r>
      <w:r>
        <w:rPr>
          <w:spacing w:val="1"/>
        </w:rPr>
        <w:t xml:space="preserve"> </w:t>
      </w:r>
      <w:r>
        <w:rPr>
          <w:spacing w:val="-1"/>
        </w:rPr>
        <w:t>корсета;</w:t>
      </w:r>
      <w:r>
        <w:rPr>
          <w:spacing w:val="-46"/>
        </w:rPr>
        <w:t xml:space="preserve"> </w:t>
      </w:r>
      <w:r>
        <w:rPr>
          <w:spacing w:val="-1"/>
        </w:rPr>
        <w:t>выполнение строевых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шеренге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колонне;</w:t>
      </w:r>
    </w:p>
    <w:p w14:paraId="4B745D89" w14:textId="77777777" w:rsidR="001F167D" w:rsidRDefault="00E44A9C">
      <w:pPr>
        <w:pStyle w:val="a3"/>
        <w:spacing w:before="1"/>
        <w:ind w:right="1170" w:firstLine="708"/>
      </w:pPr>
      <w:r>
        <w:t>знание видов лыжного спорта, демонстрация техники лыжных ходов; зна-</w:t>
      </w:r>
      <w:r>
        <w:rPr>
          <w:spacing w:val="-68"/>
        </w:rPr>
        <w:t xml:space="preserve"> </w:t>
      </w:r>
      <w:r>
        <w:t>ние температурных</w:t>
      </w:r>
      <w:r w:rsidR="0081573D">
        <w:t xml:space="preserve"> </w:t>
      </w:r>
      <w:r>
        <w:t>норм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занятий;</w:t>
      </w:r>
    </w:p>
    <w:p w14:paraId="4A353AF1" w14:textId="77777777" w:rsidR="001F167D" w:rsidRDefault="00E44A9C">
      <w:pPr>
        <w:pStyle w:val="a3"/>
        <w:ind w:right="1189" w:firstLine="708"/>
      </w:pPr>
      <w:r>
        <w:t>планирование занятий физическими упражнениями в режиме дня, орга-</w:t>
      </w:r>
      <w:r>
        <w:rPr>
          <w:spacing w:val="1"/>
        </w:rPr>
        <w:t xml:space="preserve"> </w:t>
      </w:r>
      <w:r>
        <w:t>низация</w:t>
      </w:r>
      <w:r>
        <w:rPr>
          <w:spacing w:val="36"/>
        </w:rPr>
        <w:t xml:space="preserve"> </w:t>
      </w:r>
      <w:r>
        <w:t>отдыха</w:t>
      </w:r>
      <w:r>
        <w:rPr>
          <w:spacing w:val="31"/>
        </w:rPr>
        <w:t xml:space="preserve"> </w:t>
      </w:r>
      <w:r>
        <w:t>и</w:t>
      </w:r>
      <w:r w:rsidR="0081573D">
        <w:t xml:space="preserve"> </w:t>
      </w:r>
      <w:r>
        <w:t>досуга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культуры;</w:t>
      </w:r>
    </w:p>
    <w:p w14:paraId="77231826" w14:textId="77777777" w:rsidR="001F167D" w:rsidRDefault="001F167D">
      <w:pPr>
        <w:pStyle w:val="a3"/>
        <w:spacing w:before="9"/>
        <w:ind w:left="0"/>
        <w:jc w:val="left"/>
        <w:rPr>
          <w:sz w:val="27"/>
        </w:rPr>
      </w:pPr>
    </w:p>
    <w:p w14:paraId="18625987" w14:textId="77777777" w:rsidR="001F167D" w:rsidRDefault="00E44A9C">
      <w:pPr>
        <w:pStyle w:val="a3"/>
        <w:spacing w:line="242" w:lineRule="auto"/>
        <w:ind w:right="1340" w:firstLine="708"/>
        <w:jc w:val="left"/>
      </w:pPr>
      <w:r>
        <w:t>знание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измерение</w:t>
      </w:r>
      <w:r>
        <w:rPr>
          <w:spacing w:val="42"/>
        </w:rPr>
        <w:t xml:space="preserve"> </w:t>
      </w:r>
      <w:r>
        <w:t>индивидуальных</w:t>
      </w:r>
      <w:r>
        <w:rPr>
          <w:spacing w:val="46"/>
        </w:rPr>
        <w:t xml:space="preserve"> </w:t>
      </w:r>
      <w:r>
        <w:t>показателей</w:t>
      </w:r>
      <w:r>
        <w:rPr>
          <w:spacing w:val="43"/>
        </w:rPr>
        <w:t xml:space="preserve"> </w:t>
      </w:r>
      <w:r>
        <w:t>физического</w:t>
      </w:r>
      <w:r>
        <w:rPr>
          <w:spacing w:val="46"/>
        </w:rPr>
        <w:t xml:space="preserve"> </w:t>
      </w:r>
      <w:r>
        <w:t>разви-</w:t>
      </w:r>
      <w:r>
        <w:rPr>
          <w:spacing w:val="-67"/>
        </w:rPr>
        <w:t xml:space="preserve"> </w:t>
      </w:r>
      <w:r>
        <w:t>тия</w:t>
      </w:r>
      <w:r>
        <w:rPr>
          <w:spacing w:val="45"/>
        </w:rPr>
        <w:t xml:space="preserve"> </w:t>
      </w:r>
      <w:r>
        <w:t>(длина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масса</w:t>
      </w:r>
      <w:r>
        <w:rPr>
          <w:spacing w:val="-1"/>
        </w:rPr>
        <w:t xml:space="preserve"> </w:t>
      </w:r>
      <w:r>
        <w:t>тела);</w:t>
      </w:r>
    </w:p>
    <w:p w14:paraId="10113CEE" w14:textId="77777777" w:rsidR="001F167D" w:rsidRDefault="0081573D">
      <w:pPr>
        <w:pStyle w:val="a3"/>
        <w:tabs>
          <w:tab w:val="left" w:pos="2423"/>
          <w:tab w:val="left" w:pos="4497"/>
          <w:tab w:val="left" w:pos="8552"/>
          <w:tab w:val="left" w:pos="9322"/>
        </w:tabs>
        <w:ind w:right="1141"/>
        <w:jc w:val="left"/>
      </w:pPr>
      <w:r>
        <w:t>подача строевых </w:t>
      </w:r>
      <w:r w:rsidR="00E44A9C">
        <w:t>команд,</w:t>
      </w:r>
      <w:r w:rsidR="00E44A9C">
        <w:rPr>
          <w:spacing w:val="5"/>
        </w:rPr>
        <w:t xml:space="preserve"> </w:t>
      </w:r>
      <w:r w:rsidR="00E44A9C">
        <w:t>ведение</w:t>
      </w:r>
      <w:r w:rsidR="00E44A9C">
        <w:rPr>
          <w:spacing w:val="44"/>
        </w:rPr>
        <w:t xml:space="preserve"> </w:t>
      </w:r>
      <w:r>
        <w:t>подсчета при выполнении </w:t>
      </w:r>
      <w:r w:rsidR="00E44A9C">
        <w:t>общеразвивающих</w:t>
      </w:r>
      <w:r>
        <w:t xml:space="preserve"> </w:t>
      </w:r>
      <w:r w:rsidR="00E44A9C">
        <w:t>упражнений (под руководством</w:t>
      </w:r>
      <w:r>
        <w:t xml:space="preserve"> педагогиче</w:t>
      </w:r>
      <w:r w:rsidR="00E44A9C">
        <w:t>ского работника);</w:t>
      </w:r>
    </w:p>
    <w:p w14:paraId="005B2260" w14:textId="77777777" w:rsidR="001F167D" w:rsidRDefault="00E44A9C">
      <w:pPr>
        <w:pStyle w:val="a3"/>
        <w:ind w:firstLine="708"/>
        <w:jc w:val="left"/>
      </w:pPr>
      <w:r>
        <w:t>выполнение</w:t>
      </w:r>
      <w:r>
        <w:rPr>
          <w:spacing w:val="5"/>
        </w:rPr>
        <w:t xml:space="preserve"> </w:t>
      </w:r>
      <w:r>
        <w:t>акробатических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гимнастических</w:t>
      </w:r>
      <w:r>
        <w:rPr>
          <w:spacing w:val="5"/>
        </w:rPr>
        <w:t xml:space="preserve"> </w:t>
      </w:r>
      <w:r>
        <w:t>комбинаций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доступном</w:t>
      </w:r>
      <w:r>
        <w:rPr>
          <w:spacing w:val="-67"/>
        </w:rPr>
        <w:t xml:space="preserve"> </w:t>
      </w:r>
      <w:r>
        <w:t>техническом</w:t>
      </w:r>
      <w:r>
        <w:rPr>
          <w:spacing w:val="-1"/>
        </w:rPr>
        <w:t xml:space="preserve"> </w:t>
      </w:r>
      <w:r>
        <w:t>уровне;</w:t>
      </w:r>
    </w:p>
    <w:p w14:paraId="43425AEC" w14:textId="77777777" w:rsidR="001F167D" w:rsidRDefault="00E44A9C">
      <w:pPr>
        <w:pStyle w:val="a3"/>
        <w:ind w:right="1115" w:firstLine="708"/>
        <w:jc w:val="left"/>
      </w:pPr>
      <w:r>
        <w:t>участие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подвижных</w:t>
      </w:r>
      <w:r>
        <w:rPr>
          <w:spacing w:val="42"/>
        </w:rPr>
        <w:t xml:space="preserve"> </w:t>
      </w:r>
      <w:r>
        <w:t>играх</w:t>
      </w:r>
      <w:r>
        <w:rPr>
          <w:spacing w:val="47"/>
        </w:rPr>
        <w:t xml:space="preserve"> </w:t>
      </w:r>
      <w:r>
        <w:t>со</w:t>
      </w:r>
      <w:r>
        <w:rPr>
          <w:spacing w:val="43"/>
        </w:rPr>
        <w:t xml:space="preserve"> </w:t>
      </w:r>
      <w:r>
        <w:t>сверстниками,</w:t>
      </w:r>
      <w:r>
        <w:rPr>
          <w:spacing w:val="41"/>
        </w:rPr>
        <w:t xml:space="preserve"> </w:t>
      </w:r>
      <w:r>
        <w:t>осуществление</w:t>
      </w:r>
      <w:r>
        <w:rPr>
          <w:spacing w:val="42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объек-</w:t>
      </w:r>
      <w:r>
        <w:rPr>
          <w:spacing w:val="-67"/>
        </w:rPr>
        <w:t xml:space="preserve"> </w:t>
      </w:r>
      <w:r>
        <w:t>тивного</w:t>
      </w:r>
      <w:r>
        <w:rPr>
          <w:spacing w:val="1"/>
        </w:rPr>
        <w:t xml:space="preserve"> </w:t>
      </w:r>
      <w:r>
        <w:t>судейства;</w:t>
      </w:r>
      <w:r w:rsidR="0081573D">
        <w:t xml:space="preserve"> </w:t>
      </w:r>
      <w:r>
        <w:t>взаимодействие со сверстниками по правилам 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соревнований;</w:t>
      </w:r>
    </w:p>
    <w:p w14:paraId="63A6E35B" w14:textId="77777777" w:rsidR="001F167D" w:rsidRDefault="00E44A9C">
      <w:pPr>
        <w:pStyle w:val="a3"/>
        <w:ind w:right="1132" w:firstLine="708"/>
      </w:pPr>
      <w:r>
        <w:t>знание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народов,</w:t>
      </w:r>
      <w:r>
        <w:rPr>
          <w:spacing w:val="-8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физиче-</w:t>
      </w:r>
      <w:r>
        <w:rPr>
          <w:spacing w:val="-68"/>
        </w:rPr>
        <w:t xml:space="preserve"> </w:t>
      </w:r>
      <w:r>
        <w:t>ской культуры с природными, географическими особенностями, традициями и</w:t>
      </w:r>
      <w:r>
        <w:rPr>
          <w:spacing w:val="1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народа;</w:t>
      </w:r>
    </w:p>
    <w:p w14:paraId="146CF733" w14:textId="77777777" w:rsidR="001F167D" w:rsidRDefault="00E44A9C">
      <w:pPr>
        <w:pStyle w:val="a3"/>
        <w:spacing w:line="242" w:lineRule="auto"/>
        <w:ind w:right="1346" w:firstLine="708"/>
      </w:pPr>
      <w:r>
        <w:t>доброжелательное и уважительное объяснение ошибок при выполнении</w:t>
      </w:r>
      <w:r>
        <w:rPr>
          <w:spacing w:val="-67"/>
        </w:rPr>
        <w:t xml:space="preserve"> </w:t>
      </w:r>
      <w:r>
        <w:t>заданий</w:t>
      </w:r>
      <w:r>
        <w:rPr>
          <w:spacing w:val="6"/>
        </w:rPr>
        <w:t xml:space="preserve"> </w:t>
      </w:r>
      <w:r>
        <w:t>и</w:t>
      </w:r>
      <w:r w:rsidR="0081573D"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устранения;</w:t>
      </w:r>
    </w:p>
    <w:p w14:paraId="33540A8A" w14:textId="77777777" w:rsidR="001F167D" w:rsidRDefault="00E44A9C">
      <w:pPr>
        <w:pStyle w:val="a3"/>
        <w:ind w:right="1128" w:firstLine="708"/>
      </w:pPr>
      <w:r>
        <w:t>объяснение</w:t>
      </w:r>
      <w:r>
        <w:rPr>
          <w:spacing w:val="-10"/>
        </w:rPr>
        <w:t xml:space="preserve"> </w:t>
      </w:r>
      <w:r>
        <w:t>правил,</w:t>
      </w:r>
      <w:r>
        <w:rPr>
          <w:spacing w:val="-8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двигательных</w:t>
      </w:r>
      <w:r>
        <w:rPr>
          <w:spacing w:val="-9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нахождение ошибок (с помощью педагогического работника), ведение подсчета</w:t>
      </w:r>
      <w:r>
        <w:rPr>
          <w:spacing w:val="-67"/>
        </w:rPr>
        <w:t xml:space="preserve"> </w:t>
      </w:r>
      <w:r>
        <w:t>при 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упражнений;</w:t>
      </w:r>
    </w:p>
    <w:p w14:paraId="3A250DA6" w14:textId="77777777" w:rsidR="001F167D" w:rsidRDefault="00E44A9C">
      <w:pPr>
        <w:pStyle w:val="a3"/>
        <w:ind w:right="1131" w:firstLine="708"/>
      </w:pPr>
      <w:r>
        <w:t>использование разметки спортивной площадки при выполнении физиче-</w:t>
      </w:r>
      <w:r>
        <w:rPr>
          <w:spacing w:val="1"/>
        </w:rPr>
        <w:t xml:space="preserve"> </w:t>
      </w:r>
      <w:r>
        <w:rPr>
          <w:spacing w:val="-1"/>
        </w:rPr>
        <w:t xml:space="preserve">ских упражнений; пользование </w:t>
      </w:r>
      <w:r>
        <w:t>спортивным инвентарем и тренажерным обору-</w:t>
      </w:r>
      <w:r>
        <w:rPr>
          <w:spacing w:val="1"/>
        </w:rPr>
        <w:t xml:space="preserve"> </w:t>
      </w:r>
      <w:r>
        <w:t>дованием;</w:t>
      </w:r>
    </w:p>
    <w:p w14:paraId="3A897804" w14:textId="77777777" w:rsidR="001F167D" w:rsidRDefault="00E44A9C">
      <w:pPr>
        <w:pStyle w:val="a3"/>
        <w:ind w:left="1353" w:right="1136" w:firstLine="168"/>
      </w:pPr>
      <w:r>
        <w:t>правильная ориентировка в пространстве спортивного зала и на стадионе;</w:t>
      </w:r>
      <w:r>
        <w:rPr>
          <w:spacing w:val="-67"/>
        </w:rPr>
        <w:t xml:space="preserve"> </w:t>
      </w:r>
      <w:r>
        <w:t>правильное</w:t>
      </w:r>
      <w:r>
        <w:rPr>
          <w:spacing w:val="14"/>
        </w:rPr>
        <w:t xml:space="preserve"> </w:t>
      </w:r>
      <w:r>
        <w:t>размещение</w:t>
      </w:r>
      <w:r>
        <w:rPr>
          <w:spacing w:val="15"/>
        </w:rPr>
        <w:t xml:space="preserve"> </w:t>
      </w:r>
      <w:r>
        <w:t>спортивных</w:t>
      </w:r>
      <w:r>
        <w:rPr>
          <w:spacing w:val="16"/>
        </w:rPr>
        <w:t xml:space="preserve"> </w:t>
      </w:r>
      <w:r>
        <w:t>снарядов</w:t>
      </w:r>
      <w:r>
        <w:rPr>
          <w:spacing w:val="14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проведе-</w:t>
      </w:r>
    </w:p>
    <w:p w14:paraId="46CDFBB5" w14:textId="77777777" w:rsidR="001F167D" w:rsidRDefault="00E44A9C">
      <w:pPr>
        <w:pStyle w:val="a3"/>
        <w:spacing w:line="321" w:lineRule="exact"/>
      </w:pPr>
      <w:r>
        <w:t>нии</w:t>
      </w:r>
      <w:r>
        <w:rPr>
          <w:spacing w:val="1"/>
        </w:rPr>
        <w:t xml:space="preserve"> </w:t>
      </w:r>
      <w:r>
        <w:t>подвижных</w:t>
      </w:r>
      <w:r>
        <w:rPr>
          <w:spacing w:val="3"/>
        </w:rPr>
        <w:t xml:space="preserve"> </w:t>
      </w:r>
      <w:r>
        <w:t>и</w:t>
      </w:r>
      <w:r w:rsidR="0081573D"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</w:p>
    <w:p w14:paraId="673E28D1" w14:textId="77777777" w:rsidR="001F167D" w:rsidRDefault="001F167D">
      <w:pPr>
        <w:pStyle w:val="a3"/>
        <w:spacing w:before="1"/>
        <w:ind w:left="0"/>
        <w:jc w:val="left"/>
        <w:rPr>
          <w:sz w:val="27"/>
        </w:rPr>
      </w:pPr>
    </w:p>
    <w:p w14:paraId="62BE6A8E" w14:textId="77777777" w:rsidR="001F167D" w:rsidRDefault="00E44A9C">
      <w:pPr>
        <w:pStyle w:val="11"/>
        <w:ind w:right="1115" w:firstLine="1313"/>
      </w:pPr>
      <w:r>
        <w:t>Минимальный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достаточный</w:t>
      </w:r>
      <w:r>
        <w:rPr>
          <w:spacing w:val="29"/>
        </w:rPr>
        <w:t xml:space="preserve"> </w:t>
      </w:r>
      <w:r>
        <w:t>уровни</w:t>
      </w:r>
      <w:r>
        <w:rPr>
          <w:spacing w:val="28"/>
        </w:rPr>
        <w:t xml:space="preserve"> </w:t>
      </w:r>
      <w:r>
        <w:t>достижения</w:t>
      </w:r>
      <w:r>
        <w:rPr>
          <w:spacing w:val="33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 w:rsidR="0081573D">
        <w:t xml:space="preserve"> </w:t>
      </w:r>
      <w:r>
        <w:t>предметной области "Технология" на конец обучения (IV</w:t>
      </w:r>
      <w:r>
        <w:rPr>
          <w:spacing w:val="1"/>
        </w:rPr>
        <w:t xml:space="preserve"> </w:t>
      </w:r>
      <w:r>
        <w:lastRenderedPageBreak/>
        <w:t>класс)</w:t>
      </w:r>
    </w:p>
    <w:p w14:paraId="3E0AA586" w14:textId="77777777" w:rsidR="001F167D" w:rsidRDefault="001F167D">
      <w:pPr>
        <w:pStyle w:val="a3"/>
        <w:spacing w:before="1"/>
        <w:ind w:left="0"/>
        <w:jc w:val="left"/>
        <w:rPr>
          <w:b/>
        </w:rPr>
      </w:pPr>
    </w:p>
    <w:p w14:paraId="397CDAA6" w14:textId="77777777" w:rsidR="001F167D" w:rsidRDefault="00E44A9C">
      <w:pPr>
        <w:spacing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05DCEB66" w14:textId="77777777" w:rsidR="001F167D" w:rsidRDefault="00E44A9C">
      <w:pPr>
        <w:pStyle w:val="a3"/>
        <w:ind w:right="1534" w:firstLine="708"/>
      </w:pPr>
      <w:r>
        <w:t>знание правил организации рабочего места и умение самостоятельно</w:t>
      </w:r>
      <w:r>
        <w:rPr>
          <w:spacing w:val="1"/>
        </w:rPr>
        <w:t xml:space="preserve"> </w:t>
      </w:r>
      <w:r>
        <w:t>его организовать в</w:t>
      </w:r>
      <w:r w:rsidR="0081573D">
        <w:t xml:space="preserve"> </w:t>
      </w:r>
      <w:r>
        <w:t>зависимости от характера выполняемой работы, (рацио-</w:t>
      </w:r>
      <w:r>
        <w:rPr>
          <w:spacing w:val="1"/>
        </w:rPr>
        <w:t xml:space="preserve"> </w:t>
      </w:r>
      <w:r>
        <w:t>нально</w:t>
      </w:r>
      <w:r>
        <w:rPr>
          <w:spacing w:val="24"/>
        </w:rPr>
        <w:t xml:space="preserve"> </w:t>
      </w:r>
      <w:r>
        <w:t>располагать</w:t>
      </w:r>
      <w:r>
        <w:rPr>
          <w:spacing w:val="17"/>
        </w:rPr>
        <w:t xml:space="preserve"> </w:t>
      </w:r>
      <w:r>
        <w:t>инструменты,</w:t>
      </w:r>
    </w:p>
    <w:p w14:paraId="073F5A69" w14:textId="77777777" w:rsidR="001F167D" w:rsidRDefault="00E44A9C">
      <w:pPr>
        <w:pStyle w:val="a3"/>
        <w:spacing w:before="2"/>
        <w:ind w:right="1137" w:firstLine="708"/>
      </w:pPr>
      <w:r>
        <w:t>материалы и приспособления на рабочем столе, сохранять порядок на ра-</w:t>
      </w:r>
      <w:r>
        <w:rPr>
          <w:spacing w:val="1"/>
        </w:rPr>
        <w:t xml:space="preserve"> </w:t>
      </w:r>
      <w:r>
        <w:t>бочем месте);знание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трудовых работ;</w:t>
      </w:r>
    </w:p>
    <w:p w14:paraId="247C2405" w14:textId="77777777" w:rsidR="001F167D" w:rsidRDefault="00E44A9C">
      <w:pPr>
        <w:pStyle w:val="a3"/>
        <w:ind w:right="1138" w:firstLine="708"/>
      </w:pPr>
      <w:r>
        <w:t>знание</w:t>
      </w:r>
      <w:r>
        <w:rPr>
          <w:spacing w:val="-6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поделочных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8"/>
        </w:rPr>
        <w:t xml:space="preserve"> </w:t>
      </w:r>
      <w:r>
        <w:t>используе-</w:t>
      </w:r>
      <w:r>
        <w:rPr>
          <w:spacing w:val="-68"/>
        </w:rPr>
        <w:t xml:space="preserve"> </w:t>
      </w:r>
      <w:r>
        <w:t>мых на уроках ручного труда; знание и соблюдение правил их хранения, сани-</w:t>
      </w:r>
      <w:r>
        <w:rPr>
          <w:spacing w:val="1"/>
        </w:rPr>
        <w:t xml:space="preserve"> </w:t>
      </w:r>
      <w:r>
        <w:t>тарно-гигиенических требований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14:paraId="497E9E4B" w14:textId="77777777" w:rsidR="001F167D" w:rsidRDefault="00E44A9C">
      <w:pPr>
        <w:pStyle w:val="a3"/>
        <w:ind w:right="1115" w:firstLine="708"/>
        <w:jc w:val="left"/>
      </w:pPr>
      <w:r>
        <w:t>знание</w:t>
      </w:r>
      <w:r>
        <w:rPr>
          <w:spacing w:val="20"/>
        </w:rPr>
        <w:t xml:space="preserve"> </w:t>
      </w:r>
      <w:r>
        <w:t>названий</w:t>
      </w:r>
      <w:r>
        <w:rPr>
          <w:spacing w:val="22"/>
        </w:rPr>
        <w:t xml:space="preserve"> </w:t>
      </w:r>
      <w:r>
        <w:t>инструментов,</w:t>
      </w:r>
      <w:r>
        <w:rPr>
          <w:spacing w:val="18"/>
        </w:rPr>
        <w:t xml:space="preserve"> </w:t>
      </w:r>
      <w:r>
        <w:t>необходимых</w:t>
      </w:r>
      <w:r>
        <w:rPr>
          <w:spacing w:val="23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уроках</w:t>
      </w:r>
      <w:r>
        <w:rPr>
          <w:spacing w:val="22"/>
        </w:rPr>
        <w:t xml:space="preserve"> </w:t>
      </w:r>
      <w:r>
        <w:t>ручного</w:t>
      </w:r>
      <w:r>
        <w:rPr>
          <w:spacing w:val="20"/>
        </w:rPr>
        <w:t xml:space="preserve"> </w:t>
      </w:r>
      <w:r>
        <w:t>труда,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устройства,</w:t>
      </w:r>
      <w:r w:rsidR="0081573D">
        <w:t xml:space="preserve"> </w:t>
      </w:r>
      <w:r>
        <w:t>правил техники безопасной работы с колющими и режущими</w:t>
      </w:r>
      <w:r>
        <w:rPr>
          <w:spacing w:val="1"/>
        </w:rPr>
        <w:t xml:space="preserve"> </w:t>
      </w:r>
      <w:r>
        <w:t>инструментами;</w:t>
      </w:r>
    </w:p>
    <w:p w14:paraId="198B9238" w14:textId="77777777" w:rsidR="001F167D" w:rsidRDefault="00E44A9C">
      <w:pPr>
        <w:pStyle w:val="a3"/>
        <w:ind w:right="1128" w:firstLine="708"/>
      </w:pPr>
      <w:r>
        <w:t>знание</w:t>
      </w:r>
      <w:r>
        <w:rPr>
          <w:spacing w:val="-12"/>
        </w:rPr>
        <w:t xml:space="preserve"> </w:t>
      </w:r>
      <w:r>
        <w:t>приемов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(разметки</w:t>
      </w:r>
      <w:r>
        <w:rPr>
          <w:spacing w:val="-11"/>
        </w:rPr>
        <w:t xml:space="preserve"> </w:t>
      </w:r>
      <w:r>
        <w:t>деталей,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детали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заготовки,</w:t>
      </w:r>
      <w:r>
        <w:rPr>
          <w:spacing w:val="-67"/>
        </w:rPr>
        <w:t xml:space="preserve"> </w:t>
      </w:r>
      <w:r>
        <w:rPr>
          <w:spacing w:val="-1"/>
        </w:rPr>
        <w:t>формообразования,</w:t>
      </w:r>
      <w:r>
        <w:rPr>
          <w:spacing w:val="-17"/>
        </w:rPr>
        <w:t xml:space="preserve"> </w:t>
      </w:r>
      <w:r>
        <w:t>соединения</w:t>
      </w:r>
      <w:r>
        <w:rPr>
          <w:spacing w:val="-16"/>
        </w:rPr>
        <w:t xml:space="preserve"> </w:t>
      </w:r>
      <w:r>
        <w:t>деталей,</w:t>
      </w:r>
      <w:r>
        <w:rPr>
          <w:spacing w:val="-18"/>
        </w:rPr>
        <w:t xml:space="preserve"> </w:t>
      </w:r>
      <w:r>
        <w:t>отделки</w:t>
      </w:r>
      <w:r>
        <w:rPr>
          <w:spacing w:val="-16"/>
        </w:rPr>
        <w:t xml:space="preserve"> </w:t>
      </w:r>
      <w:r>
        <w:t>изделия),</w:t>
      </w:r>
      <w:r>
        <w:rPr>
          <w:spacing w:val="-17"/>
        </w:rPr>
        <w:t xml:space="preserve"> </w:t>
      </w:r>
      <w:r>
        <w:t>используемые</w:t>
      </w:r>
      <w:r>
        <w:rPr>
          <w:spacing w:val="-1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уро-</w:t>
      </w:r>
      <w:r>
        <w:rPr>
          <w:spacing w:val="-68"/>
        </w:rPr>
        <w:t xml:space="preserve"> </w:t>
      </w:r>
      <w:r>
        <w:t>ках ручного</w:t>
      </w:r>
      <w:r>
        <w:rPr>
          <w:spacing w:val="1"/>
        </w:rPr>
        <w:t xml:space="preserve"> </w:t>
      </w:r>
      <w:r>
        <w:t>труда;</w:t>
      </w:r>
    </w:p>
    <w:p w14:paraId="1A752232" w14:textId="77777777" w:rsidR="001F167D" w:rsidRDefault="00E44A9C">
      <w:pPr>
        <w:pStyle w:val="a3"/>
        <w:spacing w:line="242" w:lineRule="auto"/>
        <w:ind w:right="1115" w:firstLine="708"/>
        <w:jc w:val="left"/>
      </w:pPr>
      <w:r>
        <w:t>анализ</w:t>
      </w:r>
      <w:r>
        <w:rPr>
          <w:spacing w:val="13"/>
        </w:rPr>
        <w:t xml:space="preserve"> </w:t>
      </w:r>
      <w:r>
        <w:t>объекта,</w:t>
      </w:r>
      <w:r>
        <w:rPr>
          <w:spacing w:val="17"/>
        </w:rPr>
        <w:t xml:space="preserve"> </w:t>
      </w:r>
      <w:r>
        <w:t>подлежащего</w:t>
      </w:r>
      <w:r>
        <w:rPr>
          <w:spacing w:val="20"/>
        </w:rPr>
        <w:t xml:space="preserve"> </w:t>
      </w:r>
      <w:r>
        <w:t>изготовлению,</w:t>
      </w:r>
      <w:r>
        <w:rPr>
          <w:spacing w:val="18"/>
        </w:rPr>
        <w:t xml:space="preserve"> </w:t>
      </w:r>
      <w:r>
        <w:t>выделение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называние</w:t>
      </w:r>
      <w:r>
        <w:rPr>
          <w:spacing w:val="1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признаков</w:t>
      </w:r>
      <w:r>
        <w:rPr>
          <w:spacing w:val="14"/>
        </w:rPr>
        <w:t xml:space="preserve"> </w:t>
      </w:r>
      <w:r>
        <w:t>и</w:t>
      </w:r>
      <w:r w:rsidR="0081573D">
        <w:t xml:space="preserve"> </w:t>
      </w:r>
      <w:r>
        <w:t>свойств;</w:t>
      </w:r>
      <w:r>
        <w:rPr>
          <w:spacing w:val="-3"/>
        </w:rPr>
        <w:t xml:space="preserve"> </w:t>
      </w:r>
      <w:r>
        <w:t>определение способов</w:t>
      </w:r>
      <w:r>
        <w:rPr>
          <w:spacing w:val="-2"/>
        </w:rPr>
        <w:t xml:space="preserve"> </w:t>
      </w:r>
      <w:r>
        <w:t>соединения деталей;</w:t>
      </w:r>
    </w:p>
    <w:p w14:paraId="1AADA651" w14:textId="77777777" w:rsidR="001F167D" w:rsidRDefault="00E44A9C">
      <w:pPr>
        <w:pStyle w:val="a3"/>
        <w:ind w:right="1677" w:firstLine="708"/>
        <w:jc w:val="left"/>
      </w:pPr>
      <w:r>
        <w:t>пользование доступными технологическими (инструкционными) кар-</w:t>
      </w:r>
      <w:r>
        <w:rPr>
          <w:spacing w:val="-67"/>
        </w:rPr>
        <w:t xml:space="preserve"> </w:t>
      </w:r>
      <w:r>
        <w:t>тами;</w:t>
      </w:r>
      <w:r w:rsidR="0081573D"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стандартного</w:t>
      </w:r>
      <w:r>
        <w:rPr>
          <w:spacing w:val="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 пунктам;</w:t>
      </w:r>
    </w:p>
    <w:p w14:paraId="12D23637" w14:textId="77777777" w:rsidR="001F167D" w:rsidRDefault="00E44A9C">
      <w:pPr>
        <w:pStyle w:val="a3"/>
        <w:ind w:right="1115" w:firstLine="708"/>
        <w:jc w:val="left"/>
      </w:pPr>
      <w:r>
        <w:t>владение</w:t>
      </w:r>
      <w:r>
        <w:rPr>
          <w:spacing w:val="-10"/>
        </w:rPr>
        <w:t xml:space="preserve"> </w:t>
      </w:r>
      <w:r>
        <w:t>некоторыми</w:t>
      </w:r>
      <w:r>
        <w:rPr>
          <w:spacing w:val="-5"/>
        </w:rPr>
        <w:t xml:space="preserve"> </w:t>
      </w:r>
      <w:r>
        <w:t>технологическими</w:t>
      </w:r>
      <w:r>
        <w:rPr>
          <w:spacing w:val="-4"/>
        </w:rPr>
        <w:t xml:space="preserve"> </w:t>
      </w:r>
      <w:r>
        <w:t>приемами</w:t>
      </w:r>
      <w:r>
        <w:rPr>
          <w:spacing w:val="-7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ма-</w:t>
      </w:r>
      <w:r>
        <w:rPr>
          <w:spacing w:val="-67"/>
        </w:rPr>
        <w:t xml:space="preserve"> </w:t>
      </w:r>
      <w:r>
        <w:t>териалов;</w:t>
      </w:r>
    </w:p>
    <w:p w14:paraId="257685B8" w14:textId="77777777" w:rsidR="001F167D" w:rsidRDefault="00E44A9C">
      <w:pPr>
        <w:pStyle w:val="a3"/>
        <w:ind w:right="1128" w:firstLine="708"/>
      </w:pPr>
      <w:r>
        <w:t>использование в работе доступных материалов (глиной и пластилином;</w:t>
      </w:r>
      <w:r>
        <w:rPr>
          <w:spacing w:val="1"/>
        </w:rPr>
        <w:t xml:space="preserve"> </w:t>
      </w:r>
      <w:r>
        <w:t>природными материалами; бумагой и картоном; нитками и тканью; проволокой</w:t>
      </w:r>
      <w:r>
        <w:rPr>
          <w:spacing w:val="1"/>
        </w:rPr>
        <w:t xml:space="preserve"> </w:t>
      </w:r>
      <w:r>
        <w:t>и металлом;</w:t>
      </w:r>
      <w:r>
        <w:rPr>
          <w:spacing w:val="-1"/>
        </w:rPr>
        <w:t xml:space="preserve"> </w:t>
      </w:r>
      <w:r>
        <w:t>древесиной;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металлоконструктора);</w:t>
      </w:r>
    </w:p>
    <w:p w14:paraId="4EF49DFD" w14:textId="77777777" w:rsidR="001F167D" w:rsidRDefault="00E44A9C">
      <w:pPr>
        <w:pStyle w:val="a3"/>
        <w:ind w:left="1521"/>
      </w:pPr>
      <w:r>
        <w:t>выполнение</w:t>
      </w:r>
      <w:r>
        <w:rPr>
          <w:spacing w:val="-6"/>
        </w:rPr>
        <w:t xml:space="preserve"> </w:t>
      </w:r>
      <w:r>
        <w:t>несложного</w:t>
      </w:r>
      <w:r>
        <w:rPr>
          <w:spacing w:val="-5"/>
        </w:rPr>
        <w:t xml:space="preserve"> </w:t>
      </w:r>
      <w:r>
        <w:t>ремонта</w:t>
      </w:r>
      <w:r>
        <w:rPr>
          <w:spacing w:val="-7"/>
        </w:rPr>
        <w:t xml:space="preserve"> </w:t>
      </w:r>
      <w:r>
        <w:t>одежды.</w:t>
      </w:r>
    </w:p>
    <w:p w14:paraId="195DCAF4" w14:textId="77777777" w:rsidR="001F167D" w:rsidRDefault="001F167D">
      <w:pPr>
        <w:pStyle w:val="a3"/>
        <w:spacing w:before="4"/>
        <w:ind w:left="0"/>
        <w:jc w:val="left"/>
        <w:rPr>
          <w:sz w:val="27"/>
        </w:rPr>
      </w:pPr>
    </w:p>
    <w:p w14:paraId="3E3FB687" w14:textId="77777777" w:rsidR="001F167D" w:rsidRDefault="00E44A9C">
      <w:pPr>
        <w:ind w:left="812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уровень:</w:t>
      </w:r>
    </w:p>
    <w:p w14:paraId="2D4A2240" w14:textId="77777777" w:rsidR="001F167D" w:rsidRDefault="00E44A9C">
      <w:pPr>
        <w:pStyle w:val="a3"/>
        <w:spacing w:before="1"/>
        <w:ind w:right="1340" w:firstLine="708"/>
        <w:jc w:val="left"/>
      </w:pPr>
      <w:r>
        <w:t>знание правил</w:t>
      </w:r>
      <w:r>
        <w:rPr>
          <w:spacing w:val="1"/>
        </w:rPr>
        <w:t xml:space="preserve"> </w:t>
      </w:r>
      <w:r>
        <w:t>рациональной</w:t>
      </w:r>
      <w:r>
        <w:rPr>
          <w:spacing w:val="6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включающих</w:t>
      </w:r>
      <w:r>
        <w:rPr>
          <w:spacing w:val="7"/>
        </w:rPr>
        <w:t xml:space="preserve"> </w:t>
      </w:r>
      <w:r>
        <w:t>упорядо-</w:t>
      </w:r>
      <w:r>
        <w:rPr>
          <w:spacing w:val="-67"/>
        </w:rPr>
        <w:t xml:space="preserve"> </w:t>
      </w:r>
      <w:r>
        <w:t>ченность</w:t>
      </w:r>
      <w:r>
        <w:rPr>
          <w:spacing w:val="6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и</w:t>
      </w:r>
      <w:r w:rsidR="0081573D">
        <w:t xml:space="preserve"> </w:t>
      </w:r>
      <w:r>
        <w:t>самодисциплину;</w:t>
      </w:r>
    </w:p>
    <w:p w14:paraId="1010B67D" w14:textId="77777777" w:rsidR="001F167D" w:rsidRDefault="00E44A9C">
      <w:pPr>
        <w:pStyle w:val="a3"/>
        <w:spacing w:before="1"/>
        <w:ind w:right="1115" w:firstLine="708"/>
        <w:jc w:val="left"/>
      </w:pPr>
      <w:r>
        <w:rPr>
          <w:spacing w:val="-1"/>
        </w:rPr>
        <w:t>знание</w:t>
      </w:r>
      <w:r>
        <w:rPr>
          <w:spacing w:val="-3"/>
        </w:rPr>
        <w:t xml:space="preserve"> </w:t>
      </w:r>
      <w:r>
        <w:rPr>
          <w:spacing w:val="-1"/>
        </w:rPr>
        <w:t>об исторической,</w:t>
      </w:r>
      <w:r>
        <w:t xml:space="preserve"> культурной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вещей;</w:t>
      </w:r>
      <w:r>
        <w:rPr>
          <w:spacing w:val="-45"/>
        </w:rPr>
        <w:t xml:space="preserve"> </w:t>
      </w:r>
      <w:r>
        <w:t>зна-</w:t>
      </w:r>
      <w:r>
        <w:rPr>
          <w:spacing w:val="-67"/>
        </w:rPr>
        <w:t xml:space="preserve"> </w:t>
      </w:r>
      <w:r>
        <w:t>ние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ремесел;</w:t>
      </w:r>
    </w:p>
    <w:p w14:paraId="6C358697" w14:textId="77777777" w:rsidR="001F167D" w:rsidRDefault="00E44A9C">
      <w:pPr>
        <w:pStyle w:val="a3"/>
        <w:ind w:right="1340" w:firstLine="708"/>
        <w:jc w:val="left"/>
      </w:pPr>
      <w:r>
        <w:t>нахождение</w:t>
      </w:r>
      <w:r>
        <w:rPr>
          <w:spacing w:val="-8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учебника,</w:t>
      </w:r>
      <w:r>
        <w:rPr>
          <w:spacing w:val="-8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тетради;</w:t>
      </w:r>
    </w:p>
    <w:p w14:paraId="5C793D00" w14:textId="77777777" w:rsidR="001F167D" w:rsidRDefault="00E44A9C">
      <w:pPr>
        <w:pStyle w:val="a3"/>
        <w:ind w:right="1115" w:firstLine="708"/>
        <w:jc w:val="left"/>
      </w:pPr>
      <w:r>
        <w:t>знание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использование</w:t>
      </w:r>
      <w:r>
        <w:rPr>
          <w:spacing w:val="27"/>
        </w:rPr>
        <w:t xml:space="preserve"> </w:t>
      </w:r>
      <w:r>
        <w:t>правил</w:t>
      </w:r>
      <w:r>
        <w:rPr>
          <w:spacing w:val="24"/>
        </w:rPr>
        <w:t xml:space="preserve"> </w:t>
      </w:r>
      <w:r>
        <w:t>безопасной</w:t>
      </w:r>
      <w:r>
        <w:rPr>
          <w:spacing w:val="27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режущими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колю-</w:t>
      </w:r>
      <w:r>
        <w:rPr>
          <w:spacing w:val="-67"/>
        </w:rPr>
        <w:t xml:space="preserve"> </w:t>
      </w:r>
      <w:r>
        <w:t>щими</w:t>
      </w:r>
      <w:r>
        <w:rPr>
          <w:spacing w:val="58"/>
        </w:rPr>
        <w:t xml:space="preserve"> </w:t>
      </w:r>
      <w:r>
        <w:t>инструментами,</w:t>
      </w:r>
      <w:r>
        <w:rPr>
          <w:spacing w:val="60"/>
        </w:rPr>
        <w:t xml:space="preserve"> </w:t>
      </w:r>
      <w:r>
        <w:t>соблюдение</w:t>
      </w:r>
      <w:r>
        <w:rPr>
          <w:spacing w:val="59"/>
        </w:rPr>
        <w:t xml:space="preserve"> </w:t>
      </w:r>
      <w:r>
        <w:t>санитарно-гигиенических</w:t>
      </w:r>
      <w:r>
        <w:rPr>
          <w:spacing w:val="62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при</w:t>
      </w:r>
    </w:p>
    <w:p w14:paraId="32260371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75EC2BD" w14:textId="77777777" w:rsidR="001F167D" w:rsidRDefault="00E44A9C">
      <w:pPr>
        <w:pStyle w:val="a3"/>
        <w:spacing w:before="74"/>
      </w:pPr>
      <w:r>
        <w:lastRenderedPageBreak/>
        <w:t>выполнении</w:t>
      </w:r>
      <w:r>
        <w:rPr>
          <w:spacing w:val="-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работ;</w:t>
      </w:r>
    </w:p>
    <w:p w14:paraId="0961D1D0" w14:textId="77777777" w:rsidR="001F167D" w:rsidRDefault="00E44A9C">
      <w:pPr>
        <w:pStyle w:val="a3"/>
        <w:spacing w:before="2"/>
        <w:ind w:right="1130" w:firstLine="708"/>
      </w:pPr>
      <w:r>
        <w:t>осознанный подбор материалов по их физическим, декоративно-художе-</w:t>
      </w:r>
      <w:r>
        <w:rPr>
          <w:spacing w:val="1"/>
        </w:rPr>
        <w:t xml:space="preserve"> </w:t>
      </w:r>
      <w:r>
        <w:t>ственным</w:t>
      </w:r>
      <w:r>
        <w:rPr>
          <w:spacing w:val="-1"/>
        </w:rPr>
        <w:t xml:space="preserve"> </w:t>
      </w:r>
      <w:r>
        <w:t>и конструктивным</w:t>
      </w:r>
      <w:r>
        <w:rPr>
          <w:spacing w:val="-1"/>
        </w:rPr>
        <w:t xml:space="preserve"> </w:t>
      </w:r>
      <w:r>
        <w:t>свойствам;</w:t>
      </w:r>
    </w:p>
    <w:p w14:paraId="08BAC380" w14:textId="77777777" w:rsidR="001F167D" w:rsidRDefault="00E44A9C">
      <w:pPr>
        <w:pStyle w:val="a3"/>
        <w:ind w:right="1132" w:firstLine="708"/>
      </w:pPr>
      <w:r>
        <w:t>отбор оптимальных и доступных технологических приемов ручной обра-</w:t>
      </w:r>
      <w:r>
        <w:rPr>
          <w:spacing w:val="1"/>
        </w:rPr>
        <w:t xml:space="preserve"> </w:t>
      </w:r>
      <w:r>
        <w:t>ботки в зависимости от свойств материалов и поставленных целей, экономное</w:t>
      </w:r>
      <w:r>
        <w:rPr>
          <w:spacing w:val="1"/>
        </w:rPr>
        <w:t xml:space="preserve"> </w:t>
      </w:r>
      <w:r>
        <w:t>расходование</w:t>
      </w:r>
      <w:r>
        <w:rPr>
          <w:spacing w:val="-1"/>
        </w:rPr>
        <w:t xml:space="preserve"> </w:t>
      </w:r>
      <w:r>
        <w:t>материалов;</w:t>
      </w:r>
    </w:p>
    <w:p w14:paraId="7FEABC0B" w14:textId="77777777" w:rsidR="001F167D" w:rsidRDefault="00E44A9C">
      <w:pPr>
        <w:pStyle w:val="a3"/>
        <w:ind w:right="1129" w:firstLine="708"/>
      </w:pPr>
      <w:r>
        <w:t>использование в работе с разнообразной наглядности: составление 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предметно-операционные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распознавание простейших технических рисунков, схем, чертежей, их</w:t>
      </w:r>
      <w:r>
        <w:rPr>
          <w:spacing w:val="1"/>
        </w:rPr>
        <w:t xml:space="preserve"> </w:t>
      </w:r>
      <w:r>
        <w:t>чтение и выполнение действий в соответствии с ними в процессе изготовления</w:t>
      </w:r>
      <w:r>
        <w:rPr>
          <w:spacing w:val="1"/>
        </w:rPr>
        <w:t xml:space="preserve"> </w:t>
      </w:r>
      <w:r>
        <w:t>изделия;</w:t>
      </w:r>
    </w:p>
    <w:p w14:paraId="6B3CFB30" w14:textId="77777777" w:rsidR="001F167D" w:rsidRDefault="00321579">
      <w:pPr>
        <w:pStyle w:val="a3"/>
        <w:tabs>
          <w:tab w:val="left" w:pos="5974"/>
          <w:tab w:val="left" w:pos="9089"/>
        </w:tabs>
        <w:ind w:right="1247"/>
      </w:pPr>
      <w:r>
        <w:t xml:space="preserve">осуществление  </w:t>
      </w:r>
      <w:r w:rsidR="00E44A9C">
        <w:t>тек</w:t>
      </w:r>
      <w:r>
        <w:t>ущего самоконтроля выполняе</w:t>
      </w:r>
      <w:r w:rsidR="00E44A9C">
        <w:rPr>
          <w:spacing w:val="-1"/>
        </w:rPr>
        <w:t>мых практических</w:t>
      </w:r>
      <w:r w:rsidR="00E44A9C">
        <w:rPr>
          <w:spacing w:val="2"/>
        </w:rPr>
        <w:t xml:space="preserve"> </w:t>
      </w:r>
      <w:r w:rsidR="00E44A9C">
        <w:rPr>
          <w:spacing w:val="-1"/>
        </w:rPr>
        <w:t>действий</w:t>
      </w:r>
      <w:r w:rsidR="00E44A9C">
        <w:rPr>
          <w:spacing w:val="-33"/>
        </w:rPr>
        <w:t xml:space="preserve"> </w:t>
      </w:r>
      <w:r w:rsidR="00E44A9C">
        <w:t>и корректировка</w:t>
      </w:r>
      <w:r w:rsidR="00E44A9C">
        <w:rPr>
          <w:spacing w:val="-2"/>
        </w:rPr>
        <w:t xml:space="preserve"> </w:t>
      </w:r>
      <w:r w:rsidR="00E44A9C">
        <w:t>хода</w:t>
      </w:r>
      <w:r w:rsidR="00E44A9C">
        <w:rPr>
          <w:spacing w:val="-3"/>
        </w:rPr>
        <w:t xml:space="preserve"> </w:t>
      </w:r>
      <w:r w:rsidR="00E44A9C">
        <w:t>практической</w:t>
      </w:r>
      <w:r w:rsidR="00E44A9C">
        <w:rPr>
          <w:spacing w:val="-1"/>
        </w:rPr>
        <w:t xml:space="preserve"> </w:t>
      </w:r>
      <w:r w:rsidR="00E44A9C">
        <w:t>работы;</w:t>
      </w:r>
    </w:p>
    <w:p w14:paraId="1D7D50C2" w14:textId="77777777" w:rsidR="001F167D" w:rsidRDefault="00E44A9C">
      <w:pPr>
        <w:pStyle w:val="a3"/>
        <w:spacing w:before="2"/>
        <w:ind w:left="1521"/>
      </w:pPr>
      <w:r>
        <w:t>оценка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(красиво,</w:t>
      </w:r>
      <w:r>
        <w:rPr>
          <w:spacing w:val="-5"/>
        </w:rPr>
        <w:t xml:space="preserve"> </w:t>
      </w:r>
      <w:r>
        <w:t>некрасиво,</w:t>
      </w:r>
      <w:r>
        <w:rPr>
          <w:spacing w:val="-6"/>
        </w:rPr>
        <w:t xml:space="preserve"> </w:t>
      </w:r>
      <w:r>
        <w:t>аккуратно,</w:t>
      </w:r>
      <w:r>
        <w:rPr>
          <w:spacing w:val="-5"/>
        </w:rPr>
        <w:t xml:space="preserve"> </w:t>
      </w:r>
      <w:r>
        <w:t>похоже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обра-</w:t>
      </w:r>
    </w:p>
    <w:p w14:paraId="6B8FE0BD" w14:textId="77777777" w:rsidR="001F167D" w:rsidRDefault="00E44A9C">
      <w:pPr>
        <w:pStyle w:val="a3"/>
        <w:spacing w:line="321" w:lineRule="exact"/>
        <w:jc w:val="left"/>
      </w:pPr>
      <w:r>
        <w:t>зец);</w:t>
      </w:r>
    </w:p>
    <w:p w14:paraId="09ADB0B1" w14:textId="77777777" w:rsidR="001F167D" w:rsidRDefault="00E44A9C">
      <w:pPr>
        <w:pStyle w:val="a3"/>
        <w:ind w:left="1521"/>
        <w:jc w:val="left"/>
      </w:pPr>
      <w:r>
        <w:t>установление</w:t>
      </w:r>
      <w:r>
        <w:rPr>
          <w:spacing w:val="22"/>
        </w:rPr>
        <w:t xml:space="preserve"> </w:t>
      </w:r>
      <w:r>
        <w:t>причинно-следственных</w:t>
      </w:r>
      <w:r>
        <w:rPr>
          <w:spacing w:val="24"/>
        </w:rPr>
        <w:t xml:space="preserve"> </w:t>
      </w:r>
      <w:r>
        <w:t>связей</w:t>
      </w:r>
      <w:r>
        <w:rPr>
          <w:spacing w:val="22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выполняемыми</w:t>
      </w:r>
      <w:r>
        <w:rPr>
          <w:spacing w:val="25"/>
        </w:rPr>
        <w:t xml:space="preserve"> </w:t>
      </w:r>
      <w:r>
        <w:t>дей-</w:t>
      </w:r>
    </w:p>
    <w:p w14:paraId="67603DDB" w14:textId="77777777" w:rsidR="001F167D" w:rsidRDefault="00E44A9C">
      <w:pPr>
        <w:pStyle w:val="a3"/>
        <w:spacing w:line="321" w:lineRule="exact"/>
      </w:pPr>
      <w:r>
        <w:t>ствиями</w:t>
      </w:r>
      <w:r>
        <w:rPr>
          <w:spacing w:val="-1"/>
        </w:rPr>
        <w:t xml:space="preserve"> </w:t>
      </w:r>
      <w:r>
        <w:t>и их результатами;</w:t>
      </w:r>
    </w:p>
    <w:p w14:paraId="7231E64E" w14:textId="77777777" w:rsidR="001F167D" w:rsidRDefault="00E44A9C">
      <w:pPr>
        <w:pStyle w:val="a3"/>
        <w:ind w:right="1115" w:firstLine="540"/>
        <w:jc w:val="left"/>
      </w:pPr>
      <w:r>
        <w:t>выполнение общественных поручений по уборке класса (мастерской) после</w:t>
      </w:r>
      <w:r>
        <w:rPr>
          <w:spacing w:val="-67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обучения.</w:t>
      </w:r>
    </w:p>
    <w:p w14:paraId="7F5D1FD0" w14:textId="77777777" w:rsidR="001F167D" w:rsidRDefault="001F167D">
      <w:pPr>
        <w:pStyle w:val="a3"/>
        <w:spacing w:before="1"/>
        <w:ind w:left="0"/>
        <w:jc w:val="left"/>
      </w:pPr>
    </w:p>
    <w:p w14:paraId="329A7AE8" w14:textId="77777777" w:rsidR="001F167D" w:rsidRDefault="00E44A9C">
      <w:pPr>
        <w:pStyle w:val="11"/>
        <w:ind w:right="1226"/>
        <w:jc w:val="both"/>
      </w:pPr>
      <w:r>
        <w:t>Минимальный и достаточный уровни достижения предметных результа-</w:t>
      </w:r>
      <w:r>
        <w:rPr>
          <w:spacing w:val="1"/>
        </w:rPr>
        <w:t xml:space="preserve"> </w:t>
      </w:r>
      <w:r>
        <w:t>тов</w:t>
      </w:r>
      <w:r>
        <w:rPr>
          <w:spacing w:val="33"/>
        </w:rPr>
        <w:t xml:space="preserve"> </w:t>
      </w:r>
      <w:r>
        <w:t>по</w:t>
      </w:r>
      <w:r w:rsidR="00321579"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"Технология"</w:t>
      </w:r>
      <w:r>
        <w:rPr>
          <w:spacing w:val="-1"/>
        </w:rPr>
        <w:t xml:space="preserve"> </w:t>
      </w:r>
      <w:r>
        <w:t>на конец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(IX</w:t>
      </w:r>
      <w:r>
        <w:rPr>
          <w:spacing w:val="-3"/>
        </w:rPr>
        <w:t xml:space="preserve"> </w:t>
      </w:r>
      <w:r>
        <w:t>класс)</w:t>
      </w:r>
    </w:p>
    <w:p w14:paraId="6B69D1FF" w14:textId="77777777" w:rsidR="001F167D" w:rsidRDefault="001F167D">
      <w:pPr>
        <w:pStyle w:val="a3"/>
        <w:spacing w:before="10"/>
        <w:ind w:left="0"/>
        <w:jc w:val="left"/>
        <w:rPr>
          <w:b/>
          <w:sz w:val="27"/>
        </w:rPr>
      </w:pPr>
    </w:p>
    <w:p w14:paraId="55AA1AEC" w14:textId="77777777" w:rsidR="001F167D" w:rsidRDefault="00E44A9C">
      <w:pPr>
        <w:spacing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уровень:</w:t>
      </w:r>
    </w:p>
    <w:p w14:paraId="79D7B02A" w14:textId="77777777" w:rsidR="001F167D" w:rsidRDefault="00E44A9C">
      <w:pPr>
        <w:pStyle w:val="a3"/>
        <w:ind w:right="1129" w:firstLine="708"/>
      </w:pPr>
      <w:r>
        <w:t>знание названий некоторых материалов, изделий, которые из них изготав-</w:t>
      </w:r>
      <w:r>
        <w:rPr>
          <w:spacing w:val="-67"/>
        </w:rPr>
        <w:t xml:space="preserve"> </w:t>
      </w:r>
      <w:r>
        <w:t>ливаются</w:t>
      </w:r>
      <w:r>
        <w:rPr>
          <w:spacing w:val="-1"/>
        </w:rPr>
        <w:t xml:space="preserve"> </w:t>
      </w:r>
      <w:r>
        <w:t>и применяются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учебе,</w:t>
      </w:r>
      <w:r>
        <w:rPr>
          <w:spacing w:val="-5"/>
        </w:rPr>
        <w:t xml:space="preserve"> </w:t>
      </w:r>
      <w:r>
        <w:t>отдыхе;</w:t>
      </w:r>
    </w:p>
    <w:p w14:paraId="628E32B1" w14:textId="77777777" w:rsidR="001F167D" w:rsidRDefault="00E44A9C">
      <w:pPr>
        <w:pStyle w:val="a3"/>
        <w:spacing w:before="2" w:line="322" w:lineRule="exact"/>
        <w:ind w:left="1521"/>
      </w:pPr>
      <w:r>
        <w:t>представления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свойствах</w:t>
      </w:r>
      <w:r>
        <w:rPr>
          <w:spacing w:val="-7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материалов;</w:t>
      </w:r>
    </w:p>
    <w:p w14:paraId="043B9ED3" w14:textId="77777777" w:rsidR="001F167D" w:rsidRDefault="00E44A9C">
      <w:pPr>
        <w:pStyle w:val="a3"/>
        <w:ind w:right="1129" w:firstLine="708"/>
      </w:pPr>
      <w:r>
        <w:t>знание правил хранения материалов; санитарно-гигиенических требова-</w:t>
      </w:r>
      <w:r>
        <w:rPr>
          <w:spacing w:val="1"/>
        </w:rPr>
        <w:t xml:space="preserve"> </w:t>
      </w:r>
      <w:r>
        <w:t>ний</w:t>
      </w:r>
      <w:r>
        <w:rPr>
          <w:spacing w:val="1"/>
        </w:rPr>
        <w:t xml:space="preserve"> </w:t>
      </w:r>
      <w:r>
        <w:t>при работе с</w:t>
      </w:r>
      <w:r w:rsidR="00321579">
        <w:t xml:space="preserve"> </w:t>
      </w:r>
      <w:r>
        <w:t>производственными материалами;</w:t>
      </w:r>
    </w:p>
    <w:p w14:paraId="7E48B50D" w14:textId="77777777" w:rsidR="001F167D" w:rsidRDefault="00E44A9C">
      <w:pPr>
        <w:pStyle w:val="a3"/>
        <w:ind w:right="1132" w:firstLine="708"/>
      </w:pPr>
      <w:r>
        <w:t>отбор (с помощью педагогического работника) материалов и инструмен-</w:t>
      </w:r>
      <w:r>
        <w:rPr>
          <w:spacing w:val="1"/>
        </w:rPr>
        <w:t xml:space="preserve"> </w:t>
      </w:r>
      <w:r>
        <w:t>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3"/>
        </w:rPr>
        <w:t xml:space="preserve"> </w:t>
      </w:r>
      <w:r>
        <w:t>для работы;</w:t>
      </w:r>
    </w:p>
    <w:p w14:paraId="4656C0F6" w14:textId="77777777" w:rsidR="001F167D" w:rsidRDefault="00E44A9C">
      <w:pPr>
        <w:pStyle w:val="a3"/>
        <w:ind w:right="1131" w:firstLine="708"/>
      </w:pPr>
      <w:r>
        <w:t>представления о принципах действия, общем устройстве машины и ее ос-</w:t>
      </w:r>
      <w:r>
        <w:rPr>
          <w:spacing w:val="1"/>
        </w:rPr>
        <w:t xml:space="preserve"> </w:t>
      </w:r>
      <w:r>
        <w:t>новных частей (на примере изучения любой современной машины: металлоре-</w:t>
      </w:r>
      <w:r>
        <w:rPr>
          <w:spacing w:val="1"/>
        </w:rPr>
        <w:t xml:space="preserve"> </w:t>
      </w:r>
      <w:r>
        <w:t>жущего</w:t>
      </w:r>
      <w:r>
        <w:rPr>
          <w:spacing w:val="1"/>
        </w:rPr>
        <w:t xml:space="preserve"> </w:t>
      </w:r>
      <w:r>
        <w:t>станка,</w:t>
      </w:r>
      <w:r>
        <w:rPr>
          <w:spacing w:val="-1"/>
        </w:rPr>
        <w:t xml:space="preserve"> </w:t>
      </w:r>
      <w:r>
        <w:t>швейной</w:t>
      </w:r>
      <w:r>
        <w:rPr>
          <w:spacing w:val="2"/>
        </w:rPr>
        <w:t xml:space="preserve"> </w:t>
      </w:r>
      <w:r>
        <w:t>машины,</w:t>
      </w:r>
      <w:r w:rsidR="00321579">
        <w:t xml:space="preserve"> </w:t>
      </w:r>
      <w:r>
        <w:t>ткацкого</w:t>
      </w:r>
      <w:r>
        <w:rPr>
          <w:spacing w:val="-2"/>
        </w:rPr>
        <w:t xml:space="preserve"> </w:t>
      </w:r>
      <w:r>
        <w:t>станка,</w:t>
      </w:r>
      <w:r>
        <w:rPr>
          <w:spacing w:val="-3"/>
        </w:rPr>
        <w:t xml:space="preserve"> </w:t>
      </w:r>
      <w:r>
        <w:t>автомобиля,</w:t>
      </w:r>
      <w:r>
        <w:rPr>
          <w:spacing w:val="-1"/>
        </w:rPr>
        <w:t xml:space="preserve"> </w:t>
      </w:r>
      <w:r>
        <w:t>трактора);</w:t>
      </w:r>
    </w:p>
    <w:p w14:paraId="09358658" w14:textId="77777777" w:rsidR="001F167D" w:rsidRDefault="00E44A9C">
      <w:pPr>
        <w:pStyle w:val="a3"/>
        <w:ind w:right="1132" w:firstLine="708"/>
      </w:pP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правилах</w:t>
      </w:r>
      <w:r>
        <w:rPr>
          <w:spacing w:val="-10"/>
        </w:rPr>
        <w:t xml:space="preserve"> </w:t>
      </w:r>
      <w:r>
        <w:t>безопасной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инструментами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оборудо-</w:t>
      </w:r>
      <w:r>
        <w:rPr>
          <w:spacing w:val="-68"/>
        </w:rPr>
        <w:t xml:space="preserve"> </w:t>
      </w:r>
      <w:r>
        <w:t>ванием,</w:t>
      </w:r>
      <w:r>
        <w:rPr>
          <w:spacing w:val="-3"/>
        </w:rPr>
        <w:t xml:space="preserve"> </w:t>
      </w:r>
      <w:r>
        <w:t>санитарно-гигиенических</w:t>
      </w:r>
      <w:r>
        <w:rPr>
          <w:spacing w:val="-3"/>
        </w:rPr>
        <w:t xml:space="preserve"> </w:t>
      </w:r>
      <w:r>
        <w:t>требованиях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работы;</w:t>
      </w:r>
    </w:p>
    <w:p w14:paraId="656FA3CD" w14:textId="77777777" w:rsidR="001F167D" w:rsidRDefault="00E44A9C">
      <w:pPr>
        <w:pStyle w:val="a3"/>
        <w:ind w:right="1130" w:firstLine="708"/>
      </w:pPr>
      <w:r>
        <w:t>владение базовыми умениями, лежащими в основе наиболее распростра-</w:t>
      </w:r>
      <w:r>
        <w:rPr>
          <w:spacing w:val="1"/>
        </w:rPr>
        <w:t xml:space="preserve"> </w:t>
      </w:r>
      <w:r>
        <w:t>ненных производственных технологических процессов (шитье, литье, пиление,</w:t>
      </w:r>
      <w:r>
        <w:rPr>
          <w:spacing w:val="1"/>
        </w:rPr>
        <w:t xml:space="preserve"> </w:t>
      </w:r>
      <w:r>
        <w:t>строгание);</w:t>
      </w:r>
    </w:p>
    <w:p w14:paraId="06EBD468" w14:textId="77777777" w:rsidR="001F167D" w:rsidRDefault="00E44A9C">
      <w:pPr>
        <w:pStyle w:val="a3"/>
        <w:spacing w:before="1"/>
        <w:ind w:right="1128" w:firstLine="708"/>
      </w:pPr>
      <w:r>
        <w:t>чтение (с помощью педагогического работника) технологической карты,</w:t>
      </w:r>
      <w:r>
        <w:rPr>
          <w:spacing w:val="1"/>
        </w:rPr>
        <w:t xml:space="preserve"> </w:t>
      </w:r>
      <w:r>
        <w:t>используемой</w:t>
      </w:r>
      <w:r>
        <w:rPr>
          <w:spacing w:val="2"/>
        </w:rPr>
        <w:t xml:space="preserve"> </w:t>
      </w:r>
      <w:r>
        <w:t>в</w:t>
      </w:r>
      <w:r w:rsidR="00321579"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14:paraId="20404099" w14:textId="77777777" w:rsidR="001F167D" w:rsidRDefault="00E44A9C">
      <w:pPr>
        <w:pStyle w:val="a3"/>
        <w:ind w:right="1129" w:firstLine="708"/>
      </w:pPr>
      <w:r>
        <w:t>представления о разных видах профильного труда (деревообработка, ме-</w:t>
      </w:r>
      <w:r>
        <w:rPr>
          <w:spacing w:val="1"/>
        </w:rPr>
        <w:t xml:space="preserve"> </w:t>
      </w:r>
      <w:r>
        <w:t>таллообработка, швейные, малярные, переплетно-картонажные работы, ремонт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производств</w:t>
      </w:r>
      <w:r>
        <w:rPr>
          <w:spacing w:val="-2"/>
        </w:rPr>
        <w:t xml:space="preserve"> </w:t>
      </w:r>
      <w:r>
        <w:t>обуви,</w:t>
      </w:r>
      <w:r>
        <w:rPr>
          <w:spacing w:val="-2"/>
        </w:rPr>
        <w:t xml:space="preserve"> </w:t>
      </w:r>
      <w:r>
        <w:t>сельскохозяйственный</w:t>
      </w:r>
      <w:r>
        <w:rPr>
          <w:spacing w:val="-2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автодело,</w:t>
      </w:r>
      <w:r>
        <w:rPr>
          <w:spacing w:val="-4"/>
        </w:rPr>
        <w:t xml:space="preserve"> </w:t>
      </w:r>
      <w:r>
        <w:t>цветоводство);</w:t>
      </w:r>
    </w:p>
    <w:p w14:paraId="5BFAE481" w14:textId="77777777" w:rsidR="001F167D" w:rsidRDefault="00E44A9C">
      <w:pPr>
        <w:pStyle w:val="a3"/>
        <w:spacing w:line="321" w:lineRule="exact"/>
        <w:ind w:left="1521"/>
      </w:pPr>
      <w:r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труда;</w:t>
      </w:r>
    </w:p>
    <w:p w14:paraId="431D082C" w14:textId="77777777" w:rsidR="001F167D" w:rsidRDefault="001F167D">
      <w:pPr>
        <w:spacing w:line="321" w:lineRule="exact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BCF5B9F" w14:textId="77777777" w:rsidR="001F167D" w:rsidRDefault="00E44A9C">
      <w:pPr>
        <w:pStyle w:val="a3"/>
        <w:spacing w:before="74"/>
        <w:ind w:left="1521"/>
        <w:jc w:val="left"/>
      </w:pPr>
      <w:r>
        <w:lastRenderedPageBreak/>
        <w:t>понимание</w:t>
      </w:r>
      <w:r>
        <w:rPr>
          <w:spacing w:val="-7"/>
        </w:rPr>
        <w:t xml:space="preserve"> </w:t>
      </w:r>
      <w:r>
        <w:t>красоты</w:t>
      </w:r>
      <w:r>
        <w:rPr>
          <w:spacing w:val="-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результатов;</w:t>
      </w:r>
    </w:p>
    <w:p w14:paraId="6CFAC238" w14:textId="77777777" w:rsidR="001F167D" w:rsidRDefault="00E44A9C">
      <w:pPr>
        <w:pStyle w:val="a3"/>
        <w:spacing w:before="2"/>
        <w:ind w:right="1115" w:firstLine="708"/>
        <w:jc w:val="left"/>
      </w:pPr>
      <w:r>
        <w:t>заботливое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общественному</w:t>
      </w:r>
      <w:r>
        <w:rPr>
          <w:spacing w:val="-5"/>
        </w:rPr>
        <w:t xml:space="preserve"> </w:t>
      </w:r>
      <w:r>
        <w:t>достоянию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родной</w:t>
      </w:r>
      <w:r>
        <w:rPr>
          <w:spacing w:val="-67"/>
        </w:rPr>
        <w:t xml:space="preserve"> </w:t>
      </w:r>
      <w:r>
        <w:t>природе;</w:t>
      </w:r>
    </w:p>
    <w:p w14:paraId="6AF9C7EA" w14:textId="77777777" w:rsidR="001F167D" w:rsidRDefault="00E44A9C">
      <w:pPr>
        <w:pStyle w:val="a3"/>
        <w:ind w:right="1340" w:firstLine="708"/>
        <w:jc w:val="left"/>
      </w:pPr>
      <w:r>
        <w:t>понимание</w:t>
      </w:r>
      <w:r>
        <w:rPr>
          <w:spacing w:val="6"/>
        </w:rPr>
        <w:t xml:space="preserve"> </w:t>
      </w:r>
      <w:r>
        <w:t>значимости</w:t>
      </w:r>
      <w:r>
        <w:rPr>
          <w:spacing w:val="7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рабочего</w:t>
      </w:r>
      <w:r>
        <w:rPr>
          <w:spacing w:val="7"/>
        </w:rPr>
        <w:t xml:space="preserve"> </w:t>
      </w:r>
      <w:r>
        <w:t>места,</w:t>
      </w:r>
      <w:r>
        <w:rPr>
          <w:spacing w:val="5"/>
        </w:rPr>
        <w:t xml:space="preserve"> </w:t>
      </w:r>
      <w:r>
        <w:t>обеспечивающего</w:t>
      </w:r>
      <w:r>
        <w:rPr>
          <w:spacing w:val="-67"/>
        </w:rPr>
        <w:t xml:space="preserve"> </w:t>
      </w:r>
      <w:r>
        <w:t>внутреннюю</w:t>
      </w:r>
      <w:r>
        <w:rPr>
          <w:spacing w:val="-2"/>
        </w:rPr>
        <w:t xml:space="preserve"> </w:t>
      </w:r>
      <w:r>
        <w:t>дисциплину;</w:t>
      </w:r>
    </w:p>
    <w:p w14:paraId="0B7759AB" w14:textId="77777777" w:rsidR="001F167D" w:rsidRDefault="00E44A9C">
      <w:pPr>
        <w:pStyle w:val="a3"/>
        <w:ind w:firstLine="708"/>
        <w:jc w:val="left"/>
      </w:pPr>
      <w:r>
        <w:t>выражение отношения к результатам собственной и чужой творческой де-</w:t>
      </w:r>
      <w:r>
        <w:rPr>
          <w:spacing w:val="-67"/>
        </w:rPr>
        <w:t xml:space="preserve"> </w:t>
      </w:r>
      <w:r>
        <w:t>ятельности</w:t>
      </w:r>
      <w:r>
        <w:rPr>
          <w:spacing w:val="-1"/>
        </w:rPr>
        <w:t xml:space="preserve"> </w:t>
      </w:r>
      <w:r>
        <w:t>("нравится"</w:t>
      </w:r>
      <w:r>
        <w:rPr>
          <w:spacing w:val="-4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"не нравится");</w:t>
      </w:r>
    </w:p>
    <w:p w14:paraId="7CB799C2" w14:textId="77777777" w:rsidR="001F167D" w:rsidRDefault="00E44A9C">
      <w:pPr>
        <w:pStyle w:val="a3"/>
        <w:spacing w:before="1"/>
        <w:ind w:right="1340" w:firstLine="708"/>
        <w:jc w:val="left"/>
      </w:pPr>
      <w:r>
        <w:t>организация</w:t>
      </w:r>
      <w:r>
        <w:rPr>
          <w:spacing w:val="-7"/>
        </w:rPr>
        <w:t xml:space="preserve"> </w:t>
      </w:r>
      <w:r>
        <w:t>(под</w:t>
      </w:r>
      <w:r>
        <w:rPr>
          <w:spacing w:val="-11"/>
        </w:rPr>
        <w:t xml:space="preserve"> </w:t>
      </w:r>
      <w:r>
        <w:t>руководством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работника)</w:t>
      </w:r>
      <w:r>
        <w:rPr>
          <w:spacing w:val="-6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группе;</w:t>
      </w:r>
    </w:p>
    <w:p w14:paraId="2A92A0DD" w14:textId="77777777" w:rsidR="001F167D" w:rsidRDefault="00E44A9C">
      <w:pPr>
        <w:pStyle w:val="a3"/>
        <w:ind w:right="1316" w:firstLine="708"/>
        <w:jc w:val="left"/>
      </w:pPr>
      <w:r>
        <w:t>осознание необходимости соблюдения в процессе выполнения трудовых</w:t>
      </w:r>
      <w:r>
        <w:rPr>
          <w:spacing w:val="-67"/>
        </w:rPr>
        <w:t xml:space="preserve"> </w:t>
      </w:r>
      <w:r>
        <w:t>заданий</w:t>
      </w:r>
      <w:r>
        <w:rPr>
          <w:spacing w:val="3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и</w:t>
      </w:r>
      <w:r w:rsidR="00321579">
        <w:t xml:space="preserve"> </w:t>
      </w:r>
      <w:r>
        <w:t>аккуратности;</w:t>
      </w:r>
    </w:p>
    <w:p w14:paraId="5631FBA7" w14:textId="77777777" w:rsidR="001F167D" w:rsidRDefault="00E44A9C">
      <w:pPr>
        <w:pStyle w:val="a3"/>
        <w:ind w:right="1148" w:firstLine="708"/>
      </w:pPr>
      <w:r>
        <w:t>выслушивание предложений и мнений обучающихся, адекватное реагиро-</w:t>
      </w:r>
      <w:r>
        <w:rPr>
          <w:spacing w:val="-67"/>
        </w:rPr>
        <w:t xml:space="preserve"> </w:t>
      </w:r>
      <w:r>
        <w:t>вание на них; комментирование и оценка в доброжелательной форме достиже-</w:t>
      </w:r>
      <w:r>
        <w:rPr>
          <w:spacing w:val="1"/>
        </w:rPr>
        <w:t xml:space="preserve"> </w:t>
      </w:r>
      <w:r>
        <w:t>ния</w:t>
      </w:r>
      <w:r>
        <w:rPr>
          <w:spacing w:val="23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обучающихся,</w:t>
      </w:r>
    </w:p>
    <w:p w14:paraId="56900671" w14:textId="77777777" w:rsidR="001F167D" w:rsidRDefault="00E44A9C">
      <w:pPr>
        <w:pStyle w:val="a3"/>
        <w:spacing w:line="322" w:lineRule="exact"/>
        <w:ind w:left="1521"/>
      </w:pPr>
      <w:r>
        <w:t>высказывание</w:t>
      </w:r>
      <w:r>
        <w:rPr>
          <w:spacing w:val="-8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пожеланий;</w:t>
      </w:r>
    </w:p>
    <w:p w14:paraId="6E53EF8B" w14:textId="77777777" w:rsidR="001F167D" w:rsidRDefault="00E44A9C">
      <w:pPr>
        <w:pStyle w:val="a3"/>
        <w:ind w:right="1130" w:firstLine="708"/>
      </w:pPr>
      <w:r>
        <w:t>проявление заинтересованного отношения к деятельности своих других</w:t>
      </w:r>
      <w:r>
        <w:rPr>
          <w:spacing w:val="1"/>
        </w:rPr>
        <w:t xml:space="preserve"> </w:t>
      </w:r>
      <w:r>
        <w:t>обучающихся и результатам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работы;</w:t>
      </w:r>
    </w:p>
    <w:p w14:paraId="2519A72D" w14:textId="77777777" w:rsidR="001F167D" w:rsidRDefault="00E44A9C">
      <w:pPr>
        <w:pStyle w:val="a3"/>
        <w:ind w:right="1144" w:firstLine="708"/>
      </w:pPr>
      <w:r>
        <w:t>выполнение общественных поручений по уборке мастерской после уро-</w:t>
      </w:r>
      <w:r>
        <w:rPr>
          <w:spacing w:val="1"/>
        </w:rPr>
        <w:t xml:space="preserve"> </w:t>
      </w:r>
      <w:r>
        <w:t>ков</w:t>
      </w:r>
      <w:r>
        <w:rPr>
          <w:spacing w:val="35"/>
        </w:rPr>
        <w:t xml:space="preserve"> </w:t>
      </w:r>
      <w:r>
        <w:t>трудового</w:t>
      </w:r>
      <w:r w:rsidR="00321579">
        <w:t xml:space="preserve"> </w:t>
      </w:r>
      <w:r>
        <w:t>обучения;</w:t>
      </w:r>
    </w:p>
    <w:p w14:paraId="642F309A" w14:textId="77777777" w:rsidR="001F167D" w:rsidRDefault="00E44A9C">
      <w:pPr>
        <w:pStyle w:val="a3"/>
        <w:spacing w:line="242" w:lineRule="auto"/>
        <w:ind w:right="1129" w:firstLine="708"/>
      </w:pPr>
      <w:r>
        <w:t>посильное участие в благоустройстве и озеленении территорий, охране</w:t>
      </w:r>
      <w:r>
        <w:rPr>
          <w:spacing w:val="1"/>
        </w:rPr>
        <w:t xml:space="preserve"> </w:t>
      </w:r>
      <w:r>
        <w:t>природы и окружающей</w:t>
      </w:r>
      <w:r>
        <w:rPr>
          <w:spacing w:val="-2"/>
        </w:rPr>
        <w:t xml:space="preserve"> </w:t>
      </w:r>
      <w:r>
        <w:t>среды.</w:t>
      </w:r>
    </w:p>
    <w:p w14:paraId="01687A30" w14:textId="77777777" w:rsidR="001F167D" w:rsidRDefault="001F167D">
      <w:pPr>
        <w:pStyle w:val="a3"/>
        <w:spacing w:before="5"/>
        <w:ind w:left="0"/>
        <w:jc w:val="left"/>
        <w:rPr>
          <w:sz w:val="27"/>
        </w:rPr>
      </w:pPr>
    </w:p>
    <w:p w14:paraId="202428AE" w14:textId="77777777" w:rsidR="001F167D" w:rsidRDefault="00E44A9C">
      <w:pPr>
        <w:spacing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уровень:</w:t>
      </w:r>
    </w:p>
    <w:p w14:paraId="26395941" w14:textId="77777777" w:rsidR="001F167D" w:rsidRDefault="00E44A9C">
      <w:pPr>
        <w:pStyle w:val="a3"/>
        <w:ind w:right="1126" w:firstLine="708"/>
      </w:pPr>
      <w:r>
        <w:t>определение (с помощью педагогического работника) возможностей</w:t>
      </w:r>
      <w:r>
        <w:rPr>
          <w:spacing w:val="1"/>
        </w:rPr>
        <w:t xml:space="preserve"> </w:t>
      </w:r>
      <w:r>
        <w:t>раз-</w:t>
      </w:r>
      <w:r>
        <w:rPr>
          <w:spacing w:val="1"/>
        </w:rPr>
        <w:t xml:space="preserve"> </w:t>
      </w:r>
      <w:r>
        <w:t>личных материалов, их целенаправленный выбор (с помощью 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конструктивными свойствам в зависимости от задач предметно-практической</w:t>
      </w:r>
      <w:r>
        <w:rPr>
          <w:spacing w:val="1"/>
        </w:rPr>
        <w:t xml:space="preserve"> </w:t>
      </w:r>
      <w:r>
        <w:t>деятельности;</w:t>
      </w:r>
    </w:p>
    <w:p w14:paraId="0121E0E1" w14:textId="77777777" w:rsidR="001F167D" w:rsidRDefault="00E44A9C">
      <w:pPr>
        <w:pStyle w:val="a3"/>
        <w:spacing w:before="1" w:line="322" w:lineRule="exact"/>
        <w:ind w:left="1521"/>
      </w:pPr>
      <w:r>
        <w:t>экономное</w:t>
      </w:r>
      <w:r>
        <w:rPr>
          <w:spacing w:val="-7"/>
        </w:rPr>
        <w:t xml:space="preserve"> </w:t>
      </w:r>
      <w:r>
        <w:t>расходование</w:t>
      </w:r>
      <w:r>
        <w:rPr>
          <w:spacing w:val="-9"/>
        </w:rPr>
        <w:t xml:space="preserve"> </w:t>
      </w:r>
      <w:r>
        <w:t>материалов;</w:t>
      </w:r>
    </w:p>
    <w:p w14:paraId="0BBCD3CC" w14:textId="77777777" w:rsidR="001F167D" w:rsidRDefault="00E44A9C">
      <w:pPr>
        <w:pStyle w:val="a3"/>
        <w:ind w:right="1211"/>
      </w:pPr>
      <w:r>
        <w:t>планирование (с помощью педагогического работника) предстоящей практиче-</w:t>
      </w:r>
      <w:r>
        <w:rPr>
          <w:spacing w:val="-67"/>
        </w:rPr>
        <w:t xml:space="preserve"> </w:t>
      </w:r>
      <w:r>
        <w:t>ской работы; знание оптимальных и доступных технологических приемов руч-</w:t>
      </w:r>
      <w:r>
        <w:rPr>
          <w:spacing w:val="1"/>
        </w:rPr>
        <w:t xml:space="preserve"> </w:t>
      </w:r>
      <w:r>
        <w:t>ной и машинной обработки материалов в зависимости от свойств материалов и</w:t>
      </w:r>
      <w:r>
        <w:rPr>
          <w:spacing w:val="-67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</w:p>
    <w:p w14:paraId="6615EFD8" w14:textId="77777777" w:rsidR="001F167D" w:rsidRDefault="00E44A9C">
      <w:pPr>
        <w:pStyle w:val="a3"/>
        <w:ind w:right="1129" w:firstLine="708"/>
      </w:pPr>
      <w:r>
        <w:t>осуществление текущего самоконтроля выполняемых практических дей-</w:t>
      </w:r>
      <w:r>
        <w:rPr>
          <w:spacing w:val="1"/>
        </w:rPr>
        <w:t xml:space="preserve"> </w:t>
      </w:r>
      <w:r>
        <w:t>ствий и 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работы;</w:t>
      </w:r>
    </w:p>
    <w:p w14:paraId="729F1E09" w14:textId="77777777" w:rsidR="001F167D" w:rsidRDefault="00E44A9C">
      <w:pPr>
        <w:pStyle w:val="a3"/>
        <w:ind w:right="1536" w:firstLine="540"/>
      </w:pPr>
      <w:r>
        <w:t>понимание общественной значимости своего труда, своих достижений в</w:t>
      </w:r>
      <w:r>
        <w:rPr>
          <w:spacing w:val="-67"/>
        </w:rPr>
        <w:t xml:space="preserve"> </w:t>
      </w:r>
      <w:r>
        <w:t>области трудовой</w:t>
      </w:r>
      <w:r w:rsidR="00321579">
        <w:t xml:space="preserve"> </w:t>
      </w:r>
      <w:r>
        <w:t>деятельности.</w:t>
      </w:r>
    </w:p>
    <w:p w14:paraId="5D50470A" w14:textId="77777777" w:rsidR="001F167D" w:rsidRDefault="001F167D">
      <w:pPr>
        <w:pStyle w:val="a3"/>
        <w:spacing w:before="10"/>
        <w:ind w:left="0"/>
        <w:jc w:val="left"/>
        <w:rPr>
          <w:sz w:val="27"/>
        </w:rPr>
      </w:pPr>
    </w:p>
    <w:p w14:paraId="2A090A38" w14:textId="77777777" w:rsidR="001F167D" w:rsidRDefault="00E44A9C">
      <w:pPr>
        <w:pStyle w:val="11"/>
        <w:numPr>
          <w:ilvl w:val="1"/>
          <w:numId w:val="92"/>
        </w:numPr>
        <w:tabs>
          <w:tab w:val="left" w:pos="1313"/>
        </w:tabs>
        <w:spacing w:before="177" w:line="276" w:lineRule="auto"/>
        <w:ind w:right="1130"/>
        <w:jc w:val="both"/>
      </w:pPr>
      <w:bookmarkStart w:id="6" w:name="_bookmark4"/>
      <w:bookmarkEnd w:id="6"/>
      <w:r>
        <w:t>Система оценки достижения обучающимися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АООП</w:t>
      </w:r>
    </w:p>
    <w:p w14:paraId="37D9DCA9" w14:textId="77777777" w:rsidR="001F167D" w:rsidRDefault="001F167D">
      <w:pPr>
        <w:pStyle w:val="a3"/>
        <w:spacing w:before="9"/>
        <w:ind w:left="0"/>
        <w:jc w:val="left"/>
        <w:rPr>
          <w:b/>
          <w:sz w:val="41"/>
        </w:rPr>
      </w:pPr>
    </w:p>
    <w:p w14:paraId="3BF322D3" w14:textId="069E7CCD" w:rsidR="001F167D" w:rsidRDefault="00E44A9C">
      <w:pPr>
        <w:pStyle w:val="a3"/>
        <w:ind w:right="1128" w:firstLine="708"/>
      </w:pPr>
      <w:r>
        <w:t xml:space="preserve">Основными </w:t>
      </w:r>
      <w:r>
        <w:rPr>
          <w:i/>
        </w:rPr>
        <w:t xml:space="preserve">направлениями и целями </w:t>
      </w:r>
      <w:r>
        <w:t>оценочной деятельности в соответ-</w:t>
      </w:r>
      <w:r>
        <w:rPr>
          <w:spacing w:val="1"/>
        </w:rPr>
        <w:t xml:space="preserve"> </w:t>
      </w:r>
      <w:r>
        <w:t>ствии с требованиями Стандарта являются оценка образовательных достижений</w:t>
      </w:r>
      <w:r>
        <w:rPr>
          <w:spacing w:val="-67"/>
        </w:rPr>
        <w:t xml:space="preserve"> </w:t>
      </w:r>
      <w:r>
        <w:lastRenderedPageBreak/>
        <w:t>обучающихся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 w:rsidR="00321579" w:rsidRPr="0060405D">
        <w:t xml:space="preserve">МОУ </w:t>
      </w:r>
      <w:r w:rsidR="0060405D" w:rsidRPr="0060405D">
        <w:t>«Щербининнская ОО</w:t>
      </w:r>
      <w:r w:rsidR="00321579" w:rsidRPr="0060405D">
        <w:t>Ш</w:t>
      </w:r>
      <w:r w:rsidR="0060405D">
        <w:t>»</w:t>
      </w:r>
      <w:r w:rsidR="00321579"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</w:p>
    <w:p w14:paraId="798BD3E9" w14:textId="77777777" w:rsidR="001F167D" w:rsidRDefault="00E44A9C">
      <w:pPr>
        <w:pStyle w:val="a3"/>
        <w:ind w:right="1136" w:firstLine="778"/>
      </w:pPr>
      <w:r>
        <w:t>Система оценки достижения обучающимися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планируемых результатов освоения АООП</w:t>
      </w:r>
      <w:r>
        <w:rPr>
          <w:spacing w:val="1"/>
        </w:rPr>
        <w:t xml:space="preserve"> </w:t>
      </w:r>
      <w:r>
        <w:t>призвана</w:t>
      </w:r>
      <w:r>
        <w:rPr>
          <w:spacing w:val="-1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 задачи:</w:t>
      </w:r>
    </w:p>
    <w:p w14:paraId="044D9AFE" w14:textId="77777777" w:rsidR="001F167D" w:rsidRDefault="00E44A9C">
      <w:pPr>
        <w:pStyle w:val="a4"/>
        <w:numPr>
          <w:ilvl w:val="2"/>
          <w:numId w:val="92"/>
        </w:numPr>
        <w:tabs>
          <w:tab w:val="left" w:pos="1879"/>
        </w:tabs>
        <w:spacing w:before="1"/>
        <w:ind w:right="1131" w:firstLine="708"/>
        <w:rPr>
          <w:sz w:val="28"/>
        </w:rPr>
      </w:pPr>
      <w:r>
        <w:rPr>
          <w:spacing w:val="-1"/>
          <w:sz w:val="28"/>
        </w:rPr>
        <w:t>Закреплять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цели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опи-</w:t>
      </w:r>
      <w:r>
        <w:rPr>
          <w:spacing w:val="-68"/>
          <w:sz w:val="28"/>
        </w:rPr>
        <w:t xml:space="preserve"> </w:t>
      </w:r>
      <w:r>
        <w:rPr>
          <w:sz w:val="28"/>
        </w:rPr>
        <w:t>сывать объект и содержание оценки, критерии, процедуры и состав инструмен-</w:t>
      </w:r>
      <w:r>
        <w:rPr>
          <w:spacing w:val="1"/>
          <w:sz w:val="28"/>
        </w:rPr>
        <w:t xml:space="preserve"> </w:t>
      </w:r>
      <w:r>
        <w:rPr>
          <w:sz w:val="28"/>
        </w:rPr>
        <w:t>тария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приме-</w:t>
      </w:r>
      <w:r>
        <w:rPr>
          <w:spacing w:val="-68"/>
          <w:sz w:val="28"/>
        </w:rPr>
        <w:t xml:space="preserve"> </w:t>
      </w:r>
      <w:r>
        <w:rPr>
          <w:sz w:val="28"/>
        </w:rPr>
        <w:t>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оценки;</w:t>
      </w:r>
    </w:p>
    <w:p w14:paraId="303FB3CD" w14:textId="77777777" w:rsidR="001F167D" w:rsidRDefault="00E44A9C">
      <w:pPr>
        <w:pStyle w:val="a4"/>
        <w:numPr>
          <w:ilvl w:val="2"/>
          <w:numId w:val="92"/>
        </w:numPr>
        <w:tabs>
          <w:tab w:val="left" w:pos="1927"/>
        </w:tabs>
        <w:ind w:right="1137" w:firstLine="708"/>
        <w:rPr>
          <w:sz w:val="28"/>
        </w:rPr>
      </w:pPr>
      <w:r>
        <w:rPr>
          <w:sz w:val="28"/>
        </w:rPr>
        <w:t>Ориентировать образовательный процесс на нравственное развитие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обучающихся, достижение планируемых результатов освоения со-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действий;</w:t>
      </w:r>
    </w:p>
    <w:p w14:paraId="16E19BCA" w14:textId="77777777" w:rsidR="001F167D" w:rsidRDefault="00E44A9C">
      <w:pPr>
        <w:pStyle w:val="a4"/>
        <w:numPr>
          <w:ilvl w:val="2"/>
          <w:numId w:val="92"/>
        </w:numPr>
        <w:tabs>
          <w:tab w:val="left" w:pos="1970"/>
        </w:tabs>
        <w:ind w:right="1136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АООП,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позволяющий 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14:paraId="68223F77" w14:textId="771D1D43" w:rsidR="001F167D" w:rsidRDefault="00E44A9C">
      <w:pPr>
        <w:pStyle w:val="a4"/>
        <w:numPr>
          <w:ilvl w:val="2"/>
          <w:numId w:val="92"/>
        </w:numPr>
        <w:tabs>
          <w:tab w:val="left" w:pos="1934"/>
        </w:tabs>
        <w:ind w:right="1137" w:firstLine="708"/>
        <w:rPr>
          <w:sz w:val="28"/>
        </w:rPr>
      </w:pPr>
      <w:r>
        <w:rPr>
          <w:sz w:val="28"/>
        </w:rPr>
        <w:t>Предусматривать оценку достижений обучающихся и оценку эффек-</w:t>
      </w:r>
      <w:r>
        <w:rPr>
          <w:spacing w:val="1"/>
          <w:sz w:val="28"/>
        </w:rPr>
        <w:t xml:space="preserve"> </w:t>
      </w:r>
      <w:r>
        <w:rPr>
          <w:sz w:val="28"/>
        </w:rPr>
        <w:t>тивности</w:t>
      </w:r>
      <w:r>
        <w:rPr>
          <w:spacing w:val="-3"/>
          <w:sz w:val="28"/>
        </w:rPr>
        <w:t xml:space="preserve"> </w:t>
      </w:r>
      <w:r w:rsidRPr="0060405D">
        <w:rPr>
          <w:sz w:val="28"/>
        </w:rPr>
        <w:t>деятельности</w:t>
      </w:r>
      <w:r w:rsidR="00321579" w:rsidRPr="0060405D">
        <w:rPr>
          <w:sz w:val="28"/>
        </w:rPr>
        <w:t xml:space="preserve"> МОУ </w:t>
      </w:r>
      <w:r w:rsidR="0060405D" w:rsidRPr="0060405D">
        <w:rPr>
          <w:sz w:val="28"/>
        </w:rPr>
        <w:t>«Щербининская О</w:t>
      </w:r>
      <w:r w:rsidR="00321579" w:rsidRPr="0060405D">
        <w:rPr>
          <w:sz w:val="28"/>
        </w:rPr>
        <w:t>ОШ</w:t>
      </w:r>
      <w:r w:rsidR="0060405D">
        <w:rPr>
          <w:sz w:val="28"/>
        </w:rPr>
        <w:t>»</w:t>
      </w:r>
      <w:r>
        <w:rPr>
          <w:sz w:val="28"/>
        </w:rPr>
        <w:t>;</w:t>
      </w:r>
    </w:p>
    <w:p w14:paraId="04E9A315" w14:textId="77777777" w:rsidR="001F167D" w:rsidRDefault="00E44A9C">
      <w:pPr>
        <w:pStyle w:val="a4"/>
        <w:numPr>
          <w:ilvl w:val="2"/>
          <w:numId w:val="92"/>
        </w:numPr>
        <w:tabs>
          <w:tab w:val="left" w:pos="1894"/>
        </w:tabs>
        <w:spacing w:line="242" w:lineRule="auto"/>
        <w:ind w:right="1139" w:firstLine="708"/>
        <w:rPr>
          <w:sz w:val="28"/>
        </w:rPr>
      </w:pPr>
      <w:r>
        <w:rPr>
          <w:sz w:val="28"/>
        </w:rPr>
        <w:t>Позволять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обуча-</w:t>
      </w:r>
      <w:r>
        <w:rPr>
          <w:spacing w:val="-67"/>
          <w:sz w:val="28"/>
        </w:rPr>
        <w:t xml:space="preserve"> </w:t>
      </w:r>
      <w:r>
        <w:rPr>
          <w:sz w:val="28"/>
        </w:rPr>
        <w:t>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компетенции.</w:t>
      </w:r>
    </w:p>
    <w:p w14:paraId="122210DB" w14:textId="77777777" w:rsidR="001F167D" w:rsidRDefault="00E44A9C">
      <w:pPr>
        <w:pStyle w:val="a3"/>
        <w:ind w:right="1129" w:firstLine="708"/>
      </w:pPr>
      <w:r>
        <w:t>Результаты достижений обучающихся с умственной отсталостью (интел-</w:t>
      </w:r>
      <w:r>
        <w:rPr>
          <w:spacing w:val="1"/>
        </w:rPr>
        <w:t xml:space="preserve"> </w:t>
      </w:r>
      <w:r>
        <w:t>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качества образования обучающихся. При определении подходов к осу-</w:t>
      </w:r>
      <w:r>
        <w:rPr>
          <w:spacing w:val="1"/>
        </w:rPr>
        <w:t xml:space="preserve"> </w:t>
      </w:r>
      <w:r>
        <w:t>ществлению оценки результатов целесообразно опираться на следующие прин-</w:t>
      </w:r>
      <w:r>
        <w:rPr>
          <w:spacing w:val="1"/>
        </w:rPr>
        <w:t xml:space="preserve"> </w:t>
      </w:r>
      <w:r>
        <w:t>ципы:</w:t>
      </w:r>
    </w:p>
    <w:p w14:paraId="3FED6C30" w14:textId="77777777" w:rsidR="001F167D" w:rsidRDefault="00E44A9C">
      <w:pPr>
        <w:pStyle w:val="a4"/>
        <w:numPr>
          <w:ilvl w:val="0"/>
          <w:numId w:val="91"/>
        </w:numPr>
        <w:tabs>
          <w:tab w:val="left" w:pos="1666"/>
        </w:tabs>
        <w:ind w:right="1137"/>
        <w:rPr>
          <w:sz w:val="28"/>
        </w:rPr>
      </w:pPr>
      <w:r>
        <w:rPr>
          <w:sz w:val="28"/>
        </w:rPr>
        <w:t>дифференциации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6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индиви-</w:t>
      </w:r>
      <w:r>
        <w:rPr>
          <w:spacing w:val="-67"/>
          <w:sz w:val="28"/>
        </w:rPr>
        <w:t xml:space="preserve"> </w:t>
      </w:r>
      <w:r>
        <w:rPr>
          <w:sz w:val="28"/>
        </w:rPr>
        <w:t>дуальных особенностей развития и особых образовательных потребно-</w:t>
      </w:r>
      <w:r>
        <w:rPr>
          <w:spacing w:val="1"/>
          <w:sz w:val="28"/>
        </w:rPr>
        <w:t xml:space="preserve"> </w:t>
      </w:r>
      <w:r>
        <w:rPr>
          <w:sz w:val="28"/>
        </w:rPr>
        <w:t>стей обучающихся с умственной отсталостью (интеллектуальными нару-</w:t>
      </w:r>
      <w:r>
        <w:rPr>
          <w:spacing w:val="-67"/>
          <w:sz w:val="28"/>
        </w:rPr>
        <w:t xml:space="preserve"> </w:t>
      </w:r>
      <w:r>
        <w:rPr>
          <w:sz w:val="28"/>
        </w:rPr>
        <w:t>шениями);</w:t>
      </w:r>
    </w:p>
    <w:p w14:paraId="125C43FC" w14:textId="77777777" w:rsidR="001F167D" w:rsidRDefault="00E44A9C">
      <w:pPr>
        <w:pStyle w:val="a4"/>
        <w:numPr>
          <w:ilvl w:val="0"/>
          <w:numId w:val="91"/>
        </w:numPr>
        <w:tabs>
          <w:tab w:val="left" w:pos="1735"/>
        </w:tabs>
        <w:ind w:right="1137"/>
        <w:rPr>
          <w:sz w:val="28"/>
        </w:rPr>
      </w:pPr>
      <w:r>
        <w:tab/>
      </w:r>
      <w:r>
        <w:rPr>
          <w:sz w:val="28"/>
        </w:rPr>
        <w:t>объективности оценки, раскрывающей динамику достижений и каче-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обучаю-</w:t>
      </w:r>
      <w:r>
        <w:rPr>
          <w:spacing w:val="-67"/>
          <w:sz w:val="28"/>
        </w:rPr>
        <w:t xml:space="preserve"> </w:t>
      </w:r>
      <w:r>
        <w:rPr>
          <w:sz w:val="28"/>
        </w:rPr>
        <w:t>щихся;</w:t>
      </w:r>
    </w:p>
    <w:p w14:paraId="78A8C627" w14:textId="77777777" w:rsidR="001F167D" w:rsidRDefault="00E44A9C">
      <w:pPr>
        <w:pStyle w:val="a4"/>
        <w:numPr>
          <w:ilvl w:val="0"/>
          <w:numId w:val="91"/>
        </w:numPr>
        <w:tabs>
          <w:tab w:val="left" w:pos="1666"/>
        </w:tabs>
        <w:spacing w:line="342" w:lineRule="exact"/>
        <w:ind w:hanging="361"/>
        <w:rPr>
          <w:sz w:val="28"/>
        </w:rPr>
      </w:pP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3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</w:p>
    <w:p w14:paraId="7DC6BB6D" w14:textId="77777777" w:rsidR="001F167D" w:rsidRDefault="001F167D">
      <w:pPr>
        <w:spacing w:line="342" w:lineRule="exact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C114F24" w14:textId="77777777" w:rsidR="001F167D" w:rsidRDefault="00E44A9C">
      <w:pPr>
        <w:pStyle w:val="a3"/>
        <w:spacing w:before="74" w:line="242" w:lineRule="auto"/>
        <w:ind w:left="1665" w:right="1128"/>
      </w:pPr>
      <w:r>
        <w:lastRenderedPageBreak/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оценки.</w:t>
      </w:r>
    </w:p>
    <w:p w14:paraId="4F15EC5F" w14:textId="77777777" w:rsidR="001F167D" w:rsidRDefault="00E44A9C">
      <w:pPr>
        <w:pStyle w:val="a3"/>
        <w:ind w:right="1136" w:firstLine="708"/>
      </w:pPr>
      <w:r>
        <w:t>Эти принципы отражают целостность системы образования обучающихся</w:t>
      </w:r>
      <w:r>
        <w:rPr>
          <w:spacing w:val="-67"/>
        </w:rPr>
        <w:t xml:space="preserve"> </w:t>
      </w:r>
      <w:r>
        <w:t>с умственной отсталостью (интеллектуальными нарушениями), представляют</w:t>
      </w:r>
      <w:r>
        <w:rPr>
          <w:spacing w:val="1"/>
        </w:rPr>
        <w:t xml:space="preserve"> </w:t>
      </w:r>
      <w:r>
        <w:t>обобщенные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достижений.</w:t>
      </w:r>
    </w:p>
    <w:p w14:paraId="1719DF9E" w14:textId="77777777" w:rsidR="001F167D" w:rsidRDefault="00E44A9C">
      <w:pPr>
        <w:pStyle w:val="a3"/>
        <w:ind w:right="1133" w:firstLine="708"/>
      </w:pPr>
      <w:r>
        <w:t>Обеспечение дифференцированной оценки достижений 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имеет определяю-</w:t>
      </w:r>
      <w:r>
        <w:rPr>
          <w:spacing w:val="-67"/>
        </w:rPr>
        <w:t xml:space="preserve"> </w:t>
      </w:r>
      <w:r>
        <w:t>щее</w:t>
      </w:r>
      <w:r>
        <w:rPr>
          <w:spacing w:val="-1"/>
        </w:rPr>
        <w:t xml:space="preserve"> </w:t>
      </w:r>
      <w:r>
        <w:t>значение для 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14:paraId="56A4617A" w14:textId="77777777" w:rsidR="001F167D" w:rsidRDefault="00E44A9C">
      <w:pPr>
        <w:pStyle w:val="a3"/>
        <w:ind w:right="1134" w:firstLine="708"/>
      </w:pPr>
      <w:r>
        <w:t>В соответствии с требования Стандарта для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5"/>
        </w:rPr>
        <w:t xml:space="preserve"> </w:t>
      </w:r>
      <w:r>
        <w:t>(интеллектуальными</w:t>
      </w:r>
      <w:r>
        <w:rPr>
          <w:spacing w:val="-13"/>
        </w:rPr>
        <w:t xml:space="preserve"> </w:t>
      </w:r>
      <w:r>
        <w:t>нарушениями)</w:t>
      </w:r>
      <w:r>
        <w:rPr>
          <w:spacing w:val="-10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подлежат</w:t>
      </w:r>
      <w:r>
        <w:rPr>
          <w:spacing w:val="-14"/>
        </w:rPr>
        <w:t xml:space="preserve"> </w:t>
      </w:r>
      <w:r>
        <w:t>личностные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результаты.</w:t>
      </w:r>
    </w:p>
    <w:p w14:paraId="7B3C5E2F" w14:textId="77777777" w:rsidR="001F167D" w:rsidRDefault="00E44A9C">
      <w:pPr>
        <w:pStyle w:val="a3"/>
        <w:ind w:right="1128" w:firstLine="708"/>
      </w:pPr>
      <w:r>
        <w:rPr>
          <w:i/>
        </w:rPr>
        <w:t xml:space="preserve">Личностные результаты </w:t>
      </w:r>
      <w:r>
        <w:t>включают овладение обучающимися социаль-</w:t>
      </w:r>
      <w:r>
        <w:rPr>
          <w:spacing w:val="1"/>
        </w:rPr>
        <w:t xml:space="preserve"> </w:t>
      </w:r>
      <w:r>
        <w:t>ными (жизненными) компетенциями, необходимыми для решения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9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обеспечивающими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социаль-</w:t>
      </w:r>
      <w:r>
        <w:rPr>
          <w:spacing w:val="-68"/>
        </w:rPr>
        <w:t xml:space="preserve"> </w:t>
      </w:r>
      <w:r>
        <w:t>ных отношений обучающихся в различных средах. Оценка личностных резуль-</w:t>
      </w:r>
      <w:r>
        <w:rPr>
          <w:spacing w:val="1"/>
        </w:rPr>
        <w:t xml:space="preserve"> </w:t>
      </w:r>
      <w:r>
        <w:t>татов предполагает, прежде всего, оценку продвижения ребенка в овладении со-</w:t>
      </w:r>
      <w:r>
        <w:rPr>
          <w:spacing w:val="-67"/>
        </w:rPr>
        <w:t xml:space="preserve"> </w:t>
      </w:r>
      <w:r>
        <w:t>циальными (жизненными) компетенциями, которые, в конечном итоге, состав-</w:t>
      </w:r>
      <w:r>
        <w:rPr>
          <w:spacing w:val="1"/>
        </w:rPr>
        <w:t xml:space="preserve"> </w:t>
      </w:r>
      <w:r>
        <w:t>ляют</w:t>
      </w:r>
      <w:r>
        <w:rPr>
          <w:spacing w:val="-3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14:paraId="55F61B3F" w14:textId="77777777" w:rsidR="001F167D" w:rsidRDefault="00E44A9C">
      <w:pPr>
        <w:pStyle w:val="a3"/>
        <w:ind w:right="1132" w:firstLine="708"/>
      </w:pPr>
      <w:r>
        <w:t>1)</w:t>
      </w:r>
      <w:r>
        <w:rPr>
          <w:spacing w:val="1"/>
        </w:rPr>
        <w:t xml:space="preserve"> </w:t>
      </w:r>
      <w:r>
        <w:t>Программа оценки достижения обучающимися с легкой 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 нарушениями)</w:t>
      </w:r>
    </w:p>
    <w:p w14:paraId="5D80288F" w14:textId="77777777" w:rsidR="001F167D" w:rsidRDefault="00E44A9C">
      <w:pPr>
        <w:pStyle w:val="a3"/>
        <w:ind w:right="1138" w:firstLine="708"/>
      </w:pPr>
      <w:r>
        <w:t>личностных результатов освоения адаптированной основной общеобразо-</w:t>
      </w:r>
      <w:r>
        <w:rPr>
          <w:spacing w:val="-67"/>
        </w:rPr>
        <w:t xml:space="preserve"> </w:t>
      </w:r>
      <w:r>
        <w:t>вательной</w:t>
      </w:r>
      <w:r>
        <w:rPr>
          <w:spacing w:val="-1"/>
        </w:rPr>
        <w:t xml:space="preserve"> </w:t>
      </w:r>
      <w:r>
        <w:t>программы.</w:t>
      </w:r>
    </w:p>
    <w:p w14:paraId="18A0ECA3" w14:textId="77777777" w:rsidR="001F167D" w:rsidRDefault="001F167D">
      <w:pPr>
        <w:pStyle w:val="a3"/>
        <w:spacing w:before="7"/>
        <w:ind w:left="0"/>
        <w:jc w:val="left"/>
        <w:rPr>
          <w:sz w:val="27"/>
        </w:rPr>
      </w:pPr>
    </w:p>
    <w:p w14:paraId="70A2F843" w14:textId="77777777" w:rsidR="001F167D" w:rsidRDefault="00E44A9C">
      <w:pPr>
        <w:pStyle w:val="a3"/>
        <w:ind w:right="1135" w:firstLine="708"/>
      </w:pPr>
      <w:r>
        <w:t>Основными направлениями и целями оценочной деятельности в соответ-</w:t>
      </w:r>
      <w:r>
        <w:rPr>
          <w:spacing w:val="1"/>
        </w:rPr>
        <w:t xml:space="preserve"> </w:t>
      </w:r>
      <w:r w:rsidR="00321579">
        <w:t>ствии с тре</w:t>
      </w:r>
      <w:r>
        <w:t>бованиями Стандарта являются оценка образовательных достиже-</w:t>
      </w:r>
      <w:r>
        <w:rPr>
          <w:spacing w:val="1"/>
        </w:rPr>
        <w:t xml:space="preserve"> </w:t>
      </w:r>
      <w:r>
        <w:t>ний обучающихся и оценка результатов деятельности образовательных органи-</w:t>
      </w:r>
      <w:r>
        <w:rPr>
          <w:spacing w:val="1"/>
        </w:rPr>
        <w:t xml:space="preserve"> </w:t>
      </w:r>
      <w:r>
        <w:t>за</w:t>
      </w:r>
      <w:r w:rsidR="00321579">
        <w:t>ций и педагогических кадров. По</w:t>
      </w:r>
      <w:r>
        <w:t>лученные данные используются для оценки</w:t>
      </w:r>
      <w:r>
        <w:rPr>
          <w:spacing w:val="-67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 тенденций</w:t>
      </w:r>
      <w:r>
        <w:rPr>
          <w:spacing w:val="-1"/>
        </w:rPr>
        <w:t xml:space="preserve"> </w:t>
      </w:r>
      <w:r>
        <w:t>развития системы образования.</w:t>
      </w:r>
    </w:p>
    <w:p w14:paraId="371B1462" w14:textId="77777777" w:rsidR="001F167D" w:rsidRDefault="00E44A9C">
      <w:pPr>
        <w:pStyle w:val="a3"/>
        <w:spacing w:before="1"/>
        <w:ind w:right="1136" w:firstLine="708"/>
      </w:pPr>
      <w:r>
        <w:t>Система оценки достижения обучающимися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планируемых результатов освоения АООП</w:t>
      </w:r>
      <w:r>
        <w:rPr>
          <w:spacing w:val="1"/>
        </w:rPr>
        <w:t xml:space="preserve"> </w:t>
      </w:r>
      <w:r>
        <w:t>призвана</w:t>
      </w:r>
      <w:r>
        <w:rPr>
          <w:spacing w:val="-1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 задачи:</w:t>
      </w:r>
    </w:p>
    <w:p w14:paraId="24E9B8C3" w14:textId="77777777" w:rsidR="001F167D" w:rsidRDefault="00E44A9C">
      <w:pPr>
        <w:pStyle w:val="a4"/>
        <w:numPr>
          <w:ilvl w:val="0"/>
          <w:numId w:val="90"/>
        </w:numPr>
        <w:tabs>
          <w:tab w:val="left" w:pos="2232"/>
        </w:tabs>
        <w:ind w:right="1137" w:firstLine="708"/>
        <w:rPr>
          <w:sz w:val="28"/>
        </w:rPr>
      </w:pPr>
      <w:r>
        <w:rPr>
          <w:sz w:val="28"/>
        </w:rPr>
        <w:t>закреплять основные направления и цели оценочной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 объект и содержание оценки, критерии, процедуры и состав инстру-</w:t>
      </w:r>
      <w:r>
        <w:rPr>
          <w:spacing w:val="1"/>
          <w:sz w:val="28"/>
        </w:rPr>
        <w:t xml:space="preserve"> </w:t>
      </w:r>
      <w:r>
        <w:rPr>
          <w:sz w:val="28"/>
        </w:rPr>
        <w:t>ментария оценивания, формы представления результатов, условия и 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оценки;</w:t>
      </w:r>
    </w:p>
    <w:p w14:paraId="3561DD6B" w14:textId="77777777" w:rsidR="001F167D" w:rsidRDefault="00E44A9C">
      <w:pPr>
        <w:pStyle w:val="a4"/>
        <w:numPr>
          <w:ilvl w:val="0"/>
          <w:numId w:val="90"/>
        </w:numPr>
        <w:tabs>
          <w:tab w:val="left" w:pos="2232"/>
        </w:tabs>
        <w:ind w:right="1135" w:firstLine="708"/>
        <w:rPr>
          <w:sz w:val="28"/>
        </w:rPr>
      </w:pPr>
      <w:r>
        <w:rPr>
          <w:sz w:val="28"/>
        </w:rPr>
        <w:t>ориентировать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воспитание обучающихся, достижение планируемых результатов освоения со-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действий;</w:t>
      </w:r>
    </w:p>
    <w:p w14:paraId="06781DC7" w14:textId="77777777" w:rsidR="001F167D" w:rsidRDefault="00E44A9C">
      <w:pPr>
        <w:pStyle w:val="a4"/>
        <w:numPr>
          <w:ilvl w:val="0"/>
          <w:numId w:val="90"/>
        </w:numPr>
        <w:tabs>
          <w:tab w:val="left" w:pos="2231"/>
          <w:tab w:val="left" w:pos="2232"/>
        </w:tabs>
        <w:spacing w:line="242" w:lineRule="auto"/>
        <w:ind w:right="1136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38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38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3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АООП,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позволяющий 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14:paraId="491B0ED8" w14:textId="77777777" w:rsidR="001F167D" w:rsidRDefault="00E44A9C">
      <w:pPr>
        <w:pStyle w:val="a4"/>
        <w:numPr>
          <w:ilvl w:val="0"/>
          <w:numId w:val="90"/>
        </w:numPr>
        <w:tabs>
          <w:tab w:val="left" w:pos="2231"/>
          <w:tab w:val="left" w:pos="2232"/>
        </w:tabs>
        <w:ind w:right="1135" w:firstLine="708"/>
        <w:rPr>
          <w:sz w:val="28"/>
        </w:rPr>
      </w:pPr>
      <w:r>
        <w:rPr>
          <w:sz w:val="28"/>
        </w:rPr>
        <w:t>предусматривать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эффек-</w:t>
      </w:r>
      <w:r>
        <w:rPr>
          <w:spacing w:val="-67"/>
          <w:sz w:val="28"/>
        </w:rPr>
        <w:t xml:space="preserve"> </w:t>
      </w:r>
      <w:r>
        <w:rPr>
          <w:sz w:val="28"/>
        </w:rPr>
        <w:t>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14:paraId="2E154D1C" w14:textId="77777777" w:rsidR="001F167D" w:rsidRDefault="00E44A9C">
      <w:pPr>
        <w:pStyle w:val="a4"/>
        <w:numPr>
          <w:ilvl w:val="0"/>
          <w:numId w:val="90"/>
        </w:numPr>
        <w:tabs>
          <w:tab w:val="left" w:pos="2231"/>
          <w:tab w:val="left" w:pos="2232"/>
        </w:tabs>
        <w:ind w:right="1138" w:firstLine="708"/>
        <w:rPr>
          <w:sz w:val="28"/>
        </w:rPr>
      </w:pPr>
      <w:r>
        <w:rPr>
          <w:sz w:val="28"/>
        </w:rPr>
        <w:t>позволять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4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обу-</w:t>
      </w:r>
      <w:r>
        <w:rPr>
          <w:spacing w:val="-67"/>
          <w:sz w:val="28"/>
        </w:rPr>
        <w:t xml:space="preserve"> </w:t>
      </w:r>
      <w:r>
        <w:rPr>
          <w:sz w:val="28"/>
        </w:rPr>
        <w:t>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развития их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жизненной компетенции.</w:t>
      </w:r>
    </w:p>
    <w:p w14:paraId="023C0072" w14:textId="77777777" w:rsidR="001F167D" w:rsidRDefault="001F167D">
      <w:pPr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2E9BDA6" w14:textId="77777777" w:rsidR="001F167D" w:rsidRDefault="00E44A9C">
      <w:pPr>
        <w:pStyle w:val="a3"/>
        <w:spacing w:before="74"/>
        <w:ind w:right="1130" w:firstLine="708"/>
      </w:pPr>
      <w:r>
        <w:lastRenderedPageBreak/>
        <w:t>Результаты достижений обучающихся с умственной отсталостью (интел-</w:t>
      </w:r>
      <w:r>
        <w:rPr>
          <w:spacing w:val="1"/>
        </w:rPr>
        <w:t xml:space="preserve"> </w:t>
      </w:r>
      <w:r>
        <w:t>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качества образования обучающихся. При определении подходов к осу-</w:t>
      </w:r>
      <w:r>
        <w:rPr>
          <w:spacing w:val="1"/>
        </w:rPr>
        <w:t xml:space="preserve"> </w:t>
      </w:r>
      <w:r>
        <w:t>ществлению оценки результатов целесообразно опираться на следующие прин-</w:t>
      </w:r>
      <w:r>
        <w:rPr>
          <w:spacing w:val="1"/>
        </w:rPr>
        <w:t xml:space="preserve"> </w:t>
      </w:r>
      <w:r>
        <w:t>ципы:</w:t>
      </w:r>
    </w:p>
    <w:p w14:paraId="6C1D77E6" w14:textId="77777777" w:rsidR="001F167D" w:rsidRDefault="00E44A9C">
      <w:pPr>
        <w:pStyle w:val="a4"/>
        <w:numPr>
          <w:ilvl w:val="0"/>
          <w:numId w:val="89"/>
        </w:numPr>
        <w:tabs>
          <w:tab w:val="left" w:pos="2232"/>
        </w:tabs>
        <w:spacing w:before="1"/>
        <w:ind w:right="1134" w:firstLine="708"/>
        <w:rPr>
          <w:sz w:val="28"/>
        </w:rPr>
      </w:pPr>
      <w:r>
        <w:rPr>
          <w:sz w:val="28"/>
        </w:rPr>
        <w:t>дифференциации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4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ин-</w:t>
      </w:r>
      <w:r>
        <w:rPr>
          <w:spacing w:val="-68"/>
          <w:sz w:val="28"/>
        </w:rPr>
        <w:t xml:space="preserve"> </w:t>
      </w:r>
      <w:r>
        <w:rPr>
          <w:sz w:val="28"/>
        </w:rPr>
        <w:t>дивидуальных особенностей развития и особых образовательных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нарушениями);</w:t>
      </w:r>
    </w:p>
    <w:p w14:paraId="418DA74B" w14:textId="77777777" w:rsidR="001F167D" w:rsidRDefault="00E44A9C">
      <w:pPr>
        <w:pStyle w:val="a4"/>
        <w:numPr>
          <w:ilvl w:val="0"/>
          <w:numId w:val="89"/>
        </w:numPr>
        <w:tabs>
          <w:tab w:val="left" w:pos="2232"/>
        </w:tabs>
        <w:spacing w:before="2"/>
        <w:ind w:right="1141" w:firstLine="708"/>
        <w:rPr>
          <w:sz w:val="28"/>
        </w:rPr>
      </w:pPr>
      <w:r>
        <w:rPr>
          <w:sz w:val="28"/>
        </w:rPr>
        <w:t>объективности оценки, раскрывающей динамику достижений и ка-</w:t>
      </w:r>
      <w:r>
        <w:rPr>
          <w:spacing w:val="1"/>
          <w:sz w:val="28"/>
        </w:rPr>
        <w:t xml:space="preserve"> </w:t>
      </w:r>
      <w:r>
        <w:rPr>
          <w:sz w:val="28"/>
        </w:rPr>
        <w:t>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 обучающихся;</w:t>
      </w:r>
    </w:p>
    <w:p w14:paraId="7257C215" w14:textId="77777777" w:rsidR="001F167D" w:rsidRDefault="00E44A9C">
      <w:pPr>
        <w:pStyle w:val="a4"/>
        <w:numPr>
          <w:ilvl w:val="0"/>
          <w:numId w:val="89"/>
        </w:numPr>
        <w:tabs>
          <w:tab w:val="left" w:pos="2232"/>
        </w:tabs>
        <w:ind w:right="1132" w:firstLine="708"/>
        <w:rPr>
          <w:sz w:val="28"/>
        </w:rPr>
      </w:pPr>
      <w:r>
        <w:rPr>
          <w:sz w:val="28"/>
        </w:rPr>
        <w:t>единства параметров, критериев и инструментария оценки достиже-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в разных образовательных организациях. Для этого необходимым явля-</w:t>
      </w:r>
      <w:r>
        <w:rPr>
          <w:spacing w:val="1"/>
          <w:sz w:val="28"/>
        </w:rPr>
        <w:t xml:space="preserve"> </w:t>
      </w:r>
      <w:r>
        <w:rPr>
          <w:sz w:val="28"/>
        </w:rPr>
        <w:t>ется создание методического обеспечения (описание диагностических материа-</w:t>
      </w:r>
      <w:r>
        <w:rPr>
          <w:spacing w:val="1"/>
          <w:sz w:val="28"/>
        </w:rPr>
        <w:t xml:space="preserve"> </w:t>
      </w:r>
      <w:r>
        <w:rPr>
          <w:sz w:val="28"/>
        </w:rPr>
        <w:t>лов, процедур их применения, сбора, формализации, обработки, обобщения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полученных данных) процесса осуществления оценки достиже-</w:t>
      </w:r>
      <w:r>
        <w:rPr>
          <w:spacing w:val="1"/>
          <w:sz w:val="28"/>
        </w:rPr>
        <w:t xml:space="preserve"> </w:t>
      </w:r>
      <w:r>
        <w:rPr>
          <w:sz w:val="28"/>
        </w:rPr>
        <w:t>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2BBD97AA" w14:textId="77777777" w:rsidR="001F167D" w:rsidRDefault="00E44A9C">
      <w:pPr>
        <w:pStyle w:val="a3"/>
        <w:ind w:right="1133" w:firstLine="708"/>
      </w:pPr>
      <w:r>
        <w:t>Эти принципы отражают целостность системы образования обучающихся</w:t>
      </w:r>
      <w:r>
        <w:rPr>
          <w:spacing w:val="-67"/>
        </w:rPr>
        <w:t xml:space="preserve"> </w:t>
      </w:r>
      <w:r>
        <w:t>с умственной отсталостью (интеллектуальными нарушениями), представляют</w:t>
      </w:r>
      <w:r>
        <w:rPr>
          <w:spacing w:val="1"/>
        </w:rPr>
        <w:t xml:space="preserve"> </w:t>
      </w:r>
      <w:r>
        <w:t>обобщенные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достижений.</w:t>
      </w:r>
    </w:p>
    <w:p w14:paraId="23702E4D" w14:textId="77777777" w:rsidR="001F167D" w:rsidRDefault="00E44A9C">
      <w:pPr>
        <w:pStyle w:val="a3"/>
        <w:ind w:right="1134" w:firstLine="708"/>
      </w:pPr>
      <w:r>
        <w:t>При разработке системы оценки достижений обучающихся в освоении со-</w:t>
      </w:r>
      <w:r>
        <w:rPr>
          <w:spacing w:val="-67"/>
        </w:rPr>
        <w:t xml:space="preserve"> </w:t>
      </w:r>
      <w:r>
        <w:t>держания АООП необходимо ориентироваться на представленный в Стандарте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</w:p>
    <w:p w14:paraId="21ACF5C6" w14:textId="77777777" w:rsidR="001F167D" w:rsidRDefault="00E44A9C">
      <w:pPr>
        <w:pStyle w:val="a3"/>
        <w:ind w:right="1138" w:firstLine="708"/>
      </w:pPr>
      <w:r>
        <w:t>Обеспечение дифференцированной оценки достижений 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имеет определяю-</w:t>
      </w:r>
      <w:r>
        <w:rPr>
          <w:spacing w:val="-67"/>
        </w:rPr>
        <w:t xml:space="preserve"> </w:t>
      </w:r>
      <w:r>
        <w:t>щее</w:t>
      </w:r>
      <w:r>
        <w:rPr>
          <w:spacing w:val="-1"/>
        </w:rPr>
        <w:t xml:space="preserve"> </w:t>
      </w:r>
      <w:r w:rsidR="00321579">
        <w:t>значение для оцен</w:t>
      </w:r>
      <w:r>
        <w:t>ки качества</w:t>
      </w:r>
      <w:r>
        <w:rPr>
          <w:spacing w:val="-3"/>
        </w:rPr>
        <w:t xml:space="preserve"> </w:t>
      </w:r>
      <w:r>
        <w:t>образования.</w:t>
      </w:r>
    </w:p>
    <w:p w14:paraId="035D7072" w14:textId="77777777" w:rsidR="001F167D" w:rsidRDefault="00E44A9C">
      <w:pPr>
        <w:pStyle w:val="a3"/>
        <w:spacing w:before="1"/>
        <w:ind w:right="1131" w:firstLine="708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Стандарта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умственной</w:t>
      </w:r>
      <w:r>
        <w:rPr>
          <w:spacing w:val="-68"/>
        </w:rPr>
        <w:t xml:space="preserve"> </w:t>
      </w:r>
      <w:r>
        <w:t>отсталостью</w:t>
      </w:r>
      <w:r>
        <w:rPr>
          <w:spacing w:val="-15"/>
        </w:rPr>
        <w:t xml:space="preserve"> </w:t>
      </w:r>
      <w:r>
        <w:t>(интеллектуальными</w:t>
      </w:r>
      <w:r>
        <w:rPr>
          <w:spacing w:val="-13"/>
        </w:rPr>
        <w:t xml:space="preserve"> </w:t>
      </w:r>
      <w:r>
        <w:t>нарушениями)</w:t>
      </w:r>
      <w:r>
        <w:rPr>
          <w:spacing w:val="-13"/>
        </w:rPr>
        <w:t xml:space="preserve"> </w:t>
      </w:r>
      <w:r>
        <w:t>оценке</w:t>
      </w:r>
      <w:r>
        <w:rPr>
          <w:spacing w:val="-16"/>
        </w:rPr>
        <w:t xml:space="preserve"> </w:t>
      </w:r>
      <w:r>
        <w:t>подлежат</w:t>
      </w:r>
      <w:r>
        <w:rPr>
          <w:spacing w:val="-13"/>
        </w:rPr>
        <w:t xml:space="preserve"> </w:t>
      </w:r>
      <w:r>
        <w:t>личностные</w:t>
      </w:r>
      <w:r>
        <w:rPr>
          <w:spacing w:val="-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результаты.</w:t>
      </w:r>
    </w:p>
    <w:p w14:paraId="32AF6BC7" w14:textId="77777777" w:rsidR="001F167D" w:rsidRDefault="00E44A9C">
      <w:pPr>
        <w:pStyle w:val="a3"/>
        <w:ind w:right="1131" w:firstLine="70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социаль-</w:t>
      </w:r>
      <w:r>
        <w:rPr>
          <w:spacing w:val="1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 для решения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9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обеспечивающими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социаль-</w:t>
      </w:r>
      <w:r>
        <w:rPr>
          <w:spacing w:val="-67"/>
        </w:rPr>
        <w:t xml:space="preserve"> </w:t>
      </w:r>
      <w:r>
        <w:t>ных отношений обучающихся в</w:t>
      </w:r>
      <w:r>
        <w:rPr>
          <w:spacing w:val="-4"/>
        </w:rPr>
        <w:t xml:space="preserve"> </w:t>
      </w:r>
      <w:r>
        <w:t>различных средах.</w:t>
      </w:r>
    </w:p>
    <w:p w14:paraId="0EC68B23" w14:textId="77777777" w:rsidR="001F167D" w:rsidRDefault="00E44A9C">
      <w:pPr>
        <w:pStyle w:val="a3"/>
        <w:ind w:right="1135" w:firstLine="708"/>
      </w:pPr>
      <w:r>
        <w:t>Оценка личностных результатов предполагает, прежде всего, оценку про-</w:t>
      </w:r>
      <w:r>
        <w:rPr>
          <w:spacing w:val="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овладении</w:t>
      </w:r>
      <w:r>
        <w:rPr>
          <w:spacing w:val="-6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(жизненными)</w:t>
      </w:r>
      <w:r>
        <w:rPr>
          <w:spacing w:val="-6"/>
        </w:rPr>
        <w:t xml:space="preserve"> </w:t>
      </w:r>
      <w:r>
        <w:t>компетенциями,</w:t>
      </w:r>
      <w:r>
        <w:rPr>
          <w:spacing w:val="-7"/>
        </w:rPr>
        <w:t xml:space="preserve"> </w:t>
      </w:r>
      <w:r>
        <w:t>ко-</w:t>
      </w:r>
      <w:r>
        <w:rPr>
          <w:spacing w:val="-68"/>
        </w:rPr>
        <w:t xml:space="preserve"> </w:t>
      </w:r>
      <w:r>
        <w:t>торые, в конечном итоге, составляют основу этих результатов. При этом, неко-</w:t>
      </w:r>
      <w:r>
        <w:rPr>
          <w:spacing w:val="1"/>
        </w:rPr>
        <w:t xml:space="preserve"> </w:t>
      </w:r>
      <w:r>
        <w:t>торые личностные результаты (например, комплекс результатов: «формирова-</w:t>
      </w:r>
      <w:r>
        <w:rPr>
          <w:spacing w:val="1"/>
        </w:rPr>
        <w:t xml:space="preserve"> </w:t>
      </w:r>
      <w:r>
        <w:t>ния гражданского самосознания») могут быть оценены исключительно каче-</w:t>
      </w:r>
      <w:r>
        <w:rPr>
          <w:spacing w:val="1"/>
        </w:rPr>
        <w:t xml:space="preserve"> </w:t>
      </w:r>
      <w:r>
        <w:t>ственно.</w:t>
      </w:r>
    </w:p>
    <w:p w14:paraId="71D46905" w14:textId="77777777" w:rsidR="001F167D" w:rsidRDefault="00E44A9C">
      <w:pPr>
        <w:pStyle w:val="a3"/>
        <w:spacing w:before="1"/>
        <w:ind w:right="1131" w:firstLine="708"/>
      </w:pPr>
      <w:r>
        <w:t>Всесторонняя и комплексная оценка овладения обучающимися социаль-</w:t>
      </w:r>
      <w:r>
        <w:rPr>
          <w:spacing w:val="1"/>
        </w:rPr>
        <w:t xml:space="preserve"> </w:t>
      </w:r>
      <w:r>
        <w:t>ными (жизненными) компетенциями может осуществляться на основании при-</w:t>
      </w:r>
      <w:r>
        <w:rPr>
          <w:spacing w:val="1"/>
        </w:rPr>
        <w:t xml:space="preserve"> </w:t>
      </w:r>
      <w:r>
        <w:t>менения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экспертной оценки, который представляет собой процедуру</w:t>
      </w:r>
      <w:r>
        <w:rPr>
          <w:spacing w:val="1"/>
        </w:rPr>
        <w:t xml:space="preserve"> </w:t>
      </w:r>
      <w:r>
        <w:t>оценки результатов на основе мнений группы специалистов (экспертов). Состав</w:t>
      </w:r>
      <w:r>
        <w:rPr>
          <w:spacing w:val="-67"/>
        </w:rPr>
        <w:t xml:space="preserve"> </w:t>
      </w:r>
      <w:r>
        <w:t>экспертной</w:t>
      </w:r>
      <w:r>
        <w:rPr>
          <w:spacing w:val="39"/>
        </w:rPr>
        <w:t xml:space="preserve"> </w:t>
      </w:r>
      <w:r>
        <w:t>группы</w:t>
      </w:r>
      <w:r>
        <w:rPr>
          <w:spacing w:val="38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38"/>
        </w:rPr>
        <w:t xml:space="preserve"> </w:t>
      </w:r>
      <w:r>
        <w:t>организацией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вклю-</w:t>
      </w:r>
    </w:p>
    <w:p w14:paraId="7CCDE491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1C68358" w14:textId="77777777" w:rsidR="001F167D" w:rsidRDefault="00E44A9C">
      <w:pPr>
        <w:pStyle w:val="a3"/>
        <w:spacing w:before="74"/>
        <w:ind w:right="1133"/>
      </w:pPr>
      <w:r>
        <w:lastRenderedPageBreak/>
        <w:t>чает</w:t>
      </w:r>
      <w:r>
        <w:rPr>
          <w:spacing w:val="-14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медицинских</w:t>
      </w:r>
      <w:r>
        <w:rPr>
          <w:spacing w:val="-13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(учителей,</w:t>
      </w:r>
      <w:r>
        <w:rPr>
          <w:spacing w:val="-16"/>
        </w:rPr>
        <w:t xml:space="preserve"> </w:t>
      </w:r>
      <w:r>
        <w:t>воспитателей,</w:t>
      </w:r>
      <w:r>
        <w:rPr>
          <w:spacing w:val="-13"/>
        </w:rPr>
        <w:t xml:space="preserve"> </w:t>
      </w:r>
      <w:r>
        <w:t>учите-</w:t>
      </w:r>
      <w:r>
        <w:rPr>
          <w:spacing w:val="-67"/>
        </w:rPr>
        <w:t xml:space="preserve"> </w:t>
      </w:r>
      <w:r>
        <w:t>лей-логопедов, педагогов-психологов, социальных педагогов), которые хорошо</w:t>
      </w:r>
      <w:r>
        <w:rPr>
          <w:spacing w:val="1"/>
        </w:rPr>
        <w:t xml:space="preserve"> </w:t>
      </w:r>
      <w:r>
        <w:t>знают ученика. Для полноты оценки личностных результатов освоения обучаю-</w:t>
      </w:r>
      <w:r>
        <w:rPr>
          <w:spacing w:val="-67"/>
        </w:rPr>
        <w:t xml:space="preserve"> </w:t>
      </w:r>
      <w:r>
        <w:t>щимися с умственной отсталостью (интеллектуальными нарушениями) АООП</w:t>
      </w:r>
      <w:r>
        <w:rPr>
          <w:spacing w:val="1"/>
        </w:rPr>
        <w:t xml:space="preserve"> </w:t>
      </w:r>
      <w:r>
        <w:t>следует учитывать мнение родителей (законных представителей), поскольку ос-</w:t>
      </w:r>
      <w:r>
        <w:rPr>
          <w:spacing w:val="-67"/>
        </w:rPr>
        <w:t xml:space="preserve"> </w:t>
      </w:r>
      <w:r>
        <w:t>новой оценки служит анализ изменений поведения обучающегося в повседнев-</w:t>
      </w:r>
      <w:r>
        <w:rPr>
          <w:spacing w:val="1"/>
        </w:rPr>
        <w:t xml:space="preserve"> </w:t>
      </w:r>
      <w:r>
        <w:t>ной жизни в различных социальных средах (школьной и семейной).Результаты</w:t>
      </w:r>
      <w:r>
        <w:rPr>
          <w:spacing w:val="1"/>
        </w:rPr>
        <w:t xml:space="preserve"> </w:t>
      </w:r>
      <w:r>
        <w:t>анализа должны быть представлены в форме удобных и понятных всем членам</w:t>
      </w:r>
      <w:r>
        <w:rPr>
          <w:spacing w:val="1"/>
        </w:rPr>
        <w:t xml:space="preserve"> </w:t>
      </w:r>
      <w:r>
        <w:t>экспертной</w:t>
      </w:r>
      <w:r>
        <w:rPr>
          <w:spacing w:val="-14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условных</w:t>
      </w:r>
      <w:r>
        <w:rPr>
          <w:spacing w:val="-14"/>
        </w:rPr>
        <w:t xml:space="preserve"> </w:t>
      </w:r>
      <w:r>
        <w:t>единицах:</w:t>
      </w:r>
      <w:r>
        <w:rPr>
          <w:spacing w:val="-15"/>
        </w:rPr>
        <w:t xml:space="preserve"> </w:t>
      </w:r>
      <w:r>
        <w:t>0</w:t>
      </w:r>
      <w:r>
        <w:rPr>
          <w:spacing w:val="-14"/>
        </w:rPr>
        <w:t xml:space="preserve"> </w:t>
      </w:r>
      <w:r>
        <w:t>баллов</w:t>
      </w:r>
      <w:r>
        <w:rPr>
          <w:spacing w:val="-16"/>
        </w:rPr>
        <w:t xml:space="preserve"> </w:t>
      </w:r>
      <w:r>
        <w:t>―</w:t>
      </w:r>
      <w:r>
        <w:rPr>
          <w:spacing w:val="-15"/>
        </w:rPr>
        <w:t xml:space="preserve"> </w:t>
      </w:r>
      <w:r>
        <w:t>нет</w:t>
      </w:r>
      <w:r>
        <w:rPr>
          <w:spacing w:val="-14"/>
        </w:rPr>
        <w:t xml:space="preserve"> </w:t>
      </w:r>
      <w:r>
        <w:t>фиксируемой</w:t>
      </w:r>
      <w:r>
        <w:rPr>
          <w:spacing w:val="-14"/>
        </w:rPr>
        <w:t xml:space="preserve"> </w:t>
      </w:r>
      <w:r>
        <w:t>динамики;</w:t>
      </w:r>
      <w:r>
        <w:rPr>
          <w:spacing w:val="-68"/>
        </w:rPr>
        <w:t xml:space="preserve"> </w:t>
      </w:r>
      <w:r>
        <w:t>1 балл ― минимальная динамика; 2 балла ― удовлетворительная динамика; 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динамика.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группе для выработки ориентиров в описании динамики развития социальной</w:t>
      </w:r>
      <w:r>
        <w:rPr>
          <w:spacing w:val="1"/>
        </w:rPr>
        <w:t xml:space="preserve"> </w:t>
      </w:r>
      <w:r w:rsidR="00321579">
        <w:t>(жизнен</w:t>
      </w:r>
      <w:r>
        <w:t>ной) компетенции ребенка. Результаты оценки личностных достиже-</w:t>
      </w:r>
      <w:r>
        <w:rPr>
          <w:spacing w:val="1"/>
        </w:rPr>
        <w:t xml:space="preserve"> </w:t>
      </w:r>
      <w:r>
        <w:t>ний</w:t>
      </w:r>
      <w:r>
        <w:rPr>
          <w:spacing w:val="-7"/>
        </w:rPr>
        <w:t xml:space="preserve"> </w:t>
      </w:r>
      <w:r>
        <w:t>заносятся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индивидуальную</w:t>
      </w:r>
      <w:r>
        <w:rPr>
          <w:spacing w:val="-7"/>
        </w:rPr>
        <w:t xml:space="preserve"> </w:t>
      </w:r>
      <w:r>
        <w:t>карту</w:t>
      </w:r>
      <w:r>
        <w:rPr>
          <w:spacing w:val="-9"/>
        </w:rPr>
        <w:t xml:space="preserve"> </w:t>
      </w:r>
      <w:r>
        <w:t>динамики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8"/>
        </w:rPr>
        <w:t xml:space="preserve"> </w:t>
      </w:r>
      <w:r>
        <w:t>что</w:t>
      </w:r>
      <w:r>
        <w:rPr>
          <w:spacing w:val="-68"/>
        </w:rPr>
        <w:t xml:space="preserve"> </w:t>
      </w:r>
      <w:r w:rsidR="00321579">
        <w:t>позволяет не толь</w:t>
      </w:r>
      <w:r>
        <w:t>ко представить полную картину динамики целостного разви-</w:t>
      </w:r>
      <w:r>
        <w:rPr>
          <w:spacing w:val="-67"/>
        </w:rPr>
        <w:t xml:space="preserve"> </w:t>
      </w:r>
      <w:r>
        <w:t>тия ребенка, но и отследить наличие или отсутствие изменений по отдельным</w:t>
      </w:r>
      <w:r>
        <w:rPr>
          <w:spacing w:val="1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компетенциям.</w:t>
      </w:r>
    </w:p>
    <w:p w14:paraId="37A97367" w14:textId="77777777" w:rsidR="001F167D" w:rsidRDefault="00E44A9C">
      <w:pPr>
        <w:pStyle w:val="a3"/>
        <w:spacing w:before="2"/>
        <w:ind w:right="1133" w:firstLine="708"/>
      </w:pPr>
      <w:r>
        <w:t>Основной формой работы участников экспертной группы является психо-</w:t>
      </w:r>
      <w:r>
        <w:rPr>
          <w:spacing w:val="-67"/>
        </w:rPr>
        <w:t xml:space="preserve"> </w:t>
      </w:r>
      <w:r>
        <w:t>лого-медико-педагогический</w:t>
      </w:r>
      <w:r>
        <w:rPr>
          <w:spacing w:val="-1"/>
        </w:rPr>
        <w:t xml:space="preserve"> </w:t>
      </w:r>
      <w:r>
        <w:t>консилиум.</w:t>
      </w:r>
    </w:p>
    <w:p w14:paraId="7ABD053E" w14:textId="77777777" w:rsidR="001F167D" w:rsidRDefault="00E44A9C">
      <w:pPr>
        <w:pStyle w:val="a3"/>
        <w:ind w:right="1128" w:firstLine="708"/>
      </w:pPr>
      <w:r>
        <w:t>На основе требований, сформулированных в Стандарте, Организация раз-</w:t>
      </w:r>
      <w:r>
        <w:rPr>
          <w:spacing w:val="-67"/>
        </w:rPr>
        <w:t xml:space="preserve"> </w:t>
      </w:r>
      <w:r>
        <w:rPr>
          <w:spacing w:val="-1"/>
        </w:rPr>
        <w:t>рабатывает</w:t>
      </w:r>
      <w:r>
        <w:rPr>
          <w:spacing w:val="-18"/>
        </w:rPr>
        <w:t xml:space="preserve"> </w:t>
      </w:r>
      <w:r>
        <w:rPr>
          <w:spacing w:val="-1"/>
        </w:rPr>
        <w:t>программу</w:t>
      </w:r>
      <w:r>
        <w:rPr>
          <w:spacing w:val="-19"/>
        </w:rPr>
        <w:t xml:space="preserve"> </w:t>
      </w:r>
      <w:r>
        <w:rPr>
          <w:spacing w:val="-1"/>
        </w:rPr>
        <w:t>оценки</w:t>
      </w:r>
      <w:r>
        <w:rPr>
          <w:spacing w:val="-14"/>
        </w:rPr>
        <w:t xml:space="preserve"> </w:t>
      </w:r>
      <w:r>
        <w:t>личностных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типологических</w:t>
      </w:r>
      <w:r>
        <w:rPr>
          <w:spacing w:val="-68"/>
        </w:rPr>
        <w:t xml:space="preserve"> </w:t>
      </w:r>
      <w:r>
        <w:t>и индивидуальных особенностей обучающихся, которая утверждается локаль-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организации.</w:t>
      </w:r>
    </w:p>
    <w:p w14:paraId="407F0FAA" w14:textId="77777777" w:rsidR="001F167D" w:rsidRDefault="00E44A9C">
      <w:pPr>
        <w:pStyle w:val="a3"/>
        <w:spacing w:line="322" w:lineRule="exact"/>
        <w:ind w:left="1521"/>
      </w:pPr>
      <w:r>
        <w:t>Программа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включает:</w:t>
      </w:r>
    </w:p>
    <w:p w14:paraId="6588B536" w14:textId="77777777" w:rsidR="001F167D" w:rsidRDefault="00E44A9C">
      <w:pPr>
        <w:pStyle w:val="a4"/>
        <w:numPr>
          <w:ilvl w:val="0"/>
          <w:numId w:val="88"/>
        </w:numPr>
        <w:tabs>
          <w:tab w:val="left" w:pos="1817"/>
        </w:tabs>
        <w:ind w:right="1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себя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Родину;</w:t>
      </w:r>
    </w:p>
    <w:p w14:paraId="489CCB42" w14:textId="77777777" w:rsidR="001F167D" w:rsidRDefault="00E44A9C">
      <w:pPr>
        <w:pStyle w:val="a4"/>
        <w:numPr>
          <w:ilvl w:val="0"/>
          <w:numId w:val="88"/>
        </w:numPr>
        <w:tabs>
          <w:tab w:val="left" w:pos="1814"/>
        </w:tabs>
        <w:spacing w:before="2"/>
        <w:ind w:right="1141" w:firstLine="708"/>
        <w:rPr>
          <w:sz w:val="28"/>
        </w:rPr>
      </w:pPr>
      <w:r>
        <w:rPr>
          <w:spacing w:val="-1"/>
          <w:sz w:val="28"/>
        </w:rPr>
        <w:t>воспитание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уважительного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иному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куль-</w:t>
      </w:r>
      <w:r>
        <w:rPr>
          <w:spacing w:val="-67"/>
          <w:sz w:val="28"/>
        </w:rPr>
        <w:t xml:space="preserve"> </w:t>
      </w:r>
      <w:r>
        <w:rPr>
          <w:sz w:val="28"/>
        </w:rPr>
        <w:t>туре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14:paraId="422E795E" w14:textId="77777777" w:rsidR="001F167D" w:rsidRDefault="00E44A9C">
      <w:pPr>
        <w:pStyle w:val="a4"/>
        <w:numPr>
          <w:ilvl w:val="0"/>
          <w:numId w:val="88"/>
        </w:numPr>
        <w:tabs>
          <w:tab w:val="left" w:pos="1857"/>
        </w:tabs>
        <w:ind w:right="1133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2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2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28"/>
          <w:sz w:val="28"/>
        </w:rPr>
        <w:t xml:space="preserve"> </w:t>
      </w:r>
      <w:r>
        <w:rPr>
          <w:sz w:val="28"/>
        </w:rPr>
        <w:t>возмож-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ностях,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 необходимом жизнеобеспечении;</w:t>
      </w:r>
    </w:p>
    <w:p w14:paraId="0BF2F58D" w14:textId="77777777" w:rsidR="001F167D" w:rsidRDefault="00E44A9C">
      <w:pPr>
        <w:pStyle w:val="a4"/>
        <w:numPr>
          <w:ilvl w:val="0"/>
          <w:numId w:val="88"/>
        </w:numPr>
        <w:tabs>
          <w:tab w:val="left" w:pos="1896"/>
        </w:tabs>
        <w:ind w:right="1138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63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6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6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66"/>
          <w:sz w:val="28"/>
        </w:rPr>
        <w:t xml:space="preserve"> </w:t>
      </w:r>
      <w:r>
        <w:rPr>
          <w:sz w:val="28"/>
        </w:rPr>
        <w:t>изменяю-</w:t>
      </w:r>
      <w:r>
        <w:rPr>
          <w:spacing w:val="-67"/>
          <w:sz w:val="28"/>
        </w:rPr>
        <w:t xml:space="preserve"> </w:t>
      </w:r>
      <w:r>
        <w:rPr>
          <w:sz w:val="28"/>
        </w:rPr>
        <w:t>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развивающемся мире;</w:t>
      </w:r>
    </w:p>
    <w:p w14:paraId="02C2D301" w14:textId="77777777" w:rsidR="001F167D" w:rsidRDefault="00E44A9C">
      <w:pPr>
        <w:pStyle w:val="a4"/>
        <w:numPr>
          <w:ilvl w:val="0"/>
          <w:numId w:val="88"/>
        </w:numPr>
        <w:tabs>
          <w:tab w:val="left" w:pos="1896"/>
        </w:tabs>
        <w:spacing w:line="242" w:lineRule="auto"/>
        <w:ind w:right="1131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повсе-</w:t>
      </w:r>
      <w:r>
        <w:rPr>
          <w:spacing w:val="-67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07258A5C" w14:textId="77777777" w:rsidR="001F167D" w:rsidRDefault="00E44A9C">
      <w:pPr>
        <w:pStyle w:val="a4"/>
        <w:numPr>
          <w:ilvl w:val="0"/>
          <w:numId w:val="88"/>
        </w:numPr>
        <w:tabs>
          <w:tab w:val="left" w:pos="1840"/>
        </w:tabs>
        <w:ind w:right="1135" w:firstLine="708"/>
        <w:rPr>
          <w:sz w:val="28"/>
        </w:rPr>
      </w:pPr>
      <w:r>
        <w:rPr>
          <w:sz w:val="28"/>
        </w:rPr>
        <w:t>владение навыками коммуникации и принятыми нормами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коммуни-</w:t>
      </w:r>
      <w:r>
        <w:rPr>
          <w:spacing w:val="-68"/>
          <w:sz w:val="28"/>
        </w:rPr>
        <w:t xml:space="preserve"> </w:t>
      </w:r>
      <w:r>
        <w:rPr>
          <w:sz w:val="28"/>
        </w:rPr>
        <w:t>кативными компетенциями, использование доступных информационных техно-</w:t>
      </w:r>
      <w:r>
        <w:rPr>
          <w:spacing w:val="-67"/>
          <w:sz w:val="28"/>
        </w:rPr>
        <w:t xml:space="preserve"> </w:t>
      </w:r>
      <w:r>
        <w:rPr>
          <w:sz w:val="28"/>
        </w:rPr>
        <w:t>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коммуникации;</w:t>
      </w:r>
    </w:p>
    <w:p w14:paraId="4639995B" w14:textId="77777777" w:rsidR="001F167D" w:rsidRDefault="00E44A9C">
      <w:pPr>
        <w:pStyle w:val="a4"/>
        <w:numPr>
          <w:ilvl w:val="0"/>
          <w:numId w:val="88"/>
        </w:numPr>
        <w:tabs>
          <w:tab w:val="left" w:pos="1819"/>
        </w:tabs>
        <w:spacing w:line="242" w:lineRule="auto"/>
        <w:ind w:right="1136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 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ролей;</w:t>
      </w:r>
    </w:p>
    <w:p w14:paraId="2ABD0FCB" w14:textId="77777777" w:rsidR="001F167D" w:rsidRDefault="00E44A9C">
      <w:pPr>
        <w:pStyle w:val="a4"/>
        <w:numPr>
          <w:ilvl w:val="0"/>
          <w:numId w:val="88"/>
        </w:numPr>
        <w:tabs>
          <w:tab w:val="left" w:pos="1821"/>
        </w:tabs>
        <w:ind w:right="1139" w:firstLine="708"/>
        <w:rPr>
          <w:sz w:val="28"/>
        </w:rPr>
      </w:pP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соци-</w:t>
      </w:r>
      <w:r>
        <w:rPr>
          <w:spacing w:val="-67"/>
          <w:sz w:val="28"/>
        </w:rPr>
        <w:t xml:space="preserve"> </w:t>
      </w:r>
      <w:r>
        <w:rPr>
          <w:sz w:val="28"/>
        </w:rPr>
        <w:t>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 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32139DD6" w14:textId="77777777" w:rsidR="001F167D" w:rsidRDefault="00E44A9C">
      <w:pPr>
        <w:pStyle w:val="a4"/>
        <w:numPr>
          <w:ilvl w:val="0"/>
          <w:numId w:val="88"/>
        </w:numPr>
        <w:tabs>
          <w:tab w:val="left" w:pos="1872"/>
        </w:tabs>
        <w:ind w:right="1133" w:firstLine="708"/>
        <w:rPr>
          <w:sz w:val="28"/>
        </w:rPr>
      </w:pPr>
      <w:r>
        <w:rPr>
          <w:sz w:val="28"/>
        </w:rPr>
        <w:t>сформированность навыков сотрудничества с взрослыми и сверстни-</w:t>
      </w:r>
      <w:r>
        <w:rPr>
          <w:spacing w:val="1"/>
          <w:sz w:val="28"/>
        </w:rPr>
        <w:t xml:space="preserve"> </w:t>
      </w:r>
      <w:r>
        <w:rPr>
          <w:sz w:val="28"/>
        </w:rPr>
        <w:t>ками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14:paraId="359AF256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44F8DAF" w14:textId="77777777" w:rsidR="001F167D" w:rsidRDefault="00E44A9C">
      <w:pPr>
        <w:pStyle w:val="a4"/>
        <w:numPr>
          <w:ilvl w:val="0"/>
          <w:numId w:val="88"/>
        </w:numPr>
        <w:tabs>
          <w:tab w:val="left" w:pos="1955"/>
        </w:tabs>
        <w:spacing w:before="74"/>
        <w:ind w:right="1132" w:firstLine="708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14"/>
          <w:sz w:val="28"/>
        </w:rPr>
        <w:t xml:space="preserve"> </w:t>
      </w:r>
      <w:r>
        <w:rPr>
          <w:sz w:val="28"/>
        </w:rPr>
        <w:t>мира,</w:t>
      </w:r>
      <w:r>
        <w:rPr>
          <w:spacing w:val="-13"/>
          <w:sz w:val="28"/>
        </w:rPr>
        <w:t xml:space="preserve"> </w:t>
      </w:r>
      <w:r>
        <w:rPr>
          <w:sz w:val="28"/>
        </w:rPr>
        <w:t>ее</w:t>
      </w:r>
      <w:r>
        <w:rPr>
          <w:spacing w:val="-13"/>
          <w:sz w:val="28"/>
        </w:rPr>
        <w:t xml:space="preserve"> </w:t>
      </w:r>
      <w:r>
        <w:rPr>
          <w:sz w:val="28"/>
        </w:rPr>
        <w:t>временно-пространствен-</w:t>
      </w:r>
      <w:r>
        <w:rPr>
          <w:spacing w:val="-68"/>
          <w:sz w:val="28"/>
        </w:rPr>
        <w:t xml:space="preserve"> 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14:paraId="4AFB2E24" w14:textId="77777777" w:rsidR="001F167D" w:rsidRDefault="00E44A9C">
      <w:pPr>
        <w:pStyle w:val="a4"/>
        <w:numPr>
          <w:ilvl w:val="0"/>
          <w:numId w:val="88"/>
        </w:numPr>
        <w:tabs>
          <w:tab w:val="left" w:pos="1968"/>
        </w:tabs>
        <w:spacing w:before="2" w:line="322" w:lineRule="exact"/>
        <w:ind w:left="1967" w:hanging="447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чувств;</w:t>
      </w:r>
    </w:p>
    <w:p w14:paraId="2126046E" w14:textId="77777777" w:rsidR="001F167D" w:rsidRDefault="00E44A9C">
      <w:pPr>
        <w:pStyle w:val="a4"/>
        <w:numPr>
          <w:ilvl w:val="0"/>
          <w:numId w:val="88"/>
        </w:numPr>
        <w:tabs>
          <w:tab w:val="left" w:pos="1981"/>
        </w:tabs>
        <w:ind w:right="1138" w:firstLine="708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эмоцио-</w:t>
      </w:r>
      <w:r>
        <w:rPr>
          <w:spacing w:val="1"/>
          <w:sz w:val="28"/>
        </w:rPr>
        <w:t xml:space="preserve"> </w:t>
      </w:r>
      <w:r>
        <w:rPr>
          <w:sz w:val="28"/>
        </w:rPr>
        <w:t>нально-нравственной отзывчивости и взаимопомощи, проявление сопережива-</w:t>
      </w:r>
      <w:r>
        <w:rPr>
          <w:spacing w:val="1"/>
          <w:sz w:val="28"/>
        </w:rPr>
        <w:t xml:space="preserve"> 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к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14:paraId="4A84B246" w14:textId="77777777" w:rsidR="001F167D" w:rsidRDefault="00E44A9C">
      <w:pPr>
        <w:pStyle w:val="a4"/>
        <w:numPr>
          <w:ilvl w:val="0"/>
          <w:numId w:val="88"/>
        </w:numPr>
        <w:tabs>
          <w:tab w:val="left" w:pos="1996"/>
        </w:tabs>
        <w:spacing w:before="1"/>
        <w:ind w:right="1136" w:firstLine="708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 отно-</w:t>
      </w:r>
      <w:r>
        <w:rPr>
          <w:spacing w:val="-67"/>
          <w:sz w:val="28"/>
        </w:rPr>
        <w:t xml:space="preserve"> </w:t>
      </w:r>
      <w:r>
        <w:rPr>
          <w:sz w:val="28"/>
        </w:rPr>
        <w:t>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и духовным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ценностям;</w:t>
      </w:r>
    </w:p>
    <w:p w14:paraId="5FB7F7C0" w14:textId="77777777" w:rsidR="001F167D" w:rsidRDefault="00E44A9C">
      <w:pPr>
        <w:pStyle w:val="a4"/>
        <w:numPr>
          <w:ilvl w:val="0"/>
          <w:numId w:val="88"/>
        </w:numPr>
        <w:tabs>
          <w:tab w:val="left" w:pos="1965"/>
        </w:tabs>
        <w:spacing w:line="320" w:lineRule="exact"/>
        <w:ind w:left="1964" w:hanging="444"/>
        <w:rPr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жизни.</w:t>
      </w:r>
    </w:p>
    <w:p w14:paraId="2FA8762A" w14:textId="77777777" w:rsidR="001F167D" w:rsidRDefault="00E44A9C">
      <w:pPr>
        <w:ind w:left="1521" w:right="2893"/>
        <w:jc w:val="both"/>
        <w:rPr>
          <w:b/>
          <w:sz w:val="24"/>
        </w:rPr>
      </w:pPr>
      <w:r>
        <w:rPr>
          <w:b/>
          <w:sz w:val="24"/>
        </w:rPr>
        <w:t>Перечень параметров и индикаторов оценки каждого результата.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</w:p>
    <w:p w14:paraId="6CC9F4EF" w14:textId="77777777" w:rsidR="001F167D" w:rsidRDefault="001F167D">
      <w:pPr>
        <w:pStyle w:val="a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87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84"/>
        <w:gridCol w:w="2573"/>
        <w:gridCol w:w="5043"/>
      </w:tblGrid>
      <w:tr w:rsidR="001F167D" w14:paraId="72721A08" w14:textId="77777777">
        <w:trPr>
          <w:trHeight w:val="552"/>
        </w:trPr>
        <w:tc>
          <w:tcPr>
            <w:tcW w:w="557" w:type="dxa"/>
          </w:tcPr>
          <w:p w14:paraId="1AC66033" w14:textId="77777777" w:rsidR="001F167D" w:rsidRDefault="00E44A9C">
            <w:pPr>
              <w:pStyle w:val="TableParagraph"/>
              <w:spacing w:line="276" w:lineRule="exact"/>
              <w:ind w:left="117" w:right="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384" w:type="dxa"/>
          </w:tcPr>
          <w:p w14:paraId="4765433E" w14:textId="77777777" w:rsidR="001F167D" w:rsidRDefault="00E44A9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2573" w:type="dxa"/>
          </w:tcPr>
          <w:p w14:paraId="12D17CA4" w14:textId="77777777" w:rsidR="001F167D" w:rsidRDefault="00E44A9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5043" w:type="dxa"/>
          </w:tcPr>
          <w:p w14:paraId="09A74E43" w14:textId="77777777" w:rsidR="001F167D" w:rsidRDefault="00E44A9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1F167D" w14:paraId="1D07CAEF" w14:textId="77777777">
        <w:trPr>
          <w:trHeight w:val="553"/>
        </w:trPr>
        <w:tc>
          <w:tcPr>
            <w:tcW w:w="557" w:type="dxa"/>
            <w:vMerge w:val="restart"/>
          </w:tcPr>
          <w:p w14:paraId="1E5D9FDE" w14:textId="77777777" w:rsidR="001F167D" w:rsidRDefault="00E44A9C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4" w:type="dxa"/>
            <w:vMerge w:val="restart"/>
          </w:tcPr>
          <w:p w14:paraId="08CABDFA" w14:textId="77777777" w:rsidR="001F167D" w:rsidRDefault="00E44A9C">
            <w:pPr>
              <w:pStyle w:val="TableParagraph"/>
              <w:spacing w:before="1"/>
              <w:ind w:left="117" w:right="96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573" w:type="dxa"/>
            <w:vMerge w:val="restart"/>
          </w:tcPr>
          <w:p w14:paraId="64E6C761" w14:textId="77777777" w:rsidR="001F167D" w:rsidRDefault="00E44A9C">
            <w:pPr>
              <w:pStyle w:val="TableParagraph"/>
              <w:spacing w:before="1"/>
              <w:ind w:left="117" w:right="8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043" w:type="dxa"/>
          </w:tcPr>
          <w:p w14:paraId="047BD0D9" w14:textId="77777777" w:rsidR="001F167D" w:rsidRDefault="00E44A9C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проживания</w:t>
            </w:r>
          </w:p>
        </w:tc>
      </w:tr>
      <w:tr w:rsidR="001F167D" w14:paraId="0F5A6FBE" w14:textId="77777777">
        <w:trPr>
          <w:trHeight w:val="275"/>
        </w:trPr>
        <w:tc>
          <w:tcPr>
            <w:tcW w:w="557" w:type="dxa"/>
            <w:vMerge/>
            <w:tcBorders>
              <w:top w:val="nil"/>
            </w:tcBorders>
          </w:tcPr>
          <w:p w14:paraId="4F00EBD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7164A01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3C5DD43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76A4122E" w14:textId="77777777" w:rsidR="001F167D" w:rsidRDefault="00E44A9C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1F167D" w14:paraId="743B0A58" w14:textId="77777777">
        <w:trPr>
          <w:trHeight w:val="827"/>
        </w:trPr>
        <w:tc>
          <w:tcPr>
            <w:tcW w:w="557" w:type="dxa"/>
            <w:vMerge/>
            <w:tcBorders>
              <w:top w:val="nil"/>
            </w:tcBorders>
          </w:tcPr>
          <w:p w14:paraId="1B7D776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375AB12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2D4A7C2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1D8AE334" w14:textId="77777777" w:rsidR="001F167D" w:rsidRDefault="00E44A9C">
            <w:pPr>
              <w:pStyle w:val="TableParagraph"/>
              <w:spacing w:line="276" w:lineRule="exact"/>
              <w:ind w:left="117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других национальностей, проживаю-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1F167D" w14:paraId="1E77F350" w14:textId="77777777">
        <w:trPr>
          <w:trHeight w:val="274"/>
        </w:trPr>
        <w:tc>
          <w:tcPr>
            <w:tcW w:w="557" w:type="dxa"/>
            <w:vMerge/>
            <w:tcBorders>
              <w:top w:val="nil"/>
            </w:tcBorders>
          </w:tcPr>
          <w:p w14:paraId="1808C49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236B6B3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6AFCEEF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0467D58B" w14:textId="77777777" w:rsidR="001F167D" w:rsidRDefault="00E44A9C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1F167D" w14:paraId="2919FA81" w14:textId="77777777">
        <w:trPr>
          <w:trHeight w:val="570"/>
        </w:trPr>
        <w:tc>
          <w:tcPr>
            <w:tcW w:w="557" w:type="dxa"/>
            <w:vMerge/>
            <w:tcBorders>
              <w:top w:val="nil"/>
            </w:tcBorders>
          </w:tcPr>
          <w:p w14:paraId="7ABE184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69B6624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14E58C8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454CA9C6" w14:textId="77777777" w:rsidR="001F167D" w:rsidRDefault="00E44A9C">
            <w:pPr>
              <w:pStyle w:val="TableParagraph"/>
              <w:spacing w:line="270" w:lineRule="atLeast"/>
              <w:ind w:left="117" w:right="419"/>
              <w:rPr>
                <w:sz w:val="24"/>
              </w:rPr>
            </w:pPr>
            <w:r>
              <w:rPr>
                <w:sz w:val="24"/>
              </w:rPr>
              <w:t>Выполняет требования правил внутреннего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1F167D" w14:paraId="6D8BDBBC" w14:textId="77777777">
        <w:trPr>
          <w:trHeight w:val="827"/>
        </w:trPr>
        <w:tc>
          <w:tcPr>
            <w:tcW w:w="557" w:type="dxa"/>
            <w:vMerge/>
            <w:tcBorders>
              <w:top w:val="nil"/>
            </w:tcBorders>
          </w:tcPr>
          <w:p w14:paraId="64ABFE1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353F2F9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5411840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3F02E805" w14:textId="77777777" w:rsidR="001F167D" w:rsidRDefault="00E44A9C">
            <w:pPr>
              <w:pStyle w:val="TableParagraph"/>
              <w:spacing w:line="276" w:lineRule="exact"/>
              <w:ind w:left="117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посвященных знаменательным для России 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там.</w:t>
            </w:r>
          </w:p>
        </w:tc>
      </w:tr>
      <w:tr w:rsidR="001F167D" w14:paraId="5B9C852C" w14:textId="77777777">
        <w:trPr>
          <w:trHeight w:val="1177"/>
        </w:trPr>
        <w:tc>
          <w:tcPr>
            <w:tcW w:w="557" w:type="dxa"/>
            <w:vMerge/>
            <w:tcBorders>
              <w:top w:val="nil"/>
            </w:tcBorders>
          </w:tcPr>
          <w:p w14:paraId="2979A5E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3ADF147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 w:val="restart"/>
          </w:tcPr>
          <w:p w14:paraId="1B2203BC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02F61499" w14:textId="77777777" w:rsidR="001F167D" w:rsidRDefault="001F167D">
            <w:pPr>
              <w:pStyle w:val="TableParagraph"/>
              <w:spacing w:before="3"/>
              <w:rPr>
                <w:b/>
              </w:rPr>
            </w:pPr>
          </w:p>
          <w:p w14:paraId="3580E821" w14:textId="77777777" w:rsidR="001F167D" w:rsidRDefault="00E44A9C">
            <w:pPr>
              <w:pStyle w:val="TableParagraph"/>
              <w:tabs>
                <w:tab w:val="left" w:pos="1114"/>
                <w:tab w:val="left" w:pos="2266"/>
              </w:tabs>
              <w:ind w:left="105" w:right="8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  <w:t>гордости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5043" w:type="dxa"/>
          </w:tcPr>
          <w:p w14:paraId="2D561CD3" w14:textId="77777777" w:rsidR="001F167D" w:rsidRDefault="00E44A9C">
            <w:pPr>
              <w:pStyle w:val="TableParagraph"/>
              <w:spacing w:before="104"/>
              <w:ind w:left="117"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героях и важнейших 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1F167D" w14:paraId="4AD786C3" w14:textId="77777777">
        <w:trPr>
          <w:trHeight w:val="745"/>
        </w:trPr>
        <w:tc>
          <w:tcPr>
            <w:tcW w:w="557" w:type="dxa"/>
            <w:vMerge/>
            <w:tcBorders>
              <w:top w:val="nil"/>
            </w:tcBorders>
          </w:tcPr>
          <w:p w14:paraId="1EADBD8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0A4BD38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19FDED4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3D85A353" w14:textId="77777777" w:rsidR="001F167D" w:rsidRDefault="00E44A9C">
            <w:pPr>
              <w:pStyle w:val="TableParagraph"/>
              <w:spacing w:before="87"/>
              <w:ind w:left="117" w:right="6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промыслам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1F167D" w14:paraId="5AFF07F3" w14:textId="77777777">
        <w:trPr>
          <w:trHeight w:val="489"/>
        </w:trPr>
        <w:tc>
          <w:tcPr>
            <w:tcW w:w="557" w:type="dxa"/>
            <w:vMerge w:val="restart"/>
          </w:tcPr>
          <w:p w14:paraId="4959B7FD" w14:textId="77777777" w:rsidR="001F167D" w:rsidRDefault="00E44A9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4" w:type="dxa"/>
            <w:vMerge w:val="restart"/>
          </w:tcPr>
          <w:p w14:paraId="11F433E3" w14:textId="77777777" w:rsidR="001F167D" w:rsidRDefault="00E44A9C">
            <w:pPr>
              <w:pStyle w:val="TableParagraph"/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иному мнению,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2573" w:type="dxa"/>
            <w:vMerge w:val="restart"/>
          </w:tcPr>
          <w:p w14:paraId="6077502C" w14:textId="77777777" w:rsidR="001F167D" w:rsidRDefault="00E44A9C">
            <w:pPr>
              <w:pStyle w:val="TableParagraph"/>
              <w:tabs>
                <w:tab w:val="left" w:pos="1912"/>
              </w:tabs>
              <w:ind w:left="117" w:right="93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5043" w:type="dxa"/>
          </w:tcPr>
          <w:p w14:paraId="5C4B977A" w14:textId="77777777" w:rsidR="001F167D" w:rsidRDefault="00E44A9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Выслушивает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говорящего,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перебивая.</w:t>
            </w:r>
          </w:p>
        </w:tc>
      </w:tr>
      <w:tr w:rsidR="001F167D" w14:paraId="11BA127E" w14:textId="77777777">
        <w:trPr>
          <w:trHeight w:val="551"/>
        </w:trPr>
        <w:tc>
          <w:tcPr>
            <w:tcW w:w="557" w:type="dxa"/>
            <w:vMerge/>
            <w:tcBorders>
              <w:top w:val="nil"/>
            </w:tcBorders>
          </w:tcPr>
          <w:p w14:paraId="04E0CCF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3F23275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42A8529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4E75A14E" w14:textId="77777777" w:rsidR="001F167D" w:rsidRDefault="00E44A9C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вероисповедания,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1F167D" w14:paraId="65C11CAF" w14:textId="77777777">
        <w:trPr>
          <w:trHeight w:val="745"/>
        </w:trPr>
        <w:tc>
          <w:tcPr>
            <w:tcW w:w="557" w:type="dxa"/>
            <w:vMerge/>
            <w:tcBorders>
              <w:top w:val="nil"/>
            </w:tcBorders>
          </w:tcPr>
          <w:p w14:paraId="2A64277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5F4BDDB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7C84D61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0F164E28" w14:textId="77777777" w:rsidR="001F167D" w:rsidRDefault="00E44A9C">
            <w:pPr>
              <w:pStyle w:val="TableParagraph"/>
              <w:spacing w:before="89"/>
              <w:ind w:left="117" w:right="36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</w:tr>
      <w:tr w:rsidR="001F167D" w14:paraId="548DF908" w14:textId="77777777">
        <w:trPr>
          <w:trHeight w:val="553"/>
        </w:trPr>
        <w:tc>
          <w:tcPr>
            <w:tcW w:w="557" w:type="dxa"/>
            <w:vMerge w:val="restart"/>
            <w:tcBorders>
              <w:bottom w:val="nil"/>
            </w:tcBorders>
          </w:tcPr>
          <w:p w14:paraId="3C7662B4" w14:textId="77777777" w:rsidR="001F167D" w:rsidRDefault="00E44A9C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4" w:type="dxa"/>
            <w:vMerge w:val="restart"/>
            <w:tcBorders>
              <w:bottom w:val="nil"/>
            </w:tcBorders>
          </w:tcPr>
          <w:p w14:paraId="24B57A45" w14:textId="77777777" w:rsidR="001F167D" w:rsidRDefault="00E44A9C">
            <w:pPr>
              <w:pStyle w:val="TableParagraph"/>
              <w:tabs>
                <w:tab w:val="left" w:pos="2151"/>
              </w:tabs>
              <w:spacing w:before="1"/>
              <w:ind w:left="117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можностях,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 жизнеобеспече-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  <w:tc>
          <w:tcPr>
            <w:tcW w:w="2573" w:type="dxa"/>
            <w:vMerge w:val="restart"/>
            <w:tcBorders>
              <w:bottom w:val="nil"/>
            </w:tcBorders>
          </w:tcPr>
          <w:p w14:paraId="61206B9A" w14:textId="77777777" w:rsidR="001F167D" w:rsidRDefault="00E44A9C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5043" w:type="dxa"/>
          </w:tcPr>
          <w:p w14:paraId="33CCD82D" w14:textId="77777777" w:rsidR="001F167D" w:rsidRDefault="00E44A9C">
            <w:pPr>
              <w:pStyle w:val="TableParagraph"/>
              <w:tabs>
                <w:tab w:val="left" w:pos="1153"/>
                <w:tab w:val="left" w:pos="2767"/>
                <w:tab w:val="left" w:pos="3098"/>
                <w:tab w:val="left" w:pos="3748"/>
              </w:tabs>
              <w:spacing w:line="270" w:lineRule="atLeast"/>
              <w:ind w:left="117" w:right="422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  <w:t>информацией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себе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(Ф.И.О.,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школы).</w:t>
            </w:r>
          </w:p>
        </w:tc>
      </w:tr>
      <w:tr w:rsidR="001F167D" w14:paraId="45F56F5A" w14:textId="77777777">
        <w:trPr>
          <w:trHeight w:val="551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65979B1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  <w:bottom w:val="nil"/>
            </w:tcBorders>
          </w:tcPr>
          <w:p w14:paraId="0424E25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  <w:bottom w:val="nil"/>
            </w:tcBorders>
          </w:tcPr>
          <w:p w14:paraId="160C3DE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6EAEE0DD" w14:textId="77777777" w:rsidR="001F167D" w:rsidRDefault="00E44A9C">
            <w:pPr>
              <w:pStyle w:val="TableParagraph"/>
              <w:spacing w:line="276" w:lineRule="exact"/>
              <w:ind w:left="117" w:right="81"/>
              <w:rPr>
                <w:sz w:val="24"/>
              </w:rPr>
            </w:pPr>
            <w:r>
              <w:rPr>
                <w:sz w:val="24"/>
              </w:rPr>
              <w:t>Умеет адекватно оценить свои силы и возмож-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(различает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могу»).</w:t>
            </w:r>
          </w:p>
        </w:tc>
      </w:tr>
      <w:tr w:rsidR="001F167D" w14:paraId="066BE726" w14:textId="77777777">
        <w:trPr>
          <w:trHeight w:val="826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73BDAD4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  <w:bottom w:val="nil"/>
            </w:tcBorders>
          </w:tcPr>
          <w:p w14:paraId="4EAD77F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  <w:bottom w:val="nil"/>
            </w:tcBorders>
          </w:tcPr>
          <w:p w14:paraId="6FE07CF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12273D6B" w14:textId="77777777" w:rsidR="001F167D" w:rsidRDefault="00E44A9C">
            <w:pPr>
              <w:pStyle w:val="TableParagraph"/>
              <w:spacing w:line="276" w:lineRule="exact"/>
              <w:ind w:left="117" w:right="99"/>
              <w:jc w:val="both"/>
              <w:rPr>
                <w:sz w:val="24"/>
              </w:rPr>
            </w:pPr>
            <w:r>
              <w:rPr>
                <w:sz w:val="24"/>
              </w:rPr>
              <w:t>Понимает, что можно и чего нельзя: в еде,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нагрузке, в приеме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</w:p>
        </w:tc>
      </w:tr>
    </w:tbl>
    <w:p w14:paraId="748F55E6" w14:textId="77777777" w:rsidR="001F167D" w:rsidRDefault="001F167D">
      <w:pPr>
        <w:spacing w:line="276" w:lineRule="exact"/>
        <w:jc w:val="both"/>
        <w:rPr>
          <w:sz w:val="24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7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84"/>
        <w:gridCol w:w="2573"/>
        <w:gridCol w:w="5043"/>
      </w:tblGrid>
      <w:tr w:rsidR="001F167D" w14:paraId="2A29823B" w14:textId="77777777">
        <w:trPr>
          <w:trHeight w:val="830"/>
        </w:trPr>
        <w:tc>
          <w:tcPr>
            <w:tcW w:w="557" w:type="dxa"/>
            <w:vMerge w:val="restart"/>
            <w:tcBorders>
              <w:top w:val="nil"/>
            </w:tcBorders>
          </w:tcPr>
          <w:p w14:paraId="39DF422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  <w:vMerge w:val="restart"/>
            <w:tcBorders>
              <w:top w:val="nil"/>
            </w:tcBorders>
          </w:tcPr>
          <w:p w14:paraId="44F8C34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573" w:type="dxa"/>
            <w:tcBorders>
              <w:top w:val="nil"/>
            </w:tcBorders>
          </w:tcPr>
          <w:p w14:paraId="16686C1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43" w:type="dxa"/>
          </w:tcPr>
          <w:p w14:paraId="3F07540B" w14:textId="77777777" w:rsidR="001F167D" w:rsidRDefault="00E44A9C">
            <w:pPr>
              <w:pStyle w:val="TableParagraph"/>
              <w:ind w:left="117" w:right="446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адаптивными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(очки,</w:t>
            </w:r>
          </w:p>
          <w:p w14:paraId="173011D9" w14:textId="77777777" w:rsidR="001F167D" w:rsidRDefault="00E44A9C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1F167D" w14:paraId="60F7A507" w14:textId="77777777">
        <w:trPr>
          <w:trHeight w:val="1849"/>
        </w:trPr>
        <w:tc>
          <w:tcPr>
            <w:tcW w:w="557" w:type="dxa"/>
            <w:vMerge/>
            <w:tcBorders>
              <w:top w:val="nil"/>
            </w:tcBorders>
          </w:tcPr>
          <w:p w14:paraId="1575E77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673D14B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 w:val="restart"/>
          </w:tcPr>
          <w:p w14:paraId="2D4FDC6A" w14:textId="77777777" w:rsidR="001F167D" w:rsidRDefault="00E44A9C">
            <w:pPr>
              <w:pStyle w:val="TableParagraph"/>
              <w:spacing w:before="98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щью, связанной с жиз-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необеспечением</w:t>
            </w:r>
          </w:p>
        </w:tc>
        <w:tc>
          <w:tcPr>
            <w:tcW w:w="5043" w:type="dxa"/>
          </w:tcPr>
          <w:p w14:paraId="6BC789A0" w14:textId="77777777" w:rsidR="001F167D" w:rsidRDefault="00E44A9C">
            <w:pPr>
              <w:pStyle w:val="TableParagraph"/>
              <w:spacing w:before="98"/>
              <w:ind w:left="117" w:right="98"/>
              <w:jc w:val="both"/>
              <w:rPr>
                <w:sz w:val="24"/>
              </w:rPr>
            </w:pPr>
            <w:r>
              <w:rPr>
                <w:sz w:val="24"/>
              </w:rPr>
              <w:t>Умеет обратиться ко взрослому за помощью,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 просьбу, точно описать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никшую проблему в области жизнеобеспече-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(у меня болит, эту мне нельзя, у меня 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лергия, можно я пересяду, мне не видно, 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 шрифта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</w:tr>
      <w:tr w:rsidR="001F167D" w14:paraId="2E1C099C" w14:textId="77777777">
        <w:trPr>
          <w:trHeight w:val="1559"/>
        </w:trPr>
        <w:tc>
          <w:tcPr>
            <w:tcW w:w="557" w:type="dxa"/>
            <w:vMerge/>
            <w:tcBorders>
              <w:top w:val="nil"/>
            </w:tcBorders>
          </w:tcPr>
          <w:p w14:paraId="1782D89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11BB9A3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6517A11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568B03C2" w14:textId="77777777" w:rsidR="001F167D" w:rsidRDefault="00E44A9C">
            <w:pPr>
              <w:pStyle w:val="TableParagraph"/>
              <w:spacing w:before="84"/>
              <w:ind w:left="117" w:right="97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 необходимость связаться с 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принятия решения в области жизнеобеспе-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</w:tr>
      <w:tr w:rsidR="001F167D" w14:paraId="33567723" w14:textId="77777777">
        <w:trPr>
          <w:trHeight w:val="520"/>
        </w:trPr>
        <w:tc>
          <w:tcPr>
            <w:tcW w:w="557" w:type="dxa"/>
            <w:vMerge/>
            <w:tcBorders>
              <w:top w:val="nil"/>
            </w:tcBorders>
          </w:tcPr>
          <w:p w14:paraId="04A9813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75CFB34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3C1DE53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61EF45D2" w14:textId="77777777" w:rsidR="001F167D" w:rsidRDefault="00E44A9C">
            <w:pPr>
              <w:pStyle w:val="TableParagraph"/>
              <w:spacing w:before="84"/>
              <w:ind w:left="11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</w:tr>
      <w:tr w:rsidR="001F167D" w14:paraId="7BE4EC00" w14:textId="77777777">
        <w:trPr>
          <w:trHeight w:val="3035"/>
        </w:trPr>
        <w:tc>
          <w:tcPr>
            <w:tcW w:w="557" w:type="dxa"/>
            <w:vMerge w:val="restart"/>
          </w:tcPr>
          <w:p w14:paraId="17253822" w14:textId="77777777" w:rsidR="001F167D" w:rsidRDefault="00E44A9C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4" w:type="dxa"/>
            <w:vMerge w:val="restart"/>
          </w:tcPr>
          <w:p w14:paraId="09E72F98" w14:textId="77777777" w:rsidR="001F167D" w:rsidRDefault="00E44A9C">
            <w:pPr>
              <w:pStyle w:val="TableParagraph"/>
              <w:ind w:left="117" w:right="95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573" w:type="dxa"/>
            <w:vMerge w:val="restart"/>
          </w:tcPr>
          <w:p w14:paraId="05199963" w14:textId="77777777" w:rsidR="001F167D" w:rsidRDefault="00E44A9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  <w:tc>
          <w:tcPr>
            <w:tcW w:w="5043" w:type="dxa"/>
          </w:tcPr>
          <w:p w14:paraId="421E2329" w14:textId="77777777" w:rsidR="001F167D" w:rsidRDefault="00E44A9C">
            <w:pPr>
              <w:pStyle w:val="TableParagraph"/>
              <w:ind w:left="117" w:right="42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педагоги):</w:t>
            </w:r>
          </w:p>
          <w:p w14:paraId="1937BE94" w14:textId="77777777" w:rsidR="001F167D" w:rsidRDefault="00E44A9C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spacing w:line="237" w:lineRule="auto"/>
              <w:ind w:right="513" w:firstLine="0"/>
              <w:rPr>
                <w:sz w:val="24"/>
              </w:rPr>
            </w:pPr>
            <w:r>
              <w:rPr>
                <w:sz w:val="24"/>
              </w:rPr>
              <w:t>слушает и слышит («слушать объяснение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уроке»);</w:t>
            </w:r>
          </w:p>
          <w:p w14:paraId="0A96EFB6" w14:textId="77777777" w:rsidR="001F167D" w:rsidRDefault="00E44A9C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  <w:p w14:paraId="5B76D895" w14:textId="77777777" w:rsidR="001F167D" w:rsidRDefault="00E44A9C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благодарность;</w:t>
            </w:r>
          </w:p>
          <w:p w14:paraId="795FA032" w14:textId="77777777" w:rsidR="001F167D" w:rsidRDefault="00E44A9C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14:paraId="649196B9" w14:textId="77777777" w:rsidR="001F167D" w:rsidRDefault="00E44A9C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договаривается;</w:t>
            </w:r>
          </w:p>
          <w:p w14:paraId="40501B16" w14:textId="77777777" w:rsidR="001F167D" w:rsidRDefault="00E44A9C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доводит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начатую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конца;</w:t>
            </w:r>
          </w:p>
          <w:p w14:paraId="5C2BF9B3" w14:textId="77777777" w:rsidR="001F167D" w:rsidRDefault="00E44A9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-вступает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  <w:p w14:paraId="1E1738A6" w14:textId="77777777" w:rsidR="001F167D" w:rsidRDefault="00E44A9C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spacing w:line="262" w:lineRule="exact"/>
              <w:ind w:left="256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</w:tc>
      </w:tr>
      <w:tr w:rsidR="001F167D" w14:paraId="4DC5B900" w14:textId="77777777">
        <w:trPr>
          <w:trHeight w:val="2210"/>
        </w:trPr>
        <w:tc>
          <w:tcPr>
            <w:tcW w:w="557" w:type="dxa"/>
            <w:vMerge/>
            <w:tcBorders>
              <w:top w:val="nil"/>
            </w:tcBorders>
          </w:tcPr>
          <w:p w14:paraId="183EC8F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3BAF92A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5999E6F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003F34FB" w14:textId="77777777" w:rsidR="001F167D" w:rsidRDefault="00E44A9C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</w:p>
          <w:p w14:paraId="13E03616" w14:textId="77777777" w:rsidR="001F167D" w:rsidRDefault="00E44A9C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знакомится;</w:t>
            </w:r>
          </w:p>
          <w:p w14:paraId="1B87A69D" w14:textId="77777777" w:rsidR="001F167D" w:rsidRDefault="00E44A9C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присоединяется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14:paraId="3E0F94DB" w14:textId="77777777" w:rsidR="001F167D" w:rsidRDefault="00E44A9C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просит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одолжении;</w:t>
            </w:r>
          </w:p>
          <w:p w14:paraId="76CE6DF9" w14:textId="77777777" w:rsidR="001F167D" w:rsidRDefault="00E44A9C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симпатию;</w:t>
            </w:r>
          </w:p>
          <w:p w14:paraId="685DD02E" w14:textId="77777777" w:rsidR="001F167D" w:rsidRDefault="00E44A9C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  <w:p w14:paraId="7208761C" w14:textId="77777777" w:rsidR="001F167D" w:rsidRDefault="00E44A9C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делится;</w:t>
            </w:r>
          </w:p>
          <w:p w14:paraId="49A8049C" w14:textId="77777777" w:rsidR="001F167D" w:rsidRDefault="00E44A9C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извиняется</w:t>
            </w:r>
          </w:p>
        </w:tc>
      </w:tr>
      <w:tr w:rsidR="001F167D" w14:paraId="3F5398AA" w14:textId="77777777">
        <w:trPr>
          <w:trHeight w:val="1297"/>
        </w:trPr>
        <w:tc>
          <w:tcPr>
            <w:tcW w:w="557" w:type="dxa"/>
            <w:vMerge/>
            <w:tcBorders>
              <w:top w:val="nil"/>
            </w:tcBorders>
          </w:tcPr>
          <w:p w14:paraId="3557172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6920316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 w:val="restart"/>
          </w:tcPr>
          <w:p w14:paraId="1314D88D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21C4444F" w14:textId="77777777" w:rsidR="001F167D" w:rsidRDefault="00E44A9C">
            <w:pPr>
              <w:pStyle w:val="TableParagraph"/>
              <w:tabs>
                <w:tab w:val="left" w:pos="1448"/>
              </w:tabs>
              <w:spacing w:before="171"/>
              <w:ind w:left="105" w:right="8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5043" w:type="dxa"/>
          </w:tcPr>
          <w:p w14:paraId="017D4F30" w14:textId="77777777" w:rsidR="001F167D" w:rsidRDefault="00E44A9C">
            <w:pPr>
              <w:pStyle w:val="TableParagraph"/>
              <w:spacing w:before="98"/>
              <w:ind w:left="117" w:right="96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со взрослыми и сверст-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</w:t>
            </w:r>
          </w:p>
        </w:tc>
      </w:tr>
      <w:tr w:rsidR="001F167D" w14:paraId="58F8DC98" w14:textId="77777777">
        <w:trPr>
          <w:trHeight w:val="748"/>
        </w:trPr>
        <w:tc>
          <w:tcPr>
            <w:tcW w:w="557" w:type="dxa"/>
            <w:vMerge/>
            <w:tcBorders>
              <w:top w:val="nil"/>
            </w:tcBorders>
          </w:tcPr>
          <w:p w14:paraId="05147C6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7DF4C3F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320EF16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02502DC7" w14:textId="77777777" w:rsidR="001F167D" w:rsidRDefault="00E44A9C">
            <w:pPr>
              <w:pStyle w:val="TableParagraph"/>
              <w:spacing w:before="84"/>
              <w:ind w:left="117" w:right="578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принять адекватное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</w:tr>
      <w:tr w:rsidR="001F167D" w14:paraId="27920EF1" w14:textId="77777777">
        <w:trPr>
          <w:trHeight w:val="1379"/>
        </w:trPr>
        <w:tc>
          <w:tcPr>
            <w:tcW w:w="557" w:type="dxa"/>
            <w:vMerge w:val="restart"/>
            <w:tcBorders>
              <w:bottom w:val="nil"/>
            </w:tcBorders>
          </w:tcPr>
          <w:p w14:paraId="5E33A0FD" w14:textId="77777777" w:rsidR="001F167D" w:rsidRDefault="00E44A9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4" w:type="dxa"/>
            <w:vMerge w:val="restart"/>
            <w:tcBorders>
              <w:bottom w:val="nil"/>
            </w:tcBorders>
          </w:tcPr>
          <w:p w14:paraId="7DB3FEB8" w14:textId="77777777" w:rsidR="001F167D" w:rsidRDefault="00E44A9C">
            <w:pPr>
              <w:pStyle w:val="TableParagraph"/>
              <w:tabs>
                <w:tab w:val="left" w:pos="1705"/>
              </w:tabs>
              <w:ind w:left="117" w:right="9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ально-бытовыми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повседнев-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73" w:type="dxa"/>
            <w:vMerge w:val="restart"/>
            <w:tcBorders>
              <w:bottom w:val="nil"/>
            </w:tcBorders>
          </w:tcPr>
          <w:p w14:paraId="7D3FDFDC" w14:textId="77777777" w:rsidR="001F167D" w:rsidRDefault="00E44A9C">
            <w:pPr>
              <w:pStyle w:val="TableParagraph"/>
              <w:ind w:left="117" w:right="38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социально-бытовых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5043" w:type="dxa"/>
          </w:tcPr>
          <w:p w14:paraId="167C076A" w14:textId="77777777" w:rsidR="001F167D" w:rsidRDefault="00E44A9C">
            <w:pPr>
              <w:pStyle w:val="TableParagraph"/>
              <w:ind w:left="117" w:right="97"/>
              <w:jc w:val="both"/>
              <w:rPr>
                <w:sz w:val="24"/>
              </w:rPr>
            </w:pPr>
            <w:r>
              <w:rPr>
                <w:sz w:val="24"/>
              </w:rPr>
              <w:t>Знает и применяет изученные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 безопасности: обращение с электропри-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</w:p>
          <w:p w14:paraId="2F35372A" w14:textId="77777777" w:rsidR="001F167D" w:rsidRDefault="00E44A9C">
            <w:pPr>
              <w:pStyle w:val="TableParagraph"/>
              <w:spacing w:line="270" w:lineRule="atLeast"/>
              <w:ind w:left="117" w:right="97"/>
              <w:jc w:val="both"/>
              <w:rPr>
                <w:sz w:val="24"/>
              </w:rPr>
            </w:pPr>
            <w:r>
              <w:rPr>
                <w:sz w:val="24"/>
              </w:rPr>
              <w:t>ния на дороге, в транспорте и при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</w:tr>
      <w:tr w:rsidR="001F167D" w14:paraId="35BA2EBA" w14:textId="77777777">
        <w:trPr>
          <w:trHeight w:val="325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2953EE5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  <w:bottom w:val="nil"/>
            </w:tcBorders>
          </w:tcPr>
          <w:p w14:paraId="13EC7C8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  <w:bottom w:val="nil"/>
            </w:tcBorders>
          </w:tcPr>
          <w:p w14:paraId="7272A5A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3349EA9C" w14:textId="77777777" w:rsidR="001F167D" w:rsidRDefault="00E44A9C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</w:tbl>
    <w:p w14:paraId="429F570F" w14:textId="77777777" w:rsidR="001F167D" w:rsidRDefault="001F167D">
      <w:pPr>
        <w:spacing w:line="268" w:lineRule="exac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7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84"/>
        <w:gridCol w:w="2573"/>
        <w:gridCol w:w="5043"/>
      </w:tblGrid>
      <w:tr w:rsidR="001F167D" w14:paraId="041F474E" w14:textId="77777777">
        <w:trPr>
          <w:trHeight w:val="830"/>
        </w:trPr>
        <w:tc>
          <w:tcPr>
            <w:tcW w:w="557" w:type="dxa"/>
            <w:vMerge w:val="restart"/>
            <w:tcBorders>
              <w:top w:val="nil"/>
            </w:tcBorders>
          </w:tcPr>
          <w:p w14:paraId="75DBAAD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384" w:type="dxa"/>
            <w:vMerge w:val="restart"/>
            <w:tcBorders>
              <w:top w:val="nil"/>
            </w:tcBorders>
          </w:tcPr>
          <w:p w14:paraId="07361CD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573" w:type="dxa"/>
            <w:tcBorders>
              <w:top w:val="nil"/>
            </w:tcBorders>
          </w:tcPr>
          <w:p w14:paraId="41FD9EC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43" w:type="dxa"/>
          </w:tcPr>
          <w:p w14:paraId="39C0177F" w14:textId="77777777" w:rsidR="001F167D" w:rsidRDefault="00E44A9C">
            <w:pPr>
              <w:pStyle w:val="TableParagraph"/>
              <w:ind w:left="117" w:right="9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повседневных</w:t>
            </w:r>
          </w:p>
          <w:p w14:paraId="1952449F" w14:textId="77777777" w:rsidR="001F167D" w:rsidRDefault="00E44A9C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бытовых дел</w:t>
            </w:r>
          </w:p>
        </w:tc>
      </w:tr>
      <w:tr w:rsidR="001F167D" w14:paraId="6C267CE6" w14:textId="77777777">
        <w:trPr>
          <w:trHeight w:val="1297"/>
        </w:trPr>
        <w:tc>
          <w:tcPr>
            <w:tcW w:w="557" w:type="dxa"/>
            <w:vMerge/>
            <w:tcBorders>
              <w:top w:val="nil"/>
            </w:tcBorders>
          </w:tcPr>
          <w:p w14:paraId="3EFF300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5EE1B12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 w:val="restart"/>
          </w:tcPr>
          <w:p w14:paraId="13567C71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77F0A8E7" w14:textId="77777777" w:rsidR="001F167D" w:rsidRDefault="001F167D">
            <w:pPr>
              <w:pStyle w:val="TableParagraph"/>
              <w:spacing w:before="10"/>
              <w:rPr>
                <w:b/>
                <w:sz w:val="38"/>
              </w:rPr>
            </w:pPr>
          </w:p>
          <w:p w14:paraId="668CAC6A" w14:textId="77777777" w:rsidR="001F167D" w:rsidRDefault="00E44A9C">
            <w:pPr>
              <w:pStyle w:val="TableParagraph"/>
              <w:ind w:left="105" w:right="393"/>
              <w:rPr>
                <w:sz w:val="24"/>
              </w:rPr>
            </w:pPr>
            <w:r>
              <w:rPr>
                <w:sz w:val="24"/>
              </w:rPr>
              <w:t>Социально-бытовая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5043" w:type="dxa"/>
          </w:tcPr>
          <w:p w14:paraId="3DBF3A25" w14:textId="77777777" w:rsidR="001F167D" w:rsidRDefault="00E44A9C">
            <w:pPr>
              <w:pStyle w:val="TableParagraph"/>
              <w:spacing w:before="98"/>
              <w:ind w:left="117" w:right="28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 ориентироваться в расписании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занятий</w:t>
            </w:r>
          </w:p>
        </w:tc>
      </w:tr>
      <w:tr w:rsidR="001F167D" w14:paraId="50C32CD9" w14:textId="77777777">
        <w:trPr>
          <w:trHeight w:val="748"/>
        </w:trPr>
        <w:tc>
          <w:tcPr>
            <w:tcW w:w="557" w:type="dxa"/>
            <w:vMerge/>
            <w:tcBorders>
              <w:top w:val="nil"/>
            </w:tcBorders>
          </w:tcPr>
          <w:p w14:paraId="1B926D2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5B71624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27D42F1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121F2B0C" w14:textId="77777777" w:rsidR="001F167D" w:rsidRDefault="00E44A9C">
            <w:pPr>
              <w:pStyle w:val="TableParagraph"/>
              <w:tabs>
                <w:tab w:val="left" w:pos="1381"/>
                <w:tab w:val="left" w:pos="1707"/>
                <w:tab w:val="left" w:pos="3345"/>
                <w:tab w:val="left" w:pos="4206"/>
              </w:tabs>
              <w:spacing w:before="84"/>
              <w:ind w:left="117" w:right="101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повседневной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F167D" w14:paraId="35E90F95" w14:textId="77777777">
        <w:trPr>
          <w:trHeight w:val="827"/>
        </w:trPr>
        <w:tc>
          <w:tcPr>
            <w:tcW w:w="557" w:type="dxa"/>
            <w:vMerge w:val="restart"/>
          </w:tcPr>
          <w:p w14:paraId="6A9C513A" w14:textId="77777777" w:rsidR="001F167D" w:rsidRDefault="00E44A9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4" w:type="dxa"/>
            <w:vMerge w:val="restart"/>
          </w:tcPr>
          <w:p w14:paraId="09E51A74" w14:textId="77777777" w:rsidR="001F167D" w:rsidRDefault="00E44A9C">
            <w:pPr>
              <w:pStyle w:val="TableParagraph"/>
              <w:ind w:left="117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 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573" w:type="dxa"/>
          </w:tcPr>
          <w:p w14:paraId="35349BB3" w14:textId="77777777" w:rsidR="001F167D" w:rsidRDefault="00E44A9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  <w:p w14:paraId="3E45E769" w14:textId="77777777" w:rsidR="001F167D" w:rsidRDefault="00E44A9C">
            <w:pPr>
              <w:pStyle w:val="TableParagraph"/>
              <w:tabs>
                <w:tab w:val="left" w:pos="1239"/>
              </w:tabs>
              <w:spacing w:line="270" w:lineRule="atLeast"/>
              <w:ind w:left="117" w:right="9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</w:p>
        </w:tc>
        <w:tc>
          <w:tcPr>
            <w:tcW w:w="5043" w:type="dxa"/>
          </w:tcPr>
          <w:p w14:paraId="1ACB88A1" w14:textId="77777777" w:rsidR="001F167D" w:rsidRDefault="00E44A9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комму-</w:t>
            </w:r>
          </w:p>
          <w:p w14:paraId="0D454808" w14:textId="77777777" w:rsidR="001F167D" w:rsidRDefault="00E44A9C">
            <w:pPr>
              <w:pStyle w:val="TableParagraph"/>
              <w:spacing w:line="270" w:lineRule="atLeast"/>
              <w:ind w:left="117" w:right="89"/>
              <w:rPr>
                <w:sz w:val="24"/>
              </w:rPr>
            </w:pPr>
            <w:r>
              <w:rPr>
                <w:sz w:val="24"/>
              </w:rPr>
              <w:t>никацию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sz w:val="24"/>
              </w:rPr>
              <w:t>меет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1F167D" w14:paraId="1BAE6C3D" w14:textId="77777777">
        <w:trPr>
          <w:trHeight w:val="1039"/>
        </w:trPr>
        <w:tc>
          <w:tcPr>
            <w:tcW w:w="557" w:type="dxa"/>
            <w:vMerge/>
            <w:tcBorders>
              <w:top w:val="nil"/>
            </w:tcBorders>
          </w:tcPr>
          <w:p w14:paraId="4907953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42F3D01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 w:val="restart"/>
          </w:tcPr>
          <w:p w14:paraId="1E8216C3" w14:textId="77777777" w:rsidR="001F167D" w:rsidRDefault="00E44A9C">
            <w:pPr>
              <w:pStyle w:val="TableParagraph"/>
              <w:tabs>
                <w:tab w:val="left" w:pos="1239"/>
              </w:tabs>
              <w:spacing w:before="98"/>
              <w:ind w:left="117" w:right="9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043" w:type="dxa"/>
          </w:tcPr>
          <w:p w14:paraId="7FAFF09B" w14:textId="77777777" w:rsidR="001F167D" w:rsidRDefault="00E44A9C">
            <w:pPr>
              <w:pStyle w:val="TableParagraph"/>
              <w:spacing w:before="98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Может инициировать и поддерживать комму-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никацию со сверстниками, умеет 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  <w:tr w:rsidR="001F167D" w14:paraId="4A8875DE" w14:textId="77777777">
        <w:trPr>
          <w:trHeight w:val="760"/>
        </w:trPr>
        <w:tc>
          <w:tcPr>
            <w:tcW w:w="557" w:type="dxa"/>
            <w:vMerge/>
            <w:tcBorders>
              <w:top w:val="nil"/>
            </w:tcBorders>
          </w:tcPr>
          <w:p w14:paraId="0D7B127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457F27F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3A2CB09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5F7FF28A" w14:textId="77777777" w:rsidR="001F167D" w:rsidRDefault="00E44A9C">
            <w:pPr>
              <w:pStyle w:val="TableParagraph"/>
              <w:spacing w:before="98"/>
              <w:ind w:left="11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 ситуации</w:t>
            </w:r>
          </w:p>
        </w:tc>
      </w:tr>
      <w:tr w:rsidR="001F167D" w14:paraId="75A0D1CB" w14:textId="77777777">
        <w:trPr>
          <w:trHeight w:val="1655"/>
        </w:trPr>
        <w:tc>
          <w:tcPr>
            <w:tcW w:w="557" w:type="dxa"/>
            <w:vMerge w:val="restart"/>
          </w:tcPr>
          <w:p w14:paraId="701EA867" w14:textId="77777777" w:rsidR="001F167D" w:rsidRDefault="00E44A9C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84" w:type="dxa"/>
            <w:vMerge w:val="restart"/>
          </w:tcPr>
          <w:p w14:paraId="632F60B1" w14:textId="77777777" w:rsidR="001F167D" w:rsidRDefault="00E44A9C">
            <w:pPr>
              <w:pStyle w:val="TableParagraph"/>
              <w:ind w:left="117" w:right="193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ального окружения,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 соответ-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ствующих 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 и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2573" w:type="dxa"/>
          </w:tcPr>
          <w:p w14:paraId="2B9D4815" w14:textId="77777777" w:rsidR="001F167D" w:rsidRDefault="00E44A9C">
            <w:pPr>
              <w:pStyle w:val="TableParagraph"/>
              <w:ind w:left="117" w:right="8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BE3290B" w14:textId="77777777" w:rsidR="001F167D" w:rsidRDefault="00E44A9C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людьми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туса</w:t>
            </w:r>
          </w:p>
        </w:tc>
        <w:tc>
          <w:tcPr>
            <w:tcW w:w="5043" w:type="dxa"/>
            <w:tcBorders>
              <w:bottom w:val="single" w:sz="4" w:space="0" w:color="000000"/>
            </w:tcBorders>
          </w:tcPr>
          <w:p w14:paraId="64AA558C" w14:textId="77777777" w:rsidR="001F167D" w:rsidRDefault="00E44A9C">
            <w:pPr>
              <w:pStyle w:val="TableParagraph"/>
              <w:ind w:left="117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Соблюдает правила поведения в разных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альных ситуациях: с близкими в семье, с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1F167D" w14:paraId="04D07058" w14:textId="77777777">
        <w:trPr>
          <w:trHeight w:val="2692"/>
        </w:trPr>
        <w:tc>
          <w:tcPr>
            <w:tcW w:w="557" w:type="dxa"/>
            <w:vMerge/>
            <w:tcBorders>
              <w:top w:val="nil"/>
            </w:tcBorders>
          </w:tcPr>
          <w:p w14:paraId="359D553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6FDA7A7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tcBorders>
              <w:right w:val="single" w:sz="4" w:space="0" w:color="000000"/>
            </w:tcBorders>
          </w:tcPr>
          <w:p w14:paraId="2B99FC02" w14:textId="77777777" w:rsidR="001F167D" w:rsidRDefault="001F167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D659019" w14:textId="77777777" w:rsidR="001F167D" w:rsidRDefault="00E44A9C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14:paraId="4C55F1D6" w14:textId="77777777" w:rsidR="001F167D" w:rsidRDefault="00E44A9C">
            <w:pPr>
              <w:pStyle w:val="TableParagraph"/>
              <w:spacing w:before="1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8805" w14:textId="77777777" w:rsidR="001F167D" w:rsidRDefault="00E44A9C">
            <w:pPr>
              <w:pStyle w:val="TableParagraph"/>
              <w:spacing w:before="100"/>
              <w:ind w:left="120" w:right="99"/>
              <w:jc w:val="both"/>
              <w:rPr>
                <w:sz w:val="24"/>
              </w:rPr>
            </w:pPr>
            <w:r>
              <w:rPr>
                <w:sz w:val="24"/>
              </w:rPr>
              <w:t>Отвечает за свои поступки. Уважает свое мне-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мнение окружающих. Умеет вступить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и общаться в соответствие с возрас-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близостью и социальным статусом собе-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седника, коррективно привлечь к себе внима-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отстраниться от нежелательно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 свои чувства:</w:t>
            </w:r>
          </w:p>
          <w:p w14:paraId="590DE329" w14:textId="77777777" w:rsidR="001F167D" w:rsidRDefault="00E44A9C">
            <w:pPr>
              <w:pStyle w:val="TableParagraph"/>
              <w:ind w:left="120"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отказ,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недовольство,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намерение,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F167D" w14:paraId="4DD432CA" w14:textId="77777777">
        <w:trPr>
          <w:trHeight w:val="1316"/>
        </w:trPr>
        <w:tc>
          <w:tcPr>
            <w:tcW w:w="557" w:type="dxa"/>
            <w:vMerge/>
            <w:tcBorders>
              <w:top w:val="nil"/>
            </w:tcBorders>
          </w:tcPr>
          <w:p w14:paraId="4B72884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03E3015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36B7D9AC" w14:textId="77777777" w:rsidR="001F167D" w:rsidRDefault="00E44A9C">
            <w:pPr>
              <w:pStyle w:val="TableParagraph"/>
              <w:spacing w:before="101"/>
              <w:ind w:left="10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5043" w:type="dxa"/>
            <w:tcBorders>
              <w:top w:val="single" w:sz="4" w:space="0" w:color="000000"/>
            </w:tcBorders>
          </w:tcPr>
          <w:p w14:paraId="46267E9D" w14:textId="77777777" w:rsidR="001F167D" w:rsidRDefault="00E44A9C">
            <w:pPr>
              <w:pStyle w:val="TableParagraph"/>
              <w:spacing w:before="101"/>
              <w:ind w:left="117" w:right="95"/>
              <w:jc w:val="both"/>
              <w:rPr>
                <w:sz w:val="24"/>
              </w:rPr>
            </w:pPr>
            <w:r>
              <w:rPr>
                <w:sz w:val="24"/>
              </w:rPr>
              <w:t>Знает некоторые общечеловеческие (базовые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ценности):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достоинство.</w:t>
            </w:r>
          </w:p>
        </w:tc>
      </w:tr>
      <w:tr w:rsidR="001F167D" w14:paraId="37AA96B8" w14:textId="77777777">
        <w:trPr>
          <w:trHeight w:val="1104"/>
        </w:trPr>
        <w:tc>
          <w:tcPr>
            <w:tcW w:w="557" w:type="dxa"/>
            <w:vMerge w:val="restart"/>
          </w:tcPr>
          <w:p w14:paraId="60AD3C7B" w14:textId="77777777" w:rsidR="001F167D" w:rsidRDefault="00E44A9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4" w:type="dxa"/>
            <w:vMerge w:val="restart"/>
          </w:tcPr>
          <w:p w14:paraId="70F6375D" w14:textId="77777777" w:rsidR="001F167D" w:rsidRDefault="00E44A9C">
            <w:pPr>
              <w:pStyle w:val="TableParagraph"/>
              <w:ind w:left="117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2573" w:type="dxa"/>
          </w:tcPr>
          <w:p w14:paraId="30B6CE37" w14:textId="77777777" w:rsidR="001F167D" w:rsidRDefault="00E44A9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5043" w:type="dxa"/>
          </w:tcPr>
          <w:p w14:paraId="7011EF51" w14:textId="77777777" w:rsidR="001F167D" w:rsidRDefault="00E44A9C">
            <w:pPr>
              <w:pStyle w:val="TableParagraph"/>
              <w:ind w:left="117" w:right="89"/>
              <w:rPr>
                <w:sz w:val="24"/>
              </w:rPr>
            </w:pPr>
            <w:r>
              <w:rPr>
                <w:sz w:val="24"/>
              </w:rPr>
              <w:t>Понимае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(посещает</w:t>
            </w:r>
          </w:p>
          <w:p w14:paraId="7B16E05F" w14:textId="77777777" w:rsidR="001F167D" w:rsidRDefault="00E44A9C">
            <w:pPr>
              <w:pStyle w:val="TableParagraph"/>
              <w:spacing w:line="270" w:lineRule="atLeast"/>
              <w:ind w:left="117" w:right="94"/>
              <w:rPr>
                <w:sz w:val="24"/>
              </w:rPr>
            </w:pPr>
            <w:r>
              <w:rPr>
                <w:sz w:val="24"/>
              </w:rPr>
              <w:t>школу,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причины)</w:t>
            </w:r>
          </w:p>
        </w:tc>
      </w:tr>
      <w:tr w:rsidR="001F167D" w14:paraId="13735D48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2664F49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0A077C2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 w:val="restart"/>
          </w:tcPr>
          <w:p w14:paraId="5C339CD8" w14:textId="77777777" w:rsidR="001F167D" w:rsidRDefault="00E44A9C">
            <w:pPr>
              <w:pStyle w:val="TableParagraph"/>
              <w:spacing w:before="211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Развитость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043" w:type="dxa"/>
          </w:tcPr>
          <w:p w14:paraId="4314E3C9" w14:textId="77777777" w:rsidR="001F167D" w:rsidRDefault="00E44A9C">
            <w:pPr>
              <w:pStyle w:val="TableParagraph"/>
              <w:spacing w:before="98"/>
              <w:ind w:left="11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внеурочное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</w:tr>
      <w:tr w:rsidR="001F167D" w14:paraId="65D742E1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4BCE3CA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41FA37B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3738989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114381CD" w14:textId="77777777" w:rsidR="001F167D" w:rsidRDefault="00E44A9C">
            <w:pPr>
              <w:pStyle w:val="TableParagraph"/>
              <w:spacing w:before="98"/>
              <w:ind w:left="11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«хорошего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</w:tr>
      <w:tr w:rsidR="001F167D" w14:paraId="3AAB9808" w14:textId="77777777">
        <w:trPr>
          <w:trHeight w:val="551"/>
        </w:trPr>
        <w:tc>
          <w:tcPr>
            <w:tcW w:w="557" w:type="dxa"/>
          </w:tcPr>
          <w:p w14:paraId="0E2D8E6E" w14:textId="77777777" w:rsidR="001F167D" w:rsidRDefault="00E44A9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84" w:type="dxa"/>
          </w:tcPr>
          <w:p w14:paraId="04BDB987" w14:textId="77777777" w:rsidR="001F167D" w:rsidRDefault="00E44A9C">
            <w:pPr>
              <w:pStyle w:val="TableParagraph"/>
              <w:tabs>
                <w:tab w:val="left" w:pos="1409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навыков</w:t>
            </w:r>
          </w:p>
          <w:p w14:paraId="7D831FEB" w14:textId="77777777" w:rsidR="001F167D" w:rsidRDefault="00E44A9C">
            <w:pPr>
              <w:pStyle w:val="TableParagraph"/>
              <w:tabs>
                <w:tab w:val="left" w:pos="2041"/>
              </w:tabs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2573" w:type="dxa"/>
          </w:tcPr>
          <w:p w14:paraId="2A6C7D33" w14:textId="77777777" w:rsidR="001F167D" w:rsidRDefault="00E44A9C">
            <w:pPr>
              <w:pStyle w:val="TableParagraph"/>
              <w:tabs>
                <w:tab w:val="left" w:pos="2230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  <w:t>со</w:t>
            </w:r>
          </w:p>
          <w:p w14:paraId="1F0BC6B3" w14:textId="77777777" w:rsidR="001F167D" w:rsidRDefault="00E44A9C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взрослыми</w:t>
            </w:r>
          </w:p>
        </w:tc>
        <w:tc>
          <w:tcPr>
            <w:tcW w:w="5043" w:type="dxa"/>
          </w:tcPr>
          <w:p w14:paraId="21D28B35" w14:textId="77777777" w:rsidR="001F167D" w:rsidRDefault="00E44A9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Сотрудничает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</w:p>
          <w:p w14:paraId="2533435A" w14:textId="77777777" w:rsidR="001F167D" w:rsidRDefault="00E44A9C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ных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соблюдает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</w:tbl>
    <w:p w14:paraId="63F4378E" w14:textId="77777777" w:rsidR="001F167D" w:rsidRDefault="001F167D">
      <w:pPr>
        <w:spacing w:line="262" w:lineRule="exac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7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85"/>
        <w:gridCol w:w="2572"/>
        <w:gridCol w:w="5043"/>
      </w:tblGrid>
      <w:tr w:rsidR="001F167D" w14:paraId="3382B396" w14:textId="77777777">
        <w:trPr>
          <w:trHeight w:val="553"/>
        </w:trPr>
        <w:tc>
          <w:tcPr>
            <w:tcW w:w="557" w:type="dxa"/>
            <w:vMerge w:val="restart"/>
          </w:tcPr>
          <w:p w14:paraId="2B043BD2" w14:textId="77777777" w:rsidR="001F167D" w:rsidRDefault="001F167D">
            <w:pPr>
              <w:pStyle w:val="TableParagraph"/>
            </w:pPr>
          </w:p>
        </w:tc>
        <w:tc>
          <w:tcPr>
            <w:tcW w:w="2385" w:type="dxa"/>
            <w:vMerge w:val="restart"/>
          </w:tcPr>
          <w:p w14:paraId="5C77BD15" w14:textId="77777777" w:rsidR="001F167D" w:rsidRDefault="00E44A9C">
            <w:pPr>
              <w:pStyle w:val="TableParagraph"/>
              <w:ind w:left="117" w:right="98"/>
              <w:jc w:val="both"/>
              <w:rPr>
                <w:sz w:val="24"/>
              </w:rPr>
            </w:pPr>
            <w:r>
              <w:rPr>
                <w:sz w:val="24"/>
              </w:rPr>
              <w:t>взрослыми и сверст-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никами в разных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572" w:type="dxa"/>
          </w:tcPr>
          <w:p w14:paraId="789DA7A4" w14:textId="77777777" w:rsidR="001F167D" w:rsidRDefault="001F167D">
            <w:pPr>
              <w:pStyle w:val="TableParagraph"/>
            </w:pPr>
          </w:p>
        </w:tc>
        <w:tc>
          <w:tcPr>
            <w:tcW w:w="5043" w:type="dxa"/>
          </w:tcPr>
          <w:p w14:paraId="533536B0" w14:textId="77777777" w:rsidR="001F167D" w:rsidRDefault="00E44A9C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</w:p>
          <w:p w14:paraId="3B7FDE5F" w14:textId="77777777" w:rsidR="001F167D" w:rsidRDefault="00E44A9C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(обращение,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</w:p>
        </w:tc>
      </w:tr>
      <w:tr w:rsidR="001F167D" w14:paraId="3EEC7AB4" w14:textId="77777777">
        <w:trPr>
          <w:trHeight w:val="1036"/>
        </w:trPr>
        <w:tc>
          <w:tcPr>
            <w:tcW w:w="557" w:type="dxa"/>
            <w:vMerge/>
            <w:tcBorders>
              <w:top w:val="nil"/>
            </w:tcBorders>
          </w:tcPr>
          <w:p w14:paraId="3830498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2F807C5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14:paraId="6F2E91A2" w14:textId="77777777" w:rsidR="001F167D" w:rsidRDefault="001F167D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895DC00" w14:textId="77777777" w:rsidR="001F167D" w:rsidRDefault="00E44A9C">
            <w:pPr>
              <w:pStyle w:val="TableParagraph"/>
              <w:tabs>
                <w:tab w:val="left" w:pos="2239"/>
              </w:tabs>
              <w:ind w:left="104" w:right="9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043" w:type="dxa"/>
          </w:tcPr>
          <w:p w14:paraId="5825D86C" w14:textId="77777777" w:rsidR="001F167D" w:rsidRDefault="00E44A9C">
            <w:pPr>
              <w:pStyle w:val="TableParagraph"/>
              <w:spacing w:before="99"/>
              <w:ind w:left="11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в коллективной и групповой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сверстников, с соблюдением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1F167D" w14:paraId="4EC645F9" w14:textId="77777777">
        <w:trPr>
          <w:trHeight w:val="1038"/>
        </w:trPr>
        <w:tc>
          <w:tcPr>
            <w:tcW w:w="557" w:type="dxa"/>
            <w:vMerge/>
            <w:tcBorders>
              <w:top w:val="nil"/>
            </w:tcBorders>
          </w:tcPr>
          <w:p w14:paraId="112C329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679CC31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14:paraId="03F4F7BD" w14:textId="77777777" w:rsidR="001F167D" w:rsidRDefault="001F167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7D0D1D8" w14:textId="77777777" w:rsidR="001F167D" w:rsidRDefault="00E44A9C">
            <w:pPr>
              <w:pStyle w:val="TableParagraph"/>
              <w:tabs>
                <w:tab w:val="left" w:pos="1457"/>
              </w:tabs>
              <w:ind w:left="104" w:right="8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договари-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</w:p>
        </w:tc>
        <w:tc>
          <w:tcPr>
            <w:tcW w:w="5043" w:type="dxa"/>
          </w:tcPr>
          <w:p w14:paraId="510F308C" w14:textId="77777777" w:rsidR="001F167D" w:rsidRDefault="00E44A9C">
            <w:pPr>
              <w:pStyle w:val="TableParagraph"/>
              <w:spacing w:before="99"/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 выходы из спорных ситуаций; Старается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1F167D" w14:paraId="7660FBD0" w14:textId="77777777">
        <w:trPr>
          <w:trHeight w:val="551"/>
        </w:trPr>
        <w:tc>
          <w:tcPr>
            <w:tcW w:w="557" w:type="dxa"/>
            <w:vMerge w:val="restart"/>
          </w:tcPr>
          <w:p w14:paraId="27773681" w14:textId="77777777" w:rsidR="001F167D" w:rsidRDefault="00E44A9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vMerge w:val="restart"/>
          </w:tcPr>
          <w:p w14:paraId="2372AC8F" w14:textId="77777777" w:rsidR="001F167D" w:rsidRDefault="00E44A9C">
            <w:pPr>
              <w:pStyle w:val="TableParagraph"/>
              <w:ind w:left="117" w:right="93"/>
              <w:jc w:val="both"/>
            </w:pPr>
            <w:r>
              <w:t>Формирование эстети-</w:t>
            </w:r>
            <w:r>
              <w:rPr>
                <w:spacing w:val="-52"/>
              </w:rPr>
              <w:t xml:space="preserve"> </w:t>
            </w:r>
            <w:r>
              <w:t>ческих</w:t>
            </w:r>
            <w:r>
              <w:rPr>
                <w:spacing w:val="1"/>
              </w:rPr>
              <w:t xml:space="preserve"> </w:t>
            </w:r>
            <w:r>
              <w:t>потребностей,</w:t>
            </w:r>
            <w:r>
              <w:rPr>
                <w:spacing w:val="-52"/>
              </w:rPr>
              <w:t xml:space="preserve"> </w:t>
            </w:r>
            <w:r>
              <w:t>ценностей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чувств</w:t>
            </w:r>
          </w:p>
        </w:tc>
        <w:tc>
          <w:tcPr>
            <w:tcW w:w="2572" w:type="dxa"/>
          </w:tcPr>
          <w:p w14:paraId="0152BE8C" w14:textId="77777777" w:rsidR="001F167D" w:rsidRDefault="00E44A9C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14:paraId="5E64B71B" w14:textId="77777777" w:rsidR="001F167D" w:rsidRDefault="00E44A9C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5043" w:type="dxa"/>
          </w:tcPr>
          <w:p w14:paraId="58D17421" w14:textId="77777777" w:rsidR="001F167D" w:rsidRDefault="00E44A9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«красиво-некрасиво»</w:t>
            </w:r>
          </w:p>
        </w:tc>
      </w:tr>
      <w:tr w:rsidR="001F167D" w14:paraId="438BE9EB" w14:textId="77777777">
        <w:trPr>
          <w:trHeight w:val="1315"/>
        </w:trPr>
        <w:tc>
          <w:tcPr>
            <w:tcW w:w="557" w:type="dxa"/>
            <w:vMerge/>
            <w:tcBorders>
              <w:top w:val="nil"/>
            </w:tcBorders>
          </w:tcPr>
          <w:p w14:paraId="01A9550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582E8CF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14:paraId="0CE36AEE" w14:textId="77777777" w:rsidR="001F167D" w:rsidRDefault="00E44A9C">
            <w:pPr>
              <w:pStyle w:val="TableParagraph"/>
              <w:spacing w:before="99"/>
              <w:ind w:left="104" w:righ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5043" w:type="dxa"/>
          </w:tcPr>
          <w:p w14:paraId="0B89E110" w14:textId="77777777" w:rsidR="001F167D" w:rsidRDefault="00E44A9C">
            <w:pPr>
              <w:pStyle w:val="TableParagraph"/>
              <w:spacing w:before="99"/>
              <w:ind w:left="117"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слушивания музыкальных произведений. 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откликаться на 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F167D" w14:paraId="20242901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6999C4A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4B1ACE5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14:paraId="5E6A502B" w14:textId="77777777" w:rsidR="001F167D" w:rsidRDefault="00E44A9C">
            <w:pPr>
              <w:pStyle w:val="TableParagraph"/>
              <w:spacing w:before="99"/>
              <w:ind w:left="104" w:right="45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потребностей</w:t>
            </w:r>
          </w:p>
        </w:tc>
        <w:tc>
          <w:tcPr>
            <w:tcW w:w="5043" w:type="dxa"/>
          </w:tcPr>
          <w:p w14:paraId="2F9271CA" w14:textId="77777777" w:rsidR="001F167D" w:rsidRDefault="00E44A9C">
            <w:pPr>
              <w:pStyle w:val="TableParagraph"/>
              <w:spacing w:before="99"/>
              <w:ind w:left="117" w:right="88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</w:tr>
      <w:tr w:rsidR="001F167D" w14:paraId="6C6A632B" w14:textId="77777777">
        <w:trPr>
          <w:trHeight w:val="1103"/>
        </w:trPr>
        <w:tc>
          <w:tcPr>
            <w:tcW w:w="557" w:type="dxa"/>
            <w:vMerge w:val="restart"/>
          </w:tcPr>
          <w:p w14:paraId="2645BDF1" w14:textId="77777777" w:rsidR="001F167D" w:rsidRDefault="00E44A9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85" w:type="dxa"/>
            <w:vMerge w:val="restart"/>
          </w:tcPr>
          <w:p w14:paraId="5C949154" w14:textId="77777777" w:rsidR="001F167D" w:rsidRDefault="00E44A9C">
            <w:pPr>
              <w:pStyle w:val="TableParagraph"/>
              <w:tabs>
                <w:tab w:val="left" w:pos="726"/>
                <w:tab w:val="left" w:pos="1532"/>
              </w:tabs>
              <w:ind w:left="117" w:right="93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z w:val="24"/>
              </w:rPr>
              <w:tab/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отзыв-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чивости,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</w:t>
            </w:r>
          </w:p>
        </w:tc>
        <w:tc>
          <w:tcPr>
            <w:tcW w:w="2572" w:type="dxa"/>
          </w:tcPr>
          <w:p w14:paraId="4A9827FF" w14:textId="77777777" w:rsidR="001F167D" w:rsidRDefault="00E44A9C">
            <w:pPr>
              <w:pStyle w:val="TableParagraph"/>
              <w:ind w:left="116" w:right="42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5043" w:type="dxa"/>
          </w:tcPr>
          <w:p w14:paraId="4A432B5E" w14:textId="77777777" w:rsidR="001F167D" w:rsidRDefault="00E44A9C">
            <w:pPr>
              <w:pStyle w:val="TableParagraph"/>
              <w:ind w:left="117"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нормы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ступками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собственными,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14:paraId="0DE384CD" w14:textId="77777777" w:rsidR="001F167D" w:rsidRDefault="00E44A9C">
            <w:pPr>
              <w:pStyle w:val="TableParagraph"/>
              <w:spacing w:line="26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1F167D" w14:paraId="70F0CA26" w14:textId="77777777">
        <w:trPr>
          <w:trHeight w:val="1314"/>
        </w:trPr>
        <w:tc>
          <w:tcPr>
            <w:tcW w:w="557" w:type="dxa"/>
            <w:vMerge/>
            <w:tcBorders>
              <w:top w:val="nil"/>
            </w:tcBorders>
          </w:tcPr>
          <w:p w14:paraId="486B596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5951130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14:paraId="16544BF0" w14:textId="77777777" w:rsidR="001F167D" w:rsidRDefault="00E44A9C">
            <w:pPr>
              <w:pStyle w:val="TableParagraph"/>
              <w:tabs>
                <w:tab w:val="left" w:pos="1200"/>
                <w:tab w:val="left" w:pos="1530"/>
              </w:tabs>
              <w:spacing w:before="99"/>
              <w:ind w:left="104" w:right="8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5043" w:type="dxa"/>
          </w:tcPr>
          <w:p w14:paraId="3AF1FFD8" w14:textId="77777777" w:rsidR="001F167D" w:rsidRDefault="00E44A9C">
            <w:pPr>
              <w:pStyle w:val="TableParagraph"/>
              <w:spacing w:before="99"/>
              <w:ind w:left="117"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Проявляет доброжелательность к другим 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дям, эмоциональную отзывчивость и сопере-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живание к чувствам родных и близких,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</w:tc>
      </w:tr>
      <w:tr w:rsidR="001F167D" w14:paraId="36A496F6" w14:textId="77777777">
        <w:trPr>
          <w:trHeight w:val="1036"/>
        </w:trPr>
        <w:tc>
          <w:tcPr>
            <w:tcW w:w="557" w:type="dxa"/>
            <w:vMerge/>
            <w:tcBorders>
              <w:top w:val="nil"/>
            </w:tcBorders>
          </w:tcPr>
          <w:p w14:paraId="6087F4F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5ACE580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14:paraId="39135D95" w14:textId="77777777" w:rsidR="001F167D" w:rsidRDefault="001F167D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6F9E596" w14:textId="77777777" w:rsidR="001F167D" w:rsidRDefault="00E44A9C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5043" w:type="dxa"/>
          </w:tcPr>
          <w:p w14:paraId="2BE977C5" w14:textId="77777777" w:rsidR="001F167D" w:rsidRDefault="00E44A9C">
            <w:pPr>
              <w:pStyle w:val="TableParagraph"/>
              <w:spacing w:before="99"/>
              <w:ind w:left="117"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оскорбитель-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  <w:tr w:rsidR="001F167D" w14:paraId="2D734197" w14:textId="77777777">
        <w:trPr>
          <w:trHeight w:val="544"/>
        </w:trPr>
        <w:tc>
          <w:tcPr>
            <w:tcW w:w="557" w:type="dxa"/>
            <w:vMerge w:val="restart"/>
            <w:tcBorders>
              <w:bottom w:val="nil"/>
            </w:tcBorders>
          </w:tcPr>
          <w:p w14:paraId="63401F66" w14:textId="77777777" w:rsidR="001F167D" w:rsidRDefault="00E44A9C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85" w:type="dxa"/>
            <w:vMerge w:val="restart"/>
            <w:tcBorders>
              <w:bottom w:val="nil"/>
              <w:right w:val="single" w:sz="8" w:space="0" w:color="000009"/>
            </w:tcBorders>
          </w:tcPr>
          <w:p w14:paraId="2E018990" w14:textId="77777777" w:rsidR="001F167D" w:rsidRDefault="00E44A9C">
            <w:pPr>
              <w:pStyle w:val="TableParagraph"/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ный, 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скому труду,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результат, береж-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 и 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2572" w:type="dxa"/>
            <w:vMerge w:val="restart"/>
            <w:tcBorders>
              <w:left w:val="single" w:sz="8" w:space="0" w:color="000009"/>
            </w:tcBorders>
          </w:tcPr>
          <w:p w14:paraId="0C07164F" w14:textId="77777777" w:rsidR="001F167D" w:rsidRDefault="00E44A9C">
            <w:pPr>
              <w:pStyle w:val="TableParagraph"/>
              <w:ind w:left="113" w:right="42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ЗОЖ</w:t>
            </w:r>
          </w:p>
        </w:tc>
        <w:tc>
          <w:tcPr>
            <w:tcW w:w="5043" w:type="dxa"/>
          </w:tcPr>
          <w:p w14:paraId="06EF82A2" w14:textId="77777777" w:rsidR="001F167D" w:rsidRDefault="00E44A9C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</w:tr>
      <w:tr w:rsidR="001F167D" w14:paraId="7F3D6793" w14:textId="77777777">
        <w:trPr>
          <w:trHeight w:val="1125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39A8154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14:paraId="0045DD7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left w:val="single" w:sz="8" w:space="0" w:color="000009"/>
            </w:tcBorders>
          </w:tcPr>
          <w:p w14:paraId="134E552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3F24BB97" w14:textId="77777777" w:rsidR="001F167D" w:rsidRDefault="00E44A9C">
            <w:pPr>
              <w:pStyle w:val="TableParagraph"/>
              <w:spacing w:before="99"/>
              <w:ind w:left="117" w:right="144"/>
              <w:rPr>
                <w:sz w:val="24"/>
              </w:rPr>
            </w:pPr>
            <w:r>
              <w:rPr>
                <w:sz w:val="24"/>
              </w:rPr>
              <w:t>Понимает,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 с погодными условиями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</w:tr>
      <w:tr w:rsidR="001F167D" w14:paraId="41C3949F" w14:textId="77777777">
        <w:trPr>
          <w:trHeight w:val="731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71BB6F0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14:paraId="3E9E7C4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 w:val="restart"/>
            <w:tcBorders>
              <w:left w:val="single" w:sz="8" w:space="0" w:color="000009"/>
              <w:bottom w:val="nil"/>
            </w:tcBorders>
          </w:tcPr>
          <w:p w14:paraId="6111FCC4" w14:textId="77777777" w:rsidR="001F167D" w:rsidRDefault="00E44A9C">
            <w:pPr>
              <w:pStyle w:val="TableParagraph"/>
              <w:spacing w:before="82"/>
              <w:ind w:left="113" w:right="8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043" w:type="dxa"/>
          </w:tcPr>
          <w:p w14:paraId="0A1AD0A9" w14:textId="77777777" w:rsidR="001F167D" w:rsidRDefault="00E44A9C">
            <w:pPr>
              <w:pStyle w:val="TableParagraph"/>
              <w:spacing w:before="82"/>
              <w:ind w:left="117" w:right="164"/>
              <w:rPr>
                <w:sz w:val="24"/>
              </w:rPr>
            </w:pPr>
            <w:r>
              <w:rPr>
                <w:sz w:val="24"/>
              </w:rPr>
              <w:t>Ориентируется на здоровый и безопасный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1F167D" w14:paraId="10D08E44" w14:textId="77777777">
        <w:trPr>
          <w:trHeight w:val="731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07297E9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14:paraId="5DE93C3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left w:val="single" w:sz="8" w:space="0" w:color="000009"/>
              <w:bottom w:val="nil"/>
            </w:tcBorders>
          </w:tcPr>
          <w:p w14:paraId="57B8FFD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6F3CF6AF" w14:textId="77777777" w:rsidR="001F167D" w:rsidRDefault="00E44A9C">
            <w:pPr>
              <w:pStyle w:val="TableParagraph"/>
              <w:spacing w:before="84"/>
              <w:ind w:left="117" w:right="195"/>
              <w:rPr>
                <w:sz w:val="24"/>
              </w:rPr>
            </w:pPr>
            <w:r>
              <w:rPr>
                <w:sz w:val="24"/>
              </w:rPr>
              <w:t>Обладает элементарными знаниями о 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</w:tr>
      <w:tr w:rsidR="001F167D" w14:paraId="63784B10" w14:textId="77777777">
        <w:trPr>
          <w:trHeight w:val="1007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2BEE6F6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14:paraId="75341B0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left w:val="single" w:sz="8" w:space="0" w:color="000009"/>
              <w:bottom w:val="nil"/>
            </w:tcBorders>
          </w:tcPr>
          <w:p w14:paraId="6AFCE0B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02467161" w14:textId="77777777" w:rsidR="001F167D" w:rsidRDefault="00E44A9C">
            <w:pPr>
              <w:pStyle w:val="TableParagraph"/>
              <w:spacing w:before="84"/>
              <w:ind w:left="117" w:right="341"/>
              <w:jc w:val="both"/>
              <w:rPr>
                <w:sz w:val="24"/>
              </w:rPr>
            </w:pPr>
            <w:r>
              <w:rPr>
                <w:sz w:val="24"/>
              </w:rPr>
              <w:t>Способен правильно оценивать 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и поведение окружающих с пози-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1F167D" w14:paraId="66F179FC" w14:textId="77777777">
        <w:trPr>
          <w:trHeight w:val="1009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18E480D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14:paraId="112F119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left w:val="single" w:sz="8" w:space="0" w:color="000009"/>
              <w:bottom w:val="nil"/>
            </w:tcBorders>
          </w:tcPr>
          <w:p w14:paraId="55C2C01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2B513F2D" w14:textId="77777777" w:rsidR="001F167D" w:rsidRDefault="00E44A9C">
            <w:pPr>
              <w:pStyle w:val="TableParagraph"/>
              <w:spacing w:before="84"/>
              <w:ind w:left="117"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табако-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</w:tr>
    </w:tbl>
    <w:p w14:paraId="58E1B42D" w14:textId="77777777" w:rsidR="001F167D" w:rsidRDefault="001F167D">
      <w:pPr>
        <w:jc w:val="both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7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85"/>
        <w:gridCol w:w="2572"/>
        <w:gridCol w:w="5043"/>
      </w:tblGrid>
      <w:tr w:rsidR="001F167D" w14:paraId="2E5A1C4A" w14:textId="77777777">
        <w:trPr>
          <w:trHeight w:val="3220"/>
        </w:trPr>
        <w:tc>
          <w:tcPr>
            <w:tcW w:w="557" w:type="dxa"/>
            <w:vMerge w:val="restart"/>
            <w:tcBorders>
              <w:top w:val="nil"/>
            </w:tcBorders>
          </w:tcPr>
          <w:p w14:paraId="65CA174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385" w:type="dxa"/>
            <w:vMerge w:val="restart"/>
            <w:tcBorders>
              <w:top w:val="nil"/>
            </w:tcBorders>
          </w:tcPr>
          <w:p w14:paraId="14ED204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572" w:type="dxa"/>
            <w:tcBorders>
              <w:top w:val="nil"/>
              <w:bottom w:val="single" w:sz="4" w:space="0" w:color="000000"/>
            </w:tcBorders>
          </w:tcPr>
          <w:p w14:paraId="67FCBAF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43" w:type="dxa"/>
            <w:tcBorders>
              <w:bottom w:val="single" w:sz="4" w:space="0" w:color="000000"/>
            </w:tcBorders>
          </w:tcPr>
          <w:p w14:paraId="659E11F0" w14:textId="77777777" w:rsidR="001F167D" w:rsidRDefault="00E44A9C">
            <w:pPr>
              <w:pStyle w:val="TableParagraph"/>
              <w:spacing w:before="84"/>
              <w:ind w:left="117" w:right="185"/>
              <w:rPr>
                <w:sz w:val="24"/>
              </w:rPr>
            </w:pPr>
            <w:r>
              <w:rPr>
                <w:sz w:val="24"/>
              </w:rPr>
              <w:t>Знает и соблюдает правила безопасного пове-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дения:</w:t>
            </w:r>
          </w:p>
          <w:p w14:paraId="7C230D75" w14:textId="77777777" w:rsidR="001F167D" w:rsidRDefault="00E44A9C">
            <w:pPr>
              <w:pStyle w:val="TableParagraph"/>
              <w:ind w:left="117" w:right="157"/>
              <w:rPr>
                <w:sz w:val="24"/>
              </w:rPr>
            </w:pPr>
            <w:r>
              <w:rPr>
                <w:sz w:val="24"/>
              </w:rPr>
              <w:t>-держаться взрослого в незнакомом и людном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67C84992" w14:textId="77777777" w:rsidR="001F167D" w:rsidRDefault="00E44A9C">
            <w:pPr>
              <w:pStyle w:val="TableParagraph"/>
              <w:ind w:left="117" w:right="150"/>
              <w:rPr>
                <w:sz w:val="24"/>
              </w:rPr>
            </w:pPr>
            <w:r>
              <w:rPr>
                <w:sz w:val="24"/>
              </w:rPr>
              <w:t>-не взаимодействовать с незнакомцами, не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крывать двери незнакомым</w:t>
            </w:r>
          </w:p>
          <w:p w14:paraId="09BB60DA" w14:textId="77777777" w:rsidR="001F167D" w:rsidRDefault="00E44A9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</w:p>
          <w:p w14:paraId="747F3381" w14:textId="77777777" w:rsidR="001F167D" w:rsidRDefault="00E44A9C">
            <w:pPr>
              <w:pStyle w:val="TableParagraph"/>
              <w:ind w:left="117" w:right="151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4EE7D16D" w14:textId="77777777" w:rsidR="001F167D" w:rsidRDefault="00E44A9C">
            <w:pPr>
              <w:pStyle w:val="TableParagraph"/>
              <w:spacing w:before="1"/>
              <w:ind w:left="117" w:right="129"/>
              <w:rPr>
                <w:sz w:val="24"/>
              </w:rPr>
            </w:pPr>
            <w:r>
              <w:rPr>
                <w:sz w:val="24"/>
              </w:rPr>
              <w:t>-быть осторожным с острыми предметами, 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</w:tc>
      </w:tr>
      <w:tr w:rsidR="001F167D" w14:paraId="79C14EDF" w14:textId="77777777">
        <w:trPr>
          <w:trHeight w:val="2159"/>
        </w:trPr>
        <w:tc>
          <w:tcPr>
            <w:tcW w:w="557" w:type="dxa"/>
            <w:vMerge/>
            <w:tcBorders>
              <w:top w:val="nil"/>
            </w:tcBorders>
          </w:tcPr>
          <w:p w14:paraId="51FC069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4C96BD0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A962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7214E765" w14:textId="77777777" w:rsidR="001F167D" w:rsidRDefault="00E44A9C">
            <w:pPr>
              <w:pStyle w:val="TableParagraph"/>
              <w:spacing w:before="222"/>
              <w:ind w:left="106" w:right="73"/>
              <w:rPr>
                <w:sz w:val="24"/>
              </w:rPr>
            </w:pPr>
            <w:r>
              <w:rPr>
                <w:sz w:val="24"/>
              </w:rPr>
              <w:t>Сформированность 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 и 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02E2" w14:textId="77777777" w:rsidR="001F167D" w:rsidRDefault="00E44A9C">
            <w:pPr>
              <w:pStyle w:val="TableParagraph"/>
              <w:spacing w:before="96"/>
              <w:ind w:left="120" w:right="9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чужого труда</w:t>
            </w:r>
          </w:p>
        </w:tc>
      </w:tr>
      <w:tr w:rsidR="001F167D" w14:paraId="7393BD4E" w14:textId="77777777">
        <w:trPr>
          <w:trHeight w:val="556"/>
        </w:trPr>
        <w:tc>
          <w:tcPr>
            <w:tcW w:w="557" w:type="dxa"/>
            <w:vMerge w:val="restart"/>
          </w:tcPr>
          <w:p w14:paraId="07FBB8C0" w14:textId="77777777" w:rsidR="001F167D" w:rsidRDefault="00E44A9C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85" w:type="dxa"/>
            <w:vMerge w:val="restart"/>
          </w:tcPr>
          <w:p w14:paraId="5EEB5B6A" w14:textId="77777777" w:rsidR="001F167D" w:rsidRDefault="00E44A9C">
            <w:pPr>
              <w:pStyle w:val="TableParagraph"/>
              <w:ind w:left="117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</w:tcBorders>
          </w:tcPr>
          <w:p w14:paraId="061EDE28" w14:textId="77777777" w:rsidR="001F167D" w:rsidRDefault="00E44A9C">
            <w:pPr>
              <w:pStyle w:val="TableParagraph"/>
              <w:ind w:left="116" w:right="9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043" w:type="dxa"/>
            <w:tcBorders>
              <w:top w:val="single" w:sz="4" w:space="0" w:color="000000"/>
            </w:tcBorders>
          </w:tcPr>
          <w:p w14:paraId="693D668A" w14:textId="77777777" w:rsidR="001F167D" w:rsidRDefault="00E44A9C">
            <w:pPr>
              <w:pStyle w:val="TableParagraph"/>
              <w:spacing w:line="276" w:lineRule="exact"/>
              <w:ind w:left="117" w:right="30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1F167D" w14:paraId="6467EE6C" w14:textId="77777777">
        <w:trPr>
          <w:trHeight w:val="731"/>
        </w:trPr>
        <w:tc>
          <w:tcPr>
            <w:tcW w:w="557" w:type="dxa"/>
            <w:vMerge/>
            <w:tcBorders>
              <w:top w:val="nil"/>
            </w:tcBorders>
          </w:tcPr>
          <w:p w14:paraId="05D25F3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729C4B0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14:paraId="70F80BC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76E904BE" w14:textId="77777777" w:rsidR="001F167D" w:rsidRDefault="00E44A9C">
            <w:pPr>
              <w:pStyle w:val="TableParagraph"/>
              <w:spacing w:before="81"/>
              <w:ind w:left="117" w:right="225"/>
              <w:rPr>
                <w:sz w:val="24"/>
              </w:rPr>
            </w:pPr>
            <w:r>
              <w:rPr>
                <w:sz w:val="24"/>
              </w:rPr>
              <w:t>Умеет соотносить свои действия и их резуль-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заданными образцами</w:t>
            </w:r>
          </w:p>
        </w:tc>
      </w:tr>
      <w:tr w:rsidR="001F167D" w14:paraId="2BACA9DF" w14:textId="77777777">
        <w:trPr>
          <w:trHeight w:val="731"/>
        </w:trPr>
        <w:tc>
          <w:tcPr>
            <w:tcW w:w="557" w:type="dxa"/>
            <w:vMerge/>
            <w:tcBorders>
              <w:top w:val="nil"/>
            </w:tcBorders>
          </w:tcPr>
          <w:p w14:paraId="023299C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6A411F8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14:paraId="5F639AD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0B392E2A" w14:textId="77777777" w:rsidR="001F167D" w:rsidRDefault="00E44A9C">
            <w:pPr>
              <w:pStyle w:val="TableParagraph"/>
              <w:spacing w:before="84"/>
              <w:ind w:left="117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</w:tr>
      <w:tr w:rsidR="001F167D" w14:paraId="32D5719E" w14:textId="77777777">
        <w:trPr>
          <w:trHeight w:val="758"/>
        </w:trPr>
        <w:tc>
          <w:tcPr>
            <w:tcW w:w="557" w:type="dxa"/>
            <w:vMerge/>
            <w:tcBorders>
              <w:top w:val="nil"/>
            </w:tcBorders>
          </w:tcPr>
          <w:p w14:paraId="19FD94B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303F465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14:paraId="067A35E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197183AE" w14:textId="77777777" w:rsidR="001F167D" w:rsidRDefault="00E44A9C">
            <w:pPr>
              <w:pStyle w:val="TableParagraph"/>
              <w:spacing w:before="84"/>
              <w:ind w:left="117" w:right="240"/>
              <w:rPr>
                <w:sz w:val="24"/>
              </w:rPr>
            </w:pPr>
            <w:r>
              <w:rPr>
                <w:sz w:val="24"/>
              </w:rPr>
              <w:t>Умеет адекватно 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</w:p>
        </w:tc>
      </w:tr>
      <w:tr w:rsidR="001F167D" w14:paraId="35927622" w14:textId="77777777">
        <w:trPr>
          <w:trHeight w:val="772"/>
        </w:trPr>
        <w:tc>
          <w:tcPr>
            <w:tcW w:w="557" w:type="dxa"/>
            <w:vMerge/>
            <w:tcBorders>
              <w:top w:val="nil"/>
            </w:tcBorders>
          </w:tcPr>
          <w:p w14:paraId="4174983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310012F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14:paraId="6AE4E5F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6A576389" w14:textId="77777777" w:rsidR="001F167D" w:rsidRDefault="00E44A9C">
            <w:pPr>
              <w:pStyle w:val="TableParagraph"/>
              <w:spacing w:before="84"/>
              <w:ind w:left="117" w:right="429"/>
              <w:rPr>
                <w:sz w:val="24"/>
              </w:rPr>
            </w:pPr>
            <w:r>
              <w:rPr>
                <w:sz w:val="24"/>
              </w:rPr>
              <w:t>Умеет корректировать свою деятельность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</w:tr>
    </w:tbl>
    <w:p w14:paraId="4ECAB764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51EA4447" w14:textId="77777777" w:rsidR="001F167D" w:rsidRDefault="001F167D">
      <w:pPr>
        <w:pStyle w:val="a3"/>
        <w:spacing w:before="6"/>
        <w:ind w:left="0"/>
        <w:jc w:val="left"/>
        <w:rPr>
          <w:b/>
          <w:sz w:val="23"/>
        </w:rPr>
      </w:pPr>
    </w:p>
    <w:p w14:paraId="234A468A" w14:textId="77777777" w:rsidR="001F167D" w:rsidRDefault="00E44A9C">
      <w:pPr>
        <w:spacing w:before="90"/>
        <w:ind w:left="798" w:right="933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параметров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индикаторов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классы.</w:t>
      </w:r>
    </w:p>
    <w:p w14:paraId="7380E170" w14:textId="77777777" w:rsidR="001F167D" w:rsidRDefault="001F167D">
      <w:pPr>
        <w:pStyle w:val="a3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86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22"/>
        <w:gridCol w:w="2494"/>
        <w:gridCol w:w="5094"/>
      </w:tblGrid>
      <w:tr w:rsidR="001F167D" w14:paraId="6B2CEC28" w14:textId="77777777">
        <w:trPr>
          <w:trHeight w:val="553"/>
        </w:trPr>
        <w:tc>
          <w:tcPr>
            <w:tcW w:w="557" w:type="dxa"/>
          </w:tcPr>
          <w:p w14:paraId="32558691" w14:textId="77777777" w:rsidR="001F167D" w:rsidRDefault="00E44A9C">
            <w:pPr>
              <w:pStyle w:val="TableParagraph"/>
              <w:spacing w:line="270" w:lineRule="atLeast"/>
              <w:ind w:left="115" w:right="8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422" w:type="dxa"/>
          </w:tcPr>
          <w:p w14:paraId="16182C57" w14:textId="77777777" w:rsidR="001F167D" w:rsidRDefault="00E44A9C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2494" w:type="dxa"/>
          </w:tcPr>
          <w:p w14:paraId="3869B9E8" w14:textId="77777777" w:rsidR="001F167D" w:rsidRDefault="00E44A9C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5094" w:type="dxa"/>
          </w:tcPr>
          <w:p w14:paraId="4B0DCAE1" w14:textId="77777777" w:rsidR="001F167D" w:rsidRDefault="00E44A9C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1F167D" w14:paraId="3F329590" w14:textId="77777777">
        <w:trPr>
          <w:trHeight w:val="551"/>
        </w:trPr>
        <w:tc>
          <w:tcPr>
            <w:tcW w:w="557" w:type="dxa"/>
            <w:vMerge w:val="restart"/>
          </w:tcPr>
          <w:p w14:paraId="356CB33E" w14:textId="77777777" w:rsidR="001F167D" w:rsidRDefault="00E44A9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2" w:type="dxa"/>
            <w:vMerge w:val="restart"/>
          </w:tcPr>
          <w:p w14:paraId="26251CFA" w14:textId="77777777" w:rsidR="001F167D" w:rsidRDefault="00E44A9C">
            <w:pPr>
              <w:pStyle w:val="TableParagraph"/>
              <w:ind w:left="115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494" w:type="dxa"/>
            <w:vMerge w:val="restart"/>
          </w:tcPr>
          <w:p w14:paraId="78D57949" w14:textId="77777777" w:rsidR="001F167D" w:rsidRDefault="00E44A9C">
            <w:pPr>
              <w:pStyle w:val="TableParagraph"/>
              <w:tabs>
                <w:tab w:val="left" w:pos="1060"/>
              </w:tabs>
              <w:ind w:left="117" w:right="9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5094" w:type="dxa"/>
          </w:tcPr>
          <w:p w14:paraId="309AD6E3" w14:textId="77777777" w:rsidR="001F167D" w:rsidRDefault="00E44A9C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1F167D" w14:paraId="21106BB7" w14:textId="77777777">
        <w:trPr>
          <w:trHeight w:val="918"/>
        </w:trPr>
        <w:tc>
          <w:tcPr>
            <w:tcW w:w="557" w:type="dxa"/>
            <w:vMerge/>
            <w:tcBorders>
              <w:top w:val="nil"/>
            </w:tcBorders>
          </w:tcPr>
          <w:p w14:paraId="12A079A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3167A1F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FBD06D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41BD952B" w14:textId="77777777" w:rsidR="001F167D" w:rsidRDefault="00E44A9C">
            <w:pPr>
              <w:pStyle w:val="TableParagraph"/>
              <w:spacing w:before="104"/>
              <w:ind w:left="115"/>
              <w:rPr>
                <w:sz w:val="24"/>
              </w:rPr>
            </w:pPr>
            <w:r>
              <w:rPr>
                <w:sz w:val="24"/>
              </w:rPr>
              <w:t>Идентификация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ученик)</w:t>
            </w:r>
          </w:p>
        </w:tc>
      </w:tr>
      <w:tr w:rsidR="001F167D" w14:paraId="636C692E" w14:textId="77777777">
        <w:trPr>
          <w:trHeight w:val="551"/>
        </w:trPr>
        <w:tc>
          <w:tcPr>
            <w:tcW w:w="557" w:type="dxa"/>
            <w:vMerge w:val="restart"/>
          </w:tcPr>
          <w:p w14:paraId="0E00FDD6" w14:textId="77777777" w:rsidR="001F167D" w:rsidRDefault="00E44A9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restart"/>
          </w:tcPr>
          <w:p w14:paraId="5716B09D" w14:textId="77777777" w:rsidR="001F167D" w:rsidRDefault="00E44A9C">
            <w:pPr>
              <w:pStyle w:val="TableParagraph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иному мнению,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</w:tc>
        <w:tc>
          <w:tcPr>
            <w:tcW w:w="2494" w:type="dxa"/>
            <w:vMerge w:val="restart"/>
          </w:tcPr>
          <w:p w14:paraId="1C8267E1" w14:textId="77777777" w:rsidR="001F167D" w:rsidRDefault="00E44A9C">
            <w:pPr>
              <w:pStyle w:val="TableParagraph"/>
              <w:tabs>
                <w:tab w:val="left" w:pos="1002"/>
                <w:tab w:val="left" w:pos="1209"/>
                <w:tab w:val="left" w:pos="1669"/>
                <w:tab w:val="left" w:pos="2253"/>
              </w:tabs>
              <w:ind w:left="117" w:right="93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толерантного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мнению,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5094" w:type="dxa"/>
          </w:tcPr>
          <w:p w14:paraId="51D7EB58" w14:textId="77777777" w:rsidR="001F167D" w:rsidRDefault="00E44A9C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</w:tr>
      <w:tr w:rsidR="001F167D" w14:paraId="3B624F2D" w14:textId="77777777">
        <w:trPr>
          <w:trHeight w:val="1193"/>
        </w:trPr>
        <w:tc>
          <w:tcPr>
            <w:tcW w:w="557" w:type="dxa"/>
            <w:vMerge/>
            <w:tcBorders>
              <w:top w:val="nil"/>
            </w:tcBorders>
          </w:tcPr>
          <w:p w14:paraId="510BFE3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5424BBD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204790A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74855D89" w14:textId="77777777" w:rsidR="001F167D" w:rsidRDefault="00E44A9C">
            <w:pPr>
              <w:pStyle w:val="TableParagraph"/>
              <w:spacing w:before="104"/>
              <w:ind w:left="115" w:right="10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ональности</w:t>
            </w:r>
          </w:p>
        </w:tc>
      </w:tr>
    </w:tbl>
    <w:p w14:paraId="4584354F" w14:textId="77777777" w:rsidR="001F167D" w:rsidRDefault="001F167D">
      <w:pPr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22"/>
        <w:gridCol w:w="2494"/>
        <w:gridCol w:w="5094"/>
      </w:tblGrid>
      <w:tr w:rsidR="001F167D" w14:paraId="62669A07" w14:textId="77777777">
        <w:trPr>
          <w:trHeight w:val="553"/>
        </w:trPr>
        <w:tc>
          <w:tcPr>
            <w:tcW w:w="557" w:type="dxa"/>
            <w:vMerge w:val="restart"/>
          </w:tcPr>
          <w:p w14:paraId="7BFDE7DF" w14:textId="77777777" w:rsidR="001F167D" w:rsidRDefault="00E44A9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422" w:type="dxa"/>
            <w:vMerge w:val="restart"/>
          </w:tcPr>
          <w:p w14:paraId="56B53D7D" w14:textId="77777777" w:rsidR="001F167D" w:rsidRDefault="00E44A9C">
            <w:pPr>
              <w:pStyle w:val="TableParagraph"/>
              <w:tabs>
                <w:tab w:val="left" w:pos="1458"/>
                <w:tab w:val="left" w:pos="1603"/>
                <w:tab w:val="left" w:pos="1750"/>
                <w:tab w:val="left" w:pos="1877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обходимом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обеспечении;</w:t>
            </w:r>
          </w:p>
        </w:tc>
        <w:tc>
          <w:tcPr>
            <w:tcW w:w="2494" w:type="dxa"/>
            <w:vMerge w:val="restart"/>
          </w:tcPr>
          <w:p w14:paraId="0204B869" w14:textId="77777777" w:rsidR="001F167D" w:rsidRDefault="00E44A9C">
            <w:pPr>
              <w:pStyle w:val="TableParagraph"/>
              <w:tabs>
                <w:tab w:val="left" w:pos="758"/>
                <w:tab w:val="left" w:pos="1331"/>
                <w:tab w:val="left" w:pos="2262"/>
              </w:tabs>
              <w:ind w:left="117" w:right="9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</w:t>
            </w:r>
            <w:r>
              <w:rPr>
                <w:sz w:val="24"/>
              </w:rPr>
              <w:tab/>
              <w:t>жизнеобеспече-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нии;</w:t>
            </w:r>
          </w:p>
        </w:tc>
        <w:tc>
          <w:tcPr>
            <w:tcW w:w="5094" w:type="dxa"/>
          </w:tcPr>
          <w:p w14:paraId="0A233903" w14:textId="77777777" w:rsidR="001F167D" w:rsidRDefault="00E44A9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  <w:p w14:paraId="044EE9A9" w14:textId="77777777" w:rsidR="001F167D" w:rsidRDefault="00E44A9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(жарко,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холодно, больно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</w:tc>
      </w:tr>
      <w:tr w:rsidR="001F167D" w14:paraId="257D6463" w14:textId="77777777">
        <w:trPr>
          <w:trHeight w:val="1468"/>
        </w:trPr>
        <w:tc>
          <w:tcPr>
            <w:tcW w:w="557" w:type="dxa"/>
            <w:vMerge/>
            <w:tcBorders>
              <w:top w:val="nil"/>
            </w:tcBorders>
          </w:tcPr>
          <w:p w14:paraId="152FDE7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6876E2C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33E610A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1C19D141" w14:textId="77777777" w:rsidR="001F167D" w:rsidRDefault="00E44A9C">
            <w:pPr>
              <w:pStyle w:val="TableParagraph"/>
              <w:spacing w:before="99"/>
              <w:ind w:left="115" w:right="9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нуждах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(хочу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</w:tc>
      </w:tr>
      <w:tr w:rsidR="001F167D" w14:paraId="2FB4E871" w14:textId="77777777">
        <w:trPr>
          <w:trHeight w:val="277"/>
        </w:trPr>
        <w:tc>
          <w:tcPr>
            <w:tcW w:w="557" w:type="dxa"/>
            <w:vMerge w:val="restart"/>
          </w:tcPr>
          <w:p w14:paraId="5680DF2A" w14:textId="77777777" w:rsidR="001F167D" w:rsidRDefault="00E44A9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22" w:type="dxa"/>
            <w:vMerge w:val="restart"/>
          </w:tcPr>
          <w:p w14:paraId="28FE26C0" w14:textId="77777777" w:rsidR="001F167D" w:rsidRDefault="00E44A9C">
            <w:pPr>
              <w:pStyle w:val="TableParagraph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2494" w:type="dxa"/>
            <w:vMerge w:val="restart"/>
          </w:tcPr>
          <w:p w14:paraId="39215B15" w14:textId="77777777" w:rsidR="001F167D" w:rsidRDefault="00E44A9C">
            <w:pPr>
              <w:pStyle w:val="TableParagraph"/>
              <w:ind w:left="117" w:right="98"/>
              <w:rPr>
                <w:sz w:val="24"/>
              </w:rPr>
            </w:pPr>
            <w:r>
              <w:rPr>
                <w:sz w:val="24"/>
              </w:rPr>
              <w:t>Сформированость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изменяю-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5094" w:type="dxa"/>
          </w:tcPr>
          <w:p w14:paraId="4FB00B78" w14:textId="77777777" w:rsidR="001F167D" w:rsidRDefault="00E44A9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1F167D" w14:paraId="68E2CBA8" w14:textId="77777777">
        <w:trPr>
          <w:trHeight w:val="1468"/>
        </w:trPr>
        <w:tc>
          <w:tcPr>
            <w:tcW w:w="557" w:type="dxa"/>
            <w:vMerge/>
            <w:tcBorders>
              <w:top w:val="nil"/>
            </w:tcBorders>
          </w:tcPr>
          <w:p w14:paraId="4A45F57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78E6BBD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46C0BFE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6B8F05EA" w14:textId="77777777" w:rsidR="001F167D" w:rsidRDefault="00E44A9C">
            <w:pPr>
              <w:pStyle w:val="TableParagraph"/>
              <w:tabs>
                <w:tab w:val="left" w:pos="1321"/>
                <w:tab w:val="left" w:pos="3062"/>
                <w:tab w:val="left" w:pos="3393"/>
              </w:tabs>
              <w:spacing w:before="99"/>
              <w:ind w:left="115" w:right="103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приспособится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</w:tr>
      <w:tr w:rsidR="001F167D" w14:paraId="293B96D8" w14:textId="77777777">
        <w:trPr>
          <w:trHeight w:val="554"/>
        </w:trPr>
        <w:tc>
          <w:tcPr>
            <w:tcW w:w="557" w:type="dxa"/>
            <w:vMerge w:val="restart"/>
          </w:tcPr>
          <w:p w14:paraId="5FABCA5D" w14:textId="77777777" w:rsidR="001F167D" w:rsidRDefault="00E44A9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22" w:type="dxa"/>
            <w:vMerge w:val="restart"/>
          </w:tcPr>
          <w:p w14:paraId="5C7F45EC" w14:textId="77777777" w:rsidR="001F167D" w:rsidRDefault="00E44A9C">
            <w:pPr>
              <w:pStyle w:val="TableParagraph"/>
              <w:tabs>
                <w:tab w:val="left" w:pos="1741"/>
              </w:tabs>
              <w:ind w:left="115" w:right="9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ально-бытовыми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повседнев-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2494" w:type="dxa"/>
            <w:vMerge w:val="restart"/>
          </w:tcPr>
          <w:p w14:paraId="19AA5D68" w14:textId="77777777" w:rsidR="001F167D" w:rsidRDefault="00E44A9C">
            <w:pPr>
              <w:pStyle w:val="TableParagraph"/>
              <w:tabs>
                <w:tab w:val="left" w:pos="1266"/>
              </w:tabs>
              <w:ind w:left="117" w:right="9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094" w:type="dxa"/>
          </w:tcPr>
          <w:p w14:paraId="37CE1D1F" w14:textId="77777777" w:rsidR="001F167D" w:rsidRDefault="00E44A9C">
            <w:pPr>
              <w:pStyle w:val="TableParagraph"/>
              <w:tabs>
                <w:tab w:val="left" w:pos="1515"/>
                <w:tab w:val="left" w:pos="3965"/>
              </w:tabs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z w:val="24"/>
              </w:rPr>
              <w:tab/>
              <w:t>социально-бытовыми</w:t>
            </w:r>
            <w:r>
              <w:rPr>
                <w:sz w:val="24"/>
              </w:rPr>
              <w:tab/>
              <w:t>навыками</w:t>
            </w:r>
          </w:p>
          <w:p w14:paraId="79400CE5" w14:textId="77777777" w:rsidR="001F167D" w:rsidRDefault="00E44A9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гигиены).</w:t>
            </w:r>
          </w:p>
        </w:tc>
      </w:tr>
      <w:tr w:rsidR="001F167D" w14:paraId="262C5F10" w14:textId="77777777">
        <w:trPr>
          <w:trHeight w:val="760"/>
        </w:trPr>
        <w:tc>
          <w:tcPr>
            <w:tcW w:w="557" w:type="dxa"/>
            <w:vMerge/>
            <w:tcBorders>
              <w:top w:val="nil"/>
            </w:tcBorders>
          </w:tcPr>
          <w:p w14:paraId="6E16947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734980D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5E00D7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5F71A74F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(убрать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гигиены).</w:t>
            </w:r>
          </w:p>
        </w:tc>
      </w:tr>
      <w:tr w:rsidR="001F167D" w14:paraId="5438545D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0F47A8B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B20BF1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424F8ED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01271AB5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видом.</w:t>
            </w:r>
          </w:p>
        </w:tc>
      </w:tr>
      <w:tr w:rsidR="001F167D" w14:paraId="2DB911BE" w14:textId="77777777">
        <w:trPr>
          <w:trHeight w:val="551"/>
        </w:trPr>
        <w:tc>
          <w:tcPr>
            <w:tcW w:w="557" w:type="dxa"/>
            <w:vMerge w:val="restart"/>
          </w:tcPr>
          <w:p w14:paraId="10095FFC" w14:textId="77777777" w:rsidR="001F167D" w:rsidRDefault="00E44A9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22" w:type="dxa"/>
            <w:vMerge w:val="restart"/>
          </w:tcPr>
          <w:p w14:paraId="52B41093" w14:textId="77777777" w:rsidR="001F167D" w:rsidRDefault="00E44A9C">
            <w:pPr>
              <w:pStyle w:val="TableParagraph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коммуникатив-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 информа-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</w:tc>
        <w:tc>
          <w:tcPr>
            <w:tcW w:w="2494" w:type="dxa"/>
            <w:vMerge w:val="restart"/>
          </w:tcPr>
          <w:p w14:paraId="60ECC2EC" w14:textId="77777777" w:rsidR="001F167D" w:rsidRDefault="00E44A9C">
            <w:pPr>
              <w:pStyle w:val="TableParagraph"/>
              <w:ind w:left="117" w:right="9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</w:p>
        </w:tc>
        <w:tc>
          <w:tcPr>
            <w:tcW w:w="5094" w:type="dxa"/>
          </w:tcPr>
          <w:p w14:paraId="75FECAAC" w14:textId="77777777" w:rsidR="001F167D" w:rsidRDefault="00E44A9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4AB21AC0" w14:textId="77777777" w:rsidR="001F167D" w:rsidRDefault="00E44A9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взрослыми</w:t>
            </w:r>
          </w:p>
        </w:tc>
      </w:tr>
      <w:tr w:rsidR="001F167D" w14:paraId="770AA79C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2FEA5F4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D55AB3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A962BF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1E211AB7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1F167D" w14:paraId="6BDF4306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6ECCF04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72B91B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D81E7E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2BAB761F" w14:textId="77777777" w:rsidR="001F167D" w:rsidRDefault="00E44A9C">
            <w:pPr>
              <w:pStyle w:val="TableParagraph"/>
              <w:spacing w:before="99"/>
              <w:ind w:left="115" w:right="9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взрос-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лому</w:t>
            </w:r>
          </w:p>
        </w:tc>
      </w:tr>
      <w:tr w:rsidR="001F167D" w14:paraId="2F0C6078" w14:textId="77777777">
        <w:trPr>
          <w:trHeight w:val="760"/>
        </w:trPr>
        <w:tc>
          <w:tcPr>
            <w:tcW w:w="557" w:type="dxa"/>
            <w:vMerge/>
            <w:tcBorders>
              <w:top w:val="nil"/>
            </w:tcBorders>
          </w:tcPr>
          <w:p w14:paraId="6F1B2D1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009EE67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 w:val="restart"/>
          </w:tcPr>
          <w:p w14:paraId="6AFD165C" w14:textId="77777777" w:rsidR="001F167D" w:rsidRDefault="00E44A9C">
            <w:pPr>
              <w:pStyle w:val="TableParagraph"/>
              <w:spacing w:before="99"/>
              <w:ind w:left="117" w:right="9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094" w:type="dxa"/>
          </w:tcPr>
          <w:p w14:paraId="0A4FB62C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сверстниками</w:t>
            </w:r>
          </w:p>
        </w:tc>
      </w:tr>
      <w:tr w:rsidR="001F167D" w14:paraId="3D90E279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08DDB51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3C77D5A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5C4BE29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663FEDC1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1F167D" w14:paraId="08D6B55F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7A4D223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7C272F4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064EEFE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1D560A52" w14:textId="77777777" w:rsidR="001F167D" w:rsidRDefault="00E44A9C">
            <w:pPr>
              <w:pStyle w:val="TableParagraph"/>
              <w:spacing w:before="99"/>
              <w:ind w:left="115" w:right="9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</w:p>
        </w:tc>
      </w:tr>
      <w:tr w:rsidR="001F167D" w14:paraId="1BB68D37" w14:textId="77777777">
        <w:trPr>
          <w:trHeight w:val="551"/>
        </w:trPr>
        <w:tc>
          <w:tcPr>
            <w:tcW w:w="557" w:type="dxa"/>
            <w:vMerge w:val="restart"/>
          </w:tcPr>
          <w:p w14:paraId="2FF8BF3A" w14:textId="77777777" w:rsidR="001F167D" w:rsidRDefault="00E44A9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22" w:type="dxa"/>
            <w:vMerge w:val="restart"/>
          </w:tcPr>
          <w:p w14:paraId="74CCD302" w14:textId="77777777" w:rsidR="001F167D" w:rsidRDefault="00E44A9C">
            <w:pPr>
              <w:pStyle w:val="TableParagraph"/>
              <w:tabs>
                <w:tab w:val="left" w:pos="2190"/>
              </w:tabs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ролей;</w:t>
            </w:r>
          </w:p>
        </w:tc>
        <w:tc>
          <w:tcPr>
            <w:tcW w:w="2494" w:type="dxa"/>
            <w:vMerge w:val="restart"/>
          </w:tcPr>
          <w:p w14:paraId="70C7E3BE" w14:textId="77777777" w:rsidR="001F167D" w:rsidRDefault="00E44A9C">
            <w:pPr>
              <w:pStyle w:val="TableParagraph"/>
              <w:tabs>
                <w:tab w:val="left" w:pos="1095"/>
                <w:tab w:val="left" w:pos="1714"/>
              </w:tabs>
              <w:ind w:left="117" w:right="93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 осмыс-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z w:val="24"/>
              </w:rPr>
              <w:tab/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</w:tc>
        <w:tc>
          <w:tcPr>
            <w:tcW w:w="5094" w:type="dxa"/>
          </w:tcPr>
          <w:p w14:paraId="3F78DF24" w14:textId="77777777" w:rsidR="001F167D" w:rsidRDefault="00E44A9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информированность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14:paraId="1B15504E" w14:textId="77777777" w:rsidR="001F167D" w:rsidRDefault="00E44A9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циума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(родителей);</w:t>
            </w:r>
          </w:p>
        </w:tc>
      </w:tr>
      <w:tr w:rsidR="001F167D" w14:paraId="691C8600" w14:textId="77777777">
        <w:trPr>
          <w:trHeight w:val="1747"/>
        </w:trPr>
        <w:tc>
          <w:tcPr>
            <w:tcW w:w="557" w:type="dxa"/>
            <w:vMerge/>
            <w:tcBorders>
              <w:top w:val="nil"/>
            </w:tcBorders>
          </w:tcPr>
          <w:p w14:paraId="4554386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B04441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7DB6336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51DEBD99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</w:tc>
      </w:tr>
      <w:tr w:rsidR="001F167D" w14:paraId="57B29E0B" w14:textId="77777777">
        <w:trPr>
          <w:trHeight w:val="275"/>
        </w:trPr>
        <w:tc>
          <w:tcPr>
            <w:tcW w:w="557" w:type="dxa"/>
            <w:vMerge w:val="restart"/>
          </w:tcPr>
          <w:p w14:paraId="064D8BAA" w14:textId="77777777" w:rsidR="001F167D" w:rsidRDefault="00E44A9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22" w:type="dxa"/>
            <w:vMerge w:val="restart"/>
          </w:tcPr>
          <w:p w14:paraId="67F3AE2E" w14:textId="77777777" w:rsidR="001F167D" w:rsidRDefault="00E44A9C">
            <w:pPr>
              <w:pStyle w:val="TableParagraph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сти;</w:t>
            </w:r>
          </w:p>
        </w:tc>
        <w:tc>
          <w:tcPr>
            <w:tcW w:w="2494" w:type="dxa"/>
            <w:vMerge w:val="restart"/>
          </w:tcPr>
          <w:p w14:paraId="0A6E081C" w14:textId="77777777" w:rsidR="001F167D" w:rsidRDefault="00E44A9C">
            <w:pPr>
              <w:pStyle w:val="TableParagraph"/>
              <w:ind w:left="117" w:right="8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чающегося,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 мотивов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094" w:type="dxa"/>
          </w:tcPr>
          <w:p w14:paraId="3A39D524" w14:textId="77777777" w:rsidR="001F167D" w:rsidRDefault="00E44A9C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1F167D" w14:paraId="05E80CE8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7A65EF4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3399441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9D71E2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6CAB6253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1F167D" w14:paraId="05DAF950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3243D26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6EEBCD7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736982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34784AD1" w14:textId="77777777" w:rsidR="001F167D" w:rsidRDefault="00E44A9C">
            <w:pPr>
              <w:pStyle w:val="TableParagraph"/>
              <w:tabs>
                <w:tab w:val="left" w:pos="1611"/>
                <w:tab w:val="left" w:pos="2107"/>
                <w:tab w:val="left" w:pos="4050"/>
              </w:tabs>
              <w:spacing w:before="99"/>
              <w:ind w:left="115" w:right="102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содержательные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1F167D" w14:paraId="116E4A01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3C9B2D2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2821239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A60191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73AEBBFA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«хорошего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</w:tr>
    </w:tbl>
    <w:p w14:paraId="4F19B64B" w14:textId="77777777" w:rsidR="001F167D" w:rsidRDefault="001F167D">
      <w:pPr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22"/>
        <w:gridCol w:w="2494"/>
        <w:gridCol w:w="5094"/>
      </w:tblGrid>
      <w:tr w:rsidR="001F167D" w14:paraId="24AB64AF" w14:textId="77777777">
        <w:trPr>
          <w:trHeight w:val="553"/>
        </w:trPr>
        <w:tc>
          <w:tcPr>
            <w:tcW w:w="557" w:type="dxa"/>
            <w:vMerge w:val="restart"/>
          </w:tcPr>
          <w:p w14:paraId="28734259" w14:textId="77777777" w:rsidR="001F167D" w:rsidRDefault="00E44A9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422" w:type="dxa"/>
            <w:vMerge w:val="restart"/>
          </w:tcPr>
          <w:p w14:paraId="68C527C5" w14:textId="77777777" w:rsidR="001F167D" w:rsidRDefault="00E44A9C">
            <w:pPr>
              <w:pStyle w:val="TableParagraph"/>
              <w:ind w:left="115" w:right="8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сотрудниче-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туациях;</w:t>
            </w:r>
          </w:p>
        </w:tc>
        <w:tc>
          <w:tcPr>
            <w:tcW w:w="2494" w:type="dxa"/>
            <w:vMerge w:val="restart"/>
          </w:tcPr>
          <w:p w14:paraId="6E93AFCB" w14:textId="77777777" w:rsidR="001F167D" w:rsidRDefault="00E44A9C">
            <w:pPr>
              <w:pStyle w:val="TableParagraph"/>
              <w:ind w:left="117" w:right="9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сотрудниче-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туациях</w:t>
            </w:r>
          </w:p>
        </w:tc>
        <w:tc>
          <w:tcPr>
            <w:tcW w:w="5094" w:type="dxa"/>
          </w:tcPr>
          <w:p w14:paraId="32CBE8EC" w14:textId="77777777" w:rsidR="001F167D" w:rsidRDefault="00E44A9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контак-</w:t>
            </w:r>
          </w:p>
          <w:p w14:paraId="53B3680C" w14:textId="77777777" w:rsidR="001F167D" w:rsidRDefault="00E44A9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тов</w:t>
            </w:r>
          </w:p>
        </w:tc>
      </w:tr>
      <w:tr w:rsidR="001F167D" w14:paraId="23ED3D1B" w14:textId="77777777">
        <w:trPr>
          <w:trHeight w:val="760"/>
        </w:trPr>
        <w:tc>
          <w:tcPr>
            <w:tcW w:w="557" w:type="dxa"/>
            <w:vMerge/>
            <w:tcBorders>
              <w:top w:val="nil"/>
            </w:tcBorders>
          </w:tcPr>
          <w:p w14:paraId="5E425C9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32E831C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0CB70D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67B4F378" w14:textId="77777777" w:rsidR="001F167D" w:rsidRDefault="00E44A9C">
            <w:pPr>
              <w:pStyle w:val="TableParagraph"/>
              <w:spacing w:before="99"/>
              <w:ind w:left="115" w:right="9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</w:p>
        </w:tc>
      </w:tr>
      <w:tr w:rsidR="001F167D" w14:paraId="115CBEFA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5F4DE79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ABB2B5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097B1A2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52A7FB33" w14:textId="77777777" w:rsidR="001F167D" w:rsidRDefault="00E44A9C">
            <w:pPr>
              <w:pStyle w:val="TableParagraph"/>
              <w:spacing w:before="99"/>
              <w:ind w:left="115" w:right="92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родственни-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</w:tc>
      </w:tr>
      <w:tr w:rsidR="001F167D" w14:paraId="209EBABA" w14:textId="77777777">
        <w:trPr>
          <w:trHeight w:val="608"/>
        </w:trPr>
        <w:tc>
          <w:tcPr>
            <w:tcW w:w="557" w:type="dxa"/>
            <w:vMerge w:val="restart"/>
          </w:tcPr>
          <w:p w14:paraId="2E17426E" w14:textId="77777777" w:rsidR="001F167D" w:rsidRDefault="00E44A9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22" w:type="dxa"/>
            <w:vMerge w:val="restart"/>
          </w:tcPr>
          <w:p w14:paraId="4D5C45FC" w14:textId="77777777" w:rsidR="001F167D" w:rsidRDefault="00E44A9C">
            <w:pPr>
              <w:pStyle w:val="TableParagraph"/>
              <w:tabs>
                <w:tab w:val="left" w:pos="2190"/>
              </w:tabs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</w:p>
          <w:p w14:paraId="67F5AE16" w14:textId="77777777" w:rsidR="001F167D" w:rsidRDefault="00E44A9C">
            <w:pPr>
              <w:pStyle w:val="TableParagraph"/>
              <w:tabs>
                <w:tab w:val="left" w:pos="808"/>
                <w:tab w:val="left" w:pos="1081"/>
                <w:tab w:val="left" w:pos="1323"/>
                <w:tab w:val="left" w:pos="1743"/>
                <w:tab w:val="left" w:pos="1885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осмыслению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менно-простран-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ориентирован-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</w:tc>
        <w:tc>
          <w:tcPr>
            <w:tcW w:w="2494" w:type="dxa"/>
            <w:vMerge w:val="restart"/>
          </w:tcPr>
          <w:p w14:paraId="57245E27" w14:textId="77777777" w:rsidR="001F167D" w:rsidRDefault="00E44A9C">
            <w:pPr>
              <w:pStyle w:val="TableParagraph"/>
              <w:tabs>
                <w:tab w:val="left" w:pos="868"/>
                <w:tab w:val="left" w:pos="1156"/>
                <w:tab w:val="left" w:pos="1225"/>
                <w:tab w:val="left" w:pos="1324"/>
                <w:tab w:val="left" w:pos="1515"/>
                <w:tab w:val="left" w:pos="2143"/>
              </w:tabs>
              <w:ind w:left="117" w:right="9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 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ганизации;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целостного,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ориентиро-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ванного</w:t>
            </w:r>
            <w:r>
              <w:rPr>
                <w:sz w:val="24"/>
              </w:rPr>
              <w:tab/>
              <w:t>взгляда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5094" w:type="dxa"/>
            <w:tcBorders>
              <w:bottom w:val="single" w:sz="4" w:space="0" w:color="000000"/>
            </w:tcBorders>
          </w:tcPr>
          <w:p w14:paraId="293CE80B" w14:textId="77777777" w:rsidR="001F167D" w:rsidRDefault="00E44A9C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опасности/безопасности для себя</w:t>
            </w:r>
          </w:p>
        </w:tc>
      </w:tr>
      <w:tr w:rsidR="001F167D" w14:paraId="14B11C9E" w14:textId="77777777">
        <w:trPr>
          <w:trHeight w:val="822"/>
        </w:trPr>
        <w:tc>
          <w:tcPr>
            <w:tcW w:w="557" w:type="dxa"/>
            <w:vMerge/>
            <w:tcBorders>
              <w:top w:val="nil"/>
            </w:tcBorders>
          </w:tcPr>
          <w:p w14:paraId="046E250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10900F0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019D7F4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  <w:tcBorders>
              <w:top w:val="single" w:sz="4" w:space="0" w:color="000000"/>
              <w:bottom w:val="single" w:sz="4" w:space="0" w:color="000000"/>
            </w:tcBorders>
          </w:tcPr>
          <w:p w14:paraId="122954D6" w14:textId="77777777" w:rsidR="001F167D" w:rsidRDefault="00E44A9C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6A8617F" w14:textId="77777777" w:rsidR="001F167D" w:rsidRDefault="00E44A9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1F167D" w14:paraId="20EE4837" w14:textId="77777777">
        <w:trPr>
          <w:trHeight w:val="823"/>
        </w:trPr>
        <w:tc>
          <w:tcPr>
            <w:tcW w:w="557" w:type="dxa"/>
            <w:vMerge/>
            <w:tcBorders>
              <w:top w:val="nil"/>
            </w:tcBorders>
          </w:tcPr>
          <w:p w14:paraId="69A3A28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59EF9A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7EDD132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  <w:tcBorders>
              <w:top w:val="single" w:sz="4" w:space="0" w:color="000000"/>
              <w:bottom w:val="single" w:sz="4" w:space="0" w:color="000000"/>
            </w:tcBorders>
          </w:tcPr>
          <w:p w14:paraId="02348694" w14:textId="77777777" w:rsidR="001F167D" w:rsidRDefault="00E44A9C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341B934A" w14:textId="77777777" w:rsidR="001F167D" w:rsidRDefault="00E44A9C">
            <w:pPr>
              <w:pStyle w:val="TableParagraph"/>
              <w:spacing w:line="270" w:lineRule="atLeast"/>
              <w:ind w:left="115" w:right="99"/>
              <w:rPr>
                <w:sz w:val="24"/>
              </w:rPr>
            </w:pPr>
            <w:r>
              <w:rPr>
                <w:sz w:val="24"/>
              </w:rPr>
              <w:t>функциями,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1F167D" w14:paraId="59A415D1" w14:textId="77777777">
        <w:trPr>
          <w:trHeight w:val="822"/>
        </w:trPr>
        <w:tc>
          <w:tcPr>
            <w:tcW w:w="557" w:type="dxa"/>
            <w:vMerge/>
            <w:tcBorders>
              <w:top w:val="nil"/>
            </w:tcBorders>
          </w:tcPr>
          <w:p w14:paraId="705537A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1044DB1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3C949CC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  <w:tcBorders>
              <w:top w:val="single" w:sz="4" w:space="0" w:color="000000"/>
              <w:bottom w:val="single" w:sz="4" w:space="0" w:color="000000"/>
            </w:tcBorders>
          </w:tcPr>
          <w:p w14:paraId="2C4E4479" w14:textId="77777777" w:rsidR="001F167D" w:rsidRDefault="00E44A9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упоря-</w:t>
            </w:r>
          </w:p>
          <w:p w14:paraId="51A59DD0" w14:textId="77777777" w:rsidR="001F167D" w:rsidRDefault="00E44A9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</w:tr>
      <w:tr w:rsidR="001F167D" w14:paraId="61156F98" w14:textId="77777777">
        <w:trPr>
          <w:trHeight w:val="1650"/>
        </w:trPr>
        <w:tc>
          <w:tcPr>
            <w:tcW w:w="557" w:type="dxa"/>
            <w:vMerge/>
            <w:tcBorders>
              <w:top w:val="nil"/>
            </w:tcBorders>
          </w:tcPr>
          <w:p w14:paraId="06E5EA4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3D59D9E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3B09FFB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  <w:tcBorders>
              <w:top w:val="single" w:sz="4" w:space="0" w:color="000000"/>
              <w:bottom w:val="single" w:sz="4" w:space="0" w:color="000000"/>
            </w:tcBorders>
          </w:tcPr>
          <w:p w14:paraId="09A2CB52" w14:textId="77777777" w:rsidR="001F167D" w:rsidRDefault="00E44A9C">
            <w:pPr>
              <w:pStyle w:val="TableParagraph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в семье и в школе, вести себя сообразно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этому пониманию (выбрать одежду, спланиро-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сезоном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55ECE19" w14:textId="77777777" w:rsidR="001F167D" w:rsidRDefault="00E44A9C">
            <w:pPr>
              <w:pStyle w:val="TableParagraph"/>
              <w:spacing w:line="26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погодой,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1F167D" w14:paraId="15615EAF" w14:textId="77777777">
        <w:trPr>
          <w:trHeight w:val="1101"/>
        </w:trPr>
        <w:tc>
          <w:tcPr>
            <w:tcW w:w="557" w:type="dxa"/>
            <w:vMerge/>
            <w:tcBorders>
              <w:top w:val="nil"/>
            </w:tcBorders>
          </w:tcPr>
          <w:p w14:paraId="0E67043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211A993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473980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  <w:tcBorders>
              <w:top w:val="single" w:sz="4" w:space="0" w:color="000000"/>
            </w:tcBorders>
          </w:tcPr>
          <w:p w14:paraId="319C63B1" w14:textId="77777777" w:rsidR="001F167D" w:rsidRDefault="00E44A9C">
            <w:pPr>
              <w:pStyle w:val="TableParagraph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 любознательности и наблюдательно-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задавать вопросы, включаться в совмест-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14:paraId="57A94FA5" w14:textId="77777777" w:rsidR="001F167D" w:rsidRDefault="00E44A9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ность.</w:t>
            </w:r>
          </w:p>
        </w:tc>
      </w:tr>
      <w:tr w:rsidR="001F167D" w14:paraId="33C2BB51" w14:textId="77777777">
        <w:trPr>
          <w:trHeight w:val="275"/>
        </w:trPr>
        <w:tc>
          <w:tcPr>
            <w:tcW w:w="557" w:type="dxa"/>
            <w:vMerge w:val="restart"/>
          </w:tcPr>
          <w:p w14:paraId="537A2F13" w14:textId="77777777" w:rsidR="001F167D" w:rsidRDefault="00E44A9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22" w:type="dxa"/>
            <w:vMerge w:val="restart"/>
          </w:tcPr>
          <w:p w14:paraId="116CBB08" w14:textId="77777777" w:rsidR="001F167D" w:rsidRDefault="00E44A9C">
            <w:pPr>
              <w:pStyle w:val="TableParagraph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 эстетиче-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2494" w:type="dxa"/>
            <w:vMerge w:val="restart"/>
          </w:tcPr>
          <w:p w14:paraId="134FCE31" w14:textId="77777777" w:rsidR="001F167D" w:rsidRDefault="00E44A9C">
            <w:pPr>
              <w:pStyle w:val="TableParagraph"/>
              <w:ind w:left="117" w:right="9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ностей,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5094" w:type="dxa"/>
          </w:tcPr>
          <w:p w14:paraId="77A5EEB0" w14:textId="77777777" w:rsidR="001F167D" w:rsidRDefault="00E44A9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«красиво-некрасиво»</w:t>
            </w:r>
          </w:p>
        </w:tc>
      </w:tr>
      <w:tr w:rsidR="001F167D" w14:paraId="21ECBD60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5098E31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144E0E2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181CB9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3B6CC031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14:paraId="5615EB32" w14:textId="77777777" w:rsidR="001F167D" w:rsidRDefault="00E44A9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«красиво-некрасиво».</w:t>
            </w:r>
          </w:p>
        </w:tc>
      </w:tr>
      <w:tr w:rsidR="001F167D" w14:paraId="498853FA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1229C80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67EC225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8EF37D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3C3E9FE1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«красиво-некрасиво».</w:t>
            </w:r>
          </w:p>
        </w:tc>
      </w:tr>
      <w:tr w:rsidR="001F167D" w14:paraId="27198977" w14:textId="77777777">
        <w:trPr>
          <w:trHeight w:val="551"/>
        </w:trPr>
        <w:tc>
          <w:tcPr>
            <w:tcW w:w="557" w:type="dxa"/>
            <w:vMerge w:val="restart"/>
          </w:tcPr>
          <w:p w14:paraId="0E0A847A" w14:textId="77777777" w:rsidR="001F167D" w:rsidRDefault="00E44A9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22" w:type="dxa"/>
            <w:vMerge w:val="restart"/>
          </w:tcPr>
          <w:p w14:paraId="4488E9F4" w14:textId="77777777" w:rsidR="001F167D" w:rsidRDefault="00E44A9C">
            <w:pPr>
              <w:pStyle w:val="TableParagraph"/>
              <w:tabs>
                <w:tab w:val="left" w:pos="1122"/>
                <w:tab w:val="left" w:pos="1273"/>
                <w:tab w:val="left" w:pos="1539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отзывчиво-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</w:tc>
        <w:tc>
          <w:tcPr>
            <w:tcW w:w="2494" w:type="dxa"/>
            <w:vMerge w:val="restart"/>
          </w:tcPr>
          <w:p w14:paraId="538400DE" w14:textId="77777777" w:rsidR="001F167D" w:rsidRDefault="00E44A9C">
            <w:pPr>
              <w:pStyle w:val="TableParagraph"/>
              <w:ind w:left="117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5094" w:type="dxa"/>
          </w:tcPr>
          <w:p w14:paraId="0A222C94" w14:textId="77777777" w:rsidR="001F167D" w:rsidRDefault="00E44A9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Понимает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«Школа»,</w:t>
            </w:r>
          </w:p>
          <w:p w14:paraId="5C14DAC4" w14:textId="77777777" w:rsidR="001F167D" w:rsidRDefault="00E44A9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«Учитель»,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«Друзья».</w:t>
            </w:r>
          </w:p>
        </w:tc>
      </w:tr>
      <w:tr w:rsidR="001F167D" w14:paraId="19283E48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19BB622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4B1A71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E651D2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381BAF7E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стыда,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вины.</w:t>
            </w:r>
          </w:p>
        </w:tc>
      </w:tr>
      <w:tr w:rsidR="001F167D" w14:paraId="66090EBF" w14:textId="77777777">
        <w:trPr>
          <w:trHeight w:val="1521"/>
        </w:trPr>
        <w:tc>
          <w:tcPr>
            <w:tcW w:w="557" w:type="dxa"/>
            <w:vMerge/>
            <w:tcBorders>
              <w:top w:val="nil"/>
            </w:tcBorders>
          </w:tcPr>
          <w:p w14:paraId="37EA0AE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28B102F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29CC207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1706416F" w14:textId="77777777" w:rsidR="001F167D" w:rsidRDefault="00E44A9C">
            <w:pPr>
              <w:pStyle w:val="TableParagraph"/>
              <w:spacing w:before="99"/>
              <w:ind w:left="115" w:right="95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</w:p>
        </w:tc>
      </w:tr>
      <w:tr w:rsidR="001F167D" w14:paraId="7748C4E4" w14:textId="77777777">
        <w:trPr>
          <w:trHeight w:val="275"/>
        </w:trPr>
        <w:tc>
          <w:tcPr>
            <w:tcW w:w="557" w:type="dxa"/>
            <w:vMerge w:val="restart"/>
          </w:tcPr>
          <w:p w14:paraId="0487A3E9" w14:textId="77777777" w:rsidR="001F167D" w:rsidRDefault="00E44A9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22" w:type="dxa"/>
            <w:vMerge w:val="restart"/>
          </w:tcPr>
          <w:p w14:paraId="62A7D20C" w14:textId="77777777" w:rsidR="001F167D" w:rsidRDefault="00E44A9C">
            <w:pPr>
              <w:pStyle w:val="TableParagraph"/>
              <w:tabs>
                <w:tab w:val="left" w:pos="774"/>
                <w:tab w:val="left" w:pos="1328"/>
                <w:tab w:val="left" w:pos="1412"/>
                <w:tab w:val="left" w:pos="1658"/>
                <w:tab w:val="left" w:pos="1901"/>
                <w:tab w:val="left" w:pos="2189"/>
              </w:tabs>
              <w:ind w:left="115" w:right="9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чие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труду,</w:t>
            </w:r>
          </w:p>
        </w:tc>
        <w:tc>
          <w:tcPr>
            <w:tcW w:w="2494" w:type="dxa"/>
            <w:vMerge w:val="restart"/>
          </w:tcPr>
          <w:p w14:paraId="5B31FD3C" w14:textId="77777777" w:rsidR="001F167D" w:rsidRDefault="00E44A9C">
            <w:pPr>
              <w:pStyle w:val="TableParagraph"/>
              <w:ind w:left="117" w:right="9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</w:t>
            </w:r>
          </w:p>
        </w:tc>
        <w:tc>
          <w:tcPr>
            <w:tcW w:w="5094" w:type="dxa"/>
          </w:tcPr>
          <w:p w14:paraId="27CCCFB3" w14:textId="77777777" w:rsidR="001F167D" w:rsidRDefault="00E44A9C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F167D" w14:paraId="0DE8C79E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3DB647E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14F04FB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22E01A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1A035BE3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</w:tr>
      <w:tr w:rsidR="001F167D" w14:paraId="245B7847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363EBC0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1FC1661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5977382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4DB142C6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</w:tr>
      <w:tr w:rsidR="001F167D" w14:paraId="4CD9C7BD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6422072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0879F27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 w14:paraId="49584E2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94" w:type="dxa"/>
          </w:tcPr>
          <w:p w14:paraId="5BBBC0A1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</w:tr>
    </w:tbl>
    <w:p w14:paraId="59D08309" w14:textId="77777777" w:rsidR="001F167D" w:rsidRDefault="001F167D">
      <w:pPr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22"/>
        <w:gridCol w:w="2494"/>
        <w:gridCol w:w="5094"/>
      </w:tblGrid>
      <w:tr w:rsidR="001F167D" w14:paraId="629EF957" w14:textId="77777777">
        <w:trPr>
          <w:trHeight w:val="1038"/>
        </w:trPr>
        <w:tc>
          <w:tcPr>
            <w:tcW w:w="557" w:type="dxa"/>
            <w:vMerge w:val="restart"/>
          </w:tcPr>
          <w:p w14:paraId="2F3FE74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2422" w:type="dxa"/>
            <w:vMerge w:val="restart"/>
          </w:tcPr>
          <w:p w14:paraId="41979389" w14:textId="77777777" w:rsidR="001F167D" w:rsidRDefault="00E44A9C">
            <w:pPr>
              <w:pStyle w:val="TableParagraph"/>
              <w:spacing w:before="99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работе на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 к материальным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стям;</w:t>
            </w:r>
          </w:p>
        </w:tc>
        <w:tc>
          <w:tcPr>
            <w:tcW w:w="2494" w:type="dxa"/>
            <w:vMerge w:val="restart"/>
          </w:tcPr>
          <w:p w14:paraId="6F03D053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005BED07" w14:textId="77777777" w:rsidR="001F167D" w:rsidRDefault="001F167D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61A0D62B" w14:textId="77777777" w:rsidR="001F167D" w:rsidRDefault="00E44A9C">
            <w:pPr>
              <w:pStyle w:val="TableParagraph"/>
              <w:ind w:left="117" w:right="93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</w:t>
            </w:r>
          </w:p>
        </w:tc>
        <w:tc>
          <w:tcPr>
            <w:tcW w:w="5094" w:type="dxa"/>
          </w:tcPr>
          <w:p w14:paraId="72452B67" w14:textId="77777777" w:rsidR="001F167D" w:rsidRDefault="00E44A9C">
            <w:pPr>
              <w:pStyle w:val="TableParagraph"/>
              <w:spacing w:before="99"/>
              <w:ind w:left="115"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дома (правила обращения с электроприбо-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</w:tr>
      <w:tr w:rsidR="001F167D" w14:paraId="7D99E024" w14:textId="77777777">
        <w:trPr>
          <w:trHeight w:val="1038"/>
        </w:trPr>
        <w:tc>
          <w:tcPr>
            <w:tcW w:w="557" w:type="dxa"/>
            <w:vMerge/>
            <w:tcBorders>
              <w:top w:val="nil"/>
            </w:tcBorders>
          </w:tcPr>
          <w:p w14:paraId="07D0603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6008D1A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4D5F2D0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574E9AEA" w14:textId="77777777" w:rsidR="001F167D" w:rsidRDefault="00E44A9C">
            <w:pPr>
              <w:pStyle w:val="TableParagraph"/>
              <w:spacing w:before="99"/>
              <w:ind w:left="115"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(правила 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людьми)</w:t>
            </w:r>
          </w:p>
        </w:tc>
      </w:tr>
      <w:tr w:rsidR="001F167D" w14:paraId="4FA6FD31" w14:textId="77777777">
        <w:trPr>
          <w:trHeight w:val="275"/>
        </w:trPr>
        <w:tc>
          <w:tcPr>
            <w:tcW w:w="557" w:type="dxa"/>
            <w:vMerge w:val="restart"/>
          </w:tcPr>
          <w:p w14:paraId="1338BCD1" w14:textId="77777777" w:rsidR="001F167D" w:rsidRDefault="00E44A9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22" w:type="dxa"/>
            <w:vMerge w:val="restart"/>
          </w:tcPr>
          <w:p w14:paraId="02B05B99" w14:textId="77777777" w:rsidR="001F167D" w:rsidRDefault="00E44A9C">
            <w:pPr>
              <w:pStyle w:val="TableParagraph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94" w:type="dxa"/>
            <w:vMerge w:val="restart"/>
          </w:tcPr>
          <w:p w14:paraId="42B69C80" w14:textId="77777777" w:rsidR="001F167D" w:rsidRDefault="00E44A9C">
            <w:pPr>
              <w:pStyle w:val="TableParagraph"/>
              <w:ind w:left="117" w:right="86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094" w:type="dxa"/>
          </w:tcPr>
          <w:p w14:paraId="729EC2E0" w14:textId="77777777" w:rsidR="001F167D" w:rsidRDefault="00E44A9C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</w:tr>
      <w:tr w:rsidR="001F167D" w14:paraId="7409065A" w14:textId="77777777">
        <w:trPr>
          <w:trHeight w:val="642"/>
        </w:trPr>
        <w:tc>
          <w:tcPr>
            <w:tcW w:w="557" w:type="dxa"/>
            <w:vMerge/>
            <w:tcBorders>
              <w:top w:val="nil"/>
            </w:tcBorders>
          </w:tcPr>
          <w:p w14:paraId="544C175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06285CF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5582587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048817E3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</w:tr>
    </w:tbl>
    <w:p w14:paraId="19458EF4" w14:textId="77777777" w:rsidR="001F167D" w:rsidRDefault="00EF3206">
      <w:pPr>
        <w:pStyle w:val="a3"/>
        <w:ind w:left="0"/>
        <w:jc w:val="left"/>
        <w:rPr>
          <w:b/>
          <w:sz w:val="20"/>
        </w:rPr>
      </w:pPr>
      <w:r>
        <w:pict w14:anchorId="4E96408D">
          <v:rect id="_x0000_s1045" style="position:absolute;margin-left:88.8pt;margin-top:762pt;width:168pt;height:19.1pt;z-index:-28368384;mso-position-horizontal-relative:page;mso-position-vertical-relative:page" stroked="f">
            <w10:wrap anchorx="page" anchory="page"/>
          </v:rect>
        </w:pict>
      </w:r>
    </w:p>
    <w:p w14:paraId="1C89DB9E" w14:textId="77777777" w:rsidR="001F167D" w:rsidRDefault="001F167D">
      <w:pPr>
        <w:pStyle w:val="a3"/>
        <w:spacing w:before="6"/>
        <w:ind w:left="0"/>
        <w:jc w:val="left"/>
        <w:rPr>
          <w:b/>
          <w:sz w:val="27"/>
        </w:rPr>
      </w:pPr>
    </w:p>
    <w:p w14:paraId="6FBAFFFB" w14:textId="77777777" w:rsidR="001F167D" w:rsidRDefault="00E44A9C">
      <w:pPr>
        <w:spacing w:before="90"/>
        <w:ind w:left="1521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бальной оценки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результатов.</w:t>
      </w:r>
    </w:p>
    <w:p w14:paraId="73FB3A3D" w14:textId="77777777" w:rsidR="001F167D" w:rsidRDefault="001F167D">
      <w:pPr>
        <w:pStyle w:val="a3"/>
        <w:ind w:left="0"/>
        <w:jc w:val="left"/>
        <w:rPr>
          <w:b/>
          <w:sz w:val="24"/>
        </w:rPr>
      </w:pPr>
    </w:p>
    <w:p w14:paraId="07F63252" w14:textId="77777777" w:rsidR="001F167D" w:rsidRDefault="00E44A9C">
      <w:pPr>
        <w:spacing w:before="1"/>
        <w:ind w:left="812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индикаторов:</w:t>
      </w:r>
    </w:p>
    <w:p w14:paraId="0AF52685" w14:textId="77777777" w:rsidR="001F167D" w:rsidRDefault="001F167D">
      <w:pPr>
        <w:pStyle w:val="a3"/>
        <w:spacing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5"/>
        <w:gridCol w:w="5372"/>
      </w:tblGrid>
      <w:tr w:rsidR="001F167D" w14:paraId="3F49725C" w14:textId="77777777">
        <w:trPr>
          <w:trHeight w:val="275"/>
        </w:trPr>
        <w:tc>
          <w:tcPr>
            <w:tcW w:w="10127" w:type="dxa"/>
            <w:gridSpan w:val="2"/>
          </w:tcPr>
          <w:p w14:paraId="79D36EAA" w14:textId="77777777" w:rsidR="001F167D" w:rsidRDefault="00E44A9C">
            <w:pPr>
              <w:pStyle w:val="TableParagraph"/>
              <w:ind w:left="3179" w:right="31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Узнавание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объекта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применение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знаний:</w:t>
            </w:r>
          </w:p>
        </w:tc>
      </w:tr>
      <w:tr w:rsidR="001F167D" w14:paraId="4C23F3BE" w14:textId="77777777">
        <w:trPr>
          <w:trHeight w:val="2529"/>
        </w:trPr>
        <w:tc>
          <w:tcPr>
            <w:tcW w:w="4755" w:type="dxa"/>
          </w:tcPr>
          <w:p w14:paraId="7FB4FDF9" w14:textId="77777777" w:rsidR="001F167D" w:rsidRDefault="00E44A9C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мостоятельно</w:t>
            </w:r>
          </w:p>
          <w:p w14:paraId="5D802F65" w14:textId="77777777" w:rsidR="001F167D" w:rsidRDefault="00E44A9C">
            <w:pPr>
              <w:pStyle w:val="TableParagraph"/>
              <w:ind w:left="107" w:right="385"/>
              <w:rPr>
                <w:sz w:val="20"/>
              </w:rPr>
            </w:pPr>
            <w:r>
              <w:rPr>
                <w:b/>
                <w:i/>
                <w:sz w:val="20"/>
              </w:rPr>
              <w:t>9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14:paraId="19A70BF0" w14:textId="77777777" w:rsidR="001F167D" w:rsidRDefault="00E44A9C">
            <w:pPr>
              <w:pStyle w:val="TableParagraph"/>
              <w:ind w:left="107" w:right="335"/>
              <w:rPr>
                <w:sz w:val="20"/>
              </w:rPr>
            </w:pPr>
            <w:r>
              <w:rPr>
                <w:b/>
                <w:i/>
                <w:sz w:val="20"/>
              </w:rPr>
              <w:t>8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незначительной 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14:paraId="3881AC49" w14:textId="77777777" w:rsidR="001F167D" w:rsidRDefault="00E44A9C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ситуативной 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14:paraId="61BB4BE7" w14:textId="77777777" w:rsidR="001F167D" w:rsidRDefault="00E44A9C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6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направляющей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</w:tc>
        <w:tc>
          <w:tcPr>
            <w:tcW w:w="5372" w:type="dxa"/>
          </w:tcPr>
          <w:p w14:paraId="695BBF85" w14:textId="77777777" w:rsidR="001F167D" w:rsidRDefault="00E44A9C">
            <w:pPr>
              <w:pStyle w:val="TableParagraph"/>
              <w:ind w:left="105" w:right="34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5 баллов – </w:t>
            </w:r>
            <w:r>
              <w:rPr>
                <w:sz w:val="20"/>
              </w:rPr>
              <w:t>Объект узнает, действие выполняет с обучаю-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 взрослого</w:t>
            </w:r>
          </w:p>
          <w:p w14:paraId="7FCF5304" w14:textId="77777777" w:rsidR="001F167D" w:rsidRDefault="00E44A9C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подражанию</w:t>
            </w:r>
          </w:p>
          <w:p w14:paraId="4FB0AA67" w14:textId="77777777" w:rsidR="001F167D" w:rsidRDefault="00E44A9C">
            <w:pPr>
              <w:pStyle w:val="TableParagraph"/>
              <w:ind w:left="105" w:right="347"/>
              <w:rPr>
                <w:sz w:val="20"/>
              </w:rPr>
            </w:pPr>
            <w:r>
              <w:rPr>
                <w:b/>
                <w:i/>
                <w:sz w:val="20"/>
              </w:rPr>
              <w:t>3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физической 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14:paraId="47860543" w14:textId="77777777" w:rsidR="001F167D" w:rsidRDefault="00E44A9C">
            <w:pPr>
              <w:pStyle w:val="TableParagraph"/>
              <w:ind w:left="105" w:right="347"/>
              <w:rPr>
                <w:sz w:val="20"/>
              </w:rPr>
            </w:pPr>
            <w:r>
              <w:rPr>
                <w:b/>
                <w:i/>
                <w:sz w:val="20"/>
              </w:rPr>
              <w:t>2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 взрослого</w:t>
            </w:r>
          </w:p>
          <w:p w14:paraId="7B84BEFE" w14:textId="77777777" w:rsidR="001F167D" w:rsidRDefault="00E44A9C">
            <w:pPr>
              <w:pStyle w:val="TableParagraph"/>
              <w:ind w:left="105" w:right="347"/>
              <w:rPr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 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физической помощью взрослого</w:t>
            </w:r>
          </w:p>
          <w:p w14:paraId="2EA00671" w14:textId="77777777" w:rsidR="001F167D" w:rsidRDefault="00E44A9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 узнает,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 выполняет</w:t>
            </w:r>
          </w:p>
        </w:tc>
      </w:tr>
    </w:tbl>
    <w:p w14:paraId="1A4A9FEF" w14:textId="77777777" w:rsidR="001F167D" w:rsidRDefault="001F167D">
      <w:pPr>
        <w:pStyle w:val="a3"/>
        <w:spacing w:before="10"/>
        <w:ind w:left="0"/>
        <w:jc w:val="left"/>
        <w:rPr>
          <w:b/>
          <w:sz w:val="23"/>
        </w:rPr>
      </w:pPr>
    </w:p>
    <w:p w14:paraId="3BE65A7B" w14:textId="77777777" w:rsidR="001F167D" w:rsidRDefault="00E44A9C">
      <w:pPr>
        <w:ind w:left="812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динамики:</w:t>
      </w:r>
    </w:p>
    <w:p w14:paraId="0F2A058A" w14:textId="77777777" w:rsidR="001F167D" w:rsidRDefault="00E44A9C">
      <w:pPr>
        <w:spacing w:before="1"/>
        <w:ind w:left="812" w:right="6596"/>
        <w:rPr>
          <w:sz w:val="24"/>
        </w:rPr>
      </w:pPr>
      <w:r>
        <w:rPr>
          <w:sz w:val="24"/>
        </w:rPr>
        <w:t>0 баллов ― нет фиксируемой динамики;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―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динамика;</w:t>
      </w:r>
    </w:p>
    <w:p w14:paraId="5A234557" w14:textId="77777777" w:rsidR="001F167D" w:rsidRDefault="00E44A9C">
      <w:pPr>
        <w:ind w:left="812" w:right="6453"/>
        <w:rPr>
          <w:sz w:val="24"/>
        </w:rPr>
      </w:pPr>
      <w:r>
        <w:rPr>
          <w:sz w:val="24"/>
        </w:rPr>
        <w:t>2 балла ― удовлетворительная динамика;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―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значительная динамика.</w:t>
      </w:r>
    </w:p>
    <w:p w14:paraId="1627FC04" w14:textId="77777777" w:rsidR="001F167D" w:rsidRDefault="001F167D">
      <w:pPr>
        <w:pStyle w:val="a3"/>
        <w:ind w:left="0"/>
        <w:jc w:val="left"/>
        <w:rPr>
          <w:sz w:val="26"/>
        </w:rPr>
      </w:pPr>
    </w:p>
    <w:p w14:paraId="16FBDE07" w14:textId="77777777" w:rsidR="001F167D" w:rsidRDefault="001F167D">
      <w:pPr>
        <w:pStyle w:val="a3"/>
        <w:spacing w:before="4"/>
        <w:ind w:left="0"/>
        <w:jc w:val="left"/>
        <w:rPr>
          <w:sz w:val="25"/>
        </w:rPr>
      </w:pPr>
    </w:p>
    <w:p w14:paraId="57816B56" w14:textId="77777777" w:rsidR="001F167D" w:rsidRDefault="00E44A9C">
      <w:pPr>
        <w:ind w:left="812" w:right="1115" w:firstLine="708"/>
        <w:rPr>
          <w:b/>
          <w:sz w:val="24"/>
        </w:rPr>
      </w:pPr>
      <w:r>
        <w:rPr>
          <w:b/>
          <w:sz w:val="24"/>
        </w:rPr>
        <w:t>Документы,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отражаются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индивидуальные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обуча-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ющегося</w:t>
      </w:r>
    </w:p>
    <w:p w14:paraId="1AFFB64F" w14:textId="77777777" w:rsidR="001F167D" w:rsidRDefault="00E44A9C">
      <w:pPr>
        <w:pStyle w:val="a4"/>
        <w:numPr>
          <w:ilvl w:val="0"/>
          <w:numId w:val="2"/>
        </w:numPr>
        <w:tabs>
          <w:tab w:val="left" w:pos="1882"/>
        </w:tabs>
        <w:ind w:hanging="361"/>
        <w:rPr>
          <w:sz w:val="24"/>
        </w:rPr>
      </w:pP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</w:p>
    <w:p w14:paraId="5F01B609" w14:textId="77777777" w:rsidR="001F167D" w:rsidRDefault="001F167D">
      <w:pPr>
        <w:pStyle w:val="a3"/>
        <w:spacing w:before="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9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375"/>
        <w:gridCol w:w="566"/>
        <w:gridCol w:w="710"/>
        <w:gridCol w:w="566"/>
        <w:gridCol w:w="571"/>
        <w:gridCol w:w="425"/>
        <w:gridCol w:w="567"/>
        <w:gridCol w:w="568"/>
        <w:gridCol w:w="433"/>
        <w:gridCol w:w="570"/>
        <w:gridCol w:w="709"/>
        <w:gridCol w:w="652"/>
      </w:tblGrid>
      <w:tr w:rsidR="001F167D" w14:paraId="17D5A1FE" w14:textId="77777777">
        <w:trPr>
          <w:trHeight w:val="445"/>
        </w:trPr>
        <w:tc>
          <w:tcPr>
            <w:tcW w:w="10228" w:type="dxa"/>
            <w:gridSpan w:val="13"/>
            <w:tcBorders>
              <w:bottom w:val="single" w:sz="12" w:space="0" w:color="000000"/>
            </w:tcBorders>
          </w:tcPr>
          <w:p w14:paraId="5FB16018" w14:textId="77777777" w:rsidR="001F167D" w:rsidRDefault="00E44A9C">
            <w:pPr>
              <w:pStyle w:val="TableParagraph"/>
              <w:ind w:left="1317" w:right="13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Лист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  <w:p w14:paraId="32C056FB" w14:textId="02E24F89" w:rsidR="001F167D" w:rsidRDefault="001F167D">
            <w:pPr>
              <w:pStyle w:val="TableParagraph"/>
              <w:spacing w:line="195" w:lineRule="exact"/>
              <w:ind w:left="5165" w:right="1307"/>
              <w:jc w:val="center"/>
              <w:rPr>
                <w:b/>
                <w:sz w:val="20"/>
              </w:rPr>
            </w:pPr>
          </w:p>
        </w:tc>
      </w:tr>
      <w:tr w:rsidR="001F167D" w14:paraId="08178FDD" w14:textId="77777777">
        <w:trPr>
          <w:trHeight w:val="323"/>
        </w:trPr>
        <w:tc>
          <w:tcPr>
            <w:tcW w:w="516" w:type="dxa"/>
            <w:vMerge w:val="restart"/>
          </w:tcPr>
          <w:p w14:paraId="79B459B2" w14:textId="77777777" w:rsidR="001F167D" w:rsidRDefault="00E44A9C"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75" w:type="dxa"/>
            <w:vMerge w:val="restart"/>
            <w:tcBorders>
              <w:top w:val="single" w:sz="12" w:space="0" w:color="000000"/>
            </w:tcBorders>
          </w:tcPr>
          <w:p w14:paraId="16E20C5C" w14:textId="77777777" w:rsidR="001F167D" w:rsidRDefault="00E44A9C"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Требования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результатам</w:t>
            </w:r>
          </w:p>
        </w:tc>
        <w:tc>
          <w:tcPr>
            <w:tcW w:w="1842" w:type="dxa"/>
            <w:gridSpan w:val="3"/>
            <w:tcBorders>
              <w:top w:val="single" w:sz="12" w:space="0" w:color="000000"/>
            </w:tcBorders>
          </w:tcPr>
          <w:p w14:paraId="7900E149" w14:textId="77777777" w:rsidR="001F167D" w:rsidRDefault="00E44A9C">
            <w:pPr>
              <w:pStyle w:val="TableParagraph"/>
              <w:spacing w:line="272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1доп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6" w:type="dxa"/>
            <w:gridSpan w:val="2"/>
          </w:tcPr>
          <w:p w14:paraId="31CFB2BE" w14:textId="77777777" w:rsidR="001F167D" w:rsidRDefault="00E44A9C">
            <w:pPr>
              <w:pStyle w:val="TableParagraph"/>
              <w:spacing w:line="272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осн.</w:t>
            </w:r>
          </w:p>
        </w:tc>
        <w:tc>
          <w:tcPr>
            <w:tcW w:w="1135" w:type="dxa"/>
            <w:gridSpan w:val="2"/>
          </w:tcPr>
          <w:p w14:paraId="0808FB5E" w14:textId="77777777" w:rsidR="001F167D" w:rsidRDefault="00E44A9C">
            <w:pPr>
              <w:pStyle w:val="TableParagraph"/>
              <w:spacing w:line="272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03" w:type="dxa"/>
            <w:gridSpan w:val="2"/>
          </w:tcPr>
          <w:p w14:paraId="5B9FFE8B" w14:textId="77777777" w:rsidR="001F167D" w:rsidRDefault="00E44A9C">
            <w:pPr>
              <w:pStyle w:val="TableParagraph"/>
              <w:spacing w:line="272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61" w:type="dxa"/>
            <w:gridSpan w:val="2"/>
            <w:tcBorders>
              <w:right w:val="single" w:sz="4" w:space="0" w:color="000000"/>
            </w:tcBorders>
          </w:tcPr>
          <w:p w14:paraId="23F4F995" w14:textId="77777777" w:rsidR="001F167D" w:rsidRDefault="00E44A9C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F167D" w14:paraId="17D49384" w14:textId="77777777">
        <w:trPr>
          <w:trHeight w:val="643"/>
        </w:trPr>
        <w:tc>
          <w:tcPr>
            <w:tcW w:w="516" w:type="dxa"/>
            <w:vMerge/>
            <w:tcBorders>
              <w:top w:val="nil"/>
            </w:tcBorders>
          </w:tcPr>
          <w:p w14:paraId="0AF6D6B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vMerge/>
            <w:tcBorders>
              <w:top w:val="nil"/>
            </w:tcBorders>
          </w:tcPr>
          <w:p w14:paraId="3A991F7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14:paraId="1F5946BE" w14:textId="77777777" w:rsidR="001F167D" w:rsidRDefault="00E44A9C">
            <w:pPr>
              <w:pStyle w:val="TableParagraph"/>
              <w:spacing w:before="9" w:line="270" w:lineRule="atLeast"/>
              <w:ind w:left="170" w:right="60" w:hanging="70"/>
              <w:rPr>
                <w:sz w:val="16"/>
              </w:rPr>
            </w:pPr>
            <w:r>
              <w:rPr>
                <w:sz w:val="16"/>
              </w:rPr>
              <w:t>вход-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ная</w:t>
            </w:r>
          </w:p>
        </w:tc>
        <w:tc>
          <w:tcPr>
            <w:tcW w:w="710" w:type="dxa"/>
          </w:tcPr>
          <w:p w14:paraId="3EFB9C13" w14:textId="77777777" w:rsidR="001F167D" w:rsidRDefault="00E44A9C">
            <w:pPr>
              <w:pStyle w:val="TableParagraph"/>
              <w:spacing w:before="135"/>
              <w:ind w:left="208"/>
              <w:rPr>
                <w:sz w:val="21"/>
              </w:rPr>
            </w:pPr>
            <w:r>
              <w:rPr>
                <w:sz w:val="21"/>
              </w:rPr>
              <w:t>к.г.</w:t>
            </w:r>
          </w:p>
        </w:tc>
        <w:tc>
          <w:tcPr>
            <w:tcW w:w="566" w:type="dxa"/>
          </w:tcPr>
          <w:p w14:paraId="559F4F74" w14:textId="77777777" w:rsidR="001F167D" w:rsidRDefault="00E44A9C">
            <w:pPr>
              <w:pStyle w:val="TableParagraph"/>
              <w:spacing w:before="9" w:line="270" w:lineRule="atLeast"/>
              <w:ind w:left="116" w:right="58" w:hanging="20"/>
              <w:rPr>
                <w:sz w:val="16"/>
              </w:rPr>
            </w:pPr>
            <w:r>
              <w:rPr>
                <w:sz w:val="16"/>
              </w:rPr>
              <w:t>дина-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мика</w:t>
            </w:r>
          </w:p>
        </w:tc>
        <w:tc>
          <w:tcPr>
            <w:tcW w:w="571" w:type="dxa"/>
          </w:tcPr>
          <w:p w14:paraId="5BB80B14" w14:textId="77777777" w:rsidR="001F167D" w:rsidRDefault="00E44A9C">
            <w:pPr>
              <w:pStyle w:val="TableParagraph"/>
              <w:spacing w:before="135"/>
              <w:ind w:left="140"/>
              <w:rPr>
                <w:sz w:val="21"/>
              </w:rPr>
            </w:pPr>
            <w:r>
              <w:rPr>
                <w:sz w:val="21"/>
              </w:rPr>
              <w:t>к.г.</w:t>
            </w:r>
          </w:p>
        </w:tc>
        <w:tc>
          <w:tcPr>
            <w:tcW w:w="425" w:type="dxa"/>
          </w:tcPr>
          <w:p w14:paraId="3E8DD45C" w14:textId="77777777" w:rsidR="001F167D" w:rsidRDefault="00E44A9C">
            <w:pPr>
              <w:pStyle w:val="TableParagraph"/>
              <w:spacing w:before="95"/>
              <w:ind w:left="104"/>
              <w:rPr>
                <w:sz w:val="16"/>
              </w:rPr>
            </w:pPr>
            <w:r>
              <w:rPr>
                <w:sz w:val="16"/>
              </w:rPr>
              <w:t>ди-</w:t>
            </w:r>
          </w:p>
          <w:p w14:paraId="62189BF2" w14:textId="77777777" w:rsidR="001F167D" w:rsidRDefault="00E44A9C">
            <w:pPr>
              <w:pStyle w:val="TableParagraph"/>
              <w:spacing w:before="92"/>
              <w:ind w:left="109"/>
              <w:rPr>
                <w:sz w:val="16"/>
              </w:rPr>
            </w:pPr>
            <w:r>
              <w:rPr>
                <w:sz w:val="16"/>
              </w:rPr>
              <w:t>на-</w:t>
            </w:r>
          </w:p>
        </w:tc>
        <w:tc>
          <w:tcPr>
            <w:tcW w:w="567" w:type="dxa"/>
          </w:tcPr>
          <w:p w14:paraId="65237A8A" w14:textId="77777777" w:rsidR="001F167D" w:rsidRDefault="00E44A9C">
            <w:pPr>
              <w:pStyle w:val="TableParagraph"/>
              <w:spacing w:before="135"/>
              <w:ind w:left="138"/>
              <w:rPr>
                <w:sz w:val="21"/>
              </w:rPr>
            </w:pPr>
            <w:r>
              <w:rPr>
                <w:sz w:val="21"/>
              </w:rPr>
              <w:t>к.г.</w:t>
            </w:r>
          </w:p>
        </w:tc>
        <w:tc>
          <w:tcPr>
            <w:tcW w:w="568" w:type="dxa"/>
          </w:tcPr>
          <w:p w14:paraId="1D20E1FE" w14:textId="77777777" w:rsidR="001F167D" w:rsidRDefault="00E44A9C">
            <w:pPr>
              <w:pStyle w:val="TableParagraph"/>
              <w:spacing w:before="9" w:line="270" w:lineRule="atLeast"/>
              <w:ind w:left="115" w:right="61" w:hanging="20"/>
              <w:rPr>
                <w:sz w:val="16"/>
              </w:rPr>
            </w:pPr>
            <w:r>
              <w:rPr>
                <w:sz w:val="16"/>
              </w:rPr>
              <w:t>дина-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мика</w:t>
            </w:r>
          </w:p>
        </w:tc>
        <w:tc>
          <w:tcPr>
            <w:tcW w:w="433" w:type="dxa"/>
          </w:tcPr>
          <w:p w14:paraId="118A894B" w14:textId="77777777" w:rsidR="001F167D" w:rsidRDefault="00E44A9C">
            <w:pPr>
              <w:pStyle w:val="TableParagraph"/>
              <w:spacing w:before="135"/>
              <w:ind w:left="71"/>
              <w:rPr>
                <w:sz w:val="21"/>
              </w:rPr>
            </w:pPr>
            <w:r>
              <w:rPr>
                <w:sz w:val="21"/>
              </w:rPr>
              <w:t>к.г.</w:t>
            </w:r>
          </w:p>
        </w:tc>
        <w:tc>
          <w:tcPr>
            <w:tcW w:w="570" w:type="dxa"/>
          </w:tcPr>
          <w:p w14:paraId="0AC1C8AF" w14:textId="77777777" w:rsidR="001F167D" w:rsidRDefault="00E44A9C">
            <w:pPr>
              <w:pStyle w:val="TableParagraph"/>
              <w:spacing w:before="9" w:line="270" w:lineRule="atLeast"/>
              <w:ind w:left="113" w:right="65" w:hanging="20"/>
              <w:rPr>
                <w:sz w:val="16"/>
              </w:rPr>
            </w:pPr>
            <w:r>
              <w:rPr>
                <w:sz w:val="16"/>
              </w:rPr>
              <w:t>дина-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мика</w:t>
            </w:r>
          </w:p>
        </w:tc>
        <w:tc>
          <w:tcPr>
            <w:tcW w:w="709" w:type="dxa"/>
          </w:tcPr>
          <w:p w14:paraId="473C8B29" w14:textId="77777777" w:rsidR="001F167D" w:rsidRDefault="00E44A9C">
            <w:pPr>
              <w:pStyle w:val="TableParagraph"/>
              <w:spacing w:before="135"/>
              <w:ind w:left="232"/>
              <w:rPr>
                <w:sz w:val="21"/>
              </w:rPr>
            </w:pPr>
            <w:r>
              <w:rPr>
                <w:sz w:val="21"/>
              </w:rPr>
              <w:t>к.г</w:t>
            </w:r>
          </w:p>
        </w:tc>
        <w:tc>
          <w:tcPr>
            <w:tcW w:w="652" w:type="dxa"/>
          </w:tcPr>
          <w:p w14:paraId="78B37676" w14:textId="77777777" w:rsidR="001F167D" w:rsidRDefault="00E44A9C">
            <w:pPr>
              <w:pStyle w:val="TableParagraph"/>
              <w:spacing w:before="9" w:line="270" w:lineRule="atLeast"/>
              <w:ind w:left="154" w:right="108" w:hanging="22"/>
              <w:rPr>
                <w:sz w:val="16"/>
              </w:rPr>
            </w:pPr>
            <w:r>
              <w:rPr>
                <w:sz w:val="16"/>
              </w:rPr>
              <w:t>дина-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мика</w:t>
            </w:r>
          </w:p>
        </w:tc>
      </w:tr>
      <w:tr w:rsidR="001F167D" w14:paraId="1DF60C7A" w14:textId="77777777">
        <w:trPr>
          <w:trHeight w:val="325"/>
        </w:trPr>
        <w:tc>
          <w:tcPr>
            <w:tcW w:w="10228" w:type="dxa"/>
            <w:gridSpan w:val="13"/>
          </w:tcPr>
          <w:p w14:paraId="512BF22A" w14:textId="77777777" w:rsidR="001F167D" w:rsidRDefault="00E44A9C">
            <w:pPr>
              <w:pStyle w:val="TableParagraph"/>
              <w:spacing w:line="268" w:lineRule="exact"/>
              <w:ind w:left="40"/>
              <w:rPr>
                <w:b/>
              </w:rPr>
            </w:pPr>
            <w:r>
              <w:rPr>
                <w:rFonts w:ascii="Calibri" w:hAnsi="Calibri"/>
                <w:b/>
              </w:rPr>
              <w:t>1.</w:t>
            </w:r>
            <w:r>
              <w:rPr>
                <w:b/>
              </w:rPr>
              <w:t>Осознание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себя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гражданина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России;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чувства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гордости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свою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Родину</w:t>
            </w:r>
          </w:p>
        </w:tc>
      </w:tr>
      <w:tr w:rsidR="001F167D" w14:paraId="273F3E60" w14:textId="77777777">
        <w:trPr>
          <w:trHeight w:val="330"/>
        </w:trPr>
        <w:tc>
          <w:tcPr>
            <w:tcW w:w="516" w:type="dxa"/>
          </w:tcPr>
          <w:p w14:paraId="0349684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32326255" w14:textId="77777777" w:rsidR="001F167D" w:rsidRDefault="00E44A9C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566" w:type="dxa"/>
          </w:tcPr>
          <w:p w14:paraId="51F317F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5EC56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B39DB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3B688D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CAD6B2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3F40A4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43B740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57DE09E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7C2EBDF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83A2E1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14:paraId="5B06999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CB9CE29" w14:textId="77777777">
        <w:trPr>
          <w:trHeight w:val="481"/>
        </w:trPr>
        <w:tc>
          <w:tcPr>
            <w:tcW w:w="516" w:type="dxa"/>
          </w:tcPr>
          <w:p w14:paraId="4048C0C4" w14:textId="77777777" w:rsidR="001F167D" w:rsidRDefault="00E44A9C">
            <w:pPr>
              <w:pStyle w:val="TableParagraph"/>
              <w:spacing w:line="251" w:lineRule="exact"/>
              <w:ind w:left="40"/>
            </w:pPr>
            <w:r>
              <w:t>1</w:t>
            </w:r>
          </w:p>
        </w:tc>
        <w:tc>
          <w:tcPr>
            <w:tcW w:w="3375" w:type="dxa"/>
          </w:tcPr>
          <w:p w14:paraId="4217FB84" w14:textId="77777777" w:rsidR="001F167D" w:rsidRDefault="00E44A9C">
            <w:pPr>
              <w:pStyle w:val="TableParagraph"/>
              <w:ind w:left="40" w:right="2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Осознание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себя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гражданином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Рос-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сии</w:t>
            </w:r>
          </w:p>
        </w:tc>
        <w:tc>
          <w:tcPr>
            <w:tcW w:w="566" w:type="dxa"/>
          </w:tcPr>
          <w:p w14:paraId="2D18C86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ACCDBE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01D078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4B5D0D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E1A381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EE70F6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1474AC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470C4BA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3DBFD2B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3045A8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14:paraId="5912AE6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1DAB6DB" w14:textId="77777777">
        <w:trPr>
          <w:trHeight w:val="416"/>
        </w:trPr>
        <w:tc>
          <w:tcPr>
            <w:tcW w:w="516" w:type="dxa"/>
          </w:tcPr>
          <w:p w14:paraId="3F26C77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4DBF38DC" w14:textId="77777777" w:rsidR="001F167D" w:rsidRDefault="00E44A9C">
            <w:pPr>
              <w:pStyle w:val="TableParagraph"/>
              <w:spacing w:line="230" w:lineRule="exact"/>
              <w:ind w:left="40" w:right="27"/>
              <w:rPr>
                <w:sz w:val="20"/>
              </w:rPr>
            </w:pPr>
            <w:r>
              <w:rPr>
                <w:sz w:val="20"/>
              </w:rPr>
              <w:t>Знает название своей страны, ее сто-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конкретного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проживания.</w:t>
            </w:r>
          </w:p>
        </w:tc>
        <w:tc>
          <w:tcPr>
            <w:tcW w:w="566" w:type="dxa"/>
          </w:tcPr>
          <w:p w14:paraId="3BF529D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752CF6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EEAB7D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D9CB49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1FC9B34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7EF15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A164C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547F745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389E75D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21C4D5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14:paraId="02D0DDD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C2A1F14" w14:textId="77777777">
        <w:trPr>
          <w:trHeight w:val="340"/>
        </w:trPr>
        <w:tc>
          <w:tcPr>
            <w:tcW w:w="516" w:type="dxa"/>
          </w:tcPr>
          <w:p w14:paraId="5EA5A2C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1363D956" w14:textId="77777777" w:rsidR="001F167D" w:rsidRDefault="00E44A9C">
            <w:pPr>
              <w:pStyle w:val="TableParagraph"/>
              <w:spacing w:line="187" w:lineRule="exact"/>
              <w:ind w:left="40"/>
              <w:rPr>
                <w:sz w:val="20"/>
              </w:rPr>
            </w:pPr>
            <w:r>
              <w:rPr>
                <w:sz w:val="20"/>
              </w:rPr>
              <w:t>Отличает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мелодию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566" w:type="dxa"/>
          </w:tcPr>
          <w:p w14:paraId="78956E9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7BF7E9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868B0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33BFDE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F883F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909BCC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59C931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52C3769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2FA8DF7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C91879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14:paraId="760B578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</w:tbl>
    <w:p w14:paraId="66F702ED" w14:textId="77777777" w:rsidR="001F167D" w:rsidRDefault="001F167D">
      <w:pPr>
        <w:rPr>
          <w:sz w:val="20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375"/>
        <w:gridCol w:w="566"/>
        <w:gridCol w:w="710"/>
        <w:gridCol w:w="566"/>
        <w:gridCol w:w="571"/>
        <w:gridCol w:w="425"/>
        <w:gridCol w:w="567"/>
        <w:gridCol w:w="568"/>
        <w:gridCol w:w="433"/>
        <w:gridCol w:w="570"/>
        <w:gridCol w:w="709"/>
        <w:gridCol w:w="636"/>
      </w:tblGrid>
      <w:tr w:rsidR="001F167D" w14:paraId="0A957685" w14:textId="77777777">
        <w:trPr>
          <w:trHeight w:val="700"/>
        </w:trPr>
        <w:tc>
          <w:tcPr>
            <w:tcW w:w="516" w:type="dxa"/>
          </w:tcPr>
          <w:p w14:paraId="2D3834E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605391CF" w14:textId="77777777" w:rsidR="001F167D" w:rsidRDefault="00E44A9C">
            <w:pPr>
              <w:pStyle w:val="TableParagraph"/>
              <w:spacing w:line="237" w:lineRule="auto"/>
              <w:ind w:left="40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национальность,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нацио-</w:t>
            </w:r>
          </w:p>
          <w:p w14:paraId="010D9C01" w14:textId="77777777" w:rsidR="001F167D" w:rsidRDefault="00E44A9C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нальностей,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проживающих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566" w:type="dxa"/>
          </w:tcPr>
          <w:p w14:paraId="022671C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7E6FD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3958E7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B87FF9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5B65A34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534D0D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63D05A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5E0F867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14A5EA5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C1C733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2A7CA36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3584E70" w14:textId="77777777">
        <w:trPr>
          <w:trHeight w:val="311"/>
        </w:trPr>
        <w:tc>
          <w:tcPr>
            <w:tcW w:w="516" w:type="dxa"/>
          </w:tcPr>
          <w:p w14:paraId="22F0867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006334EA" w14:textId="77777777" w:rsidR="001F167D" w:rsidRDefault="00E44A9C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флаг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566" w:type="dxa"/>
          </w:tcPr>
          <w:p w14:paraId="78F1928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68F349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EE23EB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88D61A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12E815B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C95E35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D3FAD5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1EE8CA2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639F155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6901F9F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0BDFCA1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5E42F35" w14:textId="77777777">
        <w:trPr>
          <w:trHeight w:val="510"/>
        </w:trPr>
        <w:tc>
          <w:tcPr>
            <w:tcW w:w="516" w:type="dxa"/>
          </w:tcPr>
          <w:p w14:paraId="0DC5EB1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7CD99BDC" w14:textId="77777777" w:rsidR="001F167D" w:rsidRDefault="00E44A9C">
            <w:pPr>
              <w:pStyle w:val="TableParagraph"/>
              <w:ind w:left="40" w:right="193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566" w:type="dxa"/>
          </w:tcPr>
          <w:p w14:paraId="433D4F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21D7A1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FE1AE9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FF4398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74F42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6AAFEF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904D15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78DF5DC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2C1E7CF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8AC83A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7D44079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4B3C51B" w14:textId="77777777">
        <w:trPr>
          <w:trHeight w:val="695"/>
        </w:trPr>
        <w:tc>
          <w:tcPr>
            <w:tcW w:w="516" w:type="dxa"/>
          </w:tcPr>
          <w:p w14:paraId="0DF3C7C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5C4376EE" w14:textId="77777777" w:rsidR="001F167D" w:rsidRDefault="00E44A9C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граждан-</w:t>
            </w:r>
          </w:p>
          <w:p w14:paraId="2336624D" w14:textId="77777777" w:rsidR="001F167D" w:rsidRDefault="00E44A9C">
            <w:pPr>
              <w:pStyle w:val="TableParagraph"/>
              <w:spacing w:line="230" w:lineRule="atLeast"/>
              <w:ind w:left="40"/>
              <w:rPr>
                <w:sz w:val="20"/>
              </w:rPr>
            </w:pPr>
            <w:r>
              <w:rPr>
                <w:sz w:val="20"/>
              </w:rPr>
              <w:t>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знамена-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тельным 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датам.</w:t>
            </w:r>
          </w:p>
        </w:tc>
        <w:tc>
          <w:tcPr>
            <w:tcW w:w="566" w:type="dxa"/>
          </w:tcPr>
          <w:p w14:paraId="7865F5A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A8D945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4804F2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96A6A8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284CC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B94EBD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B29284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44FBA92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05940F5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C1D208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2474823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C4EE88F" w14:textId="77777777">
        <w:trPr>
          <w:trHeight w:val="546"/>
        </w:trPr>
        <w:tc>
          <w:tcPr>
            <w:tcW w:w="516" w:type="dxa"/>
          </w:tcPr>
          <w:p w14:paraId="1F9D69D6" w14:textId="77777777" w:rsidR="001F167D" w:rsidRDefault="00E44A9C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75" w:type="dxa"/>
          </w:tcPr>
          <w:p w14:paraId="74F20617" w14:textId="77777777" w:rsidR="001F167D" w:rsidRDefault="00E44A9C">
            <w:pPr>
              <w:pStyle w:val="TableParagraph"/>
              <w:ind w:left="4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</w:t>
            </w:r>
            <w:r>
              <w:rPr>
                <w:b/>
                <w:i/>
                <w:spacing w:val="2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чувства</w:t>
            </w:r>
            <w:r>
              <w:rPr>
                <w:b/>
                <w:i/>
                <w:spacing w:val="2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гордо-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сти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свою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Родину</w:t>
            </w:r>
          </w:p>
        </w:tc>
        <w:tc>
          <w:tcPr>
            <w:tcW w:w="566" w:type="dxa"/>
          </w:tcPr>
          <w:p w14:paraId="03E087E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7CAAA5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4F4D9D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056D77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6E94C47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C414FE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0A3794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2A709E9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3D81D69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912F5E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276FEFC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FD8D809" w14:textId="77777777">
        <w:trPr>
          <w:trHeight w:val="724"/>
        </w:trPr>
        <w:tc>
          <w:tcPr>
            <w:tcW w:w="516" w:type="dxa"/>
          </w:tcPr>
          <w:p w14:paraId="4A3C771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0CB074BC" w14:textId="77777777" w:rsidR="001F167D" w:rsidRDefault="00E44A9C">
            <w:pPr>
              <w:pStyle w:val="TableParagraph"/>
              <w:ind w:left="40" w:right="137"/>
              <w:jc w:val="both"/>
              <w:rPr>
                <w:sz w:val="20"/>
              </w:rPr>
            </w:pPr>
            <w:r>
              <w:rPr>
                <w:sz w:val="20"/>
              </w:rPr>
              <w:t>Владеет элементарными представле-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важ-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566" w:type="dxa"/>
          </w:tcPr>
          <w:p w14:paraId="687B148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4D077A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C8A58D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27F2BE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23C3800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E12665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2ED692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28E8E56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09B646A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0C1A6D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102AAA6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53B60920" w14:textId="77777777">
        <w:trPr>
          <w:trHeight w:val="808"/>
        </w:trPr>
        <w:tc>
          <w:tcPr>
            <w:tcW w:w="516" w:type="dxa"/>
          </w:tcPr>
          <w:p w14:paraId="4CE4B33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7CBB94E0" w14:textId="77777777" w:rsidR="001F167D" w:rsidRDefault="00E44A9C">
            <w:pPr>
              <w:pStyle w:val="TableParagraph"/>
              <w:ind w:left="40" w:right="-1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Знает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гордостью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ным художественным промыслам Рос-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сии.</w:t>
            </w:r>
          </w:p>
        </w:tc>
        <w:tc>
          <w:tcPr>
            <w:tcW w:w="566" w:type="dxa"/>
          </w:tcPr>
          <w:p w14:paraId="434B3E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898491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3A004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D2991B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1EC7DED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4BDA5C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8D361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066184D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663246E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1D7167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2385811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64D9C5ED" w14:textId="77777777">
        <w:trPr>
          <w:trHeight w:val="326"/>
        </w:trPr>
        <w:tc>
          <w:tcPr>
            <w:tcW w:w="10212" w:type="dxa"/>
            <w:gridSpan w:val="13"/>
          </w:tcPr>
          <w:p w14:paraId="0988EC31" w14:textId="77777777" w:rsidR="001F167D" w:rsidRDefault="00E44A9C">
            <w:pPr>
              <w:pStyle w:val="TableParagraph"/>
              <w:tabs>
                <w:tab w:val="left" w:pos="1168"/>
              </w:tabs>
              <w:spacing w:line="269" w:lineRule="exact"/>
              <w:ind w:left="748"/>
              <w:rPr>
                <w:b/>
                <w:sz w:val="24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уважительного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мнению,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дру-</w:t>
            </w:r>
          </w:p>
        </w:tc>
      </w:tr>
      <w:tr w:rsidR="001F167D" w14:paraId="346D2E87" w14:textId="77777777">
        <w:trPr>
          <w:trHeight w:val="330"/>
        </w:trPr>
        <w:tc>
          <w:tcPr>
            <w:tcW w:w="516" w:type="dxa"/>
          </w:tcPr>
          <w:p w14:paraId="118B02C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1CF6FC97" w14:textId="77777777" w:rsidR="001F167D" w:rsidRDefault="00E44A9C"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566" w:type="dxa"/>
          </w:tcPr>
          <w:p w14:paraId="4A44F45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25E6C0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B62E16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B6EAB6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FB2469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54BD7D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9A5298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2036FDA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78ACDE4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AD947D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1CA6573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998F771" w14:textId="77777777">
        <w:trPr>
          <w:trHeight w:val="741"/>
        </w:trPr>
        <w:tc>
          <w:tcPr>
            <w:tcW w:w="516" w:type="dxa"/>
          </w:tcPr>
          <w:p w14:paraId="5B9EBE71" w14:textId="77777777" w:rsidR="001F167D" w:rsidRDefault="00E44A9C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75" w:type="dxa"/>
          </w:tcPr>
          <w:p w14:paraId="73FCE73D" w14:textId="77777777" w:rsidR="001F167D" w:rsidRDefault="00E44A9C">
            <w:pPr>
              <w:pStyle w:val="TableParagraph"/>
              <w:ind w:left="40" w:right="8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уважительного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 к иному мнению, исто-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рии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других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народов</w:t>
            </w:r>
          </w:p>
        </w:tc>
        <w:tc>
          <w:tcPr>
            <w:tcW w:w="566" w:type="dxa"/>
          </w:tcPr>
          <w:p w14:paraId="4840087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B91C06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19017D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FEEC7A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566E2EE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C09519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C8B893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401BAC6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00B2499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2BDA24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5006A29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7E6C592F" w14:textId="77777777">
        <w:trPr>
          <w:trHeight w:val="537"/>
        </w:trPr>
        <w:tc>
          <w:tcPr>
            <w:tcW w:w="516" w:type="dxa"/>
          </w:tcPr>
          <w:p w14:paraId="6C59697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3D2EE127" w14:textId="77777777" w:rsidR="001F167D" w:rsidRDefault="00E44A9C">
            <w:pPr>
              <w:pStyle w:val="TableParagraph"/>
              <w:ind w:left="40" w:right="89"/>
              <w:rPr>
                <w:sz w:val="20"/>
              </w:rPr>
            </w:pPr>
            <w:r>
              <w:rPr>
                <w:sz w:val="20"/>
              </w:rPr>
              <w:t>Выслушивает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говорящего,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переби-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вая.</w:t>
            </w:r>
          </w:p>
        </w:tc>
        <w:tc>
          <w:tcPr>
            <w:tcW w:w="566" w:type="dxa"/>
          </w:tcPr>
          <w:p w14:paraId="4A806B8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BAB375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277287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0588D5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0320A5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AC42C2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2DEF85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6EE9E27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1DA2E14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CAA259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767194F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159D7074" w14:textId="77777777">
        <w:trPr>
          <w:trHeight w:val="702"/>
        </w:trPr>
        <w:tc>
          <w:tcPr>
            <w:tcW w:w="516" w:type="dxa"/>
          </w:tcPr>
          <w:p w14:paraId="1DA66CB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14A58013" w14:textId="77777777" w:rsidR="001F167D" w:rsidRDefault="00E44A9C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14:paraId="2C2F1958" w14:textId="77777777" w:rsidR="001F167D" w:rsidRDefault="00E44A9C">
            <w:pPr>
              <w:pStyle w:val="TableParagraph"/>
              <w:tabs>
                <w:tab w:val="left" w:pos="1837"/>
              </w:tabs>
              <w:spacing w:line="230" w:lineRule="atLeast"/>
              <w:ind w:left="40" w:right="21"/>
              <w:rPr>
                <w:sz w:val="20"/>
              </w:rPr>
            </w:pPr>
            <w:r>
              <w:rPr>
                <w:sz w:val="20"/>
              </w:rPr>
              <w:t>национальностей,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вероисповедания,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566" w:type="dxa"/>
          </w:tcPr>
          <w:p w14:paraId="25EC008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9DD711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F49749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7009FBB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A0ADD9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DE4E88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1B8DBE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5BDA1A5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5931769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99E4EE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2946A10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6DE03FC7" w14:textId="77777777">
        <w:trPr>
          <w:trHeight w:val="536"/>
        </w:trPr>
        <w:tc>
          <w:tcPr>
            <w:tcW w:w="516" w:type="dxa"/>
          </w:tcPr>
          <w:p w14:paraId="53EFC7D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30D34C31" w14:textId="77777777" w:rsidR="001F167D" w:rsidRDefault="00E44A9C">
            <w:pPr>
              <w:pStyle w:val="TableParagraph"/>
              <w:ind w:left="40" w:right="3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</w:tc>
        <w:tc>
          <w:tcPr>
            <w:tcW w:w="566" w:type="dxa"/>
          </w:tcPr>
          <w:p w14:paraId="351EC4A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86AEDC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93073C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2D5C78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2E55192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1B3D2F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AB09AE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2434707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0ACB03B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95B04D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23D6434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6BF99B8" w14:textId="77777777">
        <w:trPr>
          <w:trHeight w:val="311"/>
        </w:trPr>
        <w:tc>
          <w:tcPr>
            <w:tcW w:w="10212" w:type="dxa"/>
            <w:gridSpan w:val="13"/>
          </w:tcPr>
          <w:p w14:paraId="4EFBA396" w14:textId="77777777" w:rsidR="001F167D" w:rsidRDefault="00E44A9C">
            <w:pPr>
              <w:pStyle w:val="TableParagraph"/>
              <w:spacing w:line="269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3.Развитие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адекватных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возможностях,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насущно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необходи-</w:t>
            </w:r>
          </w:p>
        </w:tc>
      </w:tr>
      <w:tr w:rsidR="001F167D" w14:paraId="3A60FE33" w14:textId="77777777">
        <w:trPr>
          <w:trHeight w:val="350"/>
        </w:trPr>
        <w:tc>
          <w:tcPr>
            <w:tcW w:w="516" w:type="dxa"/>
          </w:tcPr>
          <w:p w14:paraId="1F78F4B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7E511E9E" w14:textId="77777777" w:rsidR="001F167D" w:rsidRDefault="00E44A9C"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566" w:type="dxa"/>
          </w:tcPr>
          <w:p w14:paraId="0910833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985C8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7A8CB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475D13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6E787B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B4D55E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0E69A5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79BC312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43B6A9C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19C97B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7F74AEC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628410D" w14:textId="77777777">
        <w:trPr>
          <w:trHeight w:val="1012"/>
        </w:trPr>
        <w:tc>
          <w:tcPr>
            <w:tcW w:w="516" w:type="dxa"/>
          </w:tcPr>
          <w:p w14:paraId="3604CD82" w14:textId="77777777" w:rsidR="001F167D" w:rsidRDefault="00E44A9C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75" w:type="dxa"/>
          </w:tcPr>
          <w:p w14:paraId="714CCC0A" w14:textId="77777777" w:rsidR="001F167D" w:rsidRDefault="00E44A9C">
            <w:pPr>
              <w:pStyle w:val="TableParagraph"/>
              <w:ind w:left="40" w:right="345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Представление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себе: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(Ф.И.О.,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школы).</w:t>
            </w:r>
          </w:p>
        </w:tc>
        <w:tc>
          <w:tcPr>
            <w:tcW w:w="566" w:type="dxa"/>
          </w:tcPr>
          <w:p w14:paraId="2A3C975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186BA3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8A3F45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4E114A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69E2383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6935EE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EABFA2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26A9E77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5F21ACF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9F4D59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30B40B7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1A8D164A" w14:textId="77777777">
        <w:trPr>
          <w:trHeight w:val="688"/>
        </w:trPr>
        <w:tc>
          <w:tcPr>
            <w:tcW w:w="516" w:type="dxa"/>
          </w:tcPr>
          <w:p w14:paraId="5154566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2B82AC18" w14:textId="77777777" w:rsidR="001F167D" w:rsidRDefault="00E44A9C">
            <w:pPr>
              <w:pStyle w:val="TableParagraph"/>
              <w:ind w:left="40" w:right="345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(различает</w:t>
            </w:r>
          </w:p>
          <w:p w14:paraId="4F10DAED" w14:textId="77777777" w:rsidR="001F167D" w:rsidRDefault="00E44A9C"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хочу»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«что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могу»).</w:t>
            </w:r>
          </w:p>
        </w:tc>
        <w:tc>
          <w:tcPr>
            <w:tcW w:w="566" w:type="dxa"/>
          </w:tcPr>
          <w:p w14:paraId="54AB978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5E00EC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FA4874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5E62FC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5AC359E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35CDBB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C66E64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429D455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2679740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C64A8C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5CAAABC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57EE3857" w14:textId="77777777">
        <w:trPr>
          <w:trHeight w:val="541"/>
        </w:trPr>
        <w:tc>
          <w:tcPr>
            <w:tcW w:w="516" w:type="dxa"/>
          </w:tcPr>
          <w:p w14:paraId="319CC75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669704E7" w14:textId="77777777" w:rsidR="001F167D" w:rsidRDefault="00E44A9C">
            <w:pPr>
              <w:pStyle w:val="TableParagraph"/>
              <w:tabs>
                <w:tab w:val="left" w:pos="860"/>
                <w:tab w:val="left" w:pos="1162"/>
                <w:tab w:val="left" w:pos="1702"/>
                <w:tab w:val="left" w:pos="2004"/>
              </w:tabs>
              <w:spacing w:line="237" w:lineRule="auto"/>
              <w:ind w:left="40" w:right="345"/>
              <w:rPr>
                <w:sz w:val="20"/>
              </w:rPr>
            </w:pPr>
            <w:r>
              <w:rPr>
                <w:sz w:val="20"/>
              </w:rPr>
              <w:t>Понимает,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нельзя: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еде,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</w:p>
        </w:tc>
        <w:tc>
          <w:tcPr>
            <w:tcW w:w="566" w:type="dxa"/>
          </w:tcPr>
          <w:p w14:paraId="4AA3FEA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06CA29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2A51EA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395597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1396D71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CC58C0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199D51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65919AF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1DF1EE7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6556EA3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5263C0F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66F59BC" w14:textId="77777777">
        <w:trPr>
          <w:trHeight w:val="976"/>
        </w:trPr>
        <w:tc>
          <w:tcPr>
            <w:tcW w:w="516" w:type="dxa"/>
          </w:tcPr>
          <w:p w14:paraId="68F44A6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7ED83C38" w14:textId="77777777" w:rsidR="001F167D" w:rsidRDefault="00E44A9C">
            <w:pPr>
              <w:pStyle w:val="TableParagraph"/>
              <w:ind w:left="40" w:right="380"/>
              <w:jc w:val="both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адаптивными средствами в разных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</w:p>
        </w:tc>
        <w:tc>
          <w:tcPr>
            <w:tcW w:w="566" w:type="dxa"/>
          </w:tcPr>
          <w:p w14:paraId="488B1D8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BF81D7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88ED6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AC564B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1B5E57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A312BB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B68219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74DD8A9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721A18B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6E342E3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62DE54F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5E3E8AB" w14:textId="77777777">
        <w:trPr>
          <w:trHeight w:val="2392"/>
        </w:trPr>
        <w:tc>
          <w:tcPr>
            <w:tcW w:w="516" w:type="dxa"/>
          </w:tcPr>
          <w:p w14:paraId="78D24361" w14:textId="77777777" w:rsidR="001F167D" w:rsidRDefault="00E44A9C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375" w:type="dxa"/>
          </w:tcPr>
          <w:p w14:paraId="356FE862" w14:textId="77777777" w:rsidR="001F167D" w:rsidRDefault="00E44A9C">
            <w:pPr>
              <w:pStyle w:val="TableParagraph"/>
              <w:tabs>
                <w:tab w:val="left" w:pos="2803"/>
              </w:tabs>
              <w:ind w:left="40" w:right="21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Обращение за помощью, связанной с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жизнеобеспечением:</w:t>
            </w:r>
            <w:r>
              <w:rPr>
                <w:b/>
                <w:i/>
                <w:sz w:val="20"/>
              </w:rPr>
              <w:tab/>
            </w:r>
            <w:r>
              <w:rPr>
                <w:spacing w:val="-1"/>
                <w:sz w:val="20"/>
              </w:rPr>
              <w:t>Умеет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обратиться ко взрослому за помощью,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просьбу,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возникшую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нельзя,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аллергия, можно я пересяду, мне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видно, я не разбираю этого шрифта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</w:p>
        </w:tc>
        <w:tc>
          <w:tcPr>
            <w:tcW w:w="566" w:type="dxa"/>
          </w:tcPr>
          <w:p w14:paraId="2132D31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5D8EAE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DB785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47D7F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D88451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FCE969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372CFA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069616F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46FC940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62C8434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37CB1B5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</w:tbl>
    <w:p w14:paraId="13618D5D" w14:textId="77777777" w:rsidR="001F167D" w:rsidRDefault="001F167D">
      <w:pPr>
        <w:rPr>
          <w:sz w:val="20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375"/>
        <w:gridCol w:w="579"/>
        <w:gridCol w:w="698"/>
        <w:gridCol w:w="566"/>
        <w:gridCol w:w="571"/>
        <w:gridCol w:w="425"/>
        <w:gridCol w:w="567"/>
        <w:gridCol w:w="568"/>
        <w:gridCol w:w="433"/>
        <w:gridCol w:w="246"/>
        <w:gridCol w:w="328"/>
        <w:gridCol w:w="710"/>
        <w:gridCol w:w="650"/>
      </w:tblGrid>
      <w:tr w:rsidR="001F167D" w14:paraId="130C3D8E" w14:textId="77777777">
        <w:trPr>
          <w:trHeight w:val="1394"/>
        </w:trPr>
        <w:tc>
          <w:tcPr>
            <w:tcW w:w="516" w:type="dxa"/>
          </w:tcPr>
          <w:p w14:paraId="2078E6D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593C15C7" w14:textId="77777777" w:rsidR="001F167D" w:rsidRDefault="00E44A9C">
            <w:pPr>
              <w:pStyle w:val="TableParagraph"/>
              <w:ind w:left="40" w:right="23"/>
              <w:jc w:val="both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необходимость связаться с семьей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14:paraId="711C470F" w14:textId="77777777" w:rsidR="001F167D" w:rsidRDefault="00E44A9C">
            <w:pPr>
              <w:pStyle w:val="TableParagraph"/>
              <w:spacing w:line="227" w:lineRule="exact"/>
              <w:ind w:left="40"/>
              <w:rPr>
                <w:sz w:val="20"/>
              </w:rPr>
            </w:pPr>
            <w:r>
              <w:rPr>
                <w:sz w:val="20"/>
              </w:rPr>
              <w:t>жизнеобеспечения</w:t>
            </w:r>
          </w:p>
        </w:tc>
        <w:tc>
          <w:tcPr>
            <w:tcW w:w="579" w:type="dxa"/>
          </w:tcPr>
          <w:p w14:paraId="64DF0D7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5C15B58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7E0CCB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61A3A7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7417A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5FC3B6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8808B5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266E015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000000"/>
            </w:tcBorders>
          </w:tcPr>
          <w:p w14:paraId="653628B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69C3F01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1CDE310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8E82E71" w14:textId="77777777">
        <w:trPr>
          <w:trHeight w:val="272"/>
        </w:trPr>
        <w:tc>
          <w:tcPr>
            <w:tcW w:w="516" w:type="dxa"/>
          </w:tcPr>
          <w:p w14:paraId="57A219C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00C47D35" w14:textId="77777777" w:rsidR="001F167D" w:rsidRDefault="00E44A9C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</w:p>
        </w:tc>
        <w:tc>
          <w:tcPr>
            <w:tcW w:w="579" w:type="dxa"/>
          </w:tcPr>
          <w:p w14:paraId="0D04026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6DDD842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622F9B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6D285D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564A6C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15FD45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461436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22648D5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000000"/>
            </w:tcBorders>
          </w:tcPr>
          <w:p w14:paraId="068EBC7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14:paraId="2CE0D8C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5C06B615" w14:textId="77777777">
        <w:trPr>
          <w:trHeight w:val="325"/>
        </w:trPr>
        <w:tc>
          <w:tcPr>
            <w:tcW w:w="10232" w:type="dxa"/>
            <w:gridSpan w:val="14"/>
          </w:tcPr>
          <w:p w14:paraId="0E4A8616" w14:textId="77777777" w:rsidR="001F167D" w:rsidRDefault="00E44A9C">
            <w:pPr>
              <w:pStyle w:val="TableParagraph"/>
              <w:spacing w:line="269" w:lineRule="exact"/>
              <w:ind w:left="40"/>
              <w:rPr>
                <w:b/>
                <w:sz w:val="24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изменяющемся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развиваю-</w:t>
            </w:r>
          </w:p>
        </w:tc>
      </w:tr>
      <w:tr w:rsidR="001F167D" w14:paraId="564D71E5" w14:textId="77777777">
        <w:trPr>
          <w:trHeight w:val="330"/>
        </w:trPr>
        <w:tc>
          <w:tcPr>
            <w:tcW w:w="516" w:type="dxa"/>
          </w:tcPr>
          <w:p w14:paraId="0884376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534DE985" w14:textId="77777777" w:rsidR="001F167D" w:rsidRDefault="00E44A9C">
            <w:pPr>
              <w:pStyle w:val="TableParagraph"/>
              <w:spacing w:line="269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579" w:type="dxa"/>
          </w:tcPr>
          <w:p w14:paraId="6F04664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16D3F51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C6EBB7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F1B8A7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E9BF22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FA6F8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386D1A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6626DA9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7B9C157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2DF13F5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1B16D74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A09B524" w14:textId="77777777">
        <w:trPr>
          <w:trHeight w:val="702"/>
        </w:trPr>
        <w:tc>
          <w:tcPr>
            <w:tcW w:w="516" w:type="dxa"/>
          </w:tcPr>
          <w:p w14:paraId="74173362" w14:textId="77777777" w:rsidR="001F167D" w:rsidRDefault="00E44A9C">
            <w:pPr>
              <w:pStyle w:val="TableParagraph"/>
              <w:spacing w:line="246" w:lineRule="exact"/>
              <w:ind w:left="40"/>
            </w:pPr>
            <w:r>
              <w:t>1</w:t>
            </w:r>
          </w:p>
        </w:tc>
        <w:tc>
          <w:tcPr>
            <w:tcW w:w="3375" w:type="dxa"/>
          </w:tcPr>
          <w:p w14:paraId="391B2499" w14:textId="77777777" w:rsidR="001F167D" w:rsidRDefault="00E44A9C">
            <w:pPr>
              <w:pStyle w:val="TableParagraph"/>
              <w:tabs>
                <w:tab w:val="left" w:pos="2066"/>
              </w:tabs>
              <w:spacing w:line="237" w:lineRule="auto"/>
              <w:ind w:left="40" w:right="2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"/>
                <w:sz w:val="20"/>
              </w:rPr>
              <w:t>конструктив-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ных</w:t>
            </w:r>
            <w:r>
              <w:rPr>
                <w:b/>
                <w:i/>
                <w:spacing w:val="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умений</w:t>
            </w:r>
            <w:r>
              <w:rPr>
                <w:b/>
                <w:i/>
                <w:spacing w:val="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общения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семье,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</w:p>
          <w:p w14:paraId="6157CDEF" w14:textId="77777777" w:rsidR="001F167D" w:rsidRDefault="00E44A9C">
            <w:pPr>
              <w:pStyle w:val="TableParagraph"/>
              <w:spacing w:line="230" w:lineRule="exact"/>
              <w:ind w:left="4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школе,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социуме</w:t>
            </w:r>
          </w:p>
        </w:tc>
        <w:tc>
          <w:tcPr>
            <w:tcW w:w="579" w:type="dxa"/>
          </w:tcPr>
          <w:p w14:paraId="0084273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68E01C5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8AC803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CBF82E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2A0E290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C49634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671DA2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78CA07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7985AF6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18A67A8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45B84A5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435B81E" w14:textId="77777777">
        <w:trPr>
          <w:trHeight w:val="2548"/>
        </w:trPr>
        <w:tc>
          <w:tcPr>
            <w:tcW w:w="516" w:type="dxa"/>
          </w:tcPr>
          <w:p w14:paraId="7176FA5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7C6FF59C" w14:textId="77777777" w:rsidR="001F167D" w:rsidRDefault="00E44A9C">
            <w:pPr>
              <w:pStyle w:val="TableParagraph"/>
              <w:ind w:left="40" w:right="15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школе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педагоги):</w:t>
            </w:r>
          </w:p>
          <w:p w14:paraId="6E2E5F79" w14:textId="77777777" w:rsidR="001F167D" w:rsidRDefault="00E44A9C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right="87" w:firstLine="0"/>
              <w:rPr>
                <w:sz w:val="20"/>
              </w:rPr>
            </w:pPr>
            <w:r>
              <w:rPr>
                <w:sz w:val="20"/>
              </w:rPr>
              <w:t>слушает и слышит («слушать объяс-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уроке»);</w:t>
            </w:r>
          </w:p>
          <w:p w14:paraId="0411A444" w14:textId="77777777" w:rsidR="001F167D" w:rsidRDefault="00E44A9C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left="155"/>
              <w:rPr>
                <w:sz w:val="20"/>
              </w:rPr>
            </w:pPr>
            <w:r>
              <w:rPr>
                <w:sz w:val="20"/>
              </w:rPr>
              <w:t>обращается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помощью;</w:t>
            </w:r>
          </w:p>
          <w:p w14:paraId="33D76932" w14:textId="77777777" w:rsidR="001F167D" w:rsidRDefault="00E44A9C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left="155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благодарность;</w:t>
            </w:r>
          </w:p>
          <w:p w14:paraId="69EB683F" w14:textId="77777777" w:rsidR="001F167D" w:rsidRDefault="00E44A9C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left="155"/>
              <w:rPr>
                <w:sz w:val="20"/>
              </w:rPr>
            </w:pPr>
            <w:r>
              <w:rPr>
                <w:sz w:val="20"/>
              </w:rPr>
              <w:t>следует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инструкции;</w:t>
            </w:r>
          </w:p>
          <w:p w14:paraId="070B24DD" w14:textId="77777777" w:rsidR="001F167D" w:rsidRDefault="00E44A9C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договаривается;</w:t>
            </w:r>
          </w:p>
          <w:p w14:paraId="5191DBF2" w14:textId="77777777" w:rsidR="001F167D" w:rsidRDefault="00E44A9C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доводит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начатую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конца;</w:t>
            </w:r>
          </w:p>
          <w:p w14:paraId="63AFAC74" w14:textId="77777777" w:rsidR="001F167D" w:rsidRDefault="00E44A9C">
            <w:pPr>
              <w:pStyle w:val="TableParagraph"/>
              <w:numPr>
                <w:ilvl w:val="0"/>
                <w:numId w:val="85"/>
              </w:numPr>
              <w:tabs>
                <w:tab w:val="left" w:pos="207"/>
              </w:tabs>
              <w:ind w:left="206" w:hanging="167"/>
              <w:rPr>
                <w:sz w:val="20"/>
              </w:rPr>
            </w:pPr>
            <w:r>
              <w:rPr>
                <w:sz w:val="20"/>
              </w:rPr>
              <w:t>вступает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обсуждение;</w:t>
            </w:r>
          </w:p>
          <w:p w14:paraId="6577BA4D" w14:textId="77777777" w:rsidR="001F167D" w:rsidRDefault="00E44A9C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left="155"/>
              <w:rPr>
                <w:sz w:val="20"/>
              </w:rPr>
            </w:pPr>
            <w:r>
              <w:rPr>
                <w:sz w:val="20"/>
              </w:rPr>
              <w:t>задает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</w:tc>
        <w:tc>
          <w:tcPr>
            <w:tcW w:w="579" w:type="dxa"/>
          </w:tcPr>
          <w:p w14:paraId="3D3305D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6974228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75EA1C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747194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449B67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AEA349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5F18A7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7E5A7EE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70C3452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0E41A08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06B6F7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4F2B4D3" w14:textId="77777777">
        <w:trPr>
          <w:trHeight w:val="1842"/>
        </w:trPr>
        <w:tc>
          <w:tcPr>
            <w:tcW w:w="516" w:type="dxa"/>
          </w:tcPr>
          <w:p w14:paraId="0BE51BE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6F6C7848" w14:textId="77777777" w:rsidR="001F167D" w:rsidRDefault="00E44A9C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сверстниками:</w:t>
            </w:r>
          </w:p>
          <w:p w14:paraId="2F4F5CAA" w14:textId="77777777" w:rsidR="001F167D" w:rsidRDefault="00E44A9C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знакомится;</w:t>
            </w:r>
          </w:p>
          <w:p w14:paraId="12A2BF00" w14:textId="77777777" w:rsidR="001F167D" w:rsidRDefault="00E44A9C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rPr>
                <w:sz w:val="20"/>
              </w:rPr>
            </w:pPr>
            <w:r>
              <w:rPr>
                <w:sz w:val="20"/>
              </w:rPr>
              <w:t>присоединяется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детям;</w:t>
            </w:r>
          </w:p>
          <w:p w14:paraId="0886234B" w14:textId="77777777" w:rsidR="001F167D" w:rsidRDefault="00E44A9C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просит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одолжении;</w:t>
            </w:r>
          </w:p>
          <w:p w14:paraId="1D04A1E1" w14:textId="77777777" w:rsidR="001F167D" w:rsidRDefault="00E44A9C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симпатию;</w:t>
            </w:r>
          </w:p>
          <w:p w14:paraId="55C2FFF7" w14:textId="77777777" w:rsidR="001F167D" w:rsidRDefault="00E44A9C">
            <w:pPr>
              <w:pStyle w:val="TableParagraph"/>
              <w:numPr>
                <w:ilvl w:val="0"/>
                <w:numId w:val="84"/>
              </w:numPr>
              <w:tabs>
                <w:tab w:val="left" w:pos="207"/>
              </w:tabs>
              <w:ind w:left="206"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инициативу;</w:t>
            </w:r>
          </w:p>
          <w:p w14:paraId="34E28EA8" w14:textId="77777777" w:rsidR="001F167D" w:rsidRDefault="00E44A9C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делится;</w:t>
            </w:r>
          </w:p>
          <w:p w14:paraId="72879A65" w14:textId="77777777" w:rsidR="001F167D" w:rsidRDefault="00E44A9C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извиняется</w:t>
            </w:r>
          </w:p>
        </w:tc>
        <w:tc>
          <w:tcPr>
            <w:tcW w:w="579" w:type="dxa"/>
          </w:tcPr>
          <w:p w14:paraId="573B0CF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0F6CB4A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85B0D2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813C07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68CBA3B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7559C4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A59D52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4352B57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5709A6C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2850BBE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3C452D9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48B594D" w14:textId="77777777">
        <w:trPr>
          <w:trHeight w:val="546"/>
        </w:trPr>
        <w:tc>
          <w:tcPr>
            <w:tcW w:w="516" w:type="dxa"/>
          </w:tcPr>
          <w:p w14:paraId="2E0FDA9F" w14:textId="77777777" w:rsidR="001F167D" w:rsidRDefault="00E44A9C">
            <w:pPr>
              <w:pStyle w:val="TableParagraph"/>
              <w:spacing w:line="246" w:lineRule="exact"/>
              <w:ind w:left="40"/>
            </w:pPr>
            <w:r>
              <w:t>2</w:t>
            </w:r>
          </w:p>
        </w:tc>
        <w:tc>
          <w:tcPr>
            <w:tcW w:w="3375" w:type="dxa"/>
          </w:tcPr>
          <w:p w14:paraId="3142C2AE" w14:textId="77777777" w:rsidR="001F167D" w:rsidRDefault="00E44A9C">
            <w:pPr>
              <w:pStyle w:val="TableParagraph"/>
              <w:ind w:left="40"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умения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адапти-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роваться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определенной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ситуации</w:t>
            </w:r>
          </w:p>
        </w:tc>
        <w:tc>
          <w:tcPr>
            <w:tcW w:w="579" w:type="dxa"/>
          </w:tcPr>
          <w:p w14:paraId="69335A8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722524F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608FB5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719F152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EFAEC6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B4D169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768AEF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660C38C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7DEB135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3E51E3C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669BDD7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C606791" w14:textId="77777777">
        <w:trPr>
          <w:trHeight w:val="1403"/>
        </w:trPr>
        <w:tc>
          <w:tcPr>
            <w:tcW w:w="516" w:type="dxa"/>
          </w:tcPr>
          <w:p w14:paraId="70ED8E4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64771EB1" w14:textId="77777777" w:rsidR="001F167D" w:rsidRDefault="00E44A9C">
            <w:pPr>
              <w:pStyle w:val="TableParagraph"/>
              <w:tabs>
                <w:tab w:val="left" w:pos="1249"/>
              </w:tabs>
              <w:ind w:left="40" w:right="536"/>
              <w:jc w:val="both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z w:val="20"/>
              </w:rPr>
              <w:tab/>
              <w:t>сотрудничать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579" w:type="dxa"/>
          </w:tcPr>
          <w:p w14:paraId="48E1467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0558243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172DAB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E3CFB1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147A6B9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77D5FF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FD7226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5B4EBE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76DDD84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37BE262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14CA9FC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E5C37B8" w14:textId="77777777">
        <w:trPr>
          <w:trHeight w:val="551"/>
        </w:trPr>
        <w:tc>
          <w:tcPr>
            <w:tcW w:w="516" w:type="dxa"/>
          </w:tcPr>
          <w:p w14:paraId="5971EA1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022E219E" w14:textId="77777777" w:rsidR="001F167D" w:rsidRDefault="00E44A9C">
            <w:pPr>
              <w:pStyle w:val="TableParagraph"/>
              <w:ind w:left="40" w:right="31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ситуацию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адекватное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</w:p>
        </w:tc>
        <w:tc>
          <w:tcPr>
            <w:tcW w:w="579" w:type="dxa"/>
          </w:tcPr>
          <w:p w14:paraId="3ECC52C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3F90BF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F0380E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4762B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4668C6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D24DD7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A51628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4F3E447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22D463A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48FF541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06498AB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024F09D" w14:textId="77777777">
        <w:trPr>
          <w:trHeight w:val="328"/>
        </w:trPr>
        <w:tc>
          <w:tcPr>
            <w:tcW w:w="10232" w:type="dxa"/>
            <w:gridSpan w:val="14"/>
          </w:tcPr>
          <w:p w14:paraId="42D27D7D" w14:textId="77777777" w:rsidR="001F167D" w:rsidRDefault="00E44A9C">
            <w:pPr>
              <w:pStyle w:val="TableParagraph"/>
              <w:spacing w:line="279" w:lineRule="exact"/>
              <w:ind w:left="40"/>
              <w:rPr>
                <w:b/>
                <w:sz w:val="24"/>
              </w:rPr>
            </w:pPr>
            <w:r>
              <w:rPr>
                <w:rFonts w:ascii="Calibri" w:hAnsi="Calibri"/>
                <w:b/>
              </w:rPr>
              <w:t>5.</w:t>
            </w:r>
            <w:r>
              <w:rPr>
                <w:rFonts w:ascii="Calibri" w:hAnsi="Calibri"/>
                <w:b/>
                <w:spacing w:val="8"/>
              </w:rPr>
              <w:t xml:space="preserve"> </w:t>
            </w: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социально-бытовыми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повседневной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1F167D" w14:paraId="75A23251" w14:textId="77777777">
        <w:trPr>
          <w:trHeight w:val="328"/>
        </w:trPr>
        <w:tc>
          <w:tcPr>
            <w:tcW w:w="516" w:type="dxa"/>
          </w:tcPr>
          <w:p w14:paraId="442F867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6E462505" w14:textId="77777777" w:rsidR="001F167D" w:rsidRDefault="00E44A9C">
            <w:pPr>
              <w:pStyle w:val="TableParagraph"/>
              <w:spacing w:line="269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579" w:type="dxa"/>
          </w:tcPr>
          <w:p w14:paraId="14072DF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727A83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124850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110145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0E838C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7D7CDF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D0641B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04131AE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6BFB4C6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22AF18B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3254ADF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56B33CB2" w14:textId="77777777">
        <w:trPr>
          <w:trHeight w:val="1852"/>
        </w:trPr>
        <w:tc>
          <w:tcPr>
            <w:tcW w:w="516" w:type="dxa"/>
          </w:tcPr>
          <w:p w14:paraId="6A7154F8" w14:textId="77777777" w:rsidR="001F167D" w:rsidRDefault="00E44A9C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5" w:type="dxa"/>
          </w:tcPr>
          <w:p w14:paraId="18D59E90" w14:textId="77777777" w:rsidR="001F167D" w:rsidRDefault="00E44A9C">
            <w:pPr>
              <w:pStyle w:val="TableParagraph"/>
              <w:tabs>
                <w:tab w:val="left" w:pos="2411"/>
              </w:tabs>
              <w:ind w:left="40" w:right="133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Сформированность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социально-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бытовых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 безопасности: обращение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электроприборами,</w:t>
            </w:r>
            <w:r>
              <w:rPr>
                <w:sz w:val="20"/>
              </w:rPr>
              <w:tab/>
              <w:t>газовыми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приборами,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транспорте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</w:p>
          <w:p w14:paraId="5630C670" w14:textId="77777777" w:rsidR="001F167D" w:rsidRDefault="00E44A9C">
            <w:pPr>
              <w:pStyle w:val="TableParagraph"/>
              <w:spacing w:line="227" w:lineRule="exact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незнакомыми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</w:tc>
        <w:tc>
          <w:tcPr>
            <w:tcW w:w="579" w:type="dxa"/>
          </w:tcPr>
          <w:p w14:paraId="2839A58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468F388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F77834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6F33F0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5CC52D3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36513C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7B500A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65E7D3F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09BAE8B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627EB3B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31C110E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3A851F1" w14:textId="77777777">
        <w:trPr>
          <w:trHeight w:val="546"/>
        </w:trPr>
        <w:tc>
          <w:tcPr>
            <w:tcW w:w="516" w:type="dxa"/>
          </w:tcPr>
          <w:p w14:paraId="352C686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03AD4AC7" w14:textId="77777777" w:rsidR="001F167D" w:rsidRDefault="00E44A9C">
            <w:pPr>
              <w:pStyle w:val="TableParagraph"/>
              <w:ind w:left="40" w:right="127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телефонов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  <w:tc>
          <w:tcPr>
            <w:tcW w:w="579" w:type="dxa"/>
          </w:tcPr>
          <w:p w14:paraId="2A1A593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4FDE1B5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6CB38C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D4D631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6CE013F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B69FE8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C569C8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01BF709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284DFA6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528C6D8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7052CDA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E420B07" w14:textId="77777777">
        <w:trPr>
          <w:trHeight w:val="532"/>
        </w:trPr>
        <w:tc>
          <w:tcPr>
            <w:tcW w:w="516" w:type="dxa"/>
          </w:tcPr>
          <w:p w14:paraId="5B5C4F1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75" w:type="dxa"/>
          </w:tcPr>
          <w:p w14:paraId="7F53C6BA" w14:textId="77777777" w:rsidR="001F167D" w:rsidRDefault="00E44A9C">
            <w:pPr>
              <w:pStyle w:val="TableParagraph"/>
              <w:tabs>
                <w:tab w:val="left" w:pos="1374"/>
                <w:tab w:val="left" w:pos="1568"/>
                <w:tab w:val="left" w:pos="2640"/>
                <w:tab w:val="left" w:pos="3026"/>
              </w:tabs>
              <w:spacing w:line="237" w:lineRule="auto"/>
              <w:ind w:left="40" w:right="129"/>
              <w:rPr>
                <w:sz w:val="20"/>
              </w:rPr>
            </w:pPr>
            <w:r>
              <w:rPr>
                <w:sz w:val="20"/>
              </w:rPr>
              <w:t>Сформированы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представления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z w:val="20"/>
              </w:rPr>
              <w:tab/>
              <w:t>домашней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жизни,</w:t>
            </w:r>
          </w:p>
        </w:tc>
        <w:tc>
          <w:tcPr>
            <w:tcW w:w="579" w:type="dxa"/>
          </w:tcPr>
          <w:p w14:paraId="4BFBBA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14:paraId="132C580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73A736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86A860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9A53A5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2BC46D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BF59BB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3863828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5C92BCE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046681B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6B8A934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</w:tbl>
    <w:p w14:paraId="06ADD068" w14:textId="77777777" w:rsidR="001F167D" w:rsidRDefault="001F167D">
      <w:pPr>
        <w:rPr>
          <w:sz w:val="20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361"/>
        <w:gridCol w:w="98"/>
        <w:gridCol w:w="526"/>
        <w:gridCol w:w="689"/>
        <w:gridCol w:w="547"/>
        <w:gridCol w:w="275"/>
        <w:gridCol w:w="278"/>
        <w:gridCol w:w="273"/>
        <w:gridCol w:w="151"/>
        <w:gridCol w:w="566"/>
        <w:gridCol w:w="567"/>
        <w:gridCol w:w="432"/>
        <w:gridCol w:w="239"/>
        <w:gridCol w:w="335"/>
        <w:gridCol w:w="708"/>
        <w:gridCol w:w="721"/>
      </w:tblGrid>
      <w:tr w:rsidR="001F167D" w14:paraId="610B1943" w14:textId="77777777">
        <w:trPr>
          <w:trHeight w:val="1427"/>
        </w:trPr>
        <w:tc>
          <w:tcPr>
            <w:tcW w:w="512" w:type="dxa"/>
          </w:tcPr>
          <w:p w14:paraId="5520D67C" w14:textId="77777777" w:rsidR="001F167D" w:rsidRDefault="00E44A9C">
            <w:pPr>
              <w:pStyle w:val="TableParagraph"/>
              <w:spacing w:line="272" w:lineRule="exact"/>
              <w:ind w:left="23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361" w:type="dxa"/>
          </w:tcPr>
          <w:p w14:paraId="67D12F6E" w14:textId="77777777" w:rsidR="001F167D" w:rsidRDefault="00E44A9C">
            <w:pPr>
              <w:pStyle w:val="TableParagraph"/>
              <w:ind w:left="27" w:right="203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Социально-бытовая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активность: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попросить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затруднений,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расписании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624" w:type="dxa"/>
            <w:gridSpan w:val="2"/>
          </w:tcPr>
          <w:p w14:paraId="5F158DB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58EB726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5B901AE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</w:tcPr>
          <w:p w14:paraId="4265E39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14:paraId="59D819F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2695FA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F87E06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0AB90C5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781A2FA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1FA3FF2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7180460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74741C6" w14:textId="77777777">
        <w:trPr>
          <w:trHeight w:val="517"/>
        </w:trPr>
        <w:tc>
          <w:tcPr>
            <w:tcW w:w="512" w:type="dxa"/>
          </w:tcPr>
          <w:p w14:paraId="01D50B7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61" w:type="dxa"/>
          </w:tcPr>
          <w:p w14:paraId="65258BD3" w14:textId="77777777" w:rsidR="001F167D" w:rsidRDefault="00E44A9C">
            <w:pPr>
              <w:pStyle w:val="TableParagraph"/>
              <w:tabs>
                <w:tab w:val="left" w:pos="1396"/>
              </w:tabs>
              <w:ind w:left="27" w:right="25"/>
              <w:rPr>
                <w:sz w:val="20"/>
              </w:rPr>
            </w:pPr>
            <w:r>
              <w:rPr>
                <w:sz w:val="20"/>
              </w:rPr>
              <w:t xml:space="preserve">Участвует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повседневной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624" w:type="dxa"/>
            <w:gridSpan w:val="2"/>
          </w:tcPr>
          <w:p w14:paraId="6C72155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6FA891F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30F4FDA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</w:tcPr>
          <w:p w14:paraId="41B40E2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14:paraId="338F5B7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DB3A1C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F52B4E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  <w:tcBorders>
              <w:right w:val="single" w:sz="4" w:space="0" w:color="000000"/>
            </w:tcBorders>
          </w:tcPr>
          <w:p w14:paraId="72F1BDD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000000"/>
            </w:tcBorders>
          </w:tcPr>
          <w:p w14:paraId="3F0C60A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8E4E39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5FFB505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5BD37F85" w14:textId="77777777">
        <w:trPr>
          <w:trHeight w:val="328"/>
        </w:trPr>
        <w:tc>
          <w:tcPr>
            <w:tcW w:w="10278" w:type="dxa"/>
            <w:gridSpan w:val="17"/>
          </w:tcPr>
          <w:p w14:paraId="13B32D09" w14:textId="77777777" w:rsidR="001F167D" w:rsidRDefault="00E44A9C">
            <w:pPr>
              <w:pStyle w:val="TableParagraph"/>
              <w:spacing w:line="272" w:lineRule="exact"/>
              <w:ind w:left="33"/>
              <w:rPr>
                <w:b/>
                <w:sz w:val="24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1F167D" w14:paraId="2D8C688A" w14:textId="77777777">
        <w:trPr>
          <w:trHeight w:val="328"/>
        </w:trPr>
        <w:tc>
          <w:tcPr>
            <w:tcW w:w="512" w:type="dxa"/>
          </w:tcPr>
          <w:p w14:paraId="5BCFF59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61" w:type="dxa"/>
          </w:tcPr>
          <w:p w14:paraId="540CBD3A" w14:textId="77777777" w:rsidR="001F167D" w:rsidRDefault="00E44A9C">
            <w:pPr>
              <w:pStyle w:val="TableParagraph"/>
              <w:spacing w:line="269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624" w:type="dxa"/>
            <w:gridSpan w:val="2"/>
          </w:tcPr>
          <w:p w14:paraId="07C4361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0D5B9F9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  <w:gridSpan w:val="2"/>
          </w:tcPr>
          <w:p w14:paraId="0F0552A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1" w:type="dxa"/>
            <w:gridSpan w:val="2"/>
          </w:tcPr>
          <w:p w14:paraId="5A405D0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151" w:type="dxa"/>
          </w:tcPr>
          <w:p w14:paraId="723DD49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12B40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D902E8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4F56CD2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5009742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15B93F2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7EB980B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4F8DB81" w14:textId="77777777">
        <w:trPr>
          <w:trHeight w:val="1170"/>
        </w:trPr>
        <w:tc>
          <w:tcPr>
            <w:tcW w:w="512" w:type="dxa"/>
          </w:tcPr>
          <w:p w14:paraId="7E935178" w14:textId="77777777" w:rsidR="001F167D" w:rsidRDefault="00E44A9C">
            <w:pPr>
              <w:pStyle w:val="TableParagraph"/>
              <w:spacing w:line="248" w:lineRule="exact"/>
              <w:ind w:left="33"/>
            </w:pPr>
            <w:r>
              <w:t>1</w:t>
            </w:r>
          </w:p>
        </w:tc>
        <w:tc>
          <w:tcPr>
            <w:tcW w:w="3361" w:type="dxa"/>
          </w:tcPr>
          <w:p w14:paraId="74A9528A" w14:textId="77777777" w:rsidR="001F167D" w:rsidRDefault="00E44A9C">
            <w:pPr>
              <w:pStyle w:val="TableParagraph"/>
              <w:ind w:left="37" w:right="22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 навыков комму-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никации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взрослыми:</w:t>
            </w:r>
          </w:p>
          <w:p w14:paraId="1ED07258" w14:textId="77777777" w:rsidR="001F167D" w:rsidRDefault="00E44A9C">
            <w:pPr>
              <w:pStyle w:val="TableParagraph"/>
              <w:ind w:left="37" w:right="20"/>
              <w:jc w:val="both"/>
              <w:rPr>
                <w:sz w:val="20"/>
              </w:rPr>
            </w:pPr>
            <w:r>
              <w:rPr>
                <w:sz w:val="20"/>
              </w:rPr>
              <w:t>Может инициировать и поддерживать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</w:t>
            </w:r>
            <w:r>
              <w:rPr>
                <w:sz w:val="20"/>
              </w:rPr>
              <w:t>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 помощью.</w:t>
            </w:r>
          </w:p>
        </w:tc>
        <w:tc>
          <w:tcPr>
            <w:tcW w:w="624" w:type="dxa"/>
            <w:gridSpan w:val="2"/>
          </w:tcPr>
          <w:p w14:paraId="3DBF575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70864F0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  <w:gridSpan w:val="2"/>
          </w:tcPr>
          <w:p w14:paraId="6B921EF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1" w:type="dxa"/>
            <w:gridSpan w:val="2"/>
          </w:tcPr>
          <w:p w14:paraId="5FBA29A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151" w:type="dxa"/>
          </w:tcPr>
          <w:p w14:paraId="03DD536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CD628F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EEE06D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2C8A072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464240B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6B9472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3CEB967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233D520" w14:textId="77777777">
        <w:trPr>
          <w:trHeight w:val="1123"/>
        </w:trPr>
        <w:tc>
          <w:tcPr>
            <w:tcW w:w="512" w:type="dxa"/>
          </w:tcPr>
          <w:p w14:paraId="4A09B024" w14:textId="77777777" w:rsidR="001F167D" w:rsidRDefault="00E44A9C">
            <w:pPr>
              <w:pStyle w:val="TableParagraph"/>
              <w:spacing w:line="269" w:lineRule="exact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1" w:type="dxa"/>
          </w:tcPr>
          <w:p w14:paraId="70B72B78" w14:textId="77777777" w:rsidR="001F167D" w:rsidRDefault="00E44A9C">
            <w:pPr>
              <w:pStyle w:val="TableParagraph"/>
              <w:spacing w:line="237" w:lineRule="auto"/>
              <w:ind w:left="37" w:right="22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 навыков комму-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никации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 сверстниками:</w:t>
            </w:r>
          </w:p>
          <w:p w14:paraId="3E0B84FE" w14:textId="77777777" w:rsidR="001F167D" w:rsidRDefault="00E44A9C">
            <w:pPr>
              <w:pStyle w:val="TableParagraph"/>
              <w:spacing w:line="230" w:lineRule="atLeast"/>
              <w:ind w:left="37" w:right="23"/>
              <w:jc w:val="both"/>
              <w:rPr>
                <w:sz w:val="20"/>
              </w:rPr>
            </w:pPr>
            <w:r>
              <w:rPr>
                <w:sz w:val="20"/>
              </w:rPr>
              <w:t>Может инициировать и поддерживать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 помощью</w:t>
            </w:r>
          </w:p>
        </w:tc>
        <w:tc>
          <w:tcPr>
            <w:tcW w:w="624" w:type="dxa"/>
            <w:gridSpan w:val="2"/>
          </w:tcPr>
          <w:p w14:paraId="5AF9DB6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3E6354D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  <w:gridSpan w:val="2"/>
          </w:tcPr>
          <w:p w14:paraId="03BB769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1" w:type="dxa"/>
            <w:gridSpan w:val="2"/>
          </w:tcPr>
          <w:p w14:paraId="49C0F2D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151" w:type="dxa"/>
          </w:tcPr>
          <w:p w14:paraId="0A32061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C20793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4D7438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1146078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469C9BF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01173FB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73F4678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1C0B961" w14:textId="77777777">
        <w:trPr>
          <w:trHeight w:val="651"/>
        </w:trPr>
        <w:tc>
          <w:tcPr>
            <w:tcW w:w="512" w:type="dxa"/>
          </w:tcPr>
          <w:p w14:paraId="1983E50C" w14:textId="77777777" w:rsidR="001F167D" w:rsidRDefault="00E44A9C">
            <w:pPr>
              <w:pStyle w:val="TableParagraph"/>
              <w:spacing w:line="247" w:lineRule="exact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1" w:type="dxa"/>
          </w:tcPr>
          <w:p w14:paraId="73F6CE95" w14:textId="77777777" w:rsidR="001F167D" w:rsidRDefault="00E44A9C">
            <w:pPr>
              <w:pStyle w:val="TableParagraph"/>
              <w:spacing w:line="202" w:lineRule="exact"/>
              <w:ind w:left="37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ритуалы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соци-</w:t>
            </w:r>
          </w:p>
          <w:p w14:paraId="5E601713" w14:textId="77777777" w:rsidR="001F167D" w:rsidRDefault="00E44A9C">
            <w:pPr>
              <w:pStyle w:val="TableParagraph"/>
              <w:spacing w:line="228" w:lineRule="exact"/>
              <w:ind w:left="37" w:right="20"/>
              <w:rPr>
                <w:sz w:val="20"/>
              </w:rPr>
            </w:pPr>
            <w:r>
              <w:rPr>
                <w:sz w:val="20"/>
              </w:rPr>
              <w:t>ального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туации</w:t>
            </w:r>
          </w:p>
        </w:tc>
        <w:tc>
          <w:tcPr>
            <w:tcW w:w="624" w:type="dxa"/>
            <w:gridSpan w:val="2"/>
          </w:tcPr>
          <w:p w14:paraId="276211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7856FC7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  <w:gridSpan w:val="2"/>
          </w:tcPr>
          <w:p w14:paraId="3C1FC6E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1" w:type="dxa"/>
            <w:gridSpan w:val="2"/>
          </w:tcPr>
          <w:p w14:paraId="2A1F7BB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151" w:type="dxa"/>
          </w:tcPr>
          <w:p w14:paraId="14DAF55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F03428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B1D18A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16479B0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5414408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7FB553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70016D0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108F211" w14:textId="77777777">
        <w:trPr>
          <w:trHeight w:val="338"/>
        </w:trPr>
        <w:tc>
          <w:tcPr>
            <w:tcW w:w="10278" w:type="dxa"/>
            <w:gridSpan w:val="17"/>
          </w:tcPr>
          <w:p w14:paraId="59948040" w14:textId="77777777" w:rsidR="001F167D" w:rsidRDefault="00E44A9C">
            <w:pPr>
              <w:pStyle w:val="TableParagraph"/>
              <w:spacing w:line="241" w:lineRule="exact"/>
              <w:ind w:left="47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Способность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осмыслению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социального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окружения,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места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нем,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принятие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соответствую-</w:t>
            </w:r>
          </w:p>
        </w:tc>
      </w:tr>
      <w:tr w:rsidR="001F167D" w14:paraId="4E069D35" w14:textId="77777777">
        <w:trPr>
          <w:trHeight w:val="330"/>
        </w:trPr>
        <w:tc>
          <w:tcPr>
            <w:tcW w:w="512" w:type="dxa"/>
          </w:tcPr>
          <w:p w14:paraId="3F3B465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59" w:type="dxa"/>
            <w:gridSpan w:val="2"/>
          </w:tcPr>
          <w:p w14:paraId="6006ABCE" w14:textId="77777777" w:rsidR="001F167D" w:rsidRDefault="00E44A9C">
            <w:pPr>
              <w:pStyle w:val="TableParagraph"/>
              <w:spacing w:line="269" w:lineRule="exact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526" w:type="dxa"/>
          </w:tcPr>
          <w:p w14:paraId="7AF9F81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62B0818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2865B7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</w:tcPr>
          <w:p w14:paraId="613B21A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14:paraId="3486AE9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DE526D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B10826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5367003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317FCED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14:paraId="0F2EE2E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14C4694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71072175" w14:textId="77777777">
        <w:trPr>
          <w:trHeight w:val="1098"/>
        </w:trPr>
        <w:tc>
          <w:tcPr>
            <w:tcW w:w="512" w:type="dxa"/>
          </w:tcPr>
          <w:p w14:paraId="6EC9D5BD" w14:textId="77777777" w:rsidR="001F167D" w:rsidRDefault="00E44A9C">
            <w:pPr>
              <w:pStyle w:val="TableParagraph"/>
              <w:spacing w:line="246" w:lineRule="exact"/>
              <w:ind w:left="47"/>
            </w:pPr>
            <w:r>
              <w:t>1</w:t>
            </w:r>
          </w:p>
        </w:tc>
        <w:tc>
          <w:tcPr>
            <w:tcW w:w="3459" w:type="dxa"/>
            <w:gridSpan w:val="2"/>
          </w:tcPr>
          <w:p w14:paraId="5019AB8B" w14:textId="77777777" w:rsidR="001F167D" w:rsidRDefault="00E44A9C">
            <w:pPr>
              <w:pStyle w:val="TableParagraph"/>
              <w:ind w:left="49" w:right="36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 знаний о прави-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лах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  <w:r>
              <w:rPr>
                <w:b/>
                <w:i/>
                <w:spacing w:val="5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5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разных</w:t>
            </w:r>
            <w:r>
              <w:rPr>
                <w:b/>
                <w:i/>
                <w:spacing w:val="5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социаль-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ных ситуациях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людьми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разного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статуса</w:t>
            </w:r>
          </w:p>
          <w:p w14:paraId="03D6E551" w14:textId="77777777" w:rsidR="001F167D" w:rsidRDefault="00E44A9C">
            <w:pPr>
              <w:pStyle w:val="TableParagraph"/>
              <w:spacing w:line="164" w:lineRule="exact"/>
              <w:ind w:left="99"/>
              <w:jc w:val="both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раз-</w:t>
            </w:r>
          </w:p>
        </w:tc>
        <w:tc>
          <w:tcPr>
            <w:tcW w:w="526" w:type="dxa"/>
          </w:tcPr>
          <w:p w14:paraId="6628048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2842A06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1F10AF2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</w:tcPr>
          <w:p w14:paraId="5E1CC1F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14:paraId="104AD7B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241271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884B6D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5667B6D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63DD3FC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14:paraId="39E5671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</w:tcBorders>
          </w:tcPr>
          <w:p w14:paraId="30B0284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1CB95935" w14:textId="77777777">
        <w:trPr>
          <w:trHeight w:val="2675"/>
        </w:trPr>
        <w:tc>
          <w:tcPr>
            <w:tcW w:w="512" w:type="dxa"/>
          </w:tcPr>
          <w:p w14:paraId="399B7FA3" w14:textId="77777777" w:rsidR="001F167D" w:rsidRDefault="00E44A9C">
            <w:pPr>
              <w:pStyle w:val="TableParagraph"/>
              <w:spacing w:line="269" w:lineRule="exact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9" w:type="dxa"/>
            <w:gridSpan w:val="2"/>
          </w:tcPr>
          <w:p w14:paraId="1D7C6D0E" w14:textId="77777777" w:rsidR="001F167D" w:rsidRDefault="00E44A9C">
            <w:pPr>
              <w:pStyle w:val="TableParagraph"/>
              <w:spacing w:line="225" w:lineRule="exact"/>
              <w:ind w:left="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</w:t>
            </w:r>
          </w:p>
          <w:p w14:paraId="49706796" w14:textId="77777777" w:rsidR="001F167D" w:rsidRDefault="00E44A9C">
            <w:pPr>
              <w:pStyle w:val="TableParagraph"/>
              <w:ind w:left="49" w:right="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нравственных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установок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ральных норм.</w:t>
            </w:r>
          </w:p>
          <w:p w14:paraId="7842B37D" w14:textId="77777777" w:rsidR="001F167D" w:rsidRDefault="00E44A9C">
            <w:pPr>
              <w:pStyle w:val="TableParagraph"/>
              <w:spacing w:line="256" w:lineRule="auto"/>
              <w:ind w:left="49" w:right="31"/>
              <w:rPr>
                <w:sz w:val="20"/>
              </w:rPr>
            </w:pPr>
            <w:r>
              <w:rPr>
                <w:b/>
                <w:i/>
                <w:sz w:val="20"/>
              </w:rPr>
              <w:t>Адекватность применения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ритуалов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социального взаимодействия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мнение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мнение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окружающих.</w:t>
            </w:r>
          </w:p>
          <w:p w14:paraId="31ECC5FC" w14:textId="77777777" w:rsidR="001F167D" w:rsidRDefault="00E44A9C">
            <w:pPr>
              <w:pStyle w:val="TableParagraph"/>
              <w:spacing w:line="213" w:lineRule="exact"/>
              <w:ind w:left="49"/>
              <w:jc w:val="both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вступить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контакт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3742CE3" w14:textId="77777777" w:rsidR="001F167D" w:rsidRDefault="00E44A9C">
            <w:pPr>
              <w:pStyle w:val="TableParagraph"/>
              <w:ind w:left="49" w:right="36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соответствие с возрастом, близостью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статусом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коррективно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привлечь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внима-</w:t>
            </w:r>
          </w:p>
        </w:tc>
        <w:tc>
          <w:tcPr>
            <w:tcW w:w="526" w:type="dxa"/>
          </w:tcPr>
          <w:p w14:paraId="7AEAE03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1FA8C9C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2952378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</w:tcPr>
          <w:p w14:paraId="522A0F0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14:paraId="328ECA6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AF84D0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2AFDD7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7FCEC7A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3ACD89A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A27035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45B71BF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321DFB4" w14:textId="77777777">
        <w:trPr>
          <w:trHeight w:val="1477"/>
        </w:trPr>
        <w:tc>
          <w:tcPr>
            <w:tcW w:w="512" w:type="dxa"/>
          </w:tcPr>
          <w:p w14:paraId="0DA004BF" w14:textId="77777777" w:rsidR="001F167D" w:rsidRDefault="00E44A9C">
            <w:pPr>
              <w:pStyle w:val="TableParagraph"/>
              <w:spacing w:line="246" w:lineRule="exact"/>
              <w:ind w:left="47"/>
            </w:pPr>
            <w:r>
              <w:t>3</w:t>
            </w:r>
          </w:p>
        </w:tc>
        <w:tc>
          <w:tcPr>
            <w:tcW w:w="3459" w:type="dxa"/>
            <w:gridSpan w:val="2"/>
          </w:tcPr>
          <w:p w14:paraId="4EE2D998" w14:textId="77777777" w:rsidR="001F167D" w:rsidRDefault="00E44A9C">
            <w:pPr>
              <w:pStyle w:val="TableParagraph"/>
              <w:ind w:left="49" w:right="3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ценностях</w:t>
            </w:r>
            <w:r>
              <w:rPr>
                <w:b/>
                <w:i/>
                <w:spacing w:val="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общества</w:t>
            </w:r>
          </w:p>
          <w:p w14:paraId="6FC27D9F" w14:textId="77777777" w:rsidR="001F167D" w:rsidRDefault="00E44A9C">
            <w:pPr>
              <w:pStyle w:val="TableParagraph"/>
              <w:ind w:left="49" w:right="199"/>
              <w:rPr>
                <w:sz w:val="20"/>
              </w:rPr>
            </w:pPr>
            <w:r>
              <w:rPr>
                <w:sz w:val="20"/>
              </w:rPr>
              <w:t>Знает некоторые общечеловеческие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(базовые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ценности):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счастье,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честь,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вера,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ответствен-</w:t>
            </w:r>
          </w:p>
          <w:p w14:paraId="135A4210" w14:textId="77777777" w:rsidR="001F167D" w:rsidRDefault="00E44A9C">
            <w:pPr>
              <w:pStyle w:val="TableParagraph"/>
              <w:spacing w:line="266" w:lineRule="exact"/>
              <w:ind w:left="49"/>
              <w:rPr>
                <w:sz w:val="24"/>
              </w:rPr>
            </w:pPr>
            <w:r>
              <w:rPr>
                <w:sz w:val="20"/>
              </w:rPr>
              <w:t>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достоинство</w:t>
            </w:r>
            <w:r>
              <w:rPr>
                <w:sz w:val="24"/>
              </w:rPr>
              <w:t>.</w:t>
            </w:r>
          </w:p>
        </w:tc>
        <w:tc>
          <w:tcPr>
            <w:tcW w:w="526" w:type="dxa"/>
          </w:tcPr>
          <w:p w14:paraId="08A518B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40B0C63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58B21C1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</w:tcPr>
          <w:p w14:paraId="43ECFAA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14:paraId="755866A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B67F9C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EE615B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1BDCFAA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789CB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C44D2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074A295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78BBB6E1" w14:textId="77777777">
        <w:trPr>
          <w:trHeight w:val="345"/>
        </w:trPr>
        <w:tc>
          <w:tcPr>
            <w:tcW w:w="10278" w:type="dxa"/>
            <w:gridSpan w:val="17"/>
          </w:tcPr>
          <w:p w14:paraId="058FCD18" w14:textId="77777777" w:rsidR="001F167D" w:rsidRDefault="00E44A9C">
            <w:pPr>
              <w:pStyle w:val="TableParagraph"/>
              <w:spacing w:line="248" w:lineRule="exact"/>
              <w:ind w:left="47"/>
              <w:rPr>
                <w:b/>
              </w:rPr>
            </w:pPr>
            <w:r>
              <w:rPr>
                <w:b/>
              </w:rPr>
              <w:t>8.Принятие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освоение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обучающегося,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</w:tr>
      <w:tr w:rsidR="001F167D" w14:paraId="71CF0FCC" w14:textId="77777777">
        <w:trPr>
          <w:trHeight w:val="330"/>
        </w:trPr>
        <w:tc>
          <w:tcPr>
            <w:tcW w:w="512" w:type="dxa"/>
          </w:tcPr>
          <w:p w14:paraId="5463D98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59" w:type="dxa"/>
            <w:gridSpan w:val="2"/>
          </w:tcPr>
          <w:p w14:paraId="159D4A18" w14:textId="77777777" w:rsidR="001F167D" w:rsidRDefault="00E44A9C">
            <w:pPr>
              <w:pStyle w:val="TableParagraph"/>
              <w:spacing w:line="269" w:lineRule="exact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526" w:type="dxa"/>
          </w:tcPr>
          <w:p w14:paraId="4E302EB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297D24E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40FEA15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</w:tcPr>
          <w:p w14:paraId="0381640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14:paraId="15E6071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4AB45A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99B6C3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4A931FF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93E4A7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35BB2A6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6857226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02D2596" w14:textId="77777777">
        <w:trPr>
          <w:trHeight w:val="1283"/>
        </w:trPr>
        <w:tc>
          <w:tcPr>
            <w:tcW w:w="512" w:type="dxa"/>
          </w:tcPr>
          <w:p w14:paraId="2F9DEB2A" w14:textId="77777777" w:rsidR="001F167D" w:rsidRDefault="00E44A9C">
            <w:pPr>
              <w:pStyle w:val="TableParagraph"/>
              <w:spacing w:line="269" w:lineRule="exact"/>
              <w:ind w:left="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  <w:gridSpan w:val="2"/>
          </w:tcPr>
          <w:p w14:paraId="58536D05" w14:textId="77777777" w:rsidR="001F167D" w:rsidRDefault="00E44A9C">
            <w:pPr>
              <w:pStyle w:val="TableParagraph"/>
              <w:tabs>
                <w:tab w:val="left" w:pos="1093"/>
                <w:tab w:val="left" w:pos="2437"/>
              </w:tabs>
              <w:ind w:left="49" w:right="43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Принятие социальной роли: </w:t>
            </w:r>
            <w:r>
              <w:rPr>
                <w:sz w:val="20"/>
              </w:rPr>
              <w:t>Пони-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мает</w:t>
            </w:r>
            <w:r>
              <w:rPr>
                <w:sz w:val="20"/>
              </w:rPr>
              <w:tab/>
              <w:t>важность</w:t>
            </w:r>
            <w:r>
              <w:rPr>
                <w:sz w:val="20"/>
              </w:rPr>
              <w:tab/>
              <w:t>учебы,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любознательность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новому (посещает школу, не 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уважительной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причины)</w:t>
            </w:r>
          </w:p>
        </w:tc>
        <w:tc>
          <w:tcPr>
            <w:tcW w:w="526" w:type="dxa"/>
          </w:tcPr>
          <w:p w14:paraId="138A2C9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36DD532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63CCD9A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</w:tcPr>
          <w:p w14:paraId="44C6187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14:paraId="7EA51CF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F550F1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D31AE3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15F5564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7FFC145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04A56E6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598937C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BA47B00" w14:textId="77777777">
        <w:trPr>
          <w:trHeight w:val="520"/>
        </w:trPr>
        <w:tc>
          <w:tcPr>
            <w:tcW w:w="512" w:type="dxa"/>
          </w:tcPr>
          <w:p w14:paraId="5F0794A0" w14:textId="77777777" w:rsidR="001F167D" w:rsidRDefault="00E44A9C">
            <w:pPr>
              <w:pStyle w:val="TableParagraph"/>
              <w:spacing w:line="269" w:lineRule="exact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9" w:type="dxa"/>
            <w:gridSpan w:val="2"/>
          </w:tcPr>
          <w:p w14:paraId="40DDB39D" w14:textId="77777777" w:rsidR="001F167D" w:rsidRDefault="00E44A9C">
            <w:pPr>
              <w:pStyle w:val="TableParagraph"/>
              <w:ind w:left="49" w:right="15"/>
              <w:rPr>
                <w:sz w:val="20"/>
              </w:rPr>
            </w:pPr>
            <w:r>
              <w:rPr>
                <w:b/>
                <w:i/>
                <w:sz w:val="20"/>
              </w:rPr>
              <w:t>Развитость социально-значимых мо-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тивов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учебной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деятельности: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Ак-</w:t>
            </w:r>
          </w:p>
        </w:tc>
        <w:tc>
          <w:tcPr>
            <w:tcW w:w="526" w:type="dxa"/>
          </w:tcPr>
          <w:p w14:paraId="14406F1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14:paraId="06F1C1A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039E314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</w:tcPr>
          <w:p w14:paraId="66D4567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14:paraId="7B04FFF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9DDB66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9AB3C1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592D6B2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3E7418A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06E35B1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5B2A950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</w:tbl>
    <w:p w14:paraId="400F64B9" w14:textId="77777777" w:rsidR="001F167D" w:rsidRDefault="00EF3206">
      <w:pPr>
        <w:rPr>
          <w:sz w:val="2"/>
          <w:szCs w:val="2"/>
        </w:rPr>
      </w:pPr>
      <w:r>
        <w:pict w14:anchorId="75373C7B">
          <v:rect id="_x0000_s1044" style="position:absolute;margin-left:89.8pt;margin-top:432.05pt;width:171.25pt;height:133.8pt;z-index:-28367872;mso-position-horizontal-relative:page;mso-position-vertical-relative:page" stroked="f">
            <w10:wrap anchorx="page" anchory="page"/>
          </v:rect>
        </w:pict>
      </w:r>
    </w:p>
    <w:p w14:paraId="2997F01D" w14:textId="77777777" w:rsidR="001F167D" w:rsidRDefault="001F167D">
      <w:pPr>
        <w:rPr>
          <w:sz w:val="2"/>
          <w:szCs w:val="2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486"/>
        <w:gridCol w:w="559"/>
        <w:gridCol w:w="700"/>
        <w:gridCol w:w="555"/>
        <w:gridCol w:w="472"/>
        <w:gridCol w:w="483"/>
        <w:gridCol w:w="508"/>
        <w:gridCol w:w="567"/>
        <w:gridCol w:w="656"/>
        <w:gridCol w:w="344"/>
        <w:gridCol w:w="708"/>
        <w:gridCol w:w="716"/>
      </w:tblGrid>
      <w:tr w:rsidR="001F167D" w14:paraId="60E8DE10" w14:textId="77777777">
        <w:trPr>
          <w:trHeight w:val="335"/>
        </w:trPr>
        <w:tc>
          <w:tcPr>
            <w:tcW w:w="10284" w:type="dxa"/>
            <w:gridSpan w:val="13"/>
          </w:tcPr>
          <w:p w14:paraId="44E35962" w14:textId="77777777" w:rsidR="001F167D" w:rsidRDefault="00E44A9C">
            <w:pPr>
              <w:pStyle w:val="TableParagraph"/>
              <w:spacing w:line="248" w:lineRule="exact"/>
              <w:ind w:left="59"/>
              <w:rPr>
                <w:b/>
              </w:rPr>
            </w:pPr>
            <w:r>
              <w:rPr>
                <w:b/>
              </w:rPr>
              <w:lastRenderedPageBreak/>
              <w:t>9.Развитие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навыков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сотрудничества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взрослыми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сверстниками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социальных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ситуациях</w:t>
            </w:r>
          </w:p>
        </w:tc>
      </w:tr>
      <w:tr w:rsidR="001F167D" w14:paraId="60D62672" w14:textId="77777777">
        <w:trPr>
          <w:trHeight w:val="942"/>
        </w:trPr>
        <w:tc>
          <w:tcPr>
            <w:tcW w:w="530" w:type="dxa"/>
          </w:tcPr>
          <w:p w14:paraId="609C075E" w14:textId="77777777" w:rsidR="001F167D" w:rsidRDefault="00E44A9C">
            <w:pPr>
              <w:pStyle w:val="TableParagraph"/>
              <w:spacing w:line="248" w:lineRule="exact"/>
              <w:ind w:left="59"/>
            </w:pPr>
            <w:r>
              <w:t>1</w:t>
            </w:r>
          </w:p>
        </w:tc>
        <w:tc>
          <w:tcPr>
            <w:tcW w:w="3486" w:type="dxa"/>
          </w:tcPr>
          <w:p w14:paraId="5CD38F24" w14:textId="77777777" w:rsidR="001F167D" w:rsidRDefault="00E44A9C">
            <w:pPr>
              <w:pStyle w:val="TableParagraph"/>
              <w:ind w:left="43" w:right="126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Сотрудничество со взрослыми: </w:t>
            </w:r>
            <w:r>
              <w:rPr>
                <w:sz w:val="20"/>
              </w:rPr>
              <w:t>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циальных ситуация, соблюдает в 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</w:p>
        </w:tc>
        <w:tc>
          <w:tcPr>
            <w:tcW w:w="559" w:type="dxa"/>
          </w:tcPr>
          <w:p w14:paraId="3B274AC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D6D2B1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101B911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0C99D09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03E3CAE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54ECEE6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0825BA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4403E48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6462B90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3A602A6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1647F03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5C16FEA" w14:textId="77777777">
        <w:trPr>
          <w:trHeight w:val="1115"/>
        </w:trPr>
        <w:tc>
          <w:tcPr>
            <w:tcW w:w="530" w:type="dxa"/>
          </w:tcPr>
          <w:p w14:paraId="128DC86C" w14:textId="77777777" w:rsidR="001F167D" w:rsidRDefault="00E44A9C">
            <w:pPr>
              <w:pStyle w:val="TableParagraph"/>
              <w:spacing w:line="246" w:lineRule="exact"/>
              <w:ind w:left="59"/>
            </w:pPr>
            <w:r>
              <w:t>2</w:t>
            </w:r>
          </w:p>
        </w:tc>
        <w:tc>
          <w:tcPr>
            <w:tcW w:w="3486" w:type="dxa"/>
          </w:tcPr>
          <w:p w14:paraId="644E8504" w14:textId="77777777" w:rsidR="001F167D" w:rsidRDefault="00E44A9C">
            <w:pPr>
              <w:pStyle w:val="TableParagraph"/>
              <w:ind w:left="43" w:right="64"/>
              <w:rPr>
                <w:sz w:val="20"/>
              </w:rPr>
            </w:pPr>
            <w:r>
              <w:rPr>
                <w:b/>
                <w:i/>
                <w:sz w:val="20"/>
              </w:rPr>
              <w:t>Сотрудничество со сверстниками: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 сверстников, с соблюдением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коммуника-</w:t>
            </w:r>
          </w:p>
          <w:p w14:paraId="3351C39E" w14:textId="77777777" w:rsidR="001F167D" w:rsidRDefault="00E44A9C">
            <w:pPr>
              <w:pStyle w:val="TableParagraph"/>
              <w:spacing w:line="181" w:lineRule="exact"/>
              <w:ind w:left="43"/>
              <w:rPr>
                <w:sz w:val="20"/>
              </w:rPr>
            </w:pPr>
            <w:r>
              <w:rPr>
                <w:sz w:val="20"/>
              </w:rPr>
              <w:t>ции</w:t>
            </w:r>
          </w:p>
        </w:tc>
        <w:tc>
          <w:tcPr>
            <w:tcW w:w="559" w:type="dxa"/>
          </w:tcPr>
          <w:p w14:paraId="62CA641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096E51C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6842D73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67482A9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5697684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988622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02B584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29E56B6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6156850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F39DD8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79F4F75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7E9298D3" w14:textId="77777777">
        <w:trPr>
          <w:trHeight w:val="1105"/>
        </w:trPr>
        <w:tc>
          <w:tcPr>
            <w:tcW w:w="530" w:type="dxa"/>
          </w:tcPr>
          <w:p w14:paraId="28EF3D8D" w14:textId="77777777" w:rsidR="001F167D" w:rsidRDefault="00E44A9C">
            <w:pPr>
              <w:pStyle w:val="TableParagraph"/>
              <w:spacing w:line="248" w:lineRule="exact"/>
              <w:ind w:left="59"/>
            </w:pPr>
            <w:r>
              <w:t>3</w:t>
            </w:r>
          </w:p>
        </w:tc>
        <w:tc>
          <w:tcPr>
            <w:tcW w:w="3486" w:type="dxa"/>
          </w:tcPr>
          <w:p w14:paraId="7D190005" w14:textId="77777777" w:rsidR="001F167D" w:rsidRDefault="00E44A9C">
            <w:pPr>
              <w:pStyle w:val="TableParagraph"/>
              <w:ind w:left="43" w:right="224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Умение договариваться: </w:t>
            </w:r>
            <w:r>
              <w:rPr>
                <w:sz w:val="20"/>
              </w:rPr>
              <w:t>Стремится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 создавать конфликтов и 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выходы из спорных ситуаций; Стара-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сов-</w:t>
            </w:r>
          </w:p>
          <w:p w14:paraId="4322A9B1" w14:textId="77777777" w:rsidR="001F167D" w:rsidRDefault="00E44A9C">
            <w:pPr>
              <w:pStyle w:val="TableParagraph"/>
              <w:spacing w:line="170" w:lineRule="exact"/>
              <w:ind w:left="43"/>
              <w:jc w:val="both"/>
              <w:rPr>
                <w:sz w:val="20"/>
              </w:rPr>
            </w:pPr>
            <w:r>
              <w:rPr>
                <w:sz w:val="20"/>
              </w:rPr>
              <w:t>местной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559" w:type="dxa"/>
          </w:tcPr>
          <w:p w14:paraId="23D4B81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2A79E4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636EF12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3226B20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11885AE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7136D9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F60EDE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4492ECB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5390EF6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A3CBC4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070FA75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1F47A8CA" w14:textId="77777777">
        <w:trPr>
          <w:trHeight w:val="342"/>
        </w:trPr>
        <w:tc>
          <w:tcPr>
            <w:tcW w:w="10284" w:type="dxa"/>
            <w:gridSpan w:val="13"/>
          </w:tcPr>
          <w:p w14:paraId="58FDE504" w14:textId="77777777" w:rsidR="001F167D" w:rsidRDefault="00E44A9C">
            <w:pPr>
              <w:pStyle w:val="TableParagraph"/>
              <w:spacing w:line="246" w:lineRule="exact"/>
              <w:ind w:left="59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эстетических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потребностей,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ценностей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чувств</w:t>
            </w:r>
          </w:p>
        </w:tc>
      </w:tr>
      <w:tr w:rsidR="001F167D" w14:paraId="22592AAE" w14:textId="77777777">
        <w:trPr>
          <w:trHeight w:val="330"/>
        </w:trPr>
        <w:tc>
          <w:tcPr>
            <w:tcW w:w="530" w:type="dxa"/>
          </w:tcPr>
          <w:p w14:paraId="1B231B2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86" w:type="dxa"/>
          </w:tcPr>
          <w:p w14:paraId="2CD5BC34" w14:textId="77777777" w:rsidR="001F167D" w:rsidRDefault="00E44A9C">
            <w:pPr>
              <w:pStyle w:val="TableParagraph"/>
              <w:spacing w:line="269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559" w:type="dxa"/>
          </w:tcPr>
          <w:p w14:paraId="1EA1D53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17E171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1D47D0D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67230CD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46B053F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75913B7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FA301D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0B89BB1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3DDC41F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5DB994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14948FB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FA4585C" w14:textId="77777777">
        <w:trPr>
          <w:trHeight w:val="417"/>
        </w:trPr>
        <w:tc>
          <w:tcPr>
            <w:tcW w:w="530" w:type="dxa"/>
          </w:tcPr>
          <w:p w14:paraId="51C72396" w14:textId="77777777" w:rsidR="001F167D" w:rsidRDefault="00E44A9C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6" w:type="dxa"/>
          </w:tcPr>
          <w:p w14:paraId="5FAD0B2E" w14:textId="77777777" w:rsidR="001F167D" w:rsidRDefault="00E44A9C">
            <w:pPr>
              <w:pStyle w:val="TableParagraph"/>
              <w:spacing w:line="225" w:lineRule="exact"/>
              <w:ind w:left="5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эстетических</w:t>
            </w:r>
          </w:p>
          <w:p w14:paraId="0C92CDD0" w14:textId="77777777" w:rsidR="001F167D" w:rsidRDefault="00E44A9C">
            <w:pPr>
              <w:pStyle w:val="TableParagraph"/>
              <w:spacing w:line="172" w:lineRule="exact"/>
              <w:ind w:left="55"/>
              <w:rPr>
                <w:sz w:val="20"/>
              </w:rPr>
            </w:pPr>
            <w:r>
              <w:rPr>
                <w:b/>
                <w:i/>
                <w:sz w:val="20"/>
              </w:rPr>
              <w:t>ценностей: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</w:p>
        </w:tc>
        <w:tc>
          <w:tcPr>
            <w:tcW w:w="559" w:type="dxa"/>
          </w:tcPr>
          <w:p w14:paraId="76EE5FD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1DF3BD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5C08138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3CE118A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227A870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519A9C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383800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56D3420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01996E0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61DACD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6B7CD92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61EA79A" w14:textId="77777777">
        <w:trPr>
          <w:trHeight w:val="522"/>
        </w:trPr>
        <w:tc>
          <w:tcPr>
            <w:tcW w:w="530" w:type="dxa"/>
            <w:vMerge w:val="restart"/>
          </w:tcPr>
          <w:p w14:paraId="4EDE8023" w14:textId="77777777" w:rsidR="001F167D" w:rsidRDefault="00E44A9C">
            <w:pPr>
              <w:pStyle w:val="TableParagraph"/>
              <w:spacing w:line="272" w:lineRule="exact"/>
              <w:ind w:left="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6" w:type="dxa"/>
            <w:vMerge w:val="restart"/>
          </w:tcPr>
          <w:p w14:paraId="48E699D4" w14:textId="77777777" w:rsidR="001F167D" w:rsidRDefault="00E44A9C">
            <w:pPr>
              <w:pStyle w:val="TableParagraph"/>
              <w:ind w:left="55" w:right="26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Развитие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эстетических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потребно-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стей: </w:t>
            </w:r>
            <w:r>
              <w:rPr>
                <w:sz w:val="20"/>
              </w:rPr>
              <w:t>Проявляет заинтересованность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 прослушивания 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14:paraId="51A82F0F" w14:textId="77777777" w:rsidR="001F167D" w:rsidRDefault="00E44A9C">
            <w:pPr>
              <w:pStyle w:val="TableParagraph"/>
              <w:ind w:left="55"/>
              <w:jc w:val="both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</w:p>
          <w:p w14:paraId="3C223282" w14:textId="77777777" w:rsidR="001F167D" w:rsidRDefault="00E44A9C">
            <w:pPr>
              <w:pStyle w:val="TableParagraph"/>
              <w:spacing w:line="228" w:lineRule="exact"/>
              <w:ind w:left="55" w:right="162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живописи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559" w:type="dxa"/>
          </w:tcPr>
          <w:p w14:paraId="06F879D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056649E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402DE9E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3C7210B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7EF8FEB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151C84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97DB61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56BF902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0E0B304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E478EB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7A3A356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69BF6629" w14:textId="77777777">
        <w:trPr>
          <w:trHeight w:val="1016"/>
        </w:trPr>
        <w:tc>
          <w:tcPr>
            <w:tcW w:w="530" w:type="dxa"/>
            <w:vMerge/>
            <w:tcBorders>
              <w:top w:val="nil"/>
            </w:tcBorders>
          </w:tcPr>
          <w:p w14:paraId="01107F0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14:paraId="70E5552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</w:tcPr>
          <w:p w14:paraId="29019D4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DFC856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1B960ED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66C3385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6A549E2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4B44C58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85B2AE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4C88DB3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394ED93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0F120E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5D88F22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6BA2710" w14:textId="77777777">
        <w:trPr>
          <w:trHeight w:val="783"/>
        </w:trPr>
        <w:tc>
          <w:tcPr>
            <w:tcW w:w="530" w:type="dxa"/>
          </w:tcPr>
          <w:p w14:paraId="6EBF2D7A" w14:textId="77777777" w:rsidR="001F167D" w:rsidRDefault="00E44A9C">
            <w:pPr>
              <w:pStyle w:val="TableParagraph"/>
              <w:spacing w:line="220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86" w:type="dxa"/>
          </w:tcPr>
          <w:p w14:paraId="37408174" w14:textId="77777777" w:rsidR="001F167D" w:rsidRDefault="00E44A9C">
            <w:pPr>
              <w:pStyle w:val="TableParagraph"/>
              <w:spacing w:line="175" w:lineRule="exact"/>
              <w:ind w:left="5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Реализация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творческих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потребно-</w:t>
            </w:r>
          </w:p>
          <w:p w14:paraId="40B31AC7" w14:textId="77777777" w:rsidR="001F167D" w:rsidRDefault="00E44A9C">
            <w:pPr>
              <w:pStyle w:val="TableParagraph"/>
              <w:ind w:left="55" w:right="316"/>
              <w:rPr>
                <w:sz w:val="20"/>
              </w:rPr>
            </w:pPr>
            <w:r>
              <w:rPr>
                <w:b/>
                <w:i/>
                <w:sz w:val="20"/>
              </w:rPr>
              <w:t>стей: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59" w:type="dxa"/>
          </w:tcPr>
          <w:p w14:paraId="321723C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CC3665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2F39555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458CE17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48B2AF2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9F56C7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74EE52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18B9CD6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2B0ABAA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5A722E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07F4003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1F9AE0B8" w14:textId="77777777">
        <w:trPr>
          <w:trHeight w:val="520"/>
        </w:trPr>
        <w:tc>
          <w:tcPr>
            <w:tcW w:w="10284" w:type="dxa"/>
            <w:gridSpan w:val="13"/>
          </w:tcPr>
          <w:p w14:paraId="1E7950CE" w14:textId="77777777" w:rsidR="001F167D" w:rsidRDefault="00E44A9C">
            <w:pPr>
              <w:pStyle w:val="TableParagraph"/>
              <w:spacing w:line="246" w:lineRule="exact"/>
              <w:ind w:left="59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Сформированность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чувств,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доброжелательности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эмоционально-нравственной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отзыв-</w:t>
            </w:r>
          </w:p>
          <w:p w14:paraId="2F1DA6F5" w14:textId="77777777" w:rsidR="001F167D" w:rsidRDefault="00E44A9C">
            <w:pPr>
              <w:pStyle w:val="TableParagraph"/>
              <w:spacing w:before="1"/>
              <w:ind w:left="59"/>
              <w:rPr>
                <w:b/>
              </w:rPr>
            </w:pPr>
            <w:r>
              <w:rPr>
                <w:b/>
              </w:rPr>
              <w:t>чивости,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понимания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сопереживания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чувствам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других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людей</w:t>
            </w:r>
          </w:p>
        </w:tc>
      </w:tr>
      <w:tr w:rsidR="001F167D" w14:paraId="337091D2" w14:textId="77777777">
        <w:trPr>
          <w:trHeight w:val="698"/>
        </w:trPr>
        <w:tc>
          <w:tcPr>
            <w:tcW w:w="530" w:type="dxa"/>
          </w:tcPr>
          <w:p w14:paraId="13ABB2E9" w14:textId="77777777" w:rsidR="001F167D" w:rsidRDefault="00E44A9C">
            <w:pPr>
              <w:pStyle w:val="TableParagraph"/>
              <w:spacing w:line="246" w:lineRule="exact"/>
              <w:ind w:left="21"/>
            </w:pPr>
            <w:r>
              <w:t>1</w:t>
            </w:r>
          </w:p>
        </w:tc>
        <w:tc>
          <w:tcPr>
            <w:tcW w:w="3486" w:type="dxa"/>
          </w:tcPr>
          <w:p w14:paraId="3CFB53BC" w14:textId="77777777" w:rsidR="001F167D" w:rsidRDefault="00E44A9C">
            <w:pPr>
              <w:pStyle w:val="TableParagraph"/>
              <w:tabs>
                <w:tab w:val="left" w:pos="1305"/>
              </w:tabs>
              <w:ind w:left="31" w:right="395" w:firstLine="105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z w:val="20"/>
              </w:rPr>
              <w:tab/>
              <w:t>соотно-</w:t>
            </w:r>
          </w:p>
          <w:p w14:paraId="10C82AE4" w14:textId="77777777" w:rsidR="001F167D" w:rsidRDefault="00E44A9C">
            <w:pPr>
              <w:pStyle w:val="TableParagraph"/>
              <w:tabs>
                <w:tab w:val="left" w:pos="655"/>
                <w:tab w:val="left" w:pos="1185"/>
                <w:tab w:val="left" w:pos="2006"/>
              </w:tabs>
              <w:spacing w:line="224" w:lineRule="exact"/>
              <w:ind w:left="31"/>
              <w:rPr>
                <w:sz w:val="20"/>
              </w:rPr>
            </w:pPr>
            <w:r>
              <w:rPr>
                <w:sz w:val="20"/>
              </w:rPr>
              <w:t>сить</w:t>
            </w:r>
            <w:r>
              <w:rPr>
                <w:sz w:val="20"/>
              </w:rPr>
              <w:tab/>
              <w:t>эти</w:t>
            </w:r>
            <w:r>
              <w:rPr>
                <w:sz w:val="20"/>
              </w:rPr>
              <w:tab/>
              <w:t>нормы</w:t>
            </w:r>
            <w:r>
              <w:rPr>
                <w:sz w:val="20"/>
              </w:rPr>
              <w:tab/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поступ-</w:t>
            </w:r>
          </w:p>
        </w:tc>
        <w:tc>
          <w:tcPr>
            <w:tcW w:w="559" w:type="dxa"/>
          </w:tcPr>
          <w:p w14:paraId="6A222D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C2F6BA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02410F3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14F1003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7CA19B3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5ECC730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465E30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33C37DA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6DB9328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4D47FB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1733A5E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179F61A4" w14:textId="77777777">
        <w:trPr>
          <w:trHeight w:val="1708"/>
        </w:trPr>
        <w:tc>
          <w:tcPr>
            <w:tcW w:w="530" w:type="dxa"/>
          </w:tcPr>
          <w:p w14:paraId="0096E548" w14:textId="77777777" w:rsidR="001F167D" w:rsidRDefault="00E44A9C">
            <w:pPr>
              <w:pStyle w:val="TableParagraph"/>
              <w:spacing w:line="246" w:lineRule="exact"/>
              <w:ind w:left="21"/>
            </w:pPr>
            <w:r>
              <w:t>2</w:t>
            </w:r>
          </w:p>
        </w:tc>
        <w:tc>
          <w:tcPr>
            <w:tcW w:w="3486" w:type="dxa"/>
          </w:tcPr>
          <w:p w14:paraId="37E6B347" w14:textId="77777777" w:rsidR="001F167D" w:rsidRDefault="00E44A9C">
            <w:pPr>
              <w:pStyle w:val="TableParagraph"/>
              <w:ind w:left="31" w:right="40"/>
              <w:rPr>
                <w:sz w:val="20"/>
              </w:rPr>
            </w:pPr>
            <w:r>
              <w:rPr>
                <w:b/>
                <w:i/>
              </w:rPr>
              <w:t>Сформированность понимания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сопереживания к чувствам других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людей. </w:t>
            </w:r>
            <w:r>
              <w:rPr>
                <w:sz w:val="20"/>
              </w:rPr>
              <w:t>Проявляет доброжелатель-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ность к другим людям, эмоциональную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отзывчивость и сопереживание к чув-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ствам родных и близких, одноклассни-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друзей.</w:t>
            </w:r>
          </w:p>
        </w:tc>
        <w:tc>
          <w:tcPr>
            <w:tcW w:w="559" w:type="dxa"/>
          </w:tcPr>
          <w:p w14:paraId="2878868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2CCF4C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7BD66D8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6C35811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5BA6BC5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2694B6E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23A10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788ED1B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1A0FA76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6596F3E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6B18206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194C13E3" w14:textId="77777777">
        <w:trPr>
          <w:trHeight w:val="966"/>
        </w:trPr>
        <w:tc>
          <w:tcPr>
            <w:tcW w:w="530" w:type="dxa"/>
          </w:tcPr>
          <w:p w14:paraId="587184CD" w14:textId="77777777" w:rsidR="001F167D" w:rsidRDefault="00E44A9C">
            <w:pPr>
              <w:pStyle w:val="TableParagraph"/>
              <w:spacing w:line="246" w:lineRule="exact"/>
              <w:ind w:left="21"/>
            </w:pPr>
            <w:r>
              <w:t>3</w:t>
            </w:r>
          </w:p>
        </w:tc>
        <w:tc>
          <w:tcPr>
            <w:tcW w:w="3486" w:type="dxa"/>
          </w:tcPr>
          <w:p w14:paraId="16009D78" w14:textId="77777777" w:rsidR="001F167D" w:rsidRDefault="00E44A9C">
            <w:pPr>
              <w:pStyle w:val="TableParagraph"/>
              <w:ind w:left="31" w:right="105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Принятие ценностных норм: </w:t>
            </w:r>
            <w:r>
              <w:rPr>
                <w:sz w:val="20"/>
              </w:rPr>
              <w:t>Прояв-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ляет отрицательное отношение к амо-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ральным поступкам, грубости, оскор-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бительным словам</w:t>
            </w:r>
          </w:p>
        </w:tc>
        <w:tc>
          <w:tcPr>
            <w:tcW w:w="559" w:type="dxa"/>
          </w:tcPr>
          <w:p w14:paraId="30A5B4C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014E1E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1C2B29D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3EF01B0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1C49CF2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569D15C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3599B3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7FA41C4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55DD38A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2D2C0A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0A3473D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3A0930E" w14:textId="77777777">
        <w:trPr>
          <w:trHeight w:val="522"/>
        </w:trPr>
        <w:tc>
          <w:tcPr>
            <w:tcW w:w="10284" w:type="dxa"/>
            <w:gridSpan w:val="13"/>
          </w:tcPr>
          <w:p w14:paraId="16A3A1B7" w14:textId="77777777" w:rsidR="001F167D" w:rsidRDefault="00E44A9C">
            <w:pPr>
              <w:pStyle w:val="TableParagraph"/>
              <w:spacing w:line="269" w:lineRule="exact"/>
              <w:ind w:left="21"/>
              <w:rPr>
                <w:b/>
                <w:sz w:val="24"/>
              </w:rPr>
            </w:pPr>
            <w:r>
              <w:rPr>
                <w:b/>
              </w:rPr>
              <w:t>12.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безопасный,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14:paraId="1E7FB071" w14:textId="77777777" w:rsidR="001F167D" w:rsidRDefault="00E44A9C">
            <w:pPr>
              <w:pStyle w:val="TableParagraph"/>
              <w:spacing w:line="233" w:lineRule="exact"/>
              <w:ind w:left="21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бережному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духовным</w:t>
            </w:r>
          </w:p>
        </w:tc>
      </w:tr>
      <w:tr w:rsidR="001F167D" w14:paraId="1C025B50" w14:textId="77777777">
        <w:trPr>
          <w:trHeight w:val="330"/>
        </w:trPr>
        <w:tc>
          <w:tcPr>
            <w:tcW w:w="530" w:type="dxa"/>
          </w:tcPr>
          <w:p w14:paraId="623635C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86" w:type="dxa"/>
          </w:tcPr>
          <w:p w14:paraId="54BB291B" w14:textId="77777777" w:rsidR="001F167D" w:rsidRDefault="00E44A9C">
            <w:pPr>
              <w:pStyle w:val="TableParagraph"/>
              <w:spacing w:line="269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559" w:type="dxa"/>
          </w:tcPr>
          <w:p w14:paraId="2B24C1A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C26237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1E2C945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2F43488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434195F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46221BE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5959FE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7824F83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3D548F1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001FEC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1797220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7E334F8" w14:textId="77777777">
        <w:trPr>
          <w:trHeight w:val="796"/>
        </w:trPr>
        <w:tc>
          <w:tcPr>
            <w:tcW w:w="530" w:type="dxa"/>
          </w:tcPr>
          <w:p w14:paraId="2175D8F1" w14:textId="77777777" w:rsidR="001F167D" w:rsidRDefault="00E44A9C">
            <w:pPr>
              <w:pStyle w:val="TableParagraph"/>
              <w:spacing w:line="269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6" w:type="dxa"/>
          </w:tcPr>
          <w:p w14:paraId="411056F7" w14:textId="77777777" w:rsidR="001F167D" w:rsidRDefault="00E44A9C">
            <w:pPr>
              <w:pStyle w:val="TableParagraph"/>
              <w:ind w:left="31" w:right="139"/>
              <w:rPr>
                <w:sz w:val="20"/>
              </w:rPr>
            </w:pPr>
            <w:r>
              <w:rPr>
                <w:b/>
                <w:i/>
                <w:sz w:val="20"/>
              </w:rPr>
              <w:t>Сформированность знаний о ЗОЖ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 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гиены</w:t>
            </w:r>
          </w:p>
        </w:tc>
        <w:tc>
          <w:tcPr>
            <w:tcW w:w="559" w:type="dxa"/>
          </w:tcPr>
          <w:p w14:paraId="2AE50B2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2FE9FE0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3EC3667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693E390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131F511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37676A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2B2F7A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06D4903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23ADB58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A198ED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218A0B6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6AAC13F8" w14:textId="77777777">
        <w:trPr>
          <w:trHeight w:val="693"/>
        </w:trPr>
        <w:tc>
          <w:tcPr>
            <w:tcW w:w="530" w:type="dxa"/>
          </w:tcPr>
          <w:p w14:paraId="7273F8C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86" w:type="dxa"/>
          </w:tcPr>
          <w:p w14:paraId="661C5065" w14:textId="77777777" w:rsidR="001F167D" w:rsidRDefault="00E44A9C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z w:val="20"/>
              </w:rPr>
              <w:t>Понимает,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одеваться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7452C00" w14:textId="77777777" w:rsidR="001F167D" w:rsidRDefault="00E44A9C">
            <w:pPr>
              <w:pStyle w:val="TableParagraph"/>
              <w:spacing w:line="228" w:lineRule="exact"/>
              <w:ind w:left="31" w:right="2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погодными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</w:p>
        </w:tc>
        <w:tc>
          <w:tcPr>
            <w:tcW w:w="559" w:type="dxa"/>
          </w:tcPr>
          <w:p w14:paraId="63B5D8C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524985B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699C4F6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2C9F98B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01B2339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2C73026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32FE0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6EBB800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2A2C230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A4989B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7234B26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1AC4BC4A" w14:textId="77777777">
        <w:trPr>
          <w:trHeight w:val="949"/>
        </w:trPr>
        <w:tc>
          <w:tcPr>
            <w:tcW w:w="530" w:type="dxa"/>
          </w:tcPr>
          <w:p w14:paraId="6686FE1D" w14:textId="77777777" w:rsidR="001F167D" w:rsidRDefault="00E44A9C">
            <w:pPr>
              <w:pStyle w:val="TableParagraph"/>
              <w:spacing w:line="269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6" w:type="dxa"/>
          </w:tcPr>
          <w:p w14:paraId="63CF8363" w14:textId="77777777" w:rsidR="001F167D" w:rsidRDefault="00E44A9C">
            <w:pPr>
              <w:pStyle w:val="TableParagraph"/>
              <w:ind w:left="31" w:right="22"/>
              <w:rPr>
                <w:sz w:val="20"/>
              </w:rPr>
            </w:pPr>
            <w:r>
              <w:rPr>
                <w:b/>
                <w:i/>
                <w:sz w:val="20"/>
              </w:rPr>
              <w:t>Сформированность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установки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без-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опасный, здоровый образ жизни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Ориентируется на здоровый и безопас-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 жизни</w:t>
            </w:r>
          </w:p>
        </w:tc>
        <w:tc>
          <w:tcPr>
            <w:tcW w:w="559" w:type="dxa"/>
          </w:tcPr>
          <w:p w14:paraId="2AF0598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1A7BE2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7B37A34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14:paraId="207FE05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64CD514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3B3E01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6A7CCC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3E670D7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127D342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68476BE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17044B2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</w:tbl>
    <w:p w14:paraId="08782C8B" w14:textId="77777777" w:rsidR="001F167D" w:rsidRDefault="00EF3206">
      <w:pPr>
        <w:rPr>
          <w:sz w:val="2"/>
          <w:szCs w:val="2"/>
        </w:rPr>
      </w:pPr>
      <w:r>
        <w:pict w14:anchorId="63184406">
          <v:rect id="_x0000_s1043" style="position:absolute;margin-left:64.1pt;margin-top:235.35pt;width:513.7pt;height:17.15pt;z-index:-28367360;mso-position-horizontal-relative:page;mso-position-vertical-relative:page" stroked="f">
            <w10:wrap anchorx="page" anchory="page"/>
          </v:rect>
        </w:pict>
      </w:r>
      <w:r>
        <w:pict w14:anchorId="34F6986F">
          <v:shape id="_x0000_s1042" style="position:absolute;margin-left:90.4pt;margin-top:292.25pt;width:172.7pt;height:120.15pt;z-index:-28366848;mso-position-horizontal-relative:page;mso-position-vertical-relative:page" coordorigin="1808,5845" coordsize="3454,2403" o:spt="100" adj="0,,0" path="m5262,7415r-3454,l1808,8247r3454,l5262,7415xm5262,5845r-3454,l1808,7398r3454,l5262,5845xe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055172D1" w14:textId="77777777" w:rsidR="001F167D" w:rsidRDefault="001F167D">
      <w:pPr>
        <w:rPr>
          <w:sz w:val="2"/>
          <w:szCs w:val="2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495"/>
        <w:gridCol w:w="564"/>
        <w:gridCol w:w="708"/>
        <w:gridCol w:w="558"/>
        <w:gridCol w:w="474"/>
        <w:gridCol w:w="506"/>
        <w:gridCol w:w="459"/>
        <w:gridCol w:w="566"/>
        <w:gridCol w:w="652"/>
        <w:gridCol w:w="351"/>
        <w:gridCol w:w="707"/>
        <w:gridCol w:w="711"/>
      </w:tblGrid>
      <w:tr w:rsidR="001F167D" w14:paraId="26366517" w14:textId="77777777">
        <w:trPr>
          <w:trHeight w:val="520"/>
        </w:trPr>
        <w:tc>
          <w:tcPr>
            <w:tcW w:w="546" w:type="dxa"/>
          </w:tcPr>
          <w:p w14:paraId="20AE76B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</w:tcPr>
          <w:p w14:paraId="600E476A" w14:textId="77777777" w:rsidR="001F167D" w:rsidRDefault="00E44A9C">
            <w:pPr>
              <w:pStyle w:val="TableParagraph"/>
              <w:spacing w:line="237" w:lineRule="auto"/>
              <w:ind w:left="34" w:right="226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правильном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питании</w:t>
            </w:r>
          </w:p>
        </w:tc>
        <w:tc>
          <w:tcPr>
            <w:tcW w:w="564" w:type="dxa"/>
          </w:tcPr>
          <w:p w14:paraId="1ED6990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9B9947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4F8224F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4ED058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29D428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4B204C5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11CB46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3541288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1FBDD3B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506EC35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444856C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1968188E" w14:textId="77777777">
        <w:trPr>
          <w:trHeight w:val="1022"/>
        </w:trPr>
        <w:tc>
          <w:tcPr>
            <w:tcW w:w="546" w:type="dxa"/>
          </w:tcPr>
          <w:p w14:paraId="0FD0F7C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</w:tcPr>
          <w:p w14:paraId="5EBF4225" w14:textId="77777777" w:rsidR="001F167D" w:rsidRDefault="00E44A9C">
            <w:pPr>
              <w:pStyle w:val="TableParagraph"/>
              <w:ind w:left="34" w:right="143"/>
              <w:rPr>
                <w:sz w:val="20"/>
              </w:rPr>
            </w:pPr>
            <w:r>
              <w:rPr>
                <w:sz w:val="20"/>
              </w:rPr>
              <w:t>Способен правильно оценивать соб-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жающих с позиции здорового 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564" w:type="dxa"/>
          </w:tcPr>
          <w:p w14:paraId="6A597B0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5D0AEF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31D58FF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6900430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4A18570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22CEBE0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05D8F6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505423D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46F092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161FE27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60402F6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5AB10C6" w14:textId="77777777">
        <w:trPr>
          <w:trHeight w:val="969"/>
        </w:trPr>
        <w:tc>
          <w:tcPr>
            <w:tcW w:w="546" w:type="dxa"/>
          </w:tcPr>
          <w:p w14:paraId="4982BCA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</w:tcPr>
          <w:p w14:paraId="378C2DEE" w14:textId="77777777" w:rsidR="001F167D" w:rsidRDefault="00E44A9C">
            <w:pPr>
              <w:pStyle w:val="TableParagraph"/>
              <w:ind w:left="34" w:right="34"/>
              <w:jc w:val="both"/>
              <w:rPr>
                <w:sz w:val="20"/>
              </w:rPr>
            </w:pPr>
            <w:r>
              <w:rPr>
                <w:sz w:val="20"/>
              </w:rPr>
              <w:t>Способен противостоять вовлечению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табакокурение, употребление алкоголя,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наркотических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сильнодействующих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564" w:type="dxa"/>
          </w:tcPr>
          <w:p w14:paraId="17CAE67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DF754D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747F9DF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5EDCEED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5CC398B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56C7039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BE29B6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2F7020B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7BA51BE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082D131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444211A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774CEA97" w14:textId="77777777">
        <w:trPr>
          <w:trHeight w:val="1677"/>
        </w:trPr>
        <w:tc>
          <w:tcPr>
            <w:tcW w:w="546" w:type="dxa"/>
          </w:tcPr>
          <w:p w14:paraId="7EAF5A1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</w:tcPr>
          <w:p w14:paraId="2820F0BD" w14:textId="77777777" w:rsidR="001F167D" w:rsidRDefault="00E44A9C">
            <w:pPr>
              <w:pStyle w:val="TableParagraph"/>
              <w:ind w:left="34" w:right="349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 поведения:</w:t>
            </w:r>
          </w:p>
          <w:p w14:paraId="12C05336" w14:textId="77777777" w:rsidR="001F167D" w:rsidRDefault="00E44A9C">
            <w:pPr>
              <w:pStyle w:val="TableParagraph"/>
              <w:ind w:left="34" w:right="216"/>
              <w:rPr>
                <w:sz w:val="20"/>
              </w:rPr>
            </w:pPr>
            <w:r>
              <w:rPr>
                <w:sz w:val="20"/>
              </w:rPr>
              <w:t>-держаться взрослого в незнакомом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людном месте</w:t>
            </w:r>
          </w:p>
          <w:p w14:paraId="7744FC35" w14:textId="77777777" w:rsidR="001F167D" w:rsidRDefault="00E44A9C">
            <w:pPr>
              <w:pStyle w:val="TableParagraph"/>
              <w:ind w:left="34" w:right="45"/>
              <w:rPr>
                <w:sz w:val="20"/>
              </w:rPr>
            </w:pPr>
            <w:r>
              <w:rPr>
                <w:sz w:val="20"/>
              </w:rPr>
              <w:t>-не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незнакомцами,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открывать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двери незнакомым</w:t>
            </w:r>
          </w:p>
          <w:p w14:paraId="2C8C62EF" w14:textId="77777777" w:rsidR="001F167D" w:rsidRDefault="00E44A9C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-правильно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дорогу</w:t>
            </w:r>
          </w:p>
        </w:tc>
        <w:tc>
          <w:tcPr>
            <w:tcW w:w="564" w:type="dxa"/>
          </w:tcPr>
          <w:p w14:paraId="20BC310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EB1E14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391D98F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3F834DD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2B4F38A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193E4EC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61849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662822D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2CCE773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07C0474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767B67E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70A69761" w14:textId="77777777">
        <w:trPr>
          <w:trHeight w:val="1245"/>
        </w:trPr>
        <w:tc>
          <w:tcPr>
            <w:tcW w:w="546" w:type="dxa"/>
          </w:tcPr>
          <w:p w14:paraId="5CD0AA8D" w14:textId="77777777" w:rsidR="001F167D" w:rsidRDefault="00E44A9C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95" w:type="dxa"/>
          </w:tcPr>
          <w:p w14:paraId="4C2BBB43" w14:textId="77777777" w:rsidR="001F167D" w:rsidRDefault="00E44A9C">
            <w:pPr>
              <w:pStyle w:val="TableParagraph"/>
              <w:ind w:left="34" w:right="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бережного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шения к материальным и духовным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ценностям</w:t>
            </w:r>
          </w:p>
          <w:p w14:paraId="44BBE397" w14:textId="77777777" w:rsidR="001F167D" w:rsidRDefault="00E44A9C">
            <w:pPr>
              <w:pStyle w:val="TableParagraph"/>
              <w:ind w:left="34" w:right="233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зультатам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своего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чужого труда</w:t>
            </w:r>
          </w:p>
        </w:tc>
        <w:tc>
          <w:tcPr>
            <w:tcW w:w="564" w:type="dxa"/>
          </w:tcPr>
          <w:p w14:paraId="7716E10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C4E80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7406E7E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47FB771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15137B4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276C294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79741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7D689A7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30FB5CF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362B3C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33CD93A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0609B65" w14:textId="77777777">
        <w:trPr>
          <w:trHeight w:val="345"/>
        </w:trPr>
        <w:tc>
          <w:tcPr>
            <w:tcW w:w="10297" w:type="dxa"/>
            <w:gridSpan w:val="13"/>
          </w:tcPr>
          <w:p w14:paraId="420A4E0A" w14:textId="77777777" w:rsidR="001F167D" w:rsidRDefault="00E44A9C">
            <w:pPr>
              <w:pStyle w:val="TableParagraph"/>
              <w:spacing w:line="269" w:lineRule="exact"/>
              <w:ind w:left="78"/>
              <w:rPr>
                <w:b/>
                <w:sz w:val="24"/>
              </w:rPr>
            </w:pPr>
            <w:r>
              <w:rPr>
                <w:b/>
              </w:rPr>
              <w:t>13.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готовности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1F167D" w14:paraId="2CB217F1" w14:textId="77777777">
        <w:trPr>
          <w:trHeight w:val="328"/>
        </w:trPr>
        <w:tc>
          <w:tcPr>
            <w:tcW w:w="546" w:type="dxa"/>
          </w:tcPr>
          <w:p w14:paraId="3536294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</w:tcPr>
          <w:p w14:paraId="79DACD2D" w14:textId="77777777" w:rsidR="001F167D" w:rsidRDefault="00E44A9C">
            <w:pPr>
              <w:pStyle w:val="TableParagraph"/>
              <w:spacing w:line="269" w:lineRule="exact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</w:p>
        </w:tc>
        <w:tc>
          <w:tcPr>
            <w:tcW w:w="564" w:type="dxa"/>
          </w:tcPr>
          <w:p w14:paraId="59FE3A9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91BC89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09EB391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1FFA51A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611BE1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05B7A5B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15CCB5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0FF1F0D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4FB079E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4040CBE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10DA95D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D23D5DE" w14:textId="77777777">
        <w:trPr>
          <w:trHeight w:val="580"/>
        </w:trPr>
        <w:tc>
          <w:tcPr>
            <w:tcW w:w="546" w:type="dxa"/>
          </w:tcPr>
          <w:p w14:paraId="474D48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</w:tcPr>
          <w:p w14:paraId="7AD1E9D8" w14:textId="77777777" w:rsidR="001F167D" w:rsidRDefault="00E44A9C">
            <w:pPr>
              <w:pStyle w:val="TableParagraph"/>
              <w:ind w:left="46" w:right="91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564" w:type="dxa"/>
          </w:tcPr>
          <w:p w14:paraId="6204FC7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456BBA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3E69954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7391048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1D67CEA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326F3F8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0E4B8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117DF89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28B5DA3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638186B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7B1AC5D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AF9350C" w14:textId="77777777">
        <w:trPr>
          <w:trHeight w:val="539"/>
        </w:trPr>
        <w:tc>
          <w:tcPr>
            <w:tcW w:w="546" w:type="dxa"/>
          </w:tcPr>
          <w:p w14:paraId="72D071B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</w:tcPr>
          <w:p w14:paraId="41A6C7E1" w14:textId="77777777" w:rsidR="001F167D" w:rsidRDefault="00E44A9C">
            <w:pPr>
              <w:pStyle w:val="TableParagraph"/>
              <w:ind w:left="46" w:right="216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</w:p>
        </w:tc>
        <w:tc>
          <w:tcPr>
            <w:tcW w:w="564" w:type="dxa"/>
          </w:tcPr>
          <w:p w14:paraId="364ED34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90C7B7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3EE9B6A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2710515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380D9DC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7D6A719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795BF8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46E22F2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6E37EE8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72C627C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36EFDCD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7FEA19E3" w14:textId="77777777">
        <w:trPr>
          <w:trHeight w:val="273"/>
        </w:trPr>
        <w:tc>
          <w:tcPr>
            <w:tcW w:w="546" w:type="dxa"/>
          </w:tcPr>
          <w:p w14:paraId="3574E5A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</w:tcPr>
          <w:p w14:paraId="609A03EA" w14:textId="77777777" w:rsidR="001F167D" w:rsidRDefault="00E44A9C">
            <w:pPr>
              <w:pStyle w:val="TableParagraph"/>
              <w:spacing w:line="225" w:lineRule="exact"/>
              <w:ind w:left="46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</w:tc>
        <w:tc>
          <w:tcPr>
            <w:tcW w:w="564" w:type="dxa"/>
          </w:tcPr>
          <w:p w14:paraId="0F950B3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3DC035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0A78E99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5BA5F62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08E248F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6C16B23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DBF59B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70E2BAB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4522FA5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69EBBEF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140ADDC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756CCC84" w14:textId="77777777">
        <w:trPr>
          <w:trHeight w:val="842"/>
        </w:trPr>
        <w:tc>
          <w:tcPr>
            <w:tcW w:w="546" w:type="dxa"/>
          </w:tcPr>
          <w:p w14:paraId="52F0256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</w:tcPr>
          <w:p w14:paraId="61D8D27D" w14:textId="77777777" w:rsidR="001F167D" w:rsidRDefault="00E44A9C">
            <w:pPr>
              <w:pStyle w:val="TableParagraph"/>
              <w:ind w:left="46" w:right="65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своего 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учетом предложенных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критериев</w:t>
            </w:r>
          </w:p>
        </w:tc>
        <w:tc>
          <w:tcPr>
            <w:tcW w:w="564" w:type="dxa"/>
          </w:tcPr>
          <w:p w14:paraId="560FE3F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AA983C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1431253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3C6E54A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6FB152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00AB1A5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F1F1F4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2800ABA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3CC72E4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4047C54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1C68A41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BC0D6F0" w14:textId="77777777">
        <w:trPr>
          <w:trHeight w:val="520"/>
        </w:trPr>
        <w:tc>
          <w:tcPr>
            <w:tcW w:w="546" w:type="dxa"/>
          </w:tcPr>
          <w:p w14:paraId="69EED7F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</w:tcPr>
          <w:p w14:paraId="0ADF1949" w14:textId="77777777" w:rsidR="001F167D" w:rsidRDefault="00E44A9C">
            <w:pPr>
              <w:pStyle w:val="TableParagraph"/>
              <w:ind w:left="46" w:right="143"/>
              <w:rPr>
                <w:sz w:val="20"/>
              </w:rPr>
            </w:pPr>
            <w:r>
              <w:rPr>
                <w:sz w:val="20"/>
              </w:rPr>
              <w:t>Умеет корректировать свою деятель-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недочетов</w:t>
            </w:r>
          </w:p>
        </w:tc>
        <w:tc>
          <w:tcPr>
            <w:tcW w:w="564" w:type="dxa"/>
          </w:tcPr>
          <w:p w14:paraId="2BD9CC1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D77DF5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5ABF8A3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0125F44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14:paraId="281976F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14:paraId="73F6223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48BBC0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3FB986E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4B79196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7FD00A7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6B2F2C3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</w:tbl>
    <w:p w14:paraId="00026047" w14:textId="77777777" w:rsidR="001F167D" w:rsidRDefault="001F167D">
      <w:pPr>
        <w:pStyle w:val="a3"/>
        <w:spacing w:before="7"/>
        <w:ind w:left="0"/>
        <w:jc w:val="left"/>
        <w:rPr>
          <w:sz w:val="15"/>
        </w:rPr>
      </w:pPr>
    </w:p>
    <w:p w14:paraId="763421E9" w14:textId="77777777" w:rsidR="001F167D" w:rsidRDefault="00E44A9C">
      <w:pPr>
        <w:spacing w:before="90"/>
        <w:ind w:left="812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индикаторов: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7"/>
        <w:gridCol w:w="5303"/>
      </w:tblGrid>
      <w:tr w:rsidR="001F167D" w14:paraId="02B90E14" w14:textId="77777777">
        <w:trPr>
          <w:trHeight w:val="462"/>
        </w:trPr>
        <w:tc>
          <w:tcPr>
            <w:tcW w:w="11050" w:type="dxa"/>
            <w:gridSpan w:val="2"/>
          </w:tcPr>
          <w:p w14:paraId="4905E899" w14:textId="77777777" w:rsidR="001F167D" w:rsidRDefault="00E44A9C">
            <w:pPr>
              <w:pStyle w:val="TableParagraph"/>
              <w:ind w:left="3640" w:right="364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Узнавание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объекта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применение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знаний:</w:t>
            </w:r>
          </w:p>
        </w:tc>
      </w:tr>
      <w:tr w:rsidR="001F167D" w14:paraId="5C6BC59B" w14:textId="77777777">
        <w:trPr>
          <w:trHeight w:val="4111"/>
        </w:trPr>
        <w:tc>
          <w:tcPr>
            <w:tcW w:w="5747" w:type="dxa"/>
          </w:tcPr>
          <w:p w14:paraId="105DB63D" w14:textId="77777777" w:rsidR="001F167D" w:rsidRDefault="00E44A9C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14:paraId="7624F2A3" w14:textId="77777777" w:rsidR="001F167D" w:rsidRDefault="001F167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27D5C11" w14:textId="77777777" w:rsidR="001F167D" w:rsidRDefault="00E44A9C">
            <w:pPr>
              <w:pStyle w:val="TableParagraph"/>
              <w:spacing w:before="1" w:line="276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9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14:paraId="1E41AD9A" w14:textId="77777777" w:rsidR="001F167D" w:rsidRDefault="001F167D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8ADB3FA" w14:textId="77777777" w:rsidR="001F167D" w:rsidRDefault="00E44A9C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8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незначитель-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 взрослого</w:t>
            </w:r>
          </w:p>
          <w:p w14:paraId="1ADE7628" w14:textId="77777777" w:rsidR="001F167D" w:rsidRDefault="001F167D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6367AB6E" w14:textId="77777777" w:rsidR="001F167D" w:rsidRDefault="00E44A9C">
            <w:pPr>
              <w:pStyle w:val="TableParagraph"/>
              <w:spacing w:line="278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туативной помощью взрослого</w:t>
            </w:r>
          </w:p>
          <w:p w14:paraId="1B287F11" w14:textId="77777777" w:rsidR="001F167D" w:rsidRDefault="00E44A9C">
            <w:pPr>
              <w:pStyle w:val="TableParagraph"/>
              <w:spacing w:before="196" w:line="276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6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направляющей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взрослого</w:t>
            </w:r>
          </w:p>
        </w:tc>
        <w:tc>
          <w:tcPr>
            <w:tcW w:w="5303" w:type="dxa"/>
          </w:tcPr>
          <w:p w14:paraId="7B9F7C6C" w14:textId="77777777" w:rsidR="001F167D" w:rsidRDefault="00E44A9C">
            <w:pPr>
              <w:pStyle w:val="TableParagraph"/>
              <w:spacing w:line="278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 взрослого</w:t>
            </w:r>
          </w:p>
          <w:p w14:paraId="307545DA" w14:textId="77777777" w:rsidR="001F167D" w:rsidRDefault="00E44A9C">
            <w:pPr>
              <w:pStyle w:val="TableParagraph"/>
              <w:spacing w:before="196" w:line="276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подражанию</w:t>
            </w:r>
          </w:p>
          <w:p w14:paraId="1E059789" w14:textId="77777777" w:rsidR="001F167D" w:rsidRDefault="001F167D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793265B" w14:textId="77777777" w:rsidR="001F167D" w:rsidRDefault="00E44A9C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3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физической 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14:paraId="433344C1" w14:textId="77777777" w:rsidR="001F167D" w:rsidRDefault="001F167D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20E175D5" w14:textId="77777777" w:rsidR="001F167D" w:rsidRDefault="00E44A9C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2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 взрослого</w:t>
            </w:r>
          </w:p>
          <w:p w14:paraId="04723E6E" w14:textId="77777777" w:rsidR="001F167D" w:rsidRDefault="001F167D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2DD1B178" w14:textId="77777777" w:rsidR="001F167D" w:rsidRDefault="00E44A9C">
            <w:pPr>
              <w:pStyle w:val="TableParagraph"/>
              <w:spacing w:line="278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 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14:paraId="60920236" w14:textId="77777777" w:rsidR="001F167D" w:rsidRDefault="00E44A9C">
            <w:pPr>
              <w:pStyle w:val="TableParagraph"/>
              <w:spacing w:before="196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 узнает,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 выполняет</w:t>
            </w:r>
          </w:p>
        </w:tc>
      </w:tr>
    </w:tbl>
    <w:p w14:paraId="2D88AC0B" w14:textId="77777777" w:rsidR="001F167D" w:rsidRDefault="001F167D">
      <w:pPr>
        <w:rPr>
          <w:sz w:val="20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6F3CE893" w14:textId="77777777" w:rsidR="001F167D" w:rsidRDefault="00E44A9C">
      <w:pPr>
        <w:spacing w:before="73"/>
        <w:ind w:left="812"/>
        <w:rPr>
          <w:b/>
          <w:sz w:val="24"/>
        </w:rPr>
      </w:pPr>
      <w:r>
        <w:rPr>
          <w:b/>
          <w:sz w:val="24"/>
        </w:rPr>
        <w:lastRenderedPageBreak/>
        <w:t>Шкала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динамики:</w:t>
      </w:r>
    </w:p>
    <w:p w14:paraId="0EB353A7" w14:textId="77777777" w:rsidR="001F167D" w:rsidRDefault="00E44A9C">
      <w:pPr>
        <w:ind w:left="812" w:right="6596"/>
        <w:rPr>
          <w:sz w:val="24"/>
        </w:rPr>
      </w:pPr>
      <w:r>
        <w:rPr>
          <w:sz w:val="24"/>
        </w:rPr>
        <w:t>0 баллов ― нет фиксируемой динамики;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―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динамика;</w:t>
      </w:r>
    </w:p>
    <w:p w14:paraId="109CF813" w14:textId="77777777" w:rsidR="001F167D" w:rsidRDefault="00E44A9C">
      <w:pPr>
        <w:spacing w:before="1"/>
        <w:ind w:left="812" w:right="6453"/>
        <w:rPr>
          <w:sz w:val="24"/>
        </w:rPr>
      </w:pPr>
      <w:r>
        <w:rPr>
          <w:sz w:val="24"/>
        </w:rPr>
        <w:t>2 балла ― удовлетворительная динамика;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―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значительная динамика.</w:t>
      </w:r>
    </w:p>
    <w:p w14:paraId="70E5B289" w14:textId="77777777" w:rsidR="001F167D" w:rsidRDefault="001F167D">
      <w:pPr>
        <w:rPr>
          <w:sz w:val="24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6FF3678" w14:textId="77777777" w:rsidR="001F167D" w:rsidRDefault="00E44A9C">
      <w:pPr>
        <w:spacing w:before="73"/>
        <w:ind w:left="1521"/>
        <w:rPr>
          <w:sz w:val="24"/>
        </w:rPr>
      </w:pPr>
      <w:r>
        <w:rPr>
          <w:sz w:val="24"/>
        </w:rPr>
        <w:lastRenderedPageBreak/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5-9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</w:p>
    <w:p w14:paraId="77D96771" w14:textId="77777777" w:rsidR="001F167D" w:rsidRDefault="001F167D">
      <w:pPr>
        <w:pStyle w:val="a3"/>
        <w:spacing w:before="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1F167D" w14:paraId="586BD411" w14:textId="77777777">
        <w:trPr>
          <w:trHeight w:val="736"/>
        </w:trPr>
        <w:tc>
          <w:tcPr>
            <w:tcW w:w="10591" w:type="dxa"/>
            <w:gridSpan w:val="13"/>
          </w:tcPr>
          <w:p w14:paraId="6A624FB0" w14:textId="77777777" w:rsidR="001F167D" w:rsidRDefault="00E44A9C">
            <w:pPr>
              <w:pStyle w:val="TableParagraph"/>
              <w:spacing w:before="3" w:line="229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Лист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  <w:p w14:paraId="5897F3AB" w14:textId="3F11DEF6" w:rsidR="001F167D" w:rsidRDefault="00E44A9C" w:rsidP="005E72B2">
            <w:pPr>
              <w:pStyle w:val="TableParagraph"/>
              <w:tabs>
                <w:tab w:val="left" w:pos="3868"/>
              </w:tabs>
              <w:spacing w:line="229" w:lineRule="exact"/>
              <w:ind w:left="28"/>
              <w:jc w:val="center"/>
              <w:rPr>
                <w:b/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F167D" w14:paraId="254F2D56" w14:textId="77777777">
        <w:trPr>
          <w:trHeight w:val="541"/>
        </w:trPr>
        <w:tc>
          <w:tcPr>
            <w:tcW w:w="554" w:type="dxa"/>
            <w:vMerge w:val="restart"/>
          </w:tcPr>
          <w:p w14:paraId="3BB36E10" w14:textId="77777777" w:rsidR="001F167D" w:rsidRDefault="00E44A9C">
            <w:pPr>
              <w:pStyle w:val="TableParagraph"/>
              <w:spacing w:before="104"/>
              <w:ind w:left="114" w:right="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052" w:type="dxa"/>
            <w:vMerge w:val="restart"/>
          </w:tcPr>
          <w:p w14:paraId="6D922624" w14:textId="77777777" w:rsidR="001F167D" w:rsidRDefault="00E44A9C">
            <w:pPr>
              <w:pStyle w:val="TableParagraph"/>
              <w:spacing w:before="104"/>
              <w:ind w:left="115" w:right="9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</w:p>
        </w:tc>
        <w:tc>
          <w:tcPr>
            <w:tcW w:w="2217" w:type="dxa"/>
            <w:vMerge w:val="restart"/>
          </w:tcPr>
          <w:p w14:paraId="1ACE141D" w14:textId="77777777" w:rsidR="001F167D" w:rsidRDefault="00E44A9C">
            <w:pPr>
              <w:pStyle w:val="TableParagraph"/>
              <w:spacing w:before="104"/>
              <w:ind w:left="115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  <w:tc>
          <w:tcPr>
            <w:tcW w:w="1266" w:type="dxa"/>
            <w:gridSpan w:val="2"/>
          </w:tcPr>
          <w:p w14:paraId="6EE658B3" w14:textId="77777777" w:rsidR="001F167D" w:rsidRDefault="00E44A9C">
            <w:pPr>
              <w:pStyle w:val="TableParagraph"/>
              <w:spacing w:before="104"/>
              <w:ind w:left="116"/>
              <w:rPr>
                <w:sz w:val="24"/>
              </w:rPr>
            </w:pPr>
            <w:r>
              <w:rPr>
                <w:sz w:val="24"/>
              </w:rPr>
              <w:t>5 кл.</w:t>
            </w:r>
          </w:p>
        </w:tc>
        <w:tc>
          <w:tcPr>
            <w:tcW w:w="1263" w:type="dxa"/>
            <w:gridSpan w:val="2"/>
          </w:tcPr>
          <w:p w14:paraId="15E5C5C3" w14:textId="77777777" w:rsidR="001F167D" w:rsidRDefault="00E44A9C">
            <w:pPr>
              <w:pStyle w:val="TableParagraph"/>
              <w:spacing w:before="104"/>
              <w:ind w:left="108"/>
              <w:rPr>
                <w:sz w:val="24"/>
              </w:rPr>
            </w:pPr>
            <w:r>
              <w:rPr>
                <w:sz w:val="24"/>
              </w:rPr>
              <w:t>6 кл.</w:t>
            </w:r>
          </w:p>
        </w:tc>
        <w:tc>
          <w:tcPr>
            <w:tcW w:w="1039" w:type="dxa"/>
            <w:gridSpan w:val="2"/>
          </w:tcPr>
          <w:p w14:paraId="2AE091B3" w14:textId="77777777" w:rsidR="001F167D" w:rsidRDefault="00E44A9C">
            <w:pPr>
              <w:pStyle w:val="TableParagraph"/>
              <w:spacing w:before="104"/>
              <w:ind w:left="110"/>
              <w:rPr>
                <w:sz w:val="24"/>
              </w:rPr>
            </w:pPr>
            <w:r>
              <w:rPr>
                <w:sz w:val="24"/>
              </w:rPr>
              <w:t>7 кл.</w:t>
            </w:r>
          </w:p>
        </w:tc>
        <w:tc>
          <w:tcPr>
            <w:tcW w:w="1132" w:type="dxa"/>
            <w:gridSpan w:val="2"/>
          </w:tcPr>
          <w:p w14:paraId="04423AED" w14:textId="77777777" w:rsidR="001F167D" w:rsidRDefault="00E44A9C">
            <w:pPr>
              <w:pStyle w:val="TableParagraph"/>
              <w:spacing w:before="104"/>
              <w:ind w:left="115"/>
              <w:rPr>
                <w:sz w:val="24"/>
              </w:rPr>
            </w:pPr>
            <w:r>
              <w:rPr>
                <w:sz w:val="24"/>
              </w:rPr>
              <w:t>8 кл.</w:t>
            </w:r>
          </w:p>
        </w:tc>
        <w:tc>
          <w:tcPr>
            <w:tcW w:w="1068" w:type="dxa"/>
            <w:gridSpan w:val="2"/>
          </w:tcPr>
          <w:p w14:paraId="7BDB40BB" w14:textId="77777777" w:rsidR="001F167D" w:rsidRDefault="00E44A9C">
            <w:pPr>
              <w:pStyle w:val="TableParagraph"/>
              <w:spacing w:before="104"/>
              <w:ind w:left="116"/>
              <w:rPr>
                <w:sz w:val="24"/>
              </w:rPr>
            </w:pPr>
            <w:r>
              <w:rPr>
                <w:sz w:val="24"/>
              </w:rPr>
              <w:t>9 кл.</w:t>
            </w:r>
          </w:p>
        </w:tc>
      </w:tr>
      <w:tr w:rsidR="001F167D" w14:paraId="0C53A08E" w14:textId="77777777">
        <w:trPr>
          <w:trHeight w:val="623"/>
        </w:trPr>
        <w:tc>
          <w:tcPr>
            <w:tcW w:w="554" w:type="dxa"/>
            <w:vMerge/>
            <w:tcBorders>
              <w:top w:val="nil"/>
            </w:tcBorders>
          </w:tcPr>
          <w:p w14:paraId="698B093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15EC8B8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vMerge/>
            <w:tcBorders>
              <w:top w:val="nil"/>
            </w:tcBorders>
          </w:tcPr>
          <w:p w14:paraId="2EB23F2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14:paraId="072E2F23" w14:textId="77777777" w:rsidR="001F167D" w:rsidRDefault="00E44A9C">
            <w:pPr>
              <w:pStyle w:val="TableParagraph"/>
              <w:spacing w:before="105"/>
              <w:ind w:left="116"/>
              <w:rPr>
                <w:sz w:val="18"/>
              </w:rPr>
            </w:pPr>
            <w:r>
              <w:rPr>
                <w:sz w:val="18"/>
              </w:rPr>
              <w:t>К.г</w:t>
            </w:r>
          </w:p>
        </w:tc>
        <w:tc>
          <w:tcPr>
            <w:tcW w:w="700" w:type="dxa"/>
          </w:tcPr>
          <w:p w14:paraId="11D31561" w14:textId="77777777" w:rsidR="001F167D" w:rsidRDefault="00E44A9C">
            <w:pPr>
              <w:pStyle w:val="TableParagraph"/>
              <w:spacing w:before="105"/>
              <w:ind w:left="110"/>
              <w:rPr>
                <w:sz w:val="18"/>
              </w:rPr>
            </w:pPr>
            <w:r>
              <w:rPr>
                <w:sz w:val="18"/>
              </w:rPr>
              <w:t>Дин.</w:t>
            </w:r>
          </w:p>
        </w:tc>
        <w:tc>
          <w:tcPr>
            <w:tcW w:w="556" w:type="dxa"/>
          </w:tcPr>
          <w:p w14:paraId="69E7DE89" w14:textId="77777777" w:rsidR="001F167D" w:rsidRDefault="00E44A9C">
            <w:pPr>
              <w:pStyle w:val="TableParagraph"/>
              <w:spacing w:before="105"/>
              <w:ind w:left="108"/>
              <w:rPr>
                <w:sz w:val="18"/>
              </w:rPr>
            </w:pPr>
            <w:r>
              <w:rPr>
                <w:sz w:val="18"/>
              </w:rPr>
              <w:t>К.г</w:t>
            </w:r>
          </w:p>
        </w:tc>
        <w:tc>
          <w:tcPr>
            <w:tcW w:w="707" w:type="dxa"/>
          </w:tcPr>
          <w:p w14:paraId="7F5125BA" w14:textId="77777777" w:rsidR="001F167D" w:rsidRDefault="00E44A9C">
            <w:pPr>
              <w:pStyle w:val="TableParagraph"/>
              <w:spacing w:before="105"/>
              <w:ind w:left="109"/>
              <w:rPr>
                <w:sz w:val="18"/>
              </w:rPr>
            </w:pPr>
            <w:r>
              <w:rPr>
                <w:sz w:val="18"/>
              </w:rPr>
              <w:t>Дин.</w:t>
            </w:r>
          </w:p>
        </w:tc>
        <w:tc>
          <w:tcPr>
            <w:tcW w:w="556" w:type="dxa"/>
          </w:tcPr>
          <w:p w14:paraId="6721495A" w14:textId="77777777" w:rsidR="001F167D" w:rsidRDefault="00E44A9C">
            <w:pPr>
              <w:pStyle w:val="TableParagraph"/>
              <w:spacing w:before="105"/>
              <w:ind w:left="110"/>
              <w:rPr>
                <w:sz w:val="18"/>
              </w:rPr>
            </w:pPr>
            <w:r>
              <w:rPr>
                <w:sz w:val="18"/>
              </w:rPr>
              <w:t>К.г</w:t>
            </w:r>
          </w:p>
        </w:tc>
        <w:tc>
          <w:tcPr>
            <w:tcW w:w="483" w:type="dxa"/>
          </w:tcPr>
          <w:p w14:paraId="0307FA69" w14:textId="77777777" w:rsidR="001F167D" w:rsidRDefault="00E44A9C">
            <w:pPr>
              <w:pStyle w:val="TableParagraph"/>
              <w:spacing w:before="105"/>
              <w:ind w:left="111" w:right="117"/>
              <w:rPr>
                <w:sz w:val="18"/>
              </w:rPr>
            </w:pPr>
            <w:r>
              <w:rPr>
                <w:sz w:val="18"/>
              </w:rPr>
              <w:t>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</w:p>
        </w:tc>
        <w:tc>
          <w:tcPr>
            <w:tcW w:w="567" w:type="dxa"/>
          </w:tcPr>
          <w:p w14:paraId="641E3328" w14:textId="77777777" w:rsidR="001F167D" w:rsidRDefault="00E44A9C">
            <w:pPr>
              <w:pStyle w:val="TableParagraph"/>
              <w:spacing w:before="105"/>
              <w:ind w:left="115"/>
              <w:rPr>
                <w:sz w:val="18"/>
              </w:rPr>
            </w:pPr>
            <w:r>
              <w:rPr>
                <w:sz w:val="18"/>
              </w:rPr>
              <w:t>К.г</w:t>
            </w:r>
          </w:p>
        </w:tc>
        <w:tc>
          <w:tcPr>
            <w:tcW w:w="565" w:type="dxa"/>
          </w:tcPr>
          <w:p w14:paraId="759D7B65" w14:textId="77777777" w:rsidR="001F167D" w:rsidRDefault="00E44A9C">
            <w:pPr>
              <w:pStyle w:val="TableParagraph"/>
              <w:spacing w:before="105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Дин</w:t>
            </w:r>
          </w:p>
          <w:p w14:paraId="3593B7D2" w14:textId="77777777" w:rsidR="001F167D" w:rsidRDefault="00E44A9C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565" w:type="dxa"/>
          </w:tcPr>
          <w:p w14:paraId="7EFFBCF1" w14:textId="77777777" w:rsidR="001F167D" w:rsidRDefault="00E44A9C">
            <w:pPr>
              <w:pStyle w:val="TableParagraph"/>
              <w:spacing w:before="105"/>
              <w:ind w:left="116"/>
              <w:rPr>
                <w:sz w:val="18"/>
              </w:rPr>
            </w:pPr>
            <w:r>
              <w:rPr>
                <w:sz w:val="18"/>
              </w:rPr>
              <w:t>К.г</w:t>
            </w:r>
          </w:p>
        </w:tc>
        <w:tc>
          <w:tcPr>
            <w:tcW w:w="503" w:type="dxa"/>
          </w:tcPr>
          <w:p w14:paraId="34005898" w14:textId="77777777" w:rsidR="001F167D" w:rsidRDefault="00E44A9C">
            <w:pPr>
              <w:pStyle w:val="TableParagraph"/>
              <w:spacing w:before="105"/>
              <w:ind w:left="118" w:right="130"/>
              <w:rPr>
                <w:sz w:val="18"/>
              </w:rPr>
            </w:pPr>
            <w:r>
              <w:rPr>
                <w:sz w:val="18"/>
              </w:rPr>
              <w:t>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</w:p>
        </w:tc>
      </w:tr>
      <w:tr w:rsidR="001F167D" w14:paraId="21444044" w14:textId="77777777">
        <w:trPr>
          <w:trHeight w:val="1038"/>
        </w:trPr>
        <w:tc>
          <w:tcPr>
            <w:tcW w:w="554" w:type="dxa"/>
            <w:vMerge w:val="restart"/>
          </w:tcPr>
          <w:p w14:paraId="7F43192F" w14:textId="77777777" w:rsidR="001F167D" w:rsidRDefault="00E44A9C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dxa"/>
            <w:vMerge w:val="restart"/>
          </w:tcPr>
          <w:p w14:paraId="4C2A29B8" w14:textId="77777777" w:rsidR="001F167D" w:rsidRDefault="00E44A9C">
            <w:pPr>
              <w:pStyle w:val="TableParagraph"/>
              <w:spacing w:before="104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217" w:type="dxa"/>
          </w:tcPr>
          <w:p w14:paraId="088F4540" w14:textId="77777777" w:rsidR="001F167D" w:rsidRDefault="00E44A9C">
            <w:pPr>
              <w:pStyle w:val="TableParagraph"/>
              <w:spacing w:before="104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566" w:type="dxa"/>
          </w:tcPr>
          <w:p w14:paraId="7B604DB6" w14:textId="77777777" w:rsidR="001F167D" w:rsidRDefault="001F167D">
            <w:pPr>
              <w:pStyle w:val="TableParagraph"/>
            </w:pPr>
          </w:p>
        </w:tc>
        <w:tc>
          <w:tcPr>
            <w:tcW w:w="700" w:type="dxa"/>
          </w:tcPr>
          <w:p w14:paraId="3892386D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5C8B8A6F" w14:textId="77777777" w:rsidR="001F167D" w:rsidRDefault="001F167D">
            <w:pPr>
              <w:pStyle w:val="TableParagraph"/>
            </w:pPr>
          </w:p>
        </w:tc>
        <w:tc>
          <w:tcPr>
            <w:tcW w:w="707" w:type="dxa"/>
          </w:tcPr>
          <w:p w14:paraId="704AA02F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79F01F6F" w14:textId="77777777" w:rsidR="001F167D" w:rsidRDefault="001F167D">
            <w:pPr>
              <w:pStyle w:val="TableParagraph"/>
            </w:pPr>
          </w:p>
        </w:tc>
        <w:tc>
          <w:tcPr>
            <w:tcW w:w="483" w:type="dxa"/>
          </w:tcPr>
          <w:p w14:paraId="0BF2E8FA" w14:textId="77777777" w:rsidR="001F167D" w:rsidRDefault="001F167D">
            <w:pPr>
              <w:pStyle w:val="TableParagraph"/>
            </w:pPr>
          </w:p>
        </w:tc>
        <w:tc>
          <w:tcPr>
            <w:tcW w:w="567" w:type="dxa"/>
          </w:tcPr>
          <w:p w14:paraId="00E077D8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3E6255B6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5D7F0274" w14:textId="77777777" w:rsidR="001F167D" w:rsidRDefault="001F167D">
            <w:pPr>
              <w:pStyle w:val="TableParagraph"/>
            </w:pPr>
          </w:p>
        </w:tc>
        <w:tc>
          <w:tcPr>
            <w:tcW w:w="503" w:type="dxa"/>
          </w:tcPr>
          <w:p w14:paraId="6C8E118D" w14:textId="77777777" w:rsidR="001F167D" w:rsidRDefault="001F167D">
            <w:pPr>
              <w:pStyle w:val="TableParagraph"/>
            </w:pPr>
          </w:p>
        </w:tc>
      </w:tr>
      <w:tr w:rsidR="001F167D" w14:paraId="553E75F6" w14:textId="77777777">
        <w:trPr>
          <w:trHeight w:val="1036"/>
        </w:trPr>
        <w:tc>
          <w:tcPr>
            <w:tcW w:w="554" w:type="dxa"/>
            <w:vMerge/>
            <w:tcBorders>
              <w:top w:val="nil"/>
            </w:tcBorders>
          </w:tcPr>
          <w:p w14:paraId="526235D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1CB92BD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06D48931" w14:textId="77777777" w:rsidR="001F167D" w:rsidRDefault="00E44A9C">
            <w:pPr>
              <w:pStyle w:val="TableParagraph"/>
              <w:spacing w:before="104"/>
              <w:ind w:left="115" w:right="95"/>
              <w:rPr>
                <w:sz w:val="24"/>
              </w:rPr>
            </w:pPr>
            <w:r>
              <w:rPr>
                <w:sz w:val="24"/>
              </w:rPr>
              <w:t>Идентификация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ученик)</w:t>
            </w:r>
          </w:p>
        </w:tc>
        <w:tc>
          <w:tcPr>
            <w:tcW w:w="566" w:type="dxa"/>
          </w:tcPr>
          <w:p w14:paraId="229FD05B" w14:textId="77777777" w:rsidR="001F167D" w:rsidRDefault="001F167D">
            <w:pPr>
              <w:pStyle w:val="TableParagraph"/>
            </w:pPr>
          </w:p>
        </w:tc>
        <w:tc>
          <w:tcPr>
            <w:tcW w:w="700" w:type="dxa"/>
          </w:tcPr>
          <w:p w14:paraId="6808E555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3852E983" w14:textId="77777777" w:rsidR="001F167D" w:rsidRDefault="001F167D">
            <w:pPr>
              <w:pStyle w:val="TableParagraph"/>
            </w:pPr>
          </w:p>
        </w:tc>
        <w:tc>
          <w:tcPr>
            <w:tcW w:w="707" w:type="dxa"/>
          </w:tcPr>
          <w:p w14:paraId="5FD51530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0C9AC109" w14:textId="77777777" w:rsidR="001F167D" w:rsidRDefault="001F167D">
            <w:pPr>
              <w:pStyle w:val="TableParagraph"/>
            </w:pPr>
          </w:p>
        </w:tc>
        <w:tc>
          <w:tcPr>
            <w:tcW w:w="483" w:type="dxa"/>
          </w:tcPr>
          <w:p w14:paraId="27EC2DA5" w14:textId="77777777" w:rsidR="001F167D" w:rsidRDefault="001F167D">
            <w:pPr>
              <w:pStyle w:val="TableParagraph"/>
            </w:pPr>
          </w:p>
        </w:tc>
        <w:tc>
          <w:tcPr>
            <w:tcW w:w="567" w:type="dxa"/>
          </w:tcPr>
          <w:p w14:paraId="2A9FCF56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4FE1D927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26548EE0" w14:textId="77777777" w:rsidR="001F167D" w:rsidRDefault="001F167D">
            <w:pPr>
              <w:pStyle w:val="TableParagraph"/>
            </w:pPr>
          </w:p>
        </w:tc>
        <w:tc>
          <w:tcPr>
            <w:tcW w:w="503" w:type="dxa"/>
          </w:tcPr>
          <w:p w14:paraId="14F9FBD2" w14:textId="77777777" w:rsidR="001F167D" w:rsidRDefault="001F167D">
            <w:pPr>
              <w:pStyle w:val="TableParagraph"/>
            </w:pPr>
          </w:p>
        </w:tc>
      </w:tr>
      <w:tr w:rsidR="001F167D" w14:paraId="314B7865" w14:textId="77777777">
        <w:trPr>
          <w:trHeight w:val="1314"/>
        </w:trPr>
        <w:tc>
          <w:tcPr>
            <w:tcW w:w="554" w:type="dxa"/>
            <w:vMerge w:val="restart"/>
          </w:tcPr>
          <w:p w14:paraId="584053EE" w14:textId="77777777" w:rsidR="001F167D" w:rsidRDefault="00E44A9C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2" w:type="dxa"/>
            <w:vMerge w:val="restart"/>
          </w:tcPr>
          <w:p w14:paraId="36E0AB13" w14:textId="77777777" w:rsidR="001F167D" w:rsidRDefault="00E44A9C">
            <w:pPr>
              <w:pStyle w:val="TableParagraph"/>
              <w:spacing w:before="104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жительного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</w:tc>
        <w:tc>
          <w:tcPr>
            <w:tcW w:w="2217" w:type="dxa"/>
          </w:tcPr>
          <w:p w14:paraId="640FDB08" w14:textId="77777777" w:rsidR="001F167D" w:rsidRDefault="00E44A9C">
            <w:pPr>
              <w:pStyle w:val="TableParagraph"/>
              <w:spacing w:before="104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 с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566" w:type="dxa"/>
          </w:tcPr>
          <w:p w14:paraId="4F52A7A9" w14:textId="77777777" w:rsidR="001F167D" w:rsidRDefault="001F167D">
            <w:pPr>
              <w:pStyle w:val="TableParagraph"/>
            </w:pPr>
          </w:p>
        </w:tc>
        <w:tc>
          <w:tcPr>
            <w:tcW w:w="700" w:type="dxa"/>
          </w:tcPr>
          <w:p w14:paraId="30F6CB7F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06E99D75" w14:textId="77777777" w:rsidR="001F167D" w:rsidRDefault="001F167D">
            <w:pPr>
              <w:pStyle w:val="TableParagraph"/>
            </w:pPr>
          </w:p>
        </w:tc>
        <w:tc>
          <w:tcPr>
            <w:tcW w:w="707" w:type="dxa"/>
          </w:tcPr>
          <w:p w14:paraId="4B4A4E92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7CB5124C" w14:textId="77777777" w:rsidR="001F167D" w:rsidRDefault="001F167D">
            <w:pPr>
              <w:pStyle w:val="TableParagraph"/>
            </w:pPr>
          </w:p>
        </w:tc>
        <w:tc>
          <w:tcPr>
            <w:tcW w:w="483" w:type="dxa"/>
          </w:tcPr>
          <w:p w14:paraId="498BF6F4" w14:textId="77777777" w:rsidR="001F167D" w:rsidRDefault="001F167D">
            <w:pPr>
              <w:pStyle w:val="TableParagraph"/>
            </w:pPr>
          </w:p>
        </w:tc>
        <w:tc>
          <w:tcPr>
            <w:tcW w:w="567" w:type="dxa"/>
          </w:tcPr>
          <w:p w14:paraId="198DC689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6F062BB7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5AC8034A" w14:textId="77777777" w:rsidR="001F167D" w:rsidRDefault="001F167D">
            <w:pPr>
              <w:pStyle w:val="TableParagraph"/>
            </w:pPr>
          </w:p>
        </w:tc>
        <w:tc>
          <w:tcPr>
            <w:tcW w:w="503" w:type="dxa"/>
          </w:tcPr>
          <w:p w14:paraId="463318CE" w14:textId="77777777" w:rsidR="001F167D" w:rsidRDefault="001F167D">
            <w:pPr>
              <w:pStyle w:val="TableParagraph"/>
            </w:pPr>
          </w:p>
        </w:tc>
      </w:tr>
      <w:tr w:rsidR="001F167D" w14:paraId="131E85AA" w14:textId="77777777">
        <w:trPr>
          <w:trHeight w:val="1314"/>
        </w:trPr>
        <w:tc>
          <w:tcPr>
            <w:tcW w:w="554" w:type="dxa"/>
            <w:vMerge/>
            <w:tcBorders>
              <w:top w:val="nil"/>
            </w:tcBorders>
          </w:tcPr>
          <w:p w14:paraId="3756813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0CA7587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0AF8DBDE" w14:textId="77777777" w:rsidR="001F167D" w:rsidRDefault="00E44A9C">
            <w:pPr>
              <w:pStyle w:val="TableParagraph"/>
              <w:spacing w:before="104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фликтует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566" w:type="dxa"/>
          </w:tcPr>
          <w:p w14:paraId="08178DF2" w14:textId="77777777" w:rsidR="001F167D" w:rsidRDefault="001F167D">
            <w:pPr>
              <w:pStyle w:val="TableParagraph"/>
            </w:pPr>
          </w:p>
        </w:tc>
        <w:tc>
          <w:tcPr>
            <w:tcW w:w="700" w:type="dxa"/>
          </w:tcPr>
          <w:p w14:paraId="0AAD3C88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32F7E90D" w14:textId="77777777" w:rsidR="001F167D" w:rsidRDefault="001F167D">
            <w:pPr>
              <w:pStyle w:val="TableParagraph"/>
            </w:pPr>
          </w:p>
        </w:tc>
        <w:tc>
          <w:tcPr>
            <w:tcW w:w="707" w:type="dxa"/>
          </w:tcPr>
          <w:p w14:paraId="6BB461AD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02140E68" w14:textId="77777777" w:rsidR="001F167D" w:rsidRDefault="001F167D">
            <w:pPr>
              <w:pStyle w:val="TableParagraph"/>
            </w:pPr>
          </w:p>
        </w:tc>
        <w:tc>
          <w:tcPr>
            <w:tcW w:w="483" w:type="dxa"/>
          </w:tcPr>
          <w:p w14:paraId="56795644" w14:textId="77777777" w:rsidR="001F167D" w:rsidRDefault="001F167D">
            <w:pPr>
              <w:pStyle w:val="TableParagraph"/>
            </w:pPr>
          </w:p>
        </w:tc>
        <w:tc>
          <w:tcPr>
            <w:tcW w:w="567" w:type="dxa"/>
          </w:tcPr>
          <w:p w14:paraId="07EF482C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01B085D2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6C0A87DA" w14:textId="77777777" w:rsidR="001F167D" w:rsidRDefault="001F167D">
            <w:pPr>
              <w:pStyle w:val="TableParagraph"/>
            </w:pPr>
          </w:p>
        </w:tc>
        <w:tc>
          <w:tcPr>
            <w:tcW w:w="503" w:type="dxa"/>
          </w:tcPr>
          <w:p w14:paraId="6B0AA9BC" w14:textId="77777777" w:rsidR="001F167D" w:rsidRDefault="001F167D">
            <w:pPr>
              <w:pStyle w:val="TableParagraph"/>
            </w:pPr>
          </w:p>
        </w:tc>
      </w:tr>
      <w:tr w:rsidR="001F167D" w14:paraId="76B6FDFB" w14:textId="77777777">
        <w:trPr>
          <w:trHeight w:val="1588"/>
        </w:trPr>
        <w:tc>
          <w:tcPr>
            <w:tcW w:w="554" w:type="dxa"/>
            <w:vMerge w:val="restart"/>
          </w:tcPr>
          <w:p w14:paraId="14FA81AF" w14:textId="77777777" w:rsidR="001F167D" w:rsidRDefault="00E44A9C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52" w:type="dxa"/>
            <w:vMerge w:val="restart"/>
          </w:tcPr>
          <w:p w14:paraId="694DCF84" w14:textId="77777777" w:rsidR="001F167D" w:rsidRDefault="00E44A9C">
            <w:pPr>
              <w:pStyle w:val="TableParagraph"/>
              <w:tabs>
                <w:tab w:val="left" w:pos="1233"/>
                <w:tab w:val="left" w:pos="1818"/>
              </w:tabs>
              <w:spacing w:before="104"/>
              <w:ind w:left="115" w:right="96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можностях,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димом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навыками </w:t>
            </w:r>
            <w:r>
              <w:rPr>
                <w:sz w:val="24"/>
              </w:rPr>
              <w:t>адапта-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14:paraId="691EFCF4" w14:textId="77777777" w:rsidR="001F167D" w:rsidRDefault="00E44A9C">
            <w:pPr>
              <w:pStyle w:val="TableParagraph"/>
              <w:tabs>
                <w:tab w:val="left" w:pos="1372"/>
                <w:tab w:val="left" w:pos="1621"/>
                <w:tab w:val="left" w:pos="1822"/>
              </w:tabs>
              <w:spacing w:before="1"/>
              <w:ind w:left="115" w:right="9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ально-бытовыми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2217" w:type="dxa"/>
          </w:tcPr>
          <w:p w14:paraId="64DAFC19" w14:textId="77777777" w:rsidR="001F167D" w:rsidRDefault="00E44A9C">
            <w:pPr>
              <w:pStyle w:val="TableParagraph"/>
              <w:spacing w:before="104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(жарко,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холодно, больно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566" w:type="dxa"/>
          </w:tcPr>
          <w:p w14:paraId="400634A8" w14:textId="77777777" w:rsidR="001F167D" w:rsidRDefault="001F167D">
            <w:pPr>
              <w:pStyle w:val="TableParagraph"/>
            </w:pPr>
          </w:p>
        </w:tc>
        <w:tc>
          <w:tcPr>
            <w:tcW w:w="700" w:type="dxa"/>
          </w:tcPr>
          <w:p w14:paraId="491EE83F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41C0A336" w14:textId="77777777" w:rsidR="001F167D" w:rsidRDefault="001F167D">
            <w:pPr>
              <w:pStyle w:val="TableParagraph"/>
            </w:pPr>
          </w:p>
        </w:tc>
        <w:tc>
          <w:tcPr>
            <w:tcW w:w="707" w:type="dxa"/>
          </w:tcPr>
          <w:p w14:paraId="16421ECB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01A412DD" w14:textId="77777777" w:rsidR="001F167D" w:rsidRDefault="001F167D">
            <w:pPr>
              <w:pStyle w:val="TableParagraph"/>
            </w:pPr>
          </w:p>
        </w:tc>
        <w:tc>
          <w:tcPr>
            <w:tcW w:w="483" w:type="dxa"/>
          </w:tcPr>
          <w:p w14:paraId="0E7455D8" w14:textId="77777777" w:rsidR="001F167D" w:rsidRDefault="001F167D">
            <w:pPr>
              <w:pStyle w:val="TableParagraph"/>
            </w:pPr>
          </w:p>
        </w:tc>
        <w:tc>
          <w:tcPr>
            <w:tcW w:w="567" w:type="dxa"/>
          </w:tcPr>
          <w:p w14:paraId="200E03BB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54B1EE1E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4908DA8A" w14:textId="77777777" w:rsidR="001F167D" w:rsidRDefault="001F167D">
            <w:pPr>
              <w:pStyle w:val="TableParagraph"/>
            </w:pPr>
          </w:p>
        </w:tc>
        <w:tc>
          <w:tcPr>
            <w:tcW w:w="503" w:type="dxa"/>
          </w:tcPr>
          <w:p w14:paraId="73B4B5FF" w14:textId="77777777" w:rsidR="001F167D" w:rsidRDefault="001F167D">
            <w:pPr>
              <w:pStyle w:val="TableParagraph"/>
            </w:pPr>
          </w:p>
        </w:tc>
      </w:tr>
      <w:tr w:rsidR="001F167D" w14:paraId="58013975" w14:textId="77777777">
        <w:trPr>
          <w:trHeight w:val="4401"/>
        </w:trPr>
        <w:tc>
          <w:tcPr>
            <w:tcW w:w="554" w:type="dxa"/>
            <w:vMerge/>
            <w:tcBorders>
              <w:top w:val="nil"/>
            </w:tcBorders>
          </w:tcPr>
          <w:p w14:paraId="653A7A3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0F70AAA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7050052F" w14:textId="77777777" w:rsidR="001F167D" w:rsidRDefault="00E44A9C">
            <w:pPr>
              <w:pStyle w:val="TableParagraph"/>
              <w:tabs>
                <w:tab w:val="left" w:pos="1341"/>
              </w:tabs>
              <w:spacing w:before="104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Способен сказать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  <w:t>нуждах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(хочу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 и т.п.).</w:t>
            </w:r>
          </w:p>
        </w:tc>
        <w:tc>
          <w:tcPr>
            <w:tcW w:w="566" w:type="dxa"/>
          </w:tcPr>
          <w:p w14:paraId="48E3DC93" w14:textId="77777777" w:rsidR="001F167D" w:rsidRDefault="001F167D">
            <w:pPr>
              <w:pStyle w:val="TableParagraph"/>
            </w:pPr>
          </w:p>
        </w:tc>
        <w:tc>
          <w:tcPr>
            <w:tcW w:w="700" w:type="dxa"/>
          </w:tcPr>
          <w:p w14:paraId="6891E105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3F72730E" w14:textId="77777777" w:rsidR="001F167D" w:rsidRDefault="001F167D">
            <w:pPr>
              <w:pStyle w:val="TableParagraph"/>
            </w:pPr>
          </w:p>
        </w:tc>
        <w:tc>
          <w:tcPr>
            <w:tcW w:w="707" w:type="dxa"/>
          </w:tcPr>
          <w:p w14:paraId="24B4ABB1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422B6357" w14:textId="77777777" w:rsidR="001F167D" w:rsidRDefault="001F167D">
            <w:pPr>
              <w:pStyle w:val="TableParagraph"/>
            </w:pPr>
          </w:p>
        </w:tc>
        <w:tc>
          <w:tcPr>
            <w:tcW w:w="483" w:type="dxa"/>
          </w:tcPr>
          <w:p w14:paraId="158EE9BC" w14:textId="77777777" w:rsidR="001F167D" w:rsidRDefault="001F167D">
            <w:pPr>
              <w:pStyle w:val="TableParagraph"/>
            </w:pPr>
          </w:p>
        </w:tc>
        <w:tc>
          <w:tcPr>
            <w:tcW w:w="567" w:type="dxa"/>
          </w:tcPr>
          <w:p w14:paraId="26A97EB5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4F6E9C14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61667930" w14:textId="77777777" w:rsidR="001F167D" w:rsidRDefault="001F167D">
            <w:pPr>
              <w:pStyle w:val="TableParagraph"/>
            </w:pPr>
          </w:p>
        </w:tc>
        <w:tc>
          <w:tcPr>
            <w:tcW w:w="503" w:type="dxa"/>
          </w:tcPr>
          <w:p w14:paraId="3344230B" w14:textId="77777777" w:rsidR="001F167D" w:rsidRDefault="001F167D">
            <w:pPr>
              <w:pStyle w:val="TableParagraph"/>
            </w:pPr>
          </w:p>
        </w:tc>
      </w:tr>
      <w:tr w:rsidR="001F167D" w14:paraId="1F8156B9" w14:textId="77777777">
        <w:trPr>
          <w:trHeight w:val="762"/>
        </w:trPr>
        <w:tc>
          <w:tcPr>
            <w:tcW w:w="554" w:type="dxa"/>
          </w:tcPr>
          <w:p w14:paraId="42061CE3" w14:textId="77777777" w:rsidR="001F167D" w:rsidRDefault="00E44A9C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2" w:type="dxa"/>
          </w:tcPr>
          <w:p w14:paraId="7F8F1311" w14:textId="77777777" w:rsidR="001F167D" w:rsidRDefault="00E44A9C">
            <w:pPr>
              <w:pStyle w:val="TableParagraph"/>
              <w:spacing w:before="104"/>
              <w:ind w:left="115" w:right="65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начальными</w:t>
            </w:r>
          </w:p>
        </w:tc>
        <w:tc>
          <w:tcPr>
            <w:tcW w:w="2217" w:type="dxa"/>
          </w:tcPr>
          <w:p w14:paraId="2EDB74E1" w14:textId="77777777" w:rsidR="001F167D" w:rsidRDefault="00E44A9C">
            <w:pPr>
              <w:pStyle w:val="TableParagraph"/>
              <w:tabs>
                <w:tab w:val="left" w:pos="1349"/>
              </w:tabs>
              <w:spacing w:before="104"/>
              <w:ind w:left="115" w:right="9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изменения</w:t>
            </w:r>
          </w:p>
        </w:tc>
        <w:tc>
          <w:tcPr>
            <w:tcW w:w="566" w:type="dxa"/>
          </w:tcPr>
          <w:p w14:paraId="341F9F66" w14:textId="77777777" w:rsidR="001F167D" w:rsidRDefault="001F167D">
            <w:pPr>
              <w:pStyle w:val="TableParagraph"/>
            </w:pPr>
          </w:p>
        </w:tc>
        <w:tc>
          <w:tcPr>
            <w:tcW w:w="700" w:type="dxa"/>
          </w:tcPr>
          <w:p w14:paraId="3C32E6B8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07C9F272" w14:textId="77777777" w:rsidR="001F167D" w:rsidRDefault="001F167D">
            <w:pPr>
              <w:pStyle w:val="TableParagraph"/>
            </w:pPr>
          </w:p>
        </w:tc>
        <w:tc>
          <w:tcPr>
            <w:tcW w:w="707" w:type="dxa"/>
          </w:tcPr>
          <w:p w14:paraId="6966AB78" w14:textId="77777777" w:rsidR="001F167D" w:rsidRDefault="001F167D">
            <w:pPr>
              <w:pStyle w:val="TableParagraph"/>
            </w:pPr>
          </w:p>
        </w:tc>
        <w:tc>
          <w:tcPr>
            <w:tcW w:w="556" w:type="dxa"/>
          </w:tcPr>
          <w:p w14:paraId="22CD134E" w14:textId="77777777" w:rsidR="001F167D" w:rsidRDefault="001F167D">
            <w:pPr>
              <w:pStyle w:val="TableParagraph"/>
            </w:pPr>
          </w:p>
        </w:tc>
        <w:tc>
          <w:tcPr>
            <w:tcW w:w="483" w:type="dxa"/>
          </w:tcPr>
          <w:p w14:paraId="306A62B7" w14:textId="77777777" w:rsidR="001F167D" w:rsidRDefault="001F167D">
            <w:pPr>
              <w:pStyle w:val="TableParagraph"/>
            </w:pPr>
          </w:p>
        </w:tc>
        <w:tc>
          <w:tcPr>
            <w:tcW w:w="567" w:type="dxa"/>
          </w:tcPr>
          <w:p w14:paraId="7C59D5FA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1D72CD4F" w14:textId="77777777" w:rsidR="001F167D" w:rsidRDefault="001F167D">
            <w:pPr>
              <w:pStyle w:val="TableParagraph"/>
            </w:pPr>
          </w:p>
        </w:tc>
        <w:tc>
          <w:tcPr>
            <w:tcW w:w="565" w:type="dxa"/>
          </w:tcPr>
          <w:p w14:paraId="583B2258" w14:textId="77777777" w:rsidR="001F167D" w:rsidRDefault="001F167D">
            <w:pPr>
              <w:pStyle w:val="TableParagraph"/>
            </w:pPr>
          </w:p>
        </w:tc>
        <w:tc>
          <w:tcPr>
            <w:tcW w:w="503" w:type="dxa"/>
          </w:tcPr>
          <w:p w14:paraId="6FA17138" w14:textId="77777777" w:rsidR="001F167D" w:rsidRDefault="001F167D">
            <w:pPr>
              <w:pStyle w:val="TableParagraph"/>
            </w:pPr>
          </w:p>
        </w:tc>
      </w:tr>
    </w:tbl>
    <w:p w14:paraId="3FE8C7E8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1F167D" w14:paraId="750FC961" w14:textId="77777777">
        <w:trPr>
          <w:trHeight w:val="1590"/>
        </w:trPr>
        <w:tc>
          <w:tcPr>
            <w:tcW w:w="554" w:type="dxa"/>
          </w:tcPr>
          <w:p w14:paraId="6049DAC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14:paraId="0C5C14A3" w14:textId="77777777" w:rsidR="001F167D" w:rsidRDefault="00E44A9C">
            <w:pPr>
              <w:pStyle w:val="TableParagraph"/>
              <w:spacing w:before="99"/>
              <w:ind w:left="115"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навыками </w:t>
            </w:r>
            <w:r>
              <w:rPr>
                <w:sz w:val="24"/>
              </w:rPr>
              <w:t>адапта-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динамично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2217" w:type="dxa"/>
          </w:tcPr>
          <w:p w14:paraId="43907819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изменяю-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щимся условиям</w:t>
            </w:r>
          </w:p>
        </w:tc>
        <w:tc>
          <w:tcPr>
            <w:tcW w:w="566" w:type="dxa"/>
          </w:tcPr>
          <w:p w14:paraId="185C2A7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22D66A8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6C19F9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1D139EC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4BED9A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78B0158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637020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754ED7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7026561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09C210E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076B6209" w14:textId="77777777">
        <w:trPr>
          <w:trHeight w:val="1590"/>
        </w:trPr>
        <w:tc>
          <w:tcPr>
            <w:tcW w:w="554" w:type="dxa"/>
            <w:vMerge w:val="restart"/>
          </w:tcPr>
          <w:p w14:paraId="79AD8F69" w14:textId="77777777" w:rsidR="001F167D" w:rsidRDefault="00E44A9C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52" w:type="dxa"/>
            <w:vMerge w:val="restart"/>
          </w:tcPr>
          <w:p w14:paraId="1263B50B" w14:textId="77777777" w:rsidR="001F167D" w:rsidRDefault="00E44A9C">
            <w:pPr>
              <w:pStyle w:val="TableParagraph"/>
              <w:spacing w:before="99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 коммуника-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 и принятыми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17" w:type="dxa"/>
          </w:tcPr>
          <w:p w14:paraId="16253141" w14:textId="77777777" w:rsidR="001F167D" w:rsidRDefault="00E44A9C">
            <w:pPr>
              <w:pStyle w:val="TableParagraph"/>
              <w:tabs>
                <w:tab w:val="left" w:pos="1538"/>
                <w:tab w:val="left" w:pos="1602"/>
              </w:tabs>
              <w:spacing w:before="99"/>
              <w:ind w:left="115" w:right="96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ально-бытовыми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гигиены).</w:t>
            </w:r>
          </w:p>
        </w:tc>
        <w:tc>
          <w:tcPr>
            <w:tcW w:w="566" w:type="dxa"/>
          </w:tcPr>
          <w:p w14:paraId="2BDF3E5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2E6669A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29EF859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4E55AA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4DD3C69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50761D0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E4408F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7318650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9E9EA4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6DCDB37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6D73A106" w14:textId="77777777">
        <w:trPr>
          <w:trHeight w:val="1591"/>
        </w:trPr>
        <w:tc>
          <w:tcPr>
            <w:tcW w:w="554" w:type="dxa"/>
            <w:vMerge/>
            <w:tcBorders>
              <w:top w:val="nil"/>
            </w:tcBorders>
          </w:tcPr>
          <w:p w14:paraId="3D9C998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3BBBD5D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3006AF15" w14:textId="77777777" w:rsidR="001F167D" w:rsidRDefault="00E44A9C">
            <w:pPr>
              <w:pStyle w:val="TableParagraph"/>
              <w:tabs>
                <w:tab w:val="left" w:pos="1538"/>
              </w:tabs>
              <w:spacing w:before="99"/>
              <w:ind w:left="115" w:right="95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ально-бытовыми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гигиены).</w:t>
            </w:r>
          </w:p>
        </w:tc>
        <w:tc>
          <w:tcPr>
            <w:tcW w:w="566" w:type="dxa"/>
          </w:tcPr>
          <w:p w14:paraId="0B7791A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51B38B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005A984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E9165B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AF7E99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33C9DC8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21D7B6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2015361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8C9690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11CFD6E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2DBF55A2" w14:textId="77777777">
        <w:trPr>
          <w:trHeight w:val="760"/>
        </w:trPr>
        <w:tc>
          <w:tcPr>
            <w:tcW w:w="554" w:type="dxa"/>
            <w:vMerge/>
            <w:tcBorders>
              <w:top w:val="nil"/>
            </w:tcBorders>
          </w:tcPr>
          <w:p w14:paraId="07F545D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6785EB4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17A0D5C5" w14:textId="77777777" w:rsidR="001F167D" w:rsidRDefault="00E44A9C">
            <w:pPr>
              <w:pStyle w:val="TableParagraph"/>
              <w:tabs>
                <w:tab w:val="left" w:pos="1070"/>
                <w:tab w:val="left" w:pos="1482"/>
              </w:tabs>
              <w:spacing w:before="99"/>
              <w:ind w:left="115" w:right="97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видом.</w:t>
            </w:r>
          </w:p>
        </w:tc>
        <w:tc>
          <w:tcPr>
            <w:tcW w:w="566" w:type="dxa"/>
          </w:tcPr>
          <w:p w14:paraId="1035B68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77A7B88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785ECCF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7E9E2F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2B40ED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20AA3F6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E4EF81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76910BA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357922C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03389BD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044FC4A9" w14:textId="77777777">
        <w:trPr>
          <w:trHeight w:val="1314"/>
        </w:trPr>
        <w:tc>
          <w:tcPr>
            <w:tcW w:w="554" w:type="dxa"/>
            <w:vMerge w:val="restart"/>
          </w:tcPr>
          <w:p w14:paraId="2044E91E" w14:textId="77777777" w:rsidR="001F167D" w:rsidRDefault="00E44A9C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52" w:type="dxa"/>
            <w:vMerge w:val="restart"/>
          </w:tcPr>
          <w:p w14:paraId="0EAFF666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0F8C5A02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1665C5FC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5969246B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31A70ED7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70F10C25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6A6BD090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452D1E85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6EF8B7F8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56B69543" w14:textId="77777777" w:rsidR="001F167D" w:rsidRDefault="001F167D">
            <w:pPr>
              <w:pStyle w:val="TableParagraph"/>
              <w:spacing w:before="6"/>
              <w:rPr>
                <w:sz w:val="27"/>
              </w:rPr>
            </w:pPr>
          </w:p>
          <w:p w14:paraId="35890208" w14:textId="77777777" w:rsidR="001F167D" w:rsidRDefault="00E44A9C">
            <w:pPr>
              <w:pStyle w:val="TableParagraph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 коммуника-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 и принятыми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17" w:type="dxa"/>
          </w:tcPr>
          <w:p w14:paraId="641FCCD0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никацию со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</w:p>
        </w:tc>
        <w:tc>
          <w:tcPr>
            <w:tcW w:w="566" w:type="dxa"/>
          </w:tcPr>
          <w:p w14:paraId="3301349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04B1CF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CA3B5C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F808E8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1E8634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2B346D6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55622D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2483A02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8A47A7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08FA45A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013A4359" w14:textId="77777777">
        <w:trPr>
          <w:trHeight w:val="1315"/>
        </w:trPr>
        <w:tc>
          <w:tcPr>
            <w:tcW w:w="554" w:type="dxa"/>
            <w:vMerge/>
            <w:tcBorders>
              <w:top w:val="nil"/>
            </w:tcBorders>
          </w:tcPr>
          <w:p w14:paraId="03382D7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1D34C5D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0C965E8A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менять адекватные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ситуациях</w:t>
            </w:r>
          </w:p>
        </w:tc>
        <w:tc>
          <w:tcPr>
            <w:tcW w:w="566" w:type="dxa"/>
          </w:tcPr>
          <w:p w14:paraId="7FB59CA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7547F90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5286DB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B05AA9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036D798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19DB3B3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A7C197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5E95AD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744FEDC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39620A8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3BF56E29" w14:textId="77777777">
        <w:trPr>
          <w:trHeight w:val="1036"/>
        </w:trPr>
        <w:tc>
          <w:tcPr>
            <w:tcW w:w="554" w:type="dxa"/>
            <w:vMerge/>
            <w:tcBorders>
              <w:top w:val="nil"/>
            </w:tcBorders>
          </w:tcPr>
          <w:p w14:paraId="3336553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466F2AE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31CE50DA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взрослому</w:t>
            </w:r>
          </w:p>
        </w:tc>
        <w:tc>
          <w:tcPr>
            <w:tcW w:w="566" w:type="dxa"/>
          </w:tcPr>
          <w:p w14:paraId="5300845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5E148C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EB1F85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C904F8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5748FEC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2662423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29283A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9D28C4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D5CEA2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0090540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67B75D6A" w14:textId="77777777">
        <w:trPr>
          <w:trHeight w:val="1590"/>
        </w:trPr>
        <w:tc>
          <w:tcPr>
            <w:tcW w:w="554" w:type="dxa"/>
            <w:vMerge/>
            <w:tcBorders>
              <w:top w:val="nil"/>
            </w:tcBorders>
          </w:tcPr>
          <w:p w14:paraId="518FE2E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18008C3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680FDAB7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сверст-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никами</w:t>
            </w:r>
          </w:p>
        </w:tc>
        <w:tc>
          <w:tcPr>
            <w:tcW w:w="566" w:type="dxa"/>
          </w:tcPr>
          <w:p w14:paraId="43469C4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6E6756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52321AC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73A068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81958C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3F6F040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0F9B26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263D953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23927EF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461D28E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75CAA6F8" w14:textId="77777777">
        <w:trPr>
          <w:trHeight w:val="1315"/>
        </w:trPr>
        <w:tc>
          <w:tcPr>
            <w:tcW w:w="554" w:type="dxa"/>
            <w:vMerge/>
            <w:tcBorders>
              <w:top w:val="nil"/>
            </w:tcBorders>
          </w:tcPr>
          <w:p w14:paraId="0087A57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6EE4A18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541567D9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менять адекватные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ситуациях</w:t>
            </w:r>
          </w:p>
        </w:tc>
        <w:tc>
          <w:tcPr>
            <w:tcW w:w="566" w:type="dxa"/>
          </w:tcPr>
          <w:p w14:paraId="543DD0D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628290B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45F7966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6529F6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ABAEB8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1FEB104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7DB88E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C1EA52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1EB1E63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29D89B4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2301E923" w14:textId="77777777">
        <w:trPr>
          <w:trHeight w:val="1038"/>
        </w:trPr>
        <w:tc>
          <w:tcPr>
            <w:tcW w:w="554" w:type="dxa"/>
            <w:vMerge/>
            <w:tcBorders>
              <w:top w:val="nil"/>
            </w:tcBorders>
          </w:tcPr>
          <w:p w14:paraId="7A747BA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61B9277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172BB9B4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сверстнику</w:t>
            </w:r>
          </w:p>
        </w:tc>
        <w:tc>
          <w:tcPr>
            <w:tcW w:w="566" w:type="dxa"/>
          </w:tcPr>
          <w:p w14:paraId="037FEE1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DDD5E3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075365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BB325F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22C5281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009FB16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9668FD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3EA924D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79F81DF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3EA38A6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07B02B44" w14:textId="77777777">
        <w:trPr>
          <w:trHeight w:val="762"/>
        </w:trPr>
        <w:tc>
          <w:tcPr>
            <w:tcW w:w="554" w:type="dxa"/>
          </w:tcPr>
          <w:p w14:paraId="1B59BB62" w14:textId="77777777" w:rsidR="001F167D" w:rsidRDefault="001F167D">
            <w:pPr>
              <w:pStyle w:val="TableParagraph"/>
              <w:spacing w:before="5"/>
              <w:rPr>
                <w:sz w:val="20"/>
              </w:rPr>
            </w:pPr>
          </w:p>
          <w:p w14:paraId="5C766602" w14:textId="77777777" w:rsidR="001F167D" w:rsidRDefault="00E44A9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52" w:type="dxa"/>
          </w:tcPr>
          <w:p w14:paraId="4534388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7" w:type="dxa"/>
          </w:tcPr>
          <w:p w14:paraId="7F69C97D" w14:textId="77777777" w:rsidR="001F167D" w:rsidRDefault="00E44A9C">
            <w:pPr>
              <w:pStyle w:val="TableParagraph"/>
              <w:tabs>
                <w:tab w:val="left" w:pos="1012"/>
                <w:tab w:val="left" w:pos="1458"/>
              </w:tabs>
              <w:spacing w:before="99"/>
              <w:ind w:left="115" w:right="96"/>
              <w:rPr>
                <w:sz w:val="24"/>
              </w:rPr>
            </w:pPr>
            <w:r>
              <w:rPr>
                <w:sz w:val="24"/>
              </w:rPr>
              <w:t>информирован-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</w:p>
        </w:tc>
        <w:tc>
          <w:tcPr>
            <w:tcW w:w="566" w:type="dxa"/>
          </w:tcPr>
          <w:p w14:paraId="1863CBE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4793255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730BE65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A91C91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5DB631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3C7497D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FF1AE9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5C43D2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46C1BD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227543A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</w:tbl>
    <w:p w14:paraId="0C7896E3" w14:textId="77777777" w:rsidR="001F167D" w:rsidRDefault="001F167D">
      <w:pPr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1F167D" w14:paraId="25F1350F" w14:textId="77777777">
        <w:trPr>
          <w:trHeight w:val="762"/>
        </w:trPr>
        <w:tc>
          <w:tcPr>
            <w:tcW w:w="554" w:type="dxa"/>
            <w:vMerge w:val="restart"/>
          </w:tcPr>
          <w:p w14:paraId="09414B6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  <w:vMerge w:val="restart"/>
          </w:tcPr>
          <w:p w14:paraId="28F54B3D" w14:textId="77777777" w:rsidR="001F167D" w:rsidRDefault="00E44A9C">
            <w:pPr>
              <w:pStyle w:val="TableParagraph"/>
              <w:spacing w:before="99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жения, своего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 в нем, приня-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</w:tc>
        <w:tc>
          <w:tcPr>
            <w:tcW w:w="2217" w:type="dxa"/>
          </w:tcPr>
          <w:p w14:paraId="655420D3" w14:textId="77777777" w:rsidR="001F167D" w:rsidRDefault="00E44A9C">
            <w:pPr>
              <w:pStyle w:val="TableParagraph"/>
              <w:tabs>
                <w:tab w:val="left" w:pos="1794"/>
              </w:tabs>
              <w:spacing w:before="99"/>
              <w:ind w:left="115" w:right="101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циума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(родителей);</w:t>
            </w:r>
          </w:p>
        </w:tc>
        <w:tc>
          <w:tcPr>
            <w:tcW w:w="566" w:type="dxa"/>
          </w:tcPr>
          <w:p w14:paraId="677C2B4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2195EAF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0F64A05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268C8F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28F2292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6D22C32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9A6335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280B9D7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0A3CAE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06AC958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7C62EF59" w14:textId="77777777">
        <w:trPr>
          <w:trHeight w:val="1917"/>
        </w:trPr>
        <w:tc>
          <w:tcPr>
            <w:tcW w:w="554" w:type="dxa"/>
            <w:vMerge/>
            <w:tcBorders>
              <w:top w:val="nil"/>
            </w:tcBorders>
          </w:tcPr>
          <w:p w14:paraId="318D523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1597288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62FA66C8" w14:textId="77777777" w:rsidR="001F167D" w:rsidRDefault="00E44A9C">
            <w:pPr>
              <w:pStyle w:val="TableParagraph"/>
              <w:spacing w:before="99"/>
              <w:ind w:left="115" w:right="86"/>
              <w:rPr>
                <w:sz w:val="24"/>
              </w:rPr>
            </w:pPr>
            <w:r>
              <w:rPr>
                <w:sz w:val="24"/>
              </w:rPr>
              <w:t>Знает свои возраст,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</w:tc>
        <w:tc>
          <w:tcPr>
            <w:tcW w:w="566" w:type="dxa"/>
          </w:tcPr>
          <w:p w14:paraId="3B45F92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673EF4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28AEA99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FADE8C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5DC877C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6EA80AC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FB3177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49804A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6F82F8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5A43F6E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45CD2842" w14:textId="77777777">
        <w:trPr>
          <w:trHeight w:val="1038"/>
        </w:trPr>
        <w:tc>
          <w:tcPr>
            <w:tcW w:w="554" w:type="dxa"/>
            <w:vMerge w:val="restart"/>
          </w:tcPr>
          <w:p w14:paraId="7A8532D2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62FBAE7A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6C6178D3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7265362D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2FDC628C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34BD54A0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5E6447B4" w14:textId="77777777" w:rsidR="001F167D" w:rsidRDefault="00E44A9C">
            <w:pPr>
              <w:pStyle w:val="TableParagraph"/>
              <w:spacing w:before="160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52" w:type="dxa"/>
            <w:vMerge w:val="restart"/>
          </w:tcPr>
          <w:p w14:paraId="481FAC77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0228368A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5BC0EF6C" w14:textId="77777777" w:rsidR="001F167D" w:rsidRDefault="001F167D">
            <w:pPr>
              <w:pStyle w:val="TableParagraph"/>
              <w:rPr>
                <w:sz w:val="34"/>
              </w:rPr>
            </w:pPr>
          </w:p>
          <w:p w14:paraId="13ADF149" w14:textId="77777777" w:rsidR="001F167D" w:rsidRDefault="00E44A9C"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принятие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 значи-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</w:tc>
        <w:tc>
          <w:tcPr>
            <w:tcW w:w="2217" w:type="dxa"/>
          </w:tcPr>
          <w:p w14:paraId="130E28FB" w14:textId="77777777" w:rsidR="001F167D" w:rsidRDefault="00E44A9C">
            <w:pPr>
              <w:pStyle w:val="TableParagraph"/>
              <w:spacing w:before="99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лировать свои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</w:tc>
        <w:tc>
          <w:tcPr>
            <w:tcW w:w="566" w:type="dxa"/>
            <w:vMerge w:val="restart"/>
          </w:tcPr>
          <w:p w14:paraId="2146E62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37F805C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4102E2E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6C6E36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70E9E1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46D3B09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22B9C8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1E21B06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D7A325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23E93CC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71D86618" w14:textId="77777777">
        <w:trPr>
          <w:trHeight w:val="763"/>
        </w:trPr>
        <w:tc>
          <w:tcPr>
            <w:tcW w:w="554" w:type="dxa"/>
            <w:vMerge/>
            <w:tcBorders>
              <w:top w:val="nil"/>
            </w:tcBorders>
          </w:tcPr>
          <w:p w14:paraId="6A8E4BE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70020A1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194B2C1E" w14:textId="77777777" w:rsidR="001F167D" w:rsidRDefault="00E44A9C">
            <w:pPr>
              <w:pStyle w:val="TableParagraph"/>
              <w:spacing w:before="99"/>
              <w:ind w:left="115" w:right="79"/>
              <w:rPr>
                <w:sz w:val="24"/>
              </w:rPr>
            </w:pPr>
            <w:r>
              <w:rPr>
                <w:sz w:val="24"/>
              </w:rPr>
              <w:t>Положительное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14:paraId="73E8414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14:paraId="301C49F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484E12D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635D65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0A6B9FD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5DDFE0C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0BF452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74CCC39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E78F47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3146528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02CEDA5D" w14:textId="77777777">
        <w:trPr>
          <w:trHeight w:val="1312"/>
        </w:trPr>
        <w:tc>
          <w:tcPr>
            <w:tcW w:w="554" w:type="dxa"/>
            <w:vMerge/>
            <w:tcBorders>
              <w:top w:val="nil"/>
            </w:tcBorders>
          </w:tcPr>
          <w:p w14:paraId="15D1A64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26E39EB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054CDEE6" w14:textId="77777777" w:rsidR="001F167D" w:rsidRDefault="00E44A9C">
            <w:pPr>
              <w:pStyle w:val="TableParagraph"/>
              <w:spacing w:before="99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Ориентация на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14:paraId="710FE02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14:paraId="0917977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91A221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A99D9B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B421EC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62A3248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7BC913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81C3D8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3E714D9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1BBB7D9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126436F3" w14:textId="77777777">
        <w:trPr>
          <w:trHeight w:val="1038"/>
        </w:trPr>
        <w:tc>
          <w:tcPr>
            <w:tcW w:w="554" w:type="dxa"/>
            <w:vMerge/>
            <w:tcBorders>
              <w:top w:val="nil"/>
            </w:tcBorders>
          </w:tcPr>
          <w:p w14:paraId="549BCB9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77DE6DB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2B233097" w14:textId="77777777" w:rsidR="001F167D" w:rsidRDefault="00E44A9C">
            <w:pPr>
              <w:pStyle w:val="TableParagraph"/>
              <w:spacing w:before="99"/>
              <w:ind w:left="11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  <w:p w14:paraId="000BCC21" w14:textId="77777777" w:rsidR="001F167D" w:rsidRDefault="00E44A9C">
            <w:pPr>
              <w:pStyle w:val="TableParagraph"/>
              <w:tabs>
                <w:tab w:val="left" w:pos="1677"/>
              </w:tabs>
              <w:ind w:left="115" w:right="99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ника».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14:paraId="5FA2B51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14:paraId="000A793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2CDA1BF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67071E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2CFA7B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536181F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EC428A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2657E6B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153B74E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25002A5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15B04002" w14:textId="77777777">
        <w:trPr>
          <w:trHeight w:val="1038"/>
        </w:trPr>
        <w:tc>
          <w:tcPr>
            <w:tcW w:w="554" w:type="dxa"/>
            <w:vMerge w:val="restart"/>
          </w:tcPr>
          <w:p w14:paraId="299CD3BB" w14:textId="77777777" w:rsidR="001F167D" w:rsidRDefault="00E44A9C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52" w:type="dxa"/>
            <w:vMerge w:val="restart"/>
          </w:tcPr>
          <w:p w14:paraId="00738368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6A84D16B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0462EF43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62817FCE" w14:textId="77777777" w:rsidR="001F167D" w:rsidRDefault="001F167D">
            <w:pPr>
              <w:pStyle w:val="TableParagraph"/>
              <w:spacing w:before="1"/>
              <w:rPr>
                <w:sz w:val="34"/>
              </w:rPr>
            </w:pPr>
          </w:p>
          <w:p w14:paraId="1D10F0F5" w14:textId="77777777" w:rsidR="001F167D" w:rsidRDefault="00E44A9C">
            <w:pPr>
              <w:pStyle w:val="TableParagraph"/>
              <w:tabs>
                <w:tab w:val="left" w:pos="1079"/>
                <w:tab w:val="left" w:pos="1808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</w:tc>
        <w:tc>
          <w:tcPr>
            <w:tcW w:w="2217" w:type="dxa"/>
          </w:tcPr>
          <w:p w14:paraId="2DF8A8CB" w14:textId="77777777" w:rsidR="001F167D" w:rsidRDefault="00E44A9C">
            <w:pPr>
              <w:pStyle w:val="TableParagraph"/>
              <w:spacing w:before="99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566" w:type="dxa"/>
          </w:tcPr>
          <w:p w14:paraId="377039A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6760A79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02092EB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552999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CDB380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410082C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BA54B1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1F3F239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44587C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0A7716B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095CA2EC" w14:textId="77777777">
        <w:trPr>
          <w:trHeight w:val="1864"/>
        </w:trPr>
        <w:tc>
          <w:tcPr>
            <w:tcW w:w="554" w:type="dxa"/>
            <w:vMerge/>
            <w:tcBorders>
              <w:top w:val="nil"/>
            </w:tcBorders>
          </w:tcPr>
          <w:p w14:paraId="25943D0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42F721F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1DDFFA4C" w14:textId="77777777" w:rsidR="001F167D" w:rsidRDefault="00E44A9C">
            <w:pPr>
              <w:pStyle w:val="TableParagraph"/>
              <w:spacing w:before="99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литься своими впе-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чатлениями,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чать на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</w:p>
        </w:tc>
        <w:tc>
          <w:tcPr>
            <w:tcW w:w="566" w:type="dxa"/>
          </w:tcPr>
          <w:p w14:paraId="3491F41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E4E4FA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7D529B1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51406D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4C571EF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454C317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7136BF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F22B21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117B6E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15D0E13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3F7B2198" w14:textId="77777777">
        <w:trPr>
          <w:trHeight w:val="486"/>
        </w:trPr>
        <w:tc>
          <w:tcPr>
            <w:tcW w:w="554" w:type="dxa"/>
            <w:vMerge/>
            <w:tcBorders>
              <w:top w:val="nil"/>
            </w:tcBorders>
          </w:tcPr>
          <w:p w14:paraId="41E2E41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3855349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vMerge w:val="restart"/>
          </w:tcPr>
          <w:p w14:paraId="37CECCA9" w14:textId="77777777" w:rsidR="001F167D" w:rsidRDefault="00E44A9C">
            <w:pPr>
              <w:pStyle w:val="TableParagraph"/>
              <w:tabs>
                <w:tab w:val="left" w:pos="1530"/>
                <w:tab w:val="left" w:pos="1998"/>
              </w:tabs>
              <w:spacing w:before="99"/>
              <w:ind w:left="115" w:right="94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друзьями,</w:t>
            </w:r>
            <w:r>
              <w:rPr>
                <w:sz w:val="24"/>
              </w:rPr>
              <w:tab/>
              <w:t>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классниками</w:t>
            </w:r>
          </w:p>
        </w:tc>
        <w:tc>
          <w:tcPr>
            <w:tcW w:w="566" w:type="dxa"/>
          </w:tcPr>
          <w:p w14:paraId="138E406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34923B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7EC89E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087291D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2E51F72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1982FA9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0D45CE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7DFBFE6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75B870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1D5776F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7439A6A0" w14:textId="77777777">
        <w:trPr>
          <w:trHeight w:val="1088"/>
        </w:trPr>
        <w:tc>
          <w:tcPr>
            <w:tcW w:w="554" w:type="dxa"/>
            <w:vMerge/>
            <w:tcBorders>
              <w:top w:val="nil"/>
            </w:tcBorders>
          </w:tcPr>
          <w:p w14:paraId="71C48B7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1C27973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vMerge/>
            <w:tcBorders>
              <w:top w:val="nil"/>
            </w:tcBorders>
          </w:tcPr>
          <w:p w14:paraId="35E024E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14:paraId="72F5175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3F8D923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52F1C9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B68100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23B306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03BD069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5B2653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27E09AD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EA1BB2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4D95506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47D2CA84" w14:textId="77777777">
        <w:trPr>
          <w:trHeight w:val="2971"/>
        </w:trPr>
        <w:tc>
          <w:tcPr>
            <w:tcW w:w="554" w:type="dxa"/>
          </w:tcPr>
          <w:p w14:paraId="62BA3EF6" w14:textId="77777777" w:rsidR="001F167D" w:rsidRDefault="00E44A9C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52" w:type="dxa"/>
          </w:tcPr>
          <w:p w14:paraId="1E0E4081" w14:textId="77777777" w:rsidR="001F167D" w:rsidRDefault="00E44A9C">
            <w:pPr>
              <w:pStyle w:val="TableParagraph"/>
              <w:tabs>
                <w:tab w:val="left" w:pos="1172"/>
              </w:tabs>
              <w:spacing w:before="99"/>
              <w:ind w:left="115" w:right="95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временно-про-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целостного, 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ориентиро-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ванного</w:t>
            </w:r>
            <w:r>
              <w:rPr>
                <w:sz w:val="24"/>
              </w:rPr>
              <w:tab/>
              <w:t>взгляда</w:t>
            </w:r>
          </w:p>
        </w:tc>
        <w:tc>
          <w:tcPr>
            <w:tcW w:w="2217" w:type="dxa"/>
          </w:tcPr>
          <w:p w14:paraId="23CD663D" w14:textId="77777777" w:rsidR="001F167D" w:rsidRDefault="00E44A9C">
            <w:pPr>
              <w:pStyle w:val="TableParagraph"/>
              <w:tabs>
                <w:tab w:val="left" w:pos="1739"/>
                <w:tab w:val="left" w:pos="1798"/>
              </w:tabs>
              <w:spacing w:before="99"/>
              <w:ind w:left="115" w:right="95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ности/безопасно-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для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точки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</w:p>
        </w:tc>
        <w:tc>
          <w:tcPr>
            <w:tcW w:w="566" w:type="dxa"/>
          </w:tcPr>
          <w:p w14:paraId="19D7EFA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C129E8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41599E3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6170AF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5D0C193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3430465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B0879D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F37D47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2BDF00D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253044F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</w:tbl>
    <w:p w14:paraId="7CAFFD6B" w14:textId="77777777" w:rsidR="001F167D" w:rsidRDefault="001F167D">
      <w:pPr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1F167D" w14:paraId="2626DC81" w14:textId="77777777">
        <w:trPr>
          <w:trHeight w:val="11803"/>
        </w:trPr>
        <w:tc>
          <w:tcPr>
            <w:tcW w:w="554" w:type="dxa"/>
          </w:tcPr>
          <w:p w14:paraId="0699FF6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14:paraId="5CE83DA1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ничном 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2217" w:type="dxa"/>
          </w:tcPr>
          <w:p w14:paraId="54912533" w14:textId="77777777" w:rsidR="001F167D" w:rsidRDefault="00E44A9C">
            <w:pPr>
              <w:pStyle w:val="TableParagraph"/>
              <w:spacing w:before="99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хранности окружа-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природной 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14:paraId="5F4CFBF4" w14:textId="77777777" w:rsidR="001F167D" w:rsidRDefault="00E44A9C">
            <w:pPr>
              <w:pStyle w:val="TableParagraph"/>
              <w:tabs>
                <w:tab w:val="left" w:pos="936"/>
                <w:tab w:val="left" w:pos="1187"/>
                <w:tab w:val="left" w:pos="1362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накапли-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чатления,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упорядочи-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14:paraId="276AA518" w14:textId="77777777" w:rsidR="001F167D" w:rsidRDefault="00E44A9C">
            <w:pPr>
              <w:pStyle w:val="TableParagraph"/>
              <w:spacing w:before="1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 устанавли-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жизни в 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в соответ-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ствии с сезоном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14:paraId="414C614F" w14:textId="77777777" w:rsidR="001F167D" w:rsidRDefault="00E44A9C">
            <w:pPr>
              <w:pStyle w:val="TableParagraph"/>
              <w:spacing w:before="1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местную со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566" w:type="dxa"/>
          </w:tcPr>
          <w:p w14:paraId="2A3DFA8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26BFE26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2A5E7F5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0646E26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8674D3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5E096C9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A97357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5EA1B6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12AE33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655C6F4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245961E4" w14:textId="77777777">
        <w:trPr>
          <w:trHeight w:val="1039"/>
        </w:trPr>
        <w:tc>
          <w:tcPr>
            <w:tcW w:w="554" w:type="dxa"/>
            <w:vMerge w:val="restart"/>
          </w:tcPr>
          <w:p w14:paraId="3BE605A6" w14:textId="77777777" w:rsidR="001F167D" w:rsidRDefault="00E44A9C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2" w:type="dxa"/>
            <w:vMerge w:val="restart"/>
          </w:tcPr>
          <w:p w14:paraId="02738168" w14:textId="77777777" w:rsidR="001F167D" w:rsidRDefault="00E44A9C">
            <w:pPr>
              <w:pStyle w:val="TableParagraph"/>
              <w:spacing w:before="99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 потреб-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2217" w:type="dxa"/>
          </w:tcPr>
          <w:p w14:paraId="24382CED" w14:textId="77777777" w:rsidR="001F167D" w:rsidRDefault="00E44A9C">
            <w:pPr>
              <w:pStyle w:val="TableParagraph"/>
              <w:spacing w:before="99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«красиво-не-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красиво»</w:t>
            </w:r>
          </w:p>
        </w:tc>
        <w:tc>
          <w:tcPr>
            <w:tcW w:w="566" w:type="dxa"/>
          </w:tcPr>
          <w:p w14:paraId="1A20582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65E237F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289E53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F2BF4D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045D490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09C778D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474C8F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F4FAB2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3E65490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4EAED62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1782685B" w14:textId="77777777">
        <w:trPr>
          <w:trHeight w:val="1314"/>
        </w:trPr>
        <w:tc>
          <w:tcPr>
            <w:tcW w:w="554" w:type="dxa"/>
            <w:vMerge/>
            <w:tcBorders>
              <w:top w:val="nil"/>
            </w:tcBorders>
          </w:tcPr>
          <w:p w14:paraId="140D409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5B74D09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2B7390AB" w14:textId="77777777" w:rsidR="001F167D" w:rsidRDefault="00E44A9C">
            <w:pPr>
              <w:pStyle w:val="TableParagraph"/>
              <w:spacing w:before="99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 «кра-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сиво-некрасиво».</w:t>
            </w:r>
          </w:p>
        </w:tc>
        <w:tc>
          <w:tcPr>
            <w:tcW w:w="566" w:type="dxa"/>
          </w:tcPr>
          <w:p w14:paraId="0B81B91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AA6F12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417DABA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0D2DDFC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3EEE08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6E27C7C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728BE8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121ACE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3F25FA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444B4AD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</w:tbl>
    <w:p w14:paraId="00EA2D86" w14:textId="77777777" w:rsidR="001F167D" w:rsidRDefault="001F167D">
      <w:pPr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1F167D" w14:paraId="6908D2E8" w14:textId="77777777">
        <w:trPr>
          <w:trHeight w:val="1315"/>
        </w:trPr>
        <w:tc>
          <w:tcPr>
            <w:tcW w:w="554" w:type="dxa"/>
          </w:tcPr>
          <w:p w14:paraId="32E1259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14:paraId="026B659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7" w:type="dxa"/>
          </w:tcPr>
          <w:p w14:paraId="6D249054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Может оценить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боту сверстников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 «кра-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сиво-некрасиво».</w:t>
            </w:r>
          </w:p>
        </w:tc>
        <w:tc>
          <w:tcPr>
            <w:tcW w:w="566" w:type="dxa"/>
          </w:tcPr>
          <w:p w14:paraId="2EC1D97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DC1B06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A9871D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55562C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7BB8CA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210F3E5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0D6F2A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3128F91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BE7E4A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5A3CC97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0350287B" w14:textId="77777777">
        <w:trPr>
          <w:trHeight w:val="1590"/>
        </w:trPr>
        <w:tc>
          <w:tcPr>
            <w:tcW w:w="554" w:type="dxa"/>
            <w:vMerge w:val="restart"/>
          </w:tcPr>
          <w:p w14:paraId="12900CD7" w14:textId="77777777" w:rsidR="001F167D" w:rsidRDefault="00E44A9C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52" w:type="dxa"/>
            <w:vMerge w:val="restart"/>
          </w:tcPr>
          <w:p w14:paraId="3B493F91" w14:textId="77777777" w:rsidR="001F167D" w:rsidRDefault="00E44A9C">
            <w:pPr>
              <w:pStyle w:val="TableParagraph"/>
              <w:tabs>
                <w:tab w:val="left" w:pos="1168"/>
                <w:tab w:val="left" w:pos="1263"/>
                <w:tab w:val="left" w:pos="1295"/>
                <w:tab w:val="left" w:pos="1489"/>
              </w:tabs>
              <w:spacing w:before="99"/>
              <w:ind w:left="115" w:right="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явление </w:t>
            </w:r>
            <w:r>
              <w:rPr>
                <w:sz w:val="24"/>
              </w:rPr>
              <w:t>доброже-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лательности, </w:t>
            </w:r>
            <w:r>
              <w:rPr>
                <w:sz w:val="24"/>
              </w:rPr>
              <w:t>эмо-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ционально-нрав-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отзыв-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чивости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чув-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дей;</w:t>
            </w:r>
          </w:p>
        </w:tc>
        <w:tc>
          <w:tcPr>
            <w:tcW w:w="2217" w:type="dxa"/>
          </w:tcPr>
          <w:p w14:paraId="04185EA5" w14:textId="77777777" w:rsidR="001F167D" w:rsidRDefault="00E44A9C">
            <w:pPr>
              <w:pStyle w:val="TableParagraph"/>
              <w:spacing w:before="99"/>
              <w:ind w:left="115"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мья»,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«Школа»,</w:t>
            </w:r>
          </w:p>
          <w:p w14:paraId="35F37F90" w14:textId="77777777" w:rsidR="001F167D" w:rsidRDefault="00E44A9C">
            <w:pPr>
              <w:pStyle w:val="TableParagraph"/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«Учитель»,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зья».</w:t>
            </w:r>
          </w:p>
        </w:tc>
        <w:tc>
          <w:tcPr>
            <w:tcW w:w="566" w:type="dxa"/>
          </w:tcPr>
          <w:p w14:paraId="597183D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72DAADD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4A4CAEF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AE0C55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BFFA0B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38C5DEC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A01598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0D38D7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EE6114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2B309EF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6629DA10" w14:textId="77777777">
        <w:trPr>
          <w:trHeight w:val="1038"/>
        </w:trPr>
        <w:tc>
          <w:tcPr>
            <w:tcW w:w="554" w:type="dxa"/>
            <w:vMerge/>
            <w:tcBorders>
              <w:top w:val="nil"/>
            </w:tcBorders>
          </w:tcPr>
          <w:p w14:paraId="352D9E9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322B0C7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388ACFE8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Способен испыты-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стыда,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вины.</w:t>
            </w:r>
          </w:p>
        </w:tc>
        <w:tc>
          <w:tcPr>
            <w:tcW w:w="566" w:type="dxa"/>
          </w:tcPr>
          <w:p w14:paraId="4056CF7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D6226C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976879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33DA4B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EE5FFE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789692D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38C00B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D05738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52E019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50FF1DD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6E3A3013" w14:textId="77777777">
        <w:trPr>
          <w:trHeight w:val="1588"/>
        </w:trPr>
        <w:tc>
          <w:tcPr>
            <w:tcW w:w="554" w:type="dxa"/>
            <w:vMerge/>
            <w:tcBorders>
              <w:top w:val="nil"/>
            </w:tcBorders>
          </w:tcPr>
          <w:p w14:paraId="6E9F80C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781C8B3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7A15A1E8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ориентирован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выполнение.</w:t>
            </w:r>
          </w:p>
        </w:tc>
        <w:tc>
          <w:tcPr>
            <w:tcW w:w="566" w:type="dxa"/>
          </w:tcPr>
          <w:p w14:paraId="2AF134E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287198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3EAE57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5722AD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77E2BA2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500C0C2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93C52E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1A4503A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4A98C8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5780409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7A0BA971" w14:textId="77777777">
        <w:trPr>
          <w:trHeight w:val="762"/>
        </w:trPr>
        <w:tc>
          <w:tcPr>
            <w:tcW w:w="554" w:type="dxa"/>
            <w:vMerge w:val="restart"/>
          </w:tcPr>
          <w:p w14:paraId="49533F97" w14:textId="77777777" w:rsidR="001F167D" w:rsidRDefault="00E44A9C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52" w:type="dxa"/>
            <w:vMerge w:val="restart"/>
          </w:tcPr>
          <w:p w14:paraId="19BB52E8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426859F6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384FF760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6ED202E0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09C545E3" w14:textId="77777777" w:rsidR="001F167D" w:rsidRDefault="001F167D">
            <w:pPr>
              <w:pStyle w:val="TableParagraph"/>
              <w:rPr>
                <w:sz w:val="26"/>
              </w:rPr>
            </w:pPr>
          </w:p>
          <w:p w14:paraId="7016C857" w14:textId="77777777" w:rsidR="001F167D" w:rsidRDefault="001F167D">
            <w:pPr>
              <w:pStyle w:val="TableParagraph"/>
              <w:spacing w:before="7"/>
              <w:rPr>
                <w:sz w:val="23"/>
              </w:rPr>
            </w:pPr>
          </w:p>
          <w:p w14:paraId="35109842" w14:textId="77777777" w:rsidR="001F167D" w:rsidRDefault="00E44A9C">
            <w:pPr>
              <w:pStyle w:val="TableParagraph"/>
              <w:tabs>
                <w:tab w:val="left" w:pos="441"/>
                <w:tab w:val="left" w:pos="673"/>
                <w:tab w:val="left" w:pos="896"/>
                <w:tab w:val="left" w:pos="1099"/>
                <w:tab w:val="left" w:pos="1375"/>
                <w:tab w:val="left" w:pos="1820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береж-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ностям;</w:t>
            </w:r>
          </w:p>
        </w:tc>
        <w:tc>
          <w:tcPr>
            <w:tcW w:w="2217" w:type="dxa"/>
          </w:tcPr>
          <w:p w14:paraId="58ADF01F" w14:textId="77777777" w:rsidR="001F167D" w:rsidRDefault="00E44A9C">
            <w:pPr>
              <w:pStyle w:val="TableParagraph"/>
              <w:tabs>
                <w:tab w:val="left" w:pos="1377"/>
              </w:tabs>
              <w:spacing w:before="99"/>
              <w:ind w:left="115" w:right="95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 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566" w:type="dxa"/>
          </w:tcPr>
          <w:p w14:paraId="23E1AE6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23ED6B4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639814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721254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5DA0269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63F5CDE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7E9806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3EF7C3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157DBF9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142C141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0FA58C86" w14:textId="77777777">
        <w:trPr>
          <w:trHeight w:val="762"/>
        </w:trPr>
        <w:tc>
          <w:tcPr>
            <w:tcW w:w="554" w:type="dxa"/>
            <w:vMerge/>
            <w:tcBorders>
              <w:top w:val="nil"/>
            </w:tcBorders>
          </w:tcPr>
          <w:p w14:paraId="2C70544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6C5D135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49BC90C8" w14:textId="77777777" w:rsidR="001F167D" w:rsidRDefault="00E44A9C">
            <w:pPr>
              <w:pStyle w:val="TableParagraph"/>
              <w:spacing w:before="99"/>
              <w:ind w:left="115" w:right="97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  <w:tc>
          <w:tcPr>
            <w:tcW w:w="566" w:type="dxa"/>
          </w:tcPr>
          <w:p w14:paraId="620B12E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DE14EB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27955C5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803F5E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AFD94A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2D3BCC0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A0F768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6E42B2D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FD2E85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292871E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0B45E4D8" w14:textId="77777777">
        <w:trPr>
          <w:trHeight w:val="762"/>
        </w:trPr>
        <w:tc>
          <w:tcPr>
            <w:tcW w:w="554" w:type="dxa"/>
            <w:vMerge/>
            <w:tcBorders>
              <w:top w:val="nil"/>
            </w:tcBorders>
          </w:tcPr>
          <w:p w14:paraId="5D0CA49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4913A36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117173A1" w14:textId="77777777" w:rsidR="001F167D" w:rsidRDefault="00E44A9C">
            <w:pPr>
              <w:pStyle w:val="TableParagraph"/>
              <w:spacing w:before="99"/>
              <w:ind w:left="115" w:right="410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566" w:type="dxa"/>
          </w:tcPr>
          <w:p w14:paraId="486D919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2E77779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832DF7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12B4111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21000A3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1995245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9A1071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198AD4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93C6D0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7E2FCFD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2503D3CA" w14:textId="77777777">
        <w:trPr>
          <w:trHeight w:val="1036"/>
        </w:trPr>
        <w:tc>
          <w:tcPr>
            <w:tcW w:w="554" w:type="dxa"/>
            <w:vMerge/>
            <w:tcBorders>
              <w:top w:val="nil"/>
            </w:tcBorders>
          </w:tcPr>
          <w:p w14:paraId="1368F5A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3CA5EB6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44459EEC" w14:textId="77777777" w:rsidR="001F167D" w:rsidRDefault="00E44A9C">
            <w:pPr>
              <w:pStyle w:val="TableParagraph"/>
              <w:spacing w:before="99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566" w:type="dxa"/>
          </w:tcPr>
          <w:p w14:paraId="3DEE93E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4AD12C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7EB5706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11A5BD5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E5C923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6060F30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258719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1609A49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AFBF15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7E65DE0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181E3CA7" w14:textId="77777777">
        <w:trPr>
          <w:trHeight w:val="1866"/>
        </w:trPr>
        <w:tc>
          <w:tcPr>
            <w:tcW w:w="554" w:type="dxa"/>
            <w:vMerge/>
            <w:tcBorders>
              <w:top w:val="nil"/>
            </w:tcBorders>
          </w:tcPr>
          <w:p w14:paraId="1EE0C20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2F80519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68C81AC0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Знает и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ращения с электро-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566" w:type="dxa"/>
          </w:tcPr>
          <w:p w14:paraId="5FB7175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E07F59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6264B10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BE7AB2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119E336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7D26419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FAF3BE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0993B0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517A1A9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5459E7C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7065F5B1" w14:textId="77777777">
        <w:trPr>
          <w:trHeight w:val="1867"/>
        </w:trPr>
        <w:tc>
          <w:tcPr>
            <w:tcW w:w="554" w:type="dxa"/>
            <w:vMerge/>
            <w:tcBorders>
              <w:top w:val="nil"/>
            </w:tcBorders>
          </w:tcPr>
          <w:p w14:paraId="5B09875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179A090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14:paraId="0B59CF2E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Знает и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 (правила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людьми)</w:t>
            </w:r>
          </w:p>
        </w:tc>
        <w:tc>
          <w:tcPr>
            <w:tcW w:w="566" w:type="dxa"/>
          </w:tcPr>
          <w:p w14:paraId="0F6DC59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1412BD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3C3A7FC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B443455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729873A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5D9A82A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0B93DDA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2A9EE2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C21723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7A28202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799FE1CA" w14:textId="77777777">
        <w:trPr>
          <w:trHeight w:val="762"/>
        </w:trPr>
        <w:tc>
          <w:tcPr>
            <w:tcW w:w="554" w:type="dxa"/>
          </w:tcPr>
          <w:p w14:paraId="128F87CE" w14:textId="77777777" w:rsidR="001F167D" w:rsidRDefault="001F167D">
            <w:pPr>
              <w:pStyle w:val="TableParagraph"/>
              <w:spacing w:before="5"/>
              <w:rPr>
                <w:sz w:val="20"/>
              </w:rPr>
            </w:pPr>
          </w:p>
          <w:p w14:paraId="2759B118" w14:textId="77777777" w:rsidR="001F167D" w:rsidRDefault="00E44A9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52" w:type="dxa"/>
          </w:tcPr>
          <w:p w14:paraId="36EBB59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7" w:type="dxa"/>
          </w:tcPr>
          <w:p w14:paraId="0BA253D3" w14:textId="77777777" w:rsidR="001F167D" w:rsidRDefault="00E44A9C">
            <w:pPr>
              <w:pStyle w:val="TableParagraph"/>
              <w:spacing w:before="99"/>
              <w:ind w:left="115" w:right="9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  <w:tc>
          <w:tcPr>
            <w:tcW w:w="566" w:type="dxa"/>
          </w:tcPr>
          <w:p w14:paraId="6D7683B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76A7066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00AE577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B5D6DC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</w:tcPr>
          <w:p w14:paraId="0A49626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14:paraId="3C51F3E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F07760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4C47EDD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7E7B4DC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14:paraId="5B62D55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</w:tbl>
    <w:p w14:paraId="05A60B81" w14:textId="77777777" w:rsidR="001F167D" w:rsidRDefault="001F167D">
      <w:pPr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1F167D" w14:paraId="793FC19D" w14:textId="77777777">
        <w:trPr>
          <w:trHeight w:val="1315"/>
        </w:trPr>
        <w:tc>
          <w:tcPr>
            <w:tcW w:w="554" w:type="dxa"/>
          </w:tcPr>
          <w:p w14:paraId="4E1416E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14:paraId="73C04B60" w14:textId="77777777" w:rsidR="001F167D" w:rsidRDefault="00E44A9C">
            <w:pPr>
              <w:pStyle w:val="TableParagraph"/>
              <w:tabs>
                <w:tab w:val="left" w:pos="1638"/>
              </w:tabs>
              <w:spacing w:before="99"/>
              <w:ind w:left="115" w:right="98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17" w:type="dxa"/>
          </w:tcPr>
          <w:p w14:paraId="33189471" w14:textId="77777777" w:rsidR="001F167D" w:rsidRDefault="00E44A9C">
            <w:pPr>
              <w:pStyle w:val="TableParagraph"/>
              <w:spacing w:before="99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</w:tc>
        <w:tc>
          <w:tcPr>
            <w:tcW w:w="566" w:type="dxa"/>
          </w:tcPr>
          <w:p w14:paraId="5103828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0EB42A5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14:paraId="30C96AF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A19E01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14:paraId="0DB5F7E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18F4C2F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0E9753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741E0B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556DFB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03" w:type="dxa"/>
          </w:tcPr>
          <w:p w14:paraId="00D151E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</w:tbl>
    <w:p w14:paraId="1DF394CE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24A07017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39F8E03F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1BBFAC14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233930EB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64165CF1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48F884E2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010EAB32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2ACA4F84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2E595731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3472C8C8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328D77E9" w14:textId="77777777" w:rsidR="001F167D" w:rsidRDefault="00E44A9C">
      <w:pPr>
        <w:spacing w:before="223"/>
        <w:ind w:left="812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индикаторов:</w:t>
      </w:r>
    </w:p>
    <w:p w14:paraId="783E0044" w14:textId="77777777" w:rsidR="001F167D" w:rsidRDefault="001F167D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4993"/>
      </w:tblGrid>
      <w:tr w:rsidR="001F167D" w14:paraId="13880933" w14:textId="77777777">
        <w:trPr>
          <w:trHeight w:val="465"/>
        </w:trPr>
        <w:tc>
          <w:tcPr>
            <w:tcW w:w="9873" w:type="dxa"/>
            <w:gridSpan w:val="2"/>
          </w:tcPr>
          <w:p w14:paraId="7D9D385B" w14:textId="77777777" w:rsidR="001F167D" w:rsidRDefault="00E44A9C">
            <w:pPr>
              <w:pStyle w:val="TableParagraph"/>
              <w:spacing w:before="2"/>
              <w:ind w:left="3052" w:right="305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Узнавание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объекта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применение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знаний:</w:t>
            </w:r>
          </w:p>
        </w:tc>
      </w:tr>
      <w:tr w:rsidR="001F167D" w14:paraId="711225FC" w14:textId="77777777">
        <w:trPr>
          <w:trHeight w:val="4111"/>
        </w:trPr>
        <w:tc>
          <w:tcPr>
            <w:tcW w:w="4880" w:type="dxa"/>
          </w:tcPr>
          <w:p w14:paraId="64D5B308" w14:textId="77777777" w:rsidR="001F167D" w:rsidRDefault="00E44A9C">
            <w:pPr>
              <w:pStyle w:val="TableParagraph"/>
              <w:spacing w:line="276" w:lineRule="auto"/>
              <w:ind w:left="107" w:right="129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10 баллов – </w:t>
            </w:r>
            <w:r>
              <w:rPr>
                <w:sz w:val="20"/>
              </w:rPr>
              <w:t>Объект узнает, выполняет действие само-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стоятельно</w:t>
            </w:r>
          </w:p>
          <w:p w14:paraId="75421B03" w14:textId="77777777" w:rsidR="001F167D" w:rsidRDefault="001F167D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4132B85" w14:textId="77777777" w:rsidR="001F167D" w:rsidRDefault="00E44A9C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9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14:paraId="6E79304E" w14:textId="77777777" w:rsidR="001F167D" w:rsidRDefault="001F167D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3A3F19DF" w14:textId="77777777" w:rsidR="001F167D" w:rsidRDefault="00E44A9C">
            <w:pPr>
              <w:pStyle w:val="TableParagraph"/>
              <w:spacing w:line="276" w:lineRule="auto"/>
              <w:ind w:left="107" w:right="149"/>
              <w:rPr>
                <w:sz w:val="20"/>
              </w:rPr>
            </w:pPr>
            <w:r>
              <w:rPr>
                <w:b/>
                <w:i/>
                <w:sz w:val="20"/>
              </w:rPr>
              <w:t>8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 взрослого</w:t>
            </w:r>
          </w:p>
          <w:p w14:paraId="21D04B77" w14:textId="77777777" w:rsidR="001F167D" w:rsidRDefault="001F167D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4EEBEAB2" w14:textId="77777777" w:rsidR="001F167D" w:rsidRDefault="00E44A9C">
            <w:pPr>
              <w:pStyle w:val="TableParagraph"/>
              <w:spacing w:line="278" w:lineRule="auto"/>
              <w:ind w:left="107" w:right="129"/>
              <w:rPr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разцу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14:paraId="4B97A008" w14:textId="77777777" w:rsidR="001F167D" w:rsidRDefault="00E44A9C">
            <w:pPr>
              <w:pStyle w:val="TableParagraph"/>
              <w:spacing w:before="197" w:line="276" w:lineRule="auto"/>
              <w:ind w:left="107" w:right="129"/>
              <w:rPr>
                <w:sz w:val="20"/>
              </w:rPr>
            </w:pPr>
            <w:r>
              <w:rPr>
                <w:b/>
                <w:i/>
                <w:sz w:val="20"/>
              </w:rPr>
              <w:t>6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направляющей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</w:tc>
        <w:tc>
          <w:tcPr>
            <w:tcW w:w="4993" w:type="dxa"/>
          </w:tcPr>
          <w:p w14:paraId="12E325EE" w14:textId="77777777" w:rsidR="001F167D" w:rsidRDefault="00E44A9C">
            <w:pPr>
              <w:pStyle w:val="TableParagraph"/>
              <w:spacing w:line="276" w:lineRule="auto"/>
              <w:ind w:left="108" w:right="87"/>
              <w:rPr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 взрослого</w:t>
            </w:r>
          </w:p>
          <w:p w14:paraId="2F32D8D4" w14:textId="77777777" w:rsidR="001F167D" w:rsidRDefault="001F167D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CB50DCA" w14:textId="77777777" w:rsidR="001F167D" w:rsidRDefault="00E44A9C">
            <w:pPr>
              <w:pStyle w:val="TableParagraph"/>
              <w:spacing w:line="276" w:lineRule="auto"/>
              <w:ind w:left="108" w:right="87"/>
              <w:rPr>
                <w:sz w:val="20"/>
              </w:rPr>
            </w:pP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подражанию</w:t>
            </w:r>
          </w:p>
          <w:p w14:paraId="58DED0E1" w14:textId="77777777" w:rsidR="001F167D" w:rsidRDefault="001F167D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700210D" w14:textId="77777777" w:rsidR="001F167D" w:rsidRDefault="00E44A9C">
            <w:pPr>
              <w:pStyle w:val="TableParagraph"/>
              <w:spacing w:line="276" w:lineRule="auto"/>
              <w:ind w:left="108" w:right="87"/>
              <w:rPr>
                <w:sz w:val="20"/>
              </w:rPr>
            </w:pPr>
            <w:r>
              <w:rPr>
                <w:b/>
                <w:i/>
                <w:sz w:val="20"/>
              </w:rPr>
              <w:t>3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частичной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физической помощью взрослого</w:t>
            </w:r>
          </w:p>
          <w:p w14:paraId="5B00DD57" w14:textId="77777777" w:rsidR="001F167D" w:rsidRDefault="001F167D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4B3848EB" w14:textId="77777777" w:rsidR="001F167D" w:rsidRDefault="00E44A9C">
            <w:pPr>
              <w:pStyle w:val="TableParagraph"/>
              <w:spacing w:line="278" w:lineRule="auto"/>
              <w:ind w:left="108" w:right="87"/>
              <w:rPr>
                <w:sz w:val="20"/>
              </w:rPr>
            </w:pPr>
            <w:r>
              <w:rPr>
                <w:b/>
                <w:i/>
                <w:sz w:val="20"/>
              </w:rPr>
              <w:t>2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 взрослого</w:t>
            </w:r>
          </w:p>
          <w:p w14:paraId="495231F1" w14:textId="77777777" w:rsidR="001F167D" w:rsidRDefault="00E44A9C">
            <w:pPr>
              <w:pStyle w:val="TableParagraph"/>
              <w:spacing w:before="197" w:line="276" w:lineRule="auto"/>
              <w:ind w:left="108" w:right="87"/>
              <w:rPr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 узнает,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14:paraId="7152CAD5" w14:textId="77777777" w:rsidR="001F167D" w:rsidRDefault="001F167D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03C36E2" w14:textId="77777777" w:rsidR="001F167D" w:rsidRDefault="00E44A9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баллов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 узнает,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 выполняет</w:t>
            </w:r>
          </w:p>
        </w:tc>
      </w:tr>
    </w:tbl>
    <w:p w14:paraId="604822FD" w14:textId="77777777" w:rsidR="001F167D" w:rsidRDefault="001F167D">
      <w:pPr>
        <w:pStyle w:val="a3"/>
        <w:spacing w:before="10"/>
        <w:ind w:left="0"/>
        <w:jc w:val="left"/>
        <w:rPr>
          <w:b/>
          <w:sz w:val="23"/>
        </w:rPr>
      </w:pPr>
    </w:p>
    <w:p w14:paraId="4A733A39" w14:textId="77777777" w:rsidR="001F167D" w:rsidRDefault="00E44A9C">
      <w:pPr>
        <w:ind w:left="812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динамики:</w:t>
      </w:r>
    </w:p>
    <w:p w14:paraId="418D6F47" w14:textId="77777777" w:rsidR="001F167D" w:rsidRDefault="00E44A9C">
      <w:pPr>
        <w:ind w:left="812" w:right="6596"/>
        <w:rPr>
          <w:sz w:val="24"/>
        </w:rPr>
      </w:pPr>
      <w:r>
        <w:rPr>
          <w:sz w:val="24"/>
        </w:rPr>
        <w:t>0 баллов ― нет фиксируемой динамики;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―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динамика;</w:t>
      </w:r>
    </w:p>
    <w:p w14:paraId="69F2D713" w14:textId="77777777" w:rsidR="001F167D" w:rsidRDefault="00E44A9C">
      <w:pPr>
        <w:ind w:left="812" w:right="6453"/>
        <w:rPr>
          <w:sz w:val="24"/>
        </w:rPr>
      </w:pPr>
      <w:r>
        <w:rPr>
          <w:sz w:val="24"/>
        </w:rPr>
        <w:t>2 балла ― удовлетворительная динамика;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―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значительная динамика.</w:t>
      </w:r>
    </w:p>
    <w:p w14:paraId="2431DD67" w14:textId="77777777" w:rsidR="001F167D" w:rsidRDefault="001F167D">
      <w:pPr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280788AB" w14:textId="77777777" w:rsidR="001F167D" w:rsidRDefault="00E44A9C">
      <w:pPr>
        <w:pStyle w:val="a4"/>
        <w:numPr>
          <w:ilvl w:val="0"/>
          <w:numId w:val="1"/>
        </w:numPr>
        <w:tabs>
          <w:tab w:val="left" w:pos="1882"/>
        </w:tabs>
        <w:spacing w:before="73"/>
        <w:ind w:right="1757" w:firstLine="0"/>
        <w:rPr>
          <w:sz w:val="24"/>
        </w:rPr>
      </w:pPr>
      <w:r>
        <w:rPr>
          <w:b/>
          <w:sz w:val="20"/>
        </w:rPr>
        <w:lastRenderedPageBreak/>
        <w:t xml:space="preserve">Сводная таблица динамики по критериям личностных результатов </w:t>
      </w:r>
      <w:r>
        <w:rPr>
          <w:sz w:val="24"/>
        </w:rPr>
        <w:t>(Протокол ППК)</w:t>
      </w:r>
      <w:r>
        <w:rPr>
          <w:spacing w:val="-57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86"/>
        <w:gridCol w:w="732"/>
        <w:gridCol w:w="566"/>
        <w:gridCol w:w="547"/>
        <w:gridCol w:w="722"/>
        <w:gridCol w:w="660"/>
        <w:gridCol w:w="849"/>
        <w:gridCol w:w="844"/>
        <w:gridCol w:w="561"/>
        <w:gridCol w:w="566"/>
        <w:gridCol w:w="993"/>
        <w:gridCol w:w="1058"/>
        <w:gridCol w:w="566"/>
      </w:tblGrid>
      <w:tr w:rsidR="001F167D" w14:paraId="232F955A" w14:textId="77777777">
        <w:trPr>
          <w:trHeight w:val="931"/>
        </w:trPr>
        <w:tc>
          <w:tcPr>
            <w:tcW w:w="10735" w:type="dxa"/>
            <w:gridSpan w:val="14"/>
          </w:tcPr>
          <w:p w14:paraId="4412D034" w14:textId="77777777" w:rsidR="001F167D" w:rsidRDefault="00E44A9C">
            <w:pPr>
              <w:pStyle w:val="TableParagraph"/>
              <w:spacing w:before="3"/>
              <w:ind w:left="1162" w:right="1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Сводная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динамики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критериям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z w:val="20"/>
                <w:u w:val="single"/>
              </w:rPr>
              <w:t xml:space="preserve">    </w:t>
            </w:r>
            <w:r>
              <w:rPr>
                <w:b/>
                <w:spacing w:val="4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класса</w:t>
            </w:r>
          </w:p>
          <w:p w14:paraId="20CA2AB1" w14:textId="77777777" w:rsidR="001F167D" w:rsidRDefault="001F167D">
            <w:pPr>
              <w:pStyle w:val="TableParagraph"/>
              <w:spacing w:before="3"/>
              <w:rPr>
                <w:sz w:val="20"/>
              </w:rPr>
            </w:pPr>
          </w:p>
          <w:p w14:paraId="06D48CF0" w14:textId="2BA352F2" w:rsidR="001F167D" w:rsidRDefault="001F167D">
            <w:pPr>
              <w:pStyle w:val="TableParagraph"/>
              <w:ind w:left="1162" w:right="1145"/>
              <w:jc w:val="center"/>
              <w:rPr>
                <w:b/>
                <w:sz w:val="20"/>
              </w:rPr>
            </w:pPr>
          </w:p>
        </w:tc>
      </w:tr>
      <w:tr w:rsidR="001F167D" w14:paraId="23DB14BD" w14:textId="77777777">
        <w:trPr>
          <w:trHeight w:val="462"/>
        </w:trPr>
        <w:tc>
          <w:tcPr>
            <w:tcW w:w="1385" w:type="dxa"/>
            <w:vMerge w:val="restart"/>
          </w:tcPr>
          <w:p w14:paraId="73816014" w14:textId="77777777" w:rsidR="001F167D" w:rsidRDefault="00E44A9C">
            <w:pPr>
              <w:pStyle w:val="TableParagraph"/>
              <w:spacing w:before="2"/>
              <w:ind w:left="413"/>
              <w:rPr>
                <w:sz w:val="28"/>
              </w:rPr>
            </w:pPr>
            <w:r>
              <w:rPr>
                <w:sz w:val="28"/>
              </w:rPr>
              <w:t>Ф.И.</w:t>
            </w:r>
          </w:p>
        </w:tc>
        <w:tc>
          <w:tcPr>
            <w:tcW w:w="9350" w:type="dxa"/>
            <w:gridSpan w:val="13"/>
          </w:tcPr>
          <w:p w14:paraId="454FDCEC" w14:textId="77777777" w:rsidR="001F167D" w:rsidRDefault="00E44A9C">
            <w:pPr>
              <w:pStyle w:val="TableParagraph"/>
              <w:ind w:left="3180" w:right="3171"/>
              <w:jc w:val="center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</w:tr>
      <w:tr w:rsidR="001F167D" w14:paraId="78822616" w14:textId="77777777">
        <w:trPr>
          <w:trHeight w:val="5258"/>
        </w:trPr>
        <w:tc>
          <w:tcPr>
            <w:tcW w:w="1385" w:type="dxa"/>
            <w:vMerge/>
            <w:tcBorders>
              <w:top w:val="nil"/>
            </w:tcBorders>
          </w:tcPr>
          <w:p w14:paraId="26B769A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textDirection w:val="btLr"/>
          </w:tcPr>
          <w:p w14:paraId="655E1BF0" w14:textId="77777777" w:rsidR="001F167D" w:rsidRDefault="00E44A9C">
            <w:pPr>
              <w:pStyle w:val="TableParagraph"/>
              <w:spacing w:before="112" w:line="280" w:lineRule="auto"/>
              <w:ind w:left="112" w:right="440"/>
              <w:rPr>
                <w:b/>
                <w:sz w:val="18"/>
              </w:rPr>
            </w:pPr>
            <w:r>
              <w:rPr>
                <w:b/>
                <w:sz w:val="18"/>
              </w:rPr>
              <w:t>1.Осознание себя как гражданина России; формирование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чувства гордости 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свою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Родину</w:t>
            </w:r>
          </w:p>
        </w:tc>
        <w:tc>
          <w:tcPr>
            <w:tcW w:w="732" w:type="dxa"/>
            <w:textDirection w:val="btLr"/>
          </w:tcPr>
          <w:p w14:paraId="6662BD52" w14:textId="77777777" w:rsidR="001F167D" w:rsidRDefault="00E44A9C">
            <w:pPr>
              <w:pStyle w:val="TableParagraph"/>
              <w:spacing w:before="113" w:line="280" w:lineRule="auto"/>
              <w:ind w:left="1144" w:right="-40" w:hanging="898"/>
              <w:rPr>
                <w:b/>
                <w:sz w:val="18"/>
              </w:rPr>
            </w:pPr>
            <w:r>
              <w:rPr>
                <w:b/>
                <w:sz w:val="18"/>
              </w:rPr>
              <w:t>2.Воспитание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уважительного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отношения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иному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мнению,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истории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культуре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народов</w:t>
            </w:r>
          </w:p>
        </w:tc>
        <w:tc>
          <w:tcPr>
            <w:tcW w:w="566" w:type="dxa"/>
            <w:textDirection w:val="btLr"/>
          </w:tcPr>
          <w:p w14:paraId="7505EBA5" w14:textId="77777777" w:rsidR="001F167D" w:rsidRDefault="00E44A9C">
            <w:pPr>
              <w:pStyle w:val="TableParagraph"/>
              <w:spacing w:before="60" w:line="240" w:lineRule="atLeast"/>
              <w:ind w:left="379" w:right="-40" w:hanging="130"/>
              <w:rPr>
                <w:b/>
                <w:sz w:val="18"/>
              </w:rPr>
            </w:pPr>
            <w:r>
              <w:rPr>
                <w:b/>
                <w:sz w:val="18"/>
              </w:rPr>
              <w:t>3.Развитие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адекватных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собственных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воз-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можностях,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насущно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необходимом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жизнеобеспечении</w:t>
            </w:r>
          </w:p>
        </w:tc>
        <w:tc>
          <w:tcPr>
            <w:tcW w:w="547" w:type="dxa"/>
            <w:textDirection w:val="btLr"/>
          </w:tcPr>
          <w:p w14:paraId="7F2E189E" w14:textId="77777777" w:rsidR="001F167D" w:rsidRDefault="00E44A9C">
            <w:pPr>
              <w:pStyle w:val="TableParagraph"/>
              <w:spacing w:before="61" w:line="240" w:lineRule="atLeast"/>
              <w:ind w:left="736" w:right="310" w:hanging="413"/>
              <w:rPr>
                <w:b/>
                <w:sz w:val="18"/>
              </w:rPr>
            </w:pPr>
            <w:r>
              <w:rPr>
                <w:b/>
                <w:sz w:val="18"/>
              </w:rPr>
              <w:t>4. Овладение начальными навыками адаптации в дина-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мично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изменяющемся 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развивающемся мире</w:t>
            </w:r>
          </w:p>
        </w:tc>
        <w:tc>
          <w:tcPr>
            <w:tcW w:w="722" w:type="dxa"/>
            <w:textDirection w:val="btLr"/>
          </w:tcPr>
          <w:p w14:paraId="26735305" w14:textId="77777777" w:rsidR="001F167D" w:rsidRDefault="00E44A9C">
            <w:pPr>
              <w:pStyle w:val="TableParagraph"/>
              <w:spacing w:before="114" w:line="280" w:lineRule="auto"/>
              <w:ind w:left="112" w:right="-40"/>
              <w:rPr>
                <w:b/>
                <w:sz w:val="18"/>
              </w:rPr>
            </w:pPr>
            <w:r>
              <w:rPr>
                <w:b/>
                <w:sz w:val="18"/>
              </w:rPr>
              <w:t>5. Овладение социально-бытовыми умениями, используемыми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 повседневной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</w:p>
        </w:tc>
        <w:tc>
          <w:tcPr>
            <w:tcW w:w="660" w:type="dxa"/>
            <w:textDirection w:val="btLr"/>
          </w:tcPr>
          <w:p w14:paraId="3144B6C4" w14:textId="77777777" w:rsidR="001F167D" w:rsidRDefault="00E44A9C">
            <w:pPr>
              <w:pStyle w:val="TableParagraph"/>
              <w:spacing w:before="114" w:line="280" w:lineRule="auto"/>
              <w:ind w:left="1190" w:hanging="908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Владение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навыками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коммуникации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принятыми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нор-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социального взаимодействия</w:t>
            </w:r>
          </w:p>
        </w:tc>
        <w:tc>
          <w:tcPr>
            <w:tcW w:w="849" w:type="dxa"/>
            <w:textDirection w:val="btLr"/>
          </w:tcPr>
          <w:p w14:paraId="34244FC6" w14:textId="77777777" w:rsidR="001F167D" w:rsidRDefault="00E44A9C">
            <w:pPr>
              <w:pStyle w:val="TableParagraph"/>
              <w:spacing w:before="115" w:line="283" w:lineRule="auto"/>
              <w:ind w:left="148" w:right="-40" w:firstLine="33"/>
              <w:rPr>
                <w:b/>
                <w:sz w:val="18"/>
              </w:rPr>
            </w:pPr>
            <w:r>
              <w:rPr>
                <w:b/>
                <w:sz w:val="18"/>
              </w:rPr>
              <w:t>7. Способность к осмыслению социального окружения, сво-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его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места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нем,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принятие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соответствующих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возрасту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ценно-</w:t>
            </w:r>
          </w:p>
          <w:p w14:paraId="70153F36" w14:textId="77777777" w:rsidR="001F167D" w:rsidRDefault="00E44A9C">
            <w:pPr>
              <w:pStyle w:val="TableParagraph"/>
              <w:spacing w:line="206" w:lineRule="exact"/>
              <w:ind w:left="1615"/>
              <w:rPr>
                <w:b/>
                <w:sz w:val="18"/>
              </w:rPr>
            </w:pPr>
            <w:r>
              <w:rPr>
                <w:b/>
                <w:sz w:val="18"/>
              </w:rPr>
              <w:t>стей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ролей</w:t>
            </w:r>
          </w:p>
        </w:tc>
        <w:tc>
          <w:tcPr>
            <w:tcW w:w="844" w:type="dxa"/>
            <w:textDirection w:val="btLr"/>
          </w:tcPr>
          <w:p w14:paraId="7A26E41D" w14:textId="77777777" w:rsidR="001F167D" w:rsidRDefault="00E44A9C">
            <w:pPr>
              <w:pStyle w:val="TableParagraph"/>
              <w:spacing w:before="115"/>
              <w:ind w:left="223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8.Принятие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освоение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роли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обучающегося,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фор-</w:t>
            </w:r>
          </w:p>
          <w:p w14:paraId="410A2326" w14:textId="77777777" w:rsidR="001F167D" w:rsidRDefault="00E44A9C">
            <w:pPr>
              <w:pStyle w:val="TableParagraph"/>
              <w:spacing w:before="5" w:line="240" w:lineRule="atLeast"/>
              <w:ind w:left="1907" w:right="208" w:hanging="1685"/>
              <w:rPr>
                <w:b/>
                <w:sz w:val="18"/>
              </w:rPr>
            </w:pPr>
            <w:r>
              <w:rPr>
                <w:b/>
                <w:sz w:val="18"/>
              </w:rPr>
              <w:t>мирование и развитие социально-значимых мотивов учеб-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561" w:type="dxa"/>
            <w:textDirection w:val="btLr"/>
          </w:tcPr>
          <w:p w14:paraId="3CF330F6" w14:textId="77777777" w:rsidR="001F167D" w:rsidRDefault="00E44A9C">
            <w:pPr>
              <w:pStyle w:val="TableParagraph"/>
              <w:spacing w:before="66" w:line="240" w:lineRule="atLeast"/>
              <w:ind w:left="952" w:hanging="788"/>
              <w:rPr>
                <w:b/>
                <w:sz w:val="18"/>
              </w:rPr>
            </w:pPr>
            <w:r>
              <w:rPr>
                <w:b/>
                <w:sz w:val="18"/>
              </w:rPr>
              <w:t>9.Развитие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навыков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сотрудничества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взрослыми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сверст-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никами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 разных социальных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ситуациях</w:t>
            </w:r>
          </w:p>
        </w:tc>
        <w:tc>
          <w:tcPr>
            <w:tcW w:w="566" w:type="dxa"/>
            <w:textDirection w:val="btLr"/>
          </w:tcPr>
          <w:p w14:paraId="58AA2422" w14:textId="77777777" w:rsidR="001F167D" w:rsidRDefault="00E44A9C">
            <w:pPr>
              <w:pStyle w:val="TableParagraph"/>
              <w:spacing w:before="64" w:line="240" w:lineRule="atLeast"/>
              <w:ind w:left="2349" w:right="-40" w:hanging="2144"/>
              <w:rPr>
                <w:b/>
                <w:sz w:val="18"/>
              </w:rPr>
            </w:pPr>
            <w:r>
              <w:rPr>
                <w:b/>
                <w:sz w:val="18"/>
              </w:rPr>
              <w:t>10.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эстетических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потребностей,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ценностей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чувств</w:t>
            </w:r>
          </w:p>
        </w:tc>
        <w:tc>
          <w:tcPr>
            <w:tcW w:w="993" w:type="dxa"/>
            <w:textDirection w:val="btLr"/>
          </w:tcPr>
          <w:p w14:paraId="1239133B" w14:textId="77777777" w:rsidR="001F167D" w:rsidRDefault="00E44A9C">
            <w:pPr>
              <w:pStyle w:val="TableParagraph"/>
              <w:spacing w:before="120" w:line="283" w:lineRule="auto"/>
              <w:ind w:left="227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11.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Сформированность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этических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чувств,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доброжелательно-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сти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эмоционально-нравственной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отзывчивости,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понима-</w:t>
            </w:r>
          </w:p>
          <w:p w14:paraId="32A380F9" w14:textId="77777777" w:rsidR="001F167D" w:rsidRDefault="00E44A9C">
            <w:pPr>
              <w:pStyle w:val="TableParagraph"/>
              <w:spacing w:line="203" w:lineRule="exact"/>
              <w:ind w:left="688"/>
              <w:rPr>
                <w:b/>
                <w:sz w:val="18"/>
              </w:rPr>
            </w:pPr>
            <w:r>
              <w:rPr>
                <w:b/>
                <w:sz w:val="18"/>
              </w:rPr>
              <w:t>ния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сопереживания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чувствам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других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людей</w:t>
            </w:r>
          </w:p>
        </w:tc>
        <w:tc>
          <w:tcPr>
            <w:tcW w:w="1058" w:type="dxa"/>
            <w:textDirection w:val="btLr"/>
          </w:tcPr>
          <w:p w14:paraId="45978F52" w14:textId="77777777" w:rsidR="001F167D" w:rsidRDefault="00E44A9C">
            <w:pPr>
              <w:pStyle w:val="TableParagraph"/>
              <w:spacing w:before="118" w:line="283" w:lineRule="auto"/>
              <w:ind w:left="167" w:right="-40" w:hanging="41"/>
              <w:rPr>
                <w:b/>
                <w:sz w:val="18"/>
              </w:rPr>
            </w:pPr>
            <w:r>
              <w:rPr>
                <w:b/>
                <w:sz w:val="18"/>
              </w:rPr>
              <w:t>12.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установки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безопасный,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образ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жизни, наличие мотивации к творческому труду, работе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бережному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отношению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материальным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духов-</w:t>
            </w:r>
          </w:p>
          <w:p w14:paraId="626225D6" w14:textId="77777777" w:rsidR="001F167D" w:rsidRDefault="00E44A9C">
            <w:pPr>
              <w:pStyle w:val="TableParagraph"/>
              <w:spacing w:line="177" w:lineRule="exact"/>
              <w:ind w:left="1987"/>
              <w:rPr>
                <w:b/>
                <w:sz w:val="18"/>
              </w:rPr>
            </w:pPr>
            <w:r>
              <w:rPr>
                <w:b/>
                <w:sz w:val="18"/>
              </w:rPr>
              <w:t>ным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ценностям</w:t>
            </w:r>
          </w:p>
        </w:tc>
        <w:tc>
          <w:tcPr>
            <w:tcW w:w="566" w:type="dxa"/>
            <w:textDirection w:val="btLr"/>
          </w:tcPr>
          <w:p w14:paraId="6A5275E8" w14:textId="77777777" w:rsidR="001F167D" w:rsidRDefault="00E44A9C">
            <w:pPr>
              <w:pStyle w:val="TableParagraph"/>
              <w:spacing w:before="117"/>
              <w:ind w:left="319"/>
              <w:rPr>
                <w:b/>
                <w:sz w:val="18"/>
              </w:rPr>
            </w:pPr>
            <w:r>
              <w:rPr>
                <w:b/>
                <w:sz w:val="18"/>
              </w:rPr>
              <w:t>13.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готовности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самостоятельной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</w:p>
        </w:tc>
      </w:tr>
      <w:tr w:rsidR="001F167D" w14:paraId="2C25552C" w14:textId="77777777">
        <w:trPr>
          <w:trHeight w:val="462"/>
        </w:trPr>
        <w:tc>
          <w:tcPr>
            <w:tcW w:w="1385" w:type="dxa"/>
          </w:tcPr>
          <w:p w14:paraId="33FC0DE8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86" w:type="dxa"/>
          </w:tcPr>
          <w:p w14:paraId="67AE571E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265111E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29D73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5332273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4616E80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77CF60B3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9BDBA4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2E9FE40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46FB96C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D4B0B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468BC3C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7AE19F3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A54A6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619D42A0" w14:textId="77777777">
        <w:trPr>
          <w:trHeight w:val="465"/>
        </w:trPr>
        <w:tc>
          <w:tcPr>
            <w:tcW w:w="1385" w:type="dxa"/>
          </w:tcPr>
          <w:p w14:paraId="2F415273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86" w:type="dxa"/>
          </w:tcPr>
          <w:p w14:paraId="7804DAF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6D514A1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9420B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67B79D3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0A1627B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0EFD37F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359054E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292D3D8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479D523B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9688F8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3B561B2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715DB35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B4EAB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706B31A6" w14:textId="77777777">
        <w:trPr>
          <w:trHeight w:val="465"/>
        </w:trPr>
        <w:tc>
          <w:tcPr>
            <w:tcW w:w="1385" w:type="dxa"/>
          </w:tcPr>
          <w:p w14:paraId="6911CD4A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86" w:type="dxa"/>
          </w:tcPr>
          <w:p w14:paraId="6AFD6F9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17ADE5CB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55679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3874440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5F62AC83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678113F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E8375C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30A0A09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1D3D5E0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64C191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406B613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727C8CD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F33C72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30639EAA" w14:textId="77777777">
        <w:trPr>
          <w:trHeight w:val="462"/>
        </w:trPr>
        <w:tc>
          <w:tcPr>
            <w:tcW w:w="1385" w:type="dxa"/>
          </w:tcPr>
          <w:p w14:paraId="5B5CA663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86" w:type="dxa"/>
          </w:tcPr>
          <w:p w14:paraId="0C68123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0F8E765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5E6BE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2C5D57C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13FD3A3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74B04B4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A445B6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1B724C7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0AEC3BD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3C13D7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475FD03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41C329C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270E7C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68BDFF84" w14:textId="77777777">
        <w:trPr>
          <w:trHeight w:val="465"/>
        </w:trPr>
        <w:tc>
          <w:tcPr>
            <w:tcW w:w="1385" w:type="dxa"/>
          </w:tcPr>
          <w:p w14:paraId="78CA9DB8" w14:textId="77777777" w:rsidR="001F167D" w:rsidRDefault="00E44A9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86" w:type="dxa"/>
          </w:tcPr>
          <w:p w14:paraId="1011A45E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0FDB5BD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5E97E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60F6421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62538AE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3A05CD5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BA3464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11CB795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45FBDCB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A505DCE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282BA08C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2CBAE63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1F81A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2C7505B8" w14:textId="77777777">
        <w:trPr>
          <w:trHeight w:val="465"/>
        </w:trPr>
        <w:tc>
          <w:tcPr>
            <w:tcW w:w="1385" w:type="dxa"/>
          </w:tcPr>
          <w:p w14:paraId="5C0063F6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86" w:type="dxa"/>
          </w:tcPr>
          <w:p w14:paraId="1607BB9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41B581C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407FE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24781EE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2F47721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62F0D03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6FE0F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1E160C3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4EDE90F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6B188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669A09D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3E77E8B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927F1D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5C954E60" w14:textId="77777777">
        <w:trPr>
          <w:trHeight w:val="462"/>
        </w:trPr>
        <w:tc>
          <w:tcPr>
            <w:tcW w:w="1385" w:type="dxa"/>
          </w:tcPr>
          <w:p w14:paraId="2069240F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86" w:type="dxa"/>
          </w:tcPr>
          <w:p w14:paraId="7C99207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197FB7AC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B602B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08943B3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39B19BE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6DB6D9B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ACB116E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7B687B9B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725AD08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FFE37B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13C69DF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45A6834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0078C1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1A78266F" w14:textId="77777777">
        <w:trPr>
          <w:trHeight w:val="465"/>
        </w:trPr>
        <w:tc>
          <w:tcPr>
            <w:tcW w:w="1385" w:type="dxa"/>
          </w:tcPr>
          <w:p w14:paraId="66ECAFC9" w14:textId="77777777" w:rsidR="001F167D" w:rsidRDefault="00E44A9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86" w:type="dxa"/>
          </w:tcPr>
          <w:p w14:paraId="212095F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7A26572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BE99FD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3CA6224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4C7D941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08A8480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AE0C59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5C08BB1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55FD887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6A134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52726BE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0AA23FFB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D7D497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21EA5201" w14:textId="77777777">
        <w:trPr>
          <w:trHeight w:val="465"/>
        </w:trPr>
        <w:tc>
          <w:tcPr>
            <w:tcW w:w="1385" w:type="dxa"/>
          </w:tcPr>
          <w:p w14:paraId="0E673FC0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86" w:type="dxa"/>
          </w:tcPr>
          <w:p w14:paraId="2A0570E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2DC94B0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50F23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2269D0B3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507821E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2BB910E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C9548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47BD12F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3B8C751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675403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2B2D2253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7D8A814C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8F34D3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45AF7C0A" w14:textId="77777777">
        <w:trPr>
          <w:trHeight w:val="465"/>
        </w:trPr>
        <w:tc>
          <w:tcPr>
            <w:tcW w:w="1385" w:type="dxa"/>
          </w:tcPr>
          <w:p w14:paraId="3558B18D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86" w:type="dxa"/>
          </w:tcPr>
          <w:p w14:paraId="26A0491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6E219DAC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AABBE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22F786D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0CFC3AC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43687E6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AC5E42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34CF5303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10B06A9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F4F34C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0226946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1D1845E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73E8CE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692C38AE" w14:textId="77777777">
        <w:trPr>
          <w:trHeight w:val="462"/>
        </w:trPr>
        <w:tc>
          <w:tcPr>
            <w:tcW w:w="1385" w:type="dxa"/>
          </w:tcPr>
          <w:p w14:paraId="78365F79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86" w:type="dxa"/>
          </w:tcPr>
          <w:p w14:paraId="58F9AEF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7DBA76C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6B6E7B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357A5BE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322439BB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32C7971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DFC5D9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459F5CF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0DBD89C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5A82C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1A58326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4492B45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B1E6C4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01FEE65E" w14:textId="77777777">
        <w:trPr>
          <w:trHeight w:val="465"/>
        </w:trPr>
        <w:tc>
          <w:tcPr>
            <w:tcW w:w="1385" w:type="dxa"/>
          </w:tcPr>
          <w:p w14:paraId="60874C17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86" w:type="dxa"/>
          </w:tcPr>
          <w:p w14:paraId="417F093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41923ECE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802FEB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2ABAFE0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62AEFF3E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6E82E50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E99593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4C018AB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72349873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C9768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59D4F18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5942DC1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02A84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644DE9DD" w14:textId="77777777">
        <w:trPr>
          <w:trHeight w:val="465"/>
        </w:trPr>
        <w:tc>
          <w:tcPr>
            <w:tcW w:w="1385" w:type="dxa"/>
          </w:tcPr>
          <w:p w14:paraId="2AD862B7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86" w:type="dxa"/>
          </w:tcPr>
          <w:p w14:paraId="4A4FD3A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7377C85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54CC80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7DA2B77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6664506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316D5E0E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BE025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536DD4B2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378596DE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AF99333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7390C91E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1480699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D5F18F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588DADE4" w14:textId="77777777">
        <w:trPr>
          <w:trHeight w:val="462"/>
        </w:trPr>
        <w:tc>
          <w:tcPr>
            <w:tcW w:w="1385" w:type="dxa"/>
          </w:tcPr>
          <w:p w14:paraId="1C11A239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86" w:type="dxa"/>
          </w:tcPr>
          <w:p w14:paraId="6B891D8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063DAB9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EB9B1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17A98AC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5E3E1B2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0FA4BB1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DA9B72C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32E4E2B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11DA1DC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7B56E4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0655685A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1590F939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B5BFD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0145B1A3" w14:textId="77777777">
        <w:trPr>
          <w:trHeight w:val="465"/>
        </w:trPr>
        <w:tc>
          <w:tcPr>
            <w:tcW w:w="1385" w:type="dxa"/>
          </w:tcPr>
          <w:p w14:paraId="4E54D75F" w14:textId="77777777" w:rsidR="001F167D" w:rsidRDefault="00E44A9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686" w:type="dxa"/>
          </w:tcPr>
          <w:p w14:paraId="27D745A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</w:tcPr>
          <w:p w14:paraId="08981853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DE9D6E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14:paraId="1EE6694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0862CC2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513F90F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EA963E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14:paraId="136A0DF4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66A6013C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98A527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1A8A2F6B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14:paraId="4249D85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FD4B7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</w:tbl>
    <w:p w14:paraId="69BC68AB" w14:textId="77777777" w:rsidR="001F167D" w:rsidRDefault="001F167D">
      <w:pPr>
        <w:rPr>
          <w:sz w:val="1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C0859A3" w14:textId="77777777" w:rsidR="001F167D" w:rsidRDefault="001F167D">
      <w:pPr>
        <w:pStyle w:val="a3"/>
        <w:spacing w:before="4"/>
        <w:ind w:left="0"/>
        <w:jc w:val="left"/>
        <w:rPr>
          <w:sz w:val="17"/>
        </w:rPr>
      </w:pPr>
    </w:p>
    <w:p w14:paraId="6763AEA2" w14:textId="77777777" w:rsidR="001F167D" w:rsidRDefault="001F167D">
      <w:pPr>
        <w:rPr>
          <w:sz w:val="17"/>
        </w:rPr>
        <w:sectPr w:rsidR="001F167D">
          <w:pgSz w:w="11910" w:h="16840"/>
          <w:pgMar w:top="1580" w:right="0" w:bottom="280" w:left="320" w:header="720" w:footer="720" w:gutter="0"/>
          <w:cols w:space="720"/>
        </w:sectPr>
      </w:pPr>
    </w:p>
    <w:p w14:paraId="762F76C2" w14:textId="77777777" w:rsidR="001F167D" w:rsidRDefault="00E44A9C">
      <w:pPr>
        <w:spacing w:before="73"/>
        <w:ind w:left="812"/>
        <w:rPr>
          <w:sz w:val="24"/>
        </w:rPr>
      </w:pPr>
      <w:r>
        <w:rPr>
          <w:sz w:val="24"/>
        </w:rPr>
        <w:lastRenderedPageBreak/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</w:p>
    <w:p w14:paraId="15EBDEA0" w14:textId="77777777" w:rsidR="001F167D" w:rsidRDefault="001F167D">
      <w:pPr>
        <w:pStyle w:val="a3"/>
        <w:spacing w:before="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636"/>
        <w:gridCol w:w="636"/>
        <w:gridCol w:w="637"/>
        <w:gridCol w:w="639"/>
        <w:gridCol w:w="637"/>
        <w:gridCol w:w="637"/>
        <w:gridCol w:w="640"/>
        <w:gridCol w:w="637"/>
        <w:gridCol w:w="639"/>
        <w:gridCol w:w="637"/>
        <w:gridCol w:w="640"/>
        <w:gridCol w:w="637"/>
        <w:gridCol w:w="637"/>
        <w:gridCol w:w="639"/>
      </w:tblGrid>
      <w:tr w:rsidR="001F167D" w14:paraId="79B7AF3A" w14:textId="77777777">
        <w:trPr>
          <w:trHeight w:val="931"/>
        </w:trPr>
        <w:tc>
          <w:tcPr>
            <w:tcW w:w="9641" w:type="dxa"/>
            <w:gridSpan w:val="15"/>
          </w:tcPr>
          <w:p w14:paraId="14C85434" w14:textId="77777777" w:rsidR="001F167D" w:rsidRDefault="00E44A9C">
            <w:pPr>
              <w:pStyle w:val="TableParagraph"/>
              <w:spacing w:before="3"/>
              <w:ind w:left="606" w:right="6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Сводная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динамики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критериям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z w:val="20"/>
                <w:u w:val="single"/>
              </w:rPr>
              <w:t xml:space="preserve">    </w:t>
            </w:r>
            <w:r>
              <w:rPr>
                <w:b/>
                <w:spacing w:val="4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класса</w:t>
            </w:r>
          </w:p>
          <w:p w14:paraId="64530B95" w14:textId="77777777" w:rsidR="001F167D" w:rsidRDefault="001F167D">
            <w:pPr>
              <w:pStyle w:val="TableParagraph"/>
              <w:spacing w:before="3"/>
              <w:rPr>
                <w:sz w:val="20"/>
              </w:rPr>
            </w:pPr>
          </w:p>
          <w:p w14:paraId="60F031E9" w14:textId="33B1D4A6" w:rsidR="001F167D" w:rsidRDefault="001F167D">
            <w:pPr>
              <w:pStyle w:val="TableParagraph"/>
              <w:ind w:left="606" w:right="604"/>
              <w:jc w:val="center"/>
              <w:rPr>
                <w:b/>
                <w:sz w:val="20"/>
              </w:rPr>
            </w:pPr>
          </w:p>
        </w:tc>
      </w:tr>
      <w:tr w:rsidR="001F167D" w14:paraId="1DEF6051" w14:textId="77777777">
        <w:trPr>
          <w:trHeight w:val="462"/>
        </w:trPr>
        <w:tc>
          <w:tcPr>
            <w:tcW w:w="713" w:type="dxa"/>
            <w:vMerge w:val="restart"/>
          </w:tcPr>
          <w:p w14:paraId="16CA4061" w14:textId="77777777" w:rsidR="001F167D" w:rsidRDefault="00E44A9C">
            <w:pPr>
              <w:pStyle w:val="TableParagraph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Ф.И</w:t>
            </w:r>
          </w:p>
          <w:p w14:paraId="681489E6" w14:textId="77777777" w:rsidR="001F167D" w:rsidRDefault="00E44A9C">
            <w:pPr>
              <w:pStyle w:val="TableParagraph"/>
              <w:spacing w:before="50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8928" w:type="dxa"/>
            <w:gridSpan w:val="14"/>
          </w:tcPr>
          <w:p w14:paraId="76FB3363" w14:textId="77777777" w:rsidR="001F167D" w:rsidRDefault="00E44A9C">
            <w:pPr>
              <w:pStyle w:val="TableParagraph"/>
              <w:ind w:left="2964" w:right="2966"/>
              <w:jc w:val="center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</w:tr>
      <w:tr w:rsidR="001F167D" w14:paraId="3B5C883A" w14:textId="77777777">
        <w:trPr>
          <w:trHeight w:val="4622"/>
        </w:trPr>
        <w:tc>
          <w:tcPr>
            <w:tcW w:w="713" w:type="dxa"/>
            <w:vMerge/>
            <w:tcBorders>
              <w:top w:val="nil"/>
            </w:tcBorders>
          </w:tcPr>
          <w:p w14:paraId="034EC6F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textDirection w:val="btLr"/>
          </w:tcPr>
          <w:p w14:paraId="0032B1EB" w14:textId="77777777" w:rsidR="001F167D" w:rsidRDefault="00E44A9C">
            <w:pPr>
              <w:pStyle w:val="TableParagraph"/>
              <w:spacing w:before="66" w:line="270" w:lineRule="atLeast"/>
              <w:ind w:left="112" w:right="186"/>
              <w:rPr>
                <w:b/>
                <w:sz w:val="20"/>
              </w:rPr>
            </w:pPr>
            <w:r>
              <w:rPr>
                <w:b/>
                <w:sz w:val="20"/>
              </w:rPr>
              <w:t>1.Осознание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себя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гражданина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чувства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гордости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свою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Родину</w:t>
            </w:r>
          </w:p>
        </w:tc>
        <w:tc>
          <w:tcPr>
            <w:tcW w:w="636" w:type="dxa"/>
            <w:textDirection w:val="btLr"/>
          </w:tcPr>
          <w:p w14:paraId="33E037DA" w14:textId="77777777" w:rsidR="001F167D" w:rsidRDefault="00E44A9C">
            <w:pPr>
              <w:pStyle w:val="TableParagraph"/>
              <w:spacing w:before="66" w:line="270" w:lineRule="atLeast"/>
              <w:ind w:left="333" w:right="186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2.Воспитание уважительного отношения 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иному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мнению,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других</w:t>
            </w:r>
          </w:p>
        </w:tc>
        <w:tc>
          <w:tcPr>
            <w:tcW w:w="637" w:type="dxa"/>
            <w:textDirection w:val="btLr"/>
          </w:tcPr>
          <w:p w14:paraId="3BCB6880" w14:textId="77777777" w:rsidR="001F167D" w:rsidRDefault="00E44A9C">
            <w:pPr>
              <w:pStyle w:val="TableParagraph"/>
              <w:spacing w:before="67" w:line="270" w:lineRule="atLeast"/>
              <w:ind w:left="184" w:right="186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3.Формирование адекватных представлений 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собственных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возможностях,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насущно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необхо-</w:t>
            </w:r>
          </w:p>
        </w:tc>
        <w:tc>
          <w:tcPr>
            <w:tcW w:w="639" w:type="dxa"/>
            <w:textDirection w:val="btLr"/>
          </w:tcPr>
          <w:p w14:paraId="0574DCEE" w14:textId="77777777" w:rsidR="001F167D" w:rsidRDefault="00E44A9C">
            <w:pPr>
              <w:pStyle w:val="TableParagraph"/>
              <w:spacing w:before="69" w:line="270" w:lineRule="atLeast"/>
              <w:ind w:left="227" w:right="229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4. Овладение начальными навыками адапта-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динамично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изменяющемся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развиваю-</w:t>
            </w:r>
          </w:p>
        </w:tc>
        <w:tc>
          <w:tcPr>
            <w:tcW w:w="637" w:type="dxa"/>
            <w:textDirection w:val="btLr"/>
          </w:tcPr>
          <w:p w14:paraId="6F4C558C" w14:textId="77777777" w:rsidR="001F167D" w:rsidRDefault="00E44A9C">
            <w:pPr>
              <w:pStyle w:val="TableParagraph"/>
              <w:spacing w:before="67" w:line="270" w:lineRule="atLeast"/>
              <w:ind w:left="112" w:right="250"/>
              <w:rPr>
                <w:b/>
                <w:sz w:val="20"/>
              </w:rPr>
            </w:pPr>
            <w:r>
              <w:rPr>
                <w:b/>
                <w:sz w:val="20"/>
              </w:rPr>
              <w:t>5. Овладение социально-бытовыми умениями,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используемыми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повседневной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</w:p>
        </w:tc>
        <w:tc>
          <w:tcPr>
            <w:tcW w:w="637" w:type="dxa"/>
            <w:textDirection w:val="btLr"/>
          </w:tcPr>
          <w:p w14:paraId="5E7AD9D0" w14:textId="77777777" w:rsidR="001F167D" w:rsidRDefault="00E44A9C">
            <w:pPr>
              <w:pStyle w:val="TableParagraph"/>
              <w:spacing w:before="67" w:line="270" w:lineRule="atLeast"/>
              <w:ind w:left="270" w:right="136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Владение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коммуникации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приня-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тыми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нормами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взаимодействия</w:t>
            </w:r>
          </w:p>
        </w:tc>
        <w:tc>
          <w:tcPr>
            <w:tcW w:w="640" w:type="dxa"/>
            <w:textDirection w:val="btLr"/>
          </w:tcPr>
          <w:p w14:paraId="2A02E771" w14:textId="77777777" w:rsidR="001F167D" w:rsidRDefault="00E44A9C">
            <w:pPr>
              <w:pStyle w:val="TableParagraph"/>
              <w:spacing w:before="70" w:line="270" w:lineRule="atLeast"/>
              <w:ind w:left="179" w:right="136" w:firstLine="168"/>
              <w:rPr>
                <w:b/>
                <w:sz w:val="20"/>
              </w:rPr>
            </w:pPr>
            <w:r>
              <w:rPr>
                <w:b/>
                <w:sz w:val="20"/>
              </w:rPr>
              <w:t>7. Способность к осмыслению социального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окружения,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своего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соот-</w:t>
            </w:r>
          </w:p>
        </w:tc>
        <w:tc>
          <w:tcPr>
            <w:tcW w:w="637" w:type="dxa"/>
            <w:textDirection w:val="btLr"/>
          </w:tcPr>
          <w:p w14:paraId="4C759C96" w14:textId="77777777" w:rsidR="001F167D" w:rsidRDefault="00E44A9C">
            <w:pPr>
              <w:pStyle w:val="TableParagraph"/>
              <w:spacing w:before="66" w:line="270" w:lineRule="atLeast"/>
              <w:ind w:left="138" w:right="136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8.Принятие и освоение социальной роли обуча-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ющегося,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социально-</w:t>
            </w:r>
          </w:p>
        </w:tc>
        <w:tc>
          <w:tcPr>
            <w:tcW w:w="639" w:type="dxa"/>
            <w:textDirection w:val="btLr"/>
          </w:tcPr>
          <w:p w14:paraId="57050BB8" w14:textId="77777777" w:rsidR="001F167D" w:rsidRDefault="00E44A9C">
            <w:pPr>
              <w:pStyle w:val="TableParagraph"/>
              <w:spacing w:before="68" w:line="270" w:lineRule="atLeast"/>
              <w:ind w:left="194" w:right="193" w:firstLine="67"/>
              <w:rPr>
                <w:b/>
                <w:sz w:val="20"/>
              </w:rPr>
            </w:pPr>
            <w:r>
              <w:rPr>
                <w:b/>
                <w:sz w:val="20"/>
              </w:rPr>
              <w:t>9.Формирование навыков сотрудничества со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взрослыми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сверстниками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социаль-</w:t>
            </w:r>
          </w:p>
        </w:tc>
        <w:tc>
          <w:tcPr>
            <w:tcW w:w="637" w:type="dxa"/>
            <w:textDirection w:val="btLr"/>
          </w:tcPr>
          <w:p w14:paraId="779F7AE4" w14:textId="77777777" w:rsidR="001F167D" w:rsidRDefault="00E44A9C">
            <w:pPr>
              <w:pStyle w:val="TableParagraph"/>
              <w:spacing w:before="65" w:line="270" w:lineRule="atLeast"/>
              <w:ind w:left="256" w:right="189" w:hanging="72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осмыслению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временно-пространственной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организации;</w:t>
            </w:r>
          </w:p>
        </w:tc>
        <w:tc>
          <w:tcPr>
            <w:tcW w:w="640" w:type="dxa"/>
            <w:textDirection w:val="btLr"/>
          </w:tcPr>
          <w:p w14:paraId="3C3A6FFE" w14:textId="77777777" w:rsidR="001F167D" w:rsidRDefault="00E44A9C">
            <w:pPr>
              <w:pStyle w:val="TableParagraph"/>
              <w:spacing w:before="66" w:line="270" w:lineRule="atLeast"/>
              <w:ind w:left="1430" w:hanging="1241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потребностей,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 чувств</w:t>
            </w:r>
          </w:p>
        </w:tc>
        <w:tc>
          <w:tcPr>
            <w:tcW w:w="637" w:type="dxa"/>
            <w:textDirection w:val="btLr"/>
          </w:tcPr>
          <w:p w14:paraId="28E74428" w14:textId="77777777" w:rsidR="001F167D" w:rsidRDefault="00E44A9C">
            <w:pPr>
              <w:pStyle w:val="TableParagraph"/>
              <w:spacing w:before="63" w:line="270" w:lineRule="atLeast"/>
              <w:ind w:left="227" w:right="215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Сформированность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чувств,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доб-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рожелательности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эмоционально-нравствен-</w:t>
            </w:r>
          </w:p>
        </w:tc>
        <w:tc>
          <w:tcPr>
            <w:tcW w:w="637" w:type="dxa"/>
            <w:textDirection w:val="btLr"/>
          </w:tcPr>
          <w:p w14:paraId="4B2E870D" w14:textId="77777777" w:rsidR="001F167D" w:rsidRDefault="00E44A9C">
            <w:pPr>
              <w:pStyle w:val="TableParagraph"/>
              <w:spacing w:before="62" w:line="270" w:lineRule="atLeast"/>
              <w:ind w:left="251" w:right="250" w:firstLine="12"/>
              <w:rPr>
                <w:b/>
                <w:sz w:val="20"/>
              </w:rPr>
            </w:pPr>
            <w:r>
              <w:rPr>
                <w:b/>
                <w:sz w:val="20"/>
              </w:rPr>
              <w:t>13. Формирование установки на безопасный,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жизни,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мотивации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</w:p>
        </w:tc>
        <w:tc>
          <w:tcPr>
            <w:tcW w:w="639" w:type="dxa"/>
            <w:textDirection w:val="btLr"/>
          </w:tcPr>
          <w:p w14:paraId="52FFD35D" w14:textId="77777777" w:rsidR="001F167D" w:rsidRDefault="00E44A9C">
            <w:pPr>
              <w:pStyle w:val="TableParagraph"/>
              <w:spacing w:before="63" w:line="270" w:lineRule="atLeast"/>
              <w:ind w:left="1833" w:right="186" w:hanging="1647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</w:p>
        </w:tc>
      </w:tr>
      <w:tr w:rsidR="001F167D" w14:paraId="219627A6" w14:textId="77777777">
        <w:trPr>
          <w:trHeight w:val="465"/>
        </w:trPr>
        <w:tc>
          <w:tcPr>
            <w:tcW w:w="713" w:type="dxa"/>
          </w:tcPr>
          <w:p w14:paraId="67E2F30F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14:paraId="0893661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19BF1E9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405A28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773A0CA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904788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B90915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4235B5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B74EC8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6FA3E16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D0AC96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1DDCCB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504316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CE8D00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2A8093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18503F9B" w14:textId="77777777">
        <w:trPr>
          <w:trHeight w:val="462"/>
        </w:trPr>
        <w:tc>
          <w:tcPr>
            <w:tcW w:w="713" w:type="dxa"/>
          </w:tcPr>
          <w:p w14:paraId="187BE18D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6" w:type="dxa"/>
          </w:tcPr>
          <w:p w14:paraId="6388945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09AEED2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6CD939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67A3E3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54FB8C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E6F717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45FF82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0BF026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6ACBD8E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94DB5D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546E14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B3D8CF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3563C6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4E57C5E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B709C93" w14:textId="77777777">
        <w:trPr>
          <w:trHeight w:val="465"/>
        </w:trPr>
        <w:tc>
          <w:tcPr>
            <w:tcW w:w="713" w:type="dxa"/>
          </w:tcPr>
          <w:p w14:paraId="59A4ED7B" w14:textId="77777777" w:rsidR="001F167D" w:rsidRDefault="00E44A9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36" w:type="dxa"/>
          </w:tcPr>
          <w:p w14:paraId="27376F2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14B04BD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4A59552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6025D81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6E0F44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F07370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2D70A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EB8776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45C989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F9BA15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08A97B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FEA6DD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F85AE3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3678981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9770AA7" w14:textId="77777777">
        <w:trPr>
          <w:trHeight w:val="465"/>
        </w:trPr>
        <w:tc>
          <w:tcPr>
            <w:tcW w:w="713" w:type="dxa"/>
          </w:tcPr>
          <w:p w14:paraId="3A339FE6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6" w:type="dxa"/>
          </w:tcPr>
          <w:p w14:paraId="698A14F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7154375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46DB704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6B700B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446D32F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C4983A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B4C678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D2D43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2C81413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5B065F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B43FC3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4A30656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DB032C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2B990C3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52986C2" w14:textId="77777777">
        <w:trPr>
          <w:trHeight w:val="462"/>
        </w:trPr>
        <w:tc>
          <w:tcPr>
            <w:tcW w:w="713" w:type="dxa"/>
          </w:tcPr>
          <w:p w14:paraId="56E06CA0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36" w:type="dxa"/>
          </w:tcPr>
          <w:p w14:paraId="7AB42CA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6D2236D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49FDD0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13EE610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B0D387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53AF3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1ACEA1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19D857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3317066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55D1F7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08C083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72421D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032F24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0D843D1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95385ED" w14:textId="77777777">
        <w:trPr>
          <w:trHeight w:val="465"/>
        </w:trPr>
        <w:tc>
          <w:tcPr>
            <w:tcW w:w="713" w:type="dxa"/>
          </w:tcPr>
          <w:p w14:paraId="452398AB" w14:textId="77777777" w:rsidR="001F167D" w:rsidRDefault="00E44A9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36" w:type="dxa"/>
          </w:tcPr>
          <w:p w14:paraId="01A4A9F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251869E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4A2A2B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5E496B3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41A2CA3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D33E4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AE29FE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31E580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0E2329F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60D5EB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9F6791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F90BB5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6E6F5A1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40E0C0D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BBC1136" w14:textId="77777777">
        <w:trPr>
          <w:trHeight w:val="465"/>
        </w:trPr>
        <w:tc>
          <w:tcPr>
            <w:tcW w:w="713" w:type="dxa"/>
          </w:tcPr>
          <w:p w14:paraId="64458BF1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36" w:type="dxa"/>
          </w:tcPr>
          <w:p w14:paraId="5B169B4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0D4EEC6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7CED79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4531CF5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2EB1BE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099958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F0B240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97115C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425D3DD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E1A7D6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949D4E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07863E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59D562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3000049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118E2F8" w14:textId="77777777">
        <w:trPr>
          <w:trHeight w:val="465"/>
        </w:trPr>
        <w:tc>
          <w:tcPr>
            <w:tcW w:w="713" w:type="dxa"/>
          </w:tcPr>
          <w:p w14:paraId="48ECF29F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36" w:type="dxa"/>
          </w:tcPr>
          <w:p w14:paraId="4524ABD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2AE0DDB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FA5F54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6CBF185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A162F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4017F76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27A7FE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608ACE0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480F23C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7DC9AC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52BA0E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65C9D15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A7081E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1934FE9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06282F9" w14:textId="77777777">
        <w:trPr>
          <w:trHeight w:val="462"/>
        </w:trPr>
        <w:tc>
          <w:tcPr>
            <w:tcW w:w="713" w:type="dxa"/>
          </w:tcPr>
          <w:p w14:paraId="52C80954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36" w:type="dxa"/>
          </w:tcPr>
          <w:p w14:paraId="5F1AAF0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1DBAC09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07B618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38588D5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8334FF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390BA1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240A12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473655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5A0333A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47E0E92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A5DF5E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1B0871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C3BA98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67E3FCB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4123395" w14:textId="77777777">
        <w:trPr>
          <w:trHeight w:val="465"/>
        </w:trPr>
        <w:tc>
          <w:tcPr>
            <w:tcW w:w="713" w:type="dxa"/>
          </w:tcPr>
          <w:p w14:paraId="4E474E6B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36" w:type="dxa"/>
          </w:tcPr>
          <w:p w14:paraId="20982F0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0951A07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B8615E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02021D0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61F4EA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A1A669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1DDB51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179538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16872F6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B32517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46C344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61E26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DB57BB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765709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C4F5F0F" w14:textId="77777777">
        <w:trPr>
          <w:trHeight w:val="465"/>
        </w:trPr>
        <w:tc>
          <w:tcPr>
            <w:tcW w:w="713" w:type="dxa"/>
          </w:tcPr>
          <w:p w14:paraId="49519499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36" w:type="dxa"/>
          </w:tcPr>
          <w:p w14:paraId="59BE97A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7FCC0AD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1C82CD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076D65C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AE5B70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9AAF1B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E08BEF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0930BB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3435E46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287B9E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BF3AA2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4DD2C4A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9CFF11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2961142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6A16716D" w14:textId="77777777">
        <w:trPr>
          <w:trHeight w:val="463"/>
        </w:trPr>
        <w:tc>
          <w:tcPr>
            <w:tcW w:w="713" w:type="dxa"/>
          </w:tcPr>
          <w:p w14:paraId="5BFE8715" w14:textId="77777777" w:rsidR="001F167D" w:rsidRDefault="00E44A9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36" w:type="dxa"/>
          </w:tcPr>
          <w:p w14:paraId="4E91192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2F7ED5E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FE16FA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768597A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E1906F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12DFFD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CBC8C2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685ABF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7C82448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C8B25C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134917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8BD641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64B5828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225D230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B27BA63" w14:textId="77777777">
        <w:trPr>
          <w:trHeight w:val="465"/>
        </w:trPr>
        <w:tc>
          <w:tcPr>
            <w:tcW w:w="713" w:type="dxa"/>
          </w:tcPr>
          <w:p w14:paraId="7A0A5C47" w14:textId="77777777" w:rsidR="001F167D" w:rsidRDefault="00E44A9C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36" w:type="dxa"/>
          </w:tcPr>
          <w:p w14:paraId="7A830F6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10F27C6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419BEFE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164F8BB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4AFF60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6D7E186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97AE1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A1DCA1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03DE1A5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AA624F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2E621D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61AD928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ADAC87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164A4AE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172B9C5" w14:textId="77777777">
        <w:trPr>
          <w:trHeight w:val="465"/>
        </w:trPr>
        <w:tc>
          <w:tcPr>
            <w:tcW w:w="713" w:type="dxa"/>
          </w:tcPr>
          <w:p w14:paraId="7E262C39" w14:textId="77777777" w:rsidR="001F167D" w:rsidRDefault="00E44A9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36" w:type="dxa"/>
          </w:tcPr>
          <w:p w14:paraId="197B72C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2FEE2D4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F4AF9F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5A64736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AAB841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0F6579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58C21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6BE4F18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491222B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57C98A5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9CCDB4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30460E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A061CF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279104D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6277451E" w14:textId="77777777">
        <w:trPr>
          <w:trHeight w:val="993"/>
        </w:trPr>
        <w:tc>
          <w:tcPr>
            <w:tcW w:w="713" w:type="dxa"/>
          </w:tcPr>
          <w:p w14:paraId="294D6700" w14:textId="77777777" w:rsidR="001F167D" w:rsidRDefault="00E44A9C">
            <w:pPr>
              <w:pStyle w:val="TableParagraph"/>
              <w:spacing w:line="276" w:lineRule="auto"/>
              <w:ind w:left="110" w:right="200"/>
              <w:jc w:val="both"/>
              <w:rPr>
                <w:sz w:val="20"/>
              </w:rPr>
            </w:pPr>
            <w:r>
              <w:rPr>
                <w:sz w:val="20"/>
              </w:rPr>
              <w:t>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636" w:type="dxa"/>
          </w:tcPr>
          <w:p w14:paraId="197539D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14:paraId="41383C4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256DC2E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7EDAFC2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208FF2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E32171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2ABF07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193416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7E46E1C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0051880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2DC7FD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702101E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</w:tcPr>
          <w:p w14:paraId="3D53800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14:paraId="4764009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</w:tbl>
    <w:p w14:paraId="14A38CCF" w14:textId="77777777" w:rsidR="001F167D" w:rsidRDefault="001F167D">
      <w:pPr>
        <w:rPr>
          <w:sz w:val="20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15D8CCE" w14:textId="77777777" w:rsidR="001F167D" w:rsidRDefault="00E44A9C">
      <w:pPr>
        <w:spacing w:before="73"/>
        <w:ind w:left="782" w:right="1130"/>
        <w:jc w:val="center"/>
        <w:rPr>
          <w:b/>
          <w:sz w:val="24"/>
        </w:rPr>
      </w:pPr>
      <w:r>
        <w:rPr>
          <w:b/>
          <w:sz w:val="24"/>
        </w:rPr>
        <w:lastRenderedPageBreak/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процедуры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результатов.</w:t>
      </w:r>
    </w:p>
    <w:p w14:paraId="5CEFB019" w14:textId="77777777" w:rsidR="001F167D" w:rsidRDefault="00E44A9C">
      <w:pPr>
        <w:ind w:left="798" w:right="1124"/>
        <w:jc w:val="center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</w:p>
    <w:p w14:paraId="7243932F" w14:textId="77777777" w:rsidR="001F167D" w:rsidRDefault="00E44A9C">
      <w:pPr>
        <w:pStyle w:val="a4"/>
        <w:numPr>
          <w:ilvl w:val="0"/>
          <w:numId w:val="83"/>
        </w:numPr>
        <w:tabs>
          <w:tab w:val="left" w:pos="1113"/>
          <w:tab w:val="left" w:pos="9755"/>
        </w:tabs>
        <w:spacing w:before="1"/>
        <w:ind w:hanging="301"/>
        <w:rPr>
          <w:sz w:val="24"/>
        </w:rPr>
      </w:pPr>
      <w:r>
        <w:rPr>
          <w:b/>
          <w:sz w:val="24"/>
        </w:rPr>
        <w:t>ФИО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57265B1" w14:textId="77777777" w:rsidR="001F167D" w:rsidRDefault="00E44A9C">
      <w:pPr>
        <w:pStyle w:val="a4"/>
        <w:numPr>
          <w:ilvl w:val="0"/>
          <w:numId w:val="83"/>
        </w:numPr>
        <w:tabs>
          <w:tab w:val="left" w:pos="1046"/>
        </w:tabs>
        <w:ind w:left="812" w:right="1133" w:firstLine="0"/>
        <w:rPr>
          <w:sz w:val="24"/>
        </w:rPr>
      </w:pPr>
      <w:r>
        <w:rPr>
          <w:b/>
          <w:sz w:val="24"/>
        </w:rPr>
        <w:t>Какими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навыками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гигиены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пользуется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ваш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ребенок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мостоятельно? </w:t>
      </w:r>
      <w:r>
        <w:rPr>
          <w:sz w:val="24"/>
        </w:rPr>
        <w:t>(возможно несколько 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ответа):</w:t>
      </w:r>
    </w:p>
    <w:p w14:paraId="30B3F545" w14:textId="77777777" w:rsidR="001F167D" w:rsidRDefault="00E44A9C">
      <w:pPr>
        <w:ind w:left="812" w:right="1340"/>
        <w:rPr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1"/>
          <w:sz w:val="24"/>
        </w:rPr>
        <w:t xml:space="preserve"> </w:t>
      </w:r>
      <w:r>
        <w:rPr>
          <w:sz w:val="24"/>
        </w:rPr>
        <w:t>умывания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мылом,</w:t>
      </w:r>
      <w:r>
        <w:rPr>
          <w:spacing w:val="-4"/>
          <w:sz w:val="24"/>
        </w:rPr>
        <w:t xml:space="preserve"> </w:t>
      </w:r>
      <w:r>
        <w:rPr>
          <w:sz w:val="24"/>
        </w:rPr>
        <w:t>мыть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руки,</w:t>
      </w:r>
      <w:r>
        <w:rPr>
          <w:spacing w:val="-4"/>
          <w:sz w:val="24"/>
        </w:rPr>
        <w:t xml:space="preserve"> </w:t>
      </w:r>
      <w:r>
        <w:rPr>
          <w:sz w:val="24"/>
        </w:rPr>
        <w:t>лицо;</w:t>
      </w:r>
      <w:r>
        <w:rPr>
          <w:spacing w:val="-3"/>
          <w:sz w:val="24"/>
        </w:rPr>
        <w:t xml:space="preserve"> </w:t>
      </w:r>
      <w:r>
        <w:rPr>
          <w:sz w:val="24"/>
        </w:rPr>
        <w:t>насухо</w:t>
      </w:r>
      <w:r>
        <w:rPr>
          <w:spacing w:val="-57"/>
          <w:sz w:val="24"/>
        </w:rPr>
        <w:t xml:space="preserve"> </w:t>
      </w:r>
      <w:r>
        <w:rPr>
          <w:sz w:val="24"/>
        </w:rPr>
        <w:t>вытираться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умывания, вешать полотенце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место).</w:t>
      </w:r>
    </w:p>
    <w:p w14:paraId="02D513DD" w14:textId="77777777" w:rsidR="001F167D" w:rsidRDefault="00E44A9C">
      <w:pPr>
        <w:ind w:left="812" w:right="7907"/>
        <w:rPr>
          <w:sz w:val="24"/>
        </w:rPr>
      </w:pPr>
      <w:r>
        <w:rPr>
          <w:sz w:val="24"/>
        </w:rPr>
        <w:t>Б) Процедура чистки зубов.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Процедура 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</w:p>
    <w:p w14:paraId="4367B6D0" w14:textId="77777777" w:rsidR="001F167D" w:rsidRDefault="00E44A9C">
      <w:pPr>
        <w:ind w:left="812" w:right="1340"/>
        <w:rPr>
          <w:sz w:val="24"/>
        </w:rPr>
      </w:pPr>
      <w:r>
        <w:rPr>
          <w:sz w:val="24"/>
        </w:rPr>
        <w:t>Г)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туалета</w:t>
      </w:r>
      <w:r>
        <w:rPr>
          <w:spacing w:val="-2"/>
          <w:sz w:val="24"/>
        </w:rPr>
        <w:t xml:space="preserve"> </w:t>
      </w:r>
      <w:r>
        <w:rPr>
          <w:sz w:val="24"/>
        </w:rPr>
        <w:t>(снимать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штаны,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туалетной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бума-</w:t>
      </w:r>
      <w:r>
        <w:rPr>
          <w:spacing w:val="-57"/>
          <w:sz w:val="24"/>
        </w:rPr>
        <w:t xml:space="preserve"> </w:t>
      </w:r>
      <w:r>
        <w:rPr>
          <w:sz w:val="24"/>
        </w:rPr>
        <w:t>гой,</w:t>
      </w:r>
      <w:r>
        <w:rPr>
          <w:spacing w:val="-1"/>
          <w:sz w:val="24"/>
        </w:rPr>
        <w:t xml:space="preserve"> </w:t>
      </w:r>
      <w:r>
        <w:rPr>
          <w:sz w:val="24"/>
        </w:rPr>
        <w:t>мытье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посещения туалета).</w:t>
      </w:r>
    </w:p>
    <w:p w14:paraId="7CDD25E0" w14:textId="77777777" w:rsidR="001F167D" w:rsidRDefault="00E44A9C">
      <w:pPr>
        <w:ind w:left="812" w:right="4464"/>
        <w:rPr>
          <w:sz w:val="24"/>
        </w:rPr>
      </w:pPr>
      <w:r>
        <w:rPr>
          <w:sz w:val="24"/>
        </w:rPr>
        <w:t>Д)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волосами.</w:t>
      </w:r>
      <w:r>
        <w:rPr>
          <w:spacing w:val="-57"/>
          <w:sz w:val="24"/>
        </w:rPr>
        <w:t xml:space="preserve"> </w:t>
      </w:r>
      <w:r>
        <w:rPr>
          <w:sz w:val="24"/>
        </w:rPr>
        <w:t>Е)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носовым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платком.</w:t>
      </w:r>
    </w:p>
    <w:p w14:paraId="4B02EAD3" w14:textId="77777777" w:rsidR="001F167D" w:rsidRDefault="00E44A9C">
      <w:pPr>
        <w:ind w:left="812" w:right="1588"/>
        <w:rPr>
          <w:sz w:val="24"/>
        </w:rPr>
      </w:pPr>
      <w:r>
        <w:rPr>
          <w:sz w:val="24"/>
        </w:rPr>
        <w:t>Ж) Навыки поведения за столом: мытье рук перед едой, пользоваться правильно ложкой,</w:t>
      </w:r>
      <w:r>
        <w:rPr>
          <w:spacing w:val="-57"/>
          <w:sz w:val="24"/>
        </w:rPr>
        <w:t xml:space="preserve"> </w:t>
      </w:r>
      <w:r>
        <w:rPr>
          <w:sz w:val="24"/>
        </w:rPr>
        <w:t>салфеткой;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пережевывать пищу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ртом, 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разговаривать с полным</w:t>
      </w:r>
      <w:r>
        <w:rPr>
          <w:spacing w:val="-3"/>
          <w:sz w:val="24"/>
        </w:rPr>
        <w:t xml:space="preserve"> </w:t>
      </w:r>
      <w:r>
        <w:rPr>
          <w:sz w:val="24"/>
        </w:rPr>
        <w:t>ртом.</w:t>
      </w:r>
    </w:p>
    <w:p w14:paraId="49F78295" w14:textId="77777777" w:rsidR="001F167D" w:rsidRDefault="00E44A9C">
      <w:pPr>
        <w:ind w:left="812"/>
        <w:rPr>
          <w:sz w:val="24"/>
        </w:rPr>
      </w:pPr>
      <w:r>
        <w:rPr>
          <w:sz w:val="24"/>
        </w:rPr>
        <w:t>З)</w:t>
      </w:r>
      <w:r>
        <w:rPr>
          <w:spacing w:val="-3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загрязнения.</w:t>
      </w:r>
    </w:p>
    <w:p w14:paraId="3759777B" w14:textId="77777777" w:rsidR="001F167D" w:rsidRDefault="00E44A9C">
      <w:pPr>
        <w:pStyle w:val="a4"/>
        <w:numPr>
          <w:ilvl w:val="0"/>
          <w:numId w:val="83"/>
        </w:numPr>
        <w:tabs>
          <w:tab w:val="left" w:pos="1053"/>
        </w:tabs>
        <w:spacing w:before="1"/>
        <w:ind w:left="1052" w:hanging="241"/>
        <w:rPr>
          <w:b/>
          <w:sz w:val="24"/>
        </w:rPr>
      </w:pPr>
      <w:r>
        <w:rPr>
          <w:b/>
          <w:sz w:val="24"/>
        </w:rPr>
        <w:t>Убирает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вещи,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игрушки?</w:t>
      </w:r>
    </w:p>
    <w:p w14:paraId="7E496BFE" w14:textId="77777777" w:rsidR="001F167D" w:rsidRDefault="00E44A9C">
      <w:pPr>
        <w:ind w:left="812" w:right="10154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</w:p>
    <w:p w14:paraId="61C0E5F5" w14:textId="77777777" w:rsidR="001F167D" w:rsidRDefault="00E44A9C">
      <w:pPr>
        <w:ind w:left="812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напоминании/настаивании</w:t>
      </w:r>
    </w:p>
    <w:p w14:paraId="4042DD6B" w14:textId="77777777" w:rsidR="001F167D" w:rsidRDefault="00E44A9C">
      <w:pPr>
        <w:pStyle w:val="a4"/>
        <w:numPr>
          <w:ilvl w:val="0"/>
          <w:numId w:val="83"/>
        </w:numPr>
        <w:tabs>
          <w:tab w:val="left" w:pos="1053"/>
        </w:tabs>
        <w:ind w:left="1052" w:hanging="241"/>
        <w:rPr>
          <w:b/>
          <w:sz w:val="24"/>
        </w:rPr>
      </w:pPr>
      <w:r>
        <w:rPr>
          <w:b/>
          <w:sz w:val="24"/>
        </w:rPr>
        <w:t>Дома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дворе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следит 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видом?</w:t>
      </w:r>
    </w:p>
    <w:p w14:paraId="60351D8C" w14:textId="77777777" w:rsidR="001F167D" w:rsidRDefault="00E44A9C">
      <w:pPr>
        <w:ind w:left="812" w:right="10154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</w:p>
    <w:p w14:paraId="70BB6F3B" w14:textId="77777777" w:rsidR="001F167D" w:rsidRDefault="00E44A9C">
      <w:pPr>
        <w:ind w:left="812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</w:p>
    <w:p w14:paraId="61A70F6F" w14:textId="77777777" w:rsidR="001F167D" w:rsidRDefault="00E44A9C">
      <w:pPr>
        <w:pStyle w:val="a4"/>
        <w:numPr>
          <w:ilvl w:val="0"/>
          <w:numId w:val="83"/>
        </w:numPr>
        <w:tabs>
          <w:tab w:val="left" w:pos="1053"/>
        </w:tabs>
        <w:ind w:left="1052" w:hanging="241"/>
        <w:rPr>
          <w:b/>
          <w:sz w:val="24"/>
        </w:rPr>
      </w:pPr>
      <w:r>
        <w:rPr>
          <w:b/>
          <w:sz w:val="24"/>
        </w:rPr>
        <w:t>Дома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соблюдает 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дня?</w:t>
      </w:r>
    </w:p>
    <w:p w14:paraId="61080FD5" w14:textId="77777777" w:rsidR="001F167D" w:rsidRDefault="00E44A9C">
      <w:pPr>
        <w:ind w:left="812" w:right="10154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</w:p>
    <w:p w14:paraId="0D54378C" w14:textId="77777777" w:rsidR="001F167D" w:rsidRDefault="00E44A9C">
      <w:pPr>
        <w:ind w:left="812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</w:t>
      </w:r>
    </w:p>
    <w:p w14:paraId="72E3AF2D" w14:textId="77777777" w:rsidR="001F167D" w:rsidRDefault="00E44A9C">
      <w:pPr>
        <w:pStyle w:val="a4"/>
        <w:numPr>
          <w:ilvl w:val="0"/>
          <w:numId w:val="83"/>
        </w:numPr>
        <w:tabs>
          <w:tab w:val="left" w:pos="1053"/>
        </w:tabs>
        <w:ind w:left="1052" w:hanging="241"/>
        <w:rPr>
          <w:b/>
          <w:sz w:val="24"/>
        </w:rPr>
      </w:pPr>
      <w:r>
        <w:rPr>
          <w:b/>
          <w:sz w:val="24"/>
        </w:rPr>
        <w:t>Соблюдает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дорожного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движения?</w:t>
      </w:r>
    </w:p>
    <w:p w14:paraId="23C44FD4" w14:textId="77777777" w:rsidR="001F167D" w:rsidRDefault="00E44A9C">
      <w:pPr>
        <w:ind w:left="812" w:right="10154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</w:p>
    <w:p w14:paraId="3D3742DF" w14:textId="77777777" w:rsidR="001F167D" w:rsidRDefault="00E44A9C">
      <w:pPr>
        <w:ind w:left="812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</w:p>
    <w:p w14:paraId="0C0D2A19" w14:textId="77777777" w:rsidR="001F167D" w:rsidRDefault="00E44A9C">
      <w:pPr>
        <w:pStyle w:val="a4"/>
        <w:numPr>
          <w:ilvl w:val="0"/>
          <w:numId w:val="83"/>
        </w:numPr>
        <w:tabs>
          <w:tab w:val="left" w:pos="1075"/>
        </w:tabs>
        <w:ind w:left="812" w:right="1137" w:firstLine="0"/>
        <w:rPr>
          <w:sz w:val="24"/>
        </w:rPr>
      </w:pPr>
      <w:r>
        <w:rPr>
          <w:b/>
          <w:sz w:val="24"/>
        </w:rPr>
        <w:t>Соблюдает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дома</w:t>
      </w:r>
      <w:r>
        <w:rPr>
          <w:spacing w:val="1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элек-</w:t>
      </w:r>
      <w:r>
        <w:rPr>
          <w:spacing w:val="-57"/>
          <w:sz w:val="24"/>
        </w:rPr>
        <w:t xml:space="preserve"> </w:t>
      </w:r>
      <w:r>
        <w:rPr>
          <w:sz w:val="24"/>
        </w:rPr>
        <w:t>троприборами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 т.п.)?</w:t>
      </w:r>
    </w:p>
    <w:p w14:paraId="7014C6B0" w14:textId="77777777" w:rsidR="001F167D" w:rsidRDefault="00E44A9C">
      <w:pPr>
        <w:ind w:left="812" w:right="10154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</w:p>
    <w:p w14:paraId="68174452" w14:textId="77777777" w:rsidR="001F167D" w:rsidRDefault="00E44A9C">
      <w:pPr>
        <w:ind w:left="812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</w:p>
    <w:p w14:paraId="5FA4FDB1" w14:textId="77777777" w:rsidR="001F167D" w:rsidRDefault="00E44A9C">
      <w:pPr>
        <w:pStyle w:val="a4"/>
        <w:numPr>
          <w:ilvl w:val="0"/>
          <w:numId w:val="83"/>
        </w:numPr>
        <w:tabs>
          <w:tab w:val="left" w:pos="1077"/>
        </w:tabs>
        <w:spacing w:before="1"/>
        <w:ind w:left="812" w:right="1141" w:firstLine="0"/>
        <w:rPr>
          <w:b/>
          <w:sz w:val="24"/>
        </w:rPr>
      </w:pPr>
      <w:r>
        <w:rPr>
          <w:b/>
          <w:sz w:val="24"/>
        </w:rPr>
        <w:t>Соблюдает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улице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(например,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незнакомыми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людьми)?</w:t>
      </w:r>
    </w:p>
    <w:p w14:paraId="57A54B76" w14:textId="77777777" w:rsidR="001F167D" w:rsidRDefault="00E44A9C">
      <w:pPr>
        <w:ind w:left="812" w:right="10154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</w:p>
    <w:p w14:paraId="7B4CD7BD" w14:textId="77777777" w:rsidR="001F167D" w:rsidRDefault="00E44A9C">
      <w:pPr>
        <w:ind w:left="812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</w:p>
    <w:p w14:paraId="4DFD60C0" w14:textId="77777777" w:rsidR="001F167D" w:rsidRDefault="00E44A9C">
      <w:pPr>
        <w:pStyle w:val="a3"/>
        <w:spacing w:before="1"/>
        <w:ind w:right="1133" w:firstLine="708"/>
      </w:pPr>
      <w:r>
        <w:rPr>
          <w:b/>
          <w:i/>
        </w:rPr>
        <w:t>Предметные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-16"/>
        </w:rPr>
        <w:t xml:space="preserve"> </w:t>
      </w:r>
      <w:r>
        <w:t>связаны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овладением</w:t>
      </w:r>
      <w:r>
        <w:rPr>
          <w:spacing w:val="-16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содержа-</w:t>
      </w:r>
      <w:r>
        <w:rPr>
          <w:spacing w:val="-68"/>
        </w:rPr>
        <w:t xml:space="preserve"> </w:t>
      </w:r>
      <w:r>
        <w:t>нием каждой образовательной области и характеризуют достижения обучаю-</w:t>
      </w:r>
      <w:r>
        <w:rPr>
          <w:spacing w:val="1"/>
        </w:rPr>
        <w:t xml:space="preserve"> </w:t>
      </w:r>
      <w:r>
        <w:t>щихся в усвоении знаний и умений, способность их применять в практической</w:t>
      </w:r>
      <w:r>
        <w:rPr>
          <w:spacing w:val="1"/>
        </w:rPr>
        <w:t xml:space="preserve"> </w:t>
      </w:r>
      <w:r>
        <w:t>деятельности.</w:t>
      </w:r>
    </w:p>
    <w:p w14:paraId="0C757F98" w14:textId="77777777" w:rsidR="001F167D" w:rsidRDefault="00E44A9C">
      <w:pPr>
        <w:pStyle w:val="a3"/>
        <w:spacing w:before="1"/>
        <w:ind w:right="1129" w:firstLine="708"/>
      </w:pPr>
      <w:r>
        <w:t>Оценка этой группы результатов начинается со второго полугодия II-го</w:t>
      </w:r>
      <w:r>
        <w:rPr>
          <w:spacing w:val="1"/>
        </w:rPr>
        <w:t xml:space="preserve"> </w:t>
      </w:r>
      <w:r>
        <w:t>класса,</w:t>
      </w:r>
      <w:r>
        <w:rPr>
          <w:spacing w:val="-11"/>
        </w:rPr>
        <w:t xml:space="preserve"> </w:t>
      </w:r>
      <w:r>
        <w:t>т.е.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тот</w:t>
      </w:r>
      <w:r>
        <w:rPr>
          <w:spacing w:val="-13"/>
        </w:rPr>
        <w:t xml:space="preserve"> </w:t>
      </w:r>
      <w:r>
        <w:t>период,</w:t>
      </w:r>
      <w:r>
        <w:rPr>
          <w:spacing w:val="-10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будут</w:t>
      </w:r>
      <w:r>
        <w:rPr>
          <w:spacing w:val="-9"/>
        </w:rPr>
        <w:t xml:space="preserve"> </w:t>
      </w:r>
      <w:r>
        <w:t>сформированы</w:t>
      </w:r>
      <w:r>
        <w:rPr>
          <w:spacing w:val="-10"/>
        </w:rPr>
        <w:t xml:space="preserve"> </w:t>
      </w:r>
      <w:r>
        <w:t>некото-</w:t>
      </w:r>
      <w:r>
        <w:rPr>
          <w:spacing w:val="-67"/>
        </w:rPr>
        <w:t xml:space="preserve"> </w:t>
      </w:r>
      <w:r>
        <w:t>рые начальные навыки чтения, письма и счета. Кроме того, сама учебная дея-</w:t>
      </w:r>
      <w:r>
        <w:rPr>
          <w:spacing w:val="1"/>
        </w:rPr>
        <w:t xml:space="preserve"> </w:t>
      </w:r>
      <w:r>
        <w:t>тельность будет привычной для обучающихся, и они смогут ее организовывать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учителя.</w:t>
      </w:r>
    </w:p>
    <w:p w14:paraId="12AC9588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1F13570" w14:textId="77777777" w:rsidR="001F167D" w:rsidRDefault="00E44A9C">
      <w:pPr>
        <w:pStyle w:val="a3"/>
        <w:spacing w:before="74"/>
        <w:ind w:right="1135" w:firstLine="708"/>
      </w:pPr>
      <w:r>
        <w:lastRenderedPageBreak/>
        <w:t>Во время обучения в первом классе, а также в течение первого полугодия</w:t>
      </w:r>
      <w:r>
        <w:rPr>
          <w:spacing w:val="1"/>
        </w:rPr>
        <w:t xml:space="preserve"> </w:t>
      </w:r>
      <w:r>
        <w:t>второго</w:t>
      </w:r>
      <w:r>
        <w:rPr>
          <w:spacing w:val="-13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всячески</w:t>
      </w:r>
      <w:r>
        <w:rPr>
          <w:spacing w:val="-11"/>
        </w:rPr>
        <w:t xml:space="preserve"> </w:t>
      </w:r>
      <w:r>
        <w:t>поощряется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стимулируется</w:t>
      </w:r>
      <w:r>
        <w:rPr>
          <w:spacing w:val="-12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учеников,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68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качественная оценка.</w:t>
      </w:r>
    </w:p>
    <w:p w14:paraId="1D9BB18D" w14:textId="77777777" w:rsidR="001F167D" w:rsidRDefault="00E44A9C">
      <w:pPr>
        <w:pStyle w:val="a3"/>
        <w:spacing w:before="2"/>
        <w:ind w:right="1130" w:firstLine="708"/>
      </w:pPr>
      <w:r>
        <w:t>Не является принципиально важным, насколько обучающийся продвига-</w:t>
      </w:r>
      <w:r>
        <w:rPr>
          <w:spacing w:val="1"/>
        </w:rPr>
        <w:t xml:space="preserve"> </w:t>
      </w:r>
      <w:r>
        <w:t>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цен-</w:t>
      </w:r>
      <w:r>
        <w:rPr>
          <w:spacing w:val="-68"/>
        </w:rPr>
        <w:t xml:space="preserve"> </w:t>
      </w:r>
      <w:r>
        <w:t>тральным результатом является появление значимых предпосылок учебной дея-</w:t>
      </w:r>
      <w:r>
        <w:rPr>
          <w:spacing w:val="-67"/>
        </w:rPr>
        <w:t xml:space="preserve"> </w:t>
      </w:r>
      <w:r>
        <w:t>тельности, одной из которых является способность ее осуществления не только</w:t>
      </w:r>
      <w:r>
        <w:rPr>
          <w:spacing w:val="1"/>
        </w:rPr>
        <w:t xml:space="preserve"> </w:t>
      </w:r>
      <w:r>
        <w:t>под прямым и непосредственным руководством и контролем учителя, но и с</w:t>
      </w:r>
      <w:r>
        <w:rPr>
          <w:spacing w:val="1"/>
        </w:rPr>
        <w:t xml:space="preserve"> </w:t>
      </w:r>
      <w:r>
        <w:t>определенной долей самостоятельности во взаимодействии с учителем и одно-</w:t>
      </w:r>
      <w:r>
        <w:rPr>
          <w:spacing w:val="1"/>
        </w:rPr>
        <w:t xml:space="preserve"> </w:t>
      </w:r>
      <w:r>
        <w:t>классниками.</w:t>
      </w:r>
    </w:p>
    <w:p w14:paraId="78F739F9" w14:textId="4163618E" w:rsidR="001F167D" w:rsidRDefault="00E44A9C">
      <w:pPr>
        <w:pStyle w:val="a3"/>
        <w:ind w:right="1129" w:firstLine="708"/>
      </w:pPr>
      <w:r>
        <w:t>В целом оценка достижения обучающимися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0"/>
        </w:rPr>
        <w:t xml:space="preserve"> </w:t>
      </w:r>
      <w:r>
        <w:t>нарушениями)</w:t>
      </w:r>
      <w:r>
        <w:rPr>
          <w:spacing w:val="-11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 w:rsidR="005E72B2">
        <w:t xml:space="preserve"> </w:t>
      </w:r>
      <w:r w:rsidR="005E72B2" w:rsidRPr="005E72B2">
        <w:rPr>
          <w:highlight w:val="yellow"/>
        </w:rPr>
        <w:t xml:space="preserve">МОУ </w:t>
      </w:r>
      <w:r w:rsidR="00F56CE3">
        <w:rPr>
          <w:highlight w:val="yellow"/>
        </w:rPr>
        <w:t>«Щербининская О</w:t>
      </w:r>
      <w:r w:rsidR="005E72B2" w:rsidRPr="005E72B2">
        <w:rPr>
          <w:highlight w:val="yellow"/>
        </w:rPr>
        <w:t>ОШ</w:t>
      </w:r>
      <w:r w:rsidR="00F56CE3">
        <w:t>»</w:t>
      </w:r>
      <w:r w:rsidR="005E72B2">
        <w:t xml:space="preserve"> </w:t>
      </w:r>
      <w:r>
        <w:t>базируется на принципах ин</w:t>
      </w:r>
      <w:r w:rsidR="005E72B2">
        <w:t>дивидуального и дифференцирован</w:t>
      </w:r>
      <w:r>
        <w:t>ного подходов. Усвоенные обучающимися даже незначительные по объему 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содержанию</w:t>
      </w:r>
      <w:r>
        <w:rPr>
          <w:spacing w:val="-11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выполняют</w:t>
      </w:r>
      <w:r>
        <w:rPr>
          <w:spacing w:val="-13"/>
        </w:rPr>
        <w:t xml:space="preserve"> </w:t>
      </w:r>
      <w:r w:rsidR="005E72B2">
        <w:t>коррекционно-разви</w:t>
      </w:r>
      <w:r>
        <w:t>вающую функцию, поскольку они играют определенную роль в 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им социальным опытом.</w:t>
      </w:r>
    </w:p>
    <w:p w14:paraId="3F780ECD" w14:textId="77777777" w:rsidR="001F167D" w:rsidRDefault="00E44A9C">
      <w:pPr>
        <w:pStyle w:val="a3"/>
        <w:ind w:right="1133" w:firstLine="708"/>
      </w:pPr>
      <w:r>
        <w:t>Для преодоления формального подхода в оценивании предметных резуль-</w:t>
      </w:r>
      <w:r>
        <w:rPr>
          <w:spacing w:val="-67"/>
        </w:rPr>
        <w:t xml:space="preserve"> </w:t>
      </w:r>
      <w:r>
        <w:t>татов освоения АООП обучающимися с умственной отсталостью (интеллекту-</w:t>
      </w:r>
      <w:r>
        <w:rPr>
          <w:spacing w:val="1"/>
        </w:rPr>
        <w:t xml:space="preserve"> </w:t>
      </w:r>
      <w:r>
        <w:t>альными нарушениями) балльная оценка свидетельствует о качестве усвоенных</w:t>
      </w:r>
      <w:r>
        <w:rPr>
          <w:spacing w:val="-67"/>
        </w:rPr>
        <w:t xml:space="preserve"> </w:t>
      </w:r>
      <w:r>
        <w:t>знаний.</w:t>
      </w:r>
    </w:p>
    <w:p w14:paraId="7BDCA65C" w14:textId="77777777" w:rsidR="001F167D" w:rsidRDefault="00E44A9C">
      <w:pPr>
        <w:pStyle w:val="a3"/>
        <w:spacing w:before="1"/>
        <w:ind w:right="1136" w:firstLine="708"/>
      </w:pPr>
      <w:r>
        <w:t>Основными критериями оценки планируемых результатов являются сле-</w:t>
      </w:r>
      <w:r>
        <w:rPr>
          <w:spacing w:val="1"/>
        </w:rPr>
        <w:t xml:space="preserve"> </w:t>
      </w:r>
      <w:r>
        <w:t>дующие: соответствие/несоответствие науке и практике; прочность усвоения</w:t>
      </w:r>
      <w:r>
        <w:rPr>
          <w:spacing w:val="1"/>
        </w:rPr>
        <w:t xml:space="preserve"> </w:t>
      </w:r>
      <w:r>
        <w:t>(полнота</w:t>
      </w:r>
      <w:r>
        <w:rPr>
          <w:spacing w:val="-1"/>
        </w:rPr>
        <w:t xml:space="preserve"> </w:t>
      </w:r>
      <w:r>
        <w:t>и надежность).</w:t>
      </w:r>
    </w:p>
    <w:p w14:paraId="5AE71A18" w14:textId="77777777" w:rsidR="001F167D" w:rsidRDefault="00E44A9C">
      <w:pPr>
        <w:pStyle w:val="a3"/>
        <w:ind w:right="1136" w:firstLine="708"/>
      </w:pPr>
      <w:r>
        <w:t>Таким образом, усвоенные предметные результаты оцениваются с точки</w:t>
      </w:r>
      <w:r>
        <w:rPr>
          <w:spacing w:val="1"/>
        </w:rPr>
        <w:t xml:space="preserve"> </w:t>
      </w:r>
      <w:r>
        <w:t>зрения достоверности как «верные» или «неверные». Критерий «верно» /«не-</w:t>
      </w:r>
      <w:r>
        <w:rPr>
          <w:spacing w:val="1"/>
        </w:rPr>
        <w:t xml:space="preserve"> </w:t>
      </w:r>
      <w:r>
        <w:rPr>
          <w:spacing w:val="-1"/>
        </w:rPr>
        <w:t>верно»</w:t>
      </w:r>
      <w:r>
        <w:rPr>
          <w:spacing w:val="-18"/>
        </w:rPr>
        <w:t xml:space="preserve"> </w:t>
      </w:r>
      <w:r>
        <w:rPr>
          <w:spacing w:val="-1"/>
        </w:rPr>
        <w:t>свидетельствует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частотности</w:t>
      </w:r>
      <w:r>
        <w:rPr>
          <w:spacing w:val="-16"/>
        </w:rPr>
        <w:t xml:space="preserve"> </w:t>
      </w:r>
      <w:r>
        <w:t>допущения</w:t>
      </w:r>
      <w:r>
        <w:rPr>
          <w:spacing w:val="-17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иных</w:t>
      </w:r>
      <w:r>
        <w:rPr>
          <w:spacing w:val="-18"/>
        </w:rPr>
        <w:t xml:space="preserve"> </w:t>
      </w:r>
      <w:r>
        <w:t>ошибок,</w:t>
      </w:r>
      <w:r>
        <w:rPr>
          <w:spacing w:val="-18"/>
        </w:rPr>
        <w:t xml:space="preserve"> </w:t>
      </w:r>
      <w:r>
        <w:t>возмож-</w:t>
      </w:r>
      <w:r>
        <w:rPr>
          <w:spacing w:val="-67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причинах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появления,</w:t>
      </w:r>
      <w:r>
        <w:rPr>
          <w:spacing w:val="-2"/>
        </w:rPr>
        <w:t xml:space="preserve"> </w:t>
      </w:r>
      <w:r>
        <w:t>способах их</w:t>
      </w:r>
      <w:r>
        <w:rPr>
          <w:spacing w:val="-1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преодоления.</w:t>
      </w:r>
    </w:p>
    <w:p w14:paraId="6EE10287" w14:textId="77777777" w:rsidR="001F167D" w:rsidRDefault="00E44A9C">
      <w:pPr>
        <w:pStyle w:val="a3"/>
        <w:ind w:right="1140" w:firstLine="708"/>
      </w:pPr>
      <w:r>
        <w:t>По критерию прочности предметные результаты оцениваются как удовле-</w:t>
      </w:r>
      <w:r>
        <w:rPr>
          <w:spacing w:val="-67"/>
        </w:rPr>
        <w:t xml:space="preserve"> </w:t>
      </w:r>
      <w:r>
        <w:t>творительные; хорошие и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хорошие (отличные).</w:t>
      </w:r>
    </w:p>
    <w:p w14:paraId="492ADFE4" w14:textId="77777777" w:rsidR="001F167D" w:rsidRDefault="00E44A9C">
      <w:pPr>
        <w:pStyle w:val="a3"/>
        <w:ind w:right="1138" w:firstLine="708"/>
      </w:pPr>
      <w:r>
        <w:t>Результаты овладения АООП выявляются в ходе выполнения обучающи-</w:t>
      </w:r>
      <w:r>
        <w:rPr>
          <w:spacing w:val="1"/>
        </w:rPr>
        <w:t xml:space="preserve"> </w:t>
      </w:r>
      <w:r>
        <w:t>мися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требующих</w:t>
      </w:r>
      <w:r>
        <w:rPr>
          <w:spacing w:val="-2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решения:</w:t>
      </w:r>
    </w:p>
    <w:p w14:paraId="0CDC0892" w14:textId="77777777" w:rsidR="001F167D" w:rsidRDefault="00E44A9C">
      <w:pPr>
        <w:pStyle w:val="a4"/>
        <w:numPr>
          <w:ilvl w:val="0"/>
          <w:numId w:val="82"/>
        </w:numPr>
        <w:tabs>
          <w:tab w:val="left" w:pos="1685"/>
        </w:tabs>
        <w:spacing w:line="321" w:lineRule="exact"/>
        <w:ind w:left="1684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(устные,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письменные,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практические);</w:t>
      </w:r>
    </w:p>
    <w:p w14:paraId="70417B3D" w14:textId="77777777" w:rsidR="001F167D" w:rsidRDefault="00E44A9C">
      <w:pPr>
        <w:pStyle w:val="a4"/>
        <w:numPr>
          <w:ilvl w:val="0"/>
          <w:numId w:val="82"/>
        </w:numPr>
        <w:tabs>
          <w:tab w:val="left" w:pos="1685"/>
        </w:tabs>
        <w:spacing w:before="2"/>
        <w:ind w:right="1136" w:firstLine="708"/>
        <w:jc w:val="right"/>
        <w:rPr>
          <w:sz w:val="28"/>
        </w:rPr>
      </w:pPr>
      <w:r>
        <w:rPr>
          <w:sz w:val="28"/>
        </w:rPr>
        <w:t>по характеру выполнения (репродуктивные, продуктивные, творческие).</w:t>
      </w:r>
      <w:r>
        <w:rPr>
          <w:spacing w:val="-67"/>
          <w:sz w:val="28"/>
        </w:rPr>
        <w:t xml:space="preserve"> </w:t>
      </w:r>
      <w:r>
        <w:rPr>
          <w:sz w:val="28"/>
        </w:rPr>
        <w:t>Чем</w:t>
      </w:r>
      <w:r>
        <w:rPr>
          <w:spacing w:val="6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7"/>
          <w:sz w:val="28"/>
        </w:rPr>
        <w:t xml:space="preserve"> </w:t>
      </w:r>
      <w:r>
        <w:rPr>
          <w:sz w:val="28"/>
        </w:rPr>
        <w:t>верно</w:t>
      </w:r>
      <w:r>
        <w:rPr>
          <w:spacing w:val="6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2"/>
          <w:sz w:val="28"/>
        </w:rPr>
        <w:t xml:space="preserve"> </w:t>
      </w:r>
      <w:r>
        <w:rPr>
          <w:sz w:val="28"/>
        </w:rPr>
        <w:t>объему,</w:t>
      </w:r>
      <w:r>
        <w:rPr>
          <w:spacing w:val="9"/>
          <w:sz w:val="28"/>
        </w:rPr>
        <w:t xml:space="preserve"> </w:t>
      </w:r>
      <w:r>
        <w:rPr>
          <w:sz w:val="28"/>
        </w:rPr>
        <w:t>тем</w:t>
      </w:r>
      <w:r>
        <w:rPr>
          <w:spacing w:val="7"/>
          <w:sz w:val="28"/>
        </w:rPr>
        <w:t xml:space="preserve"> </w:t>
      </w:r>
      <w:r>
        <w:rPr>
          <w:sz w:val="28"/>
        </w:rPr>
        <w:t>выше</w:t>
      </w:r>
      <w:r>
        <w:rPr>
          <w:spacing w:val="4"/>
          <w:sz w:val="28"/>
        </w:rPr>
        <w:t xml:space="preserve"> </w:t>
      </w:r>
      <w:r>
        <w:rPr>
          <w:sz w:val="28"/>
        </w:rPr>
        <w:t>по-</w:t>
      </w:r>
      <w:r>
        <w:rPr>
          <w:spacing w:val="1"/>
          <w:sz w:val="28"/>
        </w:rPr>
        <w:t xml:space="preserve"> </w:t>
      </w:r>
      <w:r>
        <w:rPr>
          <w:sz w:val="28"/>
        </w:rPr>
        <w:t>казатель надежности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результатов,</w:t>
      </w:r>
      <w:r>
        <w:rPr>
          <w:spacing w:val="5"/>
          <w:sz w:val="28"/>
        </w:rPr>
        <w:t xml:space="preserve"> </w:t>
      </w:r>
      <w:r>
        <w:rPr>
          <w:sz w:val="28"/>
        </w:rPr>
        <w:t>что дает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</w:p>
    <w:p w14:paraId="1B21C7D3" w14:textId="77777777" w:rsidR="001F167D" w:rsidRDefault="00E44A9C">
      <w:pPr>
        <w:pStyle w:val="a3"/>
        <w:spacing w:line="321" w:lineRule="exact"/>
        <w:jc w:val="left"/>
      </w:pPr>
      <w:r>
        <w:t>как</w:t>
      </w:r>
      <w:r>
        <w:rPr>
          <w:spacing w:val="-3"/>
        </w:rPr>
        <w:t xml:space="preserve"> </w:t>
      </w:r>
      <w:r>
        <w:t>«удовлетворительные»,</w:t>
      </w:r>
      <w:r>
        <w:rPr>
          <w:spacing w:val="-4"/>
        </w:rPr>
        <w:t xml:space="preserve"> </w:t>
      </w:r>
      <w:r>
        <w:t>«хорошие»,</w:t>
      </w:r>
      <w:r>
        <w:rPr>
          <w:spacing w:val="-4"/>
        </w:rPr>
        <w:t xml:space="preserve"> </w:t>
      </w:r>
      <w:r>
        <w:t>«очень</w:t>
      </w:r>
      <w:r>
        <w:rPr>
          <w:spacing w:val="-6"/>
        </w:rPr>
        <w:t xml:space="preserve"> </w:t>
      </w:r>
      <w:r>
        <w:t>хорошие»</w:t>
      </w:r>
      <w:r>
        <w:rPr>
          <w:spacing w:val="-4"/>
        </w:rPr>
        <w:t xml:space="preserve"> </w:t>
      </w:r>
      <w:r>
        <w:t>(отличные).</w:t>
      </w:r>
    </w:p>
    <w:p w14:paraId="79FBBC72" w14:textId="77777777" w:rsidR="001F167D" w:rsidRDefault="00E44A9C">
      <w:pPr>
        <w:pStyle w:val="a3"/>
        <w:ind w:right="1115" w:firstLine="708"/>
        <w:jc w:val="left"/>
      </w:pPr>
      <w:r>
        <w:t>Оценка</w:t>
      </w:r>
      <w:r>
        <w:rPr>
          <w:spacing w:val="34"/>
        </w:rPr>
        <w:t xml:space="preserve"> </w:t>
      </w:r>
      <w:r>
        <w:t>достижений</w:t>
      </w:r>
      <w:r>
        <w:rPr>
          <w:spacing w:val="33"/>
        </w:rPr>
        <w:t xml:space="preserve"> </w:t>
      </w:r>
      <w:r>
        <w:t>обучающимися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умственной</w:t>
      </w:r>
      <w:r>
        <w:rPr>
          <w:spacing w:val="36"/>
        </w:rPr>
        <w:t xml:space="preserve"> </w:t>
      </w:r>
      <w:r>
        <w:t>отсталостью</w:t>
      </w:r>
      <w:r>
        <w:rPr>
          <w:spacing w:val="33"/>
        </w:rPr>
        <w:t xml:space="preserve"> </w:t>
      </w:r>
      <w:r>
        <w:t>предмет-</w:t>
      </w:r>
      <w:r>
        <w:rPr>
          <w:spacing w:val="-67"/>
        </w:rPr>
        <w:t xml:space="preserve"> </w:t>
      </w:r>
      <w:r>
        <w:t>ных результатов 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5-балльной шкале:</w:t>
      </w:r>
    </w:p>
    <w:p w14:paraId="4979569A" w14:textId="77777777" w:rsidR="001F167D" w:rsidRDefault="00E44A9C">
      <w:pPr>
        <w:pStyle w:val="a4"/>
        <w:numPr>
          <w:ilvl w:val="0"/>
          <w:numId w:val="82"/>
        </w:numPr>
        <w:tabs>
          <w:tab w:val="left" w:pos="1685"/>
        </w:tabs>
        <w:spacing w:before="1"/>
        <w:ind w:left="1521" w:right="2738" w:firstLine="0"/>
        <w:jc w:val="left"/>
        <w:rPr>
          <w:sz w:val="28"/>
        </w:rPr>
      </w:pPr>
      <w:r>
        <w:rPr>
          <w:sz w:val="28"/>
        </w:rPr>
        <w:t>«удовлетворительно», если обучающиеся верно выполняют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14:paraId="4EFC2F15" w14:textId="77777777" w:rsidR="001F167D" w:rsidRDefault="00E44A9C">
      <w:pPr>
        <w:pStyle w:val="a4"/>
        <w:numPr>
          <w:ilvl w:val="0"/>
          <w:numId w:val="82"/>
        </w:numPr>
        <w:tabs>
          <w:tab w:val="left" w:pos="1685"/>
        </w:tabs>
        <w:spacing w:line="321" w:lineRule="exact"/>
        <w:ind w:left="1684"/>
        <w:jc w:val="left"/>
        <w:rPr>
          <w:sz w:val="28"/>
        </w:rPr>
      </w:pPr>
      <w:r>
        <w:rPr>
          <w:sz w:val="28"/>
        </w:rPr>
        <w:t>«хорошо»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51%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65%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14:paraId="3BA70A00" w14:textId="77777777" w:rsidR="001F167D" w:rsidRDefault="00E44A9C">
      <w:pPr>
        <w:pStyle w:val="a4"/>
        <w:numPr>
          <w:ilvl w:val="0"/>
          <w:numId w:val="82"/>
        </w:numPr>
        <w:tabs>
          <w:tab w:val="left" w:pos="1685"/>
        </w:tabs>
        <w:spacing w:line="322" w:lineRule="exact"/>
        <w:ind w:left="1684"/>
        <w:jc w:val="left"/>
        <w:rPr>
          <w:sz w:val="28"/>
        </w:rPr>
      </w:pPr>
      <w:r>
        <w:rPr>
          <w:sz w:val="28"/>
        </w:rPr>
        <w:t>«очень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хорошо»</w:t>
      </w:r>
      <w:r>
        <w:rPr>
          <w:spacing w:val="-3"/>
          <w:sz w:val="28"/>
        </w:rPr>
        <w:t xml:space="preserve"> </w:t>
      </w:r>
      <w:r>
        <w:rPr>
          <w:sz w:val="28"/>
        </w:rPr>
        <w:t>(отлично)</w:t>
      </w:r>
      <w:r>
        <w:rPr>
          <w:spacing w:val="-2"/>
          <w:sz w:val="28"/>
        </w:rPr>
        <w:t xml:space="preserve"> </w:t>
      </w:r>
      <w:r>
        <w:rPr>
          <w:sz w:val="28"/>
        </w:rPr>
        <w:t>свыше</w:t>
      </w:r>
      <w:r>
        <w:rPr>
          <w:spacing w:val="-2"/>
          <w:sz w:val="28"/>
        </w:rPr>
        <w:t xml:space="preserve"> </w:t>
      </w:r>
      <w:r>
        <w:rPr>
          <w:sz w:val="28"/>
        </w:rPr>
        <w:t>65%.</w:t>
      </w:r>
    </w:p>
    <w:p w14:paraId="123785E2" w14:textId="77777777" w:rsidR="001F167D" w:rsidRDefault="00E44A9C">
      <w:pPr>
        <w:pStyle w:val="a3"/>
        <w:ind w:left="1521"/>
        <w:jc w:val="left"/>
      </w:pPr>
      <w:r>
        <w:t>По</w:t>
      </w:r>
      <w:r>
        <w:rPr>
          <w:spacing w:val="2"/>
        </w:rPr>
        <w:t xml:space="preserve"> </w:t>
      </w:r>
      <w:r>
        <w:t>окончании 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динамическая</w:t>
      </w:r>
      <w:r>
        <w:rPr>
          <w:spacing w:val="2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инди-</w:t>
      </w:r>
    </w:p>
    <w:p w14:paraId="7717E772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B16F107" w14:textId="77777777" w:rsidR="001F167D" w:rsidRDefault="00E44A9C">
      <w:pPr>
        <w:pStyle w:val="a3"/>
        <w:spacing w:before="74"/>
        <w:ind w:right="1133"/>
      </w:pPr>
      <w:r>
        <w:lastRenderedPageBreak/>
        <w:t>видуальных достижений ребенка в области предметных и личностных результа-</w:t>
      </w:r>
      <w:r>
        <w:rPr>
          <w:spacing w:val="-67"/>
        </w:rPr>
        <w:t xml:space="preserve"> </w:t>
      </w:r>
      <w:r>
        <w:t>тов обучения. В качестве</w:t>
      </w:r>
      <w:r>
        <w:rPr>
          <w:spacing w:val="1"/>
        </w:rPr>
        <w:t xml:space="preserve"> </w:t>
      </w:r>
      <w:r>
        <w:t>материалов для составления аналитических докумен-</w:t>
      </w:r>
      <w:r>
        <w:rPr>
          <w:spacing w:val="1"/>
        </w:rPr>
        <w:t xml:space="preserve"> </w:t>
      </w:r>
      <w:r>
        <w:rPr>
          <w:spacing w:val="-1"/>
        </w:rPr>
        <w:t>тов</w:t>
      </w:r>
      <w:r>
        <w:rPr>
          <w:spacing w:val="-16"/>
        </w:rPr>
        <w:t xml:space="preserve"> </w:t>
      </w:r>
      <w:r>
        <w:rPr>
          <w:spacing w:val="-1"/>
        </w:rPr>
        <w:t>могут</w:t>
      </w:r>
      <w:r>
        <w:rPr>
          <w:spacing w:val="-15"/>
        </w:rPr>
        <w:t xml:space="preserve"> </w:t>
      </w:r>
      <w:r>
        <w:rPr>
          <w:spacing w:val="-1"/>
        </w:rPr>
        <w:t>выступать</w:t>
      </w:r>
      <w:r>
        <w:rPr>
          <w:spacing w:val="-16"/>
        </w:rPr>
        <w:t xml:space="preserve"> </w:t>
      </w:r>
      <w:r>
        <w:rPr>
          <w:spacing w:val="-1"/>
        </w:rPr>
        <w:t>продуктивные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материалы</w:t>
      </w:r>
      <w:r>
        <w:rPr>
          <w:spacing w:val="-17"/>
        </w:rPr>
        <w:t xml:space="preserve"> </w:t>
      </w:r>
      <w:r>
        <w:t>наблюдения</w:t>
      </w:r>
      <w:r>
        <w:rPr>
          <w:spacing w:val="-14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про-</w:t>
      </w:r>
      <w:r>
        <w:rPr>
          <w:spacing w:val="-67"/>
        </w:rPr>
        <w:t xml:space="preserve"> </w:t>
      </w:r>
      <w:r>
        <w:t>цессом их деятельности на занятиях и в свободной деятельности, анализ состоя-</w:t>
      </w:r>
      <w:r>
        <w:rPr>
          <w:spacing w:val="-67"/>
        </w:rPr>
        <w:t xml:space="preserve"> </w:t>
      </w:r>
      <w:r>
        <w:rPr>
          <w:spacing w:val="-1"/>
        </w:rPr>
        <w:t>ния</w:t>
      </w:r>
      <w:r>
        <w:rPr>
          <w:spacing w:val="-17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учебной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пр.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основании</w:t>
      </w:r>
      <w:r>
        <w:rPr>
          <w:spacing w:val="-16"/>
        </w:rPr>
        <w:t xml:space="preserve"> </w:t>
      </w:r>
      <w:r>
        <w:t>проведенного</w:t>
      </w:r>
      <w:r>
        <w:rPr>
          <w:spacing w:val="-16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педагога,</w:t>
      </w:r>
      <w:r>
        <w:rPr>
          <w:spacing w:val="-67"/>
        </w:rPr>
        <w:t xml:space="preserve"> </w:t>
      </w:r>
      <w:r>
        <w:t>обследований и наблюдений специалистов группы сопровождения делается за-</w:t>
      </w:r>
      <w:r>
        <w:rPr>
          <w:spacing w:val="1"/>
        </w:rPr>
        <w:t xml:space="preserve"> </w:t>
      </w:r>
      <w:r>
        <w:rPr>
          <w:spacing w:val="-1"/>
        </w:rPr>
        <w:t>ключение,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которым</w:t>
      </w:r>
      <w:r>
        <w:rPr>
          <w:spacing w:val="-15"/>
        </w:rPr>
        <w:t xml:space="preserve"> </w:t>
      </w:r>
      <w:r>
        <w:t>знакомится</w:t>
      </w:r>
      <w:r>
        <w:rPr>
          <w:spacing w:val="-16"/>
        </w:rPr>
        <w:t xml:space="preserve"> </w:t>
      </w:r>
      <w:r>
        <w:t>родитель,</w:t>
      </w:r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предполагаемых</w:t>
      </w:r>
      <w:r>
        <w:rPr>
          <w:spacing w:val="-15"/>
        </w:rPr>
        <w:t xml:space="preserve"> </w:t>
      </w:r>
      <w:r>
        <w:t>перспективах</w:t>
      </w:r>
      <w:r>
        <w:rPr>
          <w:spacing w:val="-14"/>
        </w:rPr>
        <w:t xml:space="preserve"> </w:t>
      </w:r>
      <w:r>
        <w:t>обу-</w:t>
      </w:r>
      <w:r>
        <w:rPr>
          <w:spacing w:val="-68"/>
        </w:rPr>
        <w:t xml:space="preserve"> </w:t>
      </w:r>
      <w:r>
        <w:t>чения школьника. Совместное обсуждение представителями образовательной</w:t>
      </w:r>
      <w:r>
        <w:rPr>
          <w:spacing w:val="1"/>
        </w:rPr>
        <w:t xml:space="preserve"> </w:t>
      </w:r>
      <w:r>
        <w:t>организации и родителями перспектив ребенка формирует стратегию дальней-</w:t>
      </w:r>
      <w:r>
        <w:rPr>
          <w:spacing w:val="1"/>
        </w:rPr>
        <w:t xml:space="preserve"> </w:t>
      </w:r>
      <w:r>
        <w:t>шего его обучения. Решение о переводе на другой вариант обучения, пробное</w:t>
      </w:r>
      <w:r>
        <w:rPr>
          <w:spacing w:val="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пролонгированное</w:t>
      </w:r>
      <w:r>
        <w:rPr>
          <w:spacing w:val="-3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оформляется</w:t>
      </w:r>
      <w:r>
        <w:rPr>
          <w:spacing w:val="-68"/>
        </w:rPr>
        <w:t xml:space="preserve"> </w:t>
      </w:r>
      <w:r>
        <w:t>на основании рекомендации ПМПК после повторного обследования ребенка и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школой.</w:t>
      </w:r>
    </w:p>
    <w:p w14:paraId="6A299A0B" w14:textId="77777777" w:rsidR="001F167D" w:rsidRDefault="00E44A9C">
      <w:pPr>
        <w:pStyle w:val="a3"/>
        <w:spacing w:before="4"/>
        <w:ind w:right="1134" w:firstLine="708"/>
      </w:pPr>
      <w:r>
        <w:t>При</w:t>
      </w:r>
      <w:r>
        <w:rPr>
          <w:spacing w:val="-14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итоговых</w:t>
      </w:r>
      <w:r>
        <w:rPr>
          <w:spacing w:val="-14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всего</w:t>
      </w:r>
      <w:r>
        <w:rPr>
          <w:spacing w:val="-14"/>
        </w:rPr>
        <w:t xml:space="preserve"> </w:t>
      </w:r>
      <w:r>
        <w:t>спектра</w:t>
      </w:r>
      <w:r>
        <w:rPr>
          <w:spacing w:val="-15"/>
        </w:rPr>
        <w:t xml:space="preserve"> </w:t>
      </w:r>
      <w:r>
        <w:t>оценок</w:t>
      </w:r>
      <w:r>
        <w:rPr>
          <w:spacing w:val="-15"/>
        </w:rPr>
        <w:t xml:space="preserve"> </w:t>
      </w:r>
      <w:r>
        <w:t>вы-</w:t>
      </w:r>
      <w:r>
        <w:rPr>
          <w:spacing w:val="-68"/>
        </w:rPr>
        <w:t xml:space="preserve"> </w:t>
      </w:r>
      <w:r>
        <w:rPr>
          <w:spacing w:val="-1"/>
        </w:rPr>
        <w:t>бирают</w:t>
      </w:r>
      <w:r>
        <w:rPr>
          <w:spacing w:val="-19"/>
        </w:rPr>
        <w:t xml:space="preserve"> </w:t>
      </w:r>
      <w:r>
        <w:rPr>
          <w:spacing w:val="-1"/>
        </w:rPr>
        <w:t>такие,</w:t>
      </w:r>
      <w:r>
        <w:rPr>
          <w:spacing w:val="-18"/>
        </w:rPr>
        <w:t xml:space="preserve"> </w:t>
      </w:r>
      <w:r>
        <w:t>которые</w:t>
      </w:r>
      <w:r>
        <w:rPr>
          <w:spacing w:val="-18"/>
        </w:rPr>
        <w:t xml:space="preserve"> </w:t>
      </w:r>
      <w:r>
        <w:t>стимулируют</w:t>
      </w:r>
      <w:r>
        <w:rPr>
          <w:spacing w:val="-16"/>
        </w:rPr>
        <w:t xml:space="preserve"> </w:t>
      </w:r>
      <w:r>
        <w:t>учебную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практическую</w:t>
      </w:r>
      <w:r>
        <w:rPr>
          <w:spacing w:val="-18"/>
        </w:rPr>
        <w:t xml:space="preserve"> </w:t>
      </w:r>
      <w:r>
        <w:t>деятельность</w:t>
      </w:r>
      <w:r>
        <w:rPr>
          <w:spacing w:val="-19"/>
        </w:rPr>
        <w:t xml:space="preserve"> </w:t>
      </w:r>
      <w:r>
        <w:t>обу-</w:t>
      </w:r>
      <w:r>
        <w:rPr>
          <w:spacing w:val="-68"/>
        </w:rPr>
        <w:t xml:space="preserve"> </w:t>
      </w:r>
      <w:r>
        <w:t>чающегося, оказывают положительное влияние на формирование жизненных</w:t>
      </w:r>
      <w:r>
        <w:rPr>
          <w:spacing w:val="1"/>
        </w:rPr>
        <w:t xml:space="preserve"> </w:t>
      </w:r>
      <w:r>
        <w:t>компетенций.</w:t>
      </w:r>
    </w:p>
    <w:p w14:paraId="5907859D" w14:textId="77777777" w:rsidR="001F167D" w:rsidRDefault="00E44A9C">
      <w:pPr>
        <w:pStyle w:val="a3"/>
        <w:ind w:right="1135" w:firstLine="708"/>
      </w:pPr>
      <w:r>
        <w:t>Оценка деятельности педагогических кадров, осуществляющих образова-</w:t>
      </w:r>
      <w:r>
        <w:rPr>
          <w:spacing w:val="1"/>
        </w:rPr>
        <w:t xml:space="preserve"> </w:t>
      </w:r>
      <w:r>
        <w:t>тельную деятельность обучающихся с умственной отсталостью (интеллектуаль-</w:t>
      </w:r>
      <w:r>
        <w:rPr>
          <w:spacing w:val="-67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-67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rPr>
          <w:spacing w:val="-1"/>
        </w:rPr>
        <w:t>(«было»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«стало»)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сложных</w:t>
      </w:r>
      <w:r>
        <w:rPr>
          <w:spacing w:val="-13"/>
        </w:rPr>
        <w:t xml:space="preserve"> </w:t>
      </w:r>
      <w:r>
        <w:t>случаях</w:t>
      </w:r>
      <w:r>
        <w:rPr>
          <w:spacing w:val="-14"/>
        </w:rPr>
        <w:t xml:space="preserve"> </w:t>
      </w:r>
      <w:r>
        <w:t>сохранении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психоэмоционального</w:t>
      </w:r>
      <w:r>
        <w:rPr>
          <w:spacing w:val="-68"/>
        </w:rPr>
        <w:t xml:space="preserve"> </w:t>
      </w:r>
      <w:r>
        <w:t>статуса.</w:t>
      </w:r>
    </w:p>
    <w:p w14:paraId="109DCE46" w14:textId="77777777" w:rsidR="001F167D" w:rsidRDefault="00E44A9C">
      <w:pPr>
        <w:pStyle w:val="a3"/>
        <w:ind w:right="1134" w:firstLine="708"/>
      </w:pPr>
      <w:r>
        <w:t>Оценка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осуществ-</w:t>
      </w:r>
      <w:r>
        <w:rPr>
          <w:spacing w:val="-68"/>
        </w:rPr>
        <w:t xml:space="preserve"> </w:t>
      </w:r>
      <w:r>
        <w:t>ляется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аккредитации,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кад-</w:t>
      </w:r>
      <w:r>
        <w:rPr>
          <w:spacing w:val="-68"/>
        </w:rPr>
        <w:t xml:space="preserve"> </w:t>
      </w:r>
      <w:r>
        <w:t>ров. Она проводится на основе результатов итоговой оценки достижения плани-</w:t>
      </w:r>
      <w:r>
        <w:rPr>
          <w:spacing w:val="-67"/>
        </w:rPr>
        <w:t xml:space="preserve"> </w:t>
      </w:r>
      <w:r>
        <w:t>руемых результатов освоения АООП</w:t>
      </w:r>
      <w:r>
        <w:rPr>
          <w:spacing w:val="-1"/>
        </w:rPr>
        <w:t xml:space="preserve"> </w:t>
      </w:r>
      <w:r>
        <w:t>с учётом:</w:t>
      </w:r>
    </w:p>
    <w:p w14:paraId="10FF1F09" w14:textId="77777777" w:rsidR="001F167D" w:rsidRDefault="00E44A9C">
      <w:pPr>
        <w:pStyle w:val="a4"/>
        <w:numPr>
          <w:ilvl w:val="0"/>
          <w:numId w:val="82"/>
        </w:numPr>
        <w:tabs>
          <w:tab w:val="left" w:pos="1728"/>
        </w:tabs>
        <w:ind w:right="1139" w:firstLine="708"/>
        <w:jc w:val="left"/>
        <w:rPr>
          <w:sz w:val="28"/>
        </w:rPr>
      </w:pPr>
      <w:r>
        <w:rPr>
          <w:sz w:val="28"/>
        </w:rPr>
        <w:t>результатов</w:t>
      </w:r>
      <w:r>
        <w:rPr>
          <w:spacing w:val="38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39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39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9"/>
          <w:sz w:val="28"/>
        </w:rPr>
        <w:t xml:space="preserve"> </w:t>
      </w:r>
      <w:r>
        <w:rPr>
          <w:sz w:val="28"/>
        </w:rPr>
        <w:t>(федераль-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муниципального);</w:t>
      </w:r>
    </w:p>
    <w:p w14:paraId="26565A50" w14:textId="77777777" w:rsidR="001F167D" w:rsidRDefault="00E44A9C">
      <w:pPr>
        <w:pStyle w:val="a4"/>
        <w:numPr>
          <w:ilvl w:val="0"/>
          <w:numId w:val="82"/>
        </w:numPr>
        <w:tabs>
          <w:tab w:val="left" w:pos="1685"/>
        </w:tabs>
        <w:spacing w:line="321" w:lineRule="exact"/>
        <w:ind w:left="1684"/>
        <w:jc w:val="left"/>
        <w:rPr>
          <w:sz w:val="28"/>
        </w:rPr>
      </w:pP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4"/>
          <w:sz w:val="28"/>
        </w:rPr>
        <w:t xml:space="preserve"> </w:t>
      </w:r>
      <w:r>
        <w:rPr>
          <w:sz w:val="28"/>
        </w:rPr>
        <w:t>УО;</w:t>
      </w:r>
    </w:p>
    <w:p w14:paraId="59D371D3" w14:textId="77777777" w:rsidR="001F167D" w:rsidRDefault="00E44A9C">
      <w:pPr>
        <w:pStyle w:val="a4"/>
        <w:numPr>
          <w:ilvl w:val="0"/>
          <w:numId w:val="82"/>
        </w:numPr>
        <w:tabs>
          <w:tab w:val="left" w:pos="1685"/>
        </w:tabs>
        <w:spacing w:line="322" w:lineRule="exact"/>
        <w:ind w:left="1684"/>
        <w:jc w:val="left"/>
        <w:rPr>
          <w:sz w:val="28"/>
        </w:rPr>
      </w:pP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обучающихся.</w:t>
      </w:r>
    </w:p>
    <w:p w14:paraId="1FC27F6D" w14:textId="77777777" w:rsidR="001F167D" w:rsidRDefault="00E44A9C">
      <w:pPr>
        <w:pStyle w:val="a3"/>
        <w:ind w:right="1131" w:firstLine="708"/>
      </w:pPr>
      <w:r>
        <w:t>Предметом оценки в ходе данных процедур является также текущая оце-</w:t>
      </w:r>
      <w:r>
        <w:rPr>
          <w:spacing w:val="1"/>
        </w:rPr>
        <w:t xml:space="preserve"> </w:t>
      </w:r>
      <w:r>
        <w:t>ночная деятельность образовательных организаций и педагогов, и в частности</w:t>
      </w:r>
      <w:r>
        <w:rPr>
          <w:spacing w:val="1"/>
        </w:rPr>
        <w:t xml:space="preserve"> </w:t>
      </w:r>
      <w:r>
        <w:t>отслеживание динамики образовательных достижений обучающихся с умствен-</w:t>
      </w:r>
      <w:r>
        <w:rPr>
          <w:spacing w:val="-67"/>
        </w:rPr>
        <w:t xml:space="preserve"> </w:t>
      </w:r>
      <w:r>
        <w:t>ной отсталостью (интеллектуальными нарушениями) данной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039F2EED" w14:textId="77777777" w:rsidR="001F167D" w:rsidRDefault="00E44A9C">
      <w:pPr>
        <w:pStyle w:val="a3"/>
        <w:ind w:right="1138" w:firstLine="701"/>
      </w:pPr>
      <w:r>
        <w:t>Согласно требованиям Стандарта по завершению реализации АООП про-</w:t>
      </w:r>
      <w:r>
        <w:rPr>
          <w:spacing w:val="1"/>
        </w:rPr>
        <w:t xml:space="preserve"> </w:t>
      </w:r>
      <w:r>
        <w:t xml:space="preserve">водится </w:t>
      </w:r>
      <w:r>
        <w:rPr>
          <w:b/>
        </w:rPr>
        <w:t>итоговая</w:t>
      </w:r>
      <w:r>
        <w:rPr>
          <w:b/>
          <w:spacing w:val="-2"/>
        </w:rPr>
        <w:t xml:space="preserve"> </w:t>
      </w:r>
      <w:r>
        <w:rPr>
          <w:b/>
        </w:rPr>
        <w:t xml:space="preserve">аттестация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испытаний:</w:t>
      </w:r>
    </w:p>
    <w:p w14:paraId="0CD7E1AA" w14:textId="77777777" w:rsidR="001F167D" w:rsidRDefault="00E44A9C">
      <w:pPr>
        <w:pStyle w:val="a3"/>
        <w:spacing w:line="276" w:lineRule="auto"/>
        <w:ind w:right="1133" w:firstLine="701"/>
      </w:pPr>
      <w:r>
        <w:t>первое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усвоения обучающимися русского языка, чтения (литературного чтения), мате-</w:t>
      </w:r>
      <w:r>
        <w:rPr>
          <w:spacing w:val="1"/>
        </w:rPr>
        <w:t xml:space="preserve"> </w:t>
      </w:r>
      <w:r>
        <w:t>матики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социальной жизни;</w:t>
      </w:r>
    </w:p>
    <w:p w14:paraId="50F8E6A3" w14:textId="77777777" w:rsidR="001F167D" w:rsidRDefault="00E44A9C">
      <w:pPr>
        <w:pStyle w:val="a3"/>
        <w:ind w:right="1135" w:firstLine="701"/>
      </w:pPr>
      <w:r>
        <w:t>второе</w:t>
      </w:r>
      <w:r>
        <w:rPr>
          <w:spacing w:val="-11"/>
        </w:rPr>
        <w:t xml:space="preserve"> </w:t>
      </w:r>
      <w:r>
        <w:t>―</w:t>
      </w:r>
      <w:r>
        <w:rPr>
          <w:spacing w:val="-11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выбранному</w:t>
      </w:r>
      <w:r>
        <w:rPr>
          <w:spacing w:val="-15"/>
        </w:rPr>
        <w:t xml:space="preserve"> </w:t>
      </w:r>
      <w:r>
        <w:t>профилю</w:t>
      </w:r>
      <w:r>
        <w:rPr>
          <w:spacing w:val="-68"/>
        </w:rPr>
        <w:t xml:space="preserve"> </w:t>
      </w:r>
      <w:r>
        <w:t>труда.</w:t>
      </w:r>
    </w:p>
    <w:p w14:paraId="77B4D7AC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FC2E73B" w14:textId="77777777" w:rsidR="001F167D" w:rsidRDefault="00E44A9C">
      <w:pPr>
        <w:pStyle w:val="a3"/>
        <w:spacing w:before="74" w:line="242" w:lineRule="auto"/>
        <w:ind w:right="1133" w:firstLine="701"/>
      </w:pPr>
      <w:r>
        <w:lastRenderedPageBreak/>
        <w:t>Организация самостоятельно разрабатывает содержание и процедуру про-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итоговой аттестации.</w:t>
      </w:r>
    </w:p>
    <w:p w14:paraId="232DA51E" w14:textId="77777777" w:rsidR="001F167D" w:rsidRDefault="00E44A9C">
      <w:pPr>
        <w:pStyle w:val="a3"/>
        <w:ind w:right="1134" w:firstLine="701"/>
        <w:jc w:val="right"/>
      </w:pP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итоговой</w:t>
      </w:r>
      <w:r>
        <w:rPr>
          <w:spacing w:val="-15"/>
        </w:rPr>
        <w:t xml:space="preserve"> </w:t>
      </w:r>
      <w:r>
        <w:t>аттестации</w:t>
      </w:r>
      <w:r>
        <w:rPr>
          <w:spacing w:val="-15"/>
        </w:rPr>
        <w:t xml:space="preserve"> </w:t>
      </w:r>
      <w:r>
        <w:t>оцениваются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«зачет»</w:t>
      </w:r>
      <w:r>
        <w:rPr>
          <w:spacing w:val="-17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«не</w:t>
      </w:r>
      <w:r>
        <w:rPr>
          <w:spacing w:val="-14"/>
        </w:rPr>
        <w:t xml:space="preserve"> </w:t>
      </w:r>
      <w:r>
        <w:t>зачет».</w:t>
      </w:r>
      <w:r>
        <w:rPr>
          <w:spacing w:val="-67"/>
        </w:rPr>
        <w:t xml:space="preserve"> </w:t>
      </w:r>
      <w:r>
        <w:t>При оценке итоговых предметных результатов из всего спектра оценок вы-</w:t>
      </w:r>
      <w:r>
        <w:rPr>
          <w:spacing w:val="1"/>
        </w:rPr>
        <w:t xml:space="preserve"> </w:t>
      </w:r>
      <w:r>
        <w:rPr>
          <w:spacing w:val="-1"/>
        </w:rPr>
        <w:t>бирают</w:t>
      </w:r>
      <w:r>
        <w:rPr>
          <w:spacing w:val="-19"/>
        </w:rPr>
        <w:t xml:space="preserve"> </w:t>
      </w:r>
      <w:r>
        <w:rPr>
          <w:spacing w:val="-1"/>
        </w:rPr>
        <w:t>такие,</w:t>
      </w:r>
      <w:r>
        <w:rPr>
          <w:spacing w:val="-18"/>
        </w:rPr>
        <w:t xml:space="preserve"> </w:t>
      </w:r>
      <w:r>
        <w:t>которые</w:t>
      </w:r>
      <w:r>
        <w:rPr>
          <w:spacing w:val="-18"/>
        </w:rPr>
        <w:t xml:space="preserve"> </w:t>
      </w:r>
      <w:r>
        <w:t>стимулируют</w:t>
      </w:r>
      <w:r>
        <w:rPr>
          <w:spacing w:val="-16"/>
        </w:rPr>
        <w:t xml:space="preserve"> </w:t>
      </w:r>
      <w:r>
        <w:t>учебную</w:t>
      </w:r>
      <w:r>
        <w:rPr>
          <w:spacing w:val="-1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практическую</w:t>
      </w:r>
      <w:r>
        <w:rPr>
          <w:spacing w:val="-18"/>
        </w:rPr>
        <w:t xml:space="preserve"> </w:t>
      </w:r>
      <w:r>
        <w:t>деятельность</w:t>
      </w:r>
      <w:r>
        <w:rPr>
          <w:spacing w:val="-19"/>
        </w:rPr>
        <w:t xml:space="preserve"> </w:t>
      </w:r>
      <w:r>
        <w:t>обу-</w:t>
      </w:r>
      <w:r>
        <w:rPr>
          <w:spacing w:val="-67"/>
        </w:rPr>
        <w:t xml:space="preserve"> </w:t>
      </w:r>
      <w:r>
        <w:t>чающегося,</w:t>
      </w:r>
      <w:r>
        <w:rPr>
          <w:spacing w:val="50"/>
        </w:rPr>
        <w:t xml:space="preserve"> </w:t>
      </w:r>
      <w:r>
        <w:t>оказывают</w:t>
      </w:r>
      <w:r>
        <w:rPr>
          <w:spacing w:val="53"/>
        </w:rPr>
        <w:t xml:space="preserve"> </w:t>
      </w:r>
      <w:r>
        <w:t>положительное</w:t>
      </w:r>
      <w:r>
        <w:rPr>
          <w:spacing w:val="51"/>
        </w:rPr>
        <w:t xml:space="preserve"> </w:t>
      </w:r>
      <w:r>
        <w:t>влияние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формирование</w:t>
      </w:r>
      <w:r>
        <w:rPr>
          <w:spacing w:val="54"/>
        </w:rPr>
        <w:t xml:space="preserve"> </w:t>
      </w:r>
      <w:r>
        <w:t>жизненных</w:t>
      </w:r>
    </w:p>
    <w:p w14:paraId="29242BEB" w14:textId="77777777" w:rsidR="001F167D" w:rsidRDefault="00E44A9C">
      <w:pPr>
        <w:pStyle w:val="a3"/>
        <w:spacing w:line="320" w:lineRule="exact"/>
        <w:jc w:val="left"/>
      </w:pPr>
      <w:r>
        <w:t>компетенций.</w:t>
      </w:r>
    </w:p>
    <w:p w14:paraId="6BB59CCD" w14:textId="77777777" w:rsidR="001F167D" w:rsidRDefault="00E44A9C">
      <w:pPr>
        <w:pStyle w:val="a3"/>
        <w:ind w:right="1131" w:firstLine="708"/>
      </w:pPr>
      <w:r>
        <w:t>Оценка деятельности педагогических кадров, осуществляющих образова-</w:t>
      </w:r>
      <w:r>
        <w:rPr>
          <w:spacing w:val="1"/>
        </w:rPr>
        <w:t xml:space="preserve"> </w:t>
      </w:r>
      <w:r>
        <w:t>тельную деятельность обучающихся с умственной отсталостью (интеллектуаль-</w:t>
      </w:r>
      <w:r>
        <w:rPr>
          <w:spacing w:val="-67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-67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rPr>
          <w:spacing w:val="-1"/>
        </w:rPr>
        <w:t>(«было»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«стало»)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сложных</w:t>
      </w:r>
      <w:r>
        <w:rPr>
          <w:spacing w:val="-13"/>
        </w:rPr>
        <w:t xml:space="preserve"> </w:t>
      </w:r>
      <w:r>
        <w:t>случаях</w:t>
      </w:r>
      <w:r>
        <w:rPr>
          <w:spacing w:val="-14"/>
        </w:rPr>
        <w:t xml:space="preserve"> </w:t>
      </w:r>
      <w:r>
        <w:t>сохранении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психоэмоционального</w:t>
      </w:r>
      <w:r>
        <w:rPr>
          <w:spacing w:val="-68"/>
        </w:rPr>
        <w:t xml:space="preserve"> </w:t>
      </w:r>
      <w:r>
        <w:t>статуса.</w:t>
      </w:r>
    </w:p>
    <w:p w14:paraId="314D5AC9" w14:textId="77777777" w:rsidR="001F167D" w:rsidRDefault="00E44A9C">
      <w:pPr>
        <w:pStyle w:val="a3"/>
        <w:ind w:right="1136" w:firstLine="708"/>
      </w:pPr>
      <w:r>
        <w:t>Оценка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осуществ-</w:t>
      </w:r>
      <w:r>
        <w:rPr>
          <w:spacing w:val="-67"/>
        </w:rPr>
        <w:t xml:space="preserve"> </w:t>
      </w:r>
      <w:r>
        <w:t>ляется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аккредитации,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кад-</w:t>
      </w:r>
      <w:r>
        <w:rPr>
          <w:spacing w:val="-68"/>
        </w:rPr>
        <w:t xml:space="preserve"> </w:t>
      </w:r>
      <w:r>
        <w:t>ров. Она проводится на основе результатов итоговой оценки достижения плани-</w:t>
      </w:r>
      <w:r>
        <w:rPr>
          <w:spacing w:val="-67"/>
        </w:rPr>
        <w:t xml:space="preserve"> </w:t>
      </w:r>
      <w:r>
        <w:t>руемых результатов освоения АООП</w:t>
      </w:r>
      <w:r>
        <w:rPr>
          <w:spacing w:val="-1"/>
        </w:rPr>
        <w:t xml:space="preserve"> </w:t>
      </w:r>
      <w:r>
        <w:t>с учётом:</w:t>
      </w:r>
    </w:p>
    <w:p w14:paraId="7FA0A3A9" w14:textId="77777777" w:rsidR="001F167D" w:rsidRDefault="00E44A9C">
      <w:pPr>
        <w:pStyle w:val="a4"/>
        <w:numPr>
          <w:ilvl w:val="0"/>
          <w:numId w:val="82"/>
        </w:numPr>
        <w:tabs>
          <w:tab w:val="left" w:pos="1728"/>
        </w:tabs>
        <w:ind w:right="1139" w:firstLine="708"/>
        <w:jc w:val="left"/>
        <w:rPr>
          <w:sz w:val="28"/>
        </w:rPr>
      </w:pPr>
      <w:r>
        <w:rPr>
          <w:sz w:val="28"/>
        </w:rPr>
        <w:t>результатов</w:t>
      </w:r>
      <w:r>
        <w:rPr>
          <w:spacing w:val="38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39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39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9"/>
          <w:sz w:val="28"/>
        </w:rPr>
        <w:t xml:space="preserve"> </w:t>
      </w:r>
      <w:r>
        <w:rPr>
          <w:sz w:val="28"/>
        </w:rPr>
        <w:t>(федераль-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муниципального);</w:t>
      </w:r>
    </w:p>
    <w:p w14:paraId="50B39802" w14:textId="77777777" w:rsidR="001F167D" w:rsidRDefault="00E44A9C">
      <w:pPr>
        <w:pStyle w:val="a4"/>
        <w:numPr>
          <w:ilvl w:val="0"/>
          <w:numId w:val="82"/>
        </w:numPr>
        <w:tabs>
          <w:tab w:val="left" w:pos="1685"/>
        </w:tabs>
        <w:spacing w:line="321" w:lineRule="exact"/>
        <w:ind w:left="1684"/>
        <w:jc w:val="left"/>
        <w:rPr>
          <w:sz w:val="28"/>
        </w:rPr>
      </w:pP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АООП</w:t>
      </w:r>
      <w:r>
        <w:rPr>
          <w:spacing w:val="-4"/>
          <w:sz w:val="28"/>
        </w:rPr>
        <w:t xml:space="preserve"> </w:t>
      </w:r>
      <w:r>
        <w:rPr>
          <w:sz w:val="28"/>
        </w:rPr>
        <w:t>ОО;</w:t>
      </w:r>
    </w:p>
    <w:p w14:paraId="14DB6A42" w14:textId="77777777" w:rsidR="001F167D" w:rsidRDefault="00E44A9C">
      <w:pPr>
        <w:pStyle w:val="a4"/>
        <w:numPr>
          <w:ilvl w:val="0"/>
          <w:numId w:val="82"/>
        </w:numPr>
        <w:tabs>
          <w:tab w:val="left" w:pos="1685"/>
        </w:tabs>
        <w:spacing w:line="322" w:lineRule="exact"/>
        <w:ind w:left="1684"/>
        <w:jc w:val="left"/>
        <w:rPr>
          <w:sz w:val="28"/>
        </w:rPr>
      </w:pP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обучающихся.</w:t>
      </w:r>
    </w:p>
    <w:p w14:paraId="40881E2C" w14:textId="77777777" w:rsidR="001F167D" w:rsidRDefault="00E44A9C">
      <w:pPr>
        <w:pStyle w:val="a3"/>
        <w:ind w:right="1132" w:firstLine="708"/>
      </w:pPr>
      <w:r>
        <w:t>Предметом оценки в ходе данных процедур является также текущая оце-</w:t>
      </w:r>
      <w:r>
        <w:rPr>
          <w:spacing w:val="1"/>
        </w:rPr>
        <w:t xml:space="preserve"> </w:t>
      </w:r>
      <w:r>
        <w:t>ночная деятельность образовательных организаций и педагогов, и в частности</w:t>
      </w:r>
      <w:r>
        <w:rPr>
          <w:spacing w:val="1"/>
        </w:rPr>
        <w:t xml:space="preserve"> </w:t>
      </w:r>
      <w:r>
        <w:t>отслеживание динамики образовательных достижений обучающихся с умствен-</w:t>
      </w:r>
      <w:r>
        <w:rPr>
          <w:spacing w:val="-67"/>
        </w:rPr>
        <w:t xml:space="preserve"> </w:t>
      </w:r>
      <w:r>
        <w:t>ной отсталостью (интеллектуальными нарушениями) данной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40FA60AA" w14:textId="77777777" w:rsidR="001F167D" w:rsidRDefault="001F167D">
      <w:pPr>
        <w:pStyle w:val="a3"/>
        <w:spacing w:before="8"/>
        <w:ind w:left="0"/>
        <w:jc w:val="left"/>
        <w:rPr>
          <w:sz w:val="41"/>
        </w:rPr>
      </w:pPr>
    </w:p>
    <w:p w14:paraId="605B3C10" w14:textId="77777777" w:rsidR="001F167D" w:rsidRDefault="00E44A9C">
      <w:pPr>
        <w:pStyle w:val="11"/>
        <w:numPr>
          <w:ilvl w:val="0"/>
          <w:numId w:val="96"/>
        </w:numPr>
        <w:tabs>
          <w:tab w:val="left" w:pos="4162"/>
        </w:tabs>
        <w:spacing w:before="1"/>
        <w:ind w:left="4161" w:hanging="423"/>
        <w:jc w:val="left"/>
        <w:rPr>
          <w:rFonts w:ascii="Cambria" w:hAnsi="Cambria"/>
        </w:rPr>
      </w:pPr>
      <w:bookmarkStart w:id="7" w:name="_bookmark5"/>
      <w:bookmarkEnd w:id="7"/>
      <w:r>
        <w:rPr>
          <w:rFonts w:ascii="Cambria" w:hAnsi="Cambria"/>
        </w:rPr>
        <w:t>Содержательный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раздел</w:t>
      </w:r>
    </w:p>
    <w:p w14:paraId="271C17A4" w14:textId="77777777" w:rsidR="001F167D" w:rsidRDefault="00E44A9C">
      <w:pPr>
        <w:pStyle w:val="a4"/>
        <w:numPr>
          <w:ilvl w:val="1"/>
          <w:numId w:val="81"/>
        </w:numPr>
        <w:tabs>
          <w:tab w:val="left" w:pos="1399"/>
        </w:tabs>
        <w:spacing w:before="247" w:line="276" w:lineRule="auto"/>
        <w:ind w:right="1233" w:hanging="3517"/>
        <w:jc w:val="left"/>
        <w:rPr>
          <w:rFonts w:ascii="Cambria" w:hAnsi="Cambria"/>
          <w:b/>
          <w:sz w:val="26"/>
        </w:rPr>
      </w:pPr>
      <w:r>
        <w:rPr>
          <w:rFonts w:ascii="Cambria" w:hAnsi="Cambria"/>
          <w:b/>
          <w:sz w:val="26"/>
        </w:rPr>
        <w:t>Программы отдельных учебных предметов, курсов коррекционно-раз-</w:t>
      </w:r>
      <w:r>
        <w:rPr>
          <w:rFonts w:ascii="Cambria" w:hAnsi="Cambria"/>
          <w:b/>
          <w:spacing w:val="-55"/>
          <w:sz w:val="26"/>
        </w:rPr>
        <w:t xml:space="preserve"> </w:t>
      </w:r>
      <w:r>
        <w:rPr>
          <w:rFonts w:ascii="Cambria" w:hAnsi="Cambria"/>
          <w:b/>
          <w:sz w:val="26"/>
        </w:rPr>
        <w:t>вивающей</w:t>
      </w:r>
      <w:r>
        <w:rPr>
          <w:rFonts w:ascii="Cambria" w:hAnsi="Cambria"/>
          <w:b/>
          <w:spacing w:val="-2"/>
          <w:sz w:val="26"/>
        </w:rPr>
        <w:t xml:space="preserve"> </w:t>
      </w:r>
      <w:r>
        <w:rPr>
          <w:rFonts w:ascii="Cambria" w:hAnsi="Cambria"/>
          <w:b/>
          <w:sz w:val="26"/>
        </w:rPr>
        <w:t>области</w:t>
      </w:r>
    </w:p>
    <w:p w14:paraId="7BC3C2A5" w14:textId="77777777" w:rsidR="001F167D" w:rsidRDefault="001F167D">
      <w:pPr>
        <w:pStyle w:val="a3"/>
        <w:spacing w:before="11"/>
        <w:ind w:left="0"/>
        <w:jc w:val="left"/>
        <w:rPr>
          <w:rFonts w:ascii="Cambria"/>
          <w:b/>
          <w:sz w:val="40"/>
        </w:rPr>
      </w:pPr>
    </w:p>
    <w:p w14:paraId="200F2C81" w14:textId="77777777" w:rsidR="001F167D" w:rsidRDefault="00E44A9C">
      <w:pPr>
        <w:pStyle w:val="a3"/>
        <w:ind w:left="870" w:right="1128" w:firstLine="708"/>
      </w:pPr>
      <w:r>
        <w:t>Согласно требованиям Стандарта, программы отдельных учебных пред-</w:t>
      </w:r>
      <w:r>
        <w:rPr>
          <w:spacing w:val="1"/>
        </w:rPr>
        <w:t xml:space="preserve"> </w:t>
      </w:r>
      <w:r>
        <w:t>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образовательной программы начального общего образования. Про-</w:t>
      </w:r>
      <w:r>
        <w:rPr>
          <w:spacing w:val="1"/>
        </w:rPr>
        <w:t xml:space="preserve"> </w:t>
      </w:r>
      <w:r>
        <w:t>граммы разработаны на основе требований к результатам освоения образова-</w:t>
      </w:r>
      <w:r>
        <w:rPr>
          <w:spacing w:val="1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программы формирования</w:t>
      </w:r>
      <w:r>
        <w:rPr>
          <w:spacing w:val="4"/>
        </w:rPr>
        <w:t xml:space="preserve"> </w:t>
      </w:r>
      <w:r>
        <w:t>БУД.</w:t>
      </w:r>
    </w:p>
    <w:p w14:paraId="012B0E62" w14:textId="77777777" w:rsidR="001F167D" w:rsidRDefault="00E44A9C">
      <w:pPr>
        <w:pStyle w:val="a3"/>
        <w:spacing w:before="1" w:line="322" w:lineRule="exact"/>
        <w:ind w:left="1578"/>
      </w:pPr>
      <w:r>
        <w:t>Каждая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содержит:</w:t>
      </w:r>
    </w:p>
    <w:p w14:paraId="6BD37DF2" w14:textId="77777777" w:rsidR="001F167D" w:rsidRDefault="00E44A9C">
      <w:pPr>
        <w:pStyle w:val="a4"/>
        <w:numPr>
          <w:ilvl w:val="2"/>
          <w:numId w:val="81"/>
        </w:numPr>
        <w:tabs>
          <w:tab w:val="left" w:pos="1884"/>
        </w:tabs>
        <w:spacing w:line="322" w:lineRule="exact"/>
        <w:ind w:hanging="306"/>
        <w:rPr>
          <w:sz w:val="28"/>
        </w:rPr>
      </w:pPr>
      <w:r>
        <w:rPr>
          <w:sz w:val="28"/>
        </w:rPr>
        <w:t>пояснительную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записку;</w:t>
      </w:r>
    </w:p>
    <w:p w14:paraId="2B939D89" w14:textId="77777777" w:rsidR="001F167D" w:rsidRDefault="00E44A9C">
      <w:pPr>
        <w:pStyle w:val="a4"/>
        <w:numPr>
          <w:ilvl w:val="2"/>
          <w:numId w:val="81"/>
        </w:numPr>
        <w:tabs>
          <w:tab w:val="left" w:pos="1885"/>
        </w:tabs>
        <w:ind w:left="1884" w:hanging="307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14:paraId="590F5015" w14:textId="77777777" w:rsidR="001F167D" w:rsidRDefault="00E44A9C">
      <w:pPr>
        <w:pStyle w:val="a4"/>
        <w:numPr>
          <w:ilvl w:val="2"/>
          <w:numId w:val="81"/>
        </w:numPr>
        <w:tabs>
          <w:tab w:val="left" w:pos="1884"/>
        </w:tabs>
        <w:spacing w:before="2"/>
        <w:ind w:hanging="306"/>
        <w:rPr>
          <w:sz w:val="28"/>
        </w:rPr>
      </w:pPr>
      <w:r>
        <w:rPr>
          <w:sz w:val="28"/>
        </w:rPr>
        <w:t>планируемые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14:paraId="3B802220" w14:textId="77777777" w:rsidR="001F167D" w:rsidRDefault="001F167D">
      <w:pPr>
        <w:pStyle w:val="a3"/>
        <w:spacing w:before="11"/>
        <w:ind w:left="0"/>
        <w:jc w:val="left"/>
        <w:rPr>
          <w:sz w:val="27"/>
        </w:rPr>
      </w:pPr>
    </w:p>
    <w:p w14:paraId="3DAA0010" w14:textId="77777777" w:rsidR="001F167D" w:rsidRDefault="00E44A9C">
      <w:pPr>
        <w:pStyle w:val="a3"/>
        <w:spacing w:line="322" w:lineRule="exact"/>
        <w:ind w:left="1578"/>
      </w:pPr>
      <w:r>
        <w:t>В</w:t>
      </w:r>
      <w:r>
        <w:rPr>
          <w:spacing w:val="-2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«Просвещение»</w:t>
      </w:r>
      <w:r>
        <w:rPr>
          <w:spacing w:val="65"/>
        </w:rPr>
        <w:t xml:space="preserve"> </w:t>
      </w:r>
      <w:r>
        <w:t>входят</w:t>
      </w:r>
      <w:r>
        <w:rPr>
          <w:spacing w:val="67"/>
        </w:rPr>
        <w:t xml:space="preserve"> </w:t>
      </w:r>
      <w:r>
        <w:t>следующие учебники:</w:t>
      </w:r>
    </w:p>
    <w:p w14:paraId="3DD148DE" w14:textId="77777777" w:rsidR="001F167D" w:rsidRDefault="00E44A9C">
      <w:pPr>
        <w:pStyle w:val="a3"/>
        <w:ind w:left="798" w:right="1116"/>
        <w:jc w:val="center"/>
      </w:pPr>
      <w:r>
        <w:t>1-4</w:t>
      </w:r>
      <w:r>
        <w:rPr>
          <w:spacing w:val="-2"/>
        </w:rPr>
        <w:t xml:space="preserve"> </w:t>
      </w:r>
      <w:r>
        <w:t>класс</w:t>
      </w:r>
    </w:p>
    <w:p w14:paraId="20E54B6F" w14:textId="77777777" w:rsidR="001F167D" w:rsidRDefault="001F167D">
      <w:pPr>
        <w:jc w:val="center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315"/>
        <w:gridCol w:w="7633"/>
      </w:tblGrid>
      <w:tr w:rsidR="001F167D" w14:paraId="3676AC1A" w14:textId="77777777">
        <w:trPr>
          <w:trHeight w:val="633"/>
        </w:trPr>
        <w:tc>
          <w:tcPr>
            <w:tcW w:w="1800" w:type="dxa"/>
          </w:tcPr>
          <w:p w14:paraId="178BB28D" w14:textId="77777777" w:rsidR="001F167D" w:rsidRDefault="00E44A9C">
            <w:pPr>
              <w:pStyle w:val="TableParagraph"/>
              <w:ind w:left="167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315" w:type="dxa"/>
          </w:tcPr>
          <w:p w14:paraId="654D7ACD" w14:textId="77777777" w:rsidR="001F167D" w:rsidRDefault="00E44A9C">
            <w:pPr>
              <w:pStyle w:val="TableParagraph"/>
              <w:ind w:left="16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7633" w:type="dxa"/>
          </w:tcPr>
          <w:p w14:paraId="686CF16C" w14:textId="77777777" w:rsidR="001F167D" w:rsidRDefault="00E44A9C">
            <w:pPr>
              <w:pStyle w:val="TableParagraph"/>
              <w:spacing w:line="272" w:lineRule="exact"/>
              <w:ind w:left="3350" w:right="3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</w:tc>
      </w:tr>
      <w:tr w:rsidR="001F167D" w14:paraId="12B2C71C" w14:textId="77777777">
        <w:trPr>
          <w:trHeight w:val="2759"/>
        </w:trPr>
        <w:tc>
          <w:tcPr>
            <w:tcW w:w="1800" w:type="dxa"/>
            <w:vMerge w:val="restart"/>
          </w:tcPr>
          <w:p w14:paraId="01B5428E" w14:textId="77777777" w:rsidR="001F167D" w:rsidRDefault="00E44A9C">
            <w:pPr>
              <w:pStyle w:val="TableParagraph"/>
              <w:ind w:left="167" w:right="288"/>
              <w:rPr>
                <w:sz w:val="24"/>
              </w:rPr>
            </w:pPr>
            <w:r>
              <w:rPr>
                <w:sz w:val="24"/>
              </w:rPr>
              <w:t>Язык и рече-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315" w:type="dxa"/>
          </w:tcPr>
          <w:p w14:paraId="21C704A6" w14:textId="77777777" w:rsidR="001F167D" w:rsidRDefault="00E44A9C">
            <w:pPr>
              <w:pStyle w:val="TableParagraph"/>
              <w:ind w:left="168" w:right="284"/>
              <w:rPr>
                <w:sz w:val="24"/>
              </w:rPr>
            </w:pPr>
            <w:r>
              <w:rPr>
                <w:spacing w:val="-1"/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633" w:type="dxa"/>
          </w:tcPr>
          <w:p w14:paraId="6B0A1D96" w14:textId="77777777" w:rsidR="001F167D" w:rsidRDefault="00E44A9C">
            <w:pPr>
              <w:pStyle w:val="TableParagraph"/>
              <w:ind w:left="111" w:right="117" w:firstLine="439"/>
              <w:rPr>
                <w:sz w:val="24"/>
              </w:rPr>
            </w:pPr>
            <w:r>
              <w:rPr>
                <w:sz w:val="24"/>
              </w:rPr>
              <w:t>Букварь.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 Аксенова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Шишкова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ОАО 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1классов</w:t>
            </w:r>
          </w:p>
          <w:p w14:paraId="7E1DE6B2" w14:textId="77777777" w:rsidR="001F167D" w:rsidRDefault="001F167D">
            <w:pPr>
              <w:pStyle w:val="TableParagraph"/>
              <w:spacing w:before="4"/>
              <w:rPr>
                <w:sz w:val="23"/>
              </w:rPr>
            </w:pPr>
          </w:p>
          <w:p w14:paraId="5C282762" w14:textId="77777777" w:rsidR="001F167D" w:rsidRDefault="00E44A9C">
            <w:pPr>
              <w:pStyle w:val="TableParagraph"/>
              <w:spacing w:before="1"/>
              <w:ind w:left="111" w:firstLine="43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Якубовская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Э.В.,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"Изда-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2 классов</w:t>
            </w:r>
          </w:p>
          <w:p w14:paraId="0B7BCA06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Якубовская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Коршунова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2018г. для 3 классов</w:t>
            </w:r>
          </w:p>
          <w:p w14:paraId="2701FF7B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Якубовская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Коршунова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2018г. для 4 классов</w:t>
            </w:r>
          </w:p>
        </w:tc>
      </w:tr>
      <w:tr w:rsidR="001F167D" w14:paraId="4AE9F4DC" w14:textId="77777777">
        <w:trPr>
          <w:trHeight w:val="2760"/>
        </w:trPr>
        <w:tc>
          <w:tcPr>
            <w:tcW w:w="1800" w:type="dxa"/>
            <w:vMerge/>
            <w:tcBorders>
              <w:top w:val="nil"/>
            </w:tcBorders>
          </w:tcPr>
          <w:p w14:paraId="6F8D443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197E603A" w14:textId="77777777" w:rsidR="001F167D" w:rsidRDefault="00E44A9C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633" w:type="dxa"/>
          </w:tcPr>
          <w:p w14:paraId="203E42C0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Букварь.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Аксенова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Шишкова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"Издательство "Просвещение"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1классов</w:t>
            </w:r>
          </w:p>
          <w:p w14:paraId="0F9383A3" w14:textId="77777777" w:rsidR="001F167D" w:rsidRDefault="001F167D">
            <w:pPr>
              <w:pStyle w:val="TableParagraph"/>
              <w:spacing w:before="5"/>
              <w:rPr>
                <w:sz w:val="23"/>
              </w:rPr>
            </w:pPr>
          </w:p>
          <w:p w14:paraId="292DCD6C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Ильина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С.Ю.,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Аксенова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"Издатель-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2 классов</w:t>
            </w:r>
          </w:p>
          <w:p w14:paraId="5D2E6D77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Ильина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С.Ю.,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3 классов</w:t>
            </w:r>
          </w:p>
          <w:p w14:paraId="592A6823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Ильина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4 классов</w:t>
            </w:r>
          </w:p>
        </w:tc>
      </w:tr>
      <w:tr w:rsidR="001F167D" w14:paraId="26037938" w14:textId="77777777">
        <w:trPr>
          <w:trHeight w:val="2483"/>
        </w:trPr>
        <w:tc>
          <w:tcPr>
            <w:tcW w:w="1800" w:type="dxa"/>
            <w:vMerge/>
            <w:tcBorders>
              <w:top w:val="nil"/>
            </w:tcBorders>
          </w:tcPr>
          <w:p w14:paraId="0C63763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5EBACABC" w14:textId="77777777" w:rsidR="001F167D" w:rsidRDefault="00E44A9C">
            <w:pPr>
              <w:pStyle w:val="TableParagraph"/>
              <w:ind w:left="168" w:right="189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633" w:type="dxa"/>
          </w:tcPr>
          <w:p w14:paraId="3F007553" w14:textId="77777777" w:rsidR="001F167D" w:rsidRDefault="00E44A9C">
            <w:pPr>
              <w:pStyle w:val="TableParagraph"/>
              <w:ind w:left="111" w:right="117" w:firstLine="439"/>
              <w:rPr>
                <w:sz w:val="24"/>
              </w:rPr>
            </w:pPr>
            <w:r>
              <w:rPr>
                <w:sz w:val="24"/>
              </w:rPr>
              <w:t>Речевая практика.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Комарова С.В. ОАО 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1классов</w:t>
            </w:r>
          </w:p>
          <w:p w14:paraId="0FA1C1A1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"Просвеще-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2 классов</w:t>
            </w:r>
          </w:p>
          <w:p w14:paraId="4B8DF41C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"Просвеще-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2018г. для 3 классов</w:t>
            </w:r>
          </w:p>
          <w:p w14:paraId="1FDABFF9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"Просвеще-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2018г. для 4 классов</w:t>
            </w:r>
          </w:p>
        </w:tc>
      </w:tr>
      <w:tr w:rsidR="001F167D" w14:paraId="550D089E" w14:textId="77777777">
        <w:trPr>
          <w:trHeight w:val="2483"/>
        </w:trPr>
        <w:tc>
          <w:tcPr>
            <w:tcW w:w="1800" w:type="dxa"/>
          </w:tcPr>
          <w:p w14:paraId="6E4E10F0" w14:textId="77777777" w:rsidR="001F167D" w:rsidRDefault="00E44A9C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15" w:type="dxa"/>
          </w:tcPr>
          <w:p w14:paraId="43ECBED9" w14:textId="77777777" w:rsidR="001F167D" w:rsidRDefault="00E44A9C">
            <w:pPr>
              <w:pStyle w:val="TableParagraph"/>
              <w:ind w:left="168" w:right="254"/>
              <w:rPr>
                <w:sz w:val="24"/>
              </w:rPr>
            </w:pPr>
            <w:r>
              <w:rPr>
                <w:spacing w:val="-1"/>
                <w:sz w:val="24"/>
              </w:rPr>
              <w:t>Матема-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</w:p>
        </w:tc>
        <w:tc>
          <w:tcPr>
            <w:tcW w:w="7633" w:type="dxa"/>
          </w:tcPr>
          <w:p w14:paraId="6C6267D1" w14:textId="77777777" w:rsidR="001F167D" w:rsidRDefault="00E44A9C">
            <w:pPr>
              <w:pStyle w:val="TableParagraph"/>
              <w:ind w:left="111" w:right="103" w:firstLine="439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Алышева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1классов</w:t>
            </w:r>
          </w:p>
          <w:p w14:paraId="1635A6BA" w14:textId="77777777" w:rsidR="001F167D" w:rsidRDefault="00E44A9C">
            <w:pPr>
              <w:pStyle w:val="TableParagraph"/>
              <w:ind w:left="111" w:right="103" w:firstLine="439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Алышева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2 классов</w:t>
            </w:r>
          </w:p>
          <w:p w14:paraId="2349F355" w14:textId="77777777" w:rsidR="001F167D" w:rsidRDefault="00E44A9C">
            <w:pPr>
              <w:pStyle w:val="TableParagraph"/>
              <w:ind w:left="111" w:right="101" w:firstLine="439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Алышева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2018г. для 3 классов</w:t>
            </w:r>
          </w:p>
          <w:p w14:paraId="6708BB79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Алышева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Т.В.,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Яковлева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М.ОАО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"Издатель-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2018г. для 4 классов</w:t>
            </w:r>
          </w:p>
        </w:tc>
      </w:tr>
      <w:tr w:rsidR="001F167D" w14:paraId="1B76F2DA" w14:textId="77777777">
        <w:trPr>
          <w:trHeight w:val="3160"/>
        </w:trPr>
        <w:tc>
          <w:tcPr>
            <w:tcW w:w="1800" w:type="dxa"/>
          </w:tcPr>
          <w:p w14:paraId="7010724F" w14:textId="77777777" w:rsidR="001F167D" w:rsidRDefault="00E44A9C">
            <w:pPr>
              <w:pStyle w:val="TableParagraph"/>
              <w:ind w:left="167" w:right="284"/>
              <w:rPr>
                <w:sz w:val="24"/>
              </w:rPr>
            </w:pPr>
            <w:r>
              <w:rPr>
                <w:sz w:val="24"/>
              </w:rPr>
              <w:t>Естествозна-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1315" w:type="dxa"/>
          </w:tcPr>
          <w:p w14:paraId="41FE2388" w14:textId="77777777" w:rsidR="001F167D" w:rsidRDefault="00E44A9C">
            <w:pPr>
              <w:pStyle w:val="TableParagraph"/>
              <w:ind w:left="168" w:right="138"/>
              <w:rPr>
                <w:sz w:val="24"/>
              </w:rPr>
            </w:pPr>
            <w:r>
              <w:rPr>
                <w:sz w:val="24"/>
              </w:rPr>
              <w:t>Мир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633" w:type="dxa"/>
          </w:tcPr>
          <w:p w14:paraId="4DA5E25C" w14:textId="77777777" w:rsidR="001F167D" w:rsidRDefault="00E44A9C">
            <w:pPr>
              <w:pStyle w:val="TableParagraph"/>
              <w:spacing w:line="276" w:lineRule="auto"/>
              <w:ind w:left="111" w:right="94" w:firstLine="439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умствен-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отсталостью) с интеллет нарушениями). Кудрина С.В. ООО «Изда-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 ВЛАДОС»,</w:t>
            </w:r>
          </w:p>
          <w:p w14:paraId="6FE9C7F9" w14:textId="77777777" w:rsidR="001F167D" w:rsidRDefault="00E44A9C">
            <w:pPr>
              <w:pStyle w:val="TableParagraph"/>
              <w:ind w:left="111" w:right="96" w:firstLine="4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Матвеева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Н.Б.,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Ярочкина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Попова М.А., Куртова Т.О.ОАО "Издательство "Просвещение" 2017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1классов</w:t>
            </w:r>
          </w:p>
          <w:p w14:paraId="76A99284" w14:textId="77777777" w:rsidR="001F167D" w:rsidRDefault="00E44A9C">
            <w:pPr>
              <w:pStyle w:val="TableParagraph"/>
              <w:ind w:left="111" w:right="100" w:firstLine="439"/>
              <w:jc w:val="both"/>
              <w:rPr>
                <w:sz w:val="24"/>
              </w:rPr>
            </w:pPr>
            <w:r>
              <w:rPr>
                <w:sz w:val="24"/>
              </w:rPr>
              <w:t>Мир природы и человека. В 2 частях.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Матвеева Н.Б., Котина М.С.,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Т.О.ОАО "Издательство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6266C3EB" w14:textId="77777777" w:rsidR="001F167D" w:rsidRDefault="00E44A9C">
            <w:pPr>
              <w:pStyle w:val="TableParagraph"/>
              <w:spacing w:line="270" w:lineRule="atLeast"/>
              <w:ind w:left="111" w:right="102" w:firstLine="439"/>
              <w:jc w:val="both"/>
              <w:rPr>
                <w:sz w:val="24"/>
              </w:rPr>
            </w:pPr>
            <w:r>
              <w:rPr>
                <w:sz w:val="24"/>
              </w:rPr>
              <w:t>Мир природы и человека. В 2 частях.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Матвеева Н. Б., Ярочкина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А., Попова М. А.ОАО "Издательство "Просвещение" 2018г. для 3 клас-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</w:p>
        </w:tc>
      </w:tr>
    </w:tbl>
    <w:p w14:paraId="3D4F5EED" w14:textId="77777777" w:rsidR="001F167D" w:rsidRDefault="001F167D">
      <w:pPr>
        <w:spacing w:line="270" w:lineRule="atLeast"/>
        <w:jc w:val="both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315"/>
        <w:gridCol w:w="7633"/>
      </w:tblGrid>
      <w:tr w:rsidR="001F167D" w14:paraId="5065B3B6" w14:textId="77777777">
        <w:trPr>
          <w:trHeight w:val="1106"/>
        </w:trPr>
        <w:tc>
          <w:tcPr>
            <w:tcW w:w="1800" w:type="dxa"/>
          </w:tcPr>
          <w:p w14:paraId="28F979C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14:paraId="05C0717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633" w:type="dxa"/>
          </w:tcPr>
          <w:p w14:paraId="42CD132E" w14:textId="77777777" w:rsidR="001F167D" w:rsidRDefault="00E44A9C">
            <w:pPr>
              <w:pStyle w:val="TableParagraph"/>
              <w:ind w:left="111" w:right="100" w:firstLine="439"/>
              <w:jc w:val="both"/>
              <w:rPr>
                <w:sz w:val="24"/>
              </w:rPr>
            </w:pPr>
            <w:r>
              <w:rPr>
                <w:sz w:val="24"/>
              </w:rPr>
              <w:t>Мир природы и человека. В 2 частях.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Матвеева Н. Б., Ярочкина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А., Попова М. А. ОАО "Издательство "Просвещение" 2018г. для 4 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</w:p>
        </w:tc>
      </w:tr>
      <w:tr w:rsidR="001F167D" w14:paraId="166FEF71" w14:textId="77777777">
        <w:trPr>
          <w:trHeight w:val="2483"/>
        </w:trPr>
        <w:tc>
          <w:tcPr>
            <w:tcW w:w="1800" w:type="dxa"/>
            <w:vMerge w:val="restart"/>
          </w:tcPr>
          <w:p w14:paraId="68AC2B73" w14:textId="77777777" w:rsidR="001F167D" w:rsidRDefault="00E44A9C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315" w:type="dxa"/>
          </w:tcPr>
          <w:p w14:paraId="300BCEEB" w14:textId="77777777" w:rsidR="001F167D" w:rsidRDefault="00E44A9C">
            <w:pPr>
              <w:pStyle w:val="TableParagraph"/>
              <w:ind w:left="168" w:right="77"/>
              <w:rPr>
                <w:sz w:val="24"/>
              </w:rPr>
            </w:pPr>
            <w:r>
              <w:rPr>
                <w:sz w:val="24"/>
              </w:rPr>
              <w:t>Изобрази-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633" w:type="dxa"/>
          </w:tcPr>
          <w:p w14:paraId="500DD5AD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Зыкова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"Изда-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1классов</w:t>
            </w:r>
          </w:p>
          <w:p w14:paraId="3DCB328D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Зыкова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"Изда-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2017г. для 2 классов</w:t>
            </w:r>
          </w:p>
          <w:p w14:paraId="375F29DC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Зыкова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"Изда-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2018г. для 3 классов</w:t>
            </w:r>
          </w:p>
          <w:p w14:paraId="58D5A035" w14:textId="77777777" w:rsidR="001F167D" w:rsidRDefault="00E44A9C">
            <w:pPr>
              <w:pStyle w:val="TableParagraph"/>
              <w:ind w:left="111" w:firstLine="43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Зыкова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"Изда-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2018г. для 4 классов</w:t>
            </w:r>
          </w:p>
        </w:tc>
      </w:tr>
      <w:tr w:rsidR="001F167D" w14:paraId="0AFB38C9" w14:textId="77777777">
        <w:trPr>
          <w:trHeight w:val="3036"/>
        </w:trPr>
        <w:tc>
          <w:tcPr>
            <w:tcW w:w="1800" w:type="dxa"/>
            <w:vMerge/>
            <w:tcBorders>
              <w:top w:val="nil"/>
            </w:tcBorders>
          </w:tcPr>
          <w:p w14:paraId="5F4181E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6F20D860" w14:textId="77777777" w:rsidR="001F167D" w:rsidRDefault="00E44A9C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633" w:type="dxa"/>
          </w:tcPr>
          <w:p w14:paraId="5A19BED4" w14:textId="77777777" w:rsidR="001F167D" w:rsidRDefault="00E44A9C">
            <w:pPr>
              <w:pStyle w:val="TableParagraph"/>
              <w:spacing w:line="269" w:lineRule="exact"/>
              <w:ind w:left="550"/>
              <w:jc w:val="both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нарушениями).</w:t>
            </w:r>
          </w:p>
          <w:p w14:paraId="28BAB0D8" w14:textId="77777777" w:rsidR="001F167D" w:rsidRDefault="00E44A9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Евтушенко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 ОАО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14:paraId="1D1F228A" w14:textId="77777777" w:rsidR="001F167D" w:rsidRDefault="00E44A9C">
            <w:pPr>
              <w:pStyle w:val="TableParagraph"/>
              <w:ind w:left="550"/>
              <w:jc w:val="both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нарушениями).</w:t>
            </w:r>
          </w:p>
          <w:p w14:paraId="4E7CDA54" w14:textId="77777777" w:rsidR="001F167D" w:rsidRDefault="00E44A9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Евтушенко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 ОАО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14:paraId="26D0AC52" w14:textId="77777777" w:rsidR="001F167D" w:rsidRDefault="00E44A9C">
            <w:pPr>
              <w:pStyle w:val="TableParagraph"/>
              <w:ind w:left="111" w:right="96" w:firstLine="439"/>
              <w:jc w:val="both"/>
              <w:rPr>
                <w:sz w:val="24"/>
              </w:rPr>
            </w:pPr>
            <w:r>
              <w:rPr>
                <w:sz w:val="24"/>
              </w:rPr>
              <w:t>Музыка. Учебное пособие (для обучающихся с 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нарушениями. Евтушенко И.В., Черннышева Е.В.ОАО 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класс.</w:t>
            </w:r>
          </w:p>
          <w:p w14:paraId="2E6F9D88" w14:textId="77777777" w:rsidR="001F167D" w:rsidRDefault="00E44A9C">
            <w:pPr>
              <w:pStyle w:val="TableParagraph"/>
              <w:ind w:left="111" w:right="96" w:firstLine="439"/>
              <w:jc w:val="both"/>
              <w:rPr>
                <w:sz w:val="24"/>
              </w:rPr>
            </w:pPr>
            <w:r>
              <w:rPr>
                <w:sz w:val="24"/>
              </w:rPr>
              <w:t>Музыка. Учебное пособие (для обучающихся с 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нарушениями. Евтушенко И.В., Черннышева Е.В.ОАО 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класс.</w:t>
            </w:r>
          </w:p>
        </w:tc>
      </w:tr>
      <w:tr w:rsidR="001F167D" w14:paraId="24BDDE57" w14:textId="77777777">
        <w:trPr>
          <w:trHeight w:val="2483"/>
        </w:trPr>
        <w:tc>
          <w:tcPr>
            <w:tcW w:w="1800" w:type="dxa"/>
          </w:tcPr>
          <w:p w14:paraId="62BE2A58" w14:textId="77777777" w:rsidR="001F167D" w:rsidRDefault="00E44A9C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15" w:type="dxa"/>
          </w:tcPr>
          <w:p w14:paraId="346B5C11" w14:textId="77777777" w:rsidR="001F167D" w:rsidRDefault="00E44A9C">
            <w:pPr>
              <w:pStyle w:val="TableParagraph"/>
              <w:ind w:left="168" w:right="371"/>
              <w:rPr>
                <w:sz w:val="24"/>
              </w:rPr>
            </w:pPr>
            <w:r>
              <w:rPr>
                <w:spacing w:val="-1"/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633" w:type="dxa"/>
          </w:tcPr>
          <w:p w14:paraId="15B7D9CF" w14:textId="77777777" w:rsidR="001F167D" w:rsidRDefault="00E44A9C">
            <w:pPr>
              <w:pStyle w:val="TableParagraph"/>
              <w:ind w:left="111" w:right="117" w:firstLine="439"/>
              <w:rPr>
                <w:sz w:val="24"/>
              </w:rPr>
            </w:pPr>
            <w:r>
              <w:rPr>
                <w:sz w:val="24"/>
              </w:rPr>
              <w:t>Технология.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 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1классов</w:t>
            </w:r>
          </w:p>
          <w:p w14:paraId="492BA7AD" w14:textId="77777777" w:rsidR="001F167D" w:rsidRDefault="00E44A9C">
            <w:pPr>
              <w:pStyle w:val="TableParagraph"/>
              <w:ind w:left="111" w:right="117" w:firstLine="439"/>
              <w:rPr>
                <w:sz w:val="24"/>
              </w:rPr>
            </w:pPr>
            <w:r>
              <w:rPr>
                <w:sz w:val="24"/>
              </w:rPr>
              <w:t>Технология.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2 классов</w:t>
            </w:r>
          </w:p>
          <w:p w14:paraId="2ACC6AA5" w14:textId="77777777" w:rsidR="001F167D" w:rsidRDefault="00E44A9C">
            <w:pPr>
              <w:pStyle w:val="TableParagraph"/>
              <w:ind w:left="111" w:right="117" w:firstLine="439"/>
              <w:rPr>
                <w:sz w:val="24"/>
              </w:rPr>
            </w:pPr>
            <w:r>
              <w:rPr>
                <w:sz w:val="24"/>
              </w:rPr>
              <w:t>Технология.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3 классов</w:t>
            </w:r>
          </w:p>
          <w:p w14:paraId="7F240AC3" w14:textId="77777777" w:rsidR="001F167D" w:rsidRDefault="00E44A9C">
            <w:pPr>
              <w:pStyle w:val="TableParagraph"/>
              <w:ind w:left="111" w:right="117" w:firstLine="439"/>
              <w:rPr>
                <w:sz w:val="24"/>
              </w:rPr>
            </w:pPr>
            <w:r>
              <w:rPr>
                <w:sz w:val="24"/>
              </w:rPr>
              <w:t>Технология.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4 классов</w:t>
            </w:r>
          </w:p>
        </w:tc>
      </w:tr>
    </w:tbl>
    <w:p w14:paraId="2307810E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71EEBA91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6E784DA0" w14:textId="77777777" w:rsidR="001F167D" w:rsidRDefault="001F167D">
      <w:pPr>
        <w:pStyle w:val="a3"/>
        <w:spacing w:before="8"/>
        <w:ind w:left="0"/>
        <w:jc w:val="left"/>
        <w:rPr>
          <w:sz w:val="27"/>
        </w:rPr>
      </w:pPr>
    </w:p>
    <w:p w14:paraId="1846E432" w14:textId="77777777" w:rsidR="001F167D" w:rsidRDefault="00E44A9C">
      <w:pPr>
        <w:pStyle w:val="11"/>
        <w:spacing w:before="89"/>
        <w:ind w:left="798" w:right="352"/>
        <w:jc w:val="center"/>
      </w:pPr>
      <w:r>
        <w:t>5-9</w:t>
      </w:r>
      <w:r>
        <w:rPr>
          <w:spacing w:val="-1"/>
        </w:rPr>
        <w:t xml:space="preserve"> </w:t>
      </w:r>
      <w:r>
        <w:t>класс</w:t>
      </w:r>
    </w:p>
    <w:p w14:paraId="72AD0962" w14:textId="77777777" w:rsidR="001F167D" w:rsidRDefault="001F167D">
      <w:pPr>
        <w:pStyle w:val="a3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7512"/>
      </w:tblGrid>
      <w:tr w:rsidR="001F167D" w14:paraId="0EC7D5EA" w14:textId="77777777">
        <w:trPr>
          <w:trHeight w:val="580"/>
        </w:trPr>
        <w:tc>
          <w:tcPr>
            <w:tcW w:w="1702" w:type="dxa"/>
          </w:tcPr>
          <w:p w14:paraId="734DEFC8" w14:textId="77777777" w:rsidR="001F167D" w:rsidRDefault="00E44A9C">
            <w:pPr>
              <w:pStyle w:val="TableParagraph"/>
              <w:spacing w:before="1"/>
              <w:ind w:left="165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419" w:type="dxa"/>
          </w:tcPr>
          <w:p w14:paraId="0FF4BD2D" w14:textId="77777777" w:rsidR="001F167D" w:rsidRDefault="00E44A9C">
            <w:pPr>
              <w:pStyle w:val="TableParagraph"/>
              <w:spacing w:before="1"/>
              <w:ind w:left="165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7512" w:type="dxa"/>
          </w:tcPr>
          <w:p w14:paraId="3B0A2204" w14:textId="77777777" w:rsidR="001F167D" w:rsidRDefault="00E44A9C">
            <w:pPr>
              <w:pStyle w:val="TableParagraph"/>
              <w:spacing w:before="1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</w:tc>
      </w:tr>
      <w:tr w:rsidR="001F167D" w14:paraId="479B27FC" w14:textId="77777777">
        <w:trPr>
          <w:trHeight w:val="2858"/>
        </w:trPr>
        <w:tc>
          <w:tcPr>
            <w:tcW w:w="1702" w:type="dxa"/>
          </w:tcPr>
          <w:p w14:paraId="2366190C" w14:textId="77777777" w:rsidR="001F167D" w:rsidRDefault="001F167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EDBAD30" w14:textId="77777777" w:rsidR="001F167D" w:rsidRDefault="00E44A9C">
            <w:pPr>
              <w:pStyle w:val="TableParagraph"/>
              <w:ind w:left="165" w:right="192"/>
              <w:rPr>
                <w:sz w:val="24"/>
              </w:rPr>
            </w:pPr>
            <w:r>
              <w:rPr>
                <w:sz w:val="24"/>
              </w:rPr>
              <w:t>Язык и рече-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419" w:type="dxa"/>
          </w:tcPr>
          <w:p w14:paraId="6C8FDD61" w14:textId="77777777" w:rsidR="001F167D" w:rsidRDefault="001F167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62CD55C" w14:textId="77777777" w:rsidR="001F167D" w:rsidRDefault="00E44A9C">
            <w:pPr>
              <w:pStyle w:val="TableParagraph"/>
              <w:ind w:left="165" w:right="391"/>
              <w:rPr>
                <w:sz w:val="24"/>
              </w:rPr>
            </w:pPr>
            <w:r>
              <w:rPr>
                <w:spacing w:val="-1"/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512" w:type="dxa"/>
            <w:tcBorders>
              <w:right w:val="single" w:sz="2" w:space="0" w:color="000000"/>
            </w:tcBorders>
          </w:tcPr>
          <w:p w14:paraId="610225D4" w14:textId="77777777" w:rsidR="001F167D" w:rsidRDefault="00E44A9C">
            <w:pPr>
              <w:pStyle w:val="TableParagraph"/>
              <w:spacing w:line="278" w:lineRule="auto"/>
              <w:ind w:left="107" w:right="-15" w:firstLine="3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Якубовская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Э.В.,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Галунчикова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2A721613" w14:textId="77777777" w:rsidR="001F167D" w:rsidRDefault="00E44A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  <w:p w14:paraId="75C5AB7E" w14:textId="77777777" w:rsidR="001F167D" w:rsidRDefault="00E44A9C">
            <w:pPr>
              <w:pStyle w:val="TableParagraph"/>
              <w:spacing w:before="39" w:line="276" w:lineRule="auto"/>
              <w:ind w:left="107" w:right="-15" w:firstLine="3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Якубовская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Э.В.,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Галунчикова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3B5103C0" w14:textId="77777777" w:rsidR="001F167D" w:rsidRDefault="00E44A9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  <w:p w14:paraId="2E09A3B5" w14:textId="77777777" w:rsidR="001F167D" w:rsidRDefault="00E44A9C">
            <w:pPr>
              <w:pStyle w:val="TableParagraph"/>
              <w:spacing w:before="41" w:line="276" w:lineRule="auto"/>
              <w:ind w:left="107" w:right="-15" w:firstLine="3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Якубовская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Э.В.,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Галунчикова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42DA311E" w14:textId="77777777" w:rsidR="001F167D" w:rsidRDefault="00E44A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</w:tbl>
    <w:p w14:paraId="2659D174" w14:textId="77777777" w:rsidR="001F167D" w:rsidRDefault="001F167D">
      <w:pPr>
        <w:spacing w:line="275" w:lineRule="exac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7513"/>
      </w:tblGrid>
      <w:tr w:rsidR="001F167D" w14:paraId="3B0CE639" w14:textId="77777777">
        <w:trPr>
          <w:trHeight w:val="1905"/>
        </w:trPr>
        <w:tc>
          <w:tcPr>
            <w:tcW w:w="1702" w:type="dxa"/>
            <w:vMerge w:val="restart"/>
          </w:tcPr>
          <w:p w14:paraId="5EC51FF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B69066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513" w:type="dxa"/>
            <w:tcBorders>
              <w:right w:val="single" w:sz="2" w:space="0" w:color="000000"/>
            </w:tcBorders>
          </w:tcPr>
          <w:p w14:paraId="17266612" w14:textId="77777777" w:rsidR="001F167D" w:rsidRDefault="00E44A9C">
            <w:pPr>
              <w:pStyle w:val="TableParagraph"/>
              <w:spacing w:line="276" w:lineRule="auto"/>
              <w:ind w:left="107" w:right="-15" w:firstLine="3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Якубовская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Э.В.,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Галунчикова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3726882C" w14:textId="77777777" w:rsidR="001F167D" w:rsidRDefault="00E44A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  <w:p w14:paraId="5C42CC56" w14:textId="77777777" w:rsidR="001F167D" w:rsidRDefault="00E44A9C">
            <w:pPr>
              <w:pStyle w:val="TableParagraph"/>
              <w:spacing w:before="36" w:line="278" w:lineRule="auto"/>
              <w:ind w:left="107" w:right="-15" w:firstLine="3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Якубовская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Э.В.,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Галунчикова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9A5DC9B" w14:textId="77777777" w:rsidR="001F167D" w:rsidRDefault="00E44A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1F167D" w14:paraId="53B25B0B" w14:textId="77777777">
        <w:trPr>
          <w:trHeight w:val="5078"/>
        </w:trPr>
        <w:tc>
          <w:tcPr>
            <w:tcW w:w="1702" w:type="dxa"/>
            <w:vMerge/>
            <w:tcBorders>
              <w:top w:val="nil"/>
            </w:tcBorders>
          </w:tcPr>
          <w:p w14:paraId="78E8F03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1B549A8B" w14:textId="77777777" w:rsidR="001F167D" w:rsidRDefault="00E44A9C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513" w:type="dxa"/>
          </w:tcPr>
          <w:p w14:paraId="17B98643" w14:textId="77777777" w:rsidR="001F167D" w:rsidRDefault="00E44A9C">
            <w:pPr>
              <w:pStyle w:val="TableParagraph"/>
              <w:spacing w:line="278" w:lineRule="auto"/>
              <w:ind w:left="107" w:right="102" w:firstLine="314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З.Ф. 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«Просвещение».</w:t>
            </w:r>
          </w:p>
          <w:p w14:paraId="436081EB" w14:textId="77777777" w:rsidR="001F167D" w:rsidRDefault="00E44A9C">
            <w:pPr>
              <w:pStyle w:val="TableParagraph"/>
              <w:spacing w:line="276" w:lineRule="auto"/>
              <w:ind w:left="107" w:right="98" w:firstLine="314"/>
              <w:jc w:val="both"/>
              <w:rPr>
                <w:sz w:val="24"/>
              </w:rPr>
            </w:pPr>
            <w:r>
              <w:rPr>
                <w:sz w:val="24"/>
              </w:rPr>
              <w:t>Чтение. (для обучающихся с интеллектуальными нарушениями)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Ильина С. Ю., Головкина Т. М. АО «Издательство «Просвеще-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ние»</w:t>
            </w:r>
          </w:p>
          <w:p w14:paraId="6864FC72" w14:textId="77777777" w:rsidR="001F167D" w:rsidRDefault="00E44A9C">
            <w:pPr>
              <w:pStyle w:val="TableParagraph"/>
              <w:spacing w:line="276" w:lineRule="auto"/>
              <w:ind w:left="107" w:right="102" w:firstLine="314"/>
              <w:jc w:val="both"/>
              <w:rPr>
                <w:sz w:val="24"/>
              </w:rPr>
            </w:pPr>
            <w:r>
              <w:rPr>
                <w:sz w:val="24"/>
              </w:rPr>
              <w:t>Чтение (для обучающихся с интеллектуальными нарушениями)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Бгажнокова И.М., Погостина Е.С. АО «Издательство «Просве-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щение»</w:t>
            </w:r>
          </w:p>
          <w:p w14:paraId="053586B9" w14:textId="77777777" w:rsidR="001F167D" w:rsidRDefault="00E44A9C">
            <w:pPr>
              <w:pStyle w:val="TableParagraph"/>
              <w:spacing w:line="276" w:lineRule="auto"/>
              <w:ind w:left="107" w:right="98" w:firstLine="314"/>
              <w:jc w:val="both"/>
              <w:rPr>
                <w:sz w:val="24"/>
              </w:rPr>
            </w:pPr>
            <w:r>
              <w:rPr>
                <w:sz w:val="24"/>
              </w:rPr>
              <w:t>Чтение (для обучающихся с интеллектуальными нарушениями)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Аксенова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717E0A7F" w14:textId="77777777" w:rsidR="001F167D" w:rsidRDefault="00E44A9C">
            <w:pPr>
              <w:pStyle w:val="TableParagraph"/>
              <w:spacing w:line="276" w:lineRule="auto"/>
              <w:ind w:left="107" w:right="93" w:firstLine="314"/>
              <w:jc w:val="both"/>
              <w:rPr>
                <w:sz w:val="24"/>
              </w:rPr>
            </w:pPr>
            <w:r>
              <w:rPr>
                <w:sz w:val="24"/>
              </w:rPr>
              <w:t>Чтение (для обучающихся с интеллектуальными нарушениями)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0B65992F" w14:textId="77777777" w:rsidR="001F167D" w:rsidRDefault="00E44A9C">
            <w:pPr>
              <w:pStyle w:val="TableParagraph"/>
              <w:spacing w:line="276" w:lineRule="auto"/>
              <w:ind w:left="107" w:right="93" w:firstLine="314"/>
              <w:jc w:val="both"/>
              <w:rPr>
                <w:sz w:val="24"/>
              </w:rPr>
            </w:pPr>
            <w:r>
              <w:rPr>
                <w:sz w:val="24"/>
              </w:rPr>
              <w:t>Чтение (для обучающихся с интеллектуальными нарушениями)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Аксенова А.К., Шишкова М.И. АО «Издательство «Просвеще-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ние»</w:t>
            </w:r>
          </w:p>
        </w:tc>
      </w:tr>
      <w:tr w:rsidR="001F167D" w14:paraId="1BDD6714" w14:textId="77777777">
        <w:trPr>
          <w:trHeight w:val="1269"/>
        </w:trPr>
        <w:tc>
          <w:tcPr>
            <w:tcW w:w="1702" w:type="dxa"/>
            <w:vMerge w:val="restart"/>
          </w:tcPr>
          <w:p w14:paraId="7C5B8CF5" w14:textId="77777777" w:rsidR="001F167D" w:rsidRDefault="00E44A9C">
            <w:pPr>
              <w:pStyle w:val="TableParagraph"/>
              <w:ind w:left="165" w:right="4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419" w:type="dxa"/>
          </w:tcPr>
          <w:p w14:paraId="5F3B9CA5" w14:textId="77777777" w:rsidR="001F167D" w:rsidRDefault="00E44A9C">
            <w:pPr>
              <w:pStyle w:val="TableParagraph"/>
              <w:spacing w:line="276" w:lineRule="auto"/>
              <w:ind w:left="107" w:right="220"/>
              <w:rPr>
                <w:sz w:val="24"/>
              </w:rPr>
            </w:pPr>
            <w:r>
              <w:rPr>
                <w:sz w:val="24"/>
              </w:rPr>
              <w:t>Мир исто-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рии</w:t>
            </w:r>
          </w:p>
        </w:tc>
        <w:tc>
          <w:tcPr>
            <w:tcW w:w="7513" w:type="dxa"/>
          </w:tcPr>
          <w:p w14:paraId="0CF559B6" w14:textId="77777777" w:rsidR="001F167D" w:rsidRDefault="00E44A9C">
            <w:pPr>
              <w:pStyle w:val="TableParagraph"/>
              <w:spacing w:line="276" w:lineRule="auto"/>
              <w:ind w:left="107" w:firstLine="31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Бгажнокова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Л.В. 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3B7F4095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1F167D" w14:paraId="54321720" w14:textId="77777777">
        <w:trPr>
          <w:trHeight w:val="3174"/>
        </w:trPr>
        <w:tc>
          <w:tcPr>
            <w:tcW w:w="1702" w:type="dxa"/>
            <w:vMerge/>
            <w:tcBorders>
              <w:top w:val="nil"/>
            </w:tcBorders>
          </w:tcPr>
          <w:p w14:paraId="17C820A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7399EEA6" w14:textId="77777777" w:rsidR="001F167D" w:rsidRDefault="00E44A9C">
            <w:pPr>
              <w:pStyle w:val="TableParagraph"/>
              <w:spacing w:line="278" w:lineRule="auto"/>
              <w:ind w:left="107" w:right="24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Отечества</w:t>
            </w:r>
          </w:p>
        </w:tc>
        <w:tc>
          <w:tcPr>
            <w:tcW w:w="7513" w:type="dxa"/>
          </w:tcPr>
          <w:p w14:paraId="73654EC9" w14:textId="77777777" w:rsidR="001F167D" w:rsidRDefault="00E44A9C">
            <w:pPr>
              <w:pStyle w:val="TableParagraph"/>
              <w:spacing w:line="276" w:lineRule="auto"/>
              <w:ind w:left="107" w:firstLine="3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шениями) 7 класс. Бгажнокова И.М., Смирнова Л.В. АО «Издатель-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108C7839" w14:textId="77777777" w:rsidR="001F167D" w:rsidRDefault="00E44A9C">
            <w:pPr>
              <w:pStyle w:val="TableParagraph"/>
              <w:spacing w:line="276" w:lineRule="auto"/>
              <w:ind w:left="107" w:firstLine="3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шениями) 8 класс. Бгажнокова И.М., Смирнова Л.В. АО «Издатель-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77ECD847" w14:textId="77777777" w:rsidR="001F167D" w:rsidRDefault="00E44A9C">
            <w:pPr>
              <w:pStyle w:val="TableParagraph"/>
              <w:spacing w:line="276" w:lineRule="auto"/>
              <w:ind w:left="107" w:right="241" w:firstLine="3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шениями) 9 класс. Бгажнокова И.М., Смирнова Л.В.Карелина И.В.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</w:tc>
      </w:tr>
      <w:tr w:rsidR="001F167D" w14:paraId="2B79AFEC" w14:textId="77777777">
        <w:trPr>
          <w:trHeight w:val="2484"/>
        </w:trPr>
        <w:tc>
          <w:tcPr>
            <w:tcW w:w="1702" w:type="dxa"/>
          </w:tcPr>
          <w:p w14:paraId="20ADFFDE" w14:textId="77777777" w:rsidR="001F167D" w:rsidRDefault="00E44A9C">
            <w:pPr>
              <w:pStyle w:val="TableParagraph"/>
              <w:ind w:left="165" w:right="188"/>
              <w:rPr>
                <w:sz w:val="24"/>
              </w:rPr>
            </w:pPr>
            <w:r>
              <w:rPr>
                <w:sz w:val="24"/>
              </w:rPr>
              <w:t>Естествозна-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1419" w:type="dxa"/>
          </w:tcPr>
          <w:p w14:paraId="4E3DA7F0" w14:textId="77777777" w:rsidR="001F167D" w:rsidRDefault="00E44A9C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513" w:type="dxa"/>
          </w:tcPr>
          <w:p w14:paraId="2E60762F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География (для обучающихся с интеллектуальными нарушениями)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класс. Лифанова Т.М., Соломина Е.Н.АО «Издательство «Просвеще-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</w:t>
            </w:r>
          </w:p>
          <w:p w14:paraId="45A2B44D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География (для обучающихся с интеллектуальными нарушениями)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класс. Лифанова Т.М., Соломина Е.Н.АО «Издательство «Просвеще-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</w:t>
            </w:r>
          </w:p>
          <w:p w14:paraId="0DEBD5E7" w14:textId="77777777" w:rsidR="001F167D" w:rsidRDefault="00E44A9C">
            <w:pPr>
              <w:pStyle w:val="TableParagraph"/>
              <w:spacing w:line="270" w:lineRule="atLeast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География (для обучающихся с интеллектуальными нарушениями)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класс. Лифанова Т.М., Соломина Е.Н.АО «Издательство «Просвеще-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</w:t>
            </w:r>
          </w:p>
        </w:tc>
      </w:tr>
    </w:tbl>
    <w:p w14:paraId="765EC2A1" w14:textId="77777777" w:rsidR="001F167D" w:rsidRDefault="001F167D">
      <w:pPr>
        <w:spacing w:line="270" w:lineRule="atLeast"/>
        <w:jc w:val="both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7513"/>
      </w:tblGrid>
      <w:tr w:rsidR="001F167D" w14:paraId="0C7FA899" w14:textId="77777777">
        <w:trPr>
          <w:trHeight w:val="1106"/>
        </w:trPr>
        <w:tc>
          <w:tcPr>
            <w:tcW w:w="1702" w:type="dxa"/>
          </w:tcPr>
          <w:p w14:paraId="2C5D88C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B5548E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513" w:type="dxa"/>
          </w:tcPr>
          <w:p w14:paraId="31D9D2FB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География (для обучающихся с интеллектуальными нарушениями)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класс. Лифанова Т.М., Соломина Е.Н.АО «Издательство «Просвеще-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</w:t>
            </w:r>
          </w:p>
        </w:tc>
      </w:tr>
      <w:tr w:rsidR="001F167D" w14:paraId="3B6ED04C" w14:textId="77777777">
        <w:trPr>
          <w:trHeight w:val="5215"/>
        </w:trPr>
        <w:tc>
          <w:tcPr>
            <w:tcW w:w="1702" w:type="dxa"/>
          </w:tcPr>
          <w:p w14:paraId="1873BF04" w14:textId="77777777" w:rsidR="001F167D" w:rsidRDefault="00E44A9C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9" w:type="dxa"/>
          </w:tcPr>
          <w:p w14:paraId="2B73B03B" w14:textId="77777777" w:rsidR="001F167D" w:rsidRDefault="00E44A9C">
            <w:pPr>
              <w:pStyle w:val="TableParagraph"/>
              <w:ind w:left="165" w:right="361"/>
              <w:rPr>
                <w:sz w:val="24"/>
              </w:rPr>
            </w:pPr>
            <w:r>
              <w:rPr>
                <w:spacing w:val="-1"/>
                <w:sz w:val="24"/>
              </w:rPr>
              <w:t>Матема-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</w:p>
        </w:tc>
        <w:tc>
          <w:tcPr>
            <w:tcW w:w="7513" w:type="dxa"/>
          </w:tcPr>
          <w:p w14:paraId="103C8E9E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М.Н.,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Капустина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«Просве-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щение»</w:t>
            </w:r>
          </w:p>
          <w:p w14:paraId="7E380C4D" w14:textId="77777777" w:rsidR="001F167D" w:rsidRDefault="00E44A9C">
            <w:pPr>
              <w:pStyle w:val="TableParagraph"/>
              <w:spacing w:line="276" w:lineRule="auto"/>
              <w:ind w:left="107" w:right="98" w:firstLine="314"/>
              <w:jc w:val="both"/>
              <w:rPr>
                <w:sz w:val="24"/>
              </w:rPr>
            </w:pPr>
            <w:r>
              <w:rPr>
                <w:sz w:val="24"/>
              </w:rPr>
              <w:t>Математика. 5 класс (для обучающихся с интеллектуальными 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шениями). Алышева Т. В., Амосова Т. В., Мочалина 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 «Изда-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473CDC0F" w14:textId="77777777" w:rsidR="001F167D" w:rsidRDefault="00E44A9C">
            <w:pPr>
              <w:pStyle w:val="TableParagraph"/>
              <w:spacing w:line="276" w:lineRule="auto"/>
              <w:ind w:left="107" w:right="99" w:firstLine="314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М.Н.,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Капустина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Г.М.АО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«Просве-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щение»</w:t>
            </w:r>
          </w:p>
          <w:p w14:paraId="04D30F7C" w14:textId="77777777" w:rsidR="001F167D" w:rsidRDefault="00E44A9C">
            <w:pPr>
              <w:pStyle w:val="TableParagraph"/>
              <w:ind w:left="107" w:firstLine="3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Алышева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Т.В.АО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3005A7F8" w14:textId="77777777" w:rsidR="001F167D" w:rsidRDefault="00E44A9C">
            <w:pPr>
              <w:pStyle w:val="TableParagraph"/>
              <w:ind w:left="107" w:firstLine="3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 В.В.АО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6409971B" w14:textId="77777777" w:rsidR="001F167D" w:rsidRDefault="00E44A9C">
            <w:pPr>
              <w:pStyle w:val="TableParagraph"/>
              <w:ind w:left="107" w:firstLine="3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</w:t>
            </w:r>
          </w:p>
          <w:p w14:paraId="5EF6C19F" w14:textId="77777777" w:rsidR="001F167D" w:rsidRDefault="00E44A9C">
            <w:pPr>
              <w:pStyle w:val="TableParagraph"/>
              <w:ind w:left="107" w:firstLine="314"/>
              <w:rPr>
                <w:sz w:val="24"/>
              </w:rPr>
            </w:pPr>
            <w:r>
              <w:rPr>
                <w:sz w:val="24"/>
              </w:rPr>
              <w:t>Антропов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А.П.,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А.Ю.,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Т.Г.АО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«Просве-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щение»</w:t>
            </w:r>
          </w:p>
        </w:tc>
      </w:tr>
      <w:tr w:rsidR="001F167D" w14:paraId="2A33A832" w14:textId="77777777">
        <w:trPr>
          <w:trHeight w:val="1931"/>
        </w:trPr>
        <w:tc>
          <w:tcPr>
            <w:tcW w:w="1702" w:type="dxa"/>
            <w:vMerge w:val="restart"/>
          </w:tcPr>
          <w:p w14:paraId="2539BDCA" w14:textId="77777777" w:rsidR="001F167D" w:rsidRDefault="00E44A9C">
            <w:pPr>
              <w:pStyle w:val="TableParagraph"/>
              <w:ind w:left="165" w:right="188"/>
              <w:rPr>
                <w:sz w:val="24"/>
              </w:rPr>
            </w:pPr>
            <w:r>
              <w:rPr>
                <w:sz w:val="24"/>
              </w:rPr>
              <w:t>Естествозна-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1419" w:type="dxa"/>
          </w:tcPr>
          <w:p w14:paraId="3332C17B" w14:textId="77777777" w:rsidR="001F167D" w:rsidRDefault="00E44A9C">
            <w:pPr>
              <w:pStyle w:val="TableParagraph"/>
              <w:ind w:left="165" w:right="240"/>
              <w:rPr>
                <w:sz w:val="24"/>
              </w:rPr>
            </w:pPr>
            <w:r>
              <w:rPr>
                <w:sz w:val="24"/>
              </w:rPr>
              <w:t>Природо-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</w:tc>
        <w:tc>
          <w:tcPr>
            <w:tcW w:w="7513" w:type="dxa"/>
          </w:tcPr>
          <w:p w14:paraId="3D355005" w14:textId="77777777" w:rsidR="001F167D" w:rsidRDefault="00E44A9C">
            <w:pPr>
              <w:pStyle w:val="TableParagraph"/>
              <w:ind w:left="107" w:firstLine="314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наруше-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ниями)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Лифанова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Т.М.,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Соломина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Е.Н.АО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414B9C78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  <w:p w14:paraId="0CBE7A78" w14:textId="77777777" w:rsidR="001F167D" w:rsidRDefault="00E44A9C">
            <w:pPr>
              <w:pStyle w:val="TableParagraph"/>
              <w:ind w:left="107" w:firstLine="314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наруше-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ниями)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Лифанова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Т.М.,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Соломина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Е.Н.АО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26CFD07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1F167D" w14:paraId="6C58924D" w14:textId="77777777">
        <w:trPr>
          <w:trHeight w:val="2759"/>
        </w:trPr>
        <w:tc>
          <w:tcPr>
            <w:tcW w:w="1702" w:type="dxa"/>
            <w:vMerge/>
            <w:tcBorders>
              <w:top w:val="nil"/>
            </w:tcBorders>
          </w:tcPr>
          <w:p w14:paraId="1AC857E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12E17D02" w14:textId="77777777" w:rsidR="001F167D" w:rsidRDefault="00E44A9C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513" w:type="dxa"/>
          </w:tcPr>
          <w:p w14:paraId="6F8576C3" w14:textId="77777777" w:rsidR="001F167D" w:rsidRDefault="00E44A9C">
            <w:pPr>
              <w:pStyle w:val="TableParagraph"/>
              <w:ind w:left="107" w:right="96" w:firstLine="314"/>
              <w:jc w:val="both"/>
              <w:rPr>
                <w:sz w:val="24"/>
              </w:rPr>
            </w:pPr>
            <w:r>
              <w:rPr>
                <w:sz w:val="24"/>
              </w:rPr>
              <w:t>Биология. Растения. Бактерии. Грибы. (для обучающихся с интел-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лектуальными нарушениями) 7 класс. Клепинина З.А.АО «Издатель-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6E2A0A27" w14:textId="77777777" w:rsidR="001F167D" w:rsidRDefault="00E44A9C">
            <w:pPr>
              <w:pStyle w:val="TableParagraph"/>
              <w:ind w:left="107" w:firstLine="314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Никишов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5DD468FC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  <w:p w14:paraId="38CC7E43" w14:textId="77777777" w:rsidR="001F167D" w:rsidRDefault="00E44A9C">
            <w:pPr>
              <w:pStyle w:val="TableParagraph"/>
              <w:ind w:left="107" w:firstLine="314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шениями)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Соломина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Е.Н.,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Шевырева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Т.В.АО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1814ADB4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1F167D" w14:paraId="2C8EB618" w14:textId="77777777">
        <w:trPr>
          <w:trHeight w:val="3312"/>
        </w:trPr>
        <w:tc>
          <w:tcPr>
            <w:tcW w:w="1702" w:type="dxa"/>
          </w:tcPr>
          <w:p w14:paraId="1CF191DB" w14:textId="77777777" w:rsidR="001F167D" w:rsidRDefault="00E44A9C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419" w:type="dxa"/>
          </w:tcPr>
          <w:p w14:paraId="7A753806" w14:textId="77777777" w:rsidR="001F167D" w:rsidRDefault="00E44A9C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Профиль-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513" w:type="dxa"/>
          </w:tcPr>
          <w:p w14:paraId="7DF34A98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Подготовка младшего обслуживающего персонала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Галле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А.Г.,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Головинская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Е.Ю.ООО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  <w:p w14:paraId="79819257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Подготовка младшего обслуживающего персонала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Галле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А.Г.,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Головинская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Е.Ю.ООО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  <w:p w14:paraId="7AD80DCF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Подготовка младшего обслуживающего персонала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Галле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А.Г.,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Головинская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Е.Ю.ООО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  <w:p w14:paraId="4D96C84B" w14:textId="77777777" w:rsidR="001F167D" w:rsidRDefault="00E44A9C">
            <w:pPr>
              <w:pStyle w:val="TableParagraph"/>
              <w:spacing w:line="270" w:lineRule="atLeast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Подготовка младшего обслуживающего персонала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Галина А.И., Головинская Е.Ю..ООО «Современные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</w:tr>
    </w:tbl>
    <w:p w14:paraId="79EC902E" w14:textId="77777777" w:rsidR="001F167D" w:rsidRDefault="001F167D">
      <w:pPr>
        <w:spacing w:line="270" w:lineRule="atLeast"/>
        <w:jc w:val="both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7513"/>
      </w:tblGrid>
      <w:tr w:rsidR="001F167D" w14:paraId="758A7CE2" w14:textId="77777777">
        <w:trPr>
          <w:trHeight w:val="12939"/>
        </w:trPr>
        <w:tc>
          <w:tcPr>
            <w:tcW w:w="1702" w:type="dxa"/>
          </w:tcPr>
          <w:p w14:paraId="0364304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59C8EC6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7513" w:type="dxa"/>
          </w:tcPr>
          <w:p w14:paraId="521E1540" w14:textId="77777777" w:rsidR="001F167D" w:rsidRDefault="00E44A9C">
            <w:pPr>
              <w:pStyle w:val="TableParagraph"/>
              <w:ind w:left="107" w:right="99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Подготовка младшего обслуживающего персонала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Галина А.И., Головинская Е.Ю.ООО «Современные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  <w:p w14:paraId="6722117D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нарушениями) 5 класс. Картушина Г.Б., Мозговая Г.Г. АО «Издатель-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2105CF10" w14:textId="77777777" w:rsidR="001F167D" w:rsidRDefault="00E44A9C">
            <w:pPr>
              <w:pStyle w:val="TableParagraph"/>
              <w:ind w:left="107" w:right="99" w:firstLine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нарушениями) 6 класс. Картушина Г.Б., Мозговая Г.Г. АО «Издатель-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76E56CCE" w14:textId="77777777" w:rsidR="001F167D" w:rsidRDefault="00E44A9C">
            <w:pPr>
              <w:pStyle w:val="TableParagraph"/>
              <w:ind w:left="107" w:right="99" w:firstLine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нарушениями) 7 класс. Картушина Г.Б., Мозговая Г.Г. АО «Издатель-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5A8C0C6D" w14:textId="77777777" w:rsidR="001F167D" w:rsidRDefault="00E44A9C">
            <w:pPr>
              <w:pStyle w:val="TableParagraph"/>
              <w:ind w:left="107" w:right="99" w:firstLine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нарушениями) 8 класс. Картушина Г.Б., Мозговая Г.Г. АО «Издатель-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49C59986" w14:textId="77777777" w:rsidR="001F167D" w:rsidRDefault="00E44A9C">
            <w:pPr>
              <w:pStyle w:val="TableParagraph"/>
              <w:ind w:left="107" w:right="98" w:firstLine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нарушениями) 9 класс. Картушина Г.Б., Мозговая Г.Г. АО «Издатель-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3C9F810C" w14:textId="77777777" w:rsidR="001F167D" w:rsidRDefault="00E44A9C">
            <w:pPr>
              <w:pStyle w:val="TableParagraph"/>
              <w:ind w:left="107" w:right="96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Штукатурно-малярное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(коррекционных) школ VIII вида. 5 класс. Бобрешова С.В. АО «Изда-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4E267B41" w14:textId="77777777" w:rsidR="001F167D" w:rsidRDefault="00E44A9C">
            <w:pPr>
              <w:pStyle w:val="TableParagraph"/>
              <w:ind w:left="107" w:right="99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Цветоводство и декоративное садоводство. (для обуча-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нарушениями)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Н.М.,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валёва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Г.Г. 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35535AE9" w14:textId="77777777" w:rsidR="001F167D" w:rsidRDefault="00E44A9C">
            <w:pPr>
              <w:pStyle w:val="TableParagraph"/>
              <w:ind w:left="107" w:right="98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Цветоводство и декоративное садоводство. (для обуча-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ющихся с интеллектуальными нарушениями) 6 класс. Карман Н. 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 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59D35E81" w14:textId="77777777" w:rsidR="001F167D" w:rsidRDefault="00E44A9C">
            <w:pPr>
              <w:pStyle w:val="TableParagraph"/>
              <w:ind w:left="107" w:right="98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Цветоводство и декоративное садоводство. (для обуча-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ющихся с интеллектуальными нарушениями)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7 класс. Карман Н.М.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Г.Г. 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1CDD6E1B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Цветоводство и декоративное садоводство. (для обуча-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ющихся с интеллектуальными нарушениями)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8 класс. Карман Н.М.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Г.Г. 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75D5C338" w14:textId="77777777" w:rsidR="001F167D" w:rsidRDefault="00E44A9C">
            <w:pPr>
              <w:pStyle w:val="TableParagraph"/>
              <w:ind w:left="107" w:right="93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Сельскохозяйственный труд. (для обучающихся с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теллектуальными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Ковалева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«Издатель-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24AF2B24" w14:textId="77777777" w:rsidR="001F167D" w:rsidRDefault="00E44A9C">
            <w:pPr>
              <w:pStyle w:val="TableParagraph"/>
              <w:ind w:left="107" w:right="96" w:firstLine="314"/>
              <w:jc w:val="both"/>
              <w:rPr>
                <w:sz w:val="24"/>
              </w:rPr>
            </w:pPr>
            <w:r>
              <w:rPr>
                <w:sz w:val="24"/>
              </w:rPr>
              <w:t>Технология. Сельскохозяйственный труд. (для обучающихся с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теллектуальными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Ковалева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«Издатель-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6F16B7DA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Е.Л.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14:paraId="559813BD" w14:textId="77777777" w:rsidR="001F167D" w:rsidRDefault="00E44A9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  <w:p w14:paraId="463A2914" w14:textId="77777777" w:rsidR="001F167D" w:rsidRDefault="00E44A9C">
            <w:pPr>
              <w:pStyle w:val="TableParagraph"/>
              <w:ind w:left="107"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Е.Л.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14:paraId="4046C1ED" w14:textId="77777777" w:rsidR="001F167D" w:rsidRDefault="00E44A9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 «Просвещение»</w:t>
            </w:r>
          </w:p>
        </w:tc>
      </w:tr>
      <w:tr w:rsidR="001F167D" w14:paraId="502F1C61" w14:textId="77777777">
        <w:trPr>
          <w:trHeight w:val="1103"/>
        </w:trPr>
        <w:tc>
          <w:tcPr>
            <w:tcW w:w="1702" w:type="dxa"/>
          </w:tcPr>
          <w:p w14:paraId="5CE5D77F" w14:textId="77777777" w:rsidR="001F167D" w:rsidRDefault="00E44A9C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419" w:type="dxa"/>
          </w:tcPr>
          <w:p w14:paraId="78890477" w14:textId="77777777" w:rsidR="001F167D" w:rsidRDefault="00E44A9C">
            <w:pPr>
              <w:pStyle w:val="TableParagraph"/>
              <w:ind w:left="165" w:right="184"/>
              <w:rPr>
                <w:sz w:val="24"/>
              </w:rPr>
            </w:pPr>
            <w:r>
              <w:rPr>
                <w:sz w:val="24"/>
              </w:rPr>
              <w:t>Изобрази-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513" w:type="dxa"/>
          </w:tcPr>
          <w:p w14:paraId="3B7D478F" w14:textId="77777777" w:rsidR="001F167D" w:rsidRDefault="00E44A9C">
            <w:pPr>
              <w:pStyle w:val="TableParagraph"/>
              <w:ind w:left="107" w:right="96" w:firstLine="314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нарушениями) 5 класс. Рау М. Ю., Зыкова М. А. АО «Издатель-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</w:tc>
      </w:tr>
    </w:tbl>
    <w:p w14:paraId="3A609080" w14:textId="77777777" w:rsidR="001F167D" w:rsidRDefault="001F167D">
      <w:pPr>
        <w:jc w:val="both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7513"/>
      </w:tblGrid>
      <w:tr w:rsidR="001F167D" w14:paraId="6D2A2609" w14:textId="77777777">
        <w:trPr>
          <w:trHeight w:val="1346"/>
        </w:trPr>
        <w:tc>
          <w:tcPr>
            <w:tcW w:w="1702" w:type="dxa"/>
          </w:tcPr>
          <w:p w14:paraId="2594617B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14:paraId="486C8380" w14:textId="77777777" w:rsidR="001F167D" w:rsidRDefault="00E44A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513" w:type="dxa"/>
          </w:tcPr>
          <w:p w14:paraId="05FD9AD9" w14:textId="77777777" w:rsidR="001F167D" w:rsidRDefault="00E44A9C">
            <w:pPr>
              <w:pStyle w:val="TableParagraph"/>
              <w:ind w:left="107" w:right="93" w:firstLine="314"/>
              <w:jc w:val="both"/>
              <w:rPr>
                <w:sz w:val="24"/>
              </w:rPr>
            </w:pPr>
            <w:r>
              <w:rPr>
                <w:sz w:val="24"/>
              </w:rPr>
              <w:t>Музыка (для обучающихся с интеллектуальными нарушениями)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Евтушенко И.В., Чернышкова Е.В. АО «Издательство «Просве-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щение»</w:t>
            </w:r>
          </w:p>
        </w:tc>
      </w:tr>
    </w:tbl>
    <w:p w14:paraId="050211BF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3B6F8435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402FCB75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049D180E" w14:textId="77777777" w:rsidR="001F167D" w:rsidRDefault="001F167D">
      <w:pPr>
        <w:pStyle w:val="a3"/>
        <w:spacing w:before="10"/>
        <w:ind w:left="0"/>
        <w:jc w:val="left"/>
        <w:rPr>
          <w:b/>
          <w:sz w:val="15"/>
        </w:rPr>
      </w:pPr>
    </w:p>
    <w:p w14:paraId="4970C26A" w14:textId="77777777" w:rsidR="001F167D" w:rsidRDefault="001F167D">
      <w:pPr>
        <w:pStyle w:val="a3"/>
        <w:spacing w:before="4"/>
        <w:ind w:left="0"/>
        <w:jc w:val="left"/>
        <w:rPr>
          <w:sz w:val="32"/>
        </w:rPr>
      </w:pPr>
    </w:p>
    <w:p w14:paraId="62652146" w14:textId="77777777" w:rsidR="001F167D" w:rsidRDefault="00E44A9C">
      <w:pPr>
        <w:spacing w:before="2"/>
        <w:ind w:left="812"/>
        <w:rPr>
          <w:b/>
          <w:sz w:val="28"/>
        </w:rPr>
      </w:pPr>
      <w:r>
        <w:rPr>
          <w:b/>
          <w:sz w:val="28"/>
        </w:rPr>
        <w:t>Рабочие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коррекционных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курсов.</w:t>
      </w:r>
    </w:p>
    <w:p w14:paraId="5CBA66B3" w14:textId="77777777" w:rsidR="001F167D" w:rsidRDefault="00E44A9C">
      <w:pPr>
        <w:pStyle w:val="a4"/>
        <w:numPr>
          <w:ilvl w:val="1"/>
          <w:numId w:val="81"/>
        </w:numPr>
        <w:tabs>
          <w:tab w:val="left" w:pos="2477"/>
        </w:tabs>
        <w:spacing w:before="247"/>
        <w:ind w:left="2476" w:hanging="555"/>
        <w:jc w:val="left"/>
        <w:rPr>
          <w:rFonts w:ascii="Cambria" w:hAnsi="Cambria"/>
          <w:b/>
          <w:sz w:val="26"/>
        </w:rPr>
      </w:pPr>
      <w:bookmarkStart w:id="8" w:name="_bookmark6"/>
      <w:bookmarkEnd w:id="8"/>
      <w:r>
        <w:rPr>
          <w:rFonts w:ascii="Cambria" w:hAnsi="Cambria"/>
          <w:b/>
          <w:sz w:val="26"/>
        </w:rPr>
        <w:t>Программа</w:t>
      </w:r>
      <w:r>
        <w:rPr>
          <w:rFonts w:ascii="Cambria" w:hAnsi="Cambria"/>
          <w:b/>
          <w:spacing w:val="-6"/>
          <w:sz w:val="26"/>
        </w:rPr>
        <w:t xml:space="preserve"> </w:t>
      </w:r>
      <w:r>
        <w:rPr>
          <w:rFonts w:ascii="Cambria" w:hAnsi="Cambria"/>
          <w:b/>
          <w:sz w:val="26"/>
        </w:rPr>
        <w:t>формирования</w:t>
      </w:r>
      <w:r>
        <w:rPr>
          <w:rFonts w:ascii="Cambria" w:hAnsi="Cambria"/>
          <w:b/>
          <w:spacing w:val="-3"/>
          <w:sz w:val="26"/>
        </w:rPr>
        <w:t xml:space="preserve"> </w:t>
      </w:r>
      <w:r>
        <w:rPr>
          <w:rFonts w:ascii="Cambria" w:hAnsi="Cambria"/>
          <w:b/>
          <w:sz w:val="26"/>
        </w:rPr>
        <w:t>базовых</w:t>
      </w:r>
      <w:r>
        <w:rPr>
          <w:rFonts w:ascii="Cambria" w:hAnsi="Cambria"/>
          <w:b/>
          <w:spacing w:val="-6"/>
          <w:sz w:val="26"/>
        </w:rPr>
        <w:t xml:space="preserve"> </w:t>
      </w:r>
      <w:r>
        <w:rPr>
          <w:rFonts w:ascii="Cambria" w:hAnsi="Cambria"/>
          <w:b/>
          <w:sz w:val="26"/>
        </w:rPr>
        <w:t>учебных</w:t>
      </w:r>
      <w:r>
        <w:rPr>
          <w:rFonts w:ascii="Cambria" w:hAnsi="Cambria"/>
          <w:b/>
          <w:spacing w:val="-6"/>
          <w:sz w:val="26"/>
        </w:rPr>
        <w:t xml:space="preserve"> </w:t>
      </w:r>
      <w:r>
        <w:rPr>
          <w:rFonts w:ascii="Cambria" w:hAnsi="Cambria"/>
          <w:b/>
          <w:sz w:val="26"/>
        </w:rPr>
        <w:t>действий</w:t>
      </w:r>
    </w:p>
    <w:p w14:paraId="7602CCEC" w14:textId="77777777" w:rsidR="001F167D" w:rsidRDefault="001F167D">
      <w:pPr>
        <w:pStyle w:val="a3"/>
        <w:spacing w:before="9"/>
        <w:ind w:left="0"/>
        <w:jc w:val="left"/>
        <w:rPr>
          <w:rFonts w:ascii="Cambria"/>
          <w:b/>
          <w:sz w:val="44"/>
        </w:rPr>
      </w:pPr>
    </w:p>
    <w:p w14:paraId="647C6927" w14:textId="77777777" w:rsidR="001F167D" w:rsidRDefault="00E44A9C">
      <w:pPr>
        <w:pStyle w:val="a3"/>
        <w:ind w:right="1128" w:firstLine="708"/>
      </w:pPr>
      <w:r>
        <w:t>Программа формирования базовых учебных действий обучающихся с ум-</w:t>
      </w:r>
      <w:r>
        <w:rPr>
          <w:spacing w:val="1"/>
        </w:rPr>
        <w:t xml:space="preserve"> </w:t>
      </w:r>
      <w:r>
        <w:t>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 БУД, программа) реализуется на протяжении всего периода обу-</w:t>
      </w:r>
      <w:r>
        <w:rPr>
          <w:spacing w:val="-67"/>
        </w:rPr>
        <w:t xml:space="preserve"> </w:t>
      </w:r>
      <w:r>
        <w:t>чения, в процессе учебной, внеурочной деятельности и конкретизирует требова-</w:t>
      </w:r>
      <w:r>
        <w:rPr>
          <w:spacing w:val="-67"/>
        </w:rPr>
        <w:t xml:space="preserve"> </w:t>
      </w:r>
      <w:r>
        <w:t>ния</w:t>
      </w:r>
      <w:r>
        <w:rPr>
          <w:spacing w:val="-2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личностным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АООП.</w:t>
      </w:r>
    </w:p>
    <w:p w14:paraId="13DADAE8" w14:textId="77777777" w:rsidR="001F167D" w:rsidRDefault="00E44A9C">
      <w:pPr>
        <w:pStyle w:val="a3"/>
        <w:ind w:right="1136" w:firstLine="708"/>
      </w:pP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строится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деятельностного</w:t>
      </w:r>
      <w:r>
        <w:rPr>
          <w:spacing w:val="-15"/>
        </w:rPr>
        <w:t xml:space="preserve"> </w:t>
      </w:r>
      <w:r>
        <w:t>подхода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обучению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поз-</w:t>
      </w:r>
      <w:r>
        <w:rPr>
          <w:spacing w:val="-68"/>
        </w:rPr>
        <w:t xml:space="preserve"> </w:t>
      </w:r>
      <w:r>
        <w:t>воляет реализовывать коррекционно-развивающий потенциал образования обу-</w:t>
      </w:r>
      <w:r>
        <w:rPr>
          <w:spacing w:val="1"/>
        </w:rPr>
        <w:t xml:space="preserve"> </w:t>
      </w:r>
      <w:r>
        <w:t>чающихся</w:t>
      </w:r>
      <w:r>
        <w:rPr>
          <w:spacing w:val="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нарушениями).</w:t>
      </w:r>
    </w:p>
    <w:p w14:paraId="4E0CB2AC" w14:textId="77777777" w:rsidR="001F167D" w:rsidRDefault="00E44A9C">
      <w:pPr>
        <w:pStyle w:val="a3"/>
        <w:ind w:right="1138" w:firstLine="566"/>
      </w:pPr>
      <w:r>
        <w:t>Базовые учебные действия ― это элементарные и необходимые единицы</w:t>
      </w:r>
      <w:r>
        <w:rPr>
          <w:spacing w:val="1"/>
        </w:rPr>
        <w:t xml:space="preserve"> </w:t>
      </w:r>
      <w:r>
        <w:t>учебной деятельности, формирование которых обеспечивает становление учеб-</w:t>
      </w:r>
      <w:r>
        <w:rPr>
          <w:spacing w:val="1"/>
        </w:rPr>
        <w:t xml:space="preserve"> </w:t>
      </w:r>
      <w:r>
        <w:t>ной деятельности обучающегося с умственной отсталостью в основных ее со-</w:t>
      </w:r>
      <w:r>
        <w:rPr>
          <w:spacing w:val="1"/>
        </w:rPr>
        <w:t xml:space="preserve"> </w:t>
      </w:r>
      <w:r>
        <w:t>ставляющих:</w:t>
      </w:r>
      <w:r>
        <w:rPr>
          <w:spacing w:val="-4"/>
        </w:rPr>
        <w:t xml:space="preserve"> </w:t>
      </w:r>
      <w:r>
        <w:t>познавательной,</w:t>
      </w:r>
      <w:r>
        <w:rPr>
          <w:spacing w:val="-3"/>
        </w:rPr>
        <w:t xml:space="preserve"> </w:t>
      </w:r>
      <w:r>
        <w:t>регулятивной,</w:t>
      </w:r>
      <w:r>
        <w:rPr>
          <w:spacing w:val="-3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личностной.</w:t>
      </w:r>
    </w:p>
    <w:p w14:paraId="582F59C2" w14:textId="77777777" w:rsidR="001F167D" w:rsidRDefault="001F167D">
      <w:pPr>
        <w:pStyle w:val="a3"/>
        <w:spacing w:before="1"/>
        <w:ind w:left="0"/>
        <w:jc w:val="left"/>
      </w:pPr>
    </w:p>
    <w:p w14:paraId="2B93492F" w14:textId="77777777" w:rsidR="001F167D" w:rsidRDefault="00E44A9C">
      <w:pPr>
        <w:pStyle w:val="a3"/>
        <w:ind w:right="1131" w:firstLine="708"/>
      </w:pPr>
      <w:r>
        <w:t xml:space="preserve">Основная </w:t>
      </w:r>
      <w:r>
        <w:rPr>
          <w:b/>
        </w:rPr>
        <w:t xml:space="preserve">цель </w:t>
      </w:r>
      <w:r>
        <w:t>реализации программы формирования БУД состоит в фор-</w:t>
      </w:r>
      <w:r>
        <w:rPr>
          <w:spacing w:val="-67"/>
        </w:rPr>
        <w:t xml:space="preserve"> </w:t>
      </w:r>
      <w:r>
        <w:t>мировании основ учебной деятельности обучающихся с легкой</w:t>
      </w:r>
      <w:r>
        <w:rPr>
          <w:spacing w:val="1"/>
        </w:rPr>
        <w:t xml:space="preserve"> </w:t>
      </w:r>
      <w:r>
        <w:t>умственной от-</w:t>
      </w:r>
      <w:r>
        <w:rPr>
          <w:spacing w:val="1"/>
        </w:rPr>
        <w:t xml:space="preserve"> </w:t>
      </w:r>
      <w:r>
        <w:t>сталостью</w:t>
      </w:r>
      <w:r>
        <w:rPr>
          <w:spacing w:val="-14"/>
        </w:rPr>
        <w:t xml:space="preserve"> </w:t>
      </w:r>
      <w:r>
        <w:t>(интеллектуальными</w:t>
      </w:r>
      <w:r>
        <w:rPr>
          <w:spacing w:val="-12"/>
        </w:rPr>
        <w:t xml:space="preserve"> </w:t>
      </w:r>
      <w:r>
        <w:t>нарушениями),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субъекта</w:t>
      </w:r>
      <w:r>
        <w:rPr>
          <w:spacing w:val="-12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деятельно-</w:t>
      </w:r>
      <w:r>
        <w:rPr>
          <w:spacing w:val="-67"/>
        </w:rPr>
        <w:t xml:space="preserve"> </w:t>
      </w:r>
      <w:r>
        <w:t>сти, которая обеспечивает его подготовку к самостоятельной жизни в обществе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видами профильного</w:t>
      </w:r>
      <w:r>
        <w:rPr>
          <w:spacing w:val="1"/>
        </w:rPr>
        <w:t xml:space="preserve"> </w:t>
      </w:r>
      <w:r>
        <w:t>труда.</w:t>
      </w:r>
    </w:p>
    <w:p w14:paraId="4C6B6485" w14:textId="77777777" w:rsidR="001F167D" w:rsidRDefault="00E44A9C">
      <w:pPr>
        <w:spacing w:line="321" w:lineRule="exact"/>
        <w:ind w:left="152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14:paraId="4EFC10FE" w14:textId="77777777" w:rsidR="001F167D" w:rsidRDefault="00E44A9C">
      <w:pPr>
        <w:pStyle w:val="a4"/>
        <w:numPr>
          <w:ilvl w:val="0"/>
          <w:numId w:val="76"/>
        </w:numPr>
        <w:tabs>
          <w:tab w:val="left" w:pos="1802"/>
        </w:tabs>
        <w:spacing w:before="2" w:line="32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3724AF79" w14:textId="77777777" w:rsidR="001F167D" w:rsidRDefault="00E44A9C">
      <w:pPr>
        <w:pStyle w:val="a4"/>
        <w:numPr>
          <w:ilvl w:val="0"/>
          <w:numId w:val="76"/>
        </w:numPr>
        <w:tabs>
          <w:tab w:val="left" w:pos="1812"/>
        </w:tabs>
        <w:ind w:left="812" w:right="1137" w:firstLine="708"/>
        <w:rPr>
          <w:sz w:val="28"/>
        </w:rPr>
      </w:pPr>
      <w:r>
        <w:rPr>
          <w:sz w:val="28"/>
        </w:rPr>
        <w:t>Овладение комплексом базовых учебных действий, составляющих опе-</w:t>
      </w:r>
      <w:r>
        <w:rPr>
          <w:spacing w:val="-67"/>
          <w:sz w:val="28"/>
        </w:rPr>
        <w:t xml:space="preserve"> </w:t>
      </w:r>
      <w:r>
        <w:rPr>
          <w:sz w:val="28"/>
        </w:rPr>
        <w:t>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деятельности;</w:t>
      </w:r>
    </w:p>
    <w:p w14:paraId="156C8E93" w14:textId="77777777" w:rsidR="001F167D" w:rsidRDefault="00E44A9C">
      <w:pPr>
        <w:pStyle w:val="a4"/>
        <w:numPr>
          <w:ilvl w:val="0"/>
          <w:numId w:val="76"/>
        </w:numPr>
        <w:tabs>
          <w:tab w:val="left" w:pos="1816"/>
        </w:tabs>
        <w:ind w:left="812" w:right="1139" w:firstLine="708"/>
        <w:rPr>
          <w:sz w:val="28"/>
        </w:rPr>
      </w:pPr>
      <w:r>
        <w:rPr>
          <w:sz w:val="28"/>
        </w:rPr>
        <w:t>Развитие умений принимать цель и готовый план деятельности, плани-</w:t>
      </w:r>
      <w:r>
        <w:rPr>
          <w:spacing w:val="1"/>
          <w:sz w:val="28"/>
        </w:rPr>
        <w:t xml:space="preserve"> </w:t>
      </w:r>
      <w:r>
        <w:rPr>
          <w:sz w:val="28"/>
        </w:rPr>
        <w:t>ровать знакомую деятельность, контролировать и оценивать ее результаты в</w:t>
      </w:r>
      <w:r>
        <w:rPr>
          <w:spacing w:val="1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работника.</w:t>
      </w:r>
    </w:p>
    <w:p w14:paraId="00A65A2C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8DE0961" w14:textId="77777777" w:rsidR="001F167D" w:rsidRDefault="001F167D">
      <w:pPr>
        <w:pStyle w:val="a3"/>
        <w:spacing w:before="7"/>
        <w:ind w:left="0"/>
        <w:jc w:val="left"/>
        <w:rPr>
          <w:sz w:val="34"/>
        </w:rPr>
      </w:pPr>
    </w:p>
    <w:p w14:paraId="491A74FA" w14:textId="77777777" w:rsidR="001F167D" w:rsidRDefault="00E44A9C">
      <w:pPr>
        <w:pStyle w:val="a3"/>
        <w:jc w:val="left"/>
      </w:pPr>
      <w:r>
        <w:rPr>
          <w:spacing w:val="-1"/>
        </w:rPr>
        <w:t>димо:</w:t>
      </w:r>
    </w:p>
    <w:p w14:paraId="17067CA4" w14:textId="77777777" w:rsidR="001F167D" w:rsidRDefault="00E44A9C">
      <w:pPr>
        <w:pStyle w:val="a3"/>
        <w:spacing w:before="74"/>
        <w:ind w:left="-19"/>
        <w:jc w:val="left"/>
      </w:pPr>
      <w:r>
        <w:br w:type="column"/>
        <w:t>Для</w:t>
      </w:r>
      <w:r>
        <w:rPr>
          <w:spacing w:val="21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поставленной</w:t>
      </w:r>
      <w:r>
        <w:rPr>
          <w:spacing w:val="22"/>
        </w:rPr>
        <w:t xml:space="preserve"> </w:t>
      </w:r>
      <w:r>
        <w:t>цели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соответствующих</w:t>
      </w:r>
      <w:r>
        <w:rPr>
          <w:spacing w:val="23"/>
        </w:rPr>
        <w:t xml:space="preserve"> </w:t>
      </w:r>
      <w:r>
        <w:t>ей</w:t>
      </w:r>
      <w:r>
        <w:rPr>
          <w:spacing w:val="20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необхо-</w:t>
      </w:r>
    </w:p>
    <w:p w14:paraId="6EE86B41" w14:textId="77777777" w:rsidR="001F167D" w:rsidRDefault="001F167D">
      <w:pPr>
        <w:pStyle w:val="a3"/>
        <w:spacing w:before="2"/>
        <w:ind w:left="0"/>
        <w:jc w:val="left"/>
      </w:pPr>
    </w:p>
    <w:p w14:paraId="656787FC" w14:textId="77777777" w:rsidR="001F167D" w:rsidRDefault="00E44A9C">
      <w:pPr>
        <w:pStyle w:val="a3"/>
        <w:ind w:left="-19"/>
        <w:jc w:val="left"/>
      </w:pPr>
      <w:r>
        <w:t>-</w:t>
      </w:r>
      <w:r>
        <w:rPr>
          <w:spacing w:val="3"/>
        </w:rPr>
        <w:t xml:space="preserve"> </w:t>
      </w:r>
      <w:r>
        <w:t>определить</w:t>
      </w:r>
      <w:r>
        <w:rPr>
          <w:spacing w:val="3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базовых</w:t>
      </w:r>
      <w:r>
        <w:rPr>
          <w:spacing w:val="3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учитывая</w:t>
      </w:r>
      <w:r>
        <w:rPr>
          <w:spacing w:val="5"/>
        </w:rPr>
        <w:t xml:space="preserve"> </w:t>
      </w:r>
      <w:r>
        <w:t>пси-</w:t>
      </w:r>
    </w:p>
    <w:p w14:paraId="4FD8B3A0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num="2" w:space="720" w:equalWidth="0">
            <w:col w:w="1500" w:space="40"/>
            <w:col w:w="10050"/>
          </w:cols>
        </w:sectPr>
      </w:pPr>
    </w:p>
    <w:p w14:paraId="476FDC3D" w14:textId="77777777" w:rsidR="001F167D" w:rsidRDefault="00E44A9C">
      <w:pPr>
        <w:pStyle w:val="a3"/>
        <w:spacing w:line="322" w:lineRule="exact"/>
      </w:pPr>
      <w:r>
        <w:t>хофизические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обучающихся;</w:t>
      </w:r>
    </w:p>
    <w:p w14:paraId="2960E535" w14:textId="77777777" w:rsidR="001F167D" w:rsidRDefault="00E44A9C">
      <w:pPr>
        <w:pStyle w:val="a3"/>
        <w:ind w:right="1140" w:firstLine="708"/>
      </w:pPr>
      <w:r>
        <w:t>- определить связи базовых учебных действий с содержанием учебных</w:t>
      </w:r>
      <w:r>
        <w:rPr>
          <w:spacing w:val="1"/>
        </w:rPr>
        <w:t xml:space="preserve"> </w:t>
      </w:r>
      <w:r>
        <w:t>предметов;</w:t>
      </w:r>
    </w:p>
    <w:p w14:paraId="0545DBF4" w14:textId="77777777" w:rsidR="001F167D" w:rsidRDefault="00E44A9C">
      <w:pPr>
        <w:pStyle w:val="a3"/>
        <w:ind w:right="1135" w:firstLine="708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rPr>
          <w:spacing w:val="-1"/>
        </w:rPr>
        <w:t>учебных</w:t>
      </w:r>
      <w:r>
        <w:rPr>
          <w:spacing w:val="-14"/>
        </w:rPr>
        <w:t xml:space="preserve"> </w:t>
      </w:r>
      <w:r>
        <w:rPr>
          <w:spacing w:val="-1"/>
        </w:rPr>
        <w:t>действий</w:t>
      </w:r>
      <w:r>
        <w:rPr>
          <w:spacing w:val="-16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отсталостью</w:t>
      </w:r>
      <w:r>
        <w:rPr>
          <w:spacing w:val="-16"/>
        </w:rPr>
        <w:t xml:space="preserve"> </w:t>
      </w:r>
      <w:r>
        <w:t>(интеллектуальными</w:t>
      </w:r>
      <w:r>
        <w:rPr>
          <w:spacing w:val="-68"/>
        </w:rPr>
        <w:t xml:space="preserve"> </w:t>
      </w:r>
      <w:r>
        <w:t>нарушениями) определяется на момент завершения обучения в образовательной</w:t>
      </w:r>
      <w:r>
        <w:rPr>
          <w:spacing w:val="-68"/>
        </w:rPr>
        <w:t xml:space="preserve"> </w:t>
      </w:r>
      <w:r>
        <w:t>организации.</w:t>
      </w:r>
    </w:p>
    <w:p w14:paraId="6413CDDF" w14:textId="77777777" w:rsidR="001F167D" w:rsidRDefault="00E44A9C">
      <w:pPr>
        <w:pStyle w:val="21"/>
        <w:ind w:left="952" w:right="1184" w:firstLine="619"/>
      </w:pPr>
      <w:r>
        <w:t>Функции, состав и характеристика базовых учебных действий обуча-</w:t>
      </w:r>
      <w:r>
        <w:rPr>
          <w:spacing w:val="-67"/>
        </w:rPr>
        <w:t xml:space="preserve"> </w:t>
      </w:r>
      <w:r>
        <w:t>ющихся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5"/>
        </w:rPr>
        <w:t xml:space="preserve"> </w:t>
      </w:r>
      <w:r>
        <w:t>нарушениями)</w:t>
      </w:r>
    </w:p>
    <w:p w14:paraId="66CDC09F" w14:textId="77777777" w:rsidR="001F167D" w:rsidRDefault="00E44A9C">
      <w:pPr>
        <w:pStyle w:val="a3"/>
        <w:ind w:right="1130" w:firstLine="708"/>
      </w:pPr>
      <w:r>
        <w:t>Современные подходы к повышению эффективности обучения предпола-</w:t>
      </w:r>
      <w:r>
        <w:rPr>
          <w:spacing w:val="1"/>
        </w:rPr>
        <w:t xml:space="preserve"> </w:t>
      </w:r>
      <w:r>
        <w:t>гают формирование у школьника положительной мотивации к учению, умению</w:t>
      </w:r>
      <w:r>
        <w:rPr>
          <w:spacing w:val="1"/>
        </w:rPr>
        <w:t xml:space="preserve"> </w:t>
      </w:r>
      <w:r>
        <w:t>учиться, получать и использовать знания в процессе жизни и деятельности. На</w:t>
      </w:r>
      <w:r>
        <w:rPr>
          <w:spacing w:val="1"/>
        </w:rPr>
        <w:t xml:space="preserve"> </w:t>
      </w:r>
      <w:r>
        <w:t>протяжении всего обучения проводится целенаправленная работа по формиро-</w:t>
      </w:r>
      <w:r>
        <w:rPr>
          <w:spacing w:val="1"/>
        </w:rPr>
        <w:t xml:space="preserve"> </w:t>
      </w:r>
      <w:r>
        <w:t>ванию учебной деятельности, в которой особое внимание уделяется развитию и</w:t>
      </w:r>
      <w:r>
        <w:rPr>
          <w:spacing w:val="-67"/>
        </w:rPr>
        <w:t xml:space="preserve"> </w:t>
      </w:r>
      <w:r>
        <w:t>коррекции мотивационного и операционного компонентов учебной деятельно-</w:t>
      </w:r>
      <w:r>
        <w:rPr>
          <w:spacing w:val="1"/>
        </w:rPr>
        <w:t xml:space="preserve"> </w:t>
      </w:r>
      <w:r>
        <w:t>сти,</w:t>
      </w:r>
      <w:r>
        <w:rPr>
          <w:spacing w:val="-5"/>
        </w:rPr>
        <w:t xml:space="preserve"> </w:t>
      </w:r>
      <w:r>
        <w:t>т.к.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многом</w:t>
      </w:r>
      <w:r>
        <w:rPr>
          <w:spacing w:val="-4"/>
        </w:rPr>
        <w:t xml:space="preserve"> </w:t>
      </w:r>
      <w:r>
        <w:t>определяют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успешность</w:t>
      </w:r>
      <w:r>
        <w:rPr>
          <w:spacing w:val="-6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школьника.</w:t>
      </w:r>
    </w:p>
    <w:p w14:paraId="7E638114" w14:textId="77777777" w:rsidR="001F167D" w:rsidRDefault="00E44A9C">
      <w:pPr>
        <w:pStyle w:val="a3"/>
        <w:spacing w:before="2"/>
        <w:ind w:right="1136" w:firstLine="708"/>
      </w:pPr>
      <w:r>
        <w:t>В качестве базовых учебных действий рассматриваются операционные,</w:t>
      </w:r>
      <w:r>
        <w:rPr>
          <w:spacing w:val="1"/>
        </w:rPr>
        <w:t xml:space="preserve"> </w:t>
      </w:r>
      <w:r>
        <w:t>мотивационные,</w:t>
      </w:r>
      <w:r>
        <w:rPr>
          <w:spacing w:val="-2"/>
        </w:rPr>
        <w:t xml:space="preserve"> </w:t>
      </w:r>
      <w:r>
        <w:t>целевые и</w:t>
      </w:r>
      <w:r>
        <w:rPr>
          <w:spacing w:val="-3"/>
        </w:rPr>
        <w:t xml:space="preserve"> </w:t>
      </w:r>
      <w:r>
        <w:t>оценочные.</w:t>
      </w:r>
    </w:p>
    <w:p w14:paraId="4A5BDCFE" w14:textId="77777777" w:rsidR="001F167D" w:rsidRDefault="00E44A9C">
      <w:pPr>
        <w:pStyle w:val="a3"/>
        <w:spacing w:line="321" w:lineRule="exact"/>
        <w:ind w:left="1521"/>
      </w:pPr>
      <w:r>
        <w:t>Функции</w:t>
      </w:r>
      <w:r>
        <w:rPr>
          <w:spacing w:val="-6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14:paraId="4139D883" w14:textId="77777777" w:rsidR="001F167D" w:rsidRDefault="00E44A9C">
      <w:pPr>
        <w:pStyle w:val="a4"/>
        <w:numPr>
          <w:ilvl w:val="0"/>
          <w:numId w:val="75"/>
        </w:numPr>
        <w:tabs>
          <w:tab w:val="left" w:pos="1714"/>
        </w:tabs>
        <w:ind w:right="1135" w:firstLine="70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(эффективности)</w:t>
      </w:r>
      <w:r>
        <w:rPr>
          <w:spacing w:val="2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области;</w:t>
      </w:r>
    </w:p>
    <w:p w14:paraId="6333E411" w14:textId="77777777" w:rsidR="001F167D" w:rsidRDefault="00E44A9C">
      <w:pPr>
        <w:pStyle w:val="a4"/>
        <w:numPr>
          <w:ilvl w:val="0"/>
          <w:numId w:val="75"/>
        </w:numPr>
        <w:tabs>
          <w:tab w:val="left" w:pos="1685"/>
        </w:tabs>
        <w:spacing w:line="322" w:lineRule="exact"/>
        <w:ind w:left="1684" w:hanging="164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14:paraId="58C14F25" w14:textId="77777777" w:rsidR="001F167D" w:rsidRDefault="00E44A9C">
      <w:pPr>
        <w:pStyle w:val="a4"/>
        <w:numPr>
          <w:ilvl w:val="0"/>
          <w:numId w:val="75"/>
        </w:numPr>
        <w:tabs>
          <w:tab w:val="left" w:pos="1699"/>
        </w:tabs>
        <w:spacing w:before="1"/>
        <w:ind w:right="1139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0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6"/>
          <w:sz w:val="28"/>
        </w:rPr>
        <w:t xml:space="preserve"> </w:t>
      </w:r>
      <w:r>
        <w:rPr>
          <w:sz w:val="28"/>
        </w:rPr>
        <w:t>ин-</w:t>
      </w:r>
      <w:r>
        <w:rPr>
          <w:spacing w:val="-67"/>
          <w:sz w:val="28"/>
        </w:rPr>
        <w:t xml:space="preserve"> </w:t>
      </w:r>
      <w:r>
        <w:rPr>
          <w:sz w:val="28"/>
        </w:rPr>
        <w:t>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0B0618A9" w14:textId="77777777" w:rsidR="001F167D" w:rsidRDefault="00E44A9C">
      <w:pPr>
        <w:pStyle w:val="a4"/>
        <w:numPr>
          <w:ilvl w:val="0"/>
          <w:numId w:val="75"/>
        </w:numPr>
        <w:tabs>
          <w:tab w:val="left" w:pos="1685"/>
        </w:tabs>
        <w:spacing w:line="321" w:lineRule="exact"/>
        <w:ind w:left="1684" w:hanging="16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обучающегося.</w:t>
      </w:r>
    </w:p>
    <w:p w14:paraId="03ECB32F" w14:textId="77777777" w:rsidR="001F167D" w:rsidRDefault="00E44A9C">
      <w:pPr>
        <w:pStyle w:val="a3"/>
        <w:ind w:right="1136" w:firstLine="708"/>
      </w:pPr>
      <w:r>
        <w:t>С учетом возрастных особенностей обучающихся с умственной отстало-</w:t>
      </w:r>
      <w:r>
        <w:rPr>
          <w:spacing w:val="1"/>
        </w:rPr>
        <w:t xml:space="preserve"> </w:t>
      </w:r>
      <w:r>
        <w:t>стью (интеллектуальными нарушениями) базовые учебные действия целесооб-</w:t>
      </w:r>
      <w:r>
        <w:rPr>
          <w:spacing w:val="1"/>
        </w:rPr>
        <w:t xml:space="preserve"> </w:t>
      </w:r>
      <w:r>
        <w:t>разно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на различных этапах</w:t>
      </w:r>
      <w:r>
        <w:rPr>
          <w:spacing w:val="1"/>
        </w:rPr>
        <w:t xml:space="preserve"> </w:t>
      </w:r>
      <w:r>
        <w:t>обучения.</w:t>
      </w:r>
    </w:p>
    <w:p w14:paraId="2AA2D6DC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44198605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22374E54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3EC49E32" w14:textId="77777777" w:rsidR="001F167D" w:rsidRDefault="00E44A9C">
      <w:pPr>
        <w:pStyle w:val="11"/>
        <w:spacing w:before="253"/>
        <w:ind w:left="4272" w:right="1992" w:hanging="1880"/>
      </w:pPr>
      <w:r>
        <w:t>Содержательный компонент программы формирования</w:t>
      </w:r>
      <w:r>
        <w:rPr>
          <w:spacing w:val="-67"/>
        </w:rPr>
        <w:t xml:space="preserve"> </w:t>
      </w:r>
      <w:r>
        <w:t>базовых учебных</w:t>
      </w:r>
      <w:r>
        <w:rPr>
          <w:spacing w:val="1"/>
        </w:rPr>
        <w:t xml:space="preserve"> </w:t>
      </w:r>
      <w:r>
        <w:t>действий</w:t>
      </w:r>
    </w:p>
    <w:p w14:paraId="17F5A80D" w14:textId="77777777" w:rsidR="001F167D" w:rsidRDefault="001F167D">
      <w:pPr>
        <w:pStyle w:val="a3"/>
        <w:spacing w:before="2"/>
        <w:ind w:left="0"/>
        <w:jc w:val="left"/>
        <w:rPr>
          <w:b/>
        </w:rPr>
      </w:pPr>
    </w:p>
    <w:p w14:paraId="463CC3ED" w14:textId="77777777" w:rsidR="001F167D" w:rsidRDefault="00E44A9C">
      <w:pPr>
        <w:spacing w:line="322" w:lineRule="exact"/>
        <w:ind w:left="3926"/>
        <w:jc w:val="both"/>
        <w:rPr>
          <w:b/>
          <w:sz w:val="28"/>
        </w:rPr>
      </w:pPr>
      <w:r>
        <w:rPr>
          <w:b/>
          <w:sz w:val="28"/>
        </w:rPr>
        <w:t>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IV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дополнительный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классы</w:t>
      </w:r>
    </w:p>
    <w:p w14:paraId="243546B2" w14:textId="77777777" w:rsidR="001F167D" w:rsidRDefault="00E44A9C">
      <w:pPr>
        <w:pStyle w:val="a3"/>
        <w:ind w:right="1135" w:firstLine="708"/>
      </w:pPr>
      <w:r>
        <w:t>Базовые</w:t>
      </w:r>
      <w:r>
        <w:rPr>
          <w:spacing w:val="-10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действия,</w:t>
      </w:r>
      <w:r>
        <w:rPr>
          <w:spacing w:val="-10"/>
        </w:rPr>
        <w:t xml:space="preserve"> </w:t>
      </w:r>
      <w:r>
        <w:t>формируемые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младших</w:t>
      </w:r>
      <w:r>
        <w:rPr>
          <w:spacing w:val="-11"/>
        </w:rPr>
        <w:t xml:space="preserve"> </w:t>
      </w:r>
      <w:r>
        <w:t>школьников,</w:t>
      </w:r>
      <w:r>
        <w:rPr>
          <w:spacing w:val="-12"/>
        </w:rPr>
        <w:t xml:space="preserve"> </w:t>
      </w:r>
      <w:r>
        <w:t>обеспе-</w:t>
      </w:r>
      <w:r>
        <w:rPr>
          <w:spacing w:val="-68"/>
        </w:rPr>
        <w:t xml:space="preserve"> </w:t>
      </w:r>
      <w:r>
        <w:t>чивают, с одной стороны, успешное начало школьного обучения и 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обучению,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другой</w:t>
      </w:r>
      <w:r>
        <w:rPr>
          <w:spacing w:val="1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составляют</w:t>
      </w:r>
      <w:r>
        <w:rPr>
          <w:spacing w:val="4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старших</w:t>
      </w:r>
    </w:p>
    <w:p w14:paraId="2AE5EE36" w14:textId="77777777" w:rsidR="001F167D" w:rsidRDefault="001F167D">
      <w:pPr>
        <w:sectPr w:rsidR="001F167D">
          <w:type w:val="continuous"/>
          <w:pgSz w:w="11910" w:h="16840"/>
          <w:pgMar w:top="1560" w:right="0" w:bottom="280" w:left="320" w:header="720" w:footer="720" w:gutter="0"/>
          <w:cols w:space="720"/>
        </w:sectPr>
      </w:pPr>
    </w:p>
    <w:p w14:paraId="51F05566" w14:textId="77777777" w:rsidR="001F167D" w:rsidRDefault="00E44A9C">
      <w:pPr>
        <w:pStyle w:val="a3"/>
        <w:spacing w:before="74"/>
        <w:ind w:right="1136"/>
      </w:pPr>
      <w:r>
        <w:t>классах более сложных действий, которые содействуют дальнейшему становле-</w:t>
      </w:r>
      <w:r>
        <w:rPr>
          <w:spacing w:val="-67"/>
        </w:rPr>
        <w:t xml:space="preserve"> </w:t>
      </w:r>
      <w:r>
        <w:t>нию ученика как субъекта осознанной активной учебной деятельности на до-</w:t>
      </w:r>
      <w:r>
        <w:rPr>
          <w:spacing w:val="1"/>
        </w:rPr>
        <w:t xml:space="preserve"> </w:t>
      </w:r>
      <w:r>
        <w:t>ступном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уровне.</w:t>
      </w:r>
    </w:p>
    <w:p w14:paraId="0C090459" w14:textId="77777777" w:rsidR="001F167D" w:rsidRDefault="001F167D">
      <w:pPr>
        <w:pStyle w:val="a3"/>
        <w:spacing w:before="1"/>
        <w:ind w:left="0"/>
        <w:jc w:val="left"/>
      </w:pPr>
    </w:p>
    <w:p w14:paraId="50F87916" w14:textId="77777777" w:rsidR="001F167D" w:rsidRDefault="00E44A9C">
      <w:pPr>
        <w:spacing w:before="1" w:line="322" w:lineRule="exact"/>
        <w:ind w:left="4106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</w:t>
      </w:r>
    </w:p>
    <w:p w14:paraId="674A2804" w14:textId="77777777" w:rsidR="001F167D" w:rsidRDefault="00E44A9C">
      <w:pPr>
        <w:pStyle w:val="a3"/>
        <w:ind w:right="1130" w:firstLine="708"/>
      </w:pPr>
      <w:r>
        <w:t>Личностные учебные действия обеспечивают готовность ребенка к приня-</w:t>
      </w:r>
      <w:r>
        <w:rPr>
          <w:spacing w:val="-68"/>
        </w:rPr>
        <w:t xml:space="preserve"> </w:t>
      </w:r>
      <w:r>
        <w:t>тию новой роли «ученика», понимание им на доступном уровне ролевых функ-</w:t>
      </w:r>
      <w:r>
        <w:rPr>
          <w:spacing w:val="1"/>
        </w:rPr>
        <w:t xml:space="preserve"> </w:t>
      </w:r>
      <w:r>
        <w:t>ций и включение в процесс обучения на основе интереса к его содержанию и</w:t>
      </w:r>
      <w:r>
        <w:rPr>
          <w:spacing w:val="1"/>
        </w:rPr>
        <w:t xml:space="preserve"> </w:t>
      </w:r>
      <w:r>
        <w:t>организации. Осознание себя в роли обучающегося, заинтересованного посеще-</w:t>
      </w:r>
      <w:r>
        <w:rPr>
          <w:spacing w:val="-67"/>
        </w:rPr>
        <w:t xml:space="preserve"> </w:t>
      </w:r>
      <w:r>
        <w:t>нием образовательной организации, обучением, занятиями, осознание себя в</w:t>
      </w:r>
      <w:r>
        <w:rPr>
          <w:spacing w:val="1"/>
        </w:rPr>
        <w:t xml:space="preserve"> </w:t>
      </w:r>
      <w:r>
        <w:t>роли члена семьи, одноклассника, друга; способность к осмыслению социаль-</w:t>
      </w:r>
      <w:r>
        <w:rPr>
          <w:spacing w:val="1"/>
        </w:rPr>
        <w:t xml:space="preserve"> </w:t>
      </w:r>
      <w:r>
        <w:t>ного окружения, своего места в нем, принятие соответствующих возрасту цен-</w:t>
      </w:r>
      <w:r>
        <w:rPr>
          <w:spacing w:val="1"/>
        </w:rPr>
        <w:t xml:space="preserve"> </w:t>
      </w:r>
      <w:r>
        <w:t>ностей и социальных ролей; положительное отношение к окружающей действи-</w:t>
      </w:r>
      <w:r>
        <w:rPr>
          <w:spacing w:val="-67"/>
        </w:rPr>
        <w:t xml:space="preserve"> </w:t>
      </w:r>
      <w:r>
        <w:t>тельности, готовность к организации взаимодействия с ней и эстетическому ее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целостный, социально ориентированный взгляд на мир в единстве</w:t>
      </w:r>
      <w:r>
        <w:rPr>
          <w:spacing w:val="-67"/>
        </w:rPr>
        <w:t xml:space="preserve"> </w:t>
      </w:r>
      <w:r>
        <w:t>его природной и социальной частей, самостоятельность в выполнении учебных</w:t>
      </w:r>
      <w:r>
        <w:rPr>
          <w:spacing w:val="1"/>
        </w:rPr>
        <w:t xml:space="preserve"> </w:t>
      </w:r>
      <w:r>
        <w:t>заданий, поручений, договоренностей, понимание личной ответственности за</w:t>
      </w:r>
      <w:r>
        <w:rPr>
          <w:spacing w:val="1"/>
        </w:rPr>
        <w:t xml:space="preserve"> </w:t>
      </w:r>
      <w:r>
        <w:t>свои поступки на основе представлений об этических нормах и правилах пове-</w:t>
      </w:r>
      <w:r>
        <w:rPr>
          <w:spacing w:val="1"/>
        </w:rPr>
        <w:t xml:space="preserve"> </w:t>
      </w:r>
      <w:r>
        <w:t>дения в современном обществе; готовность к безопасному и бережному поведе-</w:t>
      </w:r>
      <w:r>
        <w:rPr>
          <w:spacing w:val="-67"/>
        </w:rPr>
        <w:t xml:space="preserve"> </w:t>
      </w:r>
      <w:r>
        <w:t>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обществе.</w:t>
      </w:r>
    </w:p>
    <w:p w14:paraId="22EE184B" w14:textId="77777777" w:rsidR="001F167D" w:rsidRDefault="001F167D">
      <w:pPr>
        <w:pStyle w:val="a3"/>
        <w:spacing w:before="1"/>
        <w:ind w:left="0"/>
        <w:jc w:val="left"/>
      </w:pPr>
    </w:p>
    <w:p w14:paraId="2326ABDF" w14:textId="77777777" w:rsidR="001F167D" w:rsidRDefault="00E44A9C">
      <w:pPr>
        <w:spacing w:line="322" w:lineRule="exact"/>
        <w:ind w:left="372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</w:t>
      </w:r>
    </w:p>
    <w:p w14:paraId="1D9C4D73" w14:textId="77777777" w:rsidR="001F167D" w:rsidRDefault="00E44A9C">
      <w:pPr>
        <w:pStyle w:val="a3"/>
        <w:ind w:right="1136" w:firstLine="708"/>
      </w:pPr>
      <w:r>
        <w:t>Коммуникативные учебные действия обеспечивают способность вступать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коммуникацию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 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обучения.</w:t>
      </w:r>
    </w:p>
    <w:p w14:paraId="1053FA8A" w14:textId="77777777" w:rsidR="001F167D" w:rsidRDefault="00E44A9C">
      <w:pPr>
        <w:pStyle w:val="a3"/>
        <w:ind w:right="1132" w:firstLine="708"/>
      </w:pPr>
      <w:r>
        <w:t>Коммуникативные учебные действия включают следующие умения: всту-</w:t>
      </w:r>
      <w:r>
        <w:rPr>
          <w:spacing w:val="-67"/>
        </w:rPr>
        <w:t xml:space="preserve"> </w:t>
      </w:r>
      <w:r>
        <w:t>пать в контакт и работать в коллективе (учитель - ученик, ученик - ученик, уче-</w:t>
      </w:r>
      <w:r>
        <w:rPr>
          <w:spacing w:val="1"/>
        </w:rPr>
        <w:t xml:space="preserve"> </w:t>
      </w:r>
      <w:r>
        <w:t>ник - класс, учитель-класс); использовать принятые ритуалы социального взаи-</w:t>
      </w:r>
      <w:r>
        <w:rPr>
          <w:spacing w:val="1"/>
        </w:rPr>
        <w:t xml:space="preserve"> </w:t>
      </w:r>
      <w:r>
        <w:t>модействия с одноклассниками и учителем; обращаться за помощью и прини-</w:t>
      </w:r>
      <w:r>
        <w:rPr>
          <w:spacing w:val="1"/>
        </w:rPr>
        <w:t xml:space="preserve"> </w:t>
      </w:r>
      <w:r>
        <w:t>мать помощь; слушать и понимать инструкцию к учебному заданию в разных</w:t>
      </w:r>
      <w:r>
        <w:rPr>
          <w:spacing w:val="1"/>
        </w:rPr>
        <w:t xml:space="preserve"> </w:t>
      </w:r>
      <w:r>
        <w:rPr>
          <w:spacing w:val="-1"/>
        </w:rPr>
        <w:t>видах</w:t>
      </w:r>
      <w:r>
        <w:rPr>
          <w:spacing w:val="-17"/>
        </w:rPr>
        <w:t xml:space="preserve"> </w:t>
      </w:r>
      <w:r>
        <w:rPr>
          <w:spacing w:val="-1"/>
        </w:rPr>
        <w:t>деятельности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быту;</w:t>
      </w:r>
      <w:r>
        <w:rPr>
          <w:spacing w:val="-14"/>
        </w:rPr>
        <w:t xml:space="preserve"> </w:t>
      </w:r>
      <w:r>
        <w:t>сотрудничать</w:t>
      </w:r>
      <w:r>
        <w:rPr>
          <w:spacing w:val="-11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взрослыми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сверстниками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социальных ситуациях; доброжелательно относиться, сопереживать, конструк-</w:t>
      </w:r>
      <w:r>
        <w:rPr>
          <w:spacing w:val="1"/>
        </w:rPr>
        <w:t xml:space="preserve"> </w:t>
      </w:r>
      <w:r>
        <w:t>тивно взаимодействовать с людьми; договариваться и изменять свое поведение</w:t>
      </w:r>
      <w:r>
        <w:rPr>
          <w:spacing w:val="1"/>
        </w:rPr>
        <w:t xml:space="preserve"> </w:t>
      </w:r>
      <w:r>
        <w:t>в соответствии с объективным мнением большинства в конфликтных или иных</w:t>
      </w:r>
      <w:r>
        <w:rPr>
          <w:spacing w:val="1"/>
        </w:rPr>
        <w:t xml:space="preserve"> </w:t>
      </w:r>
      <w:r>
        <w:t>ситуациях взаимодействия с окружающими.</w:t>
      </w:r>
    </w:p>
    <w:p w14:paraId="00BF37BC" w14:textId="77777777" w:rsidR="001F167D" w:rsidRDefault="001F167D">
      <w:pPr>
        <w:pStyle w:val="a3"/>
        <w:ind w:left="0"/>
        <w:jc w:val="left"/>
      </w:pPr>
    </w:p>
    <w:p w14:paraId="42C9D23B" w14:textId="77777777" w:rsidR="001F167D" w:rsidRDefault="00E44A9C">
      <w:pPr>
        <w:spacing w:line="322" w:lineRule="exact"/>
        <w:ind w:left="4017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</w:t>
      </w:r>
    </w:p>
    <w:p w14:paraId="5392FE58" w14:textId="77777777" w:rsidR="001F167D" w:rsidRDefault="00E44A9C">
      <w:pPr>
        <w:pStyle w:val="a3"/>
        <w:ind w:right="1134" w:firstLine="708"/>
      </w:pPr>
      <w:r>
        <w:t>Регулятивные учебные действия обеспечивают успешную работу на лю-</w:t>
      </w:r>
      <w:r>
        <w:rPr>
          <w:spacing w:val="1"/>
        </w:rPr>
        <w:t xml:space="preserve"> </w:t>
      </w:r>
      <w:r>
        <w:t>бом</w:t>
      </w:r>
      <w:r>
        <w:rPr>
          <w:spacing w:val="-10"/>
        </w:rPr>
        <w:t xml:space="preserve"> </w:t>
      </w:r>
      <w:r>
        <w:t>уроке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любом</w:t>
      </w:r>
      <w:r>
        <w:rPr>
          <w:spacing w:val="-13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обучения.</w:t>
      </w:r>
      <w:r>
        <w:rPr>
          <w:spacing w:val="-9"/>
        </w:rPr>
        <w:t xml:space="preserve"> </w:t>
      </w:r>
      <w:r>
        <w:t>Благодаря</w:t>
      </w:r>
      <w:r>
        <w:rPr>
          <w:spacing w:val="-10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форми-</w:t>
      </w:r>
      <w:r>
        <w:rPr>
          <w:spacing w:val="-68"/>
        </w:rPr>
        <w:t xml:space="preserve"> </w:t>
      </w:r>
      <w:r>
        <w:t>рования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логических операций.</w:t>
      </w:r>
    </w:p>
    <w:p w14:paraId="49346443" w14:textId="77777777" w:rsidR="001F167D" w:rsidRDefault="00E44A9C">
      <w:pPr>
        <w:pStyle w:val="a3"/>
        <w:spacing w:before="2"/>
        <w:ind w:right="1132" w:firstLine="708"/>
      </w:pPr>
      <w:r>
        <w:t>Регулятивные учебные действия включают следующие умения: адекватно</w:t>
      </w:r>
      <w:r>
        <w:rPr>
          <w:spacing w:val="-67"/>
        </w:rPr>
        <w:t xml:space="preserve"> </w:t>
      </w:r>
      <w:r>
        <w:t>соблюдать</w:t>
      </w:r>
      <w:r>
        <w:rPr>
          <w:spacing w:val="-12"/>
        </w:rPr>
        <w:t xml:space="preserve"> </w:t>
      </w:r>
      <w:r>
        <w:t>ритуалы</w:t>
      </w:r>
      <w:r>
        <w:rPr>
          <w:spacing w:val="-10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(поднимать</w:t>
      </w:r>
      <w:r>
        <w:rPr>
          <w:spacing w:val="-11"/>
        </w:rPr>
        <w:t xml:space="preserve"> </w:t>
      </w:r>
      <w:r>
        <w:t>руку,</w:t>
      </w:r>
      <w:r>
        <w:rPr>
          <w:spacing w:val="-10"/>
        </w:rPr>
        <w:t xml:space="preserve"> </w:t>
      </w:r>
      <w:r>
        <w:t>вставать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выходить</w:t>
      </w:r>
      <w:r>
        <w:rPr>
          <w:spacing w:val="-67"/>
        </w:rPr>
        <w:t xml:space="preserve"> </w:t>
      </w:r>
      <w:r>
        <w:t>из-за парты и т.д.); выполнять учебный план, посещать</w:t>
      </w:r>
      <w:r>
        <w:rPr>
          <w:spacing w:val="1"/>
        </w:rPr>
        <w:t xml:space="preserve"> </w:t>
      </w:r>
      <w:r>
        <w:t>предусмотренные учеб-</w:t>
      </w:r>
      <w:r>
        <w:rPr>
          <w:spacing w:val="-67"/>
        </w:rPr>
        <w:t xml:space="preserve"> </w:t>
      </w:r>
      <w:r>
        <w:t>ным планом учебные занятия, осуществлять самостоятельную подготовку к за-</w:t>
      </w:r>
      <w:r>
        <w:rPr>
          <w:spacing w:val="1"/>
        </w:rPr>
        <w:t xml:space="preserve"> </w:t>
      </w:r>
      <w:r>
        <w:t>нятиям,</w:t>
      </w:r>
      <w:r>
        <w:rPr>
          <w:spacing w:val="55"/>
        </w:rPr>
        <w:t xml:space="preserve"> </w:t>
      </w:r>
      <w:r>
        <w:t>выполнять</w:t>
      </w:r>
      <w:r>
        <w:rPr>
          <w:spacing w:val="53"/>
        </w:rPr>
        <w:t xml:space="preserve"> </w:t>
      </w:r>
      <w:r>
        <w:t>задания</w:t>
      </w:r>
      <w:r>
        <w:rPr>
          <w:spacing w:val="57"/>
        </w:rPr>
        <w:t xml:space="preserve"> </w:t>
      </w:r>
      <w:r>
        <w:t>,</w:t>
      </w:r>
      <w:r>
        <w:rPr>
          <w:spacing w:val="55"/>
        </w:rPr>
        <w:t xml:space="preserve"> </w:t>
      </w:r>
      <w:r>
        <w:t>предложенные</w:t>
      </w:r>
      <w:r>
        <w:rPr>
          <w:spacing w:val="56"/>
        </w:rPr>
        <w:t xml:space="preserve"> </w:t>
      </w:r>
      <w:r>
        <w:t>педагогическими</w:t>
      </w:r>
      <w:r>
        <w:rPr>
          <w:spacing w:val="57"/>
        </w:rPr>
        <w:t xml:space="preserve"> </w:t>
      </w:r>
      <w:r>
        <w:t>работниками</w:t>
      </w:r>
      <w:r>
        <w:rPr>
          <w:spacing w:val="56"/>
        </w:rPr>
        <w:t xml:space="preserve"> </w:t>
      </w:r>
      <w:r>
        <w:t>в</w:t>
      </w:r>
    </w:p>
    <w:p w14:paraId="79F74690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E5AF58E" w14:textId="77777777" w:rsidR="001F167D" w:rsidRDefault="00E44A9C">
      <w:pPr>
        <w:pStyle w:val="a3"/>
        <w:spacing w:before="74"/>
        <w:ind w:right="1128"/>
      </w:pPr>
      <w:r>
        <w:t>рамках образовательной программы; активно участвовать в деятельности, кон-</w:t>
      </w:r>
      <w:r>
        <w:rPr>
          <w:spacing w:val="1"/>
        </w:rPr>
        <w:t xml:space="preserve"> </w:t>
      </w:r>
      <w:r>
        <w:t>тролировать и оценивать свои действия и действия других обучающихся; соот-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образцами,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оценку деятельности, оценивать ее с учетом предложенных критериев, коррек-</w:t>
      </w:r>
      <w:r>
        <w:rPr>
          <w:spacing w:val="1"/>
        </w:rPr>
        <w:t xml:space="preserve"> </w:t>
      </w:r>
      <w:r>
        <w:t>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выявленных недочетов.</w:t>
      </w:r>
    </w:p>
    <w:p w14:paraId="228B0A26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4B112B2C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6CB208E1" w14:textId="77777777" w:rsidR="001F167D" w:rsidRDefault="001F167D">
      <w:pPr>
        <w:pStyle w:val="a3"/>
        <w:spacing w:before="2"/>
        <w:ind w:left="0"/>
        <w:jc w:val="left"/>
        <w:rPr>
          <w:sz w:val="24"/>
        </w:rPr>
      </w:pPr>
    </w:p>
    <w:p w14:paraId="050B8E09" w14:textId="77777777" w:rsidR="001F167D" w:rsidRDefault="00E44A9C">
      <w:pPr>
        <w:spacing w:before="1" w:line="322" w:lineRule="exact"/>
        <w:ind w:left="3854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</w:t>
      </w:r>
    </w:p>
    <w:p w14:paraId="2754B122" w14:textId="77777777" w:rsidR="001F167D" w:rsidRDefault="00E44A9C">
      <w:pPr>
        <w:pStyle w:val="a3"/>
        <w:ind w:right="1136" w:firstLine="708"/>
      </w:pPr>
      <w:r>
        <w:t>Познавательные учебные действия представлены комплексом начальных</w:t>
      </w:r>
      <w:r>
        <w:rPr>
          <w:spacing w:val="1"/>
        </w:rPr>
        <w:t xml:space="preserve"> </w:t>
      </w:r>
      <w:r>
        <w:t>логических операций, которые необходимы для усвоения и использования зна-</w:t>
      </w:r>
      <w:r>
        <w:rPr>
          <w:spacing w:val="1"/>
        </w:rPr>
        <w:t xml:space="preserve"> </w:t>
      </w:r>
      <w:r>
        <w:t>ний и умений в различных условиях, составляют основу для дальнейшего фор-</w:t>
      </w:r>
      <w:r>
        <w:rPr>
          <w:spacing w:val="1"/>
        </w:rPr>
        <w:t xml:space="preserve"> </w:t>
      </w:r>
      <w:r>
        <w:t>мирования</w:t>
      </w:r>
      <w:r>
        <w:rPr>
          <w:spacing w:val="-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 школьников.</w:t>
      </w:r>
    </w:p>
    <w:p w14:paraId="771C323A" w14:textId="77777777" w:rsidR="001F167D" w:rsidRDefault="00E44A9C">
      <w:pPr>
        <w:pStyle w:val="a3"/>
        <w:spacing w:before="1"/>
        <w:ind w:right="1131" w:firstLine="708"/>
      </w:pPr>
      <w:r>
        <w:t>К познавательным учебным действиям относятся следующие умения: вы-</w:t>
      </w:r>
      <w:r>
        <w:rPr>
          <w:spacing w:val="1"/>
        </w:rPr>
        <w:t xml:space="preserve"> </w:t>
      </w:r>
      <w:r>
        <w:t>делять существенные, общие и отличительные свойства предметов; устанавли-</w:t>
      </w:r>
      <w:r>
        <w:rPr>
          <w:spacing w:val="1"/>
        </w:rPr>
        <w:t xml:space="preserve"> </w:t>
      </w:r>
      <w:r>
        <w:t>вать видо-родовые отношения предметов; делать простейшие обобщения, срав-</w:t>
      </w:r>
      <w:r>
        <w:rPr>
          <w:spacing w:val="1"/>
        </w:rPr>
        <w:t xml:space="preserve"> </w:t>
      </w:r>
      <w:r>
        <w:t>нивать, классифицировать на наглядном материале; пользоваться знаками, сим-</w:t>
      </w:r>
      <w:r>
        <w:rPr>
          <w:spacing w:val="-67"/>
        </w:rPr>
        <w:t xml:space="preserve"> </w:t>
      </w:r>
      <w:r>
        <w:t>волами,</w:t>
      </w:r>
      <w:r>
        <w:rPr>
          <w:spacing w:val="-7"/>
        </w:rPr>
        <w:t xml:space="preserve"> </w:t>
      </w:r>
      <w:r>
        <w:t>предметами-заместителями;</w:t>
      </w:r>
      <w:r>
        <w:rPr>
          <w:spacing w:val="-5"/>
        </w:rPr>
        <w:t xml:space="preserve"> </w:t>
      </w:r>
      <w:r>
        <w:t>читать;</w:t>
      </w:r>
      <w:r>
        <w:rPr>
          <w:spacing w:val="-6"/>
        </w:rPr>
        <w:t xml:space="preserve"> </w:t>
      </w:r>
      <w:r>
        <w:t>писать;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арифметические</w:t>
      </w:r>
      <w:r>
        <w:rPr>
          <w:spacing w:val="-68"/>
        </w:rPr>
        <w:t xml:space="preserve"> </w:t>
      </w:r>
      <w:r>
        <w:t>действия; наблюдать; работать с информацией (понимать изображение, текст,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предъявленные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носителях).</w:t>
      </w:r>
    </w:p>
    <w:p w14:paraId="0FBFC2D9" w14:textId="77777777" w:rsidR="001F167D" w:rsidRDefault="001F167D">
      <w:pPr>
        <w:pStyle w:val="a3"/>
        <w:spacing w:before="10"/>
        <w:ind w:left="0"/>
        <w:jc w:val="left"/>
        <w:rPr>
          <w:sz w:val="27"/>
        </w:rPr>
      </w:pPr>
    </w:p>
    <w:p w14:paraId="4AA2C856" w14:textId="77777777" w:rsidR="001F167D" w:rsidRDefault="00E44A9C">
      <w:pPr>
        <w:pStyle w:val="a3"/>
        <w:ind w:right="1138" w:firstLine="708"/>
      </w:pPr>
      <w:r>
        <w:t>Умение использовать все группы действий в различных образовательных</w:t>
      </w:r>
      <w:r>
        <w:rPr>
          <w:spacing w:val="1"/>
        </w:rPr>
        <w:t xml:space="preserve"> </w:t>
      </w:r>
      <w:r>
        <w:t>ситуациях является</w:t>
      </w:r>
      <w:r>
        <w:rPr>
          <w:spacing w:val="-3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сформированности.</w:t>
      </w:r>
    </w:p>
    <w:p w14:paraId="61EC6C59" w14:textId="77777777" w:rsidR="001F167D" w:rsidRDefault="001F167D">
      <w:pPr>
        <w:pStyle w:val="a3"/>
        <w:spacing w:before="4"/>
        <w:ind w:left="0"/>
        <w:jc w:val="left"/>
        <w:rPr>
          <w:sz w:val="32"/>
        </w:rPr>
      </w:pPr>
    </w:p>
    <w:p w14:paraId="46057BC2" w14:textId="77777777" w:rsidR="001F167D" w:rsidRDefault="00E44A9C">
      <w:pPr>
        <w:pStyle w:val="11"/>
        <w:spacing w:line="276" w:lineRule="auto"/>
        <w:ind w:left="3203" w:right="2812" w:firstLine="1032"/>
        <w:jc w:val="both"/>
      </w:pPr>
      <w:r>
        <w:t>Базовые учебные действия,</w:t>
      </w:r>
      <w:r>
        <w:rPr>
          <w:spacing w:val="1"/>
        </w:rPr>
        <w:t xml:space="preserve"> </w:t>
      </w:r>
      <w:r>
        <w:t>формируемые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V-IX</w:t>
      </w:r>
      <w:r>
        <w:rPr>
          <w:spacing w:val="-3"/>
        </w:rPr>
        <w:t xml:space="preserve"> </w:t>
      </w:r>
      <w:r>
        <w:t>классов</w:t>
      </w:r>
    </w:p>
    <w:p w14:paraId="5B698AC1" w14:textId="77777777" w:rsidR="001F167D" w:rsidRDefault="00E44A9C">
      <w:pPr>
        <w:spacing w:line="321" w:lineRule="exact"/>
        <w:ind w:left="4253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</w:t>
      </w:r>
    </w:p>
    <w:p w14:paraId="7AFD00AD" w14:textId="77777777" w:rsidR="001F167D" w:rsidRDefault="00E44A9C">
      <w:pPr>
        <w:pStyle w:val="a3"/>
        <w:spacing w:before="48" w:line="276" w:lineRule="auto"/>
        <w:ind w:right="1131" w:firstLine="708"/>
      </w:pPr>
      <w:r>
        <w:t>Личностные учебные действия представлены следующими умениями: ис-</w:t>
      </w:r>
      <w:r>
        <w:rPr>
          <w:spacing w:val="1"/>
        </w:rPr>
        <w:t xml:space="preserve"> </w:t>
      </w:r>
      <w:r>
        <w:t>пытывать чувство гордости за свою страну; гордиться школьными успехами и</w:t>
      </w:r>
      <w:r>
        <w:rPr>
          <w:spacing w:val="1"/>
        </w:rPr>
        <w:t xml:space="preserve"> </w:t>
      </w:r>
      <w:r>
        <w:t>достижениями как собственными, так и других обучающихся; адекватно эмоци-</w:t>
      </w:r>
      <w:r>
        <w:rPr>
          <w:spacing w:val="-67"/>
        </w:rPr>
        <w:t xml:space="preserve"> </w:t>
      </w:r>
      <w:r>
        <w:t>онально</w:t>
      </w:r>
      <w:r>
        <w:rPr>
          <w:spacing w:val="-8"/>
        </w:rPr>
        <w:t xml:space="preserve"> </w:t>
      </w:r>
      <w:r>
        <w:t>откликаться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музыки,</w:t>
      </w:r>
      <w:r>
        <w:rPr>
          <w:spacing w:val="-6"/>
        </w:rPr>
        <w:t xml:space="preserve"> </w:t>
      </w:r>
      <w:r>
        <w:t>живописи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др.;</w:t>
      </w:r>
      <w:r>
        <w:rPr>
          <w:spacing w:val="-5"/>
        </w:rPr>
        <w:t xml:space="preserve"> </w:t>
      </w:r>
      <w:r>
        <w:t>ува-</w:t>
      </w:r>
      <w:r>
        <w:rPr>
          <w:spacing w:val="-68"/>
        </w:rPr>
        <w:t xml:space="preserve"> </w:t>
      </w:r>
      <w:r>
        <w:t>жительно и бережно относиться к людям труда и результатам их деятельности;</w:t>
      </w:r>
      <w:r>
        <w:rPr>
          <w:spacing w:val="1"/>
        </w:rPr>
        <w:t xml:space="preserve"> </w:t>
      </w:r>
      <w:r>
        <w:t>активно включаться в общеполезную социальную деятельность; бережно отно-</w:t>
      </w:r>
      <w:r>
        <w:rPr>
          <w:spacing w:val="1"/>
        </w:rPr>
        <w:t xml:space="preserve"> </w:t>
      </w:r>
      <w:r>
        <w:t>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культурно-историческому</w:t>
      </w:r>
      <w:r>
        <w:rPr>
          <w:spacing w:val="-4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страны.</w:t>
      </w:r>
    </w:p>
    <w:p w14:paraId="570FE2A2" w14:textId="77777777" w:rsidR="001F167D" w:rsidRDefault="001F167D">
      <w:pPr>
        <w:pStyle w:val="a3"/>
        <w:spacing w:before="4"/>
        <w:ind w:left="0"/>
        <w:jc w:val="left"/>
        <w:rPr>
          <w:sz w:val="32"/>
        </w:rPr>
      </w:pPr>
    </w:p>
    <w:p w14:paraId="17764F60" w14:textId="77777777" w:rsidR="001F167D" w:rsidRDefault="00E44A9C">
      <w:pPr>
        <w:ind w:left="3876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</w:t>
      </w:r>
    </w:p>
    <w:p w14:paraId="30CFC648" w14:textId="77777777" w:rsidR="001F167D" w:rsidRDefault="00E44A9C">
      <w:pPr>
        <w:pStyle w:val="a3"/>
        <w:spacing w:before="48" w:line="276" w:lineRule="auto"/>
        <w:ind w:right="1135" w:firstLine="708"/>
      </w:pPr>
      <w:r>
        <w:t>Коммуникативные учебные действия включают: вступать и поддерживать</w:t>
      </w:r>
      <w:r>
        <w:rPr>
          <w:spacing w:val="-67"/>
        </w:rPr>
        <w:t xml:space="preserve"> </w:t>
      </w:r>
      <w:r>
        <w:t>коммуникацию в разных ситуациях социального взаимодействия (учебных, тру-</w:t>
      </w:r>
      <w:r>
        <w:rPr>
          <w:spacing w:val="-67"/>
        </w:rPr>
        <w:t xml:space="preserve"> </w:t>
      </w:r>
      <w:r>
        <w:t>довых,</w:t>
      </w:r>
      <w:r>
        <w:rPr>
          <w:spacing w:val="-3"/>
        </w:rPr>
        <w:t xml:space="preserve"> </w:t>
      </w:r>
      <w:r>
        <w:t>бытовых и</w:t>
      </w:r>
      <w:r>
        <w:rPr>
          <w:spacing w:val="-2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вступать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 и поддерживать</w:t>
      </w:r>
    </w:p>
    <w:p w14:paraId="2DF678AC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3802105" w14:textId="77777777" w:rsidR="001F167D" w:rsidRDefault="00E44A9C">
      <w:pPr>
        <w:pStyle w:val="a3"/>
        <w:spacing w:before="74" w:line="276" w:lineRule="auto"/>
        <w:ind w:right="1133"/>
      </w:pPr>
      <w:r>
        <w:t>его, использовать разные виды делового письма для решения жизненно значи-</w:t>
      </w:r>
      <w:r>
        <w:rPr>
          <w:spacing w:val="1"/>
        </w:rPr>
        <w:t xml:space="preserve"> </w:t>
      </w:r>
      <w:r>
        <w:t>мых задач; использовать доступные источники и средства получения информа-</w:t>
      </w:r>
      <w:r>
        <w:rPr>
          <w:spacing w:val="1"/>
        </w:rPr>
        <w:t xml:space="preserve"> </w:t>
      </w:r>
      <w:r>
        <w:t>ции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задач.</w:t>
      </w:r>
    </w:p>
    <w:p w14:paraId="457FA20B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4C78690C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4262BE29" w14:textId="77777777" w:rsidR="001F167D" w:rsidRDefault="001F167D">
      <w:pPr>
        <w:pStyle w:val="a3"/>
        <w:spacing w:before="8"/>
        <w:ind w:left="0"/>
        <w:jc w:val="left"/>
        <w:rPr>
          <w:sz w:val="36"/>
        </w:rPr>
      </w:pPr>
    </w:p>
    <w:p w14:paraId="61260BB3" w14:textId="77777777" w:rsidR="001F167D" w:rsidRDefault="00E44A9C">
      <w:pPr>
        <w:ind w:left="4166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</w:t>
      </w:r>
    </w:p>
    <w:p w14:paraId="0B9BC5F2" w14:textId="77777777" w:rsidR="001F167D" w:rsidRDefault="00E44A9C">
      <w:pPr>
        <w:pStyle w:val="a3"/>
        <w:spacing w:before="48" w:line="276" w:lineRule="auto"/>
        <w:ind w:right="1129" w:firstLine="708"/>
      </w:pPr>
      <w:r>
        <w:t>Регулятивные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представлены</w:t>
      </w:r>
      <w:r>
        <w:rPr>
          <w:spacing w:val="-11"/>
        </w:rPr>
        <w:t xml:space="preserve"> </w:t>
      </w:r>
      <w:r>
        <w:t>умениями:</w:t>
      </w:r>
      <w:r>
        <w:rPr>
          <w:spacing w:val="-10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со-</w:t>
      </w:r>
      <w:r>
        <w:rPr>
          <w:spacing w:val="-68"/>
        </w:rPr>
        <w:t xml:space="preserve"> </w:t>
      </w:r>
      <w:r>
        <w:t>хранять цели и задачи решения типовых учебных и практических задач, осу-</w:t>
      </w:r>
      <w:r>
        <w:rPr>
          <w:spacing w:val="1"/>
        </w:rPr>
        <w:t xml:space="preserve"> </w:t>
      </w:r>
      <w:r>
        <w:t>ществлять коллективный поиск средств их осуществления; осознанно действо-</w:t>
      </w:r>
      <w:r>
        <w:rPr>
          <w:spacing w:val="1"/>
        </w:rPr>
        <w:t xml:space="preserve"> </w:t>
      </w:r>
      <w:r>
        <w:t>вать на основе разных видов инструкций для решения практических и учебных</w:t>
      </w:r>
      <w:r>
        <w:rPr>
          <w:spacing w:val="1"/>
        </w:rPr>
        <w:t xml:space="preserve"> </w:t>
      </w:r>
      <w:r>
        <w:t>задач; осуществлять взаимный контроль в совместной деятельности; обладать</w:t>
      </w:r>
      <w:r>
        <w:rPr>
          <w:spacing w:val="1"/>
        </w:rPr>
        <w:t xml:space="preserve"> </w:t>
      </w:r>
      <w:r>
        <w:t>готовностью к осуществлению самоконтроля в процессе деятельности;</w:t>
      </w:r>
      <w:r>
        <w:rPr>
          <w:spacing w:val="1"/>
        </w:rPr>
        <w:t xml:space="preserve"> </w:t>
      </w:r>
      <w:r>
        <w:t>адек-</w:t>
      </w:r>
      <w:r>
        <w:rPr>
          <w:spacing w:val="1"/>
        </w:rPr>
        <w:t xml:space="preserve"> </w:t>
      </w:r>
      <w:r>
        <w:t>ватно реагировать на внешний контроль и оценку, корректировать в соответ-</w:t>
      </w:r>
      <w:r>
        <w:rPr>
          <w:spacing w:val="1"/>
        </w:rPr>
        <w:t xml:space="preserve"> </w:t>
      </w:r>
      <w:r>
        <w:t>ствии с</w:t>
      </w:r>
      <w:r>
        <w:rPr>
          <w:spacing w:val="-4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свою деятельность.</w:t>
      </w:r>
    </w:p>
    <w:p w14:paraId="72058850" w14:textId="77777777" w:rsidR="001F167D" w:rsidRDefault="001F167D">
      <w:pPr>
        <w:pStyle w:val="a3"/>
        <w:spacing w:before="4"/>
        <w:ind w:left="0"/>
        <w:jc w:val="left"/>
        <w:rPr>
          <w:sz w:val="32"/>
        </w:rPr>
      </w:pPr>
    </w:p>
    <w:p w14:paraId="594B5621" w14:textId="77777777" w:rsidR="001F167D" w:rsidRDefault="00E44A9C">
      <w:pPr>
        <w:ind w:left="4003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</w:t>
      </w:r>
    </w:p>
    <w:p w14:paraId="3A340D93" w14:textId="77777777" w:rsidR="001F167D" w:rsidRDefault="00E44A9C">
      <w:pPr>
        <w:pStyle w:val="a3"/>
        <w:spacing w:before="48" w:line="276" w:lineRule="auto"/>
        <w:ind w:right="1130" w:firstLine="708"/>
      </w:pPr>
      <w:r>
        <w:t>К познавательным БУД, формируемым на этом втором этапе школьного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временно-пространственную</w:t>
      </w:r>
      <w:r>
        <w:rPr>
          <w:spacing w:val="-14"/>
        </w:rPr>
        <w:t xml:space="preserve"> </w:t>
      </w:r>
      <w:r>
        <w:t>организацию;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усвоенные</w:t>
      </w:r>
      <w:r>
        <w:rPr>
          <w:spacing w:val="-12"/>
        </w:rPr>
        <w:t xml:space="preserve"> </w:t>
      </w:r>
      <w:r>
        <w:t>ло-</w:t>
      </w:r>
      <w:r>
        <w:rPr>
          <w:spacing w:val="-68"/>
        </w:rPr>
        <w:t xml:space="preserve"> </w:t>
      </w:r>
      <w:r>
        <w:rPr>
          <w:spacing w:val="-1"/>
        </w:rPr>
        <w:t>гические</w:t>
      </w:r>
      <w:r>
        <w:rPr>
          <w:spacing w:val="-18"/>
        </w:rPr>
        <w:t xml:space="preserve"> </w:t>
      </w:r>
      <w:r>
        <w:rPr>
          <w:spacing w:val="-1"/>
        </w:rPr>
        <w:t>операции</w:t>
      </w:r>
      <w:r>
        <w:rPr>
          <w:spacing w:val="-16"/>
        </w:rPr>
        <w:t xml:space="preserve"> </w:t>
      </w:r>
      <w:r>
        <w:t>(сравнение,</w:t>
      </w:r>
      <w:r>
        <w:rPr>
          <w:spacing w:val="-17"/>
        </w:rPr>
        <w:t xml:space="preserve"> </w:t>
      </w:r>
      <w:r>
        <w:t>анализ,</w:t>
      </w:r>
      <w:r>
        <w:rPr>
          <w:spacing w:val="-18"/>
        </w:rPr>
        <w:t xml:space="preserve"> </w:t>
      </w:r>
      <w:r>
        <w:t>синтез,</w:t>
      </w:r>
      <w:r>
        <w:rPr>
          <w:spacing w:val="-21"/>
        </w:rPr>
        <w:t xml:space="preserve"> </w:t>
      </w:r>
      <w:r>
        <w:t>обобщение,</w:t>
      </w:r>
      <w:r>
        <w:rPr>
          <w:spacing w:val="-17"/>
        </w:rPr>
        <w:t xml:space="preserve"> </w:t>
      </w:r>
      <w:r>
        <w:t>классификацию,</w:t>
      </w:r>
      <w:r>
        <w:rPr>
          <w:spacing w:val="-17"/>
        </w:rPr>
        <w:t xml:space="preserve"> </w:t>
      </w:r>
      <w:r>
        <w:t>уста-</w:t>
      </w:r>
      <w:r>
        <w:rPr>
          <w:spacing w:val="-68"/>
        </w:rPr>
        <w:t xml:space="preserve"> </w:t>
      </w:r>
      <w:r>
        <w:t>новление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наглядном, доступном вербальном материале, основе практической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индивидуальными</w:t>
      </w:r>
      <w:r>
        <w:rPr>
          <w:spacing w:val="-7"/>
        </w:rPr>
        <w:t xml:space="preserve"> </w:t>
      </w:r>
      <w:r>
        <w:t>возможностями;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деятельности некоторые межпредметные знания, отражающие несложные, до-</w:t>
      </w:r>
      <w:r>
        <w:rPr>
          <w:spacing w:val="1"/>
        </w:rPr>
        <w:t xml:space="preserve"> </w:t>
      </w:r>
      <w:r>
        <w:t>ступные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процессами.</w:t>
      </w:r>
    </w:p>
    <w:p w14:paraId="79F99538" w14:textId="77777777" w:rsidR="001F167D" w:rsidRDefault="001F167D">
      <w:pPr>
        <w:pStyle w:val="a3"/>
        <w:spacing w:before="3"/>
        <w:ind w:left="0"/>
        <w:jc w:val="left"/>
        <w:rPr>
          <w:sz w:val="32"/>
        </w:rPr>
      </w:pPr>
    </w:p>
    <w:p w14:paraId="76DE76DB" w14:textId="77777777" w:rsidR="001F167D" w:rsidRDefault="00E44A9C">
      <w:pPr>
        <w:pStyle w:val="11"/>
        <w:spacing w:line="276" w:lineRule="auto"/>
        <w:ind w:left="3148" w:right="2084" w:firstLine="1087"/>
      </w:pPr>
      <w:r>
        <w:t>Базовые учебные действия,</w:t>
      </w:r>
      <w:r>
        <w:rPr>
          <w:spacing w:val="1"/>
        </w:rPr>
        <w:t xml:space="preserve"> </w:t>
      </w:r>
      <w:r>
        <w:t>формируемые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X-XII</w:t>
      </w:r>
      <w:r>
        <w:rPr>
          <w:spacing w:val="-6"/>
        </w:rPr>
        <w:t xml:space="preserve"> </w:t>
      </w:r>
      <w:r>
        <w:t>классов</w:t>
      </w:r>
    </w:p>
    <w:p w14:paraId="4F82B6F4" w14:textId="77777777" w:rsidR="001F167D" w:rsidRDefault="001F167D">
      <w:pPr>
        <w:pStyle w:val="a3"/>
        <w:spacing w:before="2"/>
        <w:ind w:left="0"/>
        <w:jc w:val="left"/>
        <w:rPr>
          <w:b/>
          <w:sz w:val="32"/>
        </w:rPr>
      </w:pPr>
    </w:p>
    <w:p w14:paraId="64B1912B" w14:textId="77777777" w:rsidR="001F167D" w:rsidRDefault="00E44A9C">
      <w:pPr>
        <w:spacing w:before="1"/>
        <w:ind w:left="4253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</w:t>
      </w:r>
    </w:p>
    <w:p w14:paraId="0B1B195B" w14:textId="77777777" w:rsidR="001F167D" w:rsidRDefault="00E44A9C">
      <w:pPr>
        <w:pStyle w:val="a3"/>
        <w:spacing w:before="47" w:line="276" w:lineRule="auto"/>
        <w:ind w:right="1135" w:firstLine="708"/>
      </w:pPr>
      <w:r>
        <w:t>К личностным БУД, формируемым на этом третьем этапе школьного обу-</w:t>
      </w:r>
      <w:r>
        <w:rPr>
          <w:spacing w:val="-67"/>
        </w:rPr>
        <w:t xml:space="preserve"> </w:t>
      </w:r>
      <w:r>
        <w:t>чения, относятся умения: осознание себя как гражданина Российской Федера-</w:t>
      </w:r>
      <w:r>
        <w:rPr>
          <w:spacing w:val="1"/>
        </w:rPr>
        <w:t xml:space="preserve"> </w:t>
      </w:r>
      <w:r>
        <w:t>ции, имеющего определенные права и обязанности, соотнесение собственных</w:t>
      </w:r>
      <w:r>
        <w:rPr>
          <w:spacing w:val="1"/>
        </w:rPr>
        <w:t xml:space="preserve"> </w:t>
      </w:r>
      <w:r>
        <w:t>поступков и поступков других людей с принятыми и усвоенными этическими</w:t>
      </w:r>
      <w:r>
        <w:rPr>
          <w:spacing w:val="1"/>
        </w:rPr>
        <w:t xml:space="preserve"> </w:t>
      </w:r>
      <w:r>
        <w:t>нормами; определение нравственного аспекта в собственном поведении и пове-</w:t>
      </w:r>
      <w:r>
        <w:rPr>
          <w:spacing w:val="1"/>
        </w:rPr>
        <w:t xml:space="preserve"> </w:t>
      </w:r>
      <w:r>
        <w:t>дении других людей, ориентировка в социальных ролях; осознанное отношение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профессии.</w:t>
      </w:r>
    </w:p>
    <w:p w14:paraId="29A87FC4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03A5586" w14:textId="77777777" w:rsidR="001F167D" w:rsidRDefault="00E44A9C">
      <w:pPr>
        <w:spacing w:before="74"/>
        <w:ind w:left="3876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</w:t>
      </w:r>
    </w:p>
    <w:p w14:paraId="18EFCEEC" w14:textId="77777777" w:rsidR="001F167D" w:rsidRDefault="00E44A9C">
      <w:pPr>
        <w:pStyle w:val="a3"/>
        <w:spacing w:before="50" w:line="276" w:lineRule="auto"/>
        <w:ind w:right="1132" w:firstLine="708"/>
      </w:pPr>
      <w:r>
        <w:t>К коммуникативным БУД относятся следующие умения: признавать воз-</w:t>
      </w:r>
      <w:r>
        <w:rPr>
          <w:spacing w:val="1"/>
        </w:rPr>
        <w:t xml:space="preserve"> </w:t>
      </w:r>
      <w:r>
        <w:t>можность существования различных точек зрения и права каждого иметь свою;</w:t>
      </w:r>
      <w:r>
        <w:rPr>
          <w:spacing w:val="1"/>
        </w:rPr>
        <w:t xml:space="preserve"> </w:t>
      </w:r>
      <w:r>
        <w:t>участвовать в коллективном обсуждении проблем, излагать свое мнение и аргу-</w:t>
      </w:r>
      <w:r>
        <w:rPr>
          <w:spacing w:val="-67"/>
        </w:rPr>
        <w:t xml:space="preserve"> </w:t>
      </w:r>
      <w:r>
        <w:t>ментировать свою точку зрения и оценку событий; дифференцированно исполь-</w:t>
      </w:r>
      <w:r>
        <w:rPr>
          <w:spacing w:val="-67"/>
        </w:rPr>
        <w:t xml:space="preserve"> </w:t>
      </w:r>
      <w:r>
        <w:t>зовать</w:t>
      </w:r>
      <w:r>
        <w:rPr>
          <w:spacing w:val="-14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речевых</w:t>
      </w:r>
      <w:r>
        <w:rPr>
          <w:spacing w:val="-12"/>
        </w:rPr>
        <w:t xml:space="preserve"> </w:t>
      </w:r>
      <w:r>
        <w:t>высказываний</w:t>
      </w:r>
      <w:r>
        <w:rPr>
          <w:spacing w:val="-12"/>
        </w:rPr>
        <w:t xml:space="preserve"> </w:t>
      </w:r>
      <w:r>
        <w:t>(вопросы,</w:t>
      </w:r>
      <w:r>
        <w:rPr>
          <w:spacing w:val="-13"/>
        </w:rPr>
        <w:t xml:space="preserve"> </w:t>
      </w:r>
      <w:r>
        <w:t>ответы,</w:t>
      </w:r>
      <w:r>
        <w:rPr>
          <w:spacing w:val="-13"/>
        </w:rPr>
        <w:t xml:space="preserve"> </w:t>
      </w:r>
      <w:r>
        <w:t>повествование,</w:t>
      </w:r>
      <w:r>
        <w:rPr>
          <w:spacing w:val="-13"/>
        </w:rPr>
        <w:t xml:space="preserve"> </w:t>
      </w:r>
      <w:r>
        <w:t>от-</w:t>
      </w:r>
      <w:r>
        <w:rPr>
          <w:spacing w:val="-68"/>
        </w:rPr>
        <w:t xml:space="preserve"> </w:t>
      </w:r>
      <w:r>
        <w:t>рицание) в коммуникативных ситуациях с учетом специфики участников (воз-</w:t>
      </w:r>
      <w:r>
        <w:rPr>
          <w:spacing w:val="1"/>
        </w:rPr>
        <w:t xml:space="preserve"> </w:t>
      </w:r>
      <w:r>
        <w:t>раст, социальный статус, знакомый-незнакомый); использовать некоторые до-</w:t>
      </w:r>
      <w:r>
        <w:rPr>
          <w:spacing w:val="1"/>
        </w:rPr>
        <w:t xml:space="preserve"> </w:t>
      </w:r>
      <w:r>
        <w:t>ступные информационные средства и способы решения коммуникативных за-</w:t>
      </w:r>
      <w:r>
        <w:rPr>
          <w:spacing w:val="1"/>
        </w:rPr>
        <w:t xml:space="preserve"> </w:t>
      </w:r>
      <w:r>
        <w:t>дач;</w:t>
      </w:r>
      <w:r>
        <w:rPr>
          <w:spacing w:val="-11"/>
        </w:rPr>
        <w:t xml:space="preserve"> </w:t>
      </w:r>
      <w:r>
        <w:t>выявлять</w:t>
      </w:r>
      <w:r>
        <w:rPr>
          <w:spacing w:val="-13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межличностного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12"/>
        </w:rPr>
        <w:t xml:space="preserve"> </w:t>
      </w:r>
      <w:r>
        <w:t>поиск</w:t>
      </w:r>
      <w:r>
        <w:rPr>
          <w:spacing w:val="-68"/>
        </w:rPr>
        <w:t xml:space="preserve"> </w:t>
      </w:r>
      <w:r>
        <w:t>возможных и доступных способов разрешения конфликта, с определенной сте-</w:t>
      </w:r>
      <w:r>
        <w:rPr>
          <w:spacing w:val="1"/>
        </w:rPr>
        <w:t xml:space="preserve"> </w:t>
      </w:r>
      <w:r>
        <w:t>пенью полноты и точности выражать свои мысли в соответствии с задачами и</w:t>
      </w:r>
      <w:r>
        <w:rPr>
          <w:spacing w:val="1"/>
        </w:rPr>
        <w:t xml:space="preserve"> </w:t>
      </w:r>
      <w:r>
        <w:t>условиями коммуникации; владеть диалогической и основами монологической</w:t>
      </w:r>
      <w:r>
        <w:rPr>
          <w:spacing w:val="1"/>
        </w:rPr>
        <w:t xml:space="preserve"> </w:t>
      </w:r>
      <w:r>
        <w:t>форм речи в соответствии с грамматическими и синтаксическими нормами род-</w:t>
      </w:r>
      <w:r>
        <w:rPr>
          <w:spacing w:val="-67"/>
        </w:rPr>
        <w:t xml:space="preserve"> </w:t>
      </w:r>
      <w:r>
        <w:t>ного языка, 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коммуникации.</w:t>
      </w:r>
    </w:p>
    <w:p w14:paraId="42E1F406" w14:textId="77777777" w:rsidR="001F167D" w:rsidRDefault="00E44A9C">
      <w:pPr>
        <w:spacing w:before="201" w:line="322" w:lineRule="exact"/>
        <w:ind w:left="4017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</w:t>
      </w:r>
    </w:p>
    <w:p w14:paraId="715B5E2C" w14:textId="77777777" w:rsidR="001F167D" w:rsidRDefault="00E44A9C">
      <w:pPr>
        <w:pStyle w:val="a3"/>
        <w:spacing w:line="276" w:lineRule="auto"/>
        <w:ind w:right="1132" w:firstLine="708"/>
      </w:pPr>
      <w:r>
        <w:t>К регулятивным БУД, обеспечивающим обучающимся организацию учеб-</w:t>
      </w:r>
      <w:r>
        <w:rPr>
          <w:spacing w:val="-67"/>
        </w:rPr>
        <w:t xml:space="preserve"> </w:t>
      </w:r>
      <w:r>
        <w:t>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относятся:</w:t>
      </w:r>
      <w:r>
        <w:rPr>
          <w:spacing w:val="-9"/>
        </w:rPr>
        <w:t xml:space="preserve"> </w:t>
      </w:r>
      <w:r>
        <w:t>постановка</w:t>
      </w:r>
      <w:r>
        <w:rPr>
          <w:spacing w:val="-10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доступной</w:t>
      </w:r>
      <w:r>
        <w:rPr>
          <w:spacing w:val="-12"/>
        </w:rPr>
        <w:t xml:space="preserve"> </w:t>
      </w:r>
      <w:r>
        <w:t>де-</w:t>
      </w:r>
      <w:r>
        <w:rPr>
          <w:spacing w:val="-68"/>
        </w:rPr>
        <w:t xml:space="preserve"> </w:t>
      </w:r>
      <w:r>
        <w:t>ятельности (учебной, трудовой, бытовой); определение достаточного круга дей-</w:t>
      </w:r>
      <w:r>
        <w:rPr>
          <w:spacing w:val="-67"/>
        </w:rPr>
        <w:t xml:space="preserve"> </w:t>
      </w:r>
      <w:r>
        <w:t>ствий и их последовательности для достижения поставленных задач; осознание</w:t>
      </w:r>
      <w:r>
        <w:rPr>
          <w:spacing w:val="1"/>
        </w:rPr>
        <w:t xml:space="preserve"> </w:t>
      </w:r>
      <w:r>
        <w:t>необходимости внесения дополнений и коррективов в план и способ действия в</w:t>
      </w:r>
      <w:r>
        <w:rPr>
          <w:spacing w:val="-67"/>
        </w:rPr>
        <w:t xml:space="preserve"> </w:t>
      </w:r>
      <w:r>
        <w:t>случае расхождения полученного результата с эталоном; осуществление само-</w:t>
      </w:r>
      <w:r>
        <w:rPr>
          <w:spacing w:val="1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самоконтроля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адекватная</w:t>
      </w:r>
      <w:r>
        <w:rPr>
          <w:spacing w:val="-8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поведе-</w:t>
      </w:r>
      <w:r>
        <w:rPr>
          <w:spacing w:val="-67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и поведения</w:t>
      </w:r>
      <w:r>
        <w:rPr>
          <w:spacing w:val="-3"/>
        </w:rPr>
        <w:t xml:space="preserve"> </w:t>
      </w:r>
      <w:r>
        <w:t>окружающих.</w:t>
      </w:r>
    </w:p>
    <w:p w14:paraId="5938AF93" w14:textId="77777777" w:rsidR="001F167D" w:rsidRDefault="00E44A9C">
      <w:pPr>
        <w:spacing w:before="201"/>
        <w:ind w:left="4003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</w:t>
      </w:r>
    </w:p>
    <w:p w14:paraId="6EB48253" w14:textId="77777777" w:rsidR="001F167D" w:rsidRDefault="00E44A9C">
      <w:pPr>
        <w:pStyle w:val="a3"/>
        <w:spacing w:before="48" w:line="276" w:lineRule="auto"/>
        <w:ind w:right="1129" w:firstLine="708"/>
      </w:pPr>
      <w:r>
        <w:t>К познавательным БУД относятся следующие умения: применять началь-</w:t>
      </w:r>
      <w:r>
        <w:rPr>
          <w:spacing w:val="1"/>
        </w:rPr>
        <w:t xml:space="preserve"> </w:t>
      </w:r>
      <w:r>
        <w:t>ные сведения о сущности и особенностях объектов, процессов и явлений дей-</w:t>
      </w:r>
      <w:r>
        <w:rPr>
          <w:spacing w:val="1"/>
        </w:rPr>
        <w:t xml:space="preserve"> </w:t>
      </w:r>
      <w:r>
        <w:t>ствительности (природных, социальных, культурных, технических) в соответ-</w:t>
      </w:r>
      <w:r>
        <w:rPr>
          <w:spacing w:val="1"/>
        </w:rPr>
        <w:t xml:space="preserve"> </w:t>
      </w:r>
      <w:r>
        <w:t>ствии с содержанием конкретного учебного предмета и для решения познава-</w:t>
      </w:r>
      <w:r>
        <w:rPr>
          <w:spacing w:val="1"/>
        </w:rPr>
        <w:t xml:space="preserve"> </w:t>
      </w:r>
      <w:r>
        <w:t>тельных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задач;</w:t>
      </w:r>
      <w:r>
        <w:rPr>
          <w:spacing w:val="-7"/>
        </w:rPr>
        <w:t xml:space="preserve"> </w:t>
      </w:r>
      <w:r>
        <w:t>извлекать</w:t>
      </w:r>
      <w:r>
        <w:rPr>
          <w:spacing w:val="-6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руководством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ра-</w:t>
      </w:r>
      <w:r>
        <w:rPr>
          <w:spacing w:val="-68"/>
        </w:rPr>
        <w:t xml:space="preserve"> </w:t>
      </w:r>
      <w:r>
        <w:t>ботника необходимую информацию из различных источников для решения раз-</w:t>
      </w:r>
      <w:r>
        <w:rPr>
          <w:spacing w:val="-67"/>
        </w:rPr>
        <w:t xml:space="preserve"> </w:t>
      </w:r>
      <w:r>
        <w:t>личных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задач;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усвоенные</w:t>
      </w:r>
      <w:r>
        <w:rPr>
          <w:spacing w:val="-8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прак-</w:t>
      </w:r>
      <w:r>
        <w:rPr>
          <w:spacing w:val="-68"/>
        </w:rPr>
        <w:t xml:space="preserve"> </w:t>
      </w:r>
      <w:r>
        <w:t>тических задач в зависимости от конкретных условий; использовать готовые ал-</w:t>
      </w:r>
      <w:r>
        <w:rPr>
          <w:spacing w:val="-68"/>
        </w:rPr>
        <w:t xml:space="preserve"> </w:t>
      </w:r>
      <w:r>
        <w:t>горитмы деятельности; устанавливать простейшие взаимосвязи и взаимозависи-</w:t>
      </w:r>
      <w:r>
        <w:rPr>
          <w:spacing w:val="-67"/>
        </w:rPr>
        <w:t xml:space="preserve"> </w:t>
      </w:r>
      <w:r>
        <w:t>мости.</w:t>
      </w:r>
    </w:p>
    <w:p w14:paraId="1DF8A7E2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674D5B25" w14:textId="77777777" w:rsidR="001F167D" w:rsidRDefault="001F167D">
      <w:pPr>
        <w:pStyle w:val="a3"/>
        <w:ind w:left="0"/>
        <w:jc w:val="left"/>
        <w:rPr>
          <w:sz w:val="37"/>
        </w:rPr>
      </w:pPr>
    </w:p>
    <w:p w14:paraId="1DAE96AD" w14:textId="77777777" w:rsidR="001F167D" w:rsidRDefault="00E44A9C">
      <w:pPr>
        <w:pStyle w:val="11"/>
        <w:spacing w:before="1"/>
        <w:ind w:left="1254"/>
      </w:pPr>
      <w:r>
        <w:t>Связи</w:t>
      </w:r>
      <w:r>
        <w:rPr>
          <w:spacing w:val="-4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</w:p>
    <w:p w14:paraId="4DD72478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19EDD38" w14:textId="77777777" w:rsidR="001F167D" w:rsidRDefault="00E44A9C">
      <w:pPr>
        <w:pStyle w:val="a3"/>
        <w:spacing w:before="78"/>
        <w:ind w:right="1130" w:firstLine="708"/>
      </w:pPr>
      <w:r>
        <w:t>В программе базовых учебных действий достаточным является отражение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различиями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содер-</w:t>
      </w:r>
      <w:r>
        <w:rPr>
          <w:spacing w:val="-68"/>
        </w:rPr>
        <w:t xml:space="preserve"> </w:t>
      </w:r>
      <w:r>
        <w:t>жании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перечнем</w:t>
      </w:r>
      <w:r>
        <w:rPr>
          <w:spacing w:val="-12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ступеней</w:t>
      </w:r>
      <w:r>
        <w:rPr>
          <w:spacing w:val="-14"/>
        </w:rPr>
        <w:t xml:space="preserve"> </w:t>
      </w:r>
      <w:r>
        <w:t>образова-</w:t>
      </w:r>
      <w:r>
        <w:rPr>
          <w:spacing w:val="-68"/>
        </w:rPr>
        <w:t xml:space="preserve"> </w:t>
      </w:r>
      <w:r>
        <w:t>ния</w:t>
      </w:r>
      <w:r>
        <w:rPr>
          <w:spacing w:val="-12"/>
        </w:rPr>
        <w:t xml:space="preserve"> </w:t>
      </w:r>
      <w:r>
        <w:t>(классов)</w:t>
      </w:r>
      <w:r>
        <w:rPr>
          <w:spacing w:val="-13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отдельно</w:t>
      </w:r>
      <w:r>
        <w:rPr>
          <w:spacing w:val="-12"/>
        </w:rPr>
        <w:t xml:space="preserve"> </w:t>
      </w:r>
      <w:r>
        <w:t>отразить</w:t>
      </w:r>
      <w:r>
        <w:rPr>
          <w:spacing w:val="-10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связи.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учиты-</w:t>
      </w:r>
      <w:r>
        <w:rPr>
          <w:spacing w:val="-67"/>
        </w:rPr>
        <w:t xml:space="preserve"> </w:t>
      </w:r>
      <w:r>
        <w:t>вать, что практически все БУД формируются в той или иной степени при изуче-</w:t>
      </w:r>
      <w:r>
        <w:rPr>
          <w:spacing w:val="-67"/>
        </w:rPr>
        <w:t xml:space="preserve"> </w:t>
      </w:r>
      <w:r>
        <w:t>нии каждого предмета, поэтому следует отбирать и указывать те учебные пред-</w:t>
      </w:r>
      <w:r>
        <w:rPr>
          <w:spacing w:val="1"/>
        </w:rPr>
        <w:t xml:space="preserve"> </w:t>
      </w:r>
      <w:r>
        <w:t>меты, которые в наибольшей мере способствуют формированию конкретного</w:t>
      </w:r>
      <w:r>
        <w:rPr>
          <w:spacing w:val="1"/>
        </w:rPr>
        <w:t xml:space="preserve"> </w:t>
      </w:r>
      <w:r>
        <w:t>действия.</w:t>
      </w:r>
    </w:p>
    <w:p w14:paraId="56998E13" w14:textId="77777777" w:rsidR="001F167D" w:rsidRDefault="001F167D">
      <w:pPr>
        <w:pStyle w:val="a3"/>
        <w:spacing w:before="3"/>
        <w:ind w:left="0"/>
        <w:jc w:val="left"/>
        <w:rPr>
          <w:sz w:val="19"/>
        </w:rPr>
      </w:pPr>
    </w:p>
    <w:p w14:paraId="5BEC5BD9" w14:textId="77777777" w:rsidR="001F167D" w:rsidRDefault="00E44A9C">
      <w:pPr>
        <w:pStyle w:val="11"/>
        <w:spacing w:before="100"/>
        <w:ind w:left="798" w:right="408"/>
        <w:jc w:val="center"/>
      </w:pPr>
      <w:r>
        <w:rPr>
          <w:b w:val="0"/>
        </w:rPr>
        <w:t>(</w:t>
      </w:r>
      <w:r>
        <w:t>I</w:t>
      </w:r>
      <w:r>
        <w:rPr>
          <w:vertAlign w:val="superscript"/>
        </w:rPr>
        <w:t>1</w:t>
      </w:r>
      <w:r>
        <w:rPr>
          <w:b w:val="0"/>
        </w:rPr>
        <w:t>-</w:t>
      </w:r>
      <w:r>
        <w:rPr>
          <w:b w:val="0"/>
          <w:spacing w:val="-2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классы)</w:t>
      </w:r>
    </w:p>
    <w:p w14:paraId="158C71B8" w14:textId="77777777" w:rsidR="001F167D" w:rsidRDefault="001F167D">
      <w:pPr>
        <w:pStyle w:val="a3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3263"/>
        <w:gridCol w:w="2211"/>
        <w:gridCol w:w="2048"/>
      </w:tblGrid>
      <w:tr w:rsidR="001F167D" w14:paraId="2B9BBA70" w14:textId="77777777">
        <w:trPr>
          <w:trHeight w:val="967"/>
        </w:trPr>
        <w:tc>
          <w:tcPr>
            <w:tcW w:w="2110" w:type="dxa"/>
          </w:tcPr>
          <w:p w14:paraId="47F36A2C" w14:textId="77777777" w:rsidR="001F167D" w:rsidRDefault="00E44A9C">
            <w:pPr>
              <w:pStyle w:val="TableParagraph"/>
              <w:spacing w:before="2"/>
              <w:ind w:left="564" w:right="138" w:hanging="212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 БУД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</w:t>
            </w:r>
          </w:p>
        </w:tc>
        <w:tc>
          <w:tcPr>
            <w:tcW w:w="3263" w:type="dxa"/>
          </w:tcPr>
          <w:p w14:paraId="603CFB04" w14:textId="77777777" w:rsidR="001F167D" w:rsidRDefault="00E44A9C">
            <w:pPr>
              <w:pStyle w:val="TableParagraph"/>
              <w:spacing w:before="2"/>
              <w:ind w:left="453" w:right="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</w:p>
          <w:p w14:paraId="1E76AAE9" w14:textId="77777777" w:rsidR="001F167D" w:rsidRDefault="00E44A9C">
            <w:pPr>
              <w:pStyle w:val="TableParagraph"/>
              <w:ind w:left="453" w:right="4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</w:t>
            </w:r>
          </w:p>
        </w:tc>
        <w:tc>
          <w:tcPr>
            <w:tcW w:w="2211" w:type="dxa"/>
          </w:tcPr>
          <w:p w14:paraId="49877A0C" w14:textId="77777777" w:rsidR="001F167D" w:rsidRDefault="00E44A9C">
            <w:pPr>
              <w:pStyle w:val="TableParagraph"/>
              <w:spacing w:before="2"/>
              <w:ind w:left="193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ная</w:t>
            </w:r>
          </w:p>
          <w:p w14:paraId="6D61EA2F" w14:textId="77777777" w:rsidR="001F167D" w:rsidRDefault="00E44A9C">
            <w:pPr>
              <w:pStyle w:val="TableParagraph"/>
              <w:spacing w:line="301" w:lineRule="exact"/>
              <w:ind w:left="189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область</w:t>
            </w:r>
          </w:p>
        </w:tc>
        <w:tc>
          <w:tcPr>
            <w:tcW w:w="2048" w:type="dxa"/>
          </w:tcPr>
          <w:p w14:paraId="60620662" w14:textId="77777777" w:rsidR="001F167D" w:rsidRDefault="00E44A9C">
            <w:pPr>
              <w:pStyle w:val="TableParagraph"/>
              <w:spacing w:before="2"/>
              <w:ind w:left="501" w:right="387" w:hanging="39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</w:tr>
      <w:tr w:rsidR="001F167D" w14:paraId="2804F1DF" w14:textId="77777777">
        <w:trPr>
          <w:trHeight w:val="1379"/>
        </w:trPr>
        <w:tc>
          <w:tcPr>
            <w:tcW w:w="2110" w:type="dxa"/>
            <w:tcBorders>
              <w:bottom w:val="nil"/>
            </w:tcBorders>
          </w:tcPr>
          <w:p w14:paraId="104C368E" w14:textId="77777777" w:rsidR="001F167D" w:rsidRDefault="00E44A9C">
            <w:pPr>
              <w:pStyle w:val="TableParagraph"/>
              <w:ind w:left="290" w:right="522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3" w:type="dxa"/>
          </w:tcPr>
          <w:p w14:paraId="56D58D39" w14:textId="77777777" w:rsidR="001F167D" w:rsidRDefault="00E44A9C">
            <w:pPr>
              <w:pStyle w:val="TableParagraph"/>
              <w:spacing w:line="276" w:lineRule="exact"/>
              <w:ind w:left="110" w:right="95" w:firstLine="16"/>
              <w:jc w:val="both"/>
              <w:rPr>
                <w:sz w:val="24"/>
              </w:rPr>
            </w:pPr>
            <w:r>
              <w:rPr>
                <w:sz w:val="24"/>
              </w:rPr>
              <w:t>Осознание себя как 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школы, обучением,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ноклассника,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  <w:tc>
          <w:tcPr>
            <w:tcW w:w="2211" w:type="dxa"/>
          </w:tcPr>
          <w:p w14:paraId="5997A0EB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29052FB7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470438E0" w14:textId="77777777" w:rsidR="001F167D" w:rsidRDefault="001F167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806C876" w14:textId="77777777" w:rsidR="001F167D" w:rsidRDefault="00E44A9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48" w:type="dxa"/>
          </w:tcPr>
          <w:p w14:paraId="07451D9A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018D6268" w14:textId="77777777" w:rsidR="001F167D" w:rsidRDefault="00E44A9C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</w:tr>
      <w:tr w:rsidR="001F167D" w14:paraId="5B8F0C3A" w14:textId="77777777">
        <w:trPr>
          <w:trHeight w:val="1379"/>
        </w:trPr>
        <w:tc>
          <w:tcPr>
            <w:tcW w:w="2110" w:type="dxa"/>
            <w:tcBorders>
              <w:top w:val="nil"/>
              <w:bottom w:val="nil"/>
            </w:tcBorders>
          </w:tcPr>
          <w:p w14:paraId="60BFB36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355369E0" w14:textId="77777777" w:rsidR="001F167D" w:rsidRDefault="00E44A9C">
            <w:pPr>
              <w:pStyle w:val="TableParagraph"/>
              <w:spacing w:line="276" w:lineRule="exact"/>
              <w:ind w:left="110" w:right="98" w:firstLine="16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места в нем, принятие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ролей.</w:t>
            </w:r>
          </w:p>
        </w:tc>
        <w:tc>
          <w:tcPr>
            <w:tcW w:w="2211" w:type="dxa"/>
          </w:tcPr>
          <w:p w14:paraId="5C118F8A" w14:textId="77777777" w:rsidR="001F167D" w:rsidRDefault="00E44A9C">
            <w:pPr>
              <w:pStyle w:val="TableParagraph"/>
              <w:tabs>
                <w:tab w:val="left" w:pos="915"/>
                <w:tab w:val="left" w:pos="132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28BC80D1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2A6AA0A" w14:textId="77777777" w:rsidR="001F167D" w:rsidRDefault="001F167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ED632DA" w14:textId="77777777" w:rsidR="001F167D" w:rsidRDefault="00E44A9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48" w:type="dxa"/>
          </w:tcPr>
          <w:p w14:paraId="6A699A47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705081C3" w14:textId="77777777" w:rsidR="001F167D" w:rsidRDefault="00E44A9C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25F1761E" w14:textId="77777777">
        <w:trPr>
          <w:trHeight w:val="1654"/>
        </w:trPr>
        <w:tc>
          <w:tcPr>
            <w:tcW w:w="2110" w:type="dxa"/>
            <w:tcBorders>
              <w:top w:val="nil"/>
              <w:bottom w:val="nil"/>
            </w:tcBorders>
          </w:tcPr>
          <w:p w14:paraId="19D4E69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bottom w:val="nil"/>
            </w:tcBorders>
          </w:tcPr>
          <w:p w14:paraId="179FCAD6" w14:textId="77777777" w:rsidR="001F167D" w:rsidRDefault="00E44A9C">
            <w:pPr>
              <w:pStyle w:val="TableParagraph"/>
              <w:ind w:left="110" w:right="96" w:firstLine="16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взаимодействия с 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восприя-</w:t>
            </w:r>
          </w:p>
          <w:p w14:paraId="68353740" w14:textId="77777777" w:rsidR="001F167D" w:rsidRDefault="00E44A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тию.</w:t>
            </w:r>
          </w:p>
        </w:tc>
        <w:tc>
          <w:tcPr>
            <w:tcW w:w="2211" w:type="dxa"/>
            <w:tcBorders>
              <w:bottom w:val="nil"/>
            </w:tcBorders>
          </w:tcPr>
          <w:p w14:paraId="5C958557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6F293471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1ACDCB17" w14:textId="77777777" w:rsidR="001F167D" w:rsidRDefault="001F167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3F4E488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48" w:type="dxa"/>
            <w:vMerge w:val="restart"/>
          </w:tcPr>
          <w:p w14:paraId="44F01191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48DED18D" w14:textId="77777777" w:rsidR="001F167D" w:rsidRDefault="00E44A9C">
            <w:pPr>
              <w:pStyle w:val="TableParagraph"/>
              <w:ind w:left="109" w:right="97" w:firstLine="43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2719DAF3" w14:textId="77777777" w:rsidR="001F167D" w:rsidRDefault="00E44A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370856DB" w14:textId="77777777">
        <w:trPr>
          <w:trHeight w:val="679"/>
        </w:trPr>
        <w:tc>
          <w:tcPr>
            <w:tcW w:w="2110" w:type="dxa"/>
            <w:tcBorders>
              <w:top w:val="nil"/>
              <w:bottom w:val="nil"/>
            </w:tcBorders>
          </w:tcPr>
          <w:p w14:paraId="3B4D2E9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1B00706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7AE5FA2F" w14:textId="77777777" w:rsidR="001F167D" w:rsidRDefault="00E44A9C">
            <w:pPr>
              <w:pStyle w:val="TableParagraph"/>
              <w:ind w:left="107" w:right="86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63BBCF30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7C017A0B" w14:textId="77777777">
        <w:trPr>
          <w:trHeight w:val="404"/>
        </w:trPr>
        <w:tc>
          <w:tcPr>
            <w:tcW w:w="2110" w:type="dxa"/>
            <w:tcBorders>
              <w:top w:val="nil"/>
              <w:bottom w:val="nil"/>
            </w:tcBorders>
          </w:tcPr>
          <w:p w14:paraId="55F8D10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14:paraId="457889C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14:paraId="3C49AD7F" w14:textId="77777777" w:rsidR="001F167D" w:rsidRDefault="00E44A9C">
            <w:pPr>
              <w:pStyle w:val="TableParagraph"/>
              <w:spacing w:before="128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7191A8B1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371435DC" w14:textId="77777777">
        <w:trPr>
          <w:trHeight w:val="1105"/>
        </w:trPr>
        <w:tc>
          <w:tcPr>
            <w:tcW w:w="2110" w:type="dxa"/>
            <w:tcBorders>
              <w:top w:val="nil"/>
              <w:bottom w:val="nil"/>
            </w:tcBorders>
          </w:tcPr>
          <w:p w14:paraId="5FB3FFF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bottom w:val="nil"/>
            </w:tcBorders>
          </w:tcPr>
          <w:p w14:paraId="177080D4" w14:textId="77777777" w:rsidR="001F167D" w:rsidRDefault="00E44A9C">
            <w:pPr>
              <w:pStyle w:val="TableParagraph"/>
              <w:spacing w:line="270" w:lineRule="atLeast"/>
              <w:ind w:left="110" w:right="96" w:firstLine="16"/>
              <w:jc w:val="both"/>
              <w:rPr>
                <w:sz w:val="24"/>
              </w:rPr>
            </w:pPr>
            <w:r>
              <w:rPr>
                <w:sz w:val="24"/>
              </w:rPr>
              <w:t>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ентированный взгляд на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единстве его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</w:tc>
        <w:tc>
          <w:tcPr>
            <w:tcW w:w="2211" w:type="dxa"/>
            <w:tcBorders>
              <w:bottom w:val="nil"/>
            </w:tcBorders>
          </w:tcPr>
          <w:p w14:paraId="520AF86A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spacing w:before="1"/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048" w:type="dxa"/>
            <w:vMerge w:val="restart"/>
          </w:tcPr>
          <w:p w14:paraId="09E8EB94" w14:textId="77777777" w:rsidR="001F167D" w:rsidRDefault="00E44A9C">
            <w:pPr>
              <w:pStyle w:val="TableParagraph"/>
              <w:spacing w:before="1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47A243EA" w14:textId="77777777" w:rsidR="001F167D" w:rsidRDefault="00E44A9C">
            <w:pPr>
              <w:pStyle w:val="TableParagraph"/>
              <w:ind w:left="109" w:right="80" w:firstLine="43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F167D" w14:paraId="560C75DE" w14:textId="77777777">
        <w:trPr>
          <w:trHeight w:val="543"/>
        </w:trPr>
        <w:tc>
          <w:tcPr>
            <w:tcW w:w="2110" w:type="dxa"/>
            <w:tcBorders>
              <w:top w:val="nil"/>
              <w:bottom w:val="nil"/>
            </w:tcBorders>
          </w:tcPr>
          <w:p w14:paraId="1D630833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14:paraId="7B3E46B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14:paraId="1F2CEC66" w14:textId="77777777" w:rsidR="001F167D" w:rsidRDefault="00E44A9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1975C4D2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16D12D0D" w14:textId="77777777">
        <w:trPr>
          <w:trHeight w:val="1655"/>
        </w:trPr>
        <w:tc>
          <w:tcPr>
            <w:tcW w:w="2110" w:type="dxa"/>
            <w:tcBorders>
              <w:top w:val="nil"/>
            </w:tcBorders>
          </w:tcPr>
          <w:p w14:paraId="3712ADB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629F7782" w14:textId="77777777" w:rsidR="001F167D" w:rsidRDefault="00E44A9C">
            <w:pPr>
              <w:pStyle w:val="TableParagraph"/>
              <w:ind w:left="110" w:right="97" w:firstLine="1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 в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нении учебных заданий,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договоренностей.</w:t>
            </w:r>
          </w:p>
        </w:tc>
        <w:tc>
          <w:tcPr>
            <w:tcW w:w="2211" w:type="dxa"/>
          </w:tcPr>
          <w:p w14:paraId="1AB8A63F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38CE8791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633A6DB" w14:textId="77777777" w:rsidR="001F167D" w:rsidRDefault="00E44A9C">
            <w:pPr>
              <w:pStyle w:val="TableParagraph"/>
              <w:spacing w:before="232" w:line="270" w:lineRule="atLeast"/>
              <w:ind w:left="107" w:right="82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048" w:type="dxa"/>
          </w:tcPr>
          <w:p w14:paraId="66950FF3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7F91C8CC" w14:textId="77777777" w:rsidR="001F167D" w:rsidRDefault="00E44A9C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</w:tbl>
    <w:p w14:paraId="71BA17C6" w14:textId="77777777" w:rsidR="001F167D" w:rsidRDefault="001F167D">
      <w:pPr>
        <w:rPr>
          <w:sz w:val="24"/>
        </w:rPr>
        <w:sectPr w:rsidR="001F167D">
          <w:pgSz w:w="11910" w:h="16840"/>
          <w:pgMar w:top="13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3263"/>
        <w:gridCol w:w="2211"/>
        <w:gridCol w:w="2048"/>
      </w:tblGrid>
      <w:tr w:rsidR="001F167D" w14:paraId="4BCA23F6" w14:textId="77777777">
        <w:trPr>
          <w:trHeight w:val="2210"/>
        </w:trPr>
        <w:tc>
          <w:tcPr>
            <w:tcW w:w="2110" w:type="dxa"/>
            <w:vMerge w:val="restart"/>
          </w:tcPr>
          <w:p w14:paraId="0B2EEEC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228B3F35" w14:textId="77777777" w:rsidR="001F167D" w:rsidRDefault="00E44A9C">
            <w:pPr>
              <w:pStyle w:val="TableParagraph"/>
              <w:ind w:left="110" w:right="97" w:firstLine="16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ственности за свои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нормах и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современном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ществе.</w:t>
            </w:r>
          </w:p>
        </w:tc>
        <w:tc>
          <w:tcPr>
            <w:tcW w:w="2211" w:type="dxa"/>
          </w:tcPr>
          <w:p w14:paraId="530491D8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715BF125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F3F04EF" w14:textId="77777777" w:rsidR="001F167D" w:rsidRDefault="001F167D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5FAD45A0" w14:textId="77777777" w:rsidR="001F167D" w:rsidRDefault="00E44A9C">
            <w:pPr>
              <w:pStyle w:val="TableParagraph"/>
              <w:ind w:left="107" w:right="86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1554EE42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7645195D" w14:textId="77777777" w:rsidR="001F167D" w:rsidRDefault="00E44A9C">
            <w:pPr>
              <w:pStyle w:val="TableParagraph"/>
              <w:spacing w:before="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48" w:type="dxa"/>
          </w:tcPr>
          <w:p w14:paraId="53EAF840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784285A4" w14:textId="77777777" w:rsidR="001F167D" w:rsidRDefault="00E44A9C">
            <w:pPr>
              <w:pStyle w:val="TableParagraph"/>
              <w:ind w:left="109" w:right="97" w:firstLine="43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2B0DCEFA" w14:textId="77777777" w:rsidR="001F167D" w:rsidRDefault="00E44A9C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632835F8" w14:textId="77777777">
        <w:trPr>
          <w:trHeight w:val="1655"/>
        </w:trPr>
        <w:tc>
          <w:tcPr>
            <w:tcW w:w="2110" w:type="dxa"/>
            <w:vMerge/>
            <w:tcBorders>
              <w:top w:val="nil"/>
            </w:tcBorders>
          </w:tcPr>
          <w:p w14:paraId="24D277B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3947C881" w14:textId="77777777" w:rsidR="001F167D" w:rsidRDefault="00E44A9C">
            <w:pPr>
              <w:pStyle w:val="TableParagraph"/>
              <w:ind w:left="110" w:right="97" w:firstLine="16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безопасному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 поведению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обществе.</w:t>
            </w:r>
          </w:p>
        </w:tc>
        <w:tc>
          <w:tcPr>
            <w:tcW w:w="2211" w:type="dxa"/>
          </w:tcPr>
          <w:p w14:paraId="11E3BD9B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68ED9462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7D6272D4" w14:textId="77777777" w:rsidR="001F167D" w:rsidRDefault="001F167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4DC1930" w14:textId="77777777" w:rsidR="001F167D" w:rsidRDefault="00E44A9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048" w:type="dxa"/>
          </w:tcPr>
          <w:p w14:paraId="4ABF2F1D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237F3BDC" w14:textId="77777777" w:rsidR="001F167D" w:rsidRDefault="00E44A9C">
            <w:pPr>
              <w:pStyle w:val="TableParagraph"/>
              <w:ind w:left="109" w:right="80" w:firstLine="43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F167D" w14:paraId="0F586EE4" w14:textId="77777777">
        <w:trPr>
          <w:trHeight w:val="1103"/>
        </w:trPr>
        <w:tc>
          <w:tcPr>
            <w:tcW w:w="2110" w:type="dxa"/>
            <w:tcBorders>
              <w:bottom w:val="nil"/>
            </w:tcBorders>
          </w:tcPr>
          <w:p w14:paraId="18AB5D23" w14:textId="77777777" w:rsidR="001F167D" w:rsidRDefault="00E44A9C">
            <w:pPr>
              <w:pStyle w:val="TableParagraph"/>
              <w:ind w:left="110" w:right="94" w:firstLine="180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  <w:tc>
          <w:tcPr>
            <w:tcW w:w="3263" w:type="dxa"/>
            <w:tcBorders>
              <w:bottom w:val="nil"/>
            </w:tcBorders>
          </w:tcPr>
          <w:p w14:paraId="0120CCBA" w14:textId="77777777" w:rsidR="001F167D" w:rsidRDefault="00E44A9C">
            <w:pPr>
              <w:pStyle w:val="TableParagraph"/>
              <w:ind w:left="110" w:right="93" w:firstLine="16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ученик-ученик,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уче-</w:t>
            </w:r>
          </w:p>
          <w:p w14:paraId="625ABA35" w14:textId="77777777" w:rsidR="001F167D" w:rsidRDefault="00E44A9C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ник-класс,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учитель-класс).</w:t>
            </w:r>
          </w:p>
        </w:tc>
        <w:tc>
          <w:tcPr>
            <w:tcW w:w="2211" w:type="dxa"/>
            <w:tcBorders>
              <w:bottom w:val="nil"/>
            </w:tcBorders>
          </w:tcPr>
          <w:p w14:paraId="4DA67DC3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048" w:type="dxa"/>
            <w:vMerge w:val="restart"/>
          </w:tcPr>
          <w:p w14:paraId="07338679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5EBA8142" w14:textId="77777777" w:rsidR="001F167D" w:rsidRDefault="00E44A9C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14:paraId="33FDAEBF" w14:textId="77777777" w:rsidR="001F167D" w:rsidRDefault="00E44A9C">
            <w:pPr>
              <w:pStyle w:val="TableParagraph"/>
              <w:ind w:left="153" w:right="442"/>
              <w:rPr>
                <w:sz w:val="24"/>
              </w:rPr>
            </w:pPr>
            <w:r>
              <w:rPr>
                <w:sz w:val="24"/>
              </w:rPr>
              <w:t>Мир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человека</w:t>
            </w:r>
          </w:p>
          <w:p w14:paraId="2625B333" w14:textId="77777777" w:rsidR="001F167D" w:rsidRDefault="00E44A9C">
            <w:pPr>
              <w:pStyle w:val="TableParagraph"/>
              <w:ind w:left="109" w:right="234" w:firstLine="43"/>
              <w:rPr>
                <w:sz w:val="24"/>
              </w:rPr>
            </w:pP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0D594017" w14:textId="77777777">
        <w:trPr>
          <w:trHeight w:val="680"/>
        </w:trPr>
        <w:tc>
          <w:tcPr>
            <w:tcW w:w="2110" w:type="dxa"/>
            <w:tcBorders>
              <w:top w:val="nil"/>
              <w:bottom w:val="nil"/>
            </w:tcBorders>
          </w:tcPr>
          <w:p w14:paraId="4EA2DF9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5969927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4225499B" w14:textId="77777777" w:rsidR="001F167D" w:rsidRDefault="00E44A9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14:paraId="2B859FBE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404E0D19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1C91A880" w14:textId="77777777">
        <w:trPr>
          <w:trHeight w:val="817"/>
        </w:trPr>
        <w:tc>
          <w:tcPr>
            <w:tcW w:w="2110" w:type="dxa"/>
            <w:tcBorders>
              <w:top w:val="nil"/>
              <w:bottom w:val="nil"/>
            </w:tcBorders>
          </w:tcPr>
          <w:p w14:paraId="33FC7B3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780EA93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657DA4F3" w14:textId="77777777" w:rsidR="001F167D" w:rsidRDefault="00E44A9C">
            <w:pPr>
              <w:pStyle w:val="TableParagraph"/>
              <w:spacing w:before="122"/>
              <w:ind w:left="107" w:right="86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202DEAB3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7B95C07B" w14:textId="77777777">
        <w:trPr>
          <w:trHeight w:val="404"/>
        </w:trPr>
        <w:tc>
          <w:tcPr>
            <w:tcW w:w="2110" w:type="dxa"/>
            <w:tcBorders>
              <w:top w:val="nil"/>
              <w:bottom w:val="nil"/>
            </w:tcBorders>
          </w:tcPr>
          <w:p w14:paraId="1AF9F75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14:paraId="0291967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14:paraId="264674B4" w14:textId="77777777" w:rsidR="001F167D" w:rsidRDefault="00E44A9C">
            <w:pPr>
              <w:pStyle w:val="TableParagraph"/>
              <w:spacing w:before="12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77F7E193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706241EA" w14:textId="77777777">
        <w:trPr>
          <w:trHeight w:val="1103"/>
        </w:trPr>
        <w:tc>
          <w:tcPr>
            <w:tcW w:w="2110" w:type="dxa"/>
            <w:tcBorders>
              <w:top w:val="nil"/>
              <w:bottom w:val="nil"/>
            </w:tcBorders>
          </w:tcPr>
          <w:p w14:paraId="3B06271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bottom w:val="nil"/>
            </w:tcBorders>
          </w:tcPr>
          <w:p w14:paraId="761699A9" w14:textId="77777777" w:rsidR="001F167D" w:rsidRDefault="00E44A9C">
            <w:pPr>
              <w:pStyle w:val="TableParagraph"/>
              <w:ind w:left="110" w:right="98" w:firstLine="1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  <w:p w14:paraId="5C11CF58" w14:textId="77777777" w:rsidR="001F167D" w:rsidRDefault="00E44A9C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11" w:type="dxa"/>
            <w:tcBorders>
              <w:bottom w:val="nil"/>
            </w:tcBorders>
          </w:tcPr>
          <w:p w14:paraId="324C52FD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048" w:type="dxa"/>
            <w:vMerge w:val="restart"/>
          </w:tcPr>
          <w:p w14:paraId="35187C97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07708E0B" w14:textId="77777777" w:rsidR="001F167D" w:rsidRDefault="00E44A9C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14:paraId="0405DFAA" w14:textId="77777777" w:rsidR="001F167D" w:rsidRDefault="00E44A9C">
            <w:pPr>
              <w:pStyle w:val="TableParagraph"/>
              <w:ind w:left="109" w:right="240" w:firstLine="43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5029514B" w14:textId="77777777">
        <w:trPr>
          <w:trHeight w:val="680"/>
        </w:trPr>
        <w:tc>
          <w:tcPr>
            <w:tcW w:w="2110" w:type="dxa"/>
            <w:tcBorders>
              <w:top w:val="nil"/>
              <w:bottom w:val="nil"/>
            </w:tcBorders>
          </w:tcPr>
          <w:p w14:paraId="0487A0F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6236565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599ABC5D" w14:textId="77777777" w:rsidR="001F167D" w:rsidRDefault="00E44A9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14:paraId="2039328C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4D54FAE0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39EE0FD9" w14:textId="77777777">
        <w:trPr>
          <w:trHeight w:val="542"/>
        </w:trPr>
        <w:tc>
          <w:tcPr>
            <w:tcW w:w="2110" w:type="dxa"/>
            <w:tcBorders>
              <w:top w:val="nil"/>
              <w:bottom w:val="nil"/>
            </w:tcBorders>
          </w:tcPr>
          <w:p w14:paraId="5C2095F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692712C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1B075C05" w14:textId="77777777" w:rsidR="001F167D" w:rsidRDefault="00E44A9C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0461E07F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1611C90B" w14:textId="77777777">
        <w:trPr>
          <w:trHeight w:val="817"/>
        </w:trPr>
        <w:tc>
          <w:tcPr>
            <w:tcW w:w="2110" w:type="dxa"/>
            <w:tcBorders>
              <w:top w:val="nil"/>
              <w:bottom w:val="nil"/>
            </w:tcBorders>
          </w:tcPr>
          <w:p w14:paraId="7CE2DC0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261F335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16003DD6" w14:textId="77777777" w:rsidR="001F167D" w:rsidRDefault="00E44A9C">
            <w:pPr>
              <w:pStyle w:val="TableParagraph"/>
              <w:spacing w:before="122"/>
              <w:ind w:left="107" w:right="86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2250EFF2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3942CF15" w14:textId="77777777">
        <w:trPr>
          <w:trHeight w:val="404"/>
        </w:trPr>
        <w:tc>
          <w:tcPr>
            <w:tcW w:w="2110" w:type="dxa"/>
            <w:tcBorders>
              <w:top w:val="nil"/>
              <w:bottom w:val="nil"/>
            </w:tcBorders>
          </w:tcPr>
          <w:p w14:paraId="435A725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14:paraId="7FE0D75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14:paraId="6FB2ABE7" w14:textId="77777777" w:rsidR="001F167D" w:rsidRDefault="00E44A9C">
            <w:pPr>
              <w:pStyle w:val="TableParagraph"/>
              <w:spacing w:before="12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14:paraId="3479A1D9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4DECCB82" w14:textId="77777777">
        <w:trPr>
          <w:trHeight w:val="1122"/>
        </w:trPr>
        <w:tc>
          <w:tcPr>
            <w:tcW w:w="2110" w:type="dxa"/>
            <w:tcBorders>
              <w:top w:val="nil"/>
              <w:bottom w:val="nil"/>
            </w:tcBorders>
          </w:tcPr>
          <w:p w14:paraId="530F3CE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0A9F854B" w14:textId="77777777" w:rsidR="001F167D" w:rsidRDefault="00E44A9C">
            <w:pPr>
              <w:pStyle w:val="TableParagraph"/>
              <w:ind w:left="110" w:firstLine="16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 помощь.</w:t>
            </w:r>
          </w:p>
        </w:tc>
        <w:tc>
          <w:tcPr>
            <w:tcW w:w="2211" w:type="dxa"/>
          </w:tcPr>
          <w:p w14:paraId="24C943E6" w14:textId="77777777" w:rsidR="001F167D" w:rsidRDefault="00E44A9C">
            <w:pPr>
              <w:pStyle w:val="TableParagraph"/>
              <w:ind w:left="107" w:right="87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14:paraId="583E8421" w14:textId="77777777" w:rsidR="001F167D" w:rsidRDefault="001F167D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15FBAF4" w14:textId="77777777" w:rsidR="001F167D" w:rsidRDefault="00E44A9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48" w:type="dxa"/>
          </w:tcPr>
          <w:p w14:paraId="00942219" w14:textId="77777777" w:rsidR="001F167D" w:rsidRDefault="00E44A9C">
            <w:pPr>
              <w:pStyle w:val="TableParagraph"/>
              <w:ind w:left="153" w:right="5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Ручной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</w:tr>
      <w:tr w:rsidR="001F167D" w14:paraId="6C31F939" w14:textId="77777777">
        <w:trPr>
          <w:trHeight w:val="1934"/>
        </w:trPr>
        <w:tc>
          <w:tcPr>
            <w:tcW w:w="2110" w:type="dxa"/>
            <w:tcBorders>
              <w:top w:val="nil"/>
            </w:tcBorders>
          </w:tcPr>
          <w:p w14:paraId="10481D7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399DFD26" w14:textId="77777777" w:rsidR="001F167D" w:rsidRDefault="00E44A9C">
            <w:pPr>
              <w:pStyle w:val="TableParagraph"/>
              <w:ind w:left="110" w:right="92" w:firstLine="16"/>
              <w:jc w:val="both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в разных видах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и быту.</w:t>
            </w:r>
          </w:p>
        </w:tc>
        <w:tc>
          <w:tcPr>
            <w:tcW w:w="2211" w:type="dxa"/>
          </w:tcPr>
          <w:p w14:paraId="7D055BC4" w14:textId="77777777" w:rsidR="001F167D" w:rsidRDefault="00E44A9C">
            <w:pPr>
              <w:pStyle w:val="TableParagraph"/>
              <w:ind w:left="107" w:right="87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14:paraId="519E5A8C" w14:textId="77777777" w:rsidR="001F167D" w:rsidRDefault="001F167D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3049FE0" w14:textId="77777777" w:rsidR="001F167D" w:rsidRDefault="00E44A9C">
            <w:pPr>
              <w:pStyle w:val="TableParagraph"/>
              <w:ind w:left="107" w:right="845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</w:tcPr>
          <w:p w14:paraId="2376273F" w14:textId="77777777" w:rsidR="001F167D" w:rsidRDefault="00E44A9C">
            <w:pPr>
              <w:pStyle w:val="TableParagraph"/>
              <w:ind w:left="109" w:right="79" w:firstLine="43"/>
              <w:rPr>
                <w:sz w:val="24"/>
              </w:rPr>
            </w:pP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  <w:p w14:paraId="06CC71AF" w14:textId="77777777" w:rsidR="001F167D" w:rsidRDefault="00E44A9C">
            <w:pPr>
              <w:pStyle w:val="TableParagraph"/>
              <w:spacing w:line="270" w:lineRule="atLeast"/>
              <w:ind w:left="153" w:right="955" w:hanging="44"/>
              <w:rPr>
                <w:sz w:val="24"/>
              </w:rPr>
            </w:pP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</w:tr>
    </w:tbl>
    <w:p w14:paraId="5432F7D1" w14:textId="77777777" w:rsidR="001F167D" w:rsidRDefault="001F167D">
      <w:pPr>
        <w:spacing w:line="270" w:lineRule="atLeas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3263"/>
        <w:gridCol w:w="2211"/>
        <w:gridCol w:w="2048"/>
      </w:tblGrid>
      <w:tr w:rsidR="001F167D" w14:paraId="1CEA08B8" w14:textId="77777777">
        <w:trPr>
          <w:trHeight w:val="1658"/>
        </w:trPr>
        <w:tc>
          <w:tcPr>
            <w:tcW w:w="2110" w:type="dxa"/>
            <w:vMerge w:val="restart"/>
          </w:tcPr>
          <w:p w14:paraId="4259ED5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0EF3B37F" w14:textId="77777777" w:rsidR="001F167D" w:rsidRDefault="00E44A9C">
            <w:pPr>
              <w:pStyle w:val="TableParagraph"/>
              <w:ind w:left="110" w:right="99" w:firstLine="16"/>
              <w:jc w:val="both"/>
              <w:rPr>
                <w:sz w:val="24"/>
              </w:rPr>
            </w:pPr>
            <w:r>
              <w:rPr>
                <w:sz w:val="24"/>
              </w:rPr>
              <w:t>Сотрудничать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211" w:type="dxa"/>
          </w:tcPr>
          <w:p w14:paraId="3639D725" w14:textId="77777777" w:rsidR="001F167D" w:rsidRDefault="00E44A9C">
            <w:pPr>
              <w:pStyle w:val="TableParagraph"/>
              <w:ind w:left="107" w:right="87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14:paraId="63FF6F45" w14:textId="77777777" w:rsidR="001F167D" w:rsidRDefault="001F167D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95C992F" w14:textId="77777777" w:rsidR="001F167D" w:rsidRDefault="00E44A9C">
            <w:pPr>
              <w:pStyle w:val="TableParagraph"/>
              <w:ind w:left="107" w:right="86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</w:tcPr>
          <w:p w14:paraId="506D8839" w14:textId="77777777" w:rsidR="001F167D" w:rsidRDefault="00E44A9C">
            <w:pPr>
              <w:pStyle w:val="TableParagraph"/>
              <w:ind w:left="109" w:right="79" w:firstLine="43"/>
              <w:rPr>
                <w:sz w:val="24"/>
              </w:rPr>
            </w:pP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  <w:p w14:paraId="150FDEFB" w14:textId="77777777" w:rsidR="001F167D" w:rsidRDefault="00E44A9C">
            <w:pPr>
              <w:pStyle w:val="TableParagraph"/>
              <w:spacing w:line="270" w:lineRule="atLeast"/>
              <w:ind w:left="153" w:right="955" w:hanging="44"/>
              <w:rPr>
                <w:sz w:val="24"/>
              </w:rPr>
            </w:pP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</w:tr>
      <w:tr w:rsidR="001F167D" w14:paraId="786AABA1" w14:textId="77777777">
        <w:trPr>
          <w:trHeight w:val="2207"/>
        </w:trPr>
        <w:tc>
          <w:tcPr>
            <w:tcW w:w="2110" w:type="dxa"/>
            <w:vMerge/>
            <w:tcBorders>
              <w:top w:val="nil"/>
            </w:tcBorders>
          </w:tcPr>
          <w:p w14:paraId="595D43E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6A02AC36" w14:textId="77777777" w:rsidR="001F167D" w:rsidRDefault="00E44A9C">
            <w:pPr>
              <w:pStyle w:val="TableParagraph"/>
              <w:tabs>
                <w:tab w:val="left" w:pos="2600"/>
              </w:tabs>
              <w:ind w:left="110" w:right="95" w:firstLine="16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2211" w:type="dxa"/>
          </w:tcPr>
          <w:p w14:paraId="039595C6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  <w:p w14:paraId="1C9F6D9A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2B3C67EA" w14:textId="77777777" w:rsidR="001F167D" w:rsidRDefault="00E44A9C">
            <w:pPr>
              <w:pStyle w:val="TableParagraph"/>
              <w:ind w:left="107" w:right="87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14:paraId="476B53F9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7B815ABC" w14:textId="77777777" w:rsidR="001F167D" w:rsidRDefault="00E44A9C">
            <w:pPr>
              <w:pStyle w:val="TableParagraph"/>
              <w:ind w:left="107" w:right="86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</w:tcPr>
          <w:p w14:paraId="2C82D1FD" w14:textId="77777777" w:rsidR="001F167D" w:rsidRDefault="00E44A9C">
            <w:pPr>
              <w:pStyle w:val="TableParagraph"/>
              <w:ind w:left="153" w:right="442"/>
              <w:rPr>
                <w:sz w:val="24"/>
              </w:rPr>
            </w:pPr>
            <w:r>
              <w:rPr>
                <w:sz w:val="24"/>
              </w:rPr>
              <w:t>Мир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14:paraId="31BE9BC5" w14:textId="77777777" w:rsidR="001F167D" w:rsidRDefault="00E44A9C">
            <w:pPr>
              <w:pStyle w:val="TableParagraph"/>
              <w:spacing w:line="270" w:lineRule="atLeast"/>
              <w:ind w:left="109" w:right="219" w:firstLine="43"/>
              <w:rPr>
                <w:sz w:val="24"/>
              </w:rPr>
            </w:pP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1F167D" w14:paraId="5C19BD77" w14:textId="77777777">
        <w:trPr>
          <w:trHeight w:val="1656"/>
        </w:trPr>
        <w:tc>
          <w:tcPr>
            <w:tcW w:w="2110" w:type="dxa"/>
            <w:vMerge/>
            <w:tcBorders>
              <w:top w:val="nil"/>
            </w:tcBorders>
          </w:tcPr>
          <w:p w14:paraId="2F47423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5BC4F6A6" w14:textId="77777777" w:rsidR="001F167D" w:rsidRDefault="00E44A9C">
            <w:pPr>
              <w:pStyle w:val="TableParagraph"/>
              <w:ind w:left="110" w:right="97" w:firstLine="16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поведение с учетом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2211" w:type="dxa"/>
          </w:tcPr>
          <w:p w14:paraId="2E372C00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159FD2D8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2F686FF4" w14:textId="77777777" w:rsidR="001F167D" w:rsidRDefault="00E44A9C">
            <w:pPr>
              <w:pStyle w:val="TableParagraph"/>
              <w:spacing w:before="233" w:line="270" w:lineRule="atLeast"/>
              <w:ind w:left="107" w:right="86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</w:tcPr>
          <w:p w14:paraId="549BA20E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71A4D8B0" w14:textId="77777777" w:rsidR="001F167D" w:rsidRDefault="00E44A9C">
            <w:pPr>
              <w:pStyle w:val="TableParagraph"/>
              <w:spacing w:line="270" w:lineRule="atLeast"/>
              <w:ind w:left="109" w:right="97" w:firstLine="43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1F167D" w14:paraId="44357B4B" w14:textId="77777777">
        <w:trPr>
          <w:trHeight w:val="827"/>
        </w:trPr>
        <w:tc>
          <w:tcPr>
            <w:tcW w:w="2110" w:type="dxa"/>
            <w:vMerge w:val="restart"/>
          </w:tcPr>
          <w:p w14:paraId="62865CDD" w14:textId="77777777" w:rsidR="001F167D" w:rsidRDefault="00E44A9C">
            <w:pPr>
              <w:pStyle w:val="TableParagraph"/>
              <w:ind w:left="110" w:right="137" w:firstLine="180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3" w:type="dxa"/>
          </w:tcPr>
          <w:p w14:paraId="57A573EF" w14:textId="77777777" w:rsidR="001F167D" w:rsidRDefault="00E44A9C">
            <w:pPr>
              <w:pStyle w:val="TableParagraph"/>
              <w:ind w:left="110" w:right="92" w:firstLine="16"/>
              <w:rPr>
                <w:sz w:val="24"/>
              </w:rPr>
            </w:pPr>
            <w:r>
              <w:rPr>
                <w:sz w:val="24"/>
              </w:rPr>
              <w:t>Входить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звонком.</w:t>
            </w:r>
          </w:p>
        </w:tc>
        <w:tc>
          <w:tcPr>
            <w:tcW w:w="2211" w:type="dxa"/>
          </w:tcPr>
          <w:p w14:paraId="015D7603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048" w:type="dxa"/>
          </w:tcPr>
          <w:p w14:paraId="798510ED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00E74B04" w14:textId="77777777" w:rsidR="001F167D" w:rsidRDefault="00E44A9C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1F167D" w14:paraId="6B8727A7" w14:textId="77777777">
        <w:trPr>
          <w:trHeight w:val="827"/>
        </w:trPr>
        <w:tc>
          <w:tcPr>
            <w:tcW w:w="2110" w:type="dxa"/>
            <w:vMerge/>
            <w:tcBorders>
              <w:top w:val="nil"/>
            </w:tcBorders>
          </w:tcPr>
          <w:p w14:paraId="52C7D7D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57B0587A" w14:textId="77777777" w:rsidR="001F167D" w:rsidRDefault="00E44A9C">
            <w:pPr>
              <w:pStyle w:val="TableParagraph"/>
              <w:ind w:left="110" w:right="88" w:firstLine="16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(зала,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233F2673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помещения).</w:t>
            </w:r>
          </w:p>
        </w:tc>
        <w:tc>
          <w:tcPr>
            <w:tcW w:w="2211" w:type="dxa"/>
          </w:tcPr>
          <w:p w14:paraId="48B2D35B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048" w:type="dxa"/>
          </w:tcPr>
          <w:p w14:paraId="0F633223" w14:textId="77777777" w:rsidR="001F167D" w:rsidRDefault="00E44A9C">
            <w:pPr>
              <w:pStyle w:val="TableParagraph"/>
              <w:ind w:left="109" w:right="255" w:firstLine="43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F167D" w14:paraId="6243A275" w14:textId="77777777">
        <w:trPr>
          <w:trHeight w:val="551"/>
        </w:trPr>
        <w:tc>
          <w:tcPr>
            <w:tcW w:w="2110" w:type="dxa"/>
            <w:vMerge/>
            <w:tcBorders>
              <w:top w:val="nil"/>
            </w:tcBorders>
          </w:tcPr>
          <w:p w14:paraId="3B0921B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685E25B1" w14:textId="77777777" w:rsidR="001F167D" w:rsidRDefault="00E44A9C">
            <w:pPr>
              <w:pStyle w:val="TableParagraph"/>
              <w:spacing w:line="269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мебе-</w:t>
            </w:r>
          </w:p>
          <w:p w14:paraId="7ED8DF73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лью.</w:t>
            </w:r>
          </w:p>
        </w:tc>
        <w:tc>
          <w:tcPr>
            <w:tcW w:w="2211" w:type="dxa"/>
          </w:tcPr>
          <w:p w14:paraId="61012B0C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048" w:type="dxa"/>
          </w:tcPr>
          <w:p w14:paraId="04DD5756" w14:textId="77777777" w:rsidR="001F167D" w:rsidRDefault="00E44A9C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A6C27E7" w14:textId="77777777" w:rsidR="001F167D" w:rsidRDefault="00E44A9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</w:tr>
      <w:tr w:rsidR="001F167D" w14:paraId="73228C92" w14:textId="77777777">
        <w:trPr>
          <w:trHeight w:val="1103"/>
        </w:trPr>
        <w:tc>
          <w:tcPr>
            <w:tcW w:w="2110" w:type="dxa"/>
            <w:vMerge/>
            <w:tcBorders>
              <w:top w:val="nil"/>
            </w:tcBorders>
          </w:tcPr>
          <w:p w14:paraId="57BC3EA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6BBCE9A1" w14:textId="77777777" w:rsidR="001F167D" w:rsidRDefault="00E44A9C">
            <w:pPr>
              <w:pStyle w:val="TableParagraph"/>
              <w:ind w:left="110" w:firstLine="16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14:paraId="495BB894" w14:textId="77777777" w:rsidR="001F167D" w:rsidRDefault="00E44A9C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z w:val="24"/>
              </w:rPr>
              <w:t>(поднимать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руку,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вставать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2211" w:type="dxa"/>
          </w:tcPr>
          <w:p w14:paraId="5EC4DF9A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048" w:type="dxa"/>
          </w:tcPr>
          <w:p w14:paraId="41C30EFB" w14:textId="77777777" w:rsidR="001F167D" w:rsidRDefault="00E44A9C">
            <w:pPr>
              <w:pStyle w:val="TableParagraph"/>
              <w:ind w:left="109" w:right="255" w:firstLine="43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F167D" w14:paraId="39ECDCA6" w14:textId="77777777">
        <w:trPr>
          <w:trHeight w:val="1931"/>
        </w:trPr>
        <w:tc>
          <w:tcPr>
            <w:tcW w:w="2110" w:type="dxa"/>
            <w:vMerge/>
            <w:tcBorders>
              <w:top w:val="nil"/>
            </w:tcBorders>
          </w:tcPr>
          <w:p w14:paraId="0F77B1A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7DE6393D" w14:textId="77777777" w:rsidR="001F167D" w:rsidRDefault="00E44A9C">
            <w:pPr>
              <w:pStyle w:val="TableParagraph"/>
              <w:ind w:left="110" w:right="87" w:firstLine="1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(инструментами,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 инвентарем)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сто.</w:t>
            </w:r>
          </w:p>
        </w:tc>
        <w:tc>
          <w:tcPr>
            <w:tcW w:w="2211" w:type="dxa"/>
          </w:tcPr>
          <w:p w14:paraId="042ECB81" w14:textId="77777777" w:rsidR="001F167D" w:rsidRDefault="00E44A9C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14:paraId="1241CE89" w14:textId="77777777" w:rsidR="001F167D" w:rsidRDefault="001F167D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19D19DE" w14:textId="77777777" w:rsidR="001F167D" w:rsidRDefault="00E44A9C">
            <w:pPr>
              <w:pStyle w:val="TableParagraph"/>
              <w:spacing w:before="1"/>
              <w:ind w:left="107" w:right="882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</w:tcPr>
          <w:p w14:paraId="02F600B1" w14:textId="77777777" w:rsidR="001F167D" w:rsidRDefault="00E44A9C">
            <w:pPr>
              <w:pStyle w:val="TableParagraph"/>
              <w:ind w:left="109" w:right="219" w:firstLine="43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</w:p>
          <w:p w14:paraId="32852BC4" w14:textId="77777777" w:rsidR="001F167D" w:rsidRDefault="00E44A9C">
            <w:pPr>
              <w:pStyle w:val="TableParagraph"/>
              <w:spacing w:line="260" w:lineRule="exact"/>
              <w:ind w:left="153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</w:tr>
      <w:tr w:rsidR="001F167D" w14:paraId="372A2098" w14:textId="77777777">
        <w:trPr>
          <w:trHeight w:val="1934"/>
        </w:trPr>
        <w:tc>
          <w:tcPr>
            <w:tcW w:w="2110" w:type="dxa"/>
            <w:vMerge/>
            <w:tcBorders>
              <w:top w:val="nil"/>
            </w:tcBorders>
          </w:tcPr>
          <w:p w14:paraId="4ED9A0B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0DF74488" w14:textId="77777777" w:rsidR="001F167D" w:rsidRDefault="00E44A9C">
            <w:pPr>
              <w:pStyle w:val="TableParagraph"/>
              <w:ind w:left="110" w:right="96" w:firstLine="16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ность, следовать предложен-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плану и работать в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  <w:tc>
          <w:tcPr>
            <w:tcW w:w="2211" w:type="dxa"/>
          </w:tcPr>
          <w:p w14:paraId="620CC3C9" w14:textId="77777777" w:rsidR="001F167D" w:rsidRDefault="00E44A9C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14:paraId="1EBFE092" w14:textId="77777777" w:rsidR="001F167D" w:rsidRDefault="001F167D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4216FFC1" w14:textId="77777777" w:rsidR="001F167D" w:rsidRDefault="00E44A9C">
            <w:pPr>
              <w:pStyle w:val="TableParagraph"/>
              <w:ind w:left="107" w:right="882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</w:tcPr>
          <w:p w14:paraId="075E6A3B" w14:textId="77777777" w:rsidR="001F167D" w:rsidRDefault="00E44A9C">
            <w:pPr>
              <w:pStyle w:val="TableParagraph"/>
              <w:ind w:left="109" w:right="219" w:firstLine="43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</w:p>
          <w:p w14:paraId="4C1E081D" w14:textId="77777777" w:rsidR="001F167D" w:rsidRDefault="00E44A9C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</w:tr>
      <w:tr w:rsidR="001F167D" w14:paraId="5744DC05" w14:textId="77777777">
        <w:trPr>
          <w:trHeight w:val="1655"/>
        </w:trPr>
        <w:tc>
          <w:tcPr>
            <w:tcW w:w="2110" w:type="dxa"/>
            <w:vMerge/>
            <w:tcBorders>
              <w:top w:val="nil"/>
            </w:tcBorders>
          </w:tcPr>
          <w:p w14:paraId="66313BD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09D0772D" w14:textId="77777777" w:rsidR="001F167D" w:rsidRDefault="00E44A9C">
            <w:pPr>
              <w:pStyle w:val="TableParagraph"/>
              <w:ind w:left="110" w:right="98" w:firstLine="16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тельности, 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  <w:tc>
          <w:tcPr>
            <w:tcW w:w="2211" w:type="dxa"/>
          </w:tcPr>
          <w:p w14:paraId="1D78C04F" w14:textId="77777777" w:rsidR="001F167D" w:rsidRDefault="00E44A9C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14:paraId="3C764AB3" w14:textId="77777777" w:rsidR="001F167D" w:rsidRDefault="001F167D">
            <w:pPr>
              <w:pStyle w:val="TableParagraph"/>
              <w:spacing w:before="2"/>
              <w:rPr>
                <w:b/>
              </w:rPr>
            </w:pPr>
          </w:p>
          <w:p w14:paraId="211C911E" w14:textId="77777777" w:rsidR="001F167D" w:rsidRDefault="00E44A9C">
            <w:pPr>
              <w:pStyle w:val="TableParagraph"/>
              <w:spacing w:line="270" w:lineRule="atLeast"/>
              <w:ind w:left="107" w:right="882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</w:tcPr>
          <w:p w14:paraId="5FF7E870" w14:textId="77777777" w:rsidR="001F167D" w:rsidRDefault="00E44A9C">
            <w:pPr>
              <w:pStyle w:val="TableParagraph"/>
              <w:ind w:left="153" w:right="23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  <w:p w14:paraId="449D07E6" w14:textId="77777777" w:rsidR="001F167D" w:rsidRDefault="00E44A9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зическая</w:t>
            </w:r>
          </w:p>
        </w:tc>
      </w:tr>
    </w:tbl>
    <w:p w14:paraId="07B98103" w14:textId="77777777" w:rsidR="001F167D" w:rsidRDefault="001F167D">
      <w:pPr>
        <w:spacing w:line="262" w:lineRule="exac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3263"/>
        <w:gridCol w:w="2211"/>
        <w:gridCol w:w="2048"/>
      </w:tblGrid>
      <w:tr w:rsidR="001F167D" w14:paraId="27F6473B" w14:textId="77777777">
        <w:trPr>
          <w:trHeight w:val="277"/>
        </w:trPr>
        <w:tc>
          <w:tcPr>
            <w:tcW w:w="2110" w:type="dxa"/>
            <w:vMerge w:val="restart"/>
          </w:tcPr>
          <w:p w14:paraId="729717B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2975E09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2211" w:type="dxa"/>
          </w:tcPr>
          <w:p w14:paraId="2A34AB6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</w:tcPr>
          <w:p w14:paraId="419FBBD9" w14:textId="77777777" w:rsidR="001F167D" w:rsidRDefault="00E44A9C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</w:tr>
      <w:tr w:rsidR="001F167D" w14:paraId="07118AFD" w14:textId="77777777">
        <w:trPr>
          <w:trHeight w:val="2483"/>
        </w:trPr>
        <w:tc>
          <w:tcPr>
            <w:tcW w:w="2110" w:type="dxa"/>
            <w:vMerge/>
            <w:tcBorders>
              <w:top w:val="nil"/>
            </w:tcBorders>
          </w:tcPr>
          <w:p w14:paraId="2E175C4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513BF253" w14:textId="77777777" w:rsidR="001F167D" w:rsidRDefault="00E44A9C">
            <w:pPr>
              <w:pStyle w:val="TableParagraph"/>
              <w:tabs>
                <w:tab w:val="left" w:pos="2048"/>
              </w:tabs>
              <w:ind w:left="110" w:right="98" w:firstLine="16"/>
              <w:jc w:val="both"/>
              <w:rPr>
                <w:sz w:val="24"/>
              </w:rPr>
            </w:pPr>
            <w:r>
              <w:rPr>
                <w:sz w:val="24"/>
              </w:rPr>
              <w:t>Соотносить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  <w:p w14:paraId="03CC2E87" w14:textId="77777777" w:rsidR="001F167D" w:rsidRDefault="00E44A9C">
            <w:pPr>
              <w:pStyle w:val="TableParagraph"/>
              <w:spacing w:line="270" w:lineRule="atLeast"/>
              <w:ind w:left="110" w:right="96" w:firstLine="1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оценивать ее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предложенных крите-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 учетом выяв-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2211" w:type="dxa"/>
          </w:tcPr>
          <w:p w14:paraId="4B219263" w14:textId="77777777" w:rsidR="001F167D" w:rsidRDefault="00E44A9C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14:paraId="61F9B349" w14:textId="77777777" w:rsidR="001F167D" w:rsidRDefault="001F167D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35FD0C2" w14:textId="77777777" w:rsidR="001F167D" w:rsidRDefault="00E44A9C">
            <w:pPr>
              <w:pStyle w:val="TableParagraph"/>
              <w:ind w:left="107" w:right="882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8" w:type="dxa"/>
          </w:tcPr>
          <w:p w14:paraId="4DD88921" w14:textId="77777777" w:rsidR="001F167D" w:rsidRDefault="00E44A9C">
            <w:pPr>
              <w:pStyle w:val="TableParagraph"/>
              <w:ind w:left="109" w:right="219" w:firstLine="43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1F167D" w14:paraId="2C94C312" w14:textId="77777777">
        <w:trPr>
          <w:trHeight w:val="827"/>
        </w:trPr>
        <w:tc>
          <w:tcPr>
            <w:tcW w:w="2110" w:type="dxa"/>
            <w:vMerge/>
            <w:tcBorders>
              <w:top w:val="nil"/>
            </w:tcBorders>
          </w:tcPr>
          <w:p w14:paraId="470DB0C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734383DA" w14:textId="77777777" w:rsidR="001F167D" w:rsidRDefault="00E44A9C">
            <w:pPr>
              <w:pStyle w:val="TableParagraph"/>
              <w:tabs>
                <w:tab w:val="left" w:pos="1914"/>
                <w:tab w:val="left" w:pos="2444"/>
              </w:tabs>
              <w:ind w:left="110" w:right="99" w:firstLine="16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14:paraId="00263FEE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</w:p>
        </w:tc>
        <w:tc>
          <w:tcPr>
            <w:tcW w:w="2211" w:type="dxa"/>
          </w:tcPr>
          <w:p w14:paraId="566F3925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048" w:type="dxa"/>
          </w:tcPr>
          <w:p w14:paraId="03F01651" w14:textId="77777777" w:rsidR="001F167D" w:rsidRDefault="00E44A9C">
            <w:pPr>
              <w:pStyle w:val="TableParagraph"/>
              <w:ind w:left="109" w:right="255" w:firstLine="43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F167D" w14:paraId="7FCFBB41" w14:textId="77777777">
        <w:trPr>
          <w:trHeight w:val="2239"/>
        </w:trPr>
        <w:tc>
          <w:tcPr>
            <w:tcW w:w="2110" w:type="dxa"/>
            <w:vMerge w:val="restart"/>
          </w:tcPr>
          <w:p w14:paraId="620C525E" w14:textId="77777777" w:rsidR="001F167D" w:rsidRDefault="00E44A9C">
            <w:pPr>
              <w:pStyle w:val="TableParagraph"/>
              <w:ind w:left="110" w:right="110" w:firstLine="18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3" w:type="dxa"/>
          </w:tcPr>
          <w:p w14:paraId="0DC0CF45" w14:textId="77777777" w:rsidR="001F167D" w:rsidRDefault="00E44A9C">
            <w:pPr>
              <w:pStyle w:val="TableParagraph"/>
              <w:ind w:left="110" w:right="96" w:firstLine="16"/>
              <w:jc w:val="both"/>
              <w:rPr>
                <w:sz w:val="24"/>
              </w:rPr>
            </w:pPr>
            <w:r>
              <w:rPr>
                <w:sz w:val="24"/>
              </w:rPr>
              <w:t>Выделять существенные,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211" w:type="dxa"/>
          </w:tcPr>
          <w:p w14:paraId="38DC4BDB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7656D677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7C6E7F20" w14:textId="77777777" w:rsidR="001F167D" w:rsidRDefault="001F167D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60FDE0B" w14:textId="77777777" w:rsidR="001F167D" w:rsidRDefault="00E44A9C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14:paraId="19C629BC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623BCDB0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48" w:type="dxa"/>
          </w:tcPr>
          <w:p w14:paraId="2B4EC237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077D7354" w14:textId="77777777" w:rsidR="001F167D" w:rsidRDefault="00E44A9C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14:paraId="72BE0B98" w14:textId="77777777" w:rsidR="001F167D" w:rsidRDefault="00E44A9C">
            <w:pPr>
              <w:pStyle w:val="TableParagraph"/>
              <w:ind w:left="109" w:right="255" w:firstLine="43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</w:tr>
      <w:tr w:rsidR="001F167D" w14:paraId="18D2322C" w14:textId="77777777">
        <w:trPr>
          <w:trHeight w:val="1674"/>
        </w:trPr>
        <w:tc>
          <w:tcPr>
            <w:tcW w:w="2110" w:type="dxa"/>
            <w:vMerge/>
            <w:tcBorders>
              <w:top w:val="nil"/>
            </w:tcBorders>
          </w:tcPr>
          <w:p w14:paraId="5F4FA25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0D1331C8" w14:textId="77777777" w:rsidR="001F167D" w:rsidRDefault="00E44A9C">
            <w:pPr>
              <w:pStyle w:val="TableParagraph"/>
              <w:ind w:left="110" w:right="86" w:firstLine="16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видо-родовые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211" w:type="dxa"/>
          </w:tcPr>
          <w:p w14:paraId="34698126" w14:textId="77777777" w:rsidR="001F167D" w:rsidRDefault="00E44A9C">
            <w:pPr>
              <w:pStyle w:val="TableParagraph"/>
              <w:tabs>
                <w:tab w:val="left" w:pos="915"/>
                <w:tab w:val="left" w:pos="132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4E8C712F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7CDF04DE" w14:textId="77777777" w:rsidR="001F167D" w:rsidRDefault="001F167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12CAAEF7" w14:textId="77777777" w:rsidR="001F167D" w:rsidRDefault="00E44A9C">
            <w:pPr>
              <w:pStyle w:val="TableParagraph"/>
              <w:spacing w:before="1"/>
              <w:ind w:left="107" w:right="47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2048" w:type="dxa"/>
          </w:tcPr>
          <w:p w14:paraId="04A6E604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11D2E858" w14:textId="77777777" w:rsidR="001F167D" w:rsidRDefault="00E44A9C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14:paraId="632836FB" w14:textId="77777777" w:rsidR="001F167D" w:rsidRDefault="00E44A9C">
            <w:pPr>
              <w:pStyle w:val="TableParagraph"/>
              <w:ind w:left="109" w:right="255" w:firstLine="43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F167D" w14:paraId="01C1218F" w14:textId="77777777">
        <w:trPr>
          <w:trHeight w:val="2239"/>
        </w:trPr>
        <w:tc>
          <w:tcPr>
            <w:tcW w:w="2110" w:type="dxa"/>
            <w:vMerge/>
            <w:tcBorders>
              <w:top w:val="nil"/>
            </w:tcBorders>
          </w:tcPr>
          <w:p w14:paraId="52DB868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4AC5640D" w14:textId="77777777" w:rsidR="001F167D" w:rsidRDefault="00E44A9C">
            <w:pPr>
              <w:pStyle w:val="TableParagraph"/>
              <w:ind w:left="110" w:right="96" w:firstLine="16"/>
              <w:jc w:val="both"/>
              <w:rPr>
                <w:sz w:val="24"/>
              </w:rPr>
            </w:pPr>
            <w:r>
              <w:rPr>
                <w:sz w:val="24"/>
              </w:rPr>
              <w:t>Делать простейшие обобще-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классифици-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ровать на наглядном 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але.</w:t>
            </w:r>
          </w:p>
        </w:tc>
        <w:tc>
          <w:tcPr>
            <w:tcW w:w="2211" w:type="dxa"/>
          </w:tcPr>
          <w:p w14:paraId="119C3399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30742523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72C17E29" w14:textId="77777777" w:rsidR="001F167D" w:rsidRDefault="001F167D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411F1EB" w14:textId="77777777" w:rsidR="001F167D" w:rsidRDefault="00E44A9C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14:paraId="3F7A8423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5A2BFC4B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48" w:type="dxa"/>
          </w:tcPr>
          <w:p w14:paraId="647AB152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51F17C17" w14:textId="77777777" w:rsidR="001F167D" w:rsidRDefault="00E44A9C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14:paraId="38326E60" w14:textId="77777777" w:rsidR="001F167D" w:rsidRDefault="00E44A9C">
            <w:pPr>
              <w:pStyle w:val="TableParagraph"/>
              <w:ind w:left="109" w:right="255" w:firstLine="43"/>
              <w:rPr>
                <w:sz w:val="24"/>
              </w:rPr>
            </w:pPr>
            <w:r>
              <w:rPr>
                <w:sz w:val="24"/>
              </w:rPr>
              <w:t>Мир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</w:tr>
      <w:tr w:rsidR="001F167D" w14:paraId="3BF24695" w14:textId="77777777">
        <w:trPr>
          <w:trHeight w:val="1674"/>
        </w:trPr>
        <w:tc>
          <w:tcPr>
            <w:tcW w:w="2110" w:type="dxa"/>
            <w:vMerge/>
            <w:tcBorders>
              <w:top w:val="nil"/>
            </w:tcBorders>
          </w:tcPr>
          <w:p w14:paraId="693125C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1D82C09A" w14:textId="77777777" w:rsidR="001F167D" w:rsidRDefault="00E44A9C">
            <w:pPr>
              <w:pStyle w:val="TableParagraph"/>
              <w:tabs>
                <w:tab w:val="left" w:pos="1546"/>
              </w:tabs>
              <w:ind w:left="110" w:right="96" w:firstLine="16"/>
              <w:rPr>
                <w:sz w:val="24"/>
              </w:rPr>
            </w:pPr>
            <w:r>
              <w:rPr>
                <w:sz w:val="24"/>
              </w:rPr>
              <w:t>Пользоваться 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символами,</w:t>
            </w:r>
            <w:r>
              <w:rPr>
                <w:sz w:val="24"/>
              </w:rPr>
              <w:tab/>
              <w:t>предметами-за-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местителями.</w:t>
            </w:r>
          </w:p>
        </w:tc>
        <w:tc>
          <w:tcPr>
            <w:tcW w:w="2211" w:type="dxa"/>
          </w:tcPr>
          <w:p w14:paraId="3C2389BF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3A6827E6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48CF6F48" w14:textId="77777777" w:rsidR="001F167D" w:rsidRDefault="001F167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8ECF6FE" w14:textId="77777777" w:rsidR="001F167D" w:rsidRDefault="00E44A9C">
            <w:pPr>
              <w:pStyle w:val="TableParagraph"/>
              <w:spacing w:before="1"/>
              <w:ind w:left="107" w:right="82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048" w:type="dxa"/>
          </w:tcPr>
          <w:p w14:paraId="15CC6650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5D7DBE16" w14:textId="77777777" w:rsidR="001F167D" w:rsidRDefault="00E44A9C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</w:tr>
      <w:tr w:rsidR="001F167D" w14:paraId="6DD23945" w14:textId="77777777">
        <w:trPr>
          <w:trHeight w:val="1392"/>
        </w:trPr>
        <w:tc>
          <w:tcPr>
            <w:tcW w:w="2110" w:type="dxa"/>
            <w:vMerge/>
            <w:tcBorders>
              <w:top w:val="nil"/>
            </w:tcBorders>
          </w:tcPr>
          <w:p w14:paraId="588A8DE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5671E314" w14:textId="77777777" w:rsidR="001F167D" w:rsidRDefault="00E44A9C">
            <w:pPr>
              <w:pStyle w:val="TableParagraph"/>
              <w:spacing w:line="269" w:lineRule="exact"/>
              <w:ind w:left="127"/>
              <w:rPr>
                <w:sz w:val="24"/>
              </w:rPr>
            </w:pPr>
            <w:r>
              <w:rPr>
                <w:sz w:val="24"/>
              </w:rPr>
              <w:t>Читать.</w:t>
            </w:r>
          </w:p>
        </w:tc>
        <w:tc>
          <w:tcPr>
            <w:tcW w:w="2211" w:type="dxa"/>
          </w:tcPr>
          <w:p w14:paraId="6A215725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1C192154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0B2042CD" w14:textId="77777777" w:rsidR="001F167D" w:rsidRDefault="001F167D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6FAF572F" w14:textId="77777777" w:rsidR="001F167D" w:rsidRDefault="00E44A9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048" w:type="dxa"/>
          </w:tcPr>
          <w:p w14:paraId="34B0A66D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77ED8347" w14:textId="77777777" w:rsidR="001F167D" w:rsidRDefault="00E44A9C">
            <w:pPr>
              <w:pStyle w:val="TableParagraph"/>
              <w:spacing w:line="270" w:lineRule="atLeast"/>
              <w:ind w:left="109" w:right="80" w:firstLine="43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1F167D" w14:paraId="0788A60C" w14:textId="77777777">
        <w:trPr>
          <w:trHeight w:val="827"/>
        </w:trPr>
        <w:tc>
          <w:tcPr>
            <w:tcW w:w="2110" w:type="dxa"/>
            <w:vMerge/>
            <w:tcBorders>
              <w:top w:val="nil"/>
            </w:tcBorders>
          </w:tcPr>
          <w:p w14:paraId="34EBFD4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5C609EAD" w14:textId="77777777" w:rsidR="001F167D" w:rsidRDefault="00E44A9C">
            <w:pPr>
              <w:pStyle w:val="TableParagraph"/>
              <w:spacing w:line="269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Писать.</w:t>
            </w:r>
          </w:p>
        </w:tc>
        <w:tc>
          <w:tcPr>
            <w:tcW w:w="2211" w:type="dxa"/>
          </w:tcPr>
          <w:p w14:paraId="01B445CB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048" w:type="dxa"/>
          </w:tcPr>
          <w:p w14:paraId="7BE62248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46BE2470" w14:textId="77777777" w:rsidR="001F167D" w:rsidRDefault="00E44A9C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1F167D" w14:paraId="1EC86973" w14:textId="77777777">
        <w:trPr>
          <w:trHeight w:val="551"/>
        </w:trPr>
        <w:tc>
          <w:tcPr>
            <w:tcW w:w="2110" w:type="dxa"/>
            <w:vMerge/>
            <w:tcBorders>
              <w:top w:val="nil"/>
            </w:tcBorders>
          </w:tcPr>
          <w:p w14:paraId="2056C72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3C2387ED" w14:textId="77777777" w:rsidR="001F167D" w:rsidRDefault="00E44A9C">
            <w:pPr>
              <w:pStyle w:val="TableParagraph"/>
              <w:spacing w:line="269" w:lineRule="exact"/>
              <w:ind w:left="12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</w:p>
          <w:p w14:paraId="3A2257A1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2211" w:type="dxa"/>
          </w:tcPr>
          <w:p w14:paraId="52888EBC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48" w:type="dxa"/>
          </w:tcPr>
          <w:p w14:paraId="5BD89491" w14:textId="77777777" w:rsidR="001F167D" w:rsidRDefault="00E44A9C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</w:tbl>
    <w:p w14:paraId="09823467" w14:textId="77777777" w:rsidR="001F167D" w:rsidRDefault="001F167D">
      <w:pPr>
        <w:spacing w:line="269" w:lineRule="exac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3263"/>
        <w:gridCol w:w="2211"/>
        <w:gridCol w:w="2048"/>
      </w:tblGrid>
      <w:tr w:rsidR="001F167D" w14:paraId="6ADB7421" w14:textId="77777777">
        <w:trPr>
          <w:trHeight w:val="2210"/>
        </w:trPr>
        <w:tc>
          <w:tcPr>
            <w:tcW w:w="2110" w:type="dxa"/>
          </w:tcPr>
          <w:p w14:paraId="6320FBC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0368E402" w14:textId="77777777" w:rsidR="001F167D" w:rsidRDefault="00E44A9C">
            <w:pPr>
              <w:pStyle w:val="TableParagraph"/>
              <w:ind w:left="110" w:right="96" w:firstLine="16"/>
              <w:jc w:val="both"/>
              <w:rPr>
                <w:sz w:val="24"/>
              </w:rPr>
            </w:pPr>
            <w:r>
              <w:rPr>
                <w:sz w:val="24"/>
              </w:rPr>
              <w:t>Наблюдать;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предъявленные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9FFCFDB" w14:textId="77777777" w:rsidR="001F167D" w:rsidRDefault="00E44A9C">
            <w:pPr>
              <w:pStyle w:val="TableParagraph"/>
              <w:spacing w:line="270" w:lineRule="atLeas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носителях).</w:t>
            </w:r>
          </w:p>
        </w:tc>
        <w:tc>
          <w:tcPr>
            <w:tcW w:w="2211" w:type="dxa"/>
          </w:tcPr>
          <w:p w14:paraId="15D5E811" w14:textId="77777777" w:rsidR="001F167D" w:rsidRDefault="00E44A9C">
            <w:pPr>
              <w:pStyle w:val="TableParagraph"/>
              <w:tabs>
                <w:tab w:val="left" w:pos="915"/>
                <w:tab w:val="left" w:pos="132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4A34900B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5D86D4DB" w14:textId="77777777" w:rsidR="001F167D" w:rsidRDefault="001F167D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8A0ADC0" w14:textId="77777777" w:rsidR="001F167D" w:rsidRDefault="00E44A9C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048" w:type="dxa"/>
          </w:tcPr>
          <w:p w14:paraId="67367092" w14:textId="77777777" w:rsidR="001F167D" w:rsidRDefault="00E44A9C">
            <w:pPr>
              <w:pStyle w:val="TableParagraph"/>
              <w:ind w:left="153" w:right="48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2E89785E" w14:textId="77777777" w:rsidR="001F167D" w:rsidRDefault="00E44A9C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</w:tr>
    </w:tbl>
    <w:p w14:paraId="000308DC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0F777E92" w14:textId="77777777" w:rsidR="001F167D" w:rsidRDefault="001F167D">
      <w:pPr>
        <w:pStyle w:val="a3"/>
        <w:spacing w:before="8"/>
        <w:ind w:left="0"/>
        <w:jc w:val="left"/>
        <w:rPr>
          <w:b/>
          <w:sz w:val="27"/>
        </w:rPr>
      </w:pPr>
    </w:p>
    <w:p w14:paraId="763F65AD" w14:textId="77777777" w:rsidR="001F167D" w:rsidRDefault="00E44A9C">
      <w:pPr>
        <w:spacing w:before="89" w:after="48"/>
        <w:ind w:left="798" w:right="409"/>
        <w:jc w:val="center"/>
        <w:rPr>
          <w:b/>
          <w:sz w:val="28"/>
        </w:rPr>
      </w:pPr>
      <w:r>
        <w:rPr>
          <w:sz w:val="28"/>
        </w:rPr>
        <w:t>(</w:t>
      </w:r>
      <w:r>
        <w:rPr>
          <w:b/>
          <w:sz w:val="28"/>
        </w:rPr>
        <w:t>V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IX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классы)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1F167D" w14:paraId="0F79711A" w14:textId="77777777">
        <w:trPr>
          <w:trHeight w:val="966"/>
        </w:trPr>
        <w:tc>
          <w:tcPr>
            <w:tcW w:w="2235" w:type="dxa"/>
          </w:tcPr>
          <w:p w14:paraId="792CA62D" w14:textId="77777777" w:rsidR="001F167D" w:rsidRDefault="00E44A9C">
            <w:pPr>
              <w:pStyle w:val="TableParagraph"/>
              <w:spacing w:before="2"/>
              <w:ind w:left="537" w:right="203" w:hanging="125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 БУД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</w:t>
            </w:r>
          </w:p>
        </w:tc>
        <w:tc>
          <w:tcPr>
            <w:tcW w:w="3263" w:type="dxa"/>
          </w:tcPr>
          <w:p w14:paraId="40F00C66" w14:textId="77777777" w:rsidR="001F167D" w:rsidRDefault="00E44A9C">
            <w:pPr>
              <w:pStyle w:val="TableParagraph"/>
              <w:spacing w:before="2" w:line="322" w:lineRule="exact"/>
              <w:ind w:left="453" w:right="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</w:p>
          <w:p w14:paraId="54188F3A" w14:textId="77777777" w:rsidR="001F167D" w:rsidRDefault="00E44A9C">
            <w:pPr>
              <w:pStyle w:val="TableParagraph"/>
              <w:ind w:left="453" w:right="4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</w:t>
            </w:r>
          </w:p>
        </w:tc>
        <w:tc>
          <w:tcPr>
            <w:tcW w:w="2269" w:type="dxa"/>
          </w:tcPr>
          <w:p w14:paraId="4D3B8CAB" w14:textId="77777777" w:rsidR="001F167D" w:rsidRDefault="00E44A9C">
            <w:pPr>
              <w:pStyle w:val="TableParagraph"/>
              <w:spacing w:before="2"/>
              <w:ind w:left="220" w:right="1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ная</w:t>
            </w:r>
          </w:p>
          <w:p w14:paraId="00906BD8" w14:textId="77777777" w:rsidR="001F167D" w:rsidRDefault="00E44A9C">
            <w:pPr>
              <w:pStyle w:val="TableParagraph"/>
              <w:spacing w:line="300" w:lineRule="exact"/>
              <w:ind w:left="220" w:right="1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область</w:t>
            </w:r>
          </w:p>
        </w:tc>
        <w:tc>
          <w:tcPr>
            <w:tcW w:w="2127" w:type="dxa"/>
          </w:tcPr>
          <w:p w14:paraId="3F85EA47" w14:textId="77777777" w:rsidR="001F167D" w:rsidRDefault="00E44A9C">
            <w:pPr>
              <w:pStyle w:val="TableParagraph"/>
              <w:spacing w:before="2"/>
              <w:ind w:left="536" w:right="431" w:hanging="39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</w:tr>
      <w:tr w:rsidR="001F167D" w14:paraId="0AA4399E" w14:textId="77777777">
        <w:trPr>
          <w:trHeight w:val="827"/>
        </w:trPr>
        <w:tc>
          <w:tcPr>
            <w:tcW w:w="2235" w:type="dxa"/>
            <w:tcBorders>
              <w:bottom w:val="nil"/>
            </w:tcBorders>
          </w:tcPr>
          <w:p w14:paraId="40F4A014" w14:textId="77777777" w:rsidR="001F167D" w:rsidRDefault="00E44A9C">
            <w:pPr>
              <w:pStyle w:val="TableParagraph"/>
              <w:tabs>
                <w:tab w:val="left" w:pos="1583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3" w:type="dxa"/>
            <w:tcBorders>
              <w:bottom w:val="nil"/>
            </w:tcBorders>
          </w:tcPr>
          <w:p w14:paraId="03ADEA7F" w14:textId="77777777" w:rsidR="001F167D" w:rsidRDefault="00E44A9C">
            <w:pPr>
              <w:pStyle w:val="TableParagraph"/>
              <w:ind w:left="110" w:firstLine="16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гордо-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2269" w:type="dxa"/>
            <w:tcBorders>
              <w:bottom w:val="nil"/>
            </w:tcBorders>
          </w:tcPr>
          <w:p w14:paraId="4209CBB3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27" w:type="dxa"/>
            <w:vMerge w:val="restart"/>
          </w:tcPr>
          <w:p w14:paraId="0CD86966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65501996" w14:textId="77777777" w:rsidR="001F167D" w:rsidRDefault="00E44A9C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4CF27DC9" w14:textId="77777777" w:rsidR="001F167D" w:rsidRDefault="00E44A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0DD07040" w14:textId="77777777" w:rsidR="001F167D" w:rsidRDefault="00E44A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</w:p>
          <w:p w14:paraId="106EEDC4" w14:textId="77777777" w:rsidR="001F167D" w:rsidRDefault="00E44A9C">
            <w:pPr>
              <w:pStyle w:val="TableParagraph"/>
              <w:tabs>
                <w:tab w:val="left" w:pos="1522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618A152E" w14:textId="77777777">
        <w:trPr>
          <w:trHeight w:val="680"/>
        </w:trPr>
        <w:tc>
          <w:tcPr>
            <w:tcW w:w="2235" w:type="dxa"/>
            <w:tcBorders>
              <w:top w:val="nil"/>
              <w:bottom w:val="nil"/>
            </w:tcBorders>
          </w:tcPr>
          <w:p w14:paraId="59432BD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00F53E29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B5E4BB6" w14:textId="77777777" w:rsidR="001F167D" w:rsidRDefault="001F167D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B8B7463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FFCD527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31169A25" w14:textId="77777777">
        <w:trPr>
          <w:trHeight w:val="542"/>
        </w:trPr>
        <w:tc>
          <w:tcPr>
            <w:tcW w:w="2235" w:type="dxa"/>
            <w:tcBorders>
              <w:top w:val="nil"/>
              <w:bottom w:val="nil"/>
            </w:tcBorders>
          </w:tcPr>
          <w:p w14:paraId="095B61A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11BDF24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F044085" w14:textId="77777777" w:rsidR="001F167D" w:rsidRDefault="00E44A9C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212C0709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165111D6" w14:textId="77777777">
        <w:trPr>
          <w:trHeight w:val="955"/>
        </w:trPr>
        <w:tc>
          <w:tcPr>
            <w:tcW w:w="2235" w:type="dxa"/>
            <w:tcBorders>
              <w:top w:val="nil"/>
              <w:bottom w:val="nil"/>
            </w:tcBorders>
          </w:tcPr>
          <w:p w14:paraId="4B2447E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49E7F15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22270D1" w14:textId="77777777" w:rsidR="001F167D" w:rsidRDefault="00E44A9C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5E4EF670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4B63EAB7" w14:textId="77777777">
        <w:trPr>
          <w:trHeight w:val="1232"/>
        </w:trPr>
        <w:tc>
          <w:tcPr>
            <w:tcW w:w="2235" w:type="dxa"/>
            <w:tcBorders>
              <w:top w:val="nil"/>
              <w:bottom w:val="nil"/>
            </w:tcBorders>
          </w:tcPr>
          <w:p w14:paraId="3F260ED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32142E9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B4D1513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72E6426" w14:textId="77777777" w:rsidR="001F167D" w:rsidRDefault="001F167D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9C4F55F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1406291D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75E130B6" w14:textId="77777777">
        <w:trPr>
          <w:trHeight w:val="1094"/>
        </w:trPr>
        <w:tc>
          <w:tcPr>
            <w:tcW w:w="2235" w:type="dxa"/>
            <w:tcBorders>
              <w:top w:val="nil"/>
              <w:bottom w:val="nil"/>
            </w:tcBorders>
          </w:tcPr>
          <w:p w14:paraId="53305CA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015E406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7D9F7A1" w14:textId="77777777" w:rsidR="001F167D" w:rsidRDefault="001F167D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1FFD9C28" w14:textId="77777777" w:rsidR="001F167D" w:rsidRDefault="00E44A9C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5F5C6024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34FC46EF" w14:textId="77777777">
        <w:trPr>
          <w:trHeight w:val="404"/>
        </w:trPr>
        <w:tc>
          <w:tcPr>
            <w:tcW w:w="2235" w:type="dxa"/>
            <w:tcBorders>
              <w:top w:val="nil"/>
              <w:bottom w:val="nil"/>
            </w:tcBorders>
          </w:tcPr>
          <w:p w14:paraId="5B16A05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14:paraId="0E12FF8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09E0CB0A" w14:textId="77777777" w:rsidR="001F167D" w:rsidRDefault="00E44A9C">
            <w:pPr>
              <w:pStyle w:val="TableParagraph"/>
              <w:spacing w:before="128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0FD9E393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63B98341" w14:textId="77777777">
        <w:trPr>
          <w:trHeight w:val="1103"/>
        </w:trPr>
        <w:tc>
          <w:tcPr>
            <w:tcW w:w="2235" w:type="dxa"/>
            <w:tcBorders>
              <w:top w:val="nil"/>
              <w:bottom w:val="nil"/>
            </w:tcBorders>
          </w:tcPr>
          <w:p w14:paraId="4D3A121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bottom w:val="nil"/>
            </w:tcBorders>
          </w:tcPr>
          <w:p w14:paraId="47D40ECF" w14:textId="77777777" w:rsidR="001F167D" w:rsidRDefault="00E44A9C">
            <w:pPr>
              <w:pStyle w:val="TableParagraph"/>
              <w:spacing w:line="276" w:lineRule="exact"/>
              <w:ind w:left="110" w:right="98" w:firstLine="16"/>
              <w:jc w:val="both"/>
              <w:rPr>
                <w:sz w:val="24"/>
              </w:rPr>
            </w:pPr>
            <w:r>
              <w:rPr>
                <w:sz w:val="24"/>
              </w:rPr>
              <w:t>Гордиться школьными успе-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товарищей.</w:t>
            </w:r>
          </w:p>
        </w:tc>
        <w:tc>
          <w:tcPr>
            <w:tcW w:w="2269" w:type="dxa"/>
            <w:tcBorders>
              <w:bottom w:val="nil"/>
            </w:tcBorders>
          </w:tcPr>
          <w:p w14:paraId="2D4905F9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27" w:type="dxa"/>
            <w:vMerge w:val="restart"/>
          </w:tcPr>
          <w:p w14:paraId="6576F513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1FA4CF04" w14:textId="77777777" w:rsidR="001F167D" w:rsidRDefault="00E44A9C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10A6A2A0" w14:textId="77777777" w:rsidR="001F167D" w:rsidRDefault="00E44A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1F167D" w14:paraId="4D346E13" w14:textId="77777777">
        <w:trPr>
          <w:trHeight w:val="403"/>
        </w:trPr>
        <w:tc>
          <w:tcPr>
            <w:tcW w:w="2235" w:type="dxa"/>
            <w:tcBorders>
              <w:top w:val="nil"/>
              <w:bottom w:val="nil"/>
            </w:tcBorders>
          </w:tcPr>
          <w:p w14:paraId="5EED381E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4D8EB921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76105D8" w14:textId="77777777" w:rsidR="001F167D" w:rsidRDefault="00E44A9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602A2E05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4DED9997" w14:textId="77777777">
        <w:trPr>
          <w:trHeight w:val="542"/>
        </w:trPr>
        <w:tc>
          <w:tcPr>
            <w:tcW w:w="2235" w:type="dxa"/>
            <w:tcBorders>
              <w:top w:val="nil"/>
              <w:bottom w:val="nil"/>
            </w:tcBorders>
          </w:tcPr>
          <w:p w14:paraId="6F6FBD32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2CBA0F6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8ED3C47" w14:textId="77777777" w:rsidR="001F167D" w:rsidRDefault="00E44A9C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402E5E8A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19BFC9FA" w14:textId="77777777">
        <w:trPr>
          <w:trHeight w:val="956"/>
        </w:trPr>
        <w:tc>
          <w:tcPr>
            <w:tcW w:w="2235" w:type="dxa"/>
            <w:tcBorders>
              <w:top w:val="nil"/>
              <w:bottom w:val="nil"/>
            </w:tcBorders>
          </w:tcPr>
          <w:p w14:paraId="2F2A1E4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7DD9781D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AE1F250" w14:textId="77777777" w:rsidR="001F167D" w:rsidRDefault="00E44A9C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6919B19D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6147DEF1" w14:textId="77777777">
        <w:trPr>
          <w:trHeight w:val="1370"/>
        </w:trPr>
        <w:tc>
          <w:tcPr>
            <w:tcW w:w="2235" w:type="dxa"/>
            <w:tcBorders>
              <w:top w:val="nil"/>
            </w:tcBorders>
          </w:tcPr>
          <w:p w14:paraId="6DB42B8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14:paraId="33F78EC0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3B2C1D03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2661DDF3" w14:textId="77777777" w:rsidR="001F167D" w:rsidRDefault="001F167D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38C6F4C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0D967D0C" w14:textId="77777777" w:rsidR="001F167D" w:rsidRDefault="001F167D">
            <w:pPr>
              <w:rPr>
                <w:sz w:val="2"/>
                <w:szCs w:val="2"/>
              </w:rPr>
            </w:pPr>
          </w:p>
        </w:tc>
      </w:tr>
    </w:tbl>
    <w:p w14:paraId="1D40BC7D" w14:textId="77777777" w:rsidR="001F167D" w:rsidRDefault="001F167D">
      <w:pPr>
        <w:rPr>
          <w:sz w:val="2"/>
          <w:szCs w:val="2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1F167D" w14:paraId="153B2592" w14:textId="77777777">
        <w:trPr>
          <w:trHeight w:val="967"/>
        </w:trPr>
        <w:tc>
          <w:tcPr>
            <w:tcW w:w="2235" w:type="dxa"/>
            <w:vMerge w:val="restart"/>
          </w:tcPr>
          <w:p w14:paraId="578BC15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vMerge w:val="restart"/>
          </w:tcPr>
          <w:p w14:paraId="27849D0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14:paraId="258872B4" w14:textId="77777777" w:rsidR="001F167D" w:rsidRDefault="001F167D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EA52B78" w14:textId="77777777" w:rsidR="001F167D" w:rsidRDefault="00E44A9C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</w:tc>
        <w:tc>
          <w:tcPr>
            <w:tcW w:w="2127" w:type="dxa"/>
            <w:vMerge w:val="restart"/>
          </w:tcPr>
          <w:p w14:paraId="218190C2" w14:textId="77777777" w:rsidR="001F167D" w:rsidRDefault="00E44A9C">
            <w:pPr>
              <w:pStyle w:val="TableParagraph"/>
              <w:tabs>
                <w:tab w:val="left" w:pos="1391"/>
                <w:tab w:val="left" w:pos="170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</w:p>
          <w:p w14:paraId="029B2731" w14:textId="77777777" w:rsidR="001F167D" w:rsidRDefault="00E44A9C">
            <w:pPr>
              <w:pStyle w:val="TableParagraph"/>
              <w:tabs>
                <w:tab w:val="left" w:pos="1522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4FBB3ED9" w14:textId="77777777">
        <w:trPr>
          <w:trHeight w:val="956"/>
        </w:trPr>
        <w:tc>
          <w:tcPr>
            <w:tcW w:w="2235" w:type="dxa"/>
            <w:vMerge/>
            <w:tcBorders>
              <w:top w:val="nil"/>
            </w:tcBorders>
          </w:tcPr>
          <w:p w14:paraId="191D104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14:paraId="0B076F0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373A5E11" w14:textId="77777777" w:rsidR="001F167D" w:rsidRDefault="00E44A9C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553790CF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2152703C" w14:textId="77777777">
        <w:trPr>
          <w:trHeight w:val="1931"/>
        </w:trPr>
        <w:tc>
          <w:tcPr>
            <w:tcW w:w="2235" w:type="dxa"/>
            <w:vMerge/>
            <w:tcBorders>
              <w:top w:val="nil"/>
            </w:tcBorders>
          </w:tcPr>
          <w:p w14:paraId="5D66E90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500624A8" w14:textId="77777777" w:rsidR="001F167D" w:rsidRDefault="00E44A9C">
            <w:pPr>
              <w:pStyle w:val="TableParagraph"/>
              <w:ind w:left="110" w:right="97" w:firstLine="16"/>
              <w:jc w:val="both"/>
              <w:rPr>
                <w:sz w:val="24"/>
              </w:rPr>
            </w:pPr>
            <w:r>
              <w:rPr>
                <w:sz w:val="24"/>
              </w:rPr>
              <w:t>Адекватно эмоционально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писи.</w:t>
            </w:r>
          </w:p>
        </w:tc>
        <w:tc>
          <w:tcPr>
            <w:tcW w:w="2269" w:type="dxa"/>
          </w:tcPr>
          <w:p w14:paraId="16B91195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14:paraId="54E43EB8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5346FE85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59F20D0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spacing w:before="230"/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27" w:type="dxa"/>
          </w:tcPr>
          <w:p w14:paraId="24BAA601" w14:textId="77777777" w:rsidR="001F167D" w:rsidRDefault="00E44A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277F310F" w14:textId="77777777" w:rsidR="001F167D" w:rsidRDefault="00E44A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14:paraId="5589C4DF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</w:tr>
      <w:tr w:rsidR="001F167D" w14:paraId="1C3EB45E" w14:textId="77777777">
        <w:trPr>
          <w:trHeight w:val="1108"/>
        </w:trPr>
        <w:tc>
          <w:tcPr>
            <w:tcW w:w="2235" w:type="dxa"/>
            <w:vMerge/>
            <w:tcBorders>
              <w:top w:val="nil"/>
            </w:tcBorders>
          </w:tcPr>
          <w:p w14:paraId="72A883B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45D2D09D" w14:textId="77777777" w:rsidR="001F167D" w:rsidRDefault="00E44A9C">
            <w:pPr>
              <w:pStyle w:val="TableParagraph"/>
              <w:ind w:left="110" w:right="95" w:firstLine="16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и бережно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носиться к людям труда и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269" w:type="dxa"/>
          </w:tcPr>
          <w:p w14:paraId="4399E0B1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014DAEFC" w14:textId="77777777" w:rsidR="001F167D" w:rsidRDefault="00E44A9C">
            <w:pPr>
              <w:pStyle w:val="TableParagraph"/>
              <w:spacing w:line="269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20C91991" w14:textId="7777777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14:paraId="2C9A442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tcBorders>
              <w:bottom w:val="nil"/>
            </w:tcBorders>
          </w:tcPr>
          <w:p w14:paraId="3536695F" w14:textId="77777777" w:rsidR="001F167D" w:rsidRDefault="00E44A9C">
            <w:pPr>
              <w:pStyle w:val="TableParagraph"/>
              <w:spacing w:line="269" w:lineRule="exact"/>
              <w:ind w:left="110" w:firstLine="1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</w:p>
          <w:p w14:paraId="03753CBE" w14:textId="77777777" w:rsidR="001F167D" w:rsidRDefault="00E44A9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тельность.</w:t>
            </w:r>
          </w:p>
        </w:tc>
        <w:tc>
          <w:tcPr>
            <w:tcW w:w="2269" w:type="dxa"/>
            <w:tcBorders>
              <w:bottom w:val="nil"/>
            </w:tcBorders>
          </w:tcPr>
          <w:p w14:paraId="43A7EAFA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127" w:type="dxa"/>
            <w:vMerge w:val="restart"/>
          </w:tcPr>
          <w:p w14:paraId="1BEE3F85" w14:textId="77777777" w:rsidR="001F167D" w:rsidRDefault="00E44A9C">
            <w:pPr>
              <w:pStyle w:val="TableParagraph"/>
              <w:ind w:left="150" w:right="231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1E078013" w14:textId="77777777" w:rsidR="001F167D" w:rsidRDefault="00E44A9C">
            <w:pPr>
              <w:pStyle w:val="TableParagraph"/>
              <w:tabs>
                <w:tab w:val="left" w:pos="1282"/>
              </w:tabs>
              <w:spacing w:line="270" w:lineRule="atLeast"/>
              <w:ind w:left="106" w:right="98" w:firstLine="43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</w:tr>
      <w:tr w:rsidR="001F167D" w14:paraId="2DCFA657" w14:textId="77777777">
        <w:trPr>
          <w:trHeight w:val="1370"/>
        </w:trPr>
        <w:tc>
          <w:tcPr>
            <w:tcW w:w="2235" w:type="dxa"/>
            <w:vMerge/>
            <w:tcBorders>
              <w:top w:val="nil"/>
            </w:tcBorders>
          </w:tcPr>
          <w:p w14:paraId="5DE6A02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14:paraId="739AAEC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1030652F" w14:textId="77777777" w:rsidR="001F167D" w:rsidRDefault="00E44A9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2BA681D6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317A67F4" w14:textId="77777777">
        <w:trPr>
          <w:trHeight w:val="2208"/>
        </w:trPr>
        <w:tc>
          <w:tcPr>
            <w:tcW w:w="2235" w:type="dxa"/>
            <w:vMerge/>
            <w:tcBorders>
              <w:top w:val="nil"/>
            </w:tcBorders>
          </w:tcPr>
          <w:p w14:paraId="122D28E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698702D4" w14:textId="77777777" w:rsidR="001F167D" w:rsidRDefault="00E44A9C">
            <w:pPr>
              <w:pStyle w:val="TableParagraph"/>
              <w:ind w:left="110" w:right="97" w:firstLine="16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относиться к куль-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турно-историческому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</w:tc>
        <w:tc>
          <w:tcPr>
            <w:tcW w:w="2269" w:type="dxa"/>
          </w:tcPr>
          <w:p w14:paraId="7B8461D8" w14:textId="77777777" w:rsidR="001F167D" w:rsidRDefault="00E44A9C">
            <w:pPr>
              <w:pStyle w:val="TableParagraph"/>
              <w:spacing w:line="48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2127" w:type="dxa"/>
          </w:tcPr>
          <w:p w14:paraId="20AA8BB7" w14:textId="77777777" w:rsidR="001F167D" w:rsidRDefault="00E44A9C">
            <w:pPr>
              <w:pStyle w:val="TableParagraph"/>
              <w:ind w:left="150" w:right="231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49BEA2DA" w14:textId="77777777" w:rsidR="001F167D" w:rsidRDefault="00E44A9C">
            <w:pPr>
              <w:pStyle w:val="TableParagraph"/>
              <w:tabs>
                <w:tab w:val="left" w:pos="1282"/>
              </w:tabs>
              <w:spacing w:line="270" w:lineRule="atLeast"/>
              <w:ind w:left="106" w:right="98" w:firstLine="43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</w:tr>
      <w:tr w:rsidR="001F167D" w14:paraId="040C82A4" w14:textId="77777777">
        <w:trPr>
          <w:trHeight w:val="4692"/>
        </w:trPr>
        <w:tc>
          <w:tcPr>
            <w:tcW w:w="2235" w:type="dxa"/>
          </w:tcPr>
          <w:p w14:paraId="3FF2BE8D" w14:textId="77777777" w:rsidR="001F167D" w:rsidRDefault="00E44A9C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3" w:type="dxa"/>
          </w:tcPr>
          <w:p w14:paraId="5E8508ED" w14:textId="77777777" w:rsidR="001F167D" w:rsidRDefault="00E44A9C">
            <w:pPr>
              <w:pStyle w:val="TableParagraph"/>
              <w:ind w:left="110" w:right="97" w:firstLine="16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 в разных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туациях социального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вых, 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2269" w:type="dxa"/>
          </w:tcPr>
          <w:p w14:paraId="30B466E8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13DCA0F5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1217A635" w14:textId="77777777" w:rsidR="001F167D" w:rsidRDefault="001F167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04FF282" w14:textId="77777777" w:rsidR="001F167D" w:rsidRDefault="00E44A9C">
            <w:pPr>
              <w:pStyle w:val="TableParagraph"/>
              <w:spacing w:before="1" w:line="48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061721FF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407FF307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079B20A6" w14:textId="77777777" w:rsidR="001F167D" w:rsidRDefault="00E44A9C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127" w:type="dxa"/>
          </w:tcPr>
          <w:p w14:paraId="65403042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6A883767" w14:textId="77777777" w:rsidR="001F167D" w:rsidRDefault="00E44A9C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06C26C0C" w14:textId="77777777" w:rsidR="001F167D" w:rsidRDefault="00E44A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6BB7C4F9" w14:textId="77777777" w:rsidR="001F167D" w:rsidRDefault="00E44A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</w:tbl>
    <w:p w14:paraId="6EFC7C8E" w14:textId="77777777" w:rsidR="001F167D" w:rsidRDefault="001F167D">
      <w:pPr>
        <w:spacing w:line="262" w:lineRule="exac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1F167D" w14:paraId="17FD62AC" w14:textId="77777777">
        <w:trPr>
          <w:trHeight w:val="1106"/>
        </w:trPr>
        <w:tc>
          <w:tcPr>
            <w:tcW w:w="2235" w:type="dxa"/>
            <w:vMerge w:val="restart"/>
          </w:tcPr>
          <w:p w14:paraId="67434F8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1C4E6594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069BA474" w14:textId="77777777" w:rsidR="001F167D" w:rsidRDefault="00E44A9C">
            <w:pPr>
              <w:pStyle w:val="TableParagraph"/>
              <w:tabs>
                <w:tab w:val="left" w:pos="161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14:paraId="1C00A6C6" w14:textId="77777777" w:rsidR="001F167D" w:rsidRDefault="001F167D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00AA8FC" w14:textId="77777777" w:rsidR="001F167D" w:rsidRDefault="00E44A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1401A816" w14:textId="77777777" w:rsidR="001F167D" w:rsidRDefault="00E44A9C">
            <w:pPr>
              <w:pStyle w:val="TableParagraph"/>
              <w:ind w:left="106" w:right="301" w:firstLine="43"/>
              <w:rPr>
                <w:sz w:val="24"/>
              </w:rPr>
            </w:pP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</w:p>
          <w:p w14:paraId="1E9A13FC" w14:textId="77777777" w:rsidR="001F167D" w:rsidRDefault="00E44A9C">
            <w:pPr>
              <w:pStyle w:val="TableParagraph"/>
              <w:tabs>
                <w:tab w:val="left" w:pos="1522"/>
              </w:tabs>
              <w:spacing w:line="270" w:lineRule="atLeast"/>
              <w:ind w:left="106" w:right="99" w:firstLine="4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091706A7" w14:textId="77777777">
        <w:trPr>
          <w:trHeight w:val="1777"/>
        </w:trPr>
        <w:tc>
          <w:tcPr>
            <w:tcW w:w="2235" w:type="dxa"/>
            <w:vMerge/>
            <w:tcBorders>
              <w:top w:val="nil"/>
            </w:tcBorders>
          </w:tcPr>
          <w:p w14:paraId="6EBF15D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33B572CF" w14:textId="77777777" w:rsidR="001F167D" w:rsidRDefault="00E44A9C">
            <w:pPr>
              <w:pStyle w:val="TableParagraph"/>
              <w:ind w:left="110" w:right="97" w:firstLine="16"/>
              <w:jc w:val="both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269" w:type="dxa"/>
          </w:tcPr>
          <w:p w14:paraId="53022E5D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27" w:type="dxa"/>
          </w:tcPr>
          <w:p w14:paraId="15B98459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</w:tr>
      <w:tr w:rsidR="001F167D" w14:paraId="73322E39" w14:textId="77777777">
        <w:trPr>
          <w:trHeight w:val="5796"/>
        </w:trPr>
        <w:tc>
          <w:tcPr>
            <w:tcW w:w="2235" w:type="dxa"/>
            <w:vMerge/>
            <w:tcBorders>
              <w:top w:val="nil"/>
            </w:tcBorders>
          </w:tcPr>
          <w:p w14:paraId="5366F09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2F297680" w14:textId="77777777" w:rsidR="001F167D" w:rsidRDefault="00E44A9C">
            <w:pPr>
              <w:pStyle w:val="TableParagraph"/>
              <w:ind w:left="110" w:right="97" w:firstLine="1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доступные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и 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269" w:type="dxa"/>
          </w:tcPr>
          <w:p w14:paraId="64B3E091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63BB133C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1ADDC89B" w14:textId="77777777" w:rsidR="001F167D" w:rsidRDefault="001F167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96593B0" w14:textId="77777777" w:rsidR="001F167D" w:rsidRDefault="00E44A9C">
            <w:pPr>
              <w:pStyle w:val="TableParagraph"/>
              <w:spacing w:before="1" w:line="48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58DF9550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146FF7C1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26806ADA" w14:textId="77777777" w:rsidR="001F167D" w:rsidRDefault="00E44A9C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14:paraId="278FE877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56D5EAB5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799F48C" w14:textId="77777777" w:rsidR="001F167D" w:rsidRDefault="00E44A9C">
            <w:pPr>
              <w:pStyle w:val="TableParagraph"/>
              <w:tabs>
                <w:tab w:val="left" w:pos="1613"/>
              </w:tabs>
              <w:spacing w:before="230"/>
              <w:ind w:left="107" w:right="1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14:paraId="1847940D" w14:textId="77777777" w:rsidR="001F167D" w:rsidRDefault="001F167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D076D80" w14:textId="77777777" w:rsidR="001F167D" w:rsidRDefault="00E44A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71007282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3935C91B" w14:textId="77777777" w:rsidR="001F167D" w:rsidRDefault="00E44A9C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5F70EF97" w14:textId="77777777" w:rsidR="001F167D" w:rsidRDefault="00E44A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0AA46B72" w14:textId="77777777" w:rsidR="001F167D" w:rsidRDefault="00E44A9C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60BAA3FE" w14:textId="77777777" w:rsidR="001F167D" w:rsidRDefault="00E44A9C">
            <w:pPr>
              <w:pStyle w:val="TableParagraph"/>
              <w:spacing w:line="262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58F6FE3E" w14:textId="77777777">
        <w:trPr>
          <w:trHeight w:val="5796"/>
        </w:trPr>
        <w:tc>
          <w:tcPr>
            <w:tcW w:w="2235" w:type="dxa"/>
          </w:tcPr>
          <w:p w14:paraId="67243093" w14:textId="77777777" w:rsidR="001F167D" w:rsidRDefault="00E44A9C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3" w:type="dxa"/>
          </w:tcPr>
          <w:p w14:paraId="72685895" w14:textId="77777777" w:rsidR="001F167D" w:rsidRDefault="00E44A9C">
            <w:pPr>
              <w:pStyle w:val="TableParagraph"/>
              <w:ind w:left="110" w:right="95" w:firstLine="16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практических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ществления.</w:t>
            </w:r>
          </w:p>
        </w:tc>
        <w:tc>
          <w:tcPr>
            <w:tcW w:w="2269" w:type="dxa"/>
          </w:tcPr>
          <w:p w14:paraId="281B3C86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37EDA5D7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32FFF5AF" w14:textId="77777777" w:rsidR="001F167D" w:rsidRDefault="001F167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081067B" w14:textId="77777777" w:rsidR="001F167D" w:rsidRDefault="00E44A9C">
            <w:pPr>
              <w:pStyle w:val="TableParagraph"/>
              <w:spacing w:before="1" w:line="48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10E2503D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552CE670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36912BF5" w14:textId="77777777" w:rsidR="001F167D" w:rsidRDefault="00E44A9C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14:paraId="7A50249A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F991689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5F0289DE" w14:textId="77777777" w:rsidR="001F167D" w:rsidRDefault="00E44A9C">
            <w:pPr>
              <w:pStyle w:val="TableParagraph"/>
              <w:tabs>
                <w:tab w:val="left" w:pos="1613"/>
              </w:tabs>
              <w:spacing w:before="230"/>
              <w:ind w:left="107" w:right="1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14:paraId="7F6FEC7A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03CFF491" w14:textId="77777777" w:rsidR="001F167D" w:rsidRDefault="00E44A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5BE6160C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 w:firstLine="43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24E8AD1E" w14:textId="77777777" w:rsidR="001F167D" w:rsidRDefault="00E44A9C">
            <w:pPr>
              <w:pStyle w:val="TableParagraph"/>
              <w:tabs>
                <w:tab w:val="left" w:pos="1282"/>
              </w:tabs>
              <w:ind w:left="106" w:right="98" w:firstLine="43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0D461AD0" w14:textId="77777777" w:rsidR="001F167D" w:rsidRDefault="00E44A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557F58E8" w14:textId="77777777" w:rsidR="001F167D" w:rsidRDefault="00E44A9C">
            <w:pPr>
              <w:pStyle w:val="TableParagraph"/>
              <w:ind w:left="106" w:firstLine="4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</w:p>
          <w:p w14:paraId="118290BB" w14:textId="77777777" w:rsidR="001F167D" w:rsidRDefault="00E44A9C">
            <w:pPr>
              <w:pStyle w:val="TableParagraph"/>
              <w:tabs>
                <w:tab w:val="left" w:pos="1522"/>
              </w:tabs>
              <w:spacing w:line="270" w:lineRule="atLeast"/>
              <w:ind w:left="106" w:right="99" w:firstLine="4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</w:tbl>
    <w:p w14:paraId="16848617" w14:textId="77777777" w:rsidR="001F167D" w:rsidRDefault="001F167D">
      <w:pPr>
        <w:spacing w:line="270" w:lineRule="atLeas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1F167D" w14:paraId="5F67832D" w14:textId="77777777">
        <w:trPr>
          <w:trHeight w:val="3590"/>
        </w:trPr>
        <w:tc>
          <w:tcPr>
            <w:tcW w:w="2235" w:type="dxa"/>
            <w:vMerge w:val="restart"/>
          </w:tcPr>
          <w:p w14:paraId="7518D39A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547AC470" w14:textId="77777777" w:rsidR="001F167D" w:rsidRDefault="00E44A9C">
            <w:pPr>
              <w:pStyle w:val="TableParagraph"/>
              <w:ind w:left="110" w:right="96" w:firstLine="1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Осознанно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нове разных видов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</w:tc>
        <w:tc>
          <w:tcPr>
            <w:tcW w:w="2269" w:type="dxa"/>
          </w:tcPr>
          <w:p w14:paraId="04CEE285" w14:textId="77777777" w:rsidR="001F167D" w:rsidRDefault="00E44A9C">
            <w:pPr>
              <w:pStyle w:val="TableParagraph"/>
              <w:spacing w:line="48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0FD4B607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E57D660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3AC804AE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spacing w:before="212"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27" w:type="dxa"/>
          </w:tcPr>
          <w:p w14:paraId="26685EF4" w14:textId="77777777" w:rsidR="001F167D" w:rsidRDefault="00E44A9C">
            <w:pPr>
              <w:pStyle w:val="TableParagraph"/>
              <w:ind w:left="150" w:right="90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0D0F8505" w14:textId="77777777" w:rsidR="001F167D" w:rsidRDefault="00E44A9C">
            <w:pPr>
              <w:pStyle w:val="TableParagraph"/>
              <w:tabs>
                <w:tab w:val="left" w:pos="1282"/>
              </w:tabs>
              <w:ind w:left="106" w:right="98" w:firstLine="43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276EC425" w14:textId="77777777" w:rsidR="001F167D" w:rsidRDefault="00E44A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1F167D" w14:paraId="6EBCFC9A" w14:textId="77777777">
        <w:trPr>
          <w:trHeight w:val="5796"/>
        </w:trPr>
        <w:tc>
          <w:tcPr>
            <w:tcW w:w="2235" w:type="dxa"/>
            <w:vMerge/>
            <w:tcBorders>
              <w:top w:val="nil"/>
            </w:tcBorders>
          </w:tcPr>
          <w:p w14:paraId="212036F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6BEA08A8" w14:textId="77777777" w:rsidR="001F167D" w:rsidRDefault="00E44A9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взаимный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 в совместной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</w:tc>
        <w:tc>
          <w:tcPr>
            <w:tcW w:w="2269" w:type="dxa"/>
          </w:tcPr>
          <w:p w14:paraId="0C5B0E32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1C3C3CB4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4DF18322" w14:textId="77777777" w:rsidR="001F167D" w:rsidRDefault="001F167D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45407C9A" w14:textId="77777777" w:rsidR="001F167D" w:rsidRDefault="00E44A9C">
            <w:pPr>
              <w:pStyle w:val="TableParagraph"/>
              <w:spacing w:line="48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55F90433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4D22F3B7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50EC8F7E" w14:textId="77777777" w:rsidR="001F167D" w:rsidRDefault="00E44A9C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14:paraId="1E49B0B6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0C0D0B17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B6F2414" w14:textId="77777777" w:rsidR="001F167D" w:rsidRDefault="00E44A9C">
            <w:pPr>
              <w:pStyle w:val="TableParagraph"/>
              <w:tabs>
                <w:tab w:val="left" w:pos="1613"/>
              </w:tabs>
              <w:spacing w:before="231"/>
              <w:ind w:left="107" w:right="1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14:paraId="21C81259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13749635" w14:textId="77777777" w:rsidR="001F167D" w:rsidRDefault="00E44A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7AB339BB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48BAA9E7" w14:textId="77777777" w:rsidR="001F167D" w:rsidRDefault="00E44A9C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3C14DD35" w14:textId="77777777" w:rsidR="001F167D" w:rsidRDefault="00E44A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07770F60" w14:textId="77777777" w:rsidR="001F167D" w:rsidRDefault="00E44A9C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7D959689" w14:textId="77777777" w:rsidR="001F167D" w:rsidRDefault="00E44A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6E82E955" w14:textId="77777777">
        <w:trPr>
          <w:trHeight w:val="4692"/>
        </w:trPr>
        <w:tc>
          <w:tcPr>
            <w:tcW w:w="2235" w:type="dxa"/>
            <w:vMerge/>
            <w:tcBorders>
              <w:top w:val="nil"/>
            </w:tcBorders>
          </w:tcPr>
          <w:p w14:paraId="6333A37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4F121DDC" w14:textId="77777777" w:rsidR="001F167D" w:rsidRDefault="00E44A9C">
            <w:pPr>
              <w:pStyle w:val="TableParagraph"/>
              <w:ind w:left="110" w:right="98" w:firstLine="16"/>
              <w:jc w:val="both"/>
              <w:rPr>
                <w:sz w:val="24"/>
              </w:rPr>
            </w:pPr>
            <w:r>
              <w:rPr>
                <w:sz w:val="24"/>
              </w:rPr>
              <w:t>Обладать готовностью к 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ществлению самоконтроля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269" w:type="dxa"/>
          </w:tcPr>
          <w:p w14:paraId="05106BC6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62033F27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319AAC29" w14:textId="77777777" w:rsidR="001F167D" w:rsidRDefault="001F167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15CB7771" w14:textId="77777777" w:rsidR="001F167D" w:rsidRDefault="00E44A9C">
            <w:pPr>
              <w:pStyle w:val="TableParagraph"/>
              <w:spacing w:before="1" w:line="48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39B1D5A9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765E834B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22DFB85A" w14:textId="77777777" w:rsidR="001F167D" w:rsidRDefault="00E44A9C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127" w:type="dxa"/>
          </w:tcPr>
          <w:p w14:paraId="7BB021F1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2F13252B" w14:textId="77777777" w:rsidR="001F167D" w:rsidRDefault="00E44A9C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0C85BDF6" w14:textId="77777777" w:rsidR="001F167D" w:rsidRDefault="00E44A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01D549F5" w14:textId="77777777" w:rsidR="001F167D" w:rsidRDefault="00E44A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</w:tbl>
    <w:p w14:paraId="2F3E5DF7" w14:textId="77777777" w:rsidR="001F167D" w:rsidRDefault="001F167D">
      <w:pPr>
        <w:spacing w:line="262" w:lineRule="exac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1F167D" w14:paraId="7E3BD910" w14:textId="77777777">
        <w:trPr>
          <w:trHeight w:val="1106"/>
        </w:trPr>
        <w:tc>
          <w:tcPr>
            <w:tcW w:w="2235" w:type="dxa"/>
            <w:vMerge w:val="restart"/>
          </w:tcPr>
          <w:p w14:paraId="06A78F7F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6538A88B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49A6B92F" w14:textId="77777777" w:rsidR="001F167D" w:rsidRDefault="00E44A9C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14:paraId="1C1B0E01" w14:textId="77777777" w:rsidR="001F167D" w:rsidRDefault="001F167D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4F4EC3E" w14:textId="77777777" w:rsidR="001F167D" w:rsidRDefault="00E44A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5317E2FC" w14:textId="77777777" w:rsidR="001F167D" w:rsidRDefault="00E44A9C">
            <w:pPr>
              <w:pStyle w:val="TableParagraph"/>
              <w:ind w:left="106" w:right="301" w:firstLine="43"/>
              <w:rPr>
                <w:sz w:val="24"/>
              </w:rPr>
            </w:pP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</w:p>
          <w:p w14:paraId="566BBCEE" w14:textId="77777777" w:rsidR="001F167D" w:rsidRDefault="00E44A9C">
            <w:pPr>
              <w:pStyle w:val="TableParagraph"/>
              <w:tabs>
                <w:tab w:val="left" w:pos="1522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6EDA6B56" w14:textId="77777777">
        <w:trPr>
          <w:trHeight w:val="5796"/>
        </w:trPr>
        <w:tc>
          <w:tcPr>
            <w:tcW w:w="2235" w:type="dxa"/>
            <w:vMerge/>
            <w:tcBorders>
              <w:top w:val="nil"/>
            </w:tcBorders>
          </w:tcPr>
          <w:p w14:paraId="59033C8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6C35579C" w14:textId="77777777" w:rsidR="001F167D" w:rsidRDefault="00E44A9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 контроль и оценку,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2269" w:type="dxa"/>
          </w:tcPr>
          <w:p w14:paraId="556EFCB3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1DE130C7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318FC49" w14:textId="77777777" w:rsidR="001F167D" w:rsidRDefault="001F167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0936CFC" w14:textId="77777777" w:rsidR="001F167D" w:rsidRDefault="00E44A9C">
            <w:pPr>
              <w:pStyle w:val="TableParagraph"/>
              <w:spacing w:before="1" w:line="48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42C8F20A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31FA3217" w14:textId="77777777" w:rsidR="001F167D" w:rsidRDefault="001F167D">
            <w:pPr>
              <w:pStyle w:val="TableParagraph"/>
              <w:rPr>
                <w:b/>
              </w:rPr>
            </w:pPr>
          </w:p>
          <w:p w14:paraId="666068A1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14:paraId="1B9AE53F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205965ED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20A7E5E1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642AA5BA" w14:textId="77777777" w:rsidR="001F167D" w:rsidRDefault="00E44A9C">
            <w:pPr>
              <w:pStyle w:val="TableParagraph"/>
              <w:tabs>
                <w:tab w:val="left" w:pos="1613"/>
              </w:tabs>
              <w:spacing w:before="208"/>
              <w:ind w:left="107" w:right="1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14:paraId="5324CB3A" w14:textId="77777777" w:rsidR="001F167D" w:rsidRDefault="001F167D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4595572C" w14:textId="77777777" w:rsidR="001F167D" w:rsidRDefault="00E44A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0D3E0A6E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2022D077" w14:textId="77777777" w:rsidR="001F167D" w:rsidRDefault="00E44A9C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72A4290A" w14:textId="77777777" w:rsidR="001F167D" w:rsidRDefault="00E44A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1EC74D3C" w14:textId="77777777" w:rsidR="001F167D" w:rsidRDefault="00E44A9C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5EEAC026" w14:textId="77777777" w:rsidR="001F167D" w:rsidRDefault="00E44A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79A5C02D" w14:textId="77777777">
        <w:trPr>
          <w:trHeight w:val="4968"/>
        </w:trPr>
        <w:tc>
          <w:tcPr>
            <w:tcW w:w="2235" w:type="dxa"/>
            <w:vMerge w:val="restart"/>
          </w:tcPr>
          <w:p w14:paraId="4C54B3E8" w14:textId="77777777" w:rsidR="001F167D" w:rsidRDefault="00E44A9C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3" w:type="dxa"/>
          </w:tcPr>
          <w:p w14:paraId="6886BA3F" w14:textId="77777777" w:rsidR="001F167D" w:rsidRDefault="00E44A9C">
            <w:pPr>
              <w:pStyle w:val="TableParagraph"/>
              <w:ind w:left="110" w:right="96" w:firstLine="16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временно-пространственную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организацию.</w:t>
            </w:r>
          </w:p>
        </w:tc>
        <w:tc>
          <w:tcPr>
            <w:tcW w:w="2269" w:type="dxa"/>
          </w:tcPr>
          <w:p w14:paraId="13A40377" w14:textId="77777777" w:rsidR="001F167D" w:rsidRDefault="00E44A9C">
            <w:pPr>
              <w:pStyle w:val="TableParagraph"/>
              <w:spacing w:line="48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1625BA62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406C0663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0B3DD411" w14:textId="77777777" w:rsidR="001F167D" w:rsidRDefault="00E44A9C"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14:paraId="5DFD4A52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591903D4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2FB4C644" w14:textId="77777777" w:rsidR="001F167D" w:rsidRDefault="00E44A9C">
            <w:pPr>
              <w:pStyle w:val="TableParagraph"/>
              <w:tabs>
                <w:tab w:val="left" w:pos="1613"/>
              </w:tabs>
              <w:spacing w:before="230"/>
              <w:ind w:left="107" w:right="1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14:paraId="4526E7E8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009B9AE2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6C917D48" w14:textId="77777777" w:rsidR="001F167D" w:rsidRDefault="00E44A9C">
            <w:pPr>
              <w:pStyle w:val="TableParagraph"/>
              <w:ind w:left="106" w:right="27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2480214E" w14:textId="77777777" w:rsidR="001F167D" w:rsidRDefault="00E44A9C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628A6CCC" w14:textId="77777777" w:rsidR="001F167D" w:rsidRDefault="00E44A9C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737CC88A" w14:textId="77777777" w:rsidR="001F167D" w:rsidRDefault="00E44A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</w:p>
          <w:p w14:paraId="15264EB2" w14:textId="77777777" w:rsidR="001F167D" w:rsidRDefault="00E44A9C">
            <w:pPr>
              <w:pStyle w:val="TableParagraph"/>
              <w:tabs>
                <w:tab w:val="left" w:pos="1522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2499284D" w14:textId="77777777">
        <w:trPr>
          <w:trHeight w:val="2484"/>
        </w:trPr>
        <w:tc>
          <w:tcPr>
            <w:tcW w:w="2235" w:type="dxa"/>
            <w:vMerge/>
            <w:tcBorders>
              <w:top w:val="nil"/>
            </w:tcBorders>
          </w:tcPr>
          <w:p w14:paraId="66CA836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0220907E" w14:textId="77777777" w:rsidR="001F167D" w:rsidRDefault="00E44A9C">
            <w:pPr>
              <w:pStyle w:val="TableParagraph"/>
              <w:ind w:left="110" w:right="96" w:firstLine="1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усвоенные 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анализ, синтез, обобще-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связей) на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вербальном</w:t>
            </w:r>
          </w:p>
        </w:tc>
        <w:tc>
          <w:tcPr>
            <w:tcW w:w="2269" w:type="dxa"/>
          </w:tcPr>
          <w:p w14:paraId="3653E57A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4B973989" w14:textId="77777777" w:rsidR="001F167D" w:rsidRDefault="001F167D">
            <w:pPr>
              <w:pStyle w:val="TableParagraph"/>
              <w:spacing w:before="9"/>
              <w:rPr>
                <w:b/>
              </w:rPr>
            </w:pPr>
          </w:p>
          <w:p w14:paraId="038720CE" w14:textId="77777777" w:rsidR="001F167D" w:rsidRDefault="00E44A9C">
            <w:pPr>
              <w:pStyle w:val="TableParagraph"/>
              <w:spacing w:line="55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2127" w:type="dxa"/>
          </w:tcPr>
          <w:p w14:paraId="72021EC1" w14:textId="77777777" w:rsidR="001F167D" w:rsidRDefault="00E44A9C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 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5662BA7D" w14:textId="77777777" w:rsidR="001F167D" w:rsidRDefault="00E44A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</w:tbl>
    <w:p w14:paraId="22ABD21D" w14:textId="77777777" w:rsidR="001F167D" w:rsidRDefault="001F167D">
      <w:pPr>
        <w:spacing w:line="262" w:lineRule="exac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1F167D" w14:paraId="56D479CC" w14:textId="77777777">
        <w:trPr>
          <w:trHeight w:val="3314"/>
        </w:trPr>
        <w:tc>
          <w:tcPr>
            <w:tcW w:w="2235" w:type="dxa"/>
            <w:vMerge w:val="restart"/>
          </w:tcPr>
          <w:p w14:paraId="34A86898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3BC162B0" w14:textId="77777777" w:rsidR="001F167D" w:rsidRDefault="00E44A9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материале, основе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деятельности в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</w:tc>
        <w:tc>
          <w:tcPr>
            <w:tcW w:w="2269" w:type="dxa"/>
          </w:tcPr>
          <w:p w14:paraId="04F3E11E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1B0FF3F3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4E0E5FA8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18789A95" w14:textId="77777777" w:rsidR="001F167D" w:rsidRDefault="00E44A9C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14:paraId="65CF04D8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51F9AD95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7285022B" w14:textId="77777777" w:rsidR="001F167D" w:rsidRDefault="00E44A9C">
            <w:pPr>
              <w:pStyle w:val="TableParagraph"/>
              <w:tabs>
                <w:tab w:val="left" w:pos="1613"/>
              </w:tabs>
              <w:spacing w:before="230"/>
              <w:ind w:left="107" w:right="1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14:paraId="73B1320A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6FD9A4BD" w14:textId="77777777" w:rsidR="001F167D" w:rsidRDefault="00E44A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0B91D149" w14:textId="77777777" w:rsidR="001F167D" w:rsidRDefault="00E44A9C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7416A346" w14:textId="77777777" w:rsidR="001F167D" w:rsidRDefault="00E44A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2382B8C1" w14:textId="77777777" w:rsidR="001F167D" w:rsidRDefault="00E44A9C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68F6958F" w14:textId="77777777" w:rsidR="001F167D" w:rsidRDefault="00E44A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1F167D" w14:paraId="05F80562" w14:textId="77777777">
        <w:trPr>
          <w:trHeight w:val="6072"/>
        </w:trPr>
        <w:tc>
          <w:tcPr>
            <w:tcW w:w="2235" w:type="dxa"/>
            <w:vMerge/>
            <w:tcBorders>
              <w:top w:val="nil"/>
            </w:tcBorders>
          </w:tcPr>
          <w:p w14:paraId="305161B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14:paraId="3D1DDAA8" w14:textId="77777777" w:rsidR="001F167D" w:rsidRDefault="00E44A9C">
            <w:pPr>
              <w:pStyle w:val="TableParagraph"/>
              <w:ind w:left="110" w:right="96" w:firstLine="1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жизни и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 несложные, 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существенные связи и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процессами.</w:t>
            </w:r>
          </w:p>
        </w:tc>
        <w:tc>
          <w:tcPr>
            <w:tcW w:w="2269" w:type="dxa"/>
          </w:tcPr>
          <w:p w14:paraId="3D5A3593" w14:textId="77777777" w:rsidR="001F167D" w:rsidRDefault="00E44A9C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48C61A60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72EEA3C6" w14:textId="77777777" w:rsidR="001F167D" w:rsidRDefault="001F167D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480DC709" w14:textId="77777777" w:rsidR="001F167D" w:rsidRDefault="00E44A9C">
            <w:pPr>
              <w:pStyle w:val="TableParagraph"/>
              <w:spacing w:line="48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53997185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40A4DF92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1021BF3B" w14:textId="77777777" w:rsidR="001F167D" w:rsidRDefault="00E44A9C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14:paraId="79B1F014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3A543191" w14:textId="77777777" w:rsidR="001F167D" w:rsidRDefault="001F167D">
            <w:pPr>
              <w:pStyle w:val="TableParagraph"/>
              <w:rPr>
                <w:b/>
                <w:sz w:val="26"/>
              </w:rPr>
            </w:pPr>
          </w:p>
          <w:p w14:paraId="4AFE5CB8" w14:textId="77777777" w:rsidR="001F167D" w:rsidRDefault="00E44A9C">
            <w:pPr>
              <w:pStyle w:val="TableParagraph"/>
              <w:tabs>
                <w:tab w:val="left" w:pos="1613"/>
              </w:tabs>
              <w:spacing w:before="231"/>
              <w:ind w:left="107" w:right="1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</w:p>
          <w:p w14:paraId="1B37DEE8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496F1883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7" w:type="dxa"/>
          </w:tcPr>
          <w:p w14:paraId="460C3633" w14:textId="77777777" w:rsidR="001F167D" w:rsidRDefault="00E44A9C">
            <w:pPr>
              <w:pStyle w:val="TableParagraph"/>
              <w:tabs>
                <w:tab w:val="left" w:pos="128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14:paraId="5D882FD9" w14:textId="77777777" w:rsidR="001F167D" w:rsidRDefault="00E44A9C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Мир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14:paraId="4CA07232" w14:textId="77777777" w:rsidR="001F167D" w:rsidRDefault="00E44A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кусство)</w:t>
            </w:r>
          </w:p>
          <w:p w14:paraId="4249C440" w14:textId="77777777" w:rsidR="001F167D" w:rsidRDefault="00E44A9C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Адаптивная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14:paraId="22FAAE28" w14:textId="77777777" w:rsidR="001F167D" w:rsidRDefault="00E44A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</w:tbl>
    <w:p w14:paraId="16F333B5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0B135596" w14:textId="77777777" w:rsidR="001F167D" w:rsidRDefault="001F167D">
      <w:pPr>
        <w:pStyle w:val="a3"/>
        <w:spacing w:before="3"/>
        <w:ind w:left="0"/>
        <w:jc w:val="left"/>
        <w:rPr>
          <w:b/>
          <w:sz w:val="21"/>
        </w:rPr>
      </w:pPr>
    </w:p>
    <w:p w14:paraId="05CB6F2C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68748D13" w14:textId="77777777" w:rsidR="001F167D" w:rsidRDefault="001F167D">
      <w:pPr>
        <w:pStyle w:val="a3"/>
        <w:spacing w:before="7"/>
        <w:ind w:left="0"/>
        <w:jc w:val="left"/>
        <w:rPr>
          <w:b/>
          <w:sz w:val="21"/>
        </w:rPr>
      </w:pPr>
    </w:p>
    <w:p w14:paraId="5A55048B" w14:textId="77777777" w:rsidR="001F167D" w:rsidRDefault="00E44A9C">
      <w:pPr>
        <w:spacing w:before="89"/>
        <w:ind w:left="798" w:right="414"/>
        <w:jc w:val="center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сформированности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действий</w:t>
      </w:r>
    </w:p>
    <w:p w14:paraId="0A9C1EE4" w14:textId="77777777" w:rsidR="001F167D" w:rsidRDefault="00E44A9C">
      <w:pPr>
        <w:pStyle w:val="a3"/>
        <w:spacing w:before="245"/>
        <w:ind w:right="1115" w:firstLine="708"/>
        <w:jc w:val="left"/>
      </w:pPr>
      <w:r>
        <w:t>В</w:t>
      </w:r>
      <w:r>
        <w:rPr>
          <w:spacing w:val="20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осуществляется</w:t>
      </w:r>
      <w:r>
        <w:rPr>
          <w:spacing w:val="22"/>
        </w:rPr>
        <w:t xml:space="preserve"> </w:t>
      </w:r>
      <w:r>
        <w:t>мониторинг</w:t>
      </w:r>
      <w:r>
        <w:rPr>
          <w:spacing w:val="20"/>
        </w:rPr>
        <w:t xml:space="preserve"> </w:t>
      </w:r>
      <w:r>
        <w:t>всех</w:t>
      </w:r>
      <w:r>
        <w:rPr>
          <w:spacing w:val="22"/>
        </w:rPr>
        <w:t xml:space="preserve"> </w:t>
      </w:r>
      <w:r>
        <w:t>групп</w:t>
      </w:r>
      <w:r>
        <w:rPr>
          <w:spacing w:val="20"/>
        </w:rPr>
        <w:t xml:space="preserve"> </w:t>
      </w:r>
      <w:r>
        <w:t>БУД,</w:t>
      </w:r>
      <w:r>
        <w:rPr>
          <w:spacing w:val="21"/>
        </w:rPr>
        <w:t xml:space="preserve"> </w:t>
      </w:r>
      <w:r>
        <w:t>кото-</w:t>
      </w:r>
      <w:r>
        <w:rPr>
          <w:spacing w:val="-67"/>
        </w:rPr>
        <w:t xml:space="preserve"> </w:t>
      </w:r>
      <w:r>
        <w:rPr>
          <w:spacing w:val="-1"/>
        </w:rPr>
        <w:t>рый</w:t>
      </w:r>
      <w:r>
        <w:rPr>
          <w:spacing w:val="-15"/>
        </w:rPr>
        <w:t xml:space="preserve"> </w:t>
      </w:r>
      <w:r>
        <w:rPr>
          <w:spacing w:val="-1"/>
        </w:rPr>
        <w:t>отражает</w:t>
      </w:r>
      <w:r>
        <w:rPr>
          <w:spacing w:val="-14"/>
        </w:rPr>
        <w:t xml:space="preserve"> </w:t>
      </w:r>
      <w:r>
        <w:rPr>
          <w:spacing w:val="-1"/>
        </w:rPr>
        <w:t>индивидуальные</w:t>
      </w:r>
      <w:r>
        <w:rPr>
          <w:spacing w:val="-14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вы-</w:t>
      </w:r>
    </w:p>
    <w:p w14:paraId="2259D4DD" w14:textId="77777777" w:rsidR="001F167D" w:rsidRDefault="001F167D">
      <w:p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6B47F96D" w14:textId="77777777" w:rsidR="001F167D" w:rsidRDefault="00E44A9C">
      <w:pPr>
        <w:pStyle w:val="a3"/>
        <w:spacing w:before="74"/>
        <w:ind w:right="1129"/>
      </w:pPr>
      <w:r>
        <w:t>воды об эффективности проводимой в этом направлении работы. Оценка дости-</w:t>
      </w:r>
      <w:r>
        <w:rPr>
          <w:spacing w:val="-67"/>
        </w:rPr>
        <w:t xml:space="preserve"> </w:t>
      </w:r>
      <w:r>
        <w:t>жений производится путем фиксации фактической способности к выполнению</w:t>
      </w:r>
      <w:r>
        <w:rPr>
          <w:spacing w:val="1"/>
        </w:rPr>
        <w:t xml:space="preserve"> </w:t>
      </w:r>
      <w:r>
        <w:t>действия или операции. Для оценки сформированности каждого действия ис-</w:t>
      </w:r>
      <w:r>
        <w:rPr>
          <w:spacing w:val="1"/>
        </w:rPr>
        <w:t xml:space="preserve"> </w:t>
      </w:r>
      <w:r>
        <w:t>пользуется</w:t>
      </w:r>
      <w:r>
        <w:rPr>
          <w:spacing w:val="-1"/>
        </w:rPr>
        <w:t xml:space="preserve"> </w:t>
      </w:r>
      <w:r>
        <w:t>следующая система</w:t>
      </w:r>
      <w:r>
        <w:rPr>
          <w:spacing w:val="-3"/>
        </w:rPr>
        <w:t xml:space="preserve"> </w:t>
      </w:r>
      <w:r>
        <w:t>оценки:</w:t>
      </w:r>
    </w:p>
    <w:p w14:paraId="4338ADF4" w14:textId="77777777" w:rsidR="001F167D" w:rsidRDefault="001F167D">
      <w:pPr>
        <w:pStyle w:val="a3"/>
        <w:spacing w:before="1"/>
        <w:ind w:left="0"/>
        <w:jc w:val="left"/>
      </w:pPr>
    </w:p>
    <w:p w14:paraId="70763E15" w14:textId="77777777" w:rsidR="001F167D" w:rsidRDefault="00E44A9C">
      <w:pPr>
        <w:pStyle w:val="a4"/>
        <w:numPr>
          <w:ilvl w:val="0"/>
          <w:numId w:val="74"/>
        </w:numPr>
        <w:tabs>
          <w:tab w:val="left" w:pos="1012"/>
        </w:tabs>
        <w:spacing w:line="278" w:lineRule="auto"/>
        <w:ind w:right="1129" w:firstLine="0"/>
        <w:rPr>
          <w:sz w:val="28"/>
        </w:rPr>
      </w:pPr>
      <w:r>
        <w:rPr>
          <w:sz w:val="28"/>
        </w:rPr>
        <w:t>баллов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отсутствует,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смысла,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вклю-</w:t>
      </w:r>
      <w:r>
        <w:rPr>
          <w:spacing w:val="-67"/>
          <w:sz w:val="28"/>
        </w:rPr>
        <w:t xml:space="preserve"> </w:t>
      </w:r>
      <w:r>
        <w:rPr>
          <w:sz w:val="28"/>
        </w:rPr>
        <w:t>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 выполнения вместе 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учителем;</w:t>
      </w:r>
    </w:p>
    <w:p w14:paraId="0338A0AC" w14:textId="77777777" w:rsidR="001F167D" w:rsidRDefault="00E44A9C">
      <w:pPr>
        <w:pStyle w:val="a4"/>
        <w:numPr>
          <w:ilvl w:val="0"/>
          <w:numId w:val="74"/>
        </w:numPr>
        <w:tabs>
          <w:tab w:val="left" w:pos="1007"/>
        </w:tabs>
        <w:spacing w:before="194" w:line="278" w:lineRule="auto"/>
        <w:ind w:right="1136" w:firstLine="0"/>
        <w:rPr>
          <w:sz w:val="28"/>
        </w:rPr>
      </w:pPr>
      <w:r>
        <w:rPr>
          <w:spacing w:val="-1"/>
          <w:sz w:val="28"/>
        </w:rPr>
        <w:t>балл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смысл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связывает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ситуацией,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действие только по прямому указанию педагогического работника, при необхо-</w:t>
      </w:r>
      <w:r>
        <w:rPr>
          <w:spacing w:val="1"/>
          <w:sz w:val="28"/>
        </w:rPr>
        <w:t xml:space="preserve"> </w:t>
      </w:r>
      <w:r>
        <w:rPr>
          <w:sz w:val="28"/>
        </w:rPr>
        <w:t>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требуется оказание помощи;</w:t>
      </w:r>
    </w:p>
    <w:p w14:paraId="2E788F79" w14:textId="77777777" w:rsidR="001F167D" w:rsidRDefault="00E44A9C">
      <w:pPr>
        <w:pStyle w:val="a4"/>
        <w:numPr>
          <w:ilvl w:val="0"/>
          <w:numId w:val="74"/>
        </w:numPr>
        <w:tabs>
          <w:tab w:val="left" w:pos="1055"/>
        </w:tabs>
        <w:spacing w:before="190" w:line="278" w:lineRule="auto"/>
        <w:ind w:right="1136" w:firstLine="0"/>
        <w:rPr>
          <w:sz w:val="28"/>
        </w:rPr>
      </w:pPr>
      <w:r>
        <w:rPr>
          <w:sz w:val="28"/>
        </w:rPr>
        <w:t>балла - преимущественно выполняет действие по указанию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 способен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самостоятельно;</w:t>
      </w:r>
    </w:p>
    <w:p w14:paraId="6224D625" w14:textId="77777777" w:rsidR="001F167D" w:rsidRDefault="00E44A9C">
      <w:pPr>
        <w:pStyle w:val="a4"/>
        <w:numPr>
          <w:ilvl w:val="0"/>
          <w:numId w:val="74"/>
        </w:numPr>
        <w:tabs>
          <w:tab w:val="left" w:pos="1043"/>
        </w:tabs>
        <w:spacing w:before="194" w:line="278" w:lineRule="auto"/>
        <w:ind w:right="1132" w:firstLine="0"/>
        <w:rPr>
          <w:sz w:val="28"/>
        </w:rPr>
      </w:pPr>
      <w:r>
        <w:rPr>
          <w:sz w:val="28"/>
        </w:rPr>
        <w:t>балла - способен самостоятельно выполнять действие в определенных ситуа-</w:t>
      </w:r>
      <w:r>
        <w:rPr>
          <w:spacing w:val="1"/>
          <w:sz w:val="28"/>
        </w:rPr>
        <w:t xml:space="preserve"> </w:t>
      </w:r>
      <w:r>
        <w:rPr>
          <w:sz w:val="28"/>
        </w:rPr>
        <w:t>циях, нередко допускает ошибки, которые исправляет по прямому указанию пе-</w:t>
      </w:r>
      <w:r>
        <w:rPr>
          <w:spacing w:val="-67"/>
          <w:sz w:val="28"/>
        </w:rPr>
        <w:t xml:space="preserve"> </w:t>
      </w:r>
      <w:r>
        <w:rPr>
          <w:sz w:val="28"/>
        </w:rPr>
        <w:t>дагогического работника;</w:t>
      </w:r>
    </w:p>
    <w:p w14:paraId="3A383B55" w14:textId="77777777" w:rsidR="001F167D" w:rsidRDefault="00E44A9C">
      <w:pPr>
        <w:pStyle w:val="a4"/>
        <w:numPr>
          <w:ilvl w:val="0"/>
          <w:numId w:val="74"/>
        </w:numPr>
        <w:tabs>
          <w:tab w:val="left" w:pos="1067"/>
        </w:tabs>
        <w:spacing w:before="190" w:line="278" w:lineRule="auto"/>
        <w:ind w:right="1136" w:firstLine="0"/>
        <w:rPr>
          <w:sz w:val="28"/>
        </w:rPr>
      </w:pPr>
      <w:r>
        <w:rPr>
          <w:sz w:val="28"/>
        </w:rPr>
        <w:t>балла - способен самостоятельно применять действие, но иногда 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замечанию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14:paraId="1A490951" w14:textId="77777777" w:rsidR="001F167D" w:rsidRDefault="00E44A9C">
      <w:pPr>
        <w:pStyle w:val="a4"/>
        <w:numPr>
          <w:ilvl w:val="0"/>
          <w:numId w:val="74"/>
        </w:numPr>
        <w:tabs>
          <w:tab w:val="left" w:pos="1025"/>
        </w:tabs>
        <w:spacing w:before="197"/>
        <w:ind w:left="1024" w:hanging="213"/>
        <w:rPr>
          <w:sz w:val="28"/>
        </w:rPr>
      </w:pP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ситуации.</w:t>
      </w:r>
    </w:p>
    <w:p w14:paraId="7EF72F4E" w14:textId="77777777" w:rsidR="001F167D" w:rsidRDefault="00E44A9C">
      <w:pPr>
        <w:pStyle w:val="a3"/>
        <w:spacing w:before="246"/>
        <w:ind w:right="1131" w:firstLine="566"/>
      </w:pPr>
      <w:r>
        <w:t>Балльная система оценки позволяет объективно оценить промежуточные и</w:t>
      </w:r>
      <w:r>
        <w:rPr>
          <w:spacing w:val="1"/>
        </w:rPr>
        <w:t xml:space="preserve"> </w:t>
      </w:r>
      <w:r>
        <w:t>итоговые достижения каждого обучающегося в овладении конкретными учеб-</w:t>
      </w:r>
      <w:r>
        <w:rPr>
          <w:spacing w:val="1"/>
        </w:rPr>
        <w:t xml:space="preserve"> </w:t>
      </w:r>
      <w:r>
        <w:t>ными действиями, получить общую картину сформированности учебных дей-</w:t>
      </w:r>
      <w:r>
        <w:rPr>
          <w:spacing w:val="1"/>
        </w:rPr>
        <w:t xml:space="preserve"> </w:t>
      </w:r>
      <w:r>
        <w:t>ствий у всех обучающихся, и на этой основе осуществить корректировку про-</w:t>
      </w:r>
      <w:r>
        <w:rPr>
          <w:spacing w:val="1"/>
        </w:rPr>
        <w:t xml:space="preserve"> </w:t>
      </w:r>
      <w:r>
        <w:t>цесса их формирования на протяжении всего времени обучения. В соответствии</w:t>
      </w:r>
      <w:r>
        <w:rPr>
          <w:spacing w:val="-67"/>
        </w:rPr>
        <w:t xml:space="preserve"> </w:t>
      </w:r>
      <w:r>
        <w:t>с требованиями Стандарта обучающихся с умственной отсталостью (интеллек-</w:t>
      </w:r>
      <w:r>
        <w:rPr>
          <w:spacing w:val="1"/>
        </w:rPr>
        <w:t xml:space="preserve"> </w:t>
      </w:r>
      <w:r>
        <w:t>туальными</w:t>
      </w:r>
      <w:r>
        <w:rPr>
          <w:spacing w:val="-3"/>
        </w:rPr>
        <w:t xml:space="preserve"> </w:t>
      </w:r>
      <w:r>
        <w:t>нарушениями).</w:t>
      </w:r>
    </w:p>
    <w:p w14:paraId="6BDEBD18" w14:textId="77777777" w:rsidR="001F167D" w:rsidRDefault="00E44A9C">
      <w:pPr>
        <w:pStyle w:val="a3"/>
        <w:spacing w:before="1"/>
        <w:ind w:right="1132" w:firstLine="566"/>
        <w:rPr>
          <w:b/>
        </w:rPr>
      </w:pPr>
      <w:r>
        <w:t>Результаты сформированности выделенных критериев заносятся в таблицу</w:t>
      </w:r>
      <w:r>
        <w:rPr>
          <w:spacing w:val="-6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баллах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начале,</w:t>
      </w:r>
      <w:r>
        <w:rPr>
          <w:spacing w:val="-15"/>
        </w:rPr>
        <w:t xml:space="preserve"> </w:t>
      </w:r>
      <w:r>
        <w:t>середине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соответственно.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учеб-</w:t>
      </w:r>
      <w:r>
        <w:rPr>
          <w:spacing w:val="-67"/>
        </w:rPr>
        <w:t xml:space="preserve"> </w:t>
      </w:r>
      <w:r>
        <w:t>ного года составляется график динамики развития БУД обучающихся, достиже-</w:t>
      </w:r>
      <w:r>
        <w:rPr>
          <w:spacing w:val="-67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обучающихся по</w:t>
      </w:r>
      <w:r>
        <w:rPr>
          <w:spacing w:val="1"/>
        </w:rPr>
        <w:t xml:space="preserve"> </w:t>
      </w:r>
      <w:r>
        <w:t>классам</w:t>
      </w:r>
      <w:r>
        <w:rPr>
          <w:b/>
        </w:rPr>
        <w:t>.</w:t>
      </w:r>
    </w:p>
    <w:p w14:paraId="5B092200" w14:textId="77777777" w:rsidR="001F167D" w:rsidRDefault="001F167D">
      <w:pPr>
        <w:pStyle w:val="a3"/>
        <w:ind w:left="0"/>
        <w:jc w:val="left"/>
        <w:rPr>
          <w:b/>
        </w:rPr>
      </w:pPr>
    </w:p>
    <w:p w14:paraId="086A4394" w14:textId="77777777" w:rsidR="001F167D" w:rsidRDefault="00E44A9C">
      <w:pPr>
        <w:pStyle w:val="11"/>
        <w:ind w:right="1132" w:firstLine="708"/>
        <w:jc w:val="both"/>
      </w:pPr>
      <w:r>
        <w:t>Анализ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БУД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уровнями: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844"/>
        <w:gridCol w:w="1981"/>
        <w:gridCol w:w="1565"/>
        <w:gridCol w:w="1950"/>
      </w:tblGrid>
      <w:tr w:rsidR="001F167D" w14:paraId="2E852B7F" w14:textId="77777777">
        <w:trPr>
          <w:trHeight w:val="1288"/>
        </w:trPr>
        <w:tc>
          <w:tcPr>
            <w:tcW w:w="2235" w:type="dxa"/>
          </w:tcPr>
          <w:p w14:paraId="6FAF359E" w14:textId="77777777" w:rsidR="001F167D" w:rsidRDefault="00E44A9C">
            <w:pPr>
              <w:pStyle w:val="TableParagraph"/>
              <w:ind w:left="110" w:right="403"/>
              <w:rPr>
                <w:sz w:val="28"/>
              </w:rPr>
            </w:pPr>
            <w:r>
              <w:rPr>
                <w:sz w:val="28"/>
              </w:rPr>
              <w:t>Базовые учеб-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1844" w:type="dxa"/>
          </w:tcPr>
          <w:p w14:paraId="2FA8D8B9" w14:textId="77777777" w:rsidR="001F167D" w:rsidRDefault="00E44A9C">
            <w:pPr>
              <w:pStyle w:val="TableParagraph"/>
              <w:ind w:left="110" w:right="433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ванности</w:t>
            </w:r>
          </w:p>
          <w:p w14:paraId="7B8F0174" w14:textId="77777777" w:rsidR="001F167D" w:rsidRDefault="00E44A9C">
            <w:pPr>
              <w:pStyle w:val="TableParagraph"/>
              <w:spacing w:before="1"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БУД</w:t>
            </w:r>
          </w:p>
        </w:tc>
        <w:tc>
          <w:tcPr>
            <w:tcW w:w="1981" w:type="dxa"/>
          </w:tcPr>
          <w:p w14:paraId="3837AD96" w14:textId="77777777" w:rsidR="001F167D" w:rsidRDefault="00E44A9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vertAlign w:val="superscript"/>
              </w:rPr>
              <w:t>I</w:t>
            </w:r>
            <w:r>
              <w:rPr>
                <w:b/>
                <w:sz w:val="28"/>
              </w:rPr>
              <w:t>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  <w:tc>
          <w:tcPr>
            <w:tcW w:w="1565" w:type="dxa"/>
          </w:tcPr>
          <w:p w14:paraId="4B0B2371" w14:textId="77777777" w:rsidR="001F167D" w:rsidRDefault="00E44A9C">
            <w:pPr>
              <w:pStyle w:val="TableParagraph"/>
              <w:spacing w:line="32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5-9</w:t>
            </w:r>
          </w:p>
          <w:p w14:paraId="055B78A0" w14:textId="77777777" w:rsidR="001F167D" w:rsidRDefault="00E44A9C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950" w:type="dxa"/>
          </w:tcPr>
          <w:p w14:paraId="212F4C0C" w14:textId="77777777" w:rsidR="001F167D" w:rsidRDefault="00E44A9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10-12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1F167D" w14:paraId="578F806D" w14:textId="77777777">
        <w:trPr>
          <w:trHeight w:val="551"/>
        </w:trPr>
        <w:tc>
          <w:tcPr>
            <w:tcW w:w="2235" w:type="dxa"/>
            <w:vMerge w:val="restart"/>
          </w:tcPr>
          <w:p w14:paraId="45E27763" w14:textId="77777777" w:rsidR="001F167D" w:rsidRDefault="00E44A9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БУД</w:t>
            </w:r>
          </w:p>
        </w:tc>
        <w:tc>
          <w:tcPr>
            <w:tcW w:w="1844" w:type="dxa"/>
          </w:tcPr>
          <w:p w14:paraId="1C0AD90C" w14:textId="77777777" w:rsidR="001F167D" w:rsidRDefault="00E44A9C">
            <w:pPr>
              <w:pStyle w:val="TableParagraph"/>
              <w:spacing w:line="276" w:lineRule="exact"/>
              <w:ind w:left="110" w:right="333"/>
              <w:rPr>
                <w:sz w:val="24"/>
              </w:rPr>
            </w:pPr>
            <w:r>
              <w:rPr>
                <w:sz w:val="24"/>
              </w:rPr>
              <w:t>очень низкий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67357128" w14:textId="77777777" w:rsidR="001F167D" w:rsidRDefault="00E44A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0842F688" w14:textId="77777777" w:rsidR="001F167D" w:rsidRDefault="00E44A9C">
            <w:pPr>
              <w:pStyle w:val="TableParagraph"/>
              <w:spacing w:line="276" w:lineRule="exact"/>
              <w:ind w:left="106" w:right="17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1950" w:type="dxa"/>
          </w:tcPr>
          <w:p w14:paraId="0BF88192" w14:textId="77777777" w:rsidR="001F167D" w:rsidRDefault="00E44A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0A0F06A3" w14:textId="77777777">
        <w:trPr>
          <w:trHeight w:val="414"/>
        </w:trPr>
        <w:tc>
          <w:tcPr>
            <w:tcW w:w="2235" w:type="dxa"/>
            <w:vMerge/>
            <w:tcBorders>
              <w:top w:val="nil"/>
            </w:tcBorders>
          </w:tcPr>
          <w:p w14:paraId="373EACE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7A7B71C1" w14:textId="77777777" w:rsidR="001F167D" w:rsidRDefault="00E44A9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6CC7EB87" w14:textId="77777777" w:rsidR="001F167D" w:rsidRDefault="00E44A9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4CA381F8" w14:textId="77777777" w:rsidR="001F167D" w:rsidRDefault="00E44A9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7-12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37BDDE89" w14:textId="77777777" w:rsidR="001F167D" w:rsidRDefault="00E44A9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14:paraId="7D7E5F06" w14:textId="77777777" w:rsidR="001F167D" w:rsidRDefault="001F167D">
      <w:pPr>
        <w:spacing w:line="274" w:lineRule="exact"/>
        <w:rPr>
          <w:sz w:val="24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844"/>
        <w:gridCol w:w="1981"/>
        <w:gridCol w:w="1565"/>
        <w:gridCol w:w="1950"/>
      </w:tblGrid>
      <w:tr w:rsidR="001F167D" w14:paraId="1F9C2D51" w14:textId="77777777">
        <w:trPr>
          <w:trHeight w:val="553"/>
        </w:trPr>
        <w:tc>
          <w:tcPr>
            <w:tcW w:w="2235" w:type="dxa"/>
            <w:vMerge w:val="restart"/>
          </w:tcPr>
          <w:p w14:paraId="741051C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311E2F03" w14:textId="77777777" w:rsidR="001F167D" w:rsidRDefault="00E44A9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уро-</w:t>
            </w:r>
          </w:p>
          <w:p w14:paraId="6DFE5955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вень</w:t>
            </w:r>
          </w:p>
        </w:tc>
        <w:tc>
          <w:tcPr>
            <w:tcW w:w="1981" w:type="dxa"/>
          </w:tcPr>
          <w:p w14:paraId="51B60A83" w14:textId="77777777" w:rsidR="001F167D" w:rsidRDefault="00E44A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15-21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4FBE2E83" w14:textId="77777777" w:rsidR="001F167D" w:rsidRDefault="00E44A9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13-18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4E0B3925" w14:textId="77777777" w:rsidR="001F167D" w:rsidRDefault="00E44A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43681FC8" w14:textId="77777777">
        <w:trPr>
          <w:trHeight w:val="552"/>
        </w:trPr>
        <w:tc>
          <w:tcPr>
            <w:tcW w:w="2235" w:type="dxa"/>
            <w:vMerge/>
            <w:tcBorders>
              <w:top w:val="nil"/>
            </w:tcBorders>
          </w:tcPr>
          <w:p w14:paraId="45832CFB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546167A2" w14:textId="77777777" w:rsidR="001F167D" w:rsidRDefault="00E44A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оптимальный</w:t>
            </w:r>
          </w:p>
          <w:p w14:paraId="37D19283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7DEE6B33" w14:textId="77777777" w:rsidR="001F167D" w:rsidRDefault="00E44A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3E938BE6" w14:textId="77777777" w:rsidR="001F167D" w:rsidRDefault="00E44A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950" w:type="dxa"/>
          </w:tcPr>
          <w:p w14:paraId="3D6AC082" w14:textId="77777777" w:rsidR="001F167D" w:rsidRDefault="00E44A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0BCB7276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0C980C5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401ECA96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уро-</w:t>
            </w:r>
          </w:p>
          <w:p w14:paraId="784EB9ED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вень</w:t>
            </w:r>
          </w:p>
        </w:tc>
        <w:tc>
          <w:tcPr>
            <w:tcW w:w="1981" w:type="dxa"/>
          </w:tcPr>
          <w:p w14:paraId="7F3FA657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47DD5183" w14:textId="77777777" w:rsidR="001F167D" w:rsidRDefault="00E44A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108CFCD0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17-20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4BE6D508" w14:textId="77777777">
        <w:trPr>
          <w:trHeight w:val="551"/>
        </w:trPr>
        <w:tc>
          <w:tcPr>
            <w:tcW w:w="2235" w:type="dxa"/>
            <w:vMerge w:val="restart"/>
          </w:tcPr>
          <w:p w14:paraId="16F2C381" w14:textId="77777777" w:rsidR="001F167D" w:rsidRDefault="00E44A9C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</w:t>
            </w:r>
          </w:p>
        </w:tc>
        <w:tc>
          <w:tcPr>
            <w:tcW w:w="1844" w:type="dxa"/>
          </w:tcPr>
          <w:p w14:paraId="7A42ECE6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  <w:p w14:paraId="748726DE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7FEB0177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75A424F1" w14:textId="77777777" w:rsidR="001F167D" w:rsidRDefault="00E44A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бал-</w:t>
            </w:r>
          </w:p>
          <w:p w14:paraId="352A355A" w14:textId="77777777" w:rsidR="001F167D" w:rsidRDefault="00E44A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лов</w:t>
            </w:r>
          </w:p>
        </w:tc>
        <w:tc>
          <w:tcPr>
            <w:tcW w:w="1950" w:type="dxa"/>
          </w:tcPr>
          <w:p w14:paraId="2F4D84A7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6D6BF3C8" w14:textId="7777777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71876FF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73E0462D" w14:textId="77777777" w:rsidR="001F167D" w:rsidRDefault="00E44A9C">
            <w:pPr>
              <w:pStyle w:val="TableParagraph"/>
              <w:spacing w:line="256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7DF1238E" w14:textId="77777777" w:rsidR="001F167D" w:rsidRDefault="00E44A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26EDFE7E" w14:textId="77777777" w:rsidR="001F167D" w:rsidRDefault="00E44A9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баллов</w:t>
            </w:r>
          </w:p>
        </w:tc>
        <w:tc>
          <w:tcPr>
            <w:tcW w:w="1950" w:type="dxa"/>
          </w:tcPr>
          <w:p w14:paraId="1348DDA6" w14:textId="77777777" w:rsidR="001F167D" w:rsidRDefault="00E44A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552363DA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61742EA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412D8A6A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уро-</w:t>
            </w:r>
          </w:p>
          <w:p w14:paraId="0B23D9A1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вень</w:t>
            </w:r>
          </w:p>
        </w:tc>
        <w:tc>
          <w:tcPr>
            <w:tcW w:w="1981" w:type="dxa"/>
          </w:tcPr>
          <w:p w14:paraId="7960B626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15-21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0E38C6A5" w14:textId="77777777" w:rsidR="001F167D" w:rsidRDefault="00E44A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33295EB7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13-18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6D5A09D2" w14:textId="77777777">
        <w:trPr>
          <w:trHeight w:val="554"/>
        </w:trPr>
        <w:tc>
          <w:tcPr>
            <w:tcW w:w="2235" w:type="dxa"/>
            <w:vMerge/>
            <w:tcBorders>
              <w:top w:val="nil"/>
            </w:tcBorders>
          </w:tcPr>
          <w:p w14:paraId="49BA861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3B6659D" w14:textId="77777777" w:rsidR="001F167D" w:rsidRDefault="00E44A9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оптимальный</w:t>
            </w:r>
          </w:p>
          <w:p w14:paraId="5765024A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5915AAF2" w14:textId="77777777" w:rsidR="001F167D" w:rsidRDefault="00E44A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22-29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2F4BEC7E" w14:textId="77777777" w:rsidR="001F167D" w:rsidRDefault="00E44A9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0EBC6ACE" w14:textId="77777777" w:rsidR="001F167D" w:rsidRDefault="00E44A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19-24баллов</w:t>
            </w:r>
          </w:p>
        </w:tc>
      </w:tr>
      <w:tr w:rsidR="001F167D" w14:paraId="1AD27C8D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3237A4D7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BBBA725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уро-</w:t>
            </w:r>
          </w:p>
          <w:p w14:paraId="09080485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вень</w:t>
            </w:r>
          </w:p>
        </w:tc>
        <w:tc>
          <w:tcPr>
            <w:tcW w:w="1981" w:type="dxa"/>
          </w:tcPr>
          <w:p w14:paraId="13A22023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4DB78C92" w14:textId="77777777" w:rsidR="001F167D" w:rsidRDefault="00E44A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13-15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15989D2D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25-30баллов</w:t>
            </w:r>
          </w:p>
        </w:tc>
      </w:tr>
      <w:tr w:rsidR="001F167D" w14:paraId="5B6087D7" w14:textId="77777777">
        <w:trPr>
          <w:trHeight w:val="552"/>
        </w:trPr>
        <w:tc>
          <w:tcPr>
            <w:tcW w:w="2235" w:type="dxa"/>
            <w:vMerge w:val="restart"/>
          </w:tcPr>
          <w:p w14:paraId="1800DF5A" w14:textId="77777777" w:rsidR="001F167D" w:rsidRDefault="00E44A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</w:t>
            </w:r>
          </w:p>
        </w:tc>
        <w:tc>
          <w:tcPr>
            <w:tcW w:w="1844" w:type="dxa"/>
          </w:tcPr>
          <w:p w14:paraId="74854706" w14:textId="77777777" w:rsidR="001F167D" w:rsidRDefault="00E44A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  <w:p w14:paraId="3802AE63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59E8D385" w14:textId="77777777" w:rsidR="001F167D" w:rsidRDefault="00E44A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54078110" w14:textId="77777777" w:rsidR="001F167D" w:rsidRDefault="00E44A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бал-</w:t>
            </w:r>
          </w:p>
          <w:p w14:paraId="3EEF244B" w14:textId="77777777" w:rsidR="001F167D" w:rsidRDefault="00E44A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лов</w:t>
            </w:r>
          </w:p>
        </w:tc>
        <w:tc>
          <w:tcPr>
            <w:tcW w:w="1950" w:type="dxa"/>
          </w:tcPr>
          <w:p w14:paraId="77503725" w14:textId="77777777" w:rsidR="001F167D" w:rsidRDefault="00E44A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6F1183BC" w14:textId="7777777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2148379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A8A938B" w14:textId="77777777" w:rsidR="001F167D" w:rsidRDefault="00E44A9C">
            <w:pPr>
              <w:pStyle w:val="TableParagraph"/>
              <w:spacing w:line="256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614B31F5" w14:textId="77777777" w:rsidR="001F167D" w:rsidRDefault="00E44A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1CC86484" w14:textId="77777777" w:rsidR="001F167D" w:rsidRDefault="00E44A9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4EC4CDA1" w14:textId="77777777" w:rsidR="001F167D" w:rsidRDefault="00E44A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640B2A40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0DF7B2D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7295B3F4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уро-</w:t>
            </w:r>
          </w:p>
          <w:p w14:paraId="74259884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вень</w:t>
            </w:r>
          </w:p>
        </w:tc>
        <w:tc>
          <w:tcPr>
            <w:tcW w:w="1981" w:type="dxa"/>
          </w:tcPr>
          <w:p w14:paraId="6158E9FA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2B14F68F" w14:textId="77777777" w:rsidR="001F167D" w:rsidRDefault="00E44A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5E43A483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3A692011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1B60D25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C71F519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оптимальный</w:t>
            </w:r>
          </w:p>
          <w:p w14:paraId="6AD4A156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7A3E57C0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28-36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44B9562A" w14:textId="77777777" w:rsidR="001F167D" w:rsidRDefault="00E44A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152B5503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70696D28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6E000D0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301CCF9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уро-</w:t>
            </w:r>
          </w:p>
          <w:p w14:paraId="47211BBD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вень</w:t>
            </w:r>
          </w:p>
        </w:tc>
        <w:tc>
          <w:tcPr>
            <w:tcW w:w="1981" w:type="dxa"/>
          </w:tcPr>
          <w:p w14:paraId="5C31ECBD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37-45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0253E8A7" w14:textId="77777777" w:rsidR="001F167D" w:rsidRDefault="00E44A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21-25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681107E9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53534919" w14:textId="77777777">
        <w:trPr>
          <w:trHeight w:val="553"/>
        </w:trPr>
        <w:tc>
          <w:tcPr>
            <w:tcW w:w="2235" w:type="dxa"/>
            <w:vMerge w:val="restart"/>
          </w:tcPr>
          <w:p w14:paraId="178D7D83" w14:textId="77777777" w:rsidR="001F167D" w:rsidRDefault="00E44A9C">
            <w:pPr>
              <w:pStyle w:val="TableParagraph"/>
              <w:ind w:left="110" w:right="41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</w:t>
            </w:r>
          </w:p>
        </w:tc>
        <w:tc>
          <w:tcPr>
            <w:tcW w:w="1844" w:type="dxa"/>
          </w:tcPr>
          <w:p w14:paraId="2A14C64F" w14:textId="77777777" w:rsidR="001F167D" w:rsidRDefault="00E44A9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  <w:p w14:paraId="7A08959E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3660D532" w14:textId="77777777" w:rsidR="001F167D" w:rsidRDefault="00E44A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3BDFB050" w14:textId="77777777" w:rsidR="001F167D" w:rsidRDefault="00E44A9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бал-</w:t>
            </w:r>
          </w:p>
          <w:p w14:paraId="0F7BBC0A" w14:textId="77777777" w:rsidR="001F167D" w:rsidRDefault="00E44A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лов</w:t>
            </w:r>
          </w:p>
        </w:tc>
        <w:tc>
          <w:tcPr>
            <w:tcW w:w="1950" w:type="dxa"/>
          </w:tcPr>
          <w:p w14:paraId="18E99058" w14:textId="77777777" w:rsidR="001F167D" w:rsidRDefault="00E44A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6D669B17" w14:textId="7777777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3D2828B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48AEA5C8" w14:textId="77777777" w:rsidR="001F167D" w:rsidRDefault="00E44A9C">
            <w:pPr>
              <w:pStyle w:val="TableParagraph"/>
              <w:spacing w:line="256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6F1AD76C" w14:textId="77777777" w:rsidR="001F167D" w:rsidRDefault="00E44A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73C74E68" w14:textId="77777777" w:rsidR="001F167D" w:rsidRDefault="00E44A9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баллов</w:t>
            </w:r>
          </w:p>
        </w:tc>
        <w:tc>
          <w:tcPr>
            <w:tcW w:w="1950" w:type="dxa"/>
          </w:tcPr>
          <w:p w14:paraId="4017D581" w14:textId="77777777" w:rsidR="001F167D" w:rsidRDefault="00E44A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38141F30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1458AA6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288E24BC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уро-</w:t>
            </w:r>
          </w:p>
          <w:p w14:paraId="702408AD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вень</w:t>
            </w:r>
          </w:p>
        </w:tc>
        <w:tc>
          <w:tcPr>
            <w:tcW w:w="1981" w:type="dxa"/>
          </w:tcPr>
          <w:p w14:paraId="316DC085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5A7F88E7" w14:textId="77777777" w:rsidR="001F167D" w:rsidRDefault="00E44A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69B3F6E8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6776B49B" w14:textId="77777777">
        <w:trPr>
          <w:trHeight w:val="552"/>
        </w:trPr>
        <w:tc>
          <w:tcPr>
            <w:tcW w:w="2235" w:type="dxa"/>
            <w:vMerge/>
            <w:tcBorders>
              <w:top w:val="nil"/>
            </w:tcBorders>
          </w:tcPr>
          <w:p w14:paraId="76FD466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D82F90B" w14:textId="77777777" w:rsidR="001F167D" w:rsidRDefault="00E44A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оптимальный</w:t>
            </w:r>
          </w:p>
          <w:p w14:paraId="5498FF2D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1" w:type="dxa"/>
          </w:tcPr>
          <w:p w14:paraId="0C8235A5" w14:textId="77777777" w:rsidR="001F167D" w:rsidRDefault="00E44A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7A50BBAD" w14:textId="77777777" w:rsidR="001F167D" w:rsidRDefault="00E44A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063CD9A8" w14:textId="77777777" w:rsidR="001F167D" w:rsidRDefault="00E44A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1F167D" w14:paraId="262C9240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4FFB8F7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0BB1343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уро-</w:t>
            </w:r>
          </w:p>
          <w:p w14:paraId="23DE94B5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вень</w:t>
            </w:r>
          </w:p>
        </w:tc>
        <w:tc>
          <w:tcPr>
            <w:tcW w:w="1981" w:type="dxa"/>
          </w:tcPr>
          <w:p w14:paraId="2CFBB368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35-42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65" w:type="dxa"/>
          </w:tcPr>
          <w:p w14:paraId="4F1E5EFB" w14:textId="77777777" w:rsidR="001F167D" w:rsidRDefault="00E44A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13-15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50" w:type="dxa"/>
          </w:tcPr>
          <w:p w14:paraId="5B2E9C3C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17-20баллов</w:t>
            </w:r>
          </w:p>
        </w:tc>
      </w:tr>
    </w:tbl>
    <w:p w14:paraId="16F35CAC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1136E789" w14:textId="77777777" w:rsidR="001F167D" w:rsidRDefault="001F167D">
      <w:pPr>
        <w:pStyle w:val="a3"/>
        <w:spacing w:before="10"/>
        <w:ind w:left="0"/>
        <w:jc w:val="left"/>
        <w:rPr>
          <w:b/>
          <w:sz w:val="27"/>
        </w:rPr>
      </w:pPr>
    </w:p>
    <w:p w14:paraId="025D3D54" w14:textId="77777777" w:rsidR="001F167D" w:rsidRDefault="00E44A9C">
      <w:pPr>
        <w:pStyle w:val="a4"/>
        <w:numPr>
          <w:ilvl w:val="1"/>
          <w:numId w:val="81"/>
        </w:numPr>
        <w:tabs>
          <w:tab w:val="left" w:pos="3968"/>
        </w:tabs>
        <w:spacing w:before="89"/>
        <w:ind w:left="3967" w:hanging="455"/>
        <w:jc w:val="left"/>
        <w:rPr>
          <w:b/>
          <w:sz w:val="26"/>
        </w:rPr>
      </w:pPr>
      <w:bookmarkStart w:id="9" w:name="_bookmark7"/>
      <w:bookmarkEnd w:id="9"/>
      <w:r>
        <w:rPr>
          <w:b/>
          <w:sz w:val="26"/>
        </w:rPr>
        <w:t>Рабочая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воспитания</w:t>
      </w:r>
    </w:p>
    <w:p w14:paraId="4E0668BA" w14:textId="77777777" w:rsidR="001F167D" w:rsidRDefault="001F167D">
      <w:pPr>
        <w:pStyle w:val="a3"/>
        <w:ind w:left="0"/>
        <w:jc w:val="left"/>
        <w:rPr>
          <w:b/>
        </w:rPr>
      </w:pPr>
    </w:p>
    <w:p w14:paraId="66EC7DAA" w14:textId="77777777" w:rsidR="001F167D" w:rsidRDefault="00E44A9C">
      <w:pPr>
        <w:pStyle w:val="11"/>
        <w:spacing w:before="231"/>
        <w:ind w:left="1161"/>
        <w:jc w:val="both"/>
        <w:rPr>
          <w:b w:val="0"/>
        </w:rPr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b w:val="0"/>
        </w:rPr>
        <w:t>.</w:t>
      </w:r>
    </w:p>
    <w:p w14:paraId="199DC84A" w14:textId="7FC24B7F" w:rsidR="001F167D" w:rsidRDefault="00E44A9C">
      <w:pPr>
        <w:pStyle w:val="a3"/>
        <w:spacing w:before="48" w:line="276" w:lineRule="auto"/>
        <w:ind w:right="1130"/>
      </w:pPr>
      <w:r>
        <w:t>Программа воспитания (далее - Программа) обучающихся с умственной отста-</w:t>
      </w:r>
      <w:r>
        <w:rPr>
          <w:spacing w:val="1"/>
        </w:rPr>
        <w:t xml:space="preserve"> </w:t>
      </w:r>
      <w:r>
        <w:t>лостью (интеллектуальными нарушениями)</w:t>
      </w:r>
      <w:r w:rsidR="005E72B2">
        <w:t xml:space="preserve"> </w:t>
      </w:r>
      <w:r w:rsidR="005E72B2" w:rsidRPr="00F56CE3">
        <w:t xml:space="preserve">МОУ </w:t>
      </w:r>
      <w:r w:rsidR="00F56CE3" w:rsidRPr="00F56CE3">
        <w:t>«Щербининская О</w:t>
      </w:r>
      <w:r w:rsidR="005E72B2" w:rsidRPr="00F56CE3">
        <w:t>ОШ</w:t>
      </w:r>
      <w:r w:rsidR="00F56CE3" w:rsidRPr="00F56CE3">
        <w:t>»</w:t>
      </w:r>
      <w:r>
        <w:t xml:space="preserve"> –</w:t>
      </w:r>
      <w:r>
        <w:rPr>
          <w:spacing w:val="1"/>
        </w:rPr>
        <w:t xml:space="preserve"> </w:t>
      </w:r>
      <w:r>
        <w:t>является обязательной частью АООП УО, определяющая содержание организу-</w:t>
      </w:r>
      <w:r>
        <w:rPr>
          <w:spacing w:val="-67"/>
        </w:rPr>
        <w:t xml:space="preserve"> </w:t>
      </w:r>
      <w:r>
        <w:t>емой деятельности школьников, направленной на решение проблем их гармо-</w:t>
      </w:r>
      <w:r>
        <w:rPr>
          <w:spacing w:val="1"/>
        </w:rPr>
        <w:t xml:space="preserve"> </w:t>
      </w:r>
      <w:r>
        <w:t>ничного вхождения в социальный мир и налаживание ответственных взаимоот-</w:t>
      </w:r>
      <w:r>
        <w:rPr>
          <w:spacing w:val="1"/>
        </w:rPr>
        <w:t xml:space="preserve"> </w:t>
      </w:r>
      <w:r>
        <w:t>ношений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людьми.</w:t>
      </w:r>
    </w:p>
    <w:p w14:paraId="55197714" w14:textId="77777777" w:rsidR="001F167D" w:rsidRDefault="00E44A9C">
      <w:pPr>
        <w:pStyle w:val="a3"/>
        <w:spacing w:before="2" w:line="276" w:lineRule="auto"/>
        <w:ind w:right="1130"/>
      </w:pPr>
      <w:r>
        <w:t>Программа призвана обеспечить достижение учащимися с ОВЗ личностных ре-</w:t>
      </w:r>
      <w:r>
        <w:rPr>
          <w:spacing w:val="1"/>
        </w:rPr>
        <w:t xml:space="preserve"> </w:t>
      </w:r>
      <w:r>
        <w:t>зультатов,</w:t>
      </w:r>
      <w:r>
        <w:rPr>
          <w:spacing w:val="37"/>
        </w:rPr>
        <w:t xml:space="preserve"> </w:t>
      </w:r>
      <w:r>
        <w:t>указанных</w:t>
      </w:r>
      <w:r>
        <w:rPr>
          <w:spacing w:val="37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ФГОС: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5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основ</w:t>
      </w:r>
      <w:r>
        <w:rPr>
          <w:spacing w:val="36"/>
        </w:rPr>
        <w:t xml:space="preserve"> </w:t>
      </w:r>
      <w:r>
        <w:t>россий-</w:t>
      </w:r>
    </w:p>
    <w:p w14:paraId="4CFA1CF2" w14:textId="77777777" w:rsidR="001F167D" w:rsidRDefault="001F167D">
      <w:pPr>
        <w:spacing w:line="276" w:lineRule="auto"/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32355239" w14:textId="77777777" w:rsidR="001F167D" w:rsidRDefault="00E44A9C">
      <w:pPr>
        <w:pStyle w:val="a3"/>
        <w:spacing w:before="74" w:line="276" w:lineRule="auto"/>
        <w:ind w:right="1126"/>
      </w:pPr>
      <w:r>
        <w:t>ской идентичности; готовности обучающихся к саморазвитию; мотивацию к по-</w:t>
      </w:r>
      <w:r>
        <w:rPr>
          <w:spacing w:val="-67"/>
        </w:rPr>
        <w:t xml:space="preserve"> </w:t>
      </w:r>
      <w:r>
        <w:t>знанию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обучению;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10"/>
        </w:rPr>
        <w:t xml:space="preserve"> </w:t>
      </w:r>
      <w:r>
        <w:t>ценностных</w:t>
      </w:r>
      <w:r>
        <w:rPr>
          <w:spacing w:val="-8"/>
        </w:rPr>
        <w:t xml:space="preserve"> </w:t>
      </w:r>
      <w:r>
        <w:t>установок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социально-зна-</w:t>
      </w:r>
      <w:r>
        <w:rPr>
          <w:spacing w:val="-67"/>
        </w:rPr>
        <w:t xml:space="preserve"> </w:t>
      </w:r>
      <w:r>
        <w:t>чимых</w:t>
      </w:r>
      <w:r>
        <w:rPr>
          <w:spacing w:val="-5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личности;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социально-значимой</w:t>
      </w:r>
      <w:r>
        <w:rPr>
          <w:spacing w:val="-5"/>
        </w:rPr>
        <w:t xml:space="preserve"> </w:t>
      </w:r>
      <w:r>
        <w:t>деятельно-</w:t>
      </w:r>
      <w:r>
        <w:rPr>
          <w:spacing w:val="-67"/>
        </w:rPr>
        <w:t xml:space="preserve"> </w:t>
      </w:r>
      <w:r>
        <w:t>сти.</w:t>
      </w:r>
    </w:p>
    <w:p w14:paraId="42A0142C" w14:textId="77777777" w:rsidR="001F167D" w:rsidRDefault="00E44A9C">
      <w:pPr>
        <w:pStyle w:val="a3"/>
        <w:spacing w:before="3"/>
      </w:pPr>
      <w:r>
        <w:t>Программа</w:t>
      </w:r>
      <w:r>
        <w:rPr>
          <w:spacing w:val="-4"/>
        </w:rPr>
        <w:t xml:space="preserve"> </w:t>
      </w:r>
      <w:r>
        <w:t>разработана на</w:t>
      </w:r>
      <w:r>
        <w:rPr>
          <w:spacing w:val="-4"/>
        </w:rPr>
        <w:t xml:space="preserve"> </w:t>
      </w:r>
      <w:r>
        <w:t>основе:</w:t>
      </w:r>
    </w:p>
    <w:p w14:paraId="1232B00F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47" w:line="276" w:lineRule="auto"/>
        <w:ind w:right="1141" w:firstLine="0"/>
        <w:rPr>
          <w:sz w:val="28"/>
        </w:rPr>
      </w:pPr>
      <w:r>
        <w:rPr>
          <w:sz w:val="28"/>
        </w:rPr>
        <w:t>Федерального закона от 29.12.2012 № 273 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</w:p>
    <w:p w14:paraId="3D98DB48" w14:textId="77777777" w:rsidR="001F167D" w:rsidRDefault="00E44A9C">
      <w:pPr>
        <w:pStyle w:val="a4"/>
        <w:numPr>
          <w:ilvl w:val="0"/>
          <w:numId w:val="73"/>
        </w:numPr>
        <w:tabs>
          <w:tab w:val="left" w:pos="1013"/>
        </w:tabs>
        <w:spacing w:line="276" w:lineRule="auto"/>
        <w:ind w:right="1128" w:firstLine="0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8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29.05.2015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996-</w:t>
      </w:r>
      <w:r>
        <w:rPr>
          <w:spacing w:val="-67"/>
          <w:sz w:val="28"/>
        </w:rPr>
        <w:t xml:space="preserve"> </w:t>
      </w:r>
      <w:r>
        <w:rPr>
          <w:sz w:val="28"/>
        </w:rPr>
        <w:t>р)</w:t>
      </w:r>
    </w:p>
    <w:p w14:paraId="2C213CF6" w14:textId="77777777" w:rsidR="001F167D" w:rsidRDefault="00E44A9C">
      <w:pPr>
        <w:pStyle w:val="a4"/>
        <w:numPr>
          <w:ilvl w:val="0"/>
          <w:numId w:val="73"/>
        </w:numPr>
        <w:tabs>
          <w:tab w:val="left" w:pos="1006"/>
        </w:tabs>
        <w:spacing w:line="278" w:lineRule="auto"/>
        <w:ind w:right="1132" w:firstLine="0"/>
        <w:rPr>
          <w:sz w:val="28"/>
        </w:rPr>
      </w:pPr>
      <w:r>
        <w:rPr>
          <w:sz w:val="28"/>
        </w:rPr>
        <w:t>Плана мероприятий по ее реализации в 2021–2025 гг. (Распоряжение Прави-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12.11.2020</w:t>
      </w:r>
      <w:r>
        <w:rPr>
          <w:spacing w:val="-4"/>
          <w:sz w:val="28"/>
        </w:rPr>
        <w:t xml:space="preserve"> </w:t>
      </w:r>
      <w:r>
        <w:rPr>
          <w:sz w:val="28"/>
        </w:rPr>
        <w:t>№ 2945-р),</w:t>
      </w:r>
    </w:p>
    <w:p w14:paraId="122C811D" w14:textId="77777777" w:rsidR="001F167D" w:rsidRDefault="00E44A9C">
      <w:pPr>
        <w:pStyle w:val="a4"/>
        <w:numPr>
          <w:ilvl w:val="0"/>
          <w:numId w:val="73"/>
        </w:numPr>
        <w:tabs>
          <w:tab w:val="left" w:pos="1023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Стратегии национальной безопасности Российской Федерации (Указ Прези-</w:t>
      </w:r>
      <w:r>
        <w:rPr>
          <w:spacing w:val="1"/>
          <w:sz w:val="28"/>
        </w:rPr>
        <w:t xml:space="preserve"> </w:t>
      </w:r>
      <w:r>
        <w:rPr>
          <w:sz w:val="28"/>
        </w:rPr>
        <w:t>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02.07.2021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400),</w:t>
      </w:r>
    </w:p>
    <w:p w14:paraId="5061DD8C" w14:textId="77777777" w:rsidR="001F167D" w:rsidRDefault="00E44A9C">
      <w:pPr>
        <w:pStyle w:val="a4"/>
        <w:numPr>
          <w:ilvl w:val="0"/>
          <w:numId w:val="73"/>
        </w:numPr>
        <w:tabs>
          <w:tab w:val="left" w:pos="1025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Приказа министерства образования и науки РФ от 19.12.2014г. №1599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государственного образовательного стандарта 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зования обучающихся с умственной отсталостью (интеллектуальными наруше-</w:t>
      </w:r>
      <w:r>
        <w:rPr>
          <w:spacing w:val="1"/>
          <w:sz w:val="28"/>
        </w:rPr>
        <w:t xml:space="preserve"> </w:t>
      </w:r>
      <w:r>
        <w:rPr>
          <w:sz w:val="28"/>
        </w:rPr>
        <w:t>ниями)»</w:t>
      </w:r>
    </w:p>
    <w:p w14:paraId="557D1D8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line="276" w:lineRule="auto"/>
        <w:ind w:right="1131" w:firstLine="0"/>
        <w:rPr>
          <w:sz w:val="28"/>
        </w:rPr>
      </w:pPr>
      <w:r>
        <w:rPr>
          <w:sz w:val="28"/>
        </w:rPr>
        <w:t>Приказа министерства просвещения РФ от 24 ноября 2022г. №1026 «Об утвер-</w:t>
      </w:r>
      <w:r>
        <w:rPr>
          <w:spacing w:val="-67"/>
          <w:sz w:val="28"/>
        </w:rPr>
        <w:t xml:space="preserve"> </w:t>
      </w:r>
      <w:r>
        <w:rPr>
          <w:sz w:val="28"/>
        </w:rPr>
        <w:t>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граммы обучающихся с умственной отсталостью (интеллектуальными наруше-</w:t>
      </w:r>
      <w:r>
        <w:rPr>
          <w:spacing w:val="1"/>
          <w:sz w:val="28"/>
        </w:rPr>
        <w:t xml:space="preserve"> </w:t>
      </w:r>
      <w:r>
        <w:rPr>
          <w:sz w:val="28"/>
        </w:rPr>
        <w:t>ниями)</w:t>
      </w:r>
    </w:p>
    <w:p w14:paraId="3BE36DF5" w14:textId="374F93C7" w:rsidR="001F167D" w:rsidRPr="00F56CE3" w:rsidRDefault="00E44A9C">
      <w:pPr>
        <w:pStyle w:val="a3"/>
        <w:spacing w:line="276" w:lineRule="auto"/>
        <w:ind w:right="1128"/>
      </w:pPr>
      <w:r>
        <w:t>-Адаптированной основной общеобразовательной программы обучающихся с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 </w:t>
      </w:r>
      <w:r w:rsidR="005E72B2" w:rsidRPr="00F56CE3">
        <w:t xml:space="preserve">МОУ </w:t>
      </w:r>
      <w:r w:rsidR="00F56CE3" w:rsidRPr="00F56CE3">
        <w:t>«Щербининская О</w:t>
      </w:r>
      <w:r w:rsidR="005E72B2" w:rsidRPr="00F56CE3">
        <w:t xml:space="preserve">ОШ </w:t>
      </w:r>
      <w:r w:rsidRPr="00F56CE3">
        <w:t>(вариант</w:t>
      </w:r>
      <w:r w:rsidRPr="00F56CE3">
        <w:rPr>
          <w:spacing w:val="-4"/>
        </w:rPr>
        <w:t xml:space="preserve"> </w:t>
      </w:r>
      <w:r w:rsidRPr="00F56CE3">
        <w:t>1);</w:t>
      </w:r>
    </w:p>
    <w:p w14:paraId="33E1F495" w14:textId="77777777" w:rsidR="00F56CE3" w:rsidRDefault="00E44A9C" w:rsidP="00F56CE3">
      <w:pPr>
        <w:pStyle w:val="a3"/>
        <w:spacing w:line="320" w:lineRule="exact"/>
        <w:ind w:left="1300"/>
      </w:pPr>
      <w:r w:rsidRPr="00F56CE3">
        <w:t>-Устава</w:t>
      </w:r>
      <w:r w:rsidRPr="00F56CE3">
        <w:rPr>
          <w:spacing w:val="-1"/>
        </w:rPr>
        <w:t xml:space="preserve"> </w:t>
      </w:r>
      <w:r w:rsidR="005E72B2" w:rsidRPr="00F56CE3">
        <w:t xml:space="preserve"> МОУ </w:t>
      </w:r>
      <w:r w:rsidR="00F56CE3">
        <w:t xml:space="preserve">«Щербининская ООШ» </w:t>
      </w:r>
    </w:p>
    <w:p w14:paraId="18C307B2" w14:textId="48EC7F71" w:rsidR="001F167D" w:rsidRDefault="00E44A9C" w:rsidP="00F56CE3">
      <w:pPr>
        <w:pStyle w:val="a3"/>
        <w:spacing w:line="320" w:lineRule="exact"/>
        <w:ind w:left="1300"/>
      </w:pPr>
      <w:r>
        <w:t>Особенности организуемого в образовательной организации воспитательного</w:t>
      </w:r>
      <w:r>
        <w:rPr>
          <w:spacing w:val="1"/>
        </w:rPr>
        <w:t xml:space="preserve"> </w:t>
      </w:r>
      <w:r>
        <w:t>процесса»</w:t>
      </w:r>
    </w:p>
    <w:p w14:paraId="0D0AE41A" w14:textId="77777777" w:rsidR="001F167D" w:rsidRDefault="00E44A9C">
      <w:pPr>
        <w:pStyle w:val="a3"/>
        <w:spacing w:line="276" w:lineRule="auto"/>
        <w:ind w:right="1130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Законом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«Об</w:t>
      </w:r>
      <w:r>
        <w:rPr>
          <w:spacing w:val="-10"/>
        </w:rPr>
        <w:t xml:space="preserve"> </w:t>
      </w:r>
      <w:r>
        <w:t>образовании»</w:t>
      </w:r>
      <w:r>
        <w:rPr>
          <w:spacing w:val="-9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рассматривается как ориентированная на создание условий для развития и ду-</w:t>
      </w:r>
      <w:r>
        <w:rPr>
          <w:spacing w:val="1"/>
        </w:rPr>
        <w:t xml:space="preserve"> </w:t>
      </w:r>
      <w:r>
        <w:t>ховно-целостной ориентации обучающихся на основе общечеловеческих и оте-</w:t>
      </w:r>
      <w:r>
        <w:rPr>
          <w:spacing w:val="1"/>
        </w:rPr>
        <w:t xml:space="preserve"> </w:t>
      </w:r>
      <w:r>
        <w:t>чественных ценностей, оказание или помощи в жизненном самоопределении,</w:t>
      </w:r>
      <w:r>
        <w:rPr>
          <w:spacing w:val="1"/>
        </w:rPr>
        <w:t xml:space="preserve"> </w:t>
      </w:r>
      <w:r>
        <w:t>нравственном,</w:t>
      </w:r>
      <w:r>
        <w:rPr>
          <w:spacing w:val="-3"/>
        </w:rPr>
        <w:t xml:space="preserve"> </w:t>
      </w:r>
      <w:r>
        <w:t>гражданском и</w:t>
      </w:r>
      <w:r>
        <w:rPr>
          <w:spacing w:val="-4"/>
        </w:rPr>
        <w:t xml:space="preserve"> </w:t>
      </w:r>
      <w:r>
        <w:t>профессиональном становлении.</w:t>
      </w:r>
    </w:p>
    <w:p w14:paraId="75DD61E7" w14:textId="77777777" w:rsidR="001F167D" w:rsidRDefault="00E44A9C">
      <w:pPr>
        <w:pStyle w:val="a3"/>
        <w:spacing w:line="276" w:lineRule="auto"/>
        <w:ind w:right="1135"/>
      </w:pPr>
      <w:r>
        <w:t>Это</w:t>
      </w:r>
      <w:r>
        <w:rPr>
          <w:spacing w:val="-14"/>
        </w:rPr>
        <w:t xml:space="preserve"> </w:t>
      </w:r>
      <w:r>
        <w:t>особенно</w:t>
      </w:r>
      <w:r>
        <w:rPr>
          <w:spacing w:val="-13"/>
        </w:rPr>
        <w:t xml:space="preserve"> </w:t>
      </w:r>
      <w:r>
        <w:t>актуально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рассмотрении</w:t>
      </w:r>
      <w:r>
        <w:rPr>
          <w:spacing w:val="-13"/>
        </w:rPr>
        <w:t xml:space="preserve"> </w:t>
      </w:r>
      <w:r>
        <w:t>вопроса</w:t>
      </w:r>
      <w:r>
        <w:rPr>
          <w:spacing w:val="-16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воспитатель-</w:t>
      </w:r>
      <w:r>
        <w:rPr>
          <w:spacing w:val="-67"/>
        </w:rPr>
        <w:t xml:space="preserve"> </w:t>
      </w:r>
      <w:r>
        <w:t>ной работы с обучающимися с умственной отсталостью, так как для эффектив-</w:t>
      </w:r>
      <w:r>
        <w:rPr>
          <w:spacing w:val="1"/>
        </w:rPr>
        <w:t xml:space="preserve"> </w:t>
      </w:r>
      <w:r>
        <w:t>ной их реализации необходимы специальные технологии, методики воспита-</w:t>
      </w:r>
      <w:r>
        <w:rPr>
          <w:spacing w:val="1"/>
        </w:rPr>
        <w:t xml:space="preserve"> </w:t>
      </w:r>
      <w:r>
        <w:t>тельного воздействия.</w:t>
      </w:r>
    </w:p>
    <w:p w14:paraId="4901DE6B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7BE8051" w14:textId="77777777" w:rsidR="001F167D" w:rsidRDefault="00E44A9C">
      <w:pPr>
        <w:pStyle w:val="a3"/>
        <w:spacing w:before="74" w:line="276" w:lineRule="auto"/>
        <w:ind w:right="1132"/>
      </w:pPr>
      <w:r>
        <w:t>Воспитание – процесс взаимодействия педагогов и обучающихся по созданию</w:t>
      </w:r>
      <w:r>
        <w:rPr>
          <w:spacing w:val="1"/>
        </w:rPr>
        <w:t xml:space="preserve"> </w:t>
      </w:r>
      <w:r>
        <w:t>коррекционно - развивающей среды, которая и будет стимулировать деятель-</w:t>
      </w:r>
      <w:r>
        <w:rPr>
          <w:spacing w:val="1"/>
        </w:rPr>
        <w:t xml:space="preserve"> </w:t>
      </w:r>
      <w:r>
        <w:t>ность детей к освоению и усвоению социально-культурных ценностей общества</w:t>
      </w:r>
      <w:r>
        <w:rPr>
          <w:spacing w:val="-6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развитию</w:t>
      </w:r>
      <w:r>
        <w:rPr>
          <w:spacing w:val="-16"/>
        </w:rPr>
        <w:t xml:space="preserve"> </w:t>
      </w:r>
      <w:r>
        <w:t>механизмов</w:t>
      </w:r>
      <w:r>
        <w:rPr>
          <w:spacing w:val="-16"/>
        </w:rPr>
        <w:t xml:space="preserve"> </w:t>
      </w:r>
      <w:r>
        <w:t>продуктивной</w:t>
      </w:r>
      <w:r>
        <w:rPr>
          <w:spacing w:val="-15"/>
        </w:rPr>
        <w:t xml:space="preserve"> </w:t>
      </w:r>
      <w:r>
        <w:t>обработки</w:t>
      </w:r>
      <w:r>
        <w:rPr>
          <w:spacing w:val="-15"/>
        </w:rPr>
        <w:t xml:space="preserve"> </w:t>
      </w:r>
      <w:r>
        <w:t>информации,</w:t>
      </w:r>
      <w:r>
        <w:rPr>
          <w:spacing w:val="-16"/>
        </w:rPr>
        <w:t xml:space="preserve"> </w:t>
      </w:r>
      <w:r>
        <w:t>способствующих</w:t>
      </w:r>
      <w:r>
        <w:rPr>
          <w:spacing w:val="-68"/>
        </w:rPr>
        <w:t xml:space="preserve"> </w:t>
      </w:r>
      <w:r>
        <w:t>самоактуализации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реабилитации личности.</w:t>
      </w:r>
    </w:p>
    <w:p w14:paraId="124D8E47" w14:textId="77777777" w:rsidR="001F167D" w:rsidRDefault="00E44A9C">
      <w:pPr>
        <w:pStyle w:val="a3"/>
        <w:spacing w:before="2" w:line="276" w:lineRule="auto"/>
        <w:ind w:right="1115"/>
        <w:jc w:val="left"/>
      </w:pPr>
      <w:r>
        <w:t>В центре программы воспитания в соответствии с ФГОС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67"/>
        </w:rPr>
        <w:t xml:space="preserve"> </w:t>
      </w:r>
      <w:r>
        <w:t>находится</w:t>
      </w:r>
      <w:r>
        <w:rPr>
          <w:spacing w:val="16"/>
        </w:rPr>
        <w:t xml:space="preserve"> </w:t>
      </w:r>
      <w:r>
        <w:t>личностное</w:t>
      </w:r>
      <w:r>
        <w:rPr>
          <w:spacing w:val="20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обучающихся,</w:t>
      </w:r>
      <w:r>
        <w:rPr>
          <w:spacing w:val="16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них</w:t>
      </w:r>
      <w:r>
        <w:rPr>
          <w:spacing w:val="16"/>
        </w:rPr>
        <w:t xml:space="preserve"> </w:t>
      </w:r>
      <w:r>
        <w:t>доступных</w:t>
      </w:r>
      <w:r>
        <w:rPr>
          <w:spacing w:val="-67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понимания</w:t>
      </w:r>
      <w:r>
        <w:rPr>
          <w:spacing w:val="7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аспектах</w:t>
      </w:r>
      <w:r>
        <w:rPr>
          <w:spacing w:val="6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мира,</w:t>
      </w:r>
      <w:r>
        <w:rPr>
          <w:spacing w:val="6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обес-</w:t>
      </w:r>
      <w:r>
        <w:rPr>
          <w:spacing w:val="-67"/>
        </w:rPr>
        <w:t xml:space="preserve"> </w:t>
      </w:r>
      <w:r>
        <w:rPr>
          <w:spacing w:val="-1"/>
        </w:rPr>
        <w:t>печивает</w:t>
      </w:r>
      <w:r>
        <w:rPr>
          <w:spacing w:val="-15"/>
        </w:rPr>
        <w:t xml:space="preserve"> </w:t>
      </w:r>
      <w:r>
        <w:rPr>
          <w:spacing w:val="-1"/>
        </w:rPr>
        <w:t>овладение</w:t>
      </w:r>
      <w:r>
        <w:rPr>
          <w:spacing w:val="-15"/>
        </w:rPr>
        <w:t xml:space="preserve"> </w:t>
      </w:r>
      <w:r>
        <w:rPr>
          <w:spacing w:val="-1"/>
        </w:rPr>
        <w:t>комплексом</w:t>
      </w:r>
      <w:r>
        <w:rPr>
          <w:spacing w:val="-14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(жизненных)</w:t>
      </w:r>
      <w:r>
        <w:rPr>
          <w:spacing w:val="-14"/>
        </w:rPr>
        <w:t xml:space="preserve"> </w:t>
      </w:r>
      <w:r>
        <w:t>компетенций,</w:t>
      </w:r>
      <w:r>
        <w:rPr>
          <w:spacing w:val="-13"/>
        </w:rPr>
        <w:t xml:space="preserve"> </w:t>
      </w:r>
      <w:r>
        <w:t>необхо-</w:t>
      </w:r>
      <w:r>
        <w:rPr>
          <w:spacing w:val="-67"/>
        </w:rPr>
        <w:t xml:space="preserve"> </w:t>
      </w:r>
      <w:r>
        <w:t>димых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достижения</w:t>
      </w:r>
      <w:r>
        <w:rPr>
          <w:spacing w:val="43"/>
        </w:rPr>
        <w:t xml:space="preserve"> </w:t>
      </w:r>
      <w:r>
        <w:t>основной</w:t>
      </w:r>
      <w:r>
        <w:rPr>
          <w:spacing w:val="44"/>
        </w:rPr>
        <w:t xml:space="preserve"> </w:t>
      </w:r>
      <w:r>
        <w:t>цели</w:t>
      </w:r>
      <w:r>
        <w:rPr>
          <w:spacing w:val="43"/>
        </w:rPr>
        <w:t xml:space="preserve"> </w:t>
      </w:r>
      <w:r>
        <w:t>современного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введения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умственной</w:t>
      </w:r>
      <w:r>
        <w:rPr>
          <w:spacing w:val="20"/>
        </w:rPr>
        <w:t xml:space="preserve"> </w:t>
      </w:r>
      <w:r>
        <w:t>отсталостью</w:t>
      </w:r>
      <w:r>
        <w:rPr>
          <w:spacing w:val="22"/>
        </w:rPr>
        <w:t xml:space="preserve"> </w:t>
      </w:r>
      <w:r>
        <w:t>(интеллектуальными</w:t>
      </w:r>
      <w:r>
        <w:rPr>
          <w:spacing w:val="22"/>
        </w:rPr>
        <w:t xml:space="preserve"> </w:t>
      </w:r>
      <w:r>
        <w:t>нарушениями)</w:t>
      </w:r>
      <w:r>
        <w:rPr>
          <w:spacing w:val="2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культуру,</w:t>
      </w:r>
      <w:r>
        <w:rPr>
          <w:spacing w:val="-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ими социокультурным опытом.</w:t>
      </w:r>
    </w:p>
    <w:p w14:paraId="4457EE05" w14:textId="77777777" w:rsidR="001F167D" w:rsidRDefault="00E44A9C">
      <w:pPr>
        <w:pStyle w:val="a3"/>
        <w:spacing w:line="276" w:lineRule="auto"/>
        <w:ind w:right="1130"/>
      </w:pPr>
      <w:r>
        <w:t>Принципы и подходы к формированию адаптированной основной об-щеобразо-</w:t>
      </w:r>
      <w:r>
        <w:rPr>
          <w:spacing w:val="-67"/>
        </w:rPr>
        <w:t xml:space="preserve"> </w:t>
      </w:r>
      <w:r>
        <w:t>вательной программы образования обучающихся с легкой умствен-ной отстало-</w:t>
      </w:r>
      <w:r>
        <w:rPr>
          <w:spacing w:val="-67"/>
        </w:rPr>
        <w:t xml:space="preserve"> </w:t>
      </w:r>
      <w:r>
        <w:t>стью</w:t>
      </w:r>
      <w:r>
        <w:rPr>
          <w:spacing w:val="-2"/>
        </w:rPr>
        <w:t xml:space="preserve"> </w:t>
      </w:r>
      <w:r>
        <w:t>(интеллектуальными нарушениями)</w:t>
      </w:r>
    </w:p>
    <w:p w14:paraId="7C530071" w14:textId="77777777" w:rsidR="001F167D" w:rsidRDefault="00E44A9C">
      <w:pPr>
        <w:pStyle w:val="a3"/>
        <w:spacing w:before="1" w:line="276" w:lineRule="auto"/>
        <w:ind w:right="1131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основу</w:t>
      </w:r>
      <w:r>
        <w:rPr>
          <w:spacing w:val="-17"/>
        </w:rPr>
        <w:t xml:space="preserve"> </w:t>
      </w:r>
      <w:r>
        <w:rPr>
          <w:spacing w:val="-1"/>
        </w:rPr>
        <w:t>разработки</w:t>
      </w:r>
      <w:r>
        <w:rPr>
          <w:spacing w:val="-12"/>
        </w:rPr>
        <w:t xml:space="preserve"> </w:t>
      </w:r>
      <w:r>
        <w:t>АООП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отсталостью</w:t>
      </w:r>
      <w:r>
        <w:rPr>
          <w:spacing w:val="-14"/>
        </w:rPr>
        <w:t xml:space="preserve"> </w:t>
      </w:r>
      <w:r>
        <w:t>(интел-</w:t>
      </w:r>
      <w:r>
        <w:rPr>
          <w:spacing w:val="-67"/>
        </w:rPr>
        <w:t xml:space="preserve"> </w:t>
      </w:r>
      <w:r>
        <w:t>лектуальными нарушениями) заложены дифференцированный и деятельност-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подходы.</w:t>
      </w:r>
    </w:p>
    <w:p w14:paraId="1744EBF6" w14:textId="77777777" w:rsidR="001F167D" w:rsidRDefault="00E44A9C">
      <w:pPr>
        <w:pStyle w:val="a3"/>
        <w:spacing w:line="276" w:lineRule="auto"/>
        <w:ind w:right="1130"/>
      </w:pPr>
      <w:r>
        <w:t>Дифференцированный подход к построению АООП ОО для обучающихся с ум-</w:t>
      </w:r>
      <w:r>
        <w:rPr>
          <w:spacing w:val="-67"/>
        </w:rPr>
        <w:t xml:space="preserve"> </w:t>
      </w:r>
      <w:r>
        <w:t>ственной</w:t>
      </w:r>
      <w:r>
        <w:rPr>
          <w:spacing w:val="-8"/>
        </w:rPr>
        <w:t xml:space="preserve"> </w:t>
      </w:r>
      <w:r>
        <w:t>отсталостью</w:t>
      </w:r>
      <w:r>
        <w:rPr>
          <w:spacing w:val="-9"/>
        </w:rPr>
        <w:t xml:space="preserve"> </w:t>
      </w:r>
      <w:r>
        <w:t>(интеллектуальными</w:t>
      </w:r>
      <w:r>
        <w:rPr>
          <w:spacing w:val="-8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учет</w:t>
      </w:r>
      <w:r>
        <w:rPr>
          <w:spacing w:val="-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особых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потребностей,</w:t>
      </w:r>
      <w:r>
        <w:rPr>
          <w:spacing w:val="-11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проявляются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неоднородности</w:t>
      </w:r>
      <w:r>
        <w:rPr>
          <w:spacing w:val="-68"/>
        </w:rPr>
        <w:t xml:space="preserve"> </w:t>
      </w:r>
      <w:r>
        <w:t>возможностей освоения содержания образования. Это обусловливает необходи-</w:t>
      </w:r>
      <w:r>
        <w:rPr>
          <w:spacing w:val="-67"/>
        </w:rPr>
        <w:t xml:space="preserve"> </w:t>
      </w:r>
      <w:r>
        <w:t>мость создания разных вариантов образовательной программы, в том числе и на</w:t>
      </w:r>
      <w:r>
        <w:rPr>
          <w:spacing w:val="-6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14:paraId="4A1CE80D" w14:textId="77777777" w:rsidR="001F167D" w:rsidRDefault="00E44A9C">
      <w:pPr>
        <w:pStyle w:val="a3"/>
        <w:spacing w:line="276" w:lineRule="auto"/>
        <w:ind w:right="1135"/>
      </w:pPr>
      <w:r>
        <w:t>Применение дифференцированного подхода к созданию образовательных про-</w:t>
      </w:r>
      <w:r>
        <w:rPr>
          <w:spacing w:val="1"/>
        </w:rPr>
        <w:t xml:space="preserve"> </w:t>
      </w:r>
      <w:r>
        <w:rPr>
          <w:spacing w:val="-1"/>
        </w:rPr>
        <w:t>грамм</w:t>
      </w:r>
      <w:r>
        <w:rPr>
          <w:spacing w:val="-15"/>
        </w:rPr>
        <w:t xml:space="preserve"> </w:t>
      </w:r>
      <w:r>
        <w:rPr>
          <w:spacing w:val="-1"/>
        </w:rPr>
        <w:t>обеспечивает</w:t>
      </w:r>
      <w:r>
        <w:rPr>
          <w:spacing w:val="-17"/>
        </w:rPr>
        <w:t xml:space="preserve"> </w:t>
      </w:r>
      <w:r>
        <w:rPr>
          <w:spacing w:val="-1"/>
        </w:rPr>
        <w:t>разнообразие</w:t>
      </w:r>
      <w:r>
        <w:rPr>
          <w:spacing w:val="-12"/>
        </w:rPr>
        <w:t xml:space="preserve"> </w:t>
      </w:r>
      <w:r>
        <w:t>содержания,</w:t>
      </w:r>
      <w:r>
        <w:rPr>
          <w:spacing w:val="-14"/>
        </w:rPr>
        <w:t xml:space="preserve"> </w:t>
      </w:r>
      <w:r>
        <w:t>предоставляя</w:t>
      </w:r>
      <w:r>
        <w:rPr>
          <w:spacing w:val="-11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ум-</w:t>
      </w:r>
      <w:r>
        <w:rPr>
          <w:spacing w:val="-67"/>
        </w:rPr>
        <w:t xml:space="preserve"> </w:t>
      </w:r>
      <w:r>
        <w:t>ственной отсталостью (интеллектуальными нарушениями) возможность реали-</w:t>
      </w:r>
      <w:r>
        <w:rPr>
          <w:spacing w:val="1"/>
        </w:rPr>
        <w:t xml:space="preserve"> </w:t>
      </w:r>
      <w:r>
        <w:t>зовать</w:t>
      </w:r>
      <w:r>
        <w:rPr>
          <w:spacing w:val="-2"/>
        </w:rPr>
        <w:t xml:space="preserve"> </w:t>
      </w:r>
      <w:r>
        <w:t>индивидуальный потенциал</w:t>
      </w:r>
      <w:r>
        <w:rPr>
          <w:spacing w:val="-2"/>
        </w:rPr>
        <w:t xml:space="preserve"> </w:t>
      </w:r>
      <w:r>
        <w:t>развития.</w:t>
      </w:r>
    </w:p>
    <w:p w14:paraId="51FF1097" w14:textId="77777777" w:rsidR="001F167D" w:rsidRDefault="00E44A9C">
      <w:pPr>
        <w:pStyle w:val="a3"/>
        <w:spacing w:before="1" w:line="276" w:lineRule="auto"/>
        <w:ind w:right="1137"/>
      </w:pP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отече-</w:t>
      </w:r>
      <w:r>
        <w:rPr>
          <w:spacing w:val="1"/>
        </w:rPr>
        <w:t xml:space="preserve"> </w:t>
      </w:r>
      <w:r>
        <w:t>ственной психологической науки, раскрывающих основные закономерности и</w:t>
      </w:r>
      <w:r>
        <w:rPr>
          <w:spacing w:val="1"/>
        </w:rPr>
        <w:t xml:space="preserve"> </w:t>
      </w:r>
      <w:r>
        <w:t>структуру образования с учетом специфики развития личности обучающегося с</w:t>
      </w:r>
      <w:r>
        <w:rPr>
          <w:spacing w:val="-6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14:paraId="412C50D7" w14:textId="77777777" w:rsidR="001F167D" w:rsidRDefault="00E44A9C">
      <w:pPr>
        <w:pStyle w:val="a3"/>
        <w:spacing w:line="276" w:lineRule="auto"/>
        <w:ind w:right="1137"/>
      </w:pPr>
      <w:r>
        <w:rPr>
          <w:spacing w:val="-1"/>
        </w:rPr>
        <w:t>Деятельностный</w:t>
      </w:r>
      <w:r>
        <w:rPr>
          <w:spacing w:val="-14"/>
        </w:rPr>
        <w:t xml:space="preserve"> </w:t>
      </w:r>
      <w:r>
        <w:t>подход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образовании</w:t>
      </w:r>
      <w:r>
        <w:rPr>
          <w:spacing w:val="-16"/>
        </w:rPr>
        <w:t xml:space="preserve"> </w:t>
      </w:r>
      <w:r>
        <w:t>строится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признании</w:t>
      </w:r>
      <w:r>
        <w:rPr>
          <w:spacing w:val="-14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rPr>
          <w:spacing w:val="-1"/>
        </w:rPr>
        <w:t>личности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умственной</w:t>
      </w:r>
      <w:r>
        <w:rPr>
          <w:spacing w:val="-17"/>
        </w:rPr>
        <w:t xml:space="preserve"> </w:t>
      </w:r>
      <w:r>
        <w:t>отсталостью</w:t>
      </w:r>
      <w:r>
        <w:rPr>
          <w:spacing w:val="-15"/>
        </w:rPr>
        <w:t xml:space="preserve"> </w:t>
      </w:r>
      <w:r>
        <w:t>(интеллектуальными</w:t>
      </w:r>
      <w:r>
        <w:rPr>
          <w:spacing w:val="-14"/>
        </w:rPr>
        <w:t xml:space="preserve"> </w:t>
      </w:r>
      <w:r>
        <w:t>наруше-</w:t>
      </w:r>
      <w:r>
        <w:rPr>
          <w:spacing w:val="-68"/>
        </w:rPr>
        <w:t xml:space="preserve"> </w:t>
      </w:r>
      <w:r>
        <w:t>ниями)</w:t>
      </w:r>
      <w:r>
        <w:rPr>
          <w:spacing w:val="-14"/>
        </w:rPr>
        <w:t xml:space="preserve"> </w:t>
      </w:r>
      <w:r>
        <w:t>школьного</w:t>
      </w:r>
      <w:r>
        <w:rPr>
          <w:spacing w:val="-13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определяется</w:t>
      </w:r>
      <w:r>
        <w:rPr>
          <w:spacing w:val="-14"/>
        </w:rPr>
        <w:t xml:space="preserve"> </w:t>
      </w:r>
      <w:r>
        <w:t>характером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доступной</w:t>
      </w:r>
      <w:r>
        <w:rPr>
          <w:spacing w:val="-15"/>
        </w:rPr>
        <w:t xml:space="preserve"> </w:t>
      </w:r>
      <w:r>
        <w:t>им</w:t>
      </w:r>
      <w:r>
        <w:rPr>
          <w:spacing w:val="-6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(предметно-практической</w:t>
      </w:r>
      <w:r>
        <w:rPr>
          <w:spacing w:val="-2"/>
        </w:rPr>
        <w:t xml:space="preserve"> </w:t>
      </w:r>
      <w:r>
        <w:t>и учебной).</w:t>
      </w:r>
    </w:p>
    <w:p w14:paraId="5C2615BB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C1C87AB" w14:textId="77777777" w:rsidR="001F167D" w:rsidRDefault="00E44A9C">
      <w:pPr>
        <w:pStyle w:val="a3"/>
        <w:spacing w:before="74" w:line="276" w:lineRule="auto"/>
        <w:ind w:right="1130"/>
      </w:pPr>
      <w:r>
        <w:t>Основным средством реализации деятельностного подхода в образовании явля-</w:t>
      </w:r>
      <w:r>
        <w:rPr>
          <w:spacing w:val="1"/>
        </w:rPr>
        <w:t xml:space="preserve"> </w:t>
      </w:r>
      <w:r>
        <w:t>ется обучение как процесс организации познавательной и предметно-практиче-</w:t>
      </w:r>
      <w:r>
        <w:rPr>
          <w:spacing w:val="1"/>
        </w:rPr>
        <w:t xml:space="preserve"> </w:t>
      </w:r>
      <w:r>
        <w:t>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обеспечивающий</w:t>
      </w:r>
      <w:r>
        <w:rPr>
          <w:spacing w:val="-8"/>
        </w:rPr>
        <w:t xml:space="preserve"> </w:t>
      </w:r>
      <w:r>
        <w:t>овладение</w:t>
      </w:r>
      <w:r>
        <w:rPr>
          <w:spacing w:val="-9"/>
        </w:rPr>
        <w:t xml:space="preserve"> </w:t>
      </w:r>
      <w:r>
        <w:t>ими</w:t>
      </w:r>
      <w:r>
        <w:rPr>
          <w:spacing w:val="-9"/>
        </w:rPr>
        <w:t xml:space="preserve"> </w:t>
      </w:r>
      <w:r>
        <w:t>содержанием</w:t>
      </w:r>
      <w:r>
        <w:rPr>
          <w:spacing w:val="-68"/>
        </w:rPr>
        <w:t xml:space="preserve"> </w:t>
      </w:r>
      <w:r>
        <w:t>образования.</w:t>
      </w:r>
    </w:p>
    <w:p w14:paraId="2D8D71B4" w14:textId="77777777" w:rsidR="001F167D" w:rsidRDefault="00E44A9C">
      <w:pPr>
        <w:pStyle w:val="a3"/>
        <w:spacing w:before="3" w:line="276" w:lineRule="auto"/>
        <w:ind w:right="1135"/>
      </w:pPr>
      <w:r>
        <w:t>В</w:t>
      </w:r>
      <w:r>
        <w:rPr>
          <w:spacing w:val="-15"/>
        </w:rPr>
        <w:t xml:space="preserve"> </w:t>
      </w:r>
      <w:r>
        <w:t>контексте</w:t>
      </w:r>
      <w:r>
        <w:rPr>
          <w:spacing w:val="-15"/>
        </w:rPr>
        <w:t xml:space="preserve"> </w:t>
      </w:r>
      <w:r>
        <w:t>разработки</w:t>
      </w:r>
      <w:r>
        <w:rPr>
          <w:spacing w:val="-14"/>
        </w:rPr>
        <w:t xml:space="preserve"> </w:t>
      </w:r>
      <w:r>
        <w:t>АООП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умствен-</w:t>
      </w:r>
      <w:r>
        <w:rPr>
          <w:spacing w:val="-68"/>
        </w:rPr>
        <w:t xml:space="preserve"> </w:t>
      </w:r>
      <w:r>
        <w:t>ной отсталостью (интеллектуальными нарушениями) реализация деятельност-</w:t>
      </w:r>
      <w:r>
        <w:rPr>
          <w:spacing w:val="1"/>
        </w:rPr>
        <w:t xml:space="preserve"> </w:t>
      </w:r>
      <w:r>
        <w:t>ного подхода обеспечивает:</w:t>
      </w:r>
    </w:p>
    <w:p w14:paraId="264FE447" w14:textId="77777777" w:rsidR="001F167D" w:rsidRDefault="00E44A9C">
      <w:pPr>
        <w:pStyle w:val="a4"/>
        <w:numPr>
          <w:ilvl w:val="0"/>
          <w:numId w:val="73"/>
        </w:numPr>
        <w:tabs>
          <w:tab w:val="left" w:pos="1011"/>
        </w:tabs>
        <w:spacing w:line="278" w:lineRule="auto"/>
        <w:ind w:right="1143" w:firstLine="0"/>
        <w:rPr>
          <w:sz w:val="28"/>
        </w:rPr>
      </w:pPr>
      <w:r>
        <w:rPr>
          <w:sz w:val="28"/>
        </w:rPr>
        <w:t>придание результатам образования социально и личностно значимого харак-</w:t>
      </w:r>
      <w:r>
        <w:rPr>
          <w:spacing w:val="1"/>
          <w:sz w:val="28"/>
        </w:rPr>
        <w:t xml:space="preserve"> </w:t>
      </w:r>
      <w:r>
        <w:rPr>
          <w:sz w:val="28"/>
        </w:rPr>
        <w:t>тера;</w:t>
      </w:r>
    </w:p>
    <w:p w14:paraId="61F5421F" w14:textId="77777777" w:rsidR="001F167D" w:rsidRDefault="00E44A9C">
      <w:pPr>
        <w:pStyle w:val="a4"/>
        <w:numPr>
          <w:ilvl w:val="0"/>
          <w:numId w:val="73"/>
        </w:numPr>
        <w:tabs>
          <w:tab w:val="left" w:pos="965"/>
        </w:tabs>
        <w:spacing w:line="276" w:lineRule="auto"/>
        <w:ind w:right="1129" w:firstLine="0"/>
        <w:rPr>
          <w:sz w:val="28"/>
        </w:rPr>
      </w:pPr>
      <w:r>
        <w:rPr>
          <w:sz w:val="28"/>
        </w:rPr>
        <w:t>прочное</w:t>
      </w:r>
      <w:r>
        <w:rPr>
          <w:spacing w:val="-14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3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дея-тельности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областях;</w:t>
      </w:r>
    </w:p>
    <w:p w14:paraId="18F6804C" w14:textId="77777777" w:rsidR="001F167D" w:rsidRDefault="00E44A9C">
      <w:pPr>
        <w:pStyle w:val="a3"/>
        <w:spacing w:line="276" w:lineRule="auto"/>
        <w:ind w:right="1137"/>
      </w:pPr>
      <w:r>
        <w:t>-существенное повышение мотивации и интереса к учению, приобретению но-</w:t>
      </w:r>
      <w:r>
        <w:rPr>
          <w:spacing w:val="1"/>
        </w:rPr>
        <w:t xml:space="preserve"> </w:t>
      </w:r>
      <w:r>
        <w:t>вого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поведения;</w:t>
      </w:r>
    </w:p>
    <w:p w14:paraId="43A49FB4" w14:textId="77777777" w:rsidR="001F167D" w:rsidRDefault="00E44A9C">
      <w:pPr>
        <w:pStyle w:val="a3"/>
        <w:spacing w:line="276" w:lineRule="auto"/>
        <w:ind w:right="1129"/>
      </w:pPr>
      <w:r>
        <w:t>-обеспечение условий для общекультурного и личностного развития на основе</w:t>
      </w:r>
      <w:r>
        <w:rPr>
          <w:spacing w:val="1"/>
        </w:rPr>
        <w:t xml:space="preserve"> </w:t>
      </w:r>
      <w:r>
        <w:t>формирования базовых учебных действий, которые обеспечивают не толь-ко</w:t>
      </w:r>
      <w:r>
        <w:rPr>
          <w:spacing w:val="1"/>
        </w:rPr>
        <w:t xml:space="preserve"> </w:t>
      </w:r>
      <w:r>
        <w:t>успешное усвоение некоторых элементов системы научных знаний, умений и</w:t>
      </w:r>
      <w:r>
        <w:rPr>
          <w:spacing w:val="1"/>
        </w:rPr>
        <w:t xml:space="preserve"> </w:t>
      </w:r>
      <w:r>
        <w:t>навыков (академических результатов), но и прежде всего жизненной компетен-</w:t>
      </w:r>
      <w:r>
        <w:rPr>
          <w:spacing w:val="1"/>
        </w:rPr>
        <w:t xml:space="preserve"> </w:t>
      </w:r>
      <w:r>
        <w:t>ции,</w:t>
      </w:r>
      <w:r>
        <w:rPr>
          <w:spacing w:val="-2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успешности.</w:t>
      </w:r>
    </w:p>
    <w:p w14:paraId="1D8F89CB" w14:textId="77777777" w:rsidR="001F167D" w:rsidRDefault="00E44A9C">
      <w:pPr>
        <w:pStyle w:val="a3"/>
        <w:spacing w:line="276" w:lineRule="auto"/>
        <w:ind w:right="1115"/>
        <w:jc w:val="left"/>
      </w:pPr>
      <w:r>
        <w:t>В</w:t>
      </w:r>
      <w:r>
        <w:rPr>
          <w:spacing w:val="9"/>
        </w:rPr>
        <w:t xml:space="preserve"> </w:t>
      </w:r>
      <w:r>
        <w:t>основу</w:t>
      </w:r>
      <w:r>
        <w:rPr>
          <w:spacing w:val="5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АООП</w:t>
      </w:r>
      <w:r>
        <w:rPr>
          <w:spacing w:val="11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умственной</w:t>
      </w:r>
      <w:r>
        <w:rPr>
          <w:spacing w:val="9"/>
        </w:rPr>
        <w:t xml:space="preserve"> </w:t>
      </w:r>
      <w:r>
        <w:t>отста-</w:t>
      </w:r>
      <w:r>
        <w:rPr>
          <w:spacing w:val="-67"/>
        </w:rPr>
        <w:t xml:space="preserve"> </w:t>
      </w:r>
      <w:r>
        <w:t>лостью (интеллектуальными нарушениями) положены следующие принципы: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работы, используемые</w:t>
      </w:r>
      <w:r>
        <w:rPr>
          <w:spacing w:val="-1"/>
        </w:rPr>
        <w:t xml:space="preserve"> </w:t>
      </w:r>
      <w:r>
        <w:t>в учреждении</w:t>
      </w:r>
    </w:p>
    <w:p w14:paraId="26A5FC93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line="276" w:lineRule="auto"/>
        <w:ind w:right="1131" w:firstLine="0"/>
        <w:rPr>
          <w:sz w:val="28"/>
        </w:rPr>
      </w:pPr>
      <w:r>
        <w:rPr>
          <w:sz w:val="28"/>
        </w:rPr>
        <w:t>культура взаимного уважения, неукоснительное соблюдение прав всех участ-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ников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воспитательной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работы,</w:t>
      </w:r>
      <w:r>
        <w:rPr>
          <w:spacing w:val="-18"/>
          <w:sz w:val="28"/>
        </w:rPr>
        <w:t xml:space="preserve"> </w:t>
      </w:r>
      <w:r>
        <w:rPr>
          <w:sz w:val="28"/>
        </w:rPr>
        <w:t>прав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ОВЗ</w:t>
      </w:r>
      <w:r>
        <w:rPr>
          <w:spacing w:val="-67"/>
          <w:sz w:val="28"/>
        </w:rPr>
        <w:t xml:space="preserve"> </w:t>
      </w:r>
      <w:r>
        <w:rPr>
          <w:sz w:val="28"/>
        </w:rPr>
        <w:t>и инвалидностью, самого обучающегося, педагогических работников, соблюде-</w:t>
      </w:r>
      <w:r>
        <w:rPr>
          <w:spacing w:val="1"/>
          <w:sz w:val="28"/>
        </w:rPr>
        <w:t xml:space="preserve"> 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14:paraId="48D76659" w14:textId="77777777" w:rsidR="001F167D" w:rsidRDefault="00E44A9C">
      <w:pPr>
        <w:pStyle w:val="a3"/>
        <w:spacing w:line="276" w:lineRule="auto"/>
        <w:ind w:right="1136" w:firstLine="139"/>
      </w:pPr>
      <w:r>
        <w:t>-ориентир на создание в образовательной организации психологически ком-</w:t>
      </w:r>
      <w:r>
        <w:rPr>
          <w:spacing w:val="1"/>
        </w:rPr>
        <w:t xml:space="preserve"> </w:t>
      </w:r>
      <w:r>
        <w:t>фортной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взрослого,</w:t>
      </w:r>
      <w:r>
        <w:rPr>
          <w:spacing w:val="-13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невозможно</w:t>
      </w:r>
      <w:r>
        <w:rPr>
          <w:spacing w:val="-68"/>
        </w:rPr>
        <w:t xml:space="preserve"> </w:t>
      </w:r>
      <w:r>
        <w:t>конструктивное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работников;</w:t>
      </w:r>
    </w:p>
    <w:p w14:paraId="0A7E4119" w14:textId="77777777" w:rsidR="001F167D" w:rsidRDefault="00E44A9C">
      <w:pPr>
        <w:pStyle w:val="a4"/>
        <w:numPr>
          <w:ilvl w:val="0"/>
          <w:numId w:val="73"/>
        </w:numPr>
        <w:tabs>
          <w:tab w:val="left" w:pos="994"/>
        </w:tabs>
        <w:spacing w:line="276" w:lineRule="auto"/>
        <w:ind w:right="1138" w:firstLine="0"/>
        <w:rPr>
          <w:sz w:val="28"/>
        </w:rPr>
      </w:pPr>
      <w:r>
        <w:rPr>
          <w:sz w:val="28"/>
        </w:rPr>
        <w:t>здоровьесбережение как ключевой принцип воспитательной работы,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 укрепление ценности здоровья, здорового образа жизни; понимание ребенком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-5"/>
          <w:sz w:val="28"/>
        </w:rPr>
        <w:t xml:space="preserve"> </w:t>
      </w:r>
      <w:r>
        <w:rPr>
          <w:sz w:val="28"/>
        </w:rPr>
        <w:t>обходиться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ограничениями;</w:t>
      </w:r>
    </w:p>
    <w:p w14:paraId="28940A9D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line="276" w:lineRule="auto"/>
        <w:ind w:right="1134" w:firstLine="0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образова-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тельной организации детско-взрослых общностей, которые бы объединяли обу-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-13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-68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другу;</w:t>
      </w:r>
    </w:p>
    <w:p w14:paraId="5267FB28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line="276" w:lineRule="auto"/>
        <w:ind w:right="1134" w:firstLine="0"/>
        <w:rPr>
          <w:sz w:val="28"/>
        </w:rPr>
      </w:pPr>
      <w:r>
        <w:rPr>
          <w:sz w:val="28"/>
        </w:rPr>
        <w:t>организация основных совместных дел, образовательных событий, мероприя-</w:t>
      </w:r>
      <w:r>
        <w:rPr>
          <w:spacing w:val="1"/>
          <w:sz w:val="28"/>
        </w:rPr>
        <w:t xml:space="preserve"> </w:t>
      </w:r>
      <w:r>
        <w:rPr>
          <w:sz w:val="28"/>
        </w:rPr>
        <w:t>тий,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0"/>
          <w:sz w:val="28"/>
        </w:rPr>
        <w:t xml:space="preserve"> </w:t>
      </w:r>
      <w:r>
        <w:rPr>
          <w:sz w:val="28"/>
        </w:rPr>
        <w:t>сов-</w:t>
      </w:r>
      <w:r>
        <w:rPr>
          <w:spacing w:val="-68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заботы;</w:t>
      </w:r>
    </w:p>
    <w:p w14:paraId="7A1B0A5D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A699402" w14:textId="77777777" w:rsidR="001F167D" w:rsidRDefault="00E44A9C">
      <w:pPr>
        <w:pStyle w:val="a3"/>
        <w:spacing w:before="74" w:line="276" w:lineRule="auto"/>
        <w:ind w:right="1129"/>
      </w:pPr>
      <w:r>
        <w:t>-последовательное</w:t>
      </w:r>
      <w:r>
        <w:rPr>
          <w:spacing w:val="-14"/>
        </w:rPr>
        <w:t xml:space="preserve"> </w:t>
      </w:r>
      <w:r>
        <w:t>дозированное</w:t>
      </w:r>
      <w:r>
        <w:rPr>
          <w:spacing w:val="-12"/>
        </w:rPr>
        <w:t xml:space="preserve"> </w:t>
      </w:r>
      <w:r>
        <w:t>вовлечение</w:t>
      </w:r>
      <w:r>
        <w:rPr>
          <w:spacing w:val="-12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обучающегося,</w:t>
      </w:r>
      <w:r>
        <w:rPr>
          <w:spacing w:val="-12"/>
        </w:rPr>
        <w:t xml:space="preserve"> </w:t>
      </w:r>
      <w:r>
        <w:t>включая</w:t>
      </w:r>
      <w:r>
        <w:rPr>
          <w:spacing w:val="-14"/>
        </w:rPr>
        <w:t xml:space="preserve"> </w:t>
      </w:r>
      <w:r>
        <w:t>бра-</w:t>
      </w:r>
      <w:r>
        <w:rPr>
          <w:spacing w:val="-67"/>
        </w:rPr>
        <w:t xml:space="preserve"> </w:t>
      </w:r>
      <w:r>
        <w:rPr>
          <w:spacing w:val="-1"/>
        </w:rPr>
        <w:t>тьев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сестер,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систему</w:t>
      </w:r>
      <w:r>
        <w:rPr>
          <w:spacing w:val="-21"/>
        </w:rPr>
        <w:t xml:space="preserve"> </w:t>
      </w:r>
      <w:r>
        <w:t>ценностно</w:t>
      </w:r>
      <w:r>
        <w:rPr>
          <w:spacing w:val="-19"/>
        </w:rPr>
        <w:t xml:space="preserve"> </w:t>
      </w:r>
      <w:r>
        <w:t>окрашенных,</w:t>
      </w:r>
      <w:r>
        <w:rPr>
          <w:spacing w:val="-18"/>
        </w:rPr>
        <w:t xml:space="preserve"> </w:t>
      </w:r>
      <w:r>
        <w:t>личностно</w:t>
      </w:r>
      <w:r>
        <w:rPr>
          <w:spacing w:val="-19"/>
        </w:rPr>
        <w:t xml:space="preserve"> </w:t>
      </w:r>
      <w:r>
        <w:t>значимых</w:t>
      </w:r>
      <w:r>
        <w:rPr>
          <w:spacing w:val="-19"/>
        </w:rPr>
        <w:t xml:space="preserve"> </w:t>
      </w:r>
      <w:r>
        <w:t>общих</w:t>
      </w:r>
      <w:r>
        <w:rPr>
          <w:spacing w:val="-17"/>
        </w:rPr>
        <w:t xml:space="preserve"> </w:t>
      </w:r>
      <w:r>
        <w:t>дел,</w:t>
      </w:r>
      <w:r>
        <w:rPr>
          <w:spacing w:val="-68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мероприятий;</w:t>
      </w:r>
    </w:p>
    <w:p w14:paraId="3F60053E" w14:textId="77777777" w:rsidR="001F167D" w:rsidRDefault="00E44A9C">
      <w:pPr>
        <w:pStyle w:val="a4"/>
        <w:numPr>
          <w:ilvl w:val="0"/>
          <w:numId w:val="73"/>
        </w:numPr>
        <w:tabs>
          <w:tab w:val="left" w:pos="1008"/>
        </w:tabs>
        <w:spacing w:before="1" w:line="278" w:lineRule="auto"/>
        <w:ind w:right="1140" w:firstLine="0"/>
        <w:rPr>
          <w:sz w:val="28"/>
        </w:rPr>
      </w:pPr>
      <w:r>
        <w:rPr>
          <w:sz w:val="28"/>
        </w:rPr>
        <w:t>системность, целесообразность и нешаблонность воспитательной работы 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ее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реализации;</w:t>
      </w:r>
    </w:p>
    <w:p w14:paraId="61B5E061" w14:textId="77777777" w:rsidR="001F167D" w:rsidRDefault="00E44A9C">
      <w:pPr>
        <w:pStyle w:val="a4"/>
        <w:numPr>
          <w:ilvl w:val="0"/>
          <w:numId w:val="73"/>
        </w:numPr>
        <w:tabs>
          <w:tab w:val="left" w:pos="963"/>
        </w:tabs>
        <w:spacing w:line="276" w:lineRule="auto"/>
        <w:ind w:right="1132" w:firstLine="0"/>
        <w:rPr>
          <w:sz w:val="28"/>
        </w:rPr>
      </w:pPr>
      <w:r>
        <w:rPr>
          <w:spacing w:val="-1"/>
          <w:sz w:val="28"/>
        </w:rPr>
        <w:t>поддержка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максимально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5"/>
          <w:sz w:val="28"/>
        </w:rPr>
        <w:t xml:space="preserve"> </w:t>
      </w:r>
      <w:r>
        <w:rPr>
          <w:sz w:val="28"/>
        </w:rPr>
        <w:t>опираться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умения;</w:t>
      </w:r>
      <w:r>
        <w:rPr>
          <w:spacing w:val="-6"/>
          <w:sz w:val="28"/>
        </w:rPr>
        <w:t xml:space="preserve"> </w:t>
      </w:r>
      <w:r>
        <w:rPr>
          <w:sz w:val="28"/>
        </w:rPr>
        <w:t>бытовая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со-</w:t>
      </w:r>
      <w:r>
        <w:rPr>
          <w:spacing w:val="-68"/>
          <w:sz w:val="28"/>
        </w:rPr>
        <w:t xml:space="preserve"> </w:t>
      </w:r>
      <w:r>
        <w:rPr>
          <w:sz w:val="28"/>
        </w:rPr>
        <w:t>циальная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возможностей).</w:t>
      </w:r>
    </w:p>
    <w:p w14:paraId="196DE6AC" w14:textId="77777777" w:rsidR="001F167D" w:rsidRDefault="00E44A9C">
      <w:pPr>
        <w:pStyle w:val="a3"/>
        <w:spacing w:line="276" w:lineRule="auto"/>
        <w:ind w:right="1130" w:firstLine="708"/>
      </w:pPr>
      <w:r>
        <w:t>Воспитательная</w:t>
      </w:r>
      <w:r>
        <w:rPr>
          <w:spacing w:val="-12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совокупность</w:t>
      </w:r>
      <w:r>
        <w:rPr>
          <w:spacing w:val="-13"/>
        </w:rPr>
        <w:t xml:space="preserve"> </w:t>
      </w:r>
      <w:r>
        <w:t>обстоятельств,</w:t>
      </w:r>
      <w:r>
        <w:rPr>
          <w:spacing w:val="-13"/>
        </w:rPr>
        <w:t xml:space="preserve"> </w:t>
      </w:r>
      <w:r>
        <w:t>многообразие</w:t>
      </w:r>
      <w:r>
        <w:rPr>
          <w:spacing w:val="-12"/>
        </w:rPr>
        <w:t xml:space="preserve"> </w:t>
      </w:r>
      <w:r>
        <w:t>че-</w:t>
      </w:r>
      <w:r>
        <w:rPr>
          <w:spacing w:val="-67"/>
        </w:rPr>
        <w:t xml:space="preserve"> </w:t>
      </w:r>
      <w:r>
        <w:t>ловеческих взаимоотношений и материальных объектов, несущие в себе воспи-</w:t>
      </w:r>
      <w:r>
        <w:rPr>
          <w:spacing w:val="1"/>
        </w:rPr>
        <w:t xml:space="preserve"> </w:t>
      </w:r>
      <w:r>
        <w:t>тательные функции, целенаправленно, организованно и систематически влияю-</w:t>
      </w:r>
      <w:r>
        <w:rPr>
          <w:spacing w:val="1"/>
        </w:rPr>
        <w:t xml:space="preserve"> </w:t>
      </w:r>
      <w:r>
        <w:t>щие на личностное развитие обучающихся. Структуру воспитательной среды</w:t>
      </w:r>
      <w:r>
        <w:rPr>
          <w:spacing w:val="1"/>
        </w:rPr>
        <w:t xml:space="preserve"> </w:t>
      </w:r>
      <w:r>
        <w:rPr>
          <w:spacing w:val="-1"/>
        </w:rPr>
        <w:t>Учреждения</w:t>
      </w:r>
      <w:r>
        <w:rPr>
          <w:spacing w:val="-17"/>
        </w:rPr>
        <w:t xml:space="preserve"> </w:t>
      </w:r>
      <w:r>
        <w:rPr>
          <w:spacing w:val="-1"/>
        </w:rPr>
        <w:t>следует</w:t>
      </w:r>
      <w:r>
        <w:rPr>
          <w:spacing w:val="-14"/>
        </w:rPr>
        <w:t xml:space="preserve"> </w:t>
      </w:r>
      <w:r>
        <w:rPr>
          <w:spacing w:val="-1"/>
        </w:rPr>
        <w:t>понимать,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совокупность</w:t>
      </w:r>
      <w:r>
        <w:rPr>
          <w:spacing w:val="-18"/>
        </w:rPr>
        <w:t xml:space="preserve"> </w:t>
      </w:r>
      <w:r>
        <w:t>предметно-пространственного,</w:t>
      </w:r>
      <w:r>
        <w:rPr>
          <w:spacing w:val="-68"/>
        </w:rPr>
        <w:t xml:space="preserve"> </w:t>
      </w:r>
      <w:r>
        <w:t>поведенческого,</w:t>
      </w:r>
      <w:r>
        <w:rPr>
          <w:spacing w:val="-2"/>
        </w:rPr>
        <w:t xml:space="preserve"> </w:t>
      </w:r>
      <w:r>
        <w:t>событийного и</w:t>
      </w:r>
      <w:r>
        <w:rPr>
          <w:spacing w:val="-4"/>
        </w:rPr>
        <w:t xml:space="preserve"> </w:t>
      </w:r>
      <w:r>
        <w:t>информационно-культурного</w:t>
      </w:r>
      <w:r>
        <w:rPr>
          <w:spacing w:val="-1"/>
        </w:rPr>
        <w:t xml:space="preserve"> </w:t>
      </w:r>
      <w:r>
        <w:t>окружения.</w:t>
      </w:r>
    </w:p>
    <w:p w14:paraId="629AF5A4" w14:textId="0069B090" w:rsidR="001F167D" w:rsidRDefault="00E44A9C" w:rsidP="00F56CE3">
      <w:pPr>
        <w:pStyle w:val="a3"/>
        <w:spacing w:line="276" w:lineRule="auto"/>
        <w:ind w:right="1132" w:firstLine="708"/>
      </w:pPr>
      <w:r>
        <w:t xml:space="preserve"> </w:t>
      </w:r>
      <w:r w:rsidR="005E72B2">
        <w:t xml:space="preserve"> </w:t>
      </w:r>
      <w:r>
        <w:t>Учреждение</w:t>
      </w:r>
      <w:r w:rsidR="00F56CE3">
        <w:t xml:space="preserve"> МОУ «Щербининская ООШ»</w:t>
      </w:r>
      <w:r>
        <w:t xml:space="preserve"> реализует адаптированные основные общеобразовательные программы образования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 xml:space="preserve">Средняя численность обучающихся составляет около </w:t>
      </w:r>
      <w:r w:rsidR="00F56CE3">
        <w:t>20</w:t>
      </w:r>
      <w:r>
        <w:t xml:space="preserve"> человек, </w:t>
      </w:r>
      <w:r w:rsidR="00F56CE3">
        <w:t>9</w:t>
      </w:r>
      <w:r>
        <w:t xml:space="preserve"> класс</w:t>
      </w:r>
      <w:r w:rsidR="00F56CE3">
        <w:t xml:space="preserve">ов </w:t>
      </w:r>
      <w:r>
        <w:t>-</w:t>
      </w:r>
      <w:r>
        <w:rPr>
          <w:spacing w:val="1"/>
        </w:rPr>
        <w:t xml:space="preserve"> </w:t>
      </w:r>
      <w:r>
        <w:t>комплект</w:t>
      </w:r>
      <w:r w:rsidR="00F56CE3">
        <w:t>ов</w:t>
      </w:r>
      <w:r>
        <w:t>. Численность педагогического коллектива –</w:t>
      </w:r>
      <w:r w:rsidR="00F56CE3">
        <w:t xml:space="preserve">14 </w:t>
      </w:r>
      <w:r>
        <w:t>человек: директор-1,</w:t>
      </w:r>
      <w:r>
        <w:rPr>
          <w:spacing w:val="1"/>
        </w:rPr>
        <w:t xml:space="preserve"> </w:t>
      </w:r>
      <w:r>
        <w:t>заместители директора-3, педагог-психолог-</w:t>
      </w:r>
      <w:r w:rsidR="00F56CE3">
        <w:t>1</w:t>
      </w:r>
      <w:r>
        <w:t>, дефектолог-</w:t>
      </w:r>
      <w:r w:rsidR="00F56CE3">
        <w:t>1</w:t>
      </w:r>
      <w:r>
        <w:t>,</w:t>
      </w:r>
      <w:r>
        <w:rPr>
          <w:spacing w:val="1"/>
        </w:rPr>
        <w:t xml:space="preserve"> </w:t>
      </w:r>
      <w:r>
        <w:t>логопед-</w:t>
      </w:r>
      <w:r w:rsidR="00F56CE3">
        <w:t>1</w:t>
      </w:r>
      <w:r>
        <w:t>, учителей</w:t>
      </w:r>
      <w:r>
        <w:rPr>
          <w:spacing w:val="-8"/>
        </w:rPr>
        <w:t xml:space="preserve"> </w:t>
      </w:r>
      <w:r w:rsidR="00F56CE3">
        <w:t>13</w:t>
      </w:r>
      <w:r>
        <w:t>,</w:t>
      </w:r>
      <w:r>
        <w:rPr>
          <w:spacing w:val="-9"/>
        </w:rPr>
        <w:t xml:space="preserve"> </w:t>
      </w:r>
      <w:r>
        <w:t>воспитателей-</w:t>
      </w:r>
      <w:r w:rsidR="00F56CE3">
        <w:t>1</w:t>
      </w:r>
      <w:r>
        <w:t>,</w:t>
      </w:r>
      <w:r>
        <w:rPr>
          <w:spacing w:val="-9"/>
        </w:rPr>
        <w:t xml:space="preserve"> </w:t>
      </w:r>
      <w:r>
        <w:t>педагог-</w:t>
      </w:r>
      <w:r>
        <w:rPr>
          <w:spacing w:val="-10"/>
        </w:rPr>
        <w:t xml:space="preserve"> </w:t>
      </w:r>
      <w:r>
        <w:t>библиоте</w:t>
      </w:r>
      <w:r>
        <w:rPr>
          <w:spacing w:val="-67"/>
        </w:rPr>
        <w:t xml:space="preserve"> </w:t>
      </w:r>
      <w:r>
        <w:t>карь-1,</w:t>
      </w:r>
      <w:r>
        <w:rPr>
          <w:spacing w:val="-2"/>
        </w:rPr>
        <w:t xml:space="preserve"> </w:t>
      </w:r>
      <w:r>
        <w:t>педагог-</w:t>
      </w:r>
      <w:r>
        <w:rPr>
          <w:spacing w:val="-3"/>
        </w:rPr>
        <w:t xml:space="preserve"> </w:t>
      </w:r>
      <w:r>
        <w:t>организатор-1.</w:t>
      </w:r>
    </w:p>
    <w:p w14:paraId="6DCE7B4D" w14:textId="4FA6161D" w:rsidR="001F167D" w:rsidRDefault="00E44A9C">
      <w:pPr>
        <w:pStyle w:val="a3"/>
        <w:spacing w:line="276" w:lineRule="auto"/>
        <w:ind w:right="1131" w:firstLine="708"/>
      </w:pPr>
      <w:r>
        <w:rPr>
          <w:spacing w:val="-1"/>
        </w:rPr>
        <w:t>Кадровый</w:t>
      </w:r>
      <w:r>
        <w:rPr>
          <w:spacing w:val="-17"/>
        </w:rPr>
        <w:t xml:space="preserve"> </w:t>
      </w:r>
      <w:r>
        <w:rPr>
          <w:spacing w:val="-1"/>
        </w:rPr>
        <w:t>потенциал,</w:t>
      </w:r>
      <w:r>
        <w:rPr>
          <w:spacing w:val="-16"/>
        </w:rPr>
        <w:t xml:space="preserve"> </w:t>
      </w:r>
      <w:r>
        <w:t>материально-техническая</w:t>
      </w:r>
      <w:r>
        <w:rPr>
          <w:spacing w:val="-17"/>
        </w:rPr>
        <w:t xml:space="preserve"> </w:t>
      </w:r>
      <w:r>
        <w:t>база</w:t>
      </w:r>
      <w:r>
        <w:rPr>
          <w:spacing w:val="-18"/>
        </w:rPr>
        <w:t xml:space="preserve"> </w:t>
      </w:r>
      <w:r>
        <w:t>создают</w:t>
      </w:r>
      <w:r>
        <w:rPr>
          <w:spacing w:val="-16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интере-</w:t>
      </w:r>
      <w:r>
        <w:rPr>
          <w:spacing w:val="-67"/>
        </w:rPr>
        <w:t xml:space="preserve"> </w:t>
      </w:r>
      <w:r>
        <w:t>сами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потребностями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ограниченными</w:t>
      </w:r>
      <w:r>
        <w:rPr>
          <w:spacing w:val="-15"/>
        </w:rPr>
        <w:t xml:space="preserve"> </w:t>
      </w:r>
      <w:r>
        <w:t>возможностями</w:t>
      </w:r>
      <w:r>
        <w:rPr>
          <w:spacing w:val="-16"/>
        </w:rPr>
        <w:t xml:space="preserve"> </w:t>
      </w:r>
      <w:r>
        <w:t>здоровья.</w:t>
      </w:r>
      <w:r>
        <w:rPr>
          <w:spacing w:val="-67"/>
        </w:rPr>
        <w:t xml:space="preserve"> </w:t>
      </w:r>
      <w:r>
        <w:t>Воспитательная среда школы характеризуется большим разнообразием детских</w:t>
      </w:r>
      <w:r>
        <w:rPr>
          <w:spacing w:val="1"/>
        </w:rPr>
        <w:t xml:space="preserve"> </w:t>
      </w:r>
      <w:r>
        <w:t>объединений, функционирующих на ее</w:t>
      </w:r>
      <w:r w:rsidR="005E72B2">
        <w:t xml:space="preserve"> основе. </w:t>
      </w:r>
      <w:r w:rsidR="00F56CE3">
        <w:t>В</w:t>
      </w:r>
      <w:r>
        <w:rPr>
          <w:spacing w:val="-8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объединениях</w:t>
      </w:r>
      <w:r>
        <w:rPr>
          <w:spacing w:val="-7"/>
        </w:rPr>
        <w:t xml:space="preserve"> </w:t>
      </w:r>
      <w:r>
        <w:t>задействовано</w:t>
      </w:r>
      <w:r>
        <w:rPr>
          <w:spacing w:val="-67"/>
        </w:rPr>
        <w:t xml:space="preserve"> </w:t>
      </w:r>
      <w:r w:rsidR="00F56CE3">
        <w:t>9</w:t>
      </w:r>
      <w:r>
        <w:t>6% обучающихся школы. Организованы коррекционные курсы для обучающихся.</w:t>
      </w:r>
    </w:p>
    <w:p w14:paraId="255D3A4D" w14:textId="77777777" w:rsidR="001F167D" w:rsidRDefault="00E44A9C">
      <w:pPr>
        <w:pStyle w:val="a3"/>
        <w:spacing w:line="276" w:lineRule="auto"/>
        <w:ind w:right="1135" w:firstLine="708"/>
      </w:pPr>
      <w:r>
        <w:t>Библиотека в учреждении – это особая среда воспитания культуры лично-</w:t>
      </w:r>
      <w:r>
        <w:rPr>
          <w:spacing w:val="-67"/>
        </w:rPr>
        <w:t xml:space="preserve"> </w:t>
      </w:r>
      <w:r>
        <w:t>сти</w:t>
      </w:r>
      <w:r>
        <w:rPr>
          <w:spacing w:val="-14"/>
        </w:rPr>
        <w:t xml:space="preserve"> </w:t>
      </w:r>
      <w:r>
        <w:t>обучающегося.</w:t>
      </w:r>
      <w:r>
        <w:rPr>
          <w:spacing w:val="-17"/>
        </w:rPr>
        <w:t xml:space="preserve"> </w:t>
      </w:r>
      <w:r>
        <w:t>Приобщая</w:t>
      </w:r>
      <w:r>
        <w:rPr>
          <w:spacing w:val="-14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чтению,</w:t>
      </w:r>
      <w:r>
        <w:rPr>
          <w:spacing w:val="-15"/>
        </w:rPr>
        <w:t xml:space="preserve"> </w:t>
      </w:r>
      <w:r>
        <w:t>школьная</w:t>
      </w:r>
      <w:r>
        <w:rPr>
          <w:spacing w:val="-16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</w:p>
    <w:p w14:paraId="0492633C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EF59E4E" w14:textId="404ACD7F" w:rsidR="001F167D" w:rsidRDefault="00E44A9C">
      <w:pPr>
        <w:pStyle w:val="a3"/>
        <w:spacing w:before="74" w:line="276" w:lineRule="auto"/>
        <w:ind w:right="1130"/>
      </w:pPr>
      <w:r>
        <w:t>открывает путь к одному из важных источников информации. Школьный биб-</w:t>
      </w:r>
      <w:r>
        <w:rPr>
          <w:spacing w:val="1"/>
        </w:rPr>
        <w:t xml:space="preserve"> </w:t>
      </w:r>
      <w:r>
        <w:t>лиотекарь применяет различные формы работы с педагогами и учащимися: 1)</w:t>
      </w:r>
      <w:r>
        <w:rPr>
          <w:spacing w:val="1"/>
        </w:rPr>
        <w:t xml:space="preserve"> </w:t>
      </w:r>
      <w:r>
        <w:t>проведение обучающих семинаров, библиографических обзоров новинок дет-</w:t>
      </w:r>
      <w:r>
        <w:rPr>
          <w:spacing w:val="1"/>
        </w:rPr>
        <w:t xml:space="preserve"> </w:t>
      </w:r>
      <w:r>
        <w:t>ской</w:t>
      </w:r>
      <w:r>
        <w:rPr>
          <w:spacing w:val="-7"/>
        </w:rPr>
        <w:t xml:space="preserve"> </w:t>
      </w:r>
      <w:r>
        <w:t>литературы;</w:t>
      </w:r>
      <w:r>
        <w:rPr>
          <w:spacing w:val="-8"/>
        </w:rPr>
        <w:t xml:space="preserve"> </w:t>
      </w:r>
      <w:r>
        <w:t>2)</w:t>
      </w:r>
      <w:r>
        <w:rPr>
          <w:spacing w:val="-10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круглых</w:t>
      </w:r>
      <w:r>
        <w:rPr>
          <w:spacing w:val="-9"/>
        </w:rPr>
        <w:t xml:space="preserve"> </w:t>
      </w:r>
      <w:r>
        <w:t>столов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</w:t>
      </w:r>
      <w:r>
        <w:rPr>
          <w:spacing w:val="-7"/>
        </w:rPr>
        <w:t xml:space="preserve"> </w:t>
      </w:r>
      <w:r>
        <w:t>учителей,</w:t>
      </w:r>
      <w:r>
        <w:rPr>
          <w:spacing w:val="-8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тематике</w:t>
      </w:r>
      <w:r>
        <w:rPr>
          <w:spacing w:val="-4"/>
        </w:rPr>
        <w:t xml:space="preserve"> </w:t>
      </w:r>
      <w:r>
        <w:t>«Читающие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залог</w:t>
      </w:r>
      <w:r>
        <w:rPr>
          <w:spacing w:val="-4"/>
        </w:rPr>
        <w:t xml:space="preserve"> </w:t>
      </w:r>
      <w:r>
        <w:t>будущего»;</w:t>
      </w:r>
      <w:r>
        <w:rPr>
          <w:spacing w:val="-3"/>
        </w:rPr>
        <w:t xml:space="preserve"> </w:t>
      </w:r>
      <w:r>
        <w:t>3)</w:t>
      </w:r>
      <w:r>
        <w:rPr>
          <w:spacing w:val="-7"/>
        </w:rPr>
        <w:t xml:space="preserve"> </w:t>
      </w:r>
      <w:r>
        <w:t>ознакомление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иллю-</w:t>
      </w:r>
      <w:r>
        <w:rPr>
          <w:spacing w:val="-68"/>
        </w:rPr>
        <w:t xml:space="preserve"> </w:t>
      </w:r>
      <w:r>
        <w:t>страторами детских книг; проведение конкурса на лучшие иллюстрации детей к</w:t>
      </w:r>
      <w:r>
        <w:rPr>
          <w:spacing w:val="-67"/>
        </w:rPr>
        <w:t xml:space="preserve"> </w:t>
      </w:r>
      <w:r>
        <w:t xml:space="preserve">известным книгам. Оформление выставки работ; </w:t>
      </w:r>
      <w:r>
        <w:rPr>
          <w:spacing w:val="-21"/>
        </w:rPr>
        <w:t xml:space="preserve"> </w:t>
      </w:r>
      <w:r>
        <w:t>Обучение</w:t>
      </w:r>
      <w:r>
        <w:rPr>
          <w:spacing w:val="-20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устному</w:t>
      </w:r>
      <w:r>
        <w:rPr>
          <w:spacing w:val="-2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письменному</w:t>
      </w:r>
      <w:r>
        <w:rPr>
          <w:spacing w:val="-68"/>
        </w:rPr>
        <w:t xml:space="preserve"> </w:t>
      </w:r>
      <w:r>
        <w:t xml:space="preserve">анализу произведения, рассказу о писателе по плану; </w:t>
      </w:r>
      <w:r w:rsidR="00F56CE3">
        <w:t>4</w:t>
      </w:r>
      <w:r>
        <w:t>) проведение викторин,</w:t>
      </w:r>
      <w:r>
        <w:rPr>
          <w:spacing w:val="1"/>
        </w:rPr>
        <w:t xml:space="preserve"> </w:t>
      </w:r>
      <w:r>
        <w:t>конкурсов по прочитанным произведениям среди учащихся школы; 6) создание</w:t>
      </w:r>
      <w:r>
        <w:rPr>
          <w:spacing w:val="-67"/>
        </w:rPr>
        <w:t xml:space="preserve"> </w:t>
      </w:r>
      <w:r>
        <w:t>творческого проекта по написанию коллективной сказки, оформление в виде</w:t>
      </w:r>
      <w:r>
        <w:rPr>
          <w:spacing w:val="1"/>
        </w:rPr>
        <w:t xml:space="preserve"> </w:t>
      </w:r>
      <w:r>
        <w:t xml:space="preserve">книжки-малышки; </w:t>
      </w:r>
      <w:r w:rsidR="00F56CE3">
        <w:t>5</w:t>
      </w:r>
      <w:r>
        <w:t>) проведение устного журнала «Писатели – юбиляры» и др.</w:t>
      </w:r>
      <w:r>
        <w:rPr>
          <w:spacing w:val="1"/>
        </w:rPr>
        <w:t xml:space="preserve"> </w:t>
      </w:r>
      <w:r>
        <w:t>Содержание работы школьной библиотеки строится с учетом возрастных и психологических особенностей школьников, предусматривая целенаправленную и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-12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обогащению</w:t>
      </w:r>
      <w:r>
        <w:rPr>
          <w:spacing w:val="-12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духовным</w:t>
      </w:r>
      <w:r>
        <w:rPr>
          <w:spacing w:val="-10"/>
        </w:rPr>
        <w:t xml:space="preserve"> </w:t>
      </w:r>
      <w:r>
        <w:t>опытом,</w:t>
      </w:r>
      <w:r>
        <w:rPr>
          <w:spacing w:val="-8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ценностей.</w:t>
      </w:r>
    </w:p>
    <w:p w14:paraId="2FC7084E" w14:textId="77777777" w:rsidR="001F167D" w:rsidRDefault="00E44A9C">
      <w:pPr>
        <w:pStyle w:val="a3"/>
        <w:spacing w:before="3" w:line="276" w:lineRule="auto"/>
        <w:ind w:right="1130" w:firstLine="708"/>
      </w:pPr>
      <w:r>
        <w:rPr>
          <w:spacing w:val="-1"/>
        </w:rPr>
        <w:t>Работа</w:t>
      </w:r>
      <w:r>
        <w:rPr>
          <w:spacing w:val="-18"/>
        </w:rPr>
        <w:t xml:space="preserve"> </w:t>
      </w:r>
      <w:r>
        <w:rPr>
          <w:spacing w:val="-1"/>
        </w:rPr>
        <w:t>классных</w:t>
      </w:r>
      <w:r>
        <w:rPr>
          <w:spacing w:val="-17"/>
        </w:rPr>
        <w:t xml:space="preserve"> </w:t>
      </w:r>
      <w:r>
        <w:rPr>
          <w:spacing w:val="-1"/>
        </w:rPr>
        <w:t>руководителей</w:t>
      </w:r>
      <w:r>
        <w:rPr>
          <w:spacing w:val="-17"/>
        </w:rPr>
        <w:t xml:space="preserve"> </w:t>
      </w:r>
      <w:r>
        <w:t>по</w:t>
      </w:r>
      <w:r>
        <w:rPr>
          <w:spacing w:val="-19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среды,</w:t>
      </w:r>
      <w:r>
        <w:rPr>
          <w:spacing w:val="-18"/>
        </w:rPr>
        <w:t xml:space="preserve"> </w:t>
      </w:r>
      <w:r>
        <w:t>ре-</w:t>
      </w:r>
      <w:r>
        <w:rPr>
          <w:spacing w:val="-68"/>
        </w:rPr>
        <w:t xml:space="preserve"> </w:t>
      </w:r>
      <w:r>
        <w:t>гулярное проведение совещаний, семинаров, конференций и пр. с целью более</w:t>
      </w:r>
      <w:r>
        <w:rPr>
          <w:spacing w:val="1"/>
        </w:rPr>
        <w:t xml:space="preserve"> </w:t>
      </w:r>
      <w:r>
        <w:t>качественного уровня организации воспитательной среды в образовательном</w:t>
      </w:r>
      <w:r>
        <w:rPr>
          <w:spacing w:val="1"/>
        </w:rPr>
        <w:t xml:space="preserve"> </w:t>
      </w:r>
      <w:r>
        <w:t>учреждении.</w:t>
      </w:r>
    </w:p>
    <w:p w14:paraId="01965675" w14:textId="77777777" w:rsidR="001F167D" w:rsidRDefault="00E44A9C">
      <w:pPr>
        <w:pStyle w:val="a3"/>
        <w:spacing w:line="276" w:lineRule="auto"/>
        <w:ind w:right="1132" w:firstLine="708"/>
      </w:pPr>
      <w:r>
        <w:rPr>
          <w:spacing w:val="-1"/>
        </w:rPr>
        <w:t>Наряду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органами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родительского</w:t>
      </w:r>
      <w:r>
        <w:rPr>
          <w:spacing w:val="-14"/>
        </w:rPr>
        <w:t xml:space="preserve"> </w:t>
      </w:r>
      <w:r>
        <w:t>комитета,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ор-</w:t>
      </w:r>
      <w:r>
        <w:rPr>
          <w:spacing w:val="-67"/>
        </w:rPr>
        <w:t xml:space="preserve"> </w:t>
      </w:r>
      <w:r>
        <w:t>ганизовано ученическое самоуправление. В повседневной деятельности само-</w:t>
      </w:r>
      <w:r>
        <w:rPr>
          <w:spacing w:val="1"/>
        </w:rPr>
        <w:t xml:space="preserve"> </w:t>
      </w:r>
      <w:r>
        <w:t>управление учащихся проявляется в планировании деятельности своего коллек-</w:t>
      </w:r>
      <w:r>
        <w:rPr>
          <w:spacing w:val="-67"/>
        </w:rPr>
        <w:t xml:space="preserve"> </w:t>
      </w:r>
      <w:r>
        <w:t>тива, организации этой деятельности, в анализе работы, подведении итогов сде-</w:t>
      </w:r>
      <w:r>
        <w:rPr>
          <w:spacing w:val="-67"/>
        </w:rPr>
        <w:t xml:space="preserve"> </w:t>
      </w:r>
      <w:r>
        <w:t>ланного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принятии</w:t>
      </w:r>
      <w:r>
        <w:rPr>
          <w:spacing w:val="-13"/>
        </w:rPr>
        <w:t xml:space="preserve"> </w:t>
      </w:r>
      <w:r>
        <w:t>решений.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педагог-организатор.</w:t>
      </w:r>
      <w:r>
        <w:rPr>
          <w:spacing w:val="-12"/>
        </w:rPr>
        <w:t xml:space="preserve"> </w:t>
      </w:r>
      <w:r>
        <w:t>Педа-</w:t>
      </w:r>
      <w:r>
        <w:rPr>
          <w:spacing w:val="-68"/>
        </w:rPr>
        <w:t xml:space="preserve"> </w:t>
      </w:r>
      <w:r>
        <w:t>гог-организатор</w:t>
      </w:r>
      <w:r>
        <w:rPr>
          <w:spacing w:val="-4"/>
        </w:rPr>
        <w:t xml:space="preserve"> </w:t>
      </w:r>
      <w:r>
        <w:t>применяет</w:t>
      </w:r>
      <w:r>
        <w:rPr>
          <w:spacing w:val="-4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работы.</w:t>
      </w:r>
    </w:p>
    <w:p w14:paraId="7F7F69DE" w14:textId="77777777" w:rsidR="001F167D" w:rsidRDefault="00E44A9C">
      <w:pPr>
        <w:pStyle w:val="a3"/>
        <w:spacing w:before="1" w:line="276" w:lineRule="auto"/>
        <w:ind w:right="1132" w:firstLine="708"/>
      </w:pPr>
      <w:r>
        <w:t>В школе организован родительский комитет. Цель его – активное участие</w:t>
      </w:r>
      <w:r>
        <w:rPr>
          <w:spacing w:val="1"/>
        </w:rPr>
        <w:t xml:space="preserve"> </w:t>
      </w:r>
      <w:r>
        <w:t>в управлении школой и своей ассоциацией, оказание помощи школе в достиже-</w:t>
      </w:r>
      <w:r>
        <w:rPr>
          <w:spacing w:val="1"/>
        </w:rPr>
        <w:t xml:space="preserve"> </w:t>
      </w:r>
      <w:r>
        <w:t>нии</w:t>
      </w:r>
      <w:r>
        <w:rPr>
          <w:spacing w:val="-10"/>
        </w:rPr>
        <w:t xml:space="preserve"> </w:t>
      </w:r>
      <w:r>
        <w:t>высокого</w:t>
      </w:r>
      <w:r>
        <w:rPr>
          <w:spacing w:val="-9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детей.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реже</w:t>
      </w:r>
      <w:r>
        <w:rPr>
          <w:spacing w:val="-9"/>
        </w:rPr>
        <w:t xml:space="preserve"> </w:t>
      </w:r>
      <w:r>
        <w:t>трех</w:t>
      </w:r>
      <w:r>
        <w:rPr>
          <w:spacing w:val="-12"/>
        </w:rPr>
        <w:t xml:space="preserve"> </w:t>
      </w:r>
      <w:r>
        <w:t>раз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про-</w:t>
      </w:r>
      <w:r>
        <w:rPr>
          <w:spacing w:val="-67"/>
        </w:rPr>
        <w:t xml:space="preserve"> </w:t>
      </w:r>
      <w:r>
        <w:t>исходят встречи родительского комитета с администрацией школы. Школьный</w:t>
      </w:r>
      <w:r>
        <w:rPr>
          <w:spacing w:val="1"/>
        </w:rPr>
        <w:t xml:space="preserve"> </w:t>
      </w:r>
      <w:r>
        <w:t>родительский комитет: 1) готовит и проводит родительские собрания и другие</w:t>
      </w:r>
      <w:r>
        <w:rPr>
          <w:spacing w:val="1"/>
        </w:rPr>
        <w:t xml:space="preserve"> </w:t>
      </w:r>
      <w:r>
        <w:t>мероприятия родителей; 2) организует выполнение решений, принятых школь-</w:t>
      </w:r>
      <w:r>
        <w:rPr>
          <w:spacing w:val="1"/>
        </w:rPr>
        <w:t xml:space="preserve"> </w:t>
      </w:r>
      <w:r>
        <w:t>ным родительским собранием; 3) изучает общественное мнение и потребности</w:t>
      </w:r>
      <w:r>
        <w:rPr>
          <w:spacing w:val="1"/>
        </w:rPr>
        <w:t xml:space="preserve"> </w:t>
      </w:r>
      <w:r>
        <w:t>родителей;</w:t>
      </w:r>
      <w:r>
        <w:rPr>
          <w:spacing w:val="-12"/>
        </w:rPr>
        <w:t xml:space="preserve"> </w:t>
      </w:r>
      <w:r>
        <w:t>4)</w:t>
      </w:r>
      <w:r>
        <w:rPr>
          <w:spacing w:val="-12"/>
        </w:rPr>
        <w:t xml:space="preserve"> </w:t>
      </w:r>
      <w:r>
        <w:t>планирует</w:t>
      </w:r>
      <w:r>
        <w:rPr>
          <w:spacing w:val="-13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намеченных</w:t>
      </w:r>
      <w:r>
        <w:rPr>
          <w:spacing w:val="-12"/>
        </w:rPr>
        <w:t xml:space="preserve"> </w:t>
      </w:r>
      <w:r>
        <w:t>пла-</w:t>
      </w:r>
      <w:r>
        <w:rPr>
          <w:spacing w:val="-68"/>
        </w:rPr>
        <w:t xml:space="preserve"> </w:t>
      </w:r>
      <w:r>
        <w:t>нов; 5) оказывает помощь в организации и принимает участие в мероприятиях,</w:t>
      </w:r>
      <w:r>
        <w:rPr>
          <w:spacing w:val="1"/>
        </w:rPr>
        <w:t xml:space="preserve"> </w:t>
      </w:r>
      <w:r>
        <w:t>проводимых школой (концерты, праздники, выездные воспитательные события</w:t>
      </w:r>
      <w:r>
        <w:rPr>
          <w:spacing w:val="1"/>
        </w:rPr>
        <w:t xml:space="preserve"> </w:t>
      </w:r>
      <w:r>
        <w:t>и т.д.).</w:t>
      </w:r>
    </w:p>
    <w:p w14:paraId="560D5FA9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A1BBF11" w14:textId="77777777" w:rsidR="001F167D" w:rsidRDefault="00E44A9C">
      <w:pPr>
        <w:pStyle w:val="a3"/>
        <w:spacing w:before="74" w:line="276" w:lineRule="auto"/>
        <w:ind w:right="1132" w:firstLine="708"/>
      </w:pPr>
      <w:r>
        <w:t>Дистанционные формы воспитательной работы важны и используются не</w:t>
      </w:r>
      <w:r>
        <w:rPr>
          <w:spacing w:val="1"/>
        </w:rPr>
        <w:t xml:space="preserve"> </w:t>
      </w:r>
      <w:r>
        <w:t>только во время вынужденной изоляции от школы, но и для вовлечении в целе-</w:t>
      </w:r>
      <w:r>
        <w:rPr>
          <w:spacing w:val="1"/>
        </w:rPr>
        <w:t xml:space="preserve"> </w:t>
      </w:r>
      <w:r>
        <w:t>направленный воспитательный процесс обучающихся на дому, которые нахо-</w:t>
      </w:r>
      <w:r>
        <w:rPr>
          <w:spacing w:val="1"/>
        </w:rPr>
        <w:t xml:space="preserve"> </w:t>
      </w:r>
      <w:r>
        <w:t>дятся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длительном</w:t>
      </w:r>
      <w:r>
        <w:rPr>
          <w:spacing w:val="-11"/>
        </w:rPr>
        <w:t xml:space="preserve"> </w:t>
      </w:r>
      <w:r>
        <w:t>лечении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групп,</w:t>
      </w:r>
      <w:r>
        <w:rPr>
          <w:spacing w:val="-12"/>
        </w:rPr>
        <w:t xml:space="preserve"> </w:t>
      </w:r>
      <w:r>
        <w:t>нуждающихся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особом</w:t>
      </w:r>
      <w:r>
        <w:rPr>
          <w:spacing w:val="-11"/>
        </w:rPr>
        <w:t xml:space="preserve"> </w:t>
      </w:r>
      <w:r>
        <w:t>внимании.</w:t>
      </w:r>
      <w:r>
        <w:rPr>
          <w:spacing w:val="-67"/>
        </w:rPr>
        <w:t xml:space="preserve"> </w:t>
      </w:r>
      <w:r>
        <w:t>Социальные</w:t>
      </w:r>
      <w:r>
        <w:rPr>
          <w:spacing w:val="-11"/>
        </w:rPr>
        <w:t xml:space="preserve"> </w:t>
      </w:r>
      <w:r>
        <w:t>сети,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неформальное</w:t>
      </w:r>
      <w:r>
        <w:rPr>
          <w:spacing w:val="-12"/>
        </w:rPr>
        <w:t xml:space="preserve"> </w:t>
      </w:r>
      <w:r>
        <w:t>общение</w:t>
      </w:r>
      <w:r>
        <w:rPr>
          <w:spacing w:val="-10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уче-</w:t>
      </w:r>
      <w:r>
        <w:rPr>
          <w:spacing w:val="-68"/>
        </w:rPr>
        <w:t xml:space="preserve"> </w:t>
      </w:r>
      <w:r>
        <w:t>никами, их родителями, присутствуют в жизни школы и класса. Это позволяет</w:t>
      </w:r>
      <w:r>
        <w:rPr>
          <w:spacing w:val="1"/>
        </w:rPr>
        <w:t xml:space="preserve"> </w:t>
      </w:r>
      <w:r>
        <w:t>обучающимся знакомиться с сетевым этикетом, самостоятельно и с помощью</w:t>
      </w:r>
      <w:r>
        <w:rPr>
          <w:spacing w:val="1"/>
        </w:rPr>
        <w:t xml:space="preserve"> </w:t>
      </w:r>
      <w:r>
        <w:t>педагога повышать свой уровень цифровой грамотности. Один интересный спо-</w:t>
      </w:r>
      <w:r>
        <w:rPr>
          <w:spacing w:val="-67"/>
        </w:rPr>
        <w:t xml:space="preserve"> </w:t>
      </w:r>
      <w:r>
        <w:t>соб объединить класс во время дистанта — создание общего творческого про-</w:t>
      </w:r>
      <w:r>
        <w:rPr>
          <w:spacing w:val="1"/>
        </w:rPr>
        <w:t xml:space="preserve"> </w:t>
      </w:r>
      <w:r>
        <w:t>дукта, например, газеты или видеоролика. Каждый обучающийся выполняет ка-</w:t>
      </w:r>
      <w:r>
        <w:rPr>
          <w:spacing w:val="-67"/>
        </w:rPr>
        <w:t xml:space="preserve"> </w:t>
      </w:r>
      <w:r>
        <w:rPr>
          <w:spacing w:val="-1"/>
        </w:rPr>
        <w:t>кую-то</w:t>
      </w:r>
      <w:r>
        <w:rPr>
          <w:spacing w:val="-13"/>
        </w:rPr>
        <w:t xml:space="preserve"> </w:t>
      </w:r>
      <w:r>
        <w:rPr>
          <w:spacing w:val="-1"/>
        </w:rPr>
        <w:t>небольшую</w:t>
      </w:r>
      <w:r>
        <w:rPr>
          <w:spacing w:val="-11"/>
        </w:rPr>
        <w:t xml:space="preserve"> </w:t>
      </w:r>
      <w:r>
        <w:rPr>
          <w:spacing w:val="-1"/>
        </w:rPr>
        <w:t>часть,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советуясь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обсуждая</w:t>
      </w:r>
      <w:r>
        <w:rPr>
          <w:spacing w:val="-12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работу</w:t>
      </w:r>
      <w:r>
        <w:rPr>
          <w:spacing w:val="-1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другими,</w:t>
      </w:r>
      <w:r>
        <w:rPr>
          <w:spacing w:val="-6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итоге</w:t>
      </w:r>
      <w:r>
        <w:rPr>
          <w:spacing w:val="-11"/>
        </w:rPr>
        <w:t xml:space="preserve"> </w:t>
      </w:r>
      <w:r>
        <w:t>получается</w:t>
      </w:r>
      <w:r>
        <w:rPr>
          <w:spacing w:val="-10"/>
        </w:rPr>
        <w:t xml:space="preserve"> </w:t>
      </w:r>
      <w:r>
        <w:t>большое</w:t>
      </w:r>
      <w:r>
        <w:rPr>
          <w:spacing w:val="-11"/>
        </w:rPr>
        <w:t xml:space="preserve"> </w:t>
      </w:r>
      <w:r>
        <w:t>дело,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отдельности</w:t>
      </w:r>
      <w:r>
        <w:rPr>
          <w:spacing w:val="-10"/>
        </w:rPr>
        <w:t xml:space="preserve"> </w:t>
      </w:r>
      <w:r>
        <w:t>потратил</w:t>
      </w:r>
      <w:r>
        <w:rPr>
          <w:spacing w:val="-9"/>
        </w:rPr>
        <w:t xml:space="preserve"> </w:t>
      </w:r>
      <w:r>
        <w:t>бы</w:t>
      </w:r>
      <w:r>
        <w:rPr>
          <w:spacing w:val="-68"/>
        </w:rPr>
        <w:t xml:space="preserve"> </w:t>
      </w:r>
      <w:r>
        <w:t>уйму времени. В рамках дистанционного обучения с ребятами организуют сов-</w:t>
      </w:r>
      <w:r>
        <w:rPr>
          <w:spacing w:val="1"/>
        </w:rPr>
        <w:t xml:space="preserve"> </w:t>
      </w:r>
      <w:r>
        <w:t>местный просмотр видеофильмов с последующим обсуждением, выходы в вир-</w:t>
      </w:r>
      <w:r>
        <w:rPr>
          <w:spacing w:val="1"/>
        </w:rPr>
        <w:t xml:space="preserve"> </w:t>
      </w:r>
      <w:r>
        <w:t>туальный</w:t>
      </w:r>
      <w:r>
        <w:rPr>
          <w:spacing w:val="-13"/>
        </w:rPr>
        <w:t xml:space="preserve"> </w:t>
      </w:r>
      <w:r>
        <w:t>музей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обменом</w:t>
      </w:r>
      <w:r>
        <w:rPr>
          <w:spacing w:val="-11"/>
        </w:rPr>
        <w:t xml:space="preserve"> </w:t>
      </w:r>
      <w:r>
        <w:t>эмоциями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посещения,</w:t>
      </w:r>
      <w:r>
        <w:rPr>
          <w:spacing w:val="-11"/>
        </w:rPr>
        <w:t xml:space="preserve"> </w:t>
      </w:r>
      <w:r>
        <w:t>выставки</w:t>
      </w:r>
      <w:r>
        <w:rPr>
          <w:spacing w:val="-10"/>
        </w:rPr>
        <w:t xml:space="preserve"> </w:t>
      </w:r>
      <w:r>
        <w:t>творческих</w:t>
      </w:r>
      <w:r>
        <w:rPr>
          <w:spacing w:val="-13"/>
        </w:rPr>
        <w:t xml:space="preserve"> </w:t>
      </w:r>
      <w:r>
        <w:t>ра-</w:t>
      </w:r>
      <w:r>
        <w:rPr>
          <w:spacing w:val="-67"/>
        </w:rPr>
        <w:t xml:space="preserve"> </w:t>
      </w:r>
      <w:r>
        <w:t>бот одноклассников, конкурсы и многое другое. Никто не отменял и личные бе-</w:t>
      </w:r>
      <w:r>
        <w:rPr>
          <w:spacing w:val="-67"/>
        </w:rPr>
        <w:t xml:space="preserve"> </w:t>
      </w:r>
      <w:r>
        <w:t>седы,</w:t>
      </w:r>
      <w:r>
        <w:rPr>
          <w:spacing w:val="-2"/>
        </w:rPr>
        <w:t xml:space="preserve"> </w:t>
      </w:r>
      <w:r>
        <w:t>разговоры,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творческих группах.</w:t>
      </w:r>
    </w:p>
    <w:p w14:paraId="757DE5DC" w14:textId="01AB6060" w:rsidR="001F167D" w:rsidRDefault="00F56CE3">
      <w:pPr>
        <w:pStyle w:val="a3"/>
        <w:spacing w:before="2" w:line="276" w:lineRule="auto"/>
        <w:ind w:right="1130"/>
      </w:pPr>
      <w:r>
        <w:t>У</w:t>
      </w:r>
      <w:r w:rsidR="00E44A9C">
        <w:t xml:space="preserve">чреждение активно использует социальное партнерство в воспитательном процессе. Наиболее значимыми партнерами являются библиотека, </w:t>
      </w:r>
      <w:r>
        <w:t>ДЦ,Д</w:t>
      </w:r>
      <w:r w:rsidR="00E44A9C">
        <w:t>ДТ</w:t>
      </w:r>
      <w:r>
        <w:t>,ДЮСШ.</w:t>
      </w:r>
    </w:p>
    <w:p w14:paraId="79E81E55" w14:textId="77777777" w:rsidR="001F167D" w:rsidRDefault="00E44A9C">
      <w:pPr>
        <w:pStyle w:val="a3"/>
        <w:spacing w:line="276" w:lineRule="auto"/>
        <w:ind w:right="1132" w:firstLine="708"/>
      </w:pPr>
      <w:r>
        <w:t>В школе созданы необходимые предметно-пространственное, событийное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информационно-культурное</w:t>
      </w:r>
      <w:r>
        <w:rPr>
          <w:spacing w:val="-3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среды.</w:t>
      </w:r>
    </w:p>
    <w:p w14:paraId="58E094FE" w14:textId="77777777" w:rsidR="001F167D" w:rsidRDefault="00E44A9C">
      <w:pPr>
        <w:pStyle w:val="a3"/>
        <w:spacing w:before="2" w:line="276" w:lineRule="auto"/>
        <w:ind w:right="1130"/>
      </w:pPr>
      <w:r>
        <w:t>Основными традициями воспитания в образовательной организации являются</w:t>
      </w:r>
      <w:r>
        <w:rPr>
          <w:spacing w:val="1"/>
        </w:rPr>
        <w:t xml:space="preserve"> </w:t>
      </w:r>
      <w:r>
        <w:t>следующие:</w:t>
      </w:r>
    </w:p>
    <w:p w14:paraId="3AC0C6B1" w14:textId="77777777" w:rsidR="001F167D" w:rsidRDefault="00E44A9C">
      <w:pPr>
        <w:pStyle w:val="a3"/>
        <w:spacing w:line="278" w:lineRule="auto"/>
        <w:ind w:right="1136" w:firstLine="139"/>
      </w:pPr>
      <w:r>
        <w:t>- ключевые общешкольные дела, через которые осуществляется интеграция</w:t>
      </w:r>
      <w:r>
        <w:rPr>
          <w:spacing w:val="1"/>
        </w:rPr>
        <w:t xml:space="preserve"> </w:t>
      </w:r>
      <w:r>
        <w:t>воспитательных усилий педагогов;</w:t>
      </w:r>
    </w:p>
    <w:p w14:paraId="109335CB" w14:textId="77777777" w:rsidR="001F167D" w:rsidRDefault="00E44A9C">
      <w:pPr>
        <w:pStyle w:val="a4"/>
        <w:numPr>
          <w:ilvl w:val="0"/>
          <w:numId w:val="73"/>
        </w:numPr>
        <w:tabs>
          <w:tab w:val="left" w:pos="1047"/>
        </w:tabs>
        <w:spacing w:line="276" w:lineRule="auto"/>
        <w:ind w:right="1130" w:firstLine="70"/>
        <w:rPr>
          <w:sz w:val="28"/>
        </w:rPr>
      </w:pPr>
      <w:r>
        <w:rPr>
          <w:sz w:val="28"/>
        </w:rPr>
        <w:t>коллективная разработка, коллективное планирование, коллективное проведе-</w:t>
      </w:r>
      <w:r>
        <w:rPr>
          <w:spacing w:val="-67"/>
          <w:sz w:val="28"/>
        </w:rPr>
        <w:t xml:space="preserve"> </w:t>
      </w:r>
      <w:r>
        <w:rPr>
          <w:sz w:val="28"/>
        </w:rPr>
        <w:t>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14:paraId="7A8356C7" w14:textId="77777777" w:rsidR="001F167D" w:rsidRDefault="00E44A9C">
      <w:pPr>
        <w:pStyle w:val="a3"/>
        <w:spacing w:line="276" w:lineRule="auto"/>
        <w:ind w:right="1136" w:firstLine="139"/>
      </w:pPr>
      <w:r>
        <w:t>- создание таких условий, при которых по мере взросления ребенка увеличива-</w:t>
      </w:r>
      <w:r>
        <w:rPr>
          <w:spacing w:val="-67"/>
        </w:rPr>
        <w:t xml:space="preserve"> </w:t>
      </w:r>
      <w:r>
        <w:t>ется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пассивного</w:t>
      </w:r>
      <w:r>
        <w:rPr>
          <w:spacing w:val="-4"/>
        </w:rPr>
        <w:t xml:space="preserve"> </w:t>
      </w:r>
      <w:r>
        <w:t>наблюдателя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участника).</w:t>
      </w:r>
    </w:p>
    <w:p w14:paraId="1BA50CAD" w14:textId="77777777" w:rsidR="001F167D" w:rsidRDefault="00E44A9C">
      <w:pPr>
        <w:pStyle w:val="a3"/>
        <w:spacing w:line="276" w:lineRule="auto"/>
        <w:ind w:right="1139" w:firstLine="139"/>
      </w:pPr>
      <w:r>
        <w:t>- ориентирование педагогов школы на формирование коллективов в 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классов,</w:t>
      </w:r>
      <w:r>
        <w:rPr>
          <w:spacing w:val="-11"/>
        </w:rPr>
        <w:t xml:space="preserve"> </w:t>
      </w:r>
      <w:r>
        <w:t>кружков,</w:t>
      </w:r>
      <w:r>
        <w:rPr>
          <w:spacing w:val="-11"/>
        </w:rPr>
        <w:t xml:space="preserve"> </w:t>
      </w:r>
      <w:r>
        <w:t>секций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объединений,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установле-</w:t>
      </w:r>
      <w:r>
        <w:rPr>
          <w:spacing w:val="-68"/>
        </w:rPr>
        <w:t xml:space="preserve"> </w:t>
      </w:r>
      <w:r>
        <w:t>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 и</w:t>
      </w:r>
      <w:r>
        <w:rPr>
          <w:spacing w:val="-1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взаимоотношений;</w:t>
      </w:r>
    </w:p>
    <w:p w14:paraId="25E41068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9562B2A" w14:textId="77777777" w:rsidR="001F167D" w:rsidRDefault="00E44A9C">
      <w:pPr>
        <w:pStyle w:val="a3"/>
        <w:spacing w:before="74" w:line="276" w:lineRule="auto"/>
        <w:ind w:right="1133" w:firstLine="139"/>
      </w:pPr>
      <w:r>
        <w:t>- явление ключевой фигурой воспитания в школе классного руководителя, реа-</w:t>
      </w:r>
      <w:r>
        <w:rPr>
          <w:spacing w:val="-67"/>
        </w:rPr>
        <w:t xml:space="preserve"> </w:t>
      </w:r>
      <w:r>
        <w:t>лизующего по отношению к детям защитную, личностно развивающую, органи-</w:t>
      </w:r>
      <w:r>
        <w:rPr>
          <w:spacing w:val="-68"/>
        </w:rPr>
        <w:t xml:space="preserve"> </w:t>
      </w:r>
      <w:r>
        <w:t>зационную,</w:t>
      </w:r>
      <w:r>
        <w:rPr>
          <w:spacing w:val="-2"/>
        </w:rPr>
        <w:t xml:space="preserve"> </w:t>
      </w:r>
      <w:r>
        <w:t>посредническую</w:t>
      </w:r>
      <w:r>
        <w:rPr>
          <w:spacing w:val="-1"/>
        </w:rPr>
        <w:t xml:space="preserve"> </w:t>
      </w:r>
      <w:r>
        <w:t>функции.</w:t>
      </w:r>
    </w:p>
    <w:p w14:paraId="39C2CBBD" w14:textId="77777777" w:rsidR="001F167D" w:rsidRDefault="00E44A9C">
      <w:pPr>
        <w:pStyle w:val="a3"/>
        <w:spacing w:before="1" w:line="276" w:lineRule="auto"/>
        <w:ind w:right="1131"/>
      </w:pPr>
      <w:r>
        <w:t>За много лет существования учреждения</w:t>
      </w:r>
      <w:r>
        <w:rPr>
          <w:spacing w:val="1"/>
        </w:rPr>
        <w:t xml:space="preserve"> </w:t>
      </w:r>
      <w:r>
        <w:t>сложились свои школьные традиции,</w:t>
      </w:r>
      <w:r>
        <w:rPr>
          <w:spacing w:val="1"/>
        </w:rPr>
        <w:t xml:space="preserve"> </w:t>
      </w:r>
      <w:r>
        <w:t>которые целесообразнее рассматривать как «обычаи, порядки, правила поведе-</w:t>
      </w:r>
      <w:r>
        <w:rPr>
          <w:spacing w:val="1"/>
        </w:rPr>
        <w:t xml:space="preserve"> </w:t>
      </w:r>
      <w:r>
        <w:t>ния,</w:t>
      </w:r>
      <w:r>
        <w:rPr>
          <w:spacing w:val="-4"/>
        </w:rPr>
        <w:t xml:space="preserve"> </w:t>
      </w:r>
      <w:r>
        <w:t>прочно установившиеся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оберегаемые</w:t>
      </w:r>
      <w:r>
        <w:rPr>
          <w:spacing w:val="-1"/>
        </w:rPr>
        <w:t xml:space="preserve"> </w:t>
      </w:r>
      <w:r>
        <w:t>коллективом».</w:t>
      </w:r>
    </w:p>
    <w:p w14:paraId="010EF791" w14:textId="77777777" w:rsidR="001F167D" w:rsidRDefault="00E44A9C">
      <w:pPr>
        <w:pStyle w:val="a3"/>
      </w:pPr>
      <w:r>
        <w:t>Обычно</w:t>
      </w:r>
      <w:r>
        <w:rPr>
          <w:spacing w:val="-2"/>
        </w:rPr>
        <w:t xml:space="preserve"> </w:t>
      </w:r>
      <w:r>
        <w:t>выделяют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традиций:</w:t>
      </w:r>
      <w:r>
        <w:rPr>
          <w:spacing w:val="-4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малые.</w:t>
      </w:r>
    </w:p>
    <w:p w14:paraId="363C2A5A" w14:textId="77777777" w:rsidR="001F167D" w:rsidRDefault="00E44A9C">
      <w:pPr>
        <w:pStyle w:val="a3"/>
        <w:spacing w:before="48" w:line="276" w:lineRule="auto"/>
        <w:ind w:right="1133"/>
      </w:pPr>
      <w:r>
        <w:t>Большие традиции носят общественный характер, это важные массовые собы-</w:t>
      </w:r>
      <w:r>
        <w:rPr>
          <w:spacing w:val="1"/>
        </w:rPr>
        <w:t xml:space="preserve"> </w:t>
      </w:r>
      <w:r>
        <w:t>тия. Жизнь школы насыщена праздниками и мероприятиями. Ежегодно, очень</w:t>
      </w:r>
      <w:r>
        <w:rPr>
          <w:spacing w:val="1"/>
        </w:rPr>
        <w:t xml:space="preserve"> </w:t>
      </w:r>
      <w:r>
        <w:t>ярко проводится</w:t>
      </w:r>
      <w:r>
        <w:rPr>
          <w:spacing w:val="69"/>
        </w:rPr>
        <w:t xml:space="preserve"> </w:t>
      </w:r>
      <w:r>
        <w:t>такие мероприятия как:</w:t>
      </w:r>
    </w:p>
    <w:p w14:paraId="3D318CC6" w14:textId="77777777" w:rsidR="001F167D" w:rsidRDefault="00E44A9C">
      <w:pPr>
        <w:pStyle w:val="a3"/>
        <w:spacing w:before="1"/>
      </w:pPr>
      <w:r>
        <w:t>Сентябрь:</w:t>
      </w:r>
      <w:r>
        <w:rPr>
          <w:spacing w:val="-3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Знаний»,</w:t>
      </w:r>
      <w:r>
        <w:rPr>
          <w:spacing w:val="-5"/>
        </w:rPr>
        <w:t xml:space="preserve"> </w:t>
      </w:r>
      <w:r>
        <w:t>«Посвящение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первоклассники».</w:t>
      </w:r>
    </w:p>
    <w:p w14:paraId="30F25136" w14:textId="77777777" w:rsidR="001F167D" w:rsidRDefault="00E44A9C">
      <w:pPr>
        <w:pStyle w:val="a3"/>
        <w:spacing w:before="50" w:line="276" w:lineRule="auto"/>
        <w:ind w:right="2062"/>
        <w:jc w:val="left"/>
      </w:pPr>
      <w:r>
        <w:t>Октябрь: «День пожилых людей», «День Учителя», «Праздник урожая»,</w:t>
      </w:r>
      <w:r>
        <w:rPr>
          <w:spacing w:val="-67"/>
        </w:rPr>
        <w:t xml:space="preserve"> </w:t>
      </w:r>
      <w:r>
        <w:t>Ноябрь: «День</w:t>
      </w:r>
      <w:r>
        <w:rPr>
          <w:spacing w:val="-1"/>
        </w:rPr>
        <w:t xml:space="preserve"> </w:t>
      </w:r>
      <w:r>
        <w:t>Матери»,</w:t>
      </w:r>
      <w:r>
        <w:rPr>
          <w:spacing w:val="-2"/>
        </w:rPr>
        <w:t xml:space="preserve"> </w:t>
      </w:r>
      <w:r>
        <w:t>«Синичкины</w:t>
      </w:r>
      <w:r>
        <w:rPr>
          <w:spacing w:val="-3"/>
        </w:rPr>
        <w:t xml:space="preserve"> </w:t>
      </w:r>
      <w:r>
        <w:t>именины».</w:t>
      </w:r>
    </w:p>
    <w:p w14:paraId="5B2250D1" w14:textId="77777777" w:rsidR="001F167D" w:rsidRDefault="00E44A9C">
      <w:pPr>
        <w:pStyle w:val="a3"/>
        <w:spacing w:line="321" w:lineRule="exact"/>
        <w:jc w:val="left"/>
      </w:pPr>
      <w:r>
        <w:t>Декабрь:</w:t>
      </w:r>
      <w:r>
        <w:rPr>
          <w:spacing w:val="63"/>
        </w:rPr>
        <w:t xml:space="preserve"> </w:t>
      </w:r>
      <w:r>
        <w:t>«Новый</w:t>
      </w:r>
      <w:r>
        <w:rPr>
          <w:spacing w:val="-2"/>
        </w:rPr>
        <w:t xml:space="preserve"> </w:t>
      </w:r>
      <w:r>
        <w:t>год».</w:t>
      </w:r>
    </w:p>
    <w:p w14:paraId="74BF2BC0" w14:textId="77777777" w:rsidR="00F56CE3" w:rsidRDefault="00E44A9C">
      <w:pPr>
        <w:pStyle w:val="a3"/>
        <w:spacing w:before="47" w:line="278" w:lineRule="auto"/>
        <w:ind w:right="1782"/>
        <w:jc w:val="left"/>
      </w:pPr>
      <w:r>
        <w:t xml:space="preserve">Февраль: «День </w:t>
      </w:r>
      <w:r w:rsidR="00F56CE3">
        <w:t>З</w:t>
      </w:r>
      <w:r>
        <w:t xml:space="preserve">ащитника отечества», «Смотр строя и песни», </w:t>
      </w:r>
    </w:p>
    <w:p w14:paraId="4E8357B6" w14:textId="3E9EFF91" w:rsidR="001F167D" w:rsidRDefault="00E44A9C">
      <w:pPr>
        <w:pStyle w:val="a3"/>
        <w:spacing w:before="47" w:line="278" w:lineRule="auto"/>
        <w:ind w:right="1782"/>
        <w:jc w:val="left"/>
      </w:pPr>
      <w:r>
        <w:t>Март: «Международный</w:t>
      </w:r>
      <w:r>
        <w:rPr>
          <w:spacing w:val="-4"/>
        </w:rPr>
        <w:t xml:space="preserve"> </w:t>
      </w:r>
      <w:r>
        <w:t>женский день»,</w:t>
      </w:r>
      <w:r>
        <w:rPr>
          <w:spacing w:val="-2"/>
        </w:rPr>
        <w:t xml:space="preserve"> </w:t>
      </w:r>
      <w:r>
        <w:t>«Масленица».</w:t>
      </w:r>
    </w:p>
    <w:p w14:paraId="1FC8CFA4" w14:textId="77777777" w:rsidR="001F167D" w:rsidRDefault="00E44A9C">
      <w:pPr>
        <w:pStyle w:val="a3"/>
        <w:spacing w:line="317" w:lineRule="exact"/>
        <w:jc w:val="left"/>
      </w:pPr>
      <w:r>
        <w:t>Апрель:</w:t>
      </w:r>
      <w:r>
        <w:rPr>
          <w:spacing w:val="-2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Смеха».</w:t>
      </w:r>
    </w:p>
    <w:p w14:paraId="75D276FB" w14:textId="3B74922D" w:rsidR="001F167D" w:rsidRDefault="00E44A9C">
      <w:pPr>
        <w:pStyle w:val="a3"/>
        <w:spacing w:before="48" w:line="278" w:lineRule="auto"/>
        <w:ind w:right="1115"/>
        <w:jc w:val="left"/>
      </w:pPr>
      <w:r>
        <w:t>Май:</w:t>
      </w:r>
      <w:r>
        <w:rPr>
          <w:spacing w:val="29"/>
        </w:rPr>
        <w:t xml:space="preserve"> </w:t>
      </w:r>
      <w:r>
        <w:t>«День</w:t>
      </w:r>
      <w:r>
        <w:rPr>
          <w:spacing w:val="29"/>
        </w:rPr>
        <w:t xml:space="preserve"> </w:t>
      </w:r>
      <w:r>
        <w:t>Победы»,</w:t>
      </w:r>
      <w:r>
        <w:rPr>
          <w:spacing w:val="29"/>
        </w:rPr>
        <w:t xml:space="preserve"> </w:t>
      </w:r>
      <w:r>
        <w:t>«Прощание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начальной</w:t>
      </w:r>
      <w:r>
        <w:rPr>
          <w:spacing w:val="30"/>
        </w:rPr>
        <w:t xml:space="preserve"> </w:t>
      </w:r>
      <w:r>
        <w:t>школой»,</w:t>
      </w:r>
      <w:r>
        <w:rPr>
          <w:spacing w:val="29"/>
        </w:rPr>
        <w:t xml:space="preserve"> </w:t>
      </w:r>
      <w:r>
        <w:t>«Спа</w:t>
      </w:r>
      <w:r>
        <w:rPr>
          <w:spacing w:val="-67"/>
        </w:rPr>
        <w:t xml:space="preserve"> </w:t>
      </w:r>
      <w:r>
        <w:t>сибо,</w:t>
      </w:r>
      <w:r>
        <w:rPr>
          <w:spacing w:val="-2"/>
        </w:rPr>
        <w:t xml:space="preserve"> </w:t>
      </w:r>
      <w:r>
        <w:t>Азбука, тебе»,</w:t>
      </w:r>
      <w:r>
        <w:rPr>
          <w:spacing w:val="-1"/>
        </w:rPr>
        <w:t xml:space="preserve"> </w:t>
      </w:r>
      <w:r>
        <w:t>«Праздник последнего</w:t>
      </w:r>
      <w:r>
        <w:rPr>
          <w:spacing w:val="1"/>
        </w:rPr>
        <w:t xml:space="preserve"> </w:t>
      </w:r>
      <w:r>
        <w:t>звонка».</w:t>
      </w:r>
    </w:p>
    <w:p w14:paraId="262B6210" w14:textId="77777777" w:rsidR="001F167D" w:rsidRDefault="00E44A9C">
      <w:pPr>
        <w:pStyle w:val="a3"/>
        <w:spacing w:line="276" w:lineRule="auto"/>
        <w:ind w:right="1133"/>
        <w:jc w:val="right"/>
      </w:pPr>
      <w:r>
        <w:t>Малые традиции – это будничные повседневные дела.</w:t>
      </w:r>
      <w:r>
        <w:rPr>
          <w:spacing w:val="1"/>
        </w:rPr>
        <w:t xml:space="preserve"> </w:t>
      </w:r>
      <w:r>
        <w:t>Эти традиции незаметны</w:t>
      </w:r>
      <w:r>
        <w:rPr>
          <w:spacing w:val="-68"/>
        </w:rPr>
        <w:t xml:space="preserve"> </w:t>
      </w:r>
      <w:r>
        <w:t>для постороннего глаза, их можно назвать «традициями микроклимата». Воспи-</w:t>
      </w:r>
      <w:r>
        <w:rPr>
          <w:spacing w:val="-67"/>
        </w:rPr>
        <w:t xml:space="preserve"> </w:t>
      </w:r>
      <w:r>
        <w:t>тательный</w:t>
      </w:r>
      <w:r>
        <w:rPr>
          <w:spacing w:val="8"/>
        </w:rPr>
        <w:t xml:space="preserve"> </w:t>
      </w:r>
      <w:r>
        <w:t>потенциал</w:t>
      </w:r>
      <w:r>
        <w:rPr>
          <w:spacing w:val="8"/>
        </w:rPr>
        <w:t xml:space="preserve"> </w:t>
      </w:r>
      <w:r>
        <w:t>малых</w:t>
      </w:r>
      <w:r>
        <w:rPr>
          <w:spacing w:val="10"/>
        </w:rPr>
        <w:t xml:space="preserve"> </w:t>
      </w:r>
      <w:r>
        <w:t>традиций</w:t>
      </w:r>
      <w:r>
        <w:rPr>
          <w:spacing w:val="9"/>
        </w:rPr>
        <w:t xml:space="preserve"> </w:t>
      </w:r>
      <w:r>
        <w:t>заключается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том,</w:t>
      </w:r>
      <w:r>
        <w:rPr>
          <w:spacing w:val="6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учат</w:t>
      </w:r>
      <w:r>
        <w:rPr>
          <w:spacing w:val="9"/>
        </w:rPr>
        <w:t xml:space="preserve"> </w:t>
      </w:r>
      <w:r>
        <w:t>поддер-</w:t>
      </w:r>
      <w:r>
        <w:rPr>
          <w:spacing w:val="-67"/>
        </w:rPr>
        <w:t xml:space="preserve"> </w:t>
      </w:r>
      <w:r>
        <w:t>живать установленный порядок, вырабатывая устойчивые привычки поведения.</w:t>
      </w:r>
      <w:r>
        <w:rPr>
          <w:spacing w:val="-67"/>
        </w:rPr>
        <w:t xml:space="preserve"> </w:t>
      </w:r>
      <w:r>
        <w:t>Приоритетным направлением в воспитательной работе считается трудовое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3"/>
        </w:rPr>
        <w:t xml:space="preserve"> </w:t>
      </w:r>
      <w:r>
        <w:t>Традиционным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школе</w:t>
      </w:r>
      <w:r>
        <w:rPr>
          <w:spacing w:val="6"/>
        </w:rPr>
        <w:t xml:space="preserve"> </w:t>
      </w:r>
      <w:r>
        <w:t>стали</w:t>
      </w:r>
      <w:r>
        <w:rPr>
          <w:spacing w:val="7"/>
        </w:rPr>
        <w:t xml:space="preserve"> </w:t>
      </w:r>
      <w:r>
        <w:t>регулярные</w:t>
      </w:r>
      <w:r>
        <w:rPr>
          <w:spacing w:val="7"/>
        </w:rPr>
        <w:t xml:space="preserve"> </w:t>
      </w:r>
      <w:r>
        <w:t>трудовые</w:t>
      </w:r>
      <w:r>
        <w:rPr>
          <w:spacing w:val="6"/>
        </w:rPr>
        <w:t xml:space="preserve"> </w:t>
      </w:r>
      <w:r w:rsidR="005E72B2">
        <w:t>де</w:t>
      </w:r>
      <w:r>
        <w:t>санты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приведению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пришкольной</w:t>
      </w:r>
      <w:r>
        <w:rPr>
          <w:spacing w:val="-5"/>
        </w:rPr>
        <w:t xml:space="preserve"> </w:t>
      </w:r>
      <w:r>
        <w:t>территории.</w:t>
      </w:r>
      <w:r>
        <w:rPr>
          <w:spacing w:val="-9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t>двор</w:t>
      </w:r>
      <w:r>
        <w:rPr>
          <w:spacing w:val="-67"/>
        </w:rPr>
        <w:t xml:space="preserve"> </w:t>
      </w:r>
      <w:r>
        <w:t>поделен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участки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каждым</w:t>
      </w:r>
      <w:r>
        <w:rPr>
          <w:spacing w:val="11"/>
        </w:rPr>
        <w:t xml:space="preserve"> </w:t>
      </w:r>
      <w:r>
        <w:t>классом</w:t>
      </w:r>
      <w:r>
        <w:rPr>
          <w:spacing w:val="11"/>
        </w:rPr>
        <w:t xml:space="preserve"> </w:t>
      </w:r>
      <w:r>
        <w:t>закреплена</w:t>
      </w:r>
      <w:r>
        <w:rPr>
          <w:spacing w:val="9"/>
        </w:rPr>
        <w:t xml:space="preserve"> </w:t>
      </w:r>
      <w:r>
        <w:t>определенная</w:t>
      </w:r>
      <w:r>
        <w:rPr>
          <w:spacing w:val="12"/>
        </w:rPr>
        <w:t xml:space="preserve"> </w:t>
      </w:r>
      <w:r>
        <w:t>территория.</w:t>
      </w:r>
    </w:p>
    <w:p w14:paraId="695DC26C" w14:textId="77777777" w:rsidR="001F167D" w:rsidRDefault="00E44A9C">
      <w:pPr>
        <w:pStyle w:val="a3"/>
      </w:pPr>
      <w:r>
        <w:t>Проводится</w:t>
      </w:r>
      <w:r>
        <w:rPr>
          <w:spacing w:val="-5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лучшую</w:t>
      </w:r>
      <w:r>
        <w:rPr>
          <w:spacing w:val="-3"/>
        </w:rPr>
        <w:t xml:space="preserve"> </w:t>
      </w:r>
      <w:r>
        <w:t>клумбу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пришкольном</w:t>
      </w:r>
      <w:r>
        <w:rPr>
          <w:spacing w:val="-1"/>
        </w:rPr>
        <w:t xml:space="preserve"> </w:t>
      </w:r>
      <w:r>
        <w:t>участке.</w:t>
      </w:r>
    </w:p>
    <w:p w14:paraId="4CF8956E" w14:textId="77777777" w:rsidR="001F167D" w:rsidRDefault="00E44A9C">
      <w:pPr>
        <w:pStyle w:val="a3"/>
        <w:spacing w:before="42" w:line="276" w:lineRule="auto"/>
        <w:ind w:right="1129"/>
      </w:pPr>
      <w:r>
        <w:t>Хотелось бы добавить о традициях внутри самого педагогического коллектива:</w:t>
      </w:r>
      <w:r>
        <w:rPr>
          <w:spacing w:val="1"/>
        </w:rPr>
        <w:t xml:space="preserve"> </w:t>
      </w:r>
      <w:r>
        <w:t>Классный 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тре-</w:t>
      </w:r>
      <w:r>
        <w:rPr>
          <w:spacing w:val="1"/>
        </w:rPr>
        <w:t xml:space="preserve"> </w:t>
      </w:r>
      <w:r>
        <w:t>нинги, конференции, сюжетно-ролевые игры, игры-путешествия, развлекатель-</w:t>
      </w:r>
      <w:r>
        <w:rPr>
          <w:spacing w:val="1"/>
        </w:rPr>
        <w:t xml:space="preserve"> </w:t>
      </w:r>
      <w:r>
        <w:t>ные акции. Такая работа проводится в рамках наставничества с целью передачи</w:t>
      </w:r>
      <w:r>
        <w:rPr>
          <w:spacing w:val="-6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 молодым</w:t>
      </w:r>
      <w:r>
        <w:rPr>
          <w:spacing w:val="-1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более опытными</w:t>
      </w:r>
      <w:r>
        <w:rPr>
          <w:spacing w:val="-1"/>
        </w:rPr>
        <w:t xml:space="preserve"> </w:t>
      </w:r>
      <w:r>
        <w:t>коллегами.</w:t>
      </w:r>
    </w:p>
    <w:p w14:paraId="778981E3" w14:textId="77777777" w:rsidR="001F167D" w:rsidRDefault="00E44A9C">
      <w:pPr>
        <w:pStyle w:val="a3"/>
        <w:spacing w:before="2" w:line="276" w:lineRule="auto"/>
        <w:ind w:right="1129" w:firstLine="708"/>
      </w:pPr>
      <w:r>
        <w:t>Ключевым моментом воспитательной системы в школе являются модель-</w:t>
      </w:r>
      <w:r>
        <w:rPr>
          <w:spacing w:val="1"/>
        </w:rPr>
        <w:t xml:space="preserve"> </w:t>
      </w:r>
      <w:r>
        <w:t>ные события, участие в которых обеспечивает каждому обучающемуся точку</w:t>
      </w:r>
      <w:r>
        <w:rPr>
          <w:spacing w:val="1"/>
        </w:rPr>
        <w:t xml:space="preserve"> </w:t>
      </w:r>
      <w:r>
        <w:t>приложения своих знаний, способностей и навыков творчества. Традиции, сло-</w:t>
      </w:r>
      <w:r>
        <w:rPr>
          <w:spacing w:val="1"/>
        </w:rPr>
        <w:t xml:space="preserve"> </w:t>
      </w:r>
      <w:r>
        <w:t>жившиеся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школе,</w:t>
      </w:r>
      <w:r>
        <w:rPr>
          <w:spacing w:val="7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эмоциональными</w:t>
      </w:r>
      <w:r>
        <w:rPr>
          <w:spacing w:val="7"/>
        </w:rPr>
        <w:t xml:space="preserve"> </w:t>
      </w:r>
      <w:r>
        <w:t>событиями,</w:t>
      </w:r>
      <w:r>
        <w:rPr>
          <w:spacing w:val="7"/>
        </w:rPr>
        <w:t xml:space="preserve"> </w:t>
      </w:r>
      <w:r>
        <w:t>воспитывающими</w:t>
      </w:r>
      <w:r>
        <w:rPr>
          <w:spacing w:val="7"/>
        </w:rPr>
        <w:t xml:space="preserve"> </w:t>
      </w:r>
      <w:r>
        <w:t>у</w:t>
      </w:r>
    </w:p>
    <w:p w14:paraId="7148D500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22064CD" w14:textId="77777777" w:rsidR="001F167D" w:rsidRDefault="00E44A9C">
      <w:pPr>
        <w:pStyle w:val="a3"/>
        <w:spacing w:before="74" w:line="276" w:lineRule="auto"/>
        <w:ind w:right="1135"/>
      </w:pPr>
      <w:r>
        <w:t>обучающихся чувство гордости за свои творческие достижения, осознание важ-</w:t>
      </w:r>
      <w:r>
        <w:rPr>
          <w:spacing w:val="-67"/>
        </w:rPr>
        <w:t xml:space="preserve"> </w:t>
      </w:r>
      <w:r>
        <w:t>ности</w:t>
      </w:r>
      <w:r>
        <w:rPr>
          <w:spacing w:val="-12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персонального</w:t>
      </w:r>
      <w:r>
        <w:rPr>
          <w:spacing w:val="-10"/>
        </w:rPr>
        <w:t xml:space="preserve"> </w:t>
      </w:r>
      <w:r>
        <w:t>вклада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школы,</w:t>
      </w:r>
      <w:r>
        <w:rPr>
          <w:spacing w:val="-14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перспектив</w:t>
      </w:r>
      <w:r>
        <w:rPr>
          <w:spacing w:val="-68"/>
        </w:rPr>
        <w:t xml:space="preserve"> </w:t>
      </w:r>
      <w:r>
        <w:t>своего личностного</w:t>
      </w:r>
      <w:r>
        <w:rPr>
          <w:spacing w:val="-3"/>
        </w:rPr>
        <w:t xml:space="preserve"> </w:t>
      </w:r>
      <w:r>
        <w:t>развития.</w:t>
      </w:r>
    </w:p>
    <w:p w14:paraId="7FC7D36D" w14:textId="77777777" w:rsidR="001F167D" w:rsidRDefault="001F167D">
      <w:pPr>
        <w:pStyle w:val="a3"/>
        <w:spacing w:before="4"/>
        <w:ind w:left="0"/>
        <w:jc w:val="left"/>
        <w:rPr>
          <w:sz w:val="32"/>
        </w:rPr>
      </w:pPr>
    </w:p>
    <w:p w14:paraId="3006FD53" w14:textId="03D1171C" w:rsidR="001F167D" w:rsidRDefault="00E44A9C">
      <w:pPr>
        <w:ind w:left="87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14:paraId="17313564" w14:textId="77777777" w:rsidR="001F167D" w:rsidRDefault="001F167D">
      <w:pPr>
        <w:pStyle w:val="a3"/>
        <w:spacing w:before="9"/>
        <w:ind w:left="0"/>
        <w:jc w:val="left"/>
        <w:rPr>
          <w:sz w:val="35"/>
        </w:rPr>
      </w:pPr>
    </w:p>
    <w:p w14:paraId="55DA07CE" w14:textId="77777777" w:rsidR="001F167D" w:rsidRDefault="00E44A9C">
      <w:pPr>
        <w:pStyle w:val="a3"/>
        <w:spacing w:line="276" w:lineRule="auto"/>
        <w:ind w:right="1130" w:firstLine="708"/>
      </w:pPr>
      <w:r>
        <w:t>Современный национальный идеал личности, воспитанной в новой рос-</w:t>
      </w:r>
      <w:r>
        <w:rPr>
          <w:spacing w:val="1"/>
        </w:rPr>
        <w:t xml:space="preserve"> </w:t>
      </w:r>
      <w:r>
        <w:t>сийской общеобразовательной школе, – это высоконравственный, творческий,</w:t>
      </w:r>
      <w:r>
        <w:rPr>
          <w:spacing w:val="1"/>
        </w:rPr>
        <w:t xml:space="preserve"> </w:t>
      </w:r>
      <w:r>
        <w:t>компетентный гражданин России, принимающий судьбу Отечества как свою</w:t>
      </w:r>
      <w:r>
        <w:rPr>
          <w:spacing w:val="1"/>
        </w:rPr>
        <w:t xml:space="preserve"> </w:t>
      </w:r>
      <w:r>
        <w:t>личную, осознающей ответственность за настоящее и будущее своей 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духовных и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14:paraId="286A58CE" w14:textId="77777777" w:rsidR="001F167D" w:rsidRDefault="00E44A9C">
      <w:pPr>
        <w:pStyle w:val="a3"/>
        <w:spacing w:before="2" w:line="276" w:lineRule="auto"/>
        <w:ind w:right="1131"/>
      </w:pPr>
      <w:r>
        <w:t>Исходя из этого воспитательного идеала, а также основываясь на базовых для</w:t>
      </w:r>
      <w:r>
        <w:rPr>
          <w:spacing w:val="1"/>
        </w:rPr>
        <w:t xml:space="preserve"> </w:t>
      </w:r>
      <w:r>
        <w:t>нашего</w:t>
      </w:r>
      <w:r>
        <w:rPr>
          <w:spacing w:val="-8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ценностях</w:t>
      </w:r>
      <w:r>
        <w:rPr>
          <w:spacing w:val="-6"/>
        </w:rPr>
        <w:t xml:space="preserve"> </w:t>
      </w:r>
      <w:r>
        <w:t>(семья,</w:t>
      </w:r>
      <w:r>
        <w:rPr>
          <w:spacing w:val="-7"/>
        </w:rPr>
        <w:t xml:space="preserve"> </w:t>
      </w:r>
      <w:r>
        <w:t>труд,</w:t>
      </w:r>
      <w:r>
        <w:rPr>
          <w:spacing w:val="-7"/>
        </w:rPr>
        <w:t xml:space="preserve"> </w:t>
      </w:r>
      <w:r>
        <w:t>отечество,</w:t>
      </w:r>
      <w:r>
        <w:rPr>
          <w:spacing w:val="-7"/>
        </w:rPr>
        <w:t xml:space="preserve"> </w:t>
      </w:r>
      <w:r>
        <w:t>природа,</w:t>
      </w:r>
      <w:r>
        <w:rPr>
          <w:spacing w:val="-7"/>
        </w:rPr>
        <w:t xml:space="preserve"> </w:t>
      </w:r>
      <w:r>
        <w:t>мир,</w:t>
      </w:r>
      <w:r>
        <w:rPr>
          <w:spacing w:val="-7"/>
        </w:rPr>
        <w:t xml:space="preserve"> </w:t>
      </w:r>
      <w:r>
        <w:t>знания,</w:t>
      </w:r>
      <w:r>
        <w:rPr>
          <w:spacing w:val="-6"/>
        </w:rPr>
        <w:t xml:space="preserve"> </w:t>
      </w:r>
      <w:r>
        <w:t>куль-</w:t>
      </w:r>
      <w:r>
        <w:rPr>
          <w:spacing w:val="-67"/>
        </w:rPr>
        <w:t xml:space="preserve"> </w:t>
      </w:r>
      <w:r>
        <w:t>тура,</w:t>
      </w:r>
      <w:r>
        <w:rPr>
          <w:spacing w:val="-5"/>
        </w:rPr>
        <w:t xml:space="preserve"> </w:t>
      </w:r>
      <w:r>
        <w:t>здоровье,</w:t>
      </w:r>
      <w:r>
        <w:rPr>
          <w:spacing w:val="-3"/>
        </w:rPr>
        <w:t xml:space="preserve"> </w:t>
      </w:r>
      <w:r>
        <w:t>человек),</w:t>
      </w:r>
      <w:r>
        <w:rPr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 –</w:t>
      </w:r>
      <w:r>
        <w:rPr>
          <w:spacing w:val="-3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проявляющееся:</w:t>
      </w:r>
    </w:p>
    <w:p w14:paraId="12DDB10D" w14:textId="77777777" w:rsidR="001F167D" w:rsidRDefault="00E44A9C">
      <w:pPr>
        <w:pStyle w:val="a4"/>
        <w:numPr>
          <w:ilvl w:val="0"/>
          <w:numId w:val="72"/>
        </w:numPr>
        <w:tabs>
          <w:tab w:val="left" w:pos="1206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усвоение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"/>
          <w:sz w:val="28"/>
        </w:rPr>
        <w:t xml:space="preserve"> </w:t>
      </w:r>
      <w:r>
        <w:rPr>
          <w:sz w:val="28"/>
        </w:rPr>
        <w:t>норм,</w:t>
      </w:r>
      <w:r>
        <w:rPr>
          <w:spacing w:val="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5"/>
          <w:sz w:val="28"/>
        </w:rPr>
        <w:t xml:space="preserve"> </w:t>
      </w:r>
      <w:r>
        <w:rPr>
          <w:sz w:val="28"/>
        </w:rPr>
        <w:t>вырабо-</w:t>
      </w:r>
      <w:r>
        <w:rPr>
          <w:spacing w:val="-67"/>
          <w:sz w:val="28"/>
        </w:rPr>
        <w:t xml:space="preserve"> </w:t>
      </w:r>
      <w:r>
        <w:rPr>
          <w:sz w:val="28"/>
        </w:rPr>
        <w:t>тало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6"/>
          <w:sz w:val="28"/>
        </w:rPr>
        <w:t xml:space="preserve"> </w:t>
      </w:r>
      <w:r>
        <w:rPr>
          <w:sz w:val="28"/>
        </w:rPr>
        <w:t>этих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(т.е.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ими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знаний);</w:t>
      </w:r>
    </w:p>
    <w:p w14:paraId="5DDE0DDF" w14:textId="77777777" w:rsidR="001F167D" w:rsidRDefault="00E44A9C">
      <w:pPr>
        <w:pStyle w:val="a4"/>
        <w:numPr>
          <w:ilvl w:val="0"/>
          <w:numId w:val="72"/>
        </w:numPr>
        <w:tabs>
          <w:tab w:val="left" w:pos="1113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этим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7"/>
          <w:sz w:val="28"/>
        </w:rPr>
        <w:t xml:space="preserve"> </w:t>
      </w:r>
      <w:r>
        <w:rPr>
          <w:sz w:val="28"/>
        </w:rPr>
        <w:t>(т.е.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раз-</w:t>
      </w:r>
      <w:r>
        <w:rPr>
          <w:spacing w:val="-67"/>
          <w:sz w:val="28"/>
        </w:rPr>
        <w:t xml:space="preserve"> </w:t>
      </w:r>
      <w:r>
        <w:rPr>
          <w:sz w:val="28"/>
        </w:rPr>
        <w:t>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14:paraId="2AC70F29" w14:textId="77777777" w:rsidR="001F167D" w:rsidRDefault="00E44A9C">
      <w:pPr>
        <w:pStyle w:val="a4"/>
        <w:numPr>
          <w:ilvl w:val="0"/>
          <w:numId w:val="72"/>
        </w:numPr>
        <w:tabs>
          <w:tab w:val="left" w:pos="1115"/>
        </w:tabs>
        <w:spacing w:line="276" w:lineRule="auto"/>
        <w:ind w:right="1134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этим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пове-</w:t>
      </w:r>
      <w:r>
        <w:rPr>
          <w:spacing w:val="-67"/>
          <w:sz w:val="28"/>
        </w:rPr>
        <w:t xml:space="preserve"> </w:t>
      </w:r>
      <w:r>
        <w:rPr>
          <w:sz w:val="28"/>
        </w:rPr>
        <w:t>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3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4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(т.е. в приобретении ими опыта осуществления социально значимых дел).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Конкретизация общей</w:t>
      </w:r>
      <w:r>
        <w:rPr>
          <w:spacing w:val="2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стям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ней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приоритеты,</w:t>
      </w:r>
      <w:r>
        <w:rPr>
          <w:spacing w:val="-12"/>
          <w:sz w:val="28"/>
        </w:rPr>
        <w:t xml:space="preserve"> </w:t>
      </w:r>
      <w:r>
        <w:rPr>
          <w:sz w:val="28"/>
        </w:rPr>
        <w:t>со-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всем уровням образования:</w:t>
      </w:r>
    </w:p>
    <w:p w14:paraId="319D67FE" w14:textId="77777777" w:rsidR="001F167D" w:rsidRDefault="00E44A9C">
      <w:pPr>
        <w:pStyle w:val="a4"/>
        <w:numPr>
          <w:ilvl w:val="0"/>
          <w:numId w:val="71"/>
        </w:numPr>
        <w:tabs>
          <w:tab w:val="left" w:pos="1110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В воспитании детей младшего школьного таким целевым приоритетом явля-</w:t>
      </w:r>
      <w:r>
        <w:rPr>
          <w:spacing w:val="1"/>
          <w:sz w:val="28"/>
        </w:rPr>
        <w:t xml:space="preserve"> </w:t>
      </w:r>
      <w:r>
        <w:rPr>
          <w:sz w:val="28"/>
        </w:rPr>
        <w:t>ется создание благоприятных условий для усвоения школьниками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того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8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живут.</w:t>
      </w:r>
    </w:p>
    <w:p w14:paraId="7EAB5BC7" w14:textId="77777777" w:rsidR="001F167D" w:rsidRDefault="00E44A9C">
      <w:pPr>
        <w:pStyle w:val="a3"/>
        <w:spacing w:before="1"/>
      </w:pPr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следующие:</w:t>
      </w:r>
    </w:p>
    <w:p w14:paraId="0EECDFB3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47" w:line="276" w:lineRule="auto"/>
        <w:ind w:right="1133" w:firstLine="0"/>
        <w:rPr>
          <w:sz w:val="28"/>
        </w:rPr>
      </w:pP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-8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-8"/>
          <w:sz w:val="28"/>
        </w:rPr>
        <w:t xml:space="preserve"> </w:t>
      </w:r>
      <w:r>
        <w:rPr>
          <w:sz w:val="28"/>
        </w:rPr>
        <w:t>сыном</w:t>
      </w:r>
      <w:r>
        <w:rPr>
          <w:spacing w:val="-8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-9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-8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-68"/>
          <w:sz w:val="28"/>
        </w:rPr>
        <w:t xml:space="preserve"> </w:t>
      </w:r>
      <w:r>
        <w:rPr>
          <w:sz w:val="28"/>
        </w:rPr>
        <w:t>внуком (внучкой); уважать старших и заботиться о младших членах семьи; вы-</w:t>
      </w:r>
      <w:r>
        <w:rPr>
          <w:spacing w:val="1"/>
          <w:sz w:val="28"/>
        </w:rPr>
        <w:t xml:space="preserve"> </w:t>
      </w:r>
      <w:r>
        <w:rPr>
          <w:sz w:val="28"/>
        </w:rPr>
        <w:t>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старшим;</w:t>
      </w:r>
    </w:p>
    <w:p w14:paraId="304E99FD" w14:textId="77777777" w:rsidR="001F167D" w:rsidRDefault="00E44A9C">
      <w:pPr>
        <w:pStyle w:val="a4"/>
        <w:numPr>
          <w:ilvl w:val="0"/>
          <w:numId w:val="73"/>
        </w:numPr>
        <w:tabs>
          <w:tab w:val="left" w:pos="1008"/>
        </w:tabs>
        <w:spacing w:before="1" w:line="276" w:lineRule="auto"/>
        <w:ind w:right="1131" w:firstLine="0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2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</w:t>
      </w:r>
      <w:r>
        <w:rPr>
          <w:spacing w:val="-1"/>
          <w:sz w:val="28"/>
        </w:rPr>
        <w:t xml:space="preserve"> </w:t>
      </w:r>
      <w:r>
        <w:rPr>
          <w:sz w:val="28"/>
        </w:rPr>
        <w:t>до конца;</w:t>
      </w:r>
    </w:p>
    <w:p w14:paraId="52764F15" w14:textId="77777777" w:rsidR="001F167D" w:rsidRDefault="00E44A9C">
      <w:pPr>
        <w:pStyle w:val="a4"/>
        <w:numPr>
          <w:ilvl w:val="0"/>
          <w:numId w:val="73"/>
        </w:numPr>
        <w:tabs>
          <w:tab w:val="left" w:pos="975"/>
        </w:tabs>
        <w:spacing w:line="276" w:lineRule="auto"/>
        <w:ind w:right="1131" w:firstLine="0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дом,</w:t>
      </w:r>
      <w:r>
        <w:rPr>
          <w:spacing w:val="-5"/>
          <w:sz w:val="28"/>
        </w:rPr>
        <w:t xml:space="preserve"> </w:t>
      </w:r>
      <w:r>
        <w:rPr>
          <w:sz w:val="28"/>
        </w:rPr>
        <w:t>двор,</w:t>
      </w:r>
      <w:r>
        <w:rPr>
          <w:spacing w:val="-5"/>
          <w:sz w:val="28"/>
        </w:rPr>
        <w:t xml:space="preserve"> </w:t>
      </w:r>
      <w:r>
        <w:rPr>
          <w:sz w:val="28"/>
        </w:rPr>
        <w:t>улицу,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город,</w:t>
      </w:r>
      <w:r>
        <w:rPr>
          <w:spacing w:val="-5"/>
          <w:sz w:val="28"/>
        </w:rPr>
        <w:t xml:space="preserve"> </w:t>
      </w:r>
      <w:r>
        <w:rPr>
          <w:sz w:val="28"/>
        </w:rPr>
        <w:t>село,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страну;</w:t>
      </w:r>
    </w:p>
    <w:p w14:paraId="1FC4C01B" w14:textId="77777777" w:rsidR="001F167D" w:rsidRDefault="00E44A9C">
      <w:pPr>
        <w:pStyle w:val="a4"/>
        <w:numPr>
          <w:ilvl w:val="0"/>
          <w:numId w:val="73"/>
        </w:numPr>
        <w:tabs>
          <w:tab w:val="left" w:pos="970"/>
        </w:tabs>
        <w:spacing w:line="276" w:lineRule="auto"/>
        <w:ind w:right="1129" w:firstLine="0"/>
        <w:rPr>
          <w:sz w:val="28"/>
        </w:rPr>
      </w:pPr>
      <w:r>
        <w:rPr>
          <w:sz w:val="28"/>
        </w:rPr>
        <w:t>беречь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13"/>
          <w:sz w:val="28"/>
        </w:rPr>
        <w:t xml:space="preserve"> </w:t>
      </w:r>
      <w:r>
        <w:rPr>
          <w:sz w:val="28"/>
        </w:rPr>
        <w:t>(ухаживать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дома,</w:t>
      </w:r>
      <w:r>
        <w:rPr>
          <w:spacing w:val="13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своих</w:t>
      </w:r>
      <w:r>
        <w:rPr>
          <w:spacing w:val="1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3"/>
          <w:sz w:val="28"/>
        </w:rPr>
        <w:t xml:space="preserve"> </w:t>
      </w:r>
      <w:r>
        <w:rPr>
          <w:sz w:val="28"/>
        </w:rPr>
        <w:t>питомцах</w:t>
      </w:r>
      <w:r>
        <w:rPr>
          <w:spacing w:val="13"/>
          <w:sz w:val="28"/>
        </w:rPr>
        <w:t xml:space="preserve"> </w:t>
      </w:r>
      <w:r>
        <w:rPr>
          <w:sz w:val="28"/>
        </w:rPr>
        <w:t>и,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бездомных</w:t>
      </w:r>
    </w:p>
    <w:p w14:paraId="5A0A9FBA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49E8D31" w14:textId="77777777" w:rsidR="001F167D" w:rsidRDefault="00E44A9C">
      <w:pPr>
        <w:pStyle w:val="a3"/>
        <w:spacing w:before="74" w:line="278" w:lineRule="auto"/>
        <w:ind w:right="1115"/>
        <w:jc w:val="left"/>
      </w:pPr>
      <w:r>
        <w:t>животных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своем</w:t>
      </w:r>
      <w:r>
        <w:rPr>
          <w:spacing w:val="-5"/>
        </w:rPr>
        <w:t xml:space="preserve"> </w:t>
      </w:r>
      <w:r>
        <w:t>дворе;</w:t>
      </w:r>
      <w:r>
        <w:rPr>
          <w:spacing w:val="-7"/>
        </w:rPr>
        <w:t xml:space="preserve"> </w:t>
      </w:r>
      <w:r>
        <w:t>подкармливать</w:t>
      </w:r>
      <w:r>
        <w:rPr>
          <w:spacing w:val="-5"/>
        </w:rPr>
        <w:t xml:space="preserve"> </w:t>
      </w:r>
      <w:r>
        <w:t>птиц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зимы;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засорять</w:t>
      </w:r>
      <w:r>
        <w:rPr>
          <w:spacing w:val="-8"/>
        </w:rPr>
        <w:t xml:space="preserve"> </w:t>
      </w:r>
      <w:r>
        <w:t>бы-</w:t>
      </w:r>
      <w:r>
        <w:rPr>
          <w:spacing w:val="-67"/>
        </w:rPr>
        <w:t xml:space="preserve"> </w:t>
      </w:r>
      <w:r>
        <w:t>товым</w:t>
      </w:r>
      <w:r>
        <w:rPr>
          <w:spacing w:val="-1"/>
        </w:rPr>
        <w:t xml:space="preserve"> </w:t>
      </w:r>
      <w:r>
        <w:t>мусором улицы,</w:t>
      </w:r>
      <w:r>
        <w:rPr>
          <w:spacing w:val="-1"/>
        </w:rPr>
        <w:t xml:space="preserve"> </w:t>
      </w:r>
      <w:r>
        <w:t>леса, водоёмы);</w:t>
      </w:r>
    </w:p>
    <w:p w14:paraId="319B7CD9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line="276" w:lineRule="auto"/>
        <w:ind w:right="1130" w:firstLine="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9"/>
          <w:sz w:val="28"/>
        </w:rPr>
        <w:t xml:space="preserve"> </w:t>
      </w:r>
      <w:r>
        <w:rPr>
          <w:sz w:val="28"/>
        </w:rPr>
        <w:t>миролюбие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затевать</w:t>
      </w:r>
      <w:r>
        <w:rPr>
          <w:spacing w:val="9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9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не прибегая к силе;</w:t>
      </w:r>
    </w:p>
    <w:p w14:paraId="351167D3" w14:textId="77777777" w:rsidR="001F167D" w:rsidRDefault="00E44A9C">
      <w:pPr>
        <w:pStyle w:val="a4"/>
        <w:numPr>
          <w:ilvl w:val="0"/>
          <w:numId w:val="73"/>
        </w:numPr>
        <w:tabs>
          <w:tab w:val="left" w:pos="965"/>
        </w:tabs>
        <w:ind w:left="964" w:hanging="153"/>
        <w:jc w:val="left"/>
        <w:rPr>
          <w:sz w:val="28"/>
        </w:rPr>
      </w:pPr>
      <w:r>
        <w:rPr>
          <w:sz w:val="28"/>
        </w:rPr>
        <w:t>стремиться</w:t>
      </w:r>
      <w:r>
        <w:rPr>
          <w:spacing w:val="-13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13"/>
          <w:sz w:val="28"/>
        </w:rPr>
        <w:t xml:space="preserve"> </w:t>
      </w:r>
      <w:r>
        <w:rPr>
          <w:sz w:val="28"/>
        </w:rPr>
        <w:t>новое,</w:t>
      </w:r>
      <w:r>
        <w:rPr>
          <w:spacing w:val="-1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3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знания;</w:t>
      </w:r>
    </w:p>
    <w:p w14:paraId="77C8DF11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44"/>
        <w:ind w:left="976" w:hanging="165"/>
        <w:rPr>
          <w:sz w:val="28"/>
        </w:rPr>
      </w:pP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4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приветливым;</w:t>
      </w:r>
    </w:p>
    <w:p w14:paraId="70229213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48"/>
        <w:ind w:left="976" w:hanging="165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14:paraId="794AC953" w14:textId="77777777" w:rsidR="001F167D" w:rsidRDefault="00E44A9C">
      <w:pPr>
        <w:pStyle w:val="a4"/>
        <w:numPr>
          <w:ilvl w:val="0"/>
          <w:numId w:val="73"/>
        </w:numPr>
        <w:tabs>
          <w:tab w:val="left" w:pos="1018"/>
        </w:tabs>
        <w:spacing w:before="47" w:line="276" w:lineRule="auto"/>
        <w:ind w:right="1135" w:firstLine="0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4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-1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-16"/>
          <w:sz w:val="28"/>
        </w:rPr>
        <w:t xml:space="preserve"> </w:t>
      </w:r>
      <w:r>
        <w:rPr>
          <w:sz w:val="28"/>
        </w:rPr>
        <w:t>обиды,</w:t>
      </w:r>
      <w:r>
        <w:rPr>
          <w:spacing w:val="-16"/>
          <w:sz w:val="28"/>
        </w:rPr>
        <w:t xml:space="preserve"> </w:t>
      </w:r>
      <w:r>
        <w:rPr>
          <w:sz w:val="28"/>
        </w:rPr>
        <w:t>за-</w:t>
      </w:r>
      <w:r>
        <w:rPr>
          <w:spacing w:val="-67"/>
          <w:sz w:val="28"/>
        </w:rPr>
        <w:t xml:space="preserve"> </w:t>
      </w:r>
      <w:r>
        <w:rPr>
          <w:sz w:val="28"/>
        </w:rPr>
        <w:t>щищать слабых, по мере возможности помогать нуждающимся в этом 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 относиться к людям иной национальной или религиозной принад-</w:t>
      </w:r>
      <w:r>
        <w:rPr>
          <w:spacing w:val="1"/>
          <w:sz w:val="28"/>
        </w:rPr>
        <w:t xml:space="preserve"> </w:t>
      </w:r>
      <w:r>
        <w:rPr>
          <w:sz w:val="28"/>
        </w:rPr>
        <w:t>лежности, иного имущественного положения, людям с ограниченными возмож-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14:paraId="451A810B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before="2" w:line="276" w:lineRule="auto"/>
        <w:ind w:right="1126" w:firstLine="0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 в чём-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11"/>
          <w:sz w:val="28"/>
        </w:rPr>
        <w:t xml:space="preserve"> </w:t>
      </w:r>
      <w:r>
        <w:rPr>
          <w:sz w:val="28"/>
        </w:rPr>
        <w:t>непохожим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1"/>
          <w:sz w:val="28"/>
        </w:rPr>
        <w:t xml:space="preserve"> </w:t>
      </w:r>
      <w:r>
        <w:rPr>
          <w:sz w:val="28"/>
        </w:rPr>
        <w:t>ребят;</w:t>
      </w:r>
      <w:r>
        <w:rPr>
          <w:spacing w:val="-1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1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ини-</w:t>
      </w:r>
      <w:r>
        <w:rPr>
          <w:spacing w:val="-68"/>
          <w:sz w:val="28"/>
        </w:rPr>
        <w:t xml:space="preserve"> </w:t>
      </w:r>
      <w:r>
        <w:rPr>
          <w:sz w:val="28"/>
        </w:rPr>
        <w:t>циативу, отстаивать своё мнение и действовать самостоятельно, без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старших.</w:t>
      </w:r>
    </w:p>
    <w:p w14:paraId="24D561A2" w14:textId="77777777" w:rsidR="001F167D" w:rsidRDefault="00E44A9C">
      <w:pPr>
        <w:pStyle w:val="a3"/>
        <w:spacing w:line="276" w:lineRule="auto"/>
        <w:ind w:right="1136"/>
      </w:pPr>
      <w:r>
        <w:t>Знание младшим школьником данных социальных норм и традиций, понимание</w:t>
      </w:r>
      <w:r>
        <w:rPr>
          <w:spacing w:val="-67"/>
        </w:rPr>
        <w:t xml:space="preserve"> </w:t>
      </w:r>
      <w:r>
        <w:t>важности следования им имеет особое значение для ребенка этого возраста, по-</w:t>
      </w:r>
      <w:r>
        <w:rPr>
          <w:spacing w:val="1"/>
        </w:rPr>
        <w:t xml:space="preserve"> </w:t>
      </w:r>
      <w:r>
        <w:rPr>
          <w:spacing w:val="-1"/>
        </w:rPr>
        <w:t>скольку</w:t>
      </w:r>
      <w:r>
        <w:rPr>
          <w:spacing w:val="-18"/>
        </w:rPr>
        <w:t xml:space="preserve"> </w:t>
      </w:r>
      <w:r>
        <w:rPr>
          <w:spacing w:val="-1"/>
        </w:rPr>
        <w:t>облегчает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вхождение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широкий</w:t>
      </w:r>
      <w:r>
        <w:rPr>
          <w:spacing w:val="-14"/>
        </w:rPr>
        <w:t xml:space="preserve"> </w:t>
      </w:r>
      <w:r>
        <w:t>социальный</w:t>
      </w:r>
      <w:r>
        <w:rPr>
          <w:spacing w:val="-15"/>
        </w:rPr>
        <w:t xml:space="preserve"> </w:t>
      </w:r>
      <w:r>
        <w:t>мир,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открывающуюся</w:t>
      </w:r>
      <w:r>
        <w:rPr>
          <w:spacing w:val="-67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</w:p>
    <w:p w14:paraId="290F4724" w14:textId="77777777" w:rsidR="001F167D" w:rsidRDefault="00E44A9C">
      <w:pPr>
        <w:pStyle w:val="a4"/>
        <w:numPr>
          <w:ilvl w:val="0"/>
          <w:numId w:val="71"/>
        </w:numPr>
        <w:tabs>
          <w:tab w:val="left" w:pos="1108"/>
        </w:tabs>
        <w:spacing w:line="276" w:lineRule="auto"/>
        <w:ind w:right="1138" w:firstLine="0"/>
        <w:rPr>
          <w:sz w:val="28"/>
        </w:rPr>
      </w:pPr>
      <w:r>
        <w:rPr>
          <w:sz w:val="28"/>
        </w:rPr>
        <w:t>В воспитании детей подросткового возраста таким приоритетом является со-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 благоприятных условий для развития социально значимых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и,</w:t>
      </w:r>
      <w:r>
        <w:rPr>
          <w:spacing w:val="-1"/>
          <w:sz w:val="28"/>
        </w:rPr>
        <w:t xml:space="preserve"> </w:t>
      </w:r>
      <w:r>
        <w:rPr>
          <w:sz w:val="28"/>
        </w:rPr>
        <w:t>прежде 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отношений:</w:t>
      </w:r>
    </w:p>
    <w:p w14:paraId="4A28E7E6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14:paraId="1E5548C2" w14:textId="77777777" w:rsidR="001F167D" w:rsidRDefault="00E44A9C">
      <w:pPr>
        <w:pStyle w:val="a4"/>
        <w:numPr>
          <w:ilvl w:val="0"/>
          <w:numId w:val="73"/>
        </w:numPr>
        <w:tabs>
          <w:tab w:val="left" w:pos="1011"/>
        </w:tabs>
        <w:spacing w:before="48" w:line="276" w:lineRule="auto"/>
        <w:ind w:right="1135" w:firstLine="0"/>
        <w:rPr>
          <w:sz w:val="28"/>
        </w:rPr>
      </w:pPr>
      <w:r>
        <w:rPr>
          <w:sz w:val="28"/>
        </w:rPr>
        <w:t>к труду как основному способу достижения жизненного благополучия чело-</w:t>
      </w:r>
      <w:r>
        <w:rPr>
          <w:spacing w:val="1"/>
          <w:sz w:val="28"/>
        </w:rPr>
        <w:t xml:space="preserve"> </w:t>
      </w:r>
      <w:r>
        <w:rPr>
          <w:sz w:val="28"/>
        </w:rPr>
        <w:t>века, залогу его успешного профессионального самоопределения и 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14:paraId="48D50B06" w14:textId="77777777" w:rsidR="001F167D" w:rsidRDefault="00E44A9C">
      <w:pPr>
        <w:pStyle w:val="a4"/>
        <w:numPr>
          <w:ilvl w:val="0"/>
          <w:numId w:val="73"/>
        </w:numPr>
        <w:tabs>
          <w:tab w:val="left" w:pos="979"/>
        </w:tabs>
        <w:spacing w:line="276" w:lineRule="auto"/>
        <w:ind w:right="1136" w:firstLine="0"/>
        <w:rPr>
          <w:sz w:val="28"/>
        </w:rPr>
      </w:pPr>
      <w:r>
        <w:rPr>
          <w:sz w:val="28"/>
        </w:rPr>
        <w:t>к своему отечеству, своей малой и большой Родине как месту, в котором чело-</w:t>
      </w:r>
      <w:r>
        <w:rPr>
          <w:spacing w:val="-67"/>
          <w:sz w:val="28"/>
        </w:rPr>
        <w:t xml:space="preserve"> </w:t>
      </w:r>
      <w:r>
        <w:rPr>
          <w:sz w:val="28"/>
        </w:rPr>
        <w:t>век</w:t>
      </w:r>
      <w:r>
        <w:rPr>
          <w:spacing w:val="-7"/>
          <w:sz w:val="28"/>
        </w:rPr>
        <w:t xml:space="preserve"> </w:t>
      </w:r>
      <w:r>
        <w:rPr>
          <w:sz w:val="28"/>
        </w:rPr>
        <w:t>вырос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7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6"/>
          <w:sz w:val="28"/>
        </w:rPr>
        <w:t xml:space="preserve"> </w:t>
      </w:r>
      <w:r>
        <w:rPr>
          <w:sz w:val="28"/>
        </w:rPr>
        <w:t>завещана</w:t>
      </w:r>
      <w:r>
        <w:rPr>
          <w:spacing w:val="-6"/>
          <w:sz w:val="28"/>
        </w:rPr>
        <w:t xml:space="preserve"> </w:t>
      </w:r>
      <w:r>
        <w:rPr>
          <w:sz w:val="28"/>
        </w:rPr>
        <w:t>ему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оберегать;</w:t>
      </w:r>
    </w:p>
    <w:p w14:paraId="3014C923" w14:textId="77777777" w:rsidR="001F167D" w:rsidRDefault="00E44A9C">
      <w:pPr>
        <w:pStyle w:val="a4"/>
        <w:numPr>
          <w:ilvl w:val="0"/>
          <w:numId w:val="73"/>
        </w:numPr>
        <w:tabs>
          <w:tab w:val="left" w:pos="960"/>
        </w:tabs>
        <w:spacing w:line="276" w:lineRule="auto"/>
        <w:ind w:right="1135" w:firstLine="0"/>
        <w:rPr>
          <w:sz w:val="28"/>
        </w:rPr>
      </w:pPr>
      <w:r>
        <w:rPr>
          <w:spacing w:val="-1"/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природе</w:t>
      </w:r>
      <w:r>
        <w:rPr>
          <w:spacing w:val="-20"/>
          <w:sz w:val="28"/>
        </w:rPr>
        <w:t xml:space="preserve"> </w:t>
      </w:r>
      <w:r>
        <w:rPr>
          <w:sz w:val="28"/>
        </w:rPr>
        <w:t>как</w:t>
      </w:r>
      <w:r>
        <w:rPr>
          <w:spacing w:val="-19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2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19"/>
          <w:sz w:val="28"/>
        </w:rPr>
        <w:t xml:space="preserve"> </w:t>
      </w:r>
      <w:r>
        <w:rPr>
          <w:sz w:val="28"/>
        </w:rPr>
        <w:t>существования,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нуж-</w:t>
      </w:r>
      <w:r>
        <w:rPr>
          <w:spacing w:val="-68"/>
          <w:sz w:val="28"/>
        </w:rPr>
        <w:t xml:space="preserve"> </w:t>
      </w:r>
      <w:r>
        <w:rPr>
          <w:sz w:val="28"/>
        </w:rPr>
        <w:t>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человека;</w:t>
      </w:r>
    </w:p>
    <w:p w14:paraId="28750308" w14:textId="77777777" w:rsidR="001F167D" w:rsidRDefault="00E44A9C">
      <w:pPr>
        <w:pStyle w:val="a4"/>
        <w:numPr>
          <w:ilvl w:val="0"/>
          <w:numId w:val="73"/>
        </w:numPr>
        <w:tabs>
          <w:tab w:val="left" w:pos="1011"/>
        </w:tabs>
        <w:spacing w:before="2" w:line="276" w:lineRule="auto"/>
        <w:ind w:right="1134" w:firstLine="0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 налаживания отношений с коллегами по работе в будущем и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 микроклимата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14:paraId="2C02100A" w14:textId="77777777" w:rsidR="001F167D" w:rsidRDefault="00E44A9C">
      <w:pPr>
        <w:pStyle w:val="a4"/>
        <w:numPr>
          <w:ilvl w:val="0"/>
          <w:numId w:val="73"/>
        </w:numPr>
        <w:tabs>
          <w:tab w:val="left" w:pos="1006"/>
        </w:tabs>
        <w:spacing w:line="276" w:lineRule="auto"/>
        <w:ind w:right="1136" w:firstLine="0"/>
        <w:rPr>
          <w:sz w:val="28"/>
        </w:rPr>
      </w:pPr>
      <w:r>
        <w:rPr>
          <w:sz w:val="28"/>
        </w:rPr>
        <w:t>к знаниям как интеллектуальному ресурсу, обеспечивающему будущее чело-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2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но увлекательного учебного труда;</w:t>
      </w:r>
    </w:p>
    <w:p w14:paraId="662E2A12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410D799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before="74" w:line="276" w:lineRule="auto"/>
        <w:ind w:right="1132" w:firstLine="0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 полноты проживаемой жизни, которое дают ему чтение, музыка, ис-</w:t>
      </w:r>
      <w:r>
        <w:rPr>
          <w:spacing w:val="1"/>
          <w:sz w:val="28"/>
        </w:rPr>
        <w:t xml:space="preserve"> </w:t>
      </w:r>
      <w:r>
        <w:rPr>
          <w:sz w:val="28"/>
        </w:rPr>
        <w:t>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 самовыражение;</w:t>
      </w:r>
    </w:p>
    <w:p w14:paraId="652BC100" w14:textId="77777777" w:rsidR="001F167D" w:rsidRDefault="00E44A9C">
      <w:pPr>
        <w:pStyle w:val="a4"/>
        <w:numPr>
          <w:ilvl w:val="0"/>
          <w:numId w:val="73"/>
        </w:numPr>
        <w:tabs>
          <w:tab w:val="left" w:pos="965"/>
        </w:tabs>
        <w:spacing w:before="1" w:line="278" w:lineRule="auto"/>
        <w:ind w:right="1135" w:firstLine="0"/>
        <w:rPr>
          <w:sz w:val="28"/>
        </w:rPr>
      </w:pPr>
      <w:r>
        <w:rPr>
          <w:spacing w:val="-1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-17"/>
          <w:sz w:val="28"/>
        </w:rPr>
        <w:t xml:space="preserve"> </w:t>
      </w:r>
      <w:r>
        <w:rPr>
          <w:sz w:val="28"/>
        </w:rPr>
        <w:t>долгой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настро-</w:t>
      </w:r>
      <w:r>
        <w:rPr>
          <w:spacing w:val="-68"/>
          <w:sz w:val="28"/>
        </w:rPr>
        <w:t xml:space="preserve"> </w:t>
      </w:r>
      <w:r>
        <w:rPr>
          <w:sz w:val="28"/>
        </w:rPr>
        <w:t>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14:paraId="5A981496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line="276" w:lineRule="auto"/>
        <w:ind w:right="1132" w:firstLine="0"/>
        <w:rPr>
          <w:sz w:val="28"/>
        </w:rPr>
      </w:pP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2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безусловной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равноправ-</w:t>
      </w:r>
      <w:r>
        <w:rPr>
          <w:spacing w:val="-67"/>
          <w:sz w:val="28"/>
        </w:rPr>
        <w:t xml:space="preserve"> </w:t>
      </w:r>
      <w:r>
        <w:rPr>
          <w:sz w:val="28"/>
        </w:rPr>
        <w:t>ным социальным партнерам, с которыми необходимо выстраивать доброжела-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взаимоподдерживающие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9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обще-</w:t>
      </w:r>
      <w:r>
        <w:rPr>
          <w:spacing w:val="-68"/>
          <w:sz w:val="28"/>
        </w:rPr>
        <w:t xml:space="preserve"> 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одиночества;</w:t>
      </w:r>
    </w:p>
    <w:p w14:paraId="175A9470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самим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хозяевам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судьбы,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самоопределяющимся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самореализу-</w:t>
      </w:r>
      <w:r>
        <w:rPr>
          <w:spacing w:val="-68"/>
          <w:sz w:val="28"/>
        </w:rPr>
        <w:t xml:space="preserve"> </w:t>
      </w:r>
      <w:r>
        <w:rPr>
          <w:sz w:val="28"/>
        </w:rPr>
        <w:t>ющимся личностям,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собственное будущее.</w:t>
      </w:r>
    </w:p>
    <w:p w14:paraId="08FD4D48" w14:textId="77777777" w:rsidR="001F167D" w:rsidRDefault="00E44A9C">
      <w:pPr>
        <w:pStyle w:val="a3"/>
        <w:spacing w:line="276" w:lineRule="auto"/>
        <w:ind w:right="1131"/>
      </w:pPr>
      <w:r>
        <w:t>Выделение</w:t>
      </w:r>
      <w:r>
        <w:rPr>
          <w:spacing w:val="-11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приоритета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школьников,</w:t>
      </w:r>
      <w:r>
        <w:rPr>
          <w:spacing w:val="-12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сту-</w:t>
      </w:r>
      <w:r>
        <w:rPr>
          <w:spacing w:val="-67"/>
        </w:rPr>
        <w:t xml:space="preserve"> </w:t>
      </w:r>
      <w:r>
        <w:t>пени основного общего образования, связано с особенностями детей подростко-</w:t>
      </w:r>
      <w:r>
        <w:rPr>
          <w:spacing w:val="-67"/>
        </w:rPr>
        <w:t xml:space="preserve"> </w:t>
      </w:r>
      <w:r>
        <w:t>вого возраста: с их стремлением утвердить себя как личность в системе отноше-</w:t>
      </w:r>
      <w:r>
        <w:rPr>
          <w:spacing w:val="-67"/>
        </w:rPr>
        <w:t xml:space="preserve"> </w:t>
      </w:r>
      <w:r>
        <w:t>ний, свойственных взрослому миру. В этом возрасте особую значимость для де-</w:t>
      </w:r>
      <w:r>
        <w:rPr>
          <w:spacing w:val="-67"/>
        </w:rPr>
        <w:t xml:space="preserve"> </w:t>
      </w:r>
      <w:r>
        <w:t>тей приобретает становление их собственной жизненной позиции, 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-11"/>
        </w:rPr>
        <w:t xml:space="preserve"> </w:t>
      </w:r>
      <w:r>
        <w:t>ориентаций.</w:t>
      </w:r>
      <w:r>
        <w:rPr>
          <w:spacing w:val="-13"/>
        </w:rPr>
        <w:t xml:space="preserve"> </w:t>
      </w:r>
      <w:r>
        <w:t>Подростковый</w:t>
      </w:r>
      <w:r>
        <w:rPr>
          <w:spacing w:val="-13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удачный</w:t>
      </w:r>
      <w:r>
        <w:rPr>
          <w:spacing w:val="-11"/>
        </w:rPr>
        <w:t xml:space="preserve"> </w:t>
      </w:r>
      <w:r>
        <w:t>возраст</w:t>
      </w:r>
      <w:r>
        <w:rPr>
          <w:spacing w:val="-1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школьников.</w:t>
      </w:r>
    </w:p>
    <w:p w14:paraId="788A664B" w14:textId="77777777" w:rsidR="001F167D" w:rsidRDefault="00E44A9C">
      <w:pPr>
        <w:pStyle w:val="a3"/>
        <w:spacing w:line="276" w:lineRule="auto"/>
        <w:ind w:right="1138"/>
      </w:pPr>
      <w:r>
        <w:t>Достижению поставленной цели воспитания школьников способствует решение</w:t>
      </w:r>
      <w:r>
        <w:rPr>
          <w:spacing w:val="-68"/>
        </w:rPr>
        <w:t xml:space="preserve"> </w:t>
      </w:r>
      <w:r>
        <w:t>следующих основных</w:t>
      </w:r>
      <w:r>
        <w:rPr>
          <w:spacing w:val="1"/>
        </w:rPr>
        <w:t xml:space="preserve"> </w:t>
      </w:r>
      <w:r>
        <w:t>задач:</w:t>
      </w:r>
    </w:p>
    <w:p w14:paraId="708352B7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-14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анализа 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школьном сообществе;</w:t>
      </w:r>
    </w:p>
    <w:p w14:paraId="79091FE7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line="276" w:lineRule="auto"/>
        <w:ind w:right="1139" w:firstLine="0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школьни-</w:t>
      </w:r>
      <w:r>
        <w:rPr>
          <w:spacing w:val="1"/>
          <w:sz w:val="28"/>
        </w:rPr>
        <w:t xml:space="preserve"> </w:t>
      </w:r>
      <w:r>
        <w:rPr>
          <w:sz w:val="28"/>
        </w:rPr>
        <w:t>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 сообществ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14:paraId="6E19D0A2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line="276" w:lineRule="auto"/>
        <w:ind w:right="1139" w:firstLine="0"/>
        <w:rPr>
          <w:sz w:val="28"/>
        </w:rPr>
      </w:pPr>
      <w:r>
        <w:rPr>
          <w:sz w:val="28"/>
        </w:rPr>
        <w:t>вовлекать школьников в кружки, секции, клубы, студии и иные объедине-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ния, работающие по школьным программам внеурочной деятельности, реализо-</w:t>
      </w:r>
      <w:r>
        <w:rPr>
          <w:spacing w:val="-67"/>
          <w:sz w:val="28"/>
        </w:rPr>
        <w:t xml:space="preserve"> </w:t>
      </w:r>
      <w:r>
        <w:rPr>
          <w:sz w:val="28"/>
        </w:rPr>
        <w:t>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 возможности;</w:t>
      </w:r>
    </w:p>
    <w:p w14:paraId="6F65D075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line="278" w:lineRule="auto"/>
        <w:ind w:right="1133" w:firstLine="0"/>
        <w:rPr>
          <w:sz w:val="28"/>
        </w:rPr>
      </w:pPr>
      <w:r>
        <w:rPr>
          <w:sz w:val="28"/>
        </w:rPr>
        <w:t>использовать в воспитании детей возможности школьного урока, поддер-</w:t>
      </w:r>
      <w:r>
        <w:rPr>
          <w:spacing w:val="1"/>
          <w:sz w:val="28"/>
        </w:rPr>
        <w:t xml:space="preserve"> </w:t>
      </w:r>
      <w:r>
        <w:rPr>
          <w:sz w:val="28"/>
        </w:rPr>
        <w:t>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учащимися;</w:t>
      </w:r>
    </w:p>
    <w:p w14:paraId="2FFB1137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line="276" w:lineRule="auto"/>
        <w:ind w:right="1131" w:firstLine="0"/>
        <w:rPr>
          <w:sz w:val="28"/>
        </w:rPr>
      </w:pP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 классных сообществ;</w:t>
      </w:r>
    </w:p>
    <w:p w14:paraId="4DD0366F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line="278" w:lineRule="auto"/>
        <w:ind w:right="1131" w:firstLine="0"/>
        <w:rPr>
          <w:sz w:val="28"/>
        </w:rPr>
      </w:pPr>
      <w:r>
        <w:rPr>
          <w:sz w:val="28"/>
        </w:rPr>
        <w:t>поддерживать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базе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об-</w:t>
      </w:r>
      <w:r>
        <w:rPr>
          <w:spacing w:val="-67"/>
          <w:sz w:val="28"/>
        </w:rPr>
        <w:t xml:space="preserve"> </w:t>
      </w:r>
      <w:r>
        <w:rPr>
          <w:sz w:val="28"/>
        </w:rPr>
        <w:t>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организаций;</w:t>
      </w:r>
    </w:p>
    <w:p w14:paraId="47C516CB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line="276" w:lineRule="auto"/>
        <w:ind w:right="1138" w:firstLine="0"/>
        <w:rPr>
          <w:sz w:val="28"/>
        </w:rPr>
      </w:pPr>
      <w:r>
        <w:rPr>
          <w:sz w:val="28"/>
        </w:rPr>
        <w:t>организовывать для школьников экскурсии, экспедиции, походы и реали-</w:t>
      </w:r>
      <w:r>
        <w:rPr>
          <w:spacing w:val="1"/>
          <w:sz w:val="28"/>
        </w:rPr>
        <w:t xml:space="preserve"> </w:t>
      </w:r>
      <w:r>
        <w:rPr>
          <w:sz w:val="28"/>
        </w:rPr>
        <w:t>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14:paraId="6F0834BF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ind w:left="1521" w:hanging="710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школьниками;</w:t>
      </w:r>
    </w:p>
    <w:p w14:paraId="28DC7CC6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before="32" w:line="276" w:lineRule="auto"/>
        <w:ind w:right="1137" w:firstLine="0"/>
        <w:rPr>
          <w:sz w:val="28"/>
        </w:rPr>
      </w:pPr>
      <w:r>
        <w:rPr>
          <w:sz w:val="28"/>
        </w:rPr>
        <w:t>развивать предметно-эстетическую среду школы и реализовывать ее вос-</w:t>
      </w:r>
      <w:r>
        <w:rPr>
          <w:spacing w:val="1"/>
          <w:sz w:val="28"/>
        </w:rPr>
        <w:t xml:space="preserve"> </w:t>
      </w:r>
      <w:r>
        <w:rPr>
          <w:sz w:val="28"/>
        </w:rPr>
        <w:t>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14:paraId="2DAB754C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5BFB562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before="74" w:line="276" w:lineRule="auto"/>
        <w:ind w:right="1135" w:firstLine="0"/>
        <w:rPr>
          <w:sz w:val="28"/>
        </w:rPr>
      </w:pPr>
      <w:r>
        <w:rPr>
          <w:sz w:val="28"/>
        </w:rPr>
        <w:t>организовать работу с семьями школьников, их родителями или закон-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ными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представителями,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направленную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личност-</w:t>
      </w:r>
      <w:r>
        <w:rPr>
          <w:spacing w:val="-67"/>
          <w:sz w:val="28"/>
        </w:rPr>
        <w:t xml:space="preserve"> </w:t>
      </w:r>
      <w:r>
        <w:rPr>
          <w:sz w:val="28"/>
        </w:rPr>
        <w:t>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детей.</w:t>
      </w:r>
    </w:p>
    <w:p w14:paraId="469E4319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before="1" w:line="276" w:lineRule="auto"/>
        <w:ind w:right="1131" w:firstLine="0"/>
        <w:rPr>
          <w:sz w:val="28"/>
        </w:rPr>
      </w:pPr>
      <w:r>
        <w:rPr>
          <w:sz w:val="28"/>
        </w:rPr>
        <w:t>организовать работу по совершенствованию и укреплению системы про-</w:t>
      </w:r>
      <w:r>
        <w:rPr>
          <w:spacing w:val="1"/>
          <w:sz w:val="28"/>
        </w:rPr>
        <w:t xml:space="preserve"> </w:t>
      </w:r>
      <w:r>
        <w:rPr>
          <w:sz w:val="28"/>
        </w:rPr>
        <w:t>филактики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обу-</w:t>
      </w:r>
      <w:r>
        <w:rPr>
          <w:spacing w:val="-67"/>
          <w:sz w:val="28"/>
        </w:rPr>
        <w:t xml:space="preserve"> </w:t>
      </w:r>
      <w:r>
        <w:rPr>
          <w:sz w:val="28"/>
        </w:rPr>
        <w:t>чающихся,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форми-</w:t>
      </w:r>
      <w:r>
        <w:rPr>
          <w:spacing w:val="-68"/>
          <w:sz w:val="28"/>
        </w:rPr>
        <w:t xml:space="preserve"> </w:t>
      </w:r>
      <w:r>
        <w:rPr>
          <w:sz w:val="28"/>
        </w:rPr>
        <w:t>рования негативного отношения к социальным порокам: алкоголизма, 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ПАВ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 зависимостей;</w:t>
      </w:r>
    </w:p>
    <w:p w14:paraId="4080EF66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before="2" w:line="276" w:lineRule="auto"/>
        <w:ind w:right="1139" w:firstLine="0"/>
        <w:rPr>
          <w:sz w:val="28"/>
        </w:rPr>
      </w:pPr>
      <w:r>
        <w:rPr>
          <w:sz w:val="28"/>
        </w:rPr>
        <w:t>максимально использовать воспитательные возможности 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коррекционно-</w:t>
      </w:r>
    </w:p>
    <w:p w14:paraId="2D6CE350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line="276" w:lineRule="auto"/>
        <w:ind w:right="1136" w:firstLine="0"/>
        <w:rPr>
          <w:sz w:val="28"/>
        </w:rPr>
      </w:pPr>
      <w:r>
        <w:rPr>
          <w:sz w:val="28"/>
        </w:rPr>
        <w:t>развивающих занятий, последовательно вовлекать специалистов коррек-</w:t>
      </w:r>
      <w:r>
        <w:rPr>
          <w:spacing w:val="1"/>
          <w:sz w:val="28"/>
        </w:rPr>
        <w:t xml:space="preserve"> </w:t>
      </w:r>
      <w:r>
        <w:rPr>
          <w:sz w:val="28"/>
        </w:rPr>
        <w:t>ционного профиля и педагогических работников сопровождения в 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задач и 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14:paraId="455943F0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развивать взаимодействие между педагогическими работниками и после-</w:t>
      </w:r>
      <w:r>
        <w:rPr>
          <w:spacing w:val="1"/>
          <w:sz w:val="28"/>
        </w:rPr>
        <w:t xml:space="preserve"> </w:t>
      </w:r>
      <w:r>
        <w:rPr>
          <w:sz w:val="28"/>
        </w:rPr>
        <w:t>довательность в решении воспитательных задач (например, в программе "Чита-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тельский клуб", библиотекарем, могут участвовать педагогические 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партнеры,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 (законные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представители);</w:t>
      </w:r>
    </w:p>
    <w:p w14:paraId="0C9019CB" w14:textId="77777777" w:rsidR="001F167D" w:rsidRDefault="00E44A9C">
      <w:pPr>
        <w:pStyle w:val="a4"/>
        <w:numPr>
          <w:ilvl w:val="0"/>
          <w:numId w:val="70"/>
        </w:numPr>
        <w:tabs>
          <w:tab w:val="left" w:pos="1522"/>
        </w:tabs>
        <w:spacing w:line="276" w:lineRule="auto"/>
        <w:ind w:right="1133" w:firstLine="0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внутришкольные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тьюторства,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"Специалист 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 воспитания";</w:t>
      </w:r>
    </w:p>
    <w:p w14:paraId="0F3A3ECA" w14:textId="77777777" w:rsidR="001F167D" w:rsidRDefault="00E44A9C">
      <w:pPr>
        <w:pStyle w:val="a3"/>
        <w:spacing w:line="276" w:lineRule="auto"/>
        <w:ind w:right="1135"/>
      </w:pPr>
      <w:r>
        <w:rPr>
          <w:spacing w:val="-1"/>
        </w:rPr>
        <w:t>Планомерная</w:t>
      </w:r>
      <w:r>
        <w:rPr>
          <w:spacing w:val="-17"/>
        </w:rPr>
        <w:t xml:space="preserve"> </w:t>
      </w:r>
      <w:r>
        <w:rPr>
          <w:spacing w:val="-1"/>
        </w:rPr>
        <w:t>реализация</w:t>
      </w:r>
      <w:r>
        <w:rPr>
          <w:spacing w:val="-16"/>
        </w:rPr>
        <w:t xml:space="preserve"> </w:t>
      </w:r>
      <w:r>
        <w:t>поставленных</w:t>
      </w:r>
      <w:r>
        <w:rPr>
          <w:spacing w:val="-17"/>
        </w:rPr>
        <w:t xml:space="preserve"> </w:t>
      </w:r>
      <w:r>
        <w:t>задач</w:t>
      </w:r>
      <w:r>
        <w:rPr>
          <w:spacing w:val="-19"/>
        </w:rPr>
        <w:t xml:space="preserve"> </w:t>
      </w:r>
      <w:r>
        <w:t>позволит</w:t>
      </w:r>
      <w:r>
        <w:rPr>
          <w:spacing w:val="-21"/>
        </w:rPr>
        <w:t xml:space="preserve"> </w:t>
      </w:r>
      <w:r>
        <w:t>организовать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</w:t>
      </w:r>
      <w:r>
        <w:rPr>
          <w:spacing w:val="-17"/>
        </w:rPr>
        <w:t xml:space="preserve"> </w:t>
      </w:r>
      <w:r>
        <w:t>ин-</w:t>
      </w:r>
      <w:r>
        <w:rPr>
          <w:spacing w:val="-68"/>
        </w:rPr>
        <w:t xml:space="preserve"> </w:t>
      </w:r>
      <w:r>
        <w:t>тересную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событийно</w:t>
      </w:r>
      <w:r>
        <w:rPr>
          <w:spacing w:val="-7"/>
        </w:rPr>
        <w:t xml:space="preserve"> </w:t>
      </w:r>
      <w:r>
        <w:t>насыщенную</w:t>
      </w:r>
      <w:r>
        <w:rPr>
          <w:spacing w:val="-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станет</w:t>
      </w:r>
      <w:r>
        <w:rPr>
          <w:spacing w:val="-8"/>
        </w:rPr>
        <w:t xml:space="preserve"> </w:t>
      </w:r>
      <w:r>
        <w:t>эффек-</w:t>
      </w:r>
      <w:r>
        <w:rPr>
          <w:spacing w:val="-68"/>
        </w:rPr>
        <w:t xml:space="preserve"> </w:t>
      </w:r>
      <w:r>
        <w:t>тивным</w:t>
      </w:r>
      <w:r>
        <w:rPr>
          <w:spacing w:val="-2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антисоциального поведения</w:t>
      </w:r>
      <w:r>
        <w:rPr>
          <w:spacing w:val="-2"/>
        </w:rPr>
        <w:t xml:space="preserve"> </w:t>
      </w:r>
      <w:r>
        <w:t>школьников.</w:t>
      </w:r>
    </w:p>
    <w:p w14:paraId="48878E25" w14:textId="77777777" w:rsidR="001F167D" w:rsidRDefault="001F167D">
      <w:pPr>
        <w:pStyle w:val="a3"/>
        <w:spacing w:before="2"/>
        <w:ind w:left="0"/>
        <w:jc w:val="left"/>
        <w:rPr>
          <w:sz w:val="32"/>
        </w:rPr>
      </w:pPr>
    </w:p>
    <w:p w14:paraId="1364F537" w14:textId="760304C6" w:rsidR="001F167D" w:rsidRDefault="00E44A9C">
      <w:pPr>
        <w:pStyle w:val="11"/>
        <w:ind w:left="882"/>
        <w:jc w:val="both"/>
      </w:pPr>
      <w:r>
        <w:t>Планируемые</w:t>
      </w:r>
      <w:r>
        <w:rPr>
          <w:spacing w:val="-3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ожидаемые)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</w:p>
    <w:p w14:paraId="231FF54E" w14:textId="77777777" w:rsidR="001F167D" w:rsidRDefault="00E44A9C">
      <w:pPr>
        <w:pStyle w:val="a3"/>
        <w:spacing w:before="47" w:line="276" w:lineRule="auto"/>
        <w:ind w:right="1136" w:firstLine="708"/>
      </w:pPr>
      <w:r>
        <w:t>Результаты освоения с обучающимися с легкой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АООП оцениваются как итоговые на мо-</w:t>
      </w:r>
      <w:r>
        <w:rPr>
          <w:spacing w:val="1"/>
        </w:rPr>
        <w:t xml:space="preserve"> </w:t>
      </w:r>
      <w:r>
        <w:t>мент</w:t>
      </w:r>
      <w:r>
        <w:rPr>
          <w:spacing w:val="-2"/>
        </w:rPr>
        <w:t xml:space="preserve"> </w:t>
      </w:r>
      <w:r>
        <w:t>завершения образования.</w:t>
      </w:r>
    </w:p>
    <w:p w14:paraId="1C127F44" w14:textId="77777777" w:rsidR="001F167D" w:rsidRDefault="00E44A9C">
      <w:pPr>
        <w:pStyle w:val="a3"/>
        <w:spacing w:before="1" w:line="278" w:lineRule="auto"/>
        <w:ind w:right="1134"/>
      </w:pPr>
      <w:r>
        <w:t>Освоение обучающимися АООП, которая создана на основе ФГОС, предпола-</w:t>
      </w:r>
      <w:r>
        <w:rPr>
          <w:spacing w:val="1"/>
        </w:rPr>
        <w:t xml:space="preserve"> </w:t>
      </w:r>
      <w:r>
        <w:t>гает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двух видов</w:t>
      </w:r>
      <w:r>
        <w:rPr>
          <w:spacing w:val="-3"/>
        </w:rPr>
        <w:t xml:space="preserve"> </w:t>
      </w:r>
      <w:r>
        <w:t>результатов: личностных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предметных.</w:t>
      </w:r>
    </w:p>
    <w:p w14:paraId="0CA90396" w14:textId="77777777" w:rsidR="001F167D" w:rsidRDefault="00E44A9C">
      <w:pPr>
        <w:pStyle w:val="a3"/>
        <w:spacing w:line="276" w:lineRule="auto"/>
        <w:ind w:right="1132" w:firstLine="708"/>
      </w:pPr>
      <w:r>
        <w:t>В структуре планируемых результатов ведущее место принадлежит лич-</w:t>
      </w:r>
      <w:r>
        <w:rPr>
          <w:spacing w:val="1"/>
        </w:rPr>
        <w:t xml:space="preserve"> </w:t>
      </w:r>
      <w:r>
        <w:t>ностным результатам, поскольку именно они обеспечивают овладение комплек-</w:t>
      </w:r>
      <w:r>
        <w:rPr>
          <w:spacing w:val="-67"/>
        </w:rPr>
        <w:t xml:space="preserve"> </w:t>
      </w:r>
      <w:r>
        <w:t>сом социальных (жизненных) компетенций, необходимых для достижения ос-</w:t>
      </w:r>
      <w:r>
        <w:rPr>
          <w:spacing w:val="1"/>
        </w:rPr>
        <w:t xml:space="preserve"> </w:t>
      </w:r>
      <w:r>
        <w:t>новной цели современного образования - введения обучающихся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в культуру, овладение ими со-</w:t>
      </w:r>
      <w:r>
        <w:rPr>
          <w:spacing w:val="-67"/>
        </w:rPr>
        <w:t xml:space="preserve"> </w:t>
      </w:r>
      <w:r>
        <w:t>циокультурным</w:t>
      </w:r>
      <w:r>
        <w:rPr>
          <w:spacing w:val="-1"/>
        </w:rPr>
        <w:t xml:space="preserve"> </w:t>
      </w:r>
      <w:r>
        <w:t>опытом.</w:t>
      </w:r>
    </w:p>
    <w:p w14:paraId="4AFB4797" w14:textId="77777777" w:rsidR="001F167D" w:rsidRDefault="00E44A9C">
      <w:pPr>
        <w:pStyle w:val="a3"/>
        <w:spacing w:line="276" w:lineRule="auto"/>
        <w:ind w:right="1130" w:firstLine="708"/>
      </w:pPr>
      <w:r>
        <w:t>Личностные результаты освоения АООП образования включают индиви-</w:t>
      </w:r>
      <w:r>
        <w:rPr>
          <w:spacing w:val="1"/>
        </w:rPr>
        <w:t xml:space="preserve"> </w:t>
      </w:r>
      <w:r>
        <w:t>дуально-личностные качества и социальные (жизненные) компетенции обучаю-</w:t>
      </w:r>
      <w:r>
        <w:rPr>
          <w:spacing w:val="-67"/>
        </w:rPr>
        <w:t xml:space="preserve"> </w:t>
      </w:r>
      <w:r>
        <w:t>щегося,</w:t>
      </w:r>
      <w:r>
        <w:rPr>
          <w:spacing w:val="-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ценностные установки.</w:t>
      </w:r>
    </w:p>
    <w:p w14:paraId="24F64B3E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7B145C5" w14:textId="77777777" w:rsidR="001F167D" w:rsidRDefault="00E44A9C">
      <w:pPr>
        <w:pStyle w:val="a4"/>
        <w:numPr>
          <w:ilvl w:val="0"/>
          <w:numId w:val="69"/>
        </w:numPr>
        <w:tabs>
          <w:tab w:val="left" w:pos="1153"/>
        </w:tabs>
        <w:spacing w:before="74" w:line="278" w:lineRule="auto"/>
        <w:ind w:right="1136" w:firstLine="0"/>
        <w:rPr>
          <w:sz w:val="28"/>
        </w:rPr>
      </w:pPr>
      <w:r>
        <w:rPr>
          <w:sz w:val="28"/>
        </w:rPr>
        <w:t>осознание</w:t>
      </w:r>
      <w:r>
        <w:rPr>
          <w:spacing w:val="33"/>
          <w:sz w:val="28"/>
        </w:rPr>
        <w:t xml:space="preserve"> </w:t>
      </w:r>
      <w:r>
        <w:rPr>
          <w:sz w:val="28"/>
        </w:rPr>
        <w:t>себя</w:t>
      </w:r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r>
        <w:rPr>
          <w:spacing w:val="34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3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34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Родину;</w:t>
      </w:r>
    </w:p>
    <w:p w14:paraId="06CE4B8B" w14:textId="77777777" w:rsidR="001F167D" w:rsidRDefault="00E44A9C">
      <w:pPr>
        <w:pStyle w:val="a4"/>
        <w:numPr>
          <w:ilvl w:val="0"/>
          <w:numId w:val="69"/>
        </w:numPr>
        <w:tabs>
          <w:tab w:val="left" w:pos="1137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иному</w:t>
      </w:r>
      <w:r>
        <w:rPr>
          <w:spacing w:val="12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14:paraId="3334D715" w14:textId="77777777" w:rsidR="001F167D" w:rsidRDefault="00E44A9C">
      <w:pPr>
        <w:pStyle w:val="a4"/>
        <w:numPr>
          <w:ilvl w:val="0"/>
          <w:numId w:val="69"/>
        </w:numPr>
        <w:tabs>
          <w:tab w:val="left" w:pos="1137"/>
        </w:tabs>
        <w:spacing w:line="276" w:lineRule="auto"/>
        <w:ind w:right="1139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4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67"/>
          <w:sz w:val="28"/>
        </w:rPr>
        <w:t xml:space="preserve"> </w:t>
      </w:r>
      <w:r>
        <w:rPr>
          <w:sz w:val="28"/>
        </w:rPr>
        <w:t>о 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14:paraId="0D2C1454" w14:textId="77777777" w:rsidR="001F167D" w:rsidRDefault="00E44A9C">
      <w:pPr>
        <w:pStyle w:val="a4"/>
        <w:numPr>
          <w:ilvl w:val="0"/>
          <w:numId w:val="69"/>
        </w:numPr>
        <w:tabs>
          <w:tab w:val="left" w:pos="1153"/>
        </w:tabs>
        <w:spacing w:line="276" w:lineRule="auto"/>
        <w:ind w:right="1139" w:firstLine="0"/>
        <w:rPr>
          <w:sz w:val="28"/>
        </w:rPr>
      </w:pPr>
      <w:r>
        <w:rPr>
          <w:sz w:val="28"/>
        </w:rPr>
        <w:t>овладение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3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3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35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14:paraId="6F1489DE" w14:textId="77777777" w:rsidR="001F167D" w:rsidRDefault="00E44A9C">
      <w:pPr>
        <w:pStyle w:val="a4"/>
        <w:numPr>
          <w:ilvl w:val="0"/>
          <w:numId w:val="69"/>
        </w:numPr>
        <w:tabs>
          <w:tab w:val="left" w:pos="1156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овладение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34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14:paraId="01FA0210" w14:textId="77777777" w:rsidR="001F167D" w:rsidRDefault="00E44A9C">
      <w:pPr>
        <w:pStyle w:val="a4"/>
        <w:numPr>
          <w:ilvl w:val="0"/>
          <w:numId w:val="69"/>
        </w:numPr>
        <w:tabs>
          <w:tab w:val="left" w:pos="1132"/>
        </w:tabs>
        <w:spacing w:line="278" w:lineRule="auto"/>
        <w:ind w:right="1140" w:firstLine="0"/>
        <w:rPr>
          <w:sz w:val="28"/>
        </w:rPr>
      </w:pPr>
      <w:r>
        <w:rPr>
          <w:sz w:val="28"/>
        </w:rPr>
        <w:t>владение</w:t>
      </w:r>
      <w:r>
        <w:rPr>
          <w:spacing w:val="1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взаи-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модействия;</w:t>
      </w:r>
    </w:p>
    <w:p w14:paraId="6F2DCF64" w14:textId="77777777" w:rsidR="001F167D" w:rsidRDefault="00E44A9C">
      <w:pPr>
        <w:pStyle w:val="a4"/>
        <w:numPr>
          <w:ilvl w:val="0"/>
          <w:numId w:val="69"/>
        </w:numPr>
        <w:tabs>
          <w:tab w:val="left" w:pos="1122"/>
        </w:tabs>
        <w:spacing w:line="276" w:lineRule="auto"/>
        <w:ind w:right="1136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социального 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"/>
          <w:sz w:val="28"/>
        </w:rPr>
        <w:t xml:space="preserve"> </w:t>
      </w:r>
      <w:r>
        <w:rPr>
          <w:sz w:val="28"/>
        </w:rPr>
        <w:t>места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при-</w:t>
      </w:r>
      <w:r>
        <w:rPr>
          <w:spacing w:val="-67"/>
          <w:sz w:val="28"/>
        </w:rPr>
        <w:t xml:space="preserve"> </w:t>
      </w:r>
      <w:r>
        <w:rPr>
          <w:sz w:val="28"/>
        </w:rPr>
        <w:t>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ролей;</w:t>
      </w:r>
    </w:p>
    <w:p w14:paraId="4B7A1648" w14:textId="77777777" w:rsidR="001F167D" w:rsidRDefault="00E44A9C">
      <w:pPr>
        <w:pStyle w:val="a4"/>
        <w:numPr>
          <w:ilvl w:val="0"/>
          <w:numId w:val="69"/>
        </w:numPr>
        <w:tabs>
          <w:tab w:val="left" w:pos="1129"/>
        </w:tabs>
        <w:spacing w:line="278" w:lineRule="auto"/>
        <w:ind w:right="1140" w:firstLine="0"/>
        <w:rPr>
          <w:sz w:val="28"/>
        </w:rPr>
      </w:pPr>
      <w:r>
        <w:rPr>
          <w:sz w:val="28"/>
        </w:rPr>
        <w:t>принятие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7"/>
          <w:sz w:val="28"/>
        </w:rPr>
        <w:t xml:space="preserve"> </w:t>
      </w:r>
      <w:r>
        <w:rPr>
          <w:sz w:val="28"/>
        </w:rPr>
        <w:t>роли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 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деятельности;</w:t>
      </w:r>
    </w:p>
    <w:p w14:paraId="25B5A8BE" w14:textId="77777777" w:rsidR="001F167D" w:rsidRDefault="00E44A9C">
      <w:pPr>
        <w:pStyle w:val="a4"/>
        <w:numPr>
          <w:ilvl w:val="0"/>
          <w:numId w:val="69"/>
        </w:numPr>
        <w:tabs>
          <w:tab w:val="left" w:pos="1161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14:paraId="451739AB" w14:textId="77777777" w:rsidR="001F167D" w:rsidRDefault="00E44A9C">
      <w:pPr>
        <w:pStyle w:val="a4"/>
        <w:numPr>
          <w:ilvl w:val="0"/>
          <w:numId w:val="69"/>
        </w:numPr>
        <w:tabs>
          <w:tab w:val="left" w:pos="1261"/>
        </w:tabs>
        <w:ind w:left="1260" w:hanging="449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чувств;</w:t>
      </w:r>
    </w:p>
    <w:p w14:paraId="270C3B40" w14:textId="77777777" w:rsidR="001F167D" w:rsidRDefault="00E44A9C">
      <w:pPr>
        <w:pStyle w:val="a4"/>
        <w:numPr>
          <w:ilvl w:val="0"/>
          <w:numId w:val="69"/>
        </w:numPr>
        <w:tabs>
          <w:tab w:val="left" w:pos="1254"/>
        </w:tabs>
        <w:spacing w:before="32" w:line="276" w:lineRule="auto"/>
        <w:ind w:right="1128" w:firstLine="0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нра¬вственной отзывчивости и взаимопомощи, проявление сопереживания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14:paraId="1B49CFD5" w14:textId="77777777" w:rsidR="001F167D" w:rsidRDefault="00E44A9C">
      <w:pPr>
        <w:pStyle w:val="a4"/>
        <w:numPr>
          <w:ilvl w:val="0"/>
          <w:numId w:val="69"/>
        </w:numPr>
        <w:tabs>
          <w:tab w:val="left" w:pos="1242"/>
        </w:tabs>
        <w:spacing w:before="1" w:line="276" w:lineRule="auto"/>
        <w:ind w:right="1133" w:firstLine="0"/>
        <w:rPr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установки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 к творческому труду, работе на результат, бережному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14:paraId="79B6E016" w14:textId="77777777" w:rsidR="001F167D" w:rsidRDefault="00E44A9C">
      <w:pPr>
        <w:pStyle w:val="a4"/>
        <w:numPr>
          <w:ilvl w:val="0"/>
          <w:numId w:val="69"/>
        </w:numPr>
        <w:tabs>
          <w:tab w:val="left" w:pos="1257"/>
        </w:tabs>
        <w:spacing w:line="320" w:lineRule="exact"/>
        <w:ind w:left="1256" w:hanging="445"/>
        <w:rPr>
          <w:sz w:val="28"/>
        </w:rPr>
      </w:pPr>
      <w:r>
        <w:rPr>
          <w:sz w:val="28"/>
        </w:rPr>
        <w:t>проявление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</w:p>
    <w:p w14:paraId="77BFB7A8" w14:textId="77777777" w:rsidR="001F167D" w:rsidRDefault="001F167D">
      <w:pPr>
        <w:pStyle w:val="a3"/>
        <w:spacing w:before="4"/>
        <w:ind w:left="0"/>
        <w:jc w:val="left"/>
        <w:rPr>
          <w:sz w:val="36"/>
        </w:rPr>
      </w:pPr>
    </w:p>
    <w:p w14:paraId="10F5980D" w14:textId="2A430275" w:rsidR="001F167D" w:rsidRDefault="00E44A9C">
      <w:pPr>
        <w:ind w:left="882"/>
        <w:rPr>
          <w:b/>
          <w:sz w:val="24"/>
        </w:rPr>
      </w:pPr>
      <w:r>
        <w:rPr>
          <w:b/>
          <w:sz w:val="24"/>
        </w:rPr>
        <w:t>ВИДЫ,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38D6F37B" w14:textId="77777777" w:rsidR="001F167D" w:rsidRDefault="00E44A9C">
      <w:pPr>
        <w:pStyle w:val="a3"/>
        <w:spacing w:before="42" w:line="276" w:lineRule="auto"/>
        <w:ind w:right="1134" w:firstLine="708"/>
      </w:pPr>
      <w:r>
        <w:t>Практическая реализация цели и задач воспитания осуществляется в рам-</w:t>
      </w:r>
      <w:r>
        <w:rPr>
          <w:spacing w:val="1"/>
        </w:rPr>
        <w:t xml:space="preserve"> </w:t>
      </w:r>
      <w:r>
        <w:t>ках следующих направлений воспитательной работы школы. Каждое из них</w:t>
      </w:r>
      <w:r>
        <w:rPr>
          <w:spacing w:val="1"/>
        </w:rPr>
        <w:t xml:space="preserve"> </w:t>
      </w:r>
      <w:r>
        <w:t>представлено в</w:t>
      </w:r>
      <w:r>
        <w:rPr>
          <w:spacing w:val="-1"/>
        </w:rPr>
        <w:t xml:space="preserve"> </w:t>
      </w:r>
      <w:r>
        <w:t>соответствующем модуле.</w:t>
      </w:r>
    </w:p>
    <w:p w14:paraId="29477779" w14:textId="77777777" w:rsidR="001F167D" w:rsidRDefault="001F167D">
      <w:pPr>
        <w:pStyle w:val="a3"/>
        <w:spacing w:before="3"/>
        <w:ind w:left="0"/>
        <w:jc w:val="left"/>
        <w:rPr>
          <w:sz w:val="32"/>
        </w:rPr>
      </w:pPr>
    </w:p>
    <w:p w14:paraId="35BF22DE" w14:textId="77777777" w:rsidR="001F167D" w:rsidRDefault="00E44A9C">
      <w:pPr>
        <w:spacing w:line="278" w:lineRule="auto"/>
        <w:ind w:left="812" w:right="1115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"Классное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руководство":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клас-</w:t>
      </w:r>
      <w:r>
        <w:rPr>
          <w:spacing w:val="-67"/>
          <w:sz w:val="28"/>
        </w:rPr>
        <w:t xml:space="preserve"> </w:t>
      </w:r>
      <w:r>
        <w:rPr>
          <w:sz w:val="28"/>
        </w:rPr>
        <w:t>сом.</w:t>
      </w:r>
    </w:p>
    <w:p w14:paraId="00A96430" w14:textId="0706A9FA" w:rsidR="001F167D" w:rsidRDefault="00E44A9C">
      <w:pPr>
        <w:pStyle w:val="a3"/>
        <w:spacing w:line="276" w:lineRule="auto"/>
        <w:ind w:right="1115"/>
        <w:jc w:val="left"/>
      </w:pPr>
      <w:r>
        <w:t>Классный</w:t>
      </w:r>
      <w:r>
        <w:rPr>
          <w:spacing w:val="15"/>
        </w:rPr>
        <w:t xml:space="preserve"> </w:t>
      </w:r>
      <w:r>
        <w:t>руководитель</w:t>
      </w:r>
      <w:r>
        <w:rPr>
          <w:spacing w:val="17"/>
        </w:rPr>
        <w:t xml:space="preserve"> </w:t>
      </w:r>
      <w:r>
        <w:t>(воспитатель,</w:t>
      </w:r>
      <w:r>
        <w:rPr>
          <w:spacing w:val="17"/>
        </w:rPr>
        <w:t xml:space="preserve"> </w:t>
      </w:r>
      <w:r>
        <w:t>куратор,</w:t>
      </w:r>
      <w:r>
        <w:rPr>
          <w:spacing w:val="17"/>
        </w:rPr>
        <w:t xml:space="preserve"> </w:t>
      </w:r>
      <w:r>
        <w:t>наставник):</w:t>
      </w:r>
      <w:r>
        <w:rPr>
          <w:spacing w:val="18"/>
        </w:rPr>
        <w:t xml:space="preserve"> </w:t>
      </w:r>
      <w:r>
        <w:t>организует</w:t>
      </w:r>
      <w:r>
        <w:rPr>
          <w:spacing w:val="-6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коллектива (группы);</w:t>
      </w:r>
    </w:p>
    <w:p w14:paraId="7D752820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line="321" w:lineRule="exact"/>
        <w:ind w:left="976" w:hanging="165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обучающимися;</w:t>
      </w:r>
    </w:p>
    <w:p w14:paraId="129157A7" w14:textId="77777777" w:rsidR="001F167D" w:rsidRDefault="001F167D">
      <w:pPr>
        <w:spacing w:line="321" w:lineRule="exact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CDC62A1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  <w:tab w:val="left" w:pos="7195"/>
        </w:tabs>
        <w:spacing w:before="74" w:line="276" w:lineRule="auto"/>
        <w:ind w:right="1132" w:firstLine="0"/>
        <w:rPr>
          <w:sz w:val="28"/>
        </w:rPr>
      </w:pPr>
      <w:r>
        <w:rPr>
          <w:sz w:val="28"/>
        </w:rPr>
        <w:t xml:space="preserve">взаимодействует    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с       </w:t>
      </w:r>
      <w:r>
        <w:rPr>
          <w:spacing w:val="19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z w:val="28"/>
        </w:rPr>
        <w:tab/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специали-</w:t>
      </w:r>
      <w:r>
        <w:rPr>
          <w:spacing w:val="-67"/>
          <w:sz w:val="28"/>
        </w:rPr>
        <w:t xml:space="preserve"> </w:t>
      </w:r>
      <w:r>
        <w:rPr>
          <w:sz w:val="28"/>
        </w:rPr>
        <w:t>стами коррекционно-развивающего профиля, педагогами дополнительного об-</w:t>
      </w:r>
      <w:r>
        <w:rPr>
          <w:spacing w:val="1"/>
          <w:sz w:val="28"/>
        </w:rPr>
        <w:t xml:space="preserve"> </w:t>
      </w:r>
      <w:r>
        <w:rPr>
          <w:sz w:val="28"/>
        </w:rPr>
        <w:t>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работающими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(группы);</w:t>
      </w:r>
    </w:p>
    <w:p w14:paraId="5DC0A6D5" w14:textId="77777777" w:rsidR="001F167D" w:rsidRDefault="00E44A9C">
      <w:pPr>
        <w:pStyle w:val="a3"/>
        <w:spacing w:before="1" w:line="278" w:lineRule="auto"/>
        <w:ind w:right="1138"/>
      </w:pPr>
      <w:r>
        <w:t>-выносит</w:t>
      </w:r>
      <w:r>
        <w:rPr>
          <w:spacing w:val="-10"/>
        </w:rPr>
        <w:t xml:space="preserve"> </w:t>
      </w:r>
      <w:r>
        <w:t>проблемные</w:t>
      </w:r>
      <w:r>
        <w:rPr>
          <w:spacing w:val="-9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обсуждение</w:t>
      </w:r>
      <w:r>
        <w:rPr>
          <w:spacing w:val="-68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консилиума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42CD2C65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line="276" w:lineRule="auto"/>
        <w:ind w:right="1138" w:firstLine="0"/>
        <w:rPr>
          <w:sz w:val="28"/>
        </w:rPr>
      </w:pPr>
      <w:r>
        <w:rPr>
          <w:sz w:val="28"/>
        </w:rPr>
        <w:t>включает в совместную воспитательную работу родителей (законных предста-</w:t>
      </w:r>
      <w:r>
        <w:rPr>
          <w:spacing w:val="-67"/>
          <w:sz w:val="28"/>
        </w:rPr>
        <w:t xml:space="preserve"> </w:t>
      </w:r>
      <w:r>
        <w:rPr>
          <w:sz w:val="28"/>
        </w:rPr>
        <w:t>вителей) обучающихся или их; корректно привлекает братьев и сестер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подготовке открытых мероприятий,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14:paraId="542CF190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line="276" w:lineRule="auto"/>
        <w:ind w:right="1136" w:firstLine="0"/>
        <w:rPr>
          <w:sz w:val="28"/>
        </w:rPr>
      </w:pPr>
      <w:r>
        <w:rPr>
          <w:sz w:val="28"/>
        </w:rPr>
        <w:t>совместно с администрацией образовательной организации планирует взаимо-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16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родительскими</w:t>
      </w:r>
      <w:r>
        <w:rPr>
          <w:spacing w:val="-17"/>
          <w:sz w:val="28"/>
        </w:rPr>
        <w:t xml:space="preserve"> </w:t>
      </w:r>
      <w:r>
        <w:rPr>
          <w:sz w:val="28"/>
        </w:rPr>
        <w:t>сообществами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единениями лиц с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инвалидностью.</w:t>
      </w:r>
    </w:p>
    <w:p w14:paraId="5B3BF71B" w14:textId="77777777" w:rsidR="001F167D" w:rsidRDefault="001F167D">
      <w:pPr>
        <w:pStyle w:val="a3"/>
        <w:spacing w:before="8"/>
        <w:ind w:left="0"/>
        <w:jc w:val="left"/>
        <w:rPr>
          <w:sz w:val="31"/>
        </w:rPr>
      </w:pPr>
    </w:p>
    <w:p w14:paraId="26839FD3" w14:textId="77777777" w:rsidR="001F167D" w:rsidRDefault="00E44A9C">
      <w:pPr>
        <w:pStyle w:val="a3"/>
        <w:spacing w:before="1"/>
      </w:pP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воспитательной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классом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(группой):</w:t>
      </w:r>
    </w:p>
    <w:p w14:paraId="22973367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47" w:line="276" w:lineRule="auto"/>
        <w:ind w:right="1133" w:firstLine="0"/>
        <w:rPr>
          <w:sz w:val="28"/>
        </w:rPr>
      </w:pPr>
      <w:r>
        <w:rPr>
          <w:sz w:val="28"/>
        </w:rPr>
        <w:t>инициирование и поддержка участия класса (группы) в общешкольных ключе-</w:t>
      </w:r>
      <w:r>
        <w:rPr>
          <w:spacing w:val="-67"/>
          <w:sz w:val="28"/>
        </w:rPr>
        <w:t xml:space="preserve"> </w:t>
      </w:r>
      <w:r>
        <w:rPr>
          <w:sz w:val="28"/>
        </w:rPr>
        <w:t>вых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10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подго-</w:t>
      </w:r>
      <w:r>
        <w:rPr>
          <w:spacing w:val="-67"/>
          <w:sz w:val="28"/>
        </w:rPr>
        <w:t xml:space="preserve"> </w:t>
      </w:r>
      <w:r>
        <w:rPr>
          <w:sz w:val="28"/>
        </w:rPr>
        <w:t>товке,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анализе;</w:t>
      </w:r>
    </w:p>
    <w:p w14:paraId="1D9BB06A" w14:textId="77777777" w:rsidR="001F167D" w:rsidRDefault="00E44A9C">
      <w:pPr>
        <w:pStyle w:val="a4"/>
        <w:numPr>
          <w:ilvl w:val="0"/>
          <w:numId w:val="73"/>
        </w:numPr>
        <w:tabs>
          <w:tab w:val="left" w:pos="987"/>
        </w:tabs>
        <w:spacing w:before="1" w:line="276" w:lineRule="auto"/>
        <w:ind w:right="1128" w:firstLine="0"/>
        <w:rPr>
          <w:sz w:val="28"/>
        </w:rPr>
      </w:pPr>
      <w:r>
        <w:rPr>
          <w:sz w:val="28"/>
        </w:rPr>
        <w:t>организация интересных и полезных для личностного развития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дел с другими обучающимися его класса: (познавательной, трудо-</w:t>
      </w:r>
      <w:r>
        <w:rPr>
          <w:spacing w:val="1"/>
          <w:sz w:val="28"/>
        </w:rPr>
        <w:t xml:space="preserve"> </w:t>
      </w:r>
      <w:r>
        <w:rPr>
          <w:sz w:val="28"/>
        </w:rPr>
        <w:t>вой, спортивно-оздоровительной, духовно-нравственной, творческой, профори-</w:t>
      </w:r>
      <w:r>
        <w:rPr>
          <w:spacing w:val="1"/>
          <w:sz w:val="28"/>
        </w:rPr>
        <w:t xml:space="preserve"> </w:t>
      </w:r>
      <w:r>
        <w:rPr>
          <w:sz w:val="28"/>
        </w:rPr>
        <w:t>ентационной направленности), позволяющие, с одной стороны, - вовлечь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1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тем</w:t>
      </w:r>
      <w:r>
        <w:rPr>
          <w:spacing w:val="-17"/>
          <w:sz w:val="28"/>
        </w:rPr>
        <w:t xml:space="preserve"> </w:t>
      </w:r>
      <w:r>
        <w:rPr>
          <w:sz w:val="28"/>
        </w:rPr>
        <w:t>самым</w:t>
      </w:r>
      <w:r>
        <w:rPr>
          <w:spacing w:val="-16"/>
          <w:sz w:val="28"/>
        </w:rPr>
        <w:t xml:space="preserve"> </w:t>
      </w:r>
      <w:r>
        <w:rPr>
          <w:sz w:val="28"/>
        </w:rPr>
        <w:t>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им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упрочить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от-</w:t>
      </w:r>
      <w:r>
        <w:rPr>
          <w:spacing w:val="-68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5"/>
          <w:sz w:val="28"/>
        </w:rPr>
        <w:t xml:space="preserve"> </w:t>
      </w:r>
      <w:r>
        <w:rPr>
          <w:sz w:val="28"/>
        </w:rPr>
        <w:t>стать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14:paraId="78CB9C9C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line="276" w:lineRule="auto"/>
        <w:ind w:right="112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часов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 педагогического работника и обучающихся, основанного на принципах ува-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68"/>
          <w:sz w:val="28"/>
        </w:rPr>
        <w:t xml:space="preserve"> </w:t>
      </w:r>
      <w:r>
        <w:rPr>
          <w:sz w:val="28"/>
        </w:rPr>
        <w:t>поддержки активной позиции каждого обучающегося в беседе,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15"/>
          <w:sz w:val="28"/>
        </w:rPr>
        <w:t xml:space="preserve"> </w:t>
      </w:r>
      <w:r>
        <w:rPr>
          <w:sz w:val="28"/>
        </w:rPr>
        <w:t>со-</w:t>
      </w:r>
      <w:r>
        <w:rPr>
          <w:spacing w:val="-68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благоприятной 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общения;</w:t>
      </w:r>
    </w:p>
    <w:p w14:paraId="3643FF2A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походы и экскурсии, организуемые классными руководителями и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представителями); празднования в классе (группе) дней 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включающие в себя подготовленные ученическими микрогруп-</w:t>
      </w:r>
      <w:r>
        <w:rPr>
          <w:spacing w:val="1"/>
          <w:sz w:val="28"/>
        </w:rPr>
        <w:t xml:space="preserve"> </w:t>
      </w:r>
      <w:r>
        <w:rPr>
          <w:sz w:val="28"/>
        </w:rPr>
        <w:t>пами поздравления, микромероприятия, дающие каждому школьнику возмож-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2"/>
          <w:sz w:val="28"/>
        </w:rPr>
        <w:t xml:space="preserve"> </w:t>
      </w:r>
      <w:r>
        <w:rPr>
          <w:sz w:val="28"/>
        </w:rPr>
        <w:t>ему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уровне.</w:t>
      </w:r>
    </w:p>
    <w:p w14:paraId="69A0B6B6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" w:line="276" w:lineRule="auto"/>
        <w:ind w:right="1129" w:firstLine="0"/>
        <w:rPr>
          <w:sz w:val="28"/>
        </w:rPr>
      </w:pPr>
      <w:r>
        <w:rPr>
          <w:sz w:val="28"/>
        </w:rPr>
        <w:t>выработка правил класса (группы), помогающих обучающимся освоить 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и правила общения, которым они должны следовать в образовательной органи-</w:t>
      </w:r>
      <w:r>
        <w:rPr>
          <w:spacing w:val="1"/>
          <w:sz w:val="28"/>
        </w:rPr>
        <w:t xml:space="preserve"> </w:t>
      </w:r>
      <w:r>
        <w:rPr>
          <w:sz w:val="28"/>
        </w:rPr>
        <w:t>зации;</w:t>
      </w:r>
    </w:p>
    <w:p w14:paraId="558E56C2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0A326DE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74" w:line="276" w:lineRule="auto"/>
        <w:ind w:right="1136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самообслу-</w:t>
      </w:r>
      <w:r>
        <w:rPr>
          <w:spacing w:val="-68"/>
          <w:sz w:val="28"/>
        </w:rPr>
        <w:t xml:space="preserve"> </w:t>
      </w:r>
      <w:r>
        <w:rPr>
          <w:sz w:val="28"/>
        </w:rPr>
        <w:t>живания, так и в решении учебно-развивающих и воспитательных задач; разви-</w:t>
      </w:r>
      <w:r>
        <w:rPr>
          <w:spacing w:val="1"/>
          <w:sz w:val="28"/>
        </w:rPr>
        <w:t xml:space="preserve"> </w:t>
      </w:r>
      <w:r>
        <w:rPr>
          <w:sz w:val="28"/>
        </w:rPr>
        <w:t>тие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и</w:t>
      </w:r>
      <w:r>
        <w:rPr>
          <w:spacing w:val="-3"/>
          <w:sz w:val="28"/>
        </w:rPr>
        <w:t xml:space="preserve"> </w:t>
      </w:r>
      <w:r>
        <w:rPr>
          <w:sz w:val="28"/>
        </w:rPr>
        <w:t>тьюторства.</w:t>
      </w:r>
    </w:p>
    <w:p w14:paraId="1E16FD0D" w14:textId="77777777" w:rsidR="001F167D" w:rsidRDefault="00E44A9C">
      <w:pPr>
        <w:pStyle w:val="a3"/>
        <w:spacing w:before="1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индивидуальной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воспитательной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обучающимися</w:t>
      </w:r>
      <w:r>
        <w:t>:</w:t>
      </w:r>
    </w:p>
    <w:p w14:paraId="72F68C80" w14:textId="77777777" w:rsidR="001F167D" w:rsidRDefault="00E44A9C">
      <w:pPr>
        <w:pStyle w:val="a4"/>
        <w:numPr>
          <w:ilvl w:val="0"/>
          <w:numId w:val="73"/>
        </w:numPr>
        <w:tabs>
          <w:tab w:val="left" w:pos="1015"/>
        </w:tabs>
        <w:spacing w:before="50" w:line="276" w:lineRule="auto"/>
        <w:ind w:right="1131" w:firstLine="0"/>
        <w:rPr>
          <w:sz w:val="28"/>
        </w:rPr>
      </w:pPr>
      <w:r>
        <w:rPr>
          <w:sz w:val="28"/>
        </w:rPr>
        <w:t>изучение особенностей личностного развития обучающихся класса (группы)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наблюдение за их поведением в повседневной жизни, в специально созда-</w:t>
      </w:r>
      <w:r>
        <w:rPr>
          <w:spacing w:val="-67"/>
          <w:sz w:val="28"/>
        </w:rPr>
        <w:t xml:space="preserve"> </w:t>
      </w:r>
      <w:r>
        <w:rPr>
          <w:sz w:val="28"/>
        </w:rPr>
        <w:t>ваемых педагогических ситуациях, в играх, погружающих обучающегося в 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 отношений, в организуемых педагогическим работником 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тем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иным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9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2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результатами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бесед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предста-</w:t>
      </w:r>
      <w:r>
        <w:rPr>
          <w:spacing w:val="-68"/>
          <w:sz w:val="28"/>
        </w:rPr>
        <w:t xml:space="preserve"> </w:t>
      </w:r>
      <w:r>
        <w:rPr>
          <w:sz w:val="28"/>
        </w:rPr>
        <w:t>вителями) обучающихся, с другими педагогическими работниками и специали-</w:t>
      </w:r>
      <w:r>
        <w:rPr>
          <w:spacing w:val="1"/>
          <w:sz w:val="28"/>
        </w:rPr>
        <w:t xml:space="preserve"> </w:t>
      </w:r>
      <w:r>
        <w:rPr>
          <w:sz w:val="28"/>
        </w:rPr>
        <w:t>стами,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работающими 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14:paraId="7778EDDA" w14:textId="77777777" w:rsidR="001F167D" w:rsidRDefault="00E44A9C">
      <w:pPr>
        <w:pStyle w:val="a4"/>
        <w:numPr>
          <w:ilvl w:val="0"/>
          <w:numId w:val="73"/>
        </w:numPr>
        <w:tabs>
          <w:tab w:val="left" w:pos="1001"/>
        </w:tabs>
        <w:spacing w:line="276" w:lineRule="auto"/>
        <w:ind w:right="1131" w:firstLine="0"/>
        <w:rPr>
          <w:sz w:val="28"/>
        </w:rPr>
      </w:pPr>
      <w:r>
        <w:rPr>
          <w:sz w:val="28"/>
        </w:rPr>
        <w:t>поддержка обучающегося в решении важных для него жизненных проблем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(налаживание</w:t>
      </w:r>
      <w:r>
        <w:rPr>
          <w:spacing w:val="-20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профессии и дальнейшего трудоустройства, успеваемость), когда каждая про-</w:t>
      </w:r>
      <w:r>
        <w:rPr>
          <w:spacing w:val="1"/>
          <w:sz w:val="28"/>
        </w:rPr>
        <w:t xml:space="preserve"> </w:t>
      </w:r>
      <w:r>
        <w:rPr>
          <w:sz w:val="28"/>
        </w:rPr>
        <w:t>блема</w:t>
      </w:r>
      <w:r>
        <w:rPr>
          <w:spacing w:val="-10"/>
          <w:sz w:val="28"/>
        </w:rPr>
        <w:t xml:space="preserve"> </w:t>
      </w:r>
      <w:r>
        <w:rPr>
          <w:sz w:val="28"/>
        </w:rPr>
        <w:t>преобразуется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68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стараются решить;</w:t>
      </w:r>
    </w:p>
    <w:p w14:paraId="7549BF00" w14:textId="77777777" w:rsidR="001F167D" w:rsidRDefault="00E44A9C">
      <w:pPr>
        <w:pStyle w:val="a4"/>
        <w:numPr>
          <w:ilvl w:val="0"/>
          <w:numId w:val="73"/>
        </w:numPr>
        <w:tabs>
          <w:tab w:val="left" w:pos="1032"/>
        </w:tabs>
        <w:spacing w:line="276" w:lineRule="auto"/>
        <w:ind w:right="1129" w:firstLine="0"/>
        <w:rPr>
          <w:sz w:val="28"/>
        </w:rPr>
      </w:pPr>
      <w:r>
        <w:rPr>
          <w:sz w:val="28"/>
        </w:rPr>
        <w:t>индивидуальная работа с обучающимися класса (группы), направленная 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фикси-</w:t>
      </w:r>
      <w:r>
        <w:rPr>
          <w:spacing w:val="-68"/>
          <w:sz w:val="28"/>
        </w:rPr>
        <w:t xml:space="preserve"> </w:t>
      </w:r>
      <w:r>
        <w:rPr>
          <w:sz w:val="28"/>
        </w:rPr>
        <w:t>руют</w:t>
      </w:r>
      <w:r>
        <w:rPr>
          <w:spacing w:val="-13"/>
          <w:sz w:val="28"/>
        </w:rPr>
        <w:t xml:space="preserve"> </w:t>
      </w:r>
      <w:r>
        <w:rPr>
          <w:sz w:val="28"/>
        </w:rPr>
        <w:t>свои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но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ходе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бесед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клас-</w:t>
      </w:r>
      <w:r>
        <w:rPr>
          <w:spacing w:val="-67"/>
          <w:sz w:val="28"/>
        </w:rPr>
        <w:t xml:space="preserve"> </w:t>
      </w:r>
      <w:r>
        <w:rPr>
          <w:sz w:val="28"/>
        </w:rPr>
        <w:t>сным руководителем в начале каждого года планируют их, а в конце года - вме-</w:t>
      </w:r>
      <w:r>
        <w:rPr>
          <w:spacing w:val="-67"/>
          <w:sz w:val="28"/>
        </w:rPr>
        <w:t xml:space="preserve"> </w:t>
      </w:r>
      <w:r>
        <w:rPr>
          <w:sz w:val="28"/>
        </w:rPr>
        <w:t>сте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свои успехи и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неудачи;</w:t>
      </w:r>
    </w:p>
    <w:p w14:paraId="2931581D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1" w:line="276" w:lineRule="auto"/>
        <w:ind w:right="1137" w:firstLine="0"/>
        <w:rPr>
          <w:sz w:val="28"/>
        </w:rPr>
      </w:pPr>
      <w:r>
        <w:rPr>
          <w:sz w:val="28"/>
        </w:rPr>
        <w:t>коррекция поведения обучающегося через частные беседы с ним, его родите-</w:t>
      </w:r>
      <w:r>
        <w:rPr>
          <w:spacing w:val="1"/>
          <w:sz w:val="28"/>
        </w:rPr>
        <w:t xml:space="preserve"> </w:t>
      </w:r>
      <w:r>
        <w:rPr>
          <w:sz w:val="28"/>
        </w:rPr>
        <w:t>лями (законными представителями), с другими обучающимися класса (группы);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включение в тренинги общения; через предложение взять на себя ответ-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 то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 (группе).</w:t>
      </w:r>
    </w:p>
    <w:p w14:paraId="650E26C7" w14:textId="77777777" w:rsidR="001F167D" w:rsidRDefault="001F167D">
      <w:pPr>
        <w:pStyle w:val="a3"/>
        <w:spacing w:before="1"/>
        <w:ind w:left="0"/>
        <w:jc w:val="left"/>
        <w:rPr>
          <w:sz w:val="32"/>
        </w:rPr>
      </w:pPr>
    </w:p>
    <w:p w14:paraId="6AF27CC1" w14:textId="77777777" w:rsidR="001F167D" w:rsidRDefault="00E44A9C">
      <w:pPr>
        <w:pStyle w:val="a3"/>
        <w:spacing w:line="276" w:lineRule="auto"/>
        <w:ind w:right="1134"/>
      </w:pPr>
      <w:r>
        <w:rPr>
          <w:u w:val="single"/>
        </w:rPr>
        <w:t>Взаимодействие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специалистами,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работающими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обучающимися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класса</w:t>
      </w:r>
      <w:r>
        <w:rPr>
          <w:spacing w:val="1"/>
        </w:rPr>
        <w:t xml:space="preserve"> </w:t>
      </w:r>
      <w:r>
        <w:rPr>
          <w:u w:val="single"/>
        </w:rPr>
        <w:t>(группы):</w:t>
      </w:r>
    </w:p>
    <w:p w14:paraId="73A8D77F" w14:textId="77777777" w:rsidR="001F167D" w:rsidRDefault="00E44A9C">
      <w:pPr>
        <w:pStyle w:val="a4"/>
        <w:numPr>
          <w:ilvl w:val="0"/>
          <w:numId w:val="73"/>
        </w:numPr>
        <w:tabs>
          <w:tab w:val="left" w:pos="975"/>
        </w:tabs>
        <w:spacing w:before="2" w:line="276" w:lineRule="auto"/>
        <w:ind w:right="1129" w:firstLine="0"/>
        <w:rPr>
          <w:sz w:val="28"/>
        </w:rPr>
      </w:pPr>
      <w:r>
        <w:rPr>
          <w:sz w:val="28"/>
        </w:rPr>
        <w:t>регулярные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работниками и специалистами коррекционно-развивающего профиля, направ-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ленные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них</w:t>
      </w:r>
      <w:r>
        <w:rPr>
          <w:spacing w:val="-14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5"/>
          <w:sz w:val="28"/>
        </w:rPr>
        <w:t xml:space="preserve"> </w:t>
      </w:r>
      <w:r>
        <w:rPr>
          <w:sz w:val="28"/>
        </w:rPr>
        <w:t>вос-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питания, на предупреждение и развитие культуры конструктивного разрешение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обучающимися;</w:t>
      </w:r>
    </w:p>
    <w:p w14:paraId="2F6005D2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line="276" w:lineRule="auto"/>
        <w:ind w:right="1133" w:firstLine="0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14:paraId="11CC054F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привлечение других педагогических работников и специалистов к участию 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внутри-</w:t>
      </w:r>
      <w:r>
        <w:rPr>
          <w:spacing w:val="2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27"/>
          <w:sz w:val="28"/>
        </w:rPr>
        <w:t xml:space="preserve"> </w:t>
      </w:r>
      <w:r>
        <w:rPr>
          <w:sz w:val="28"/>
        </w:rPr>
        <w:t>делах,</w:t>
      </w:r>
      <w:r>
        <w:rPr>
          <w:spacing w:val="26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26"/>
          <w:sz w:val="28"/>
        </w:rPr>
        <w:t xml:space="preserve"> </w:t>
      </w:r>
      <w:r>
        <w:rPr>
          <w:sz w:val="28"/>
        </w:rPr>
        <w:t>им</w:t>
      </w:r>
      <w:r>
        <w:rPr>
          <w:spacing w:val="2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лучше</w:t>
      </w:r>
      <w:r>
        <w:rPr>
          <w:spacing w:val="28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понимать</w:t>
      </w:r>
    </w:p>
    <w:p w14:paraId="5AF46E21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E31DE4C" w14:textId="77777777" w:rsidR="001F167D" w:rsidRDefault="00E44A9C">
      <w:pPr>
        <w:pStyle w:val="a3"/>
        <w:spacing w:before="74" w:line="278" w:lineRule="auto"/>
        <w:ind w:right="1145"/>
      </w:pPr>
      <w:r>
        <w:t>обучающихся, их интересы, способности, увидев их в иной, отличной от учеб-</w:t>
      </w:r>
      <w:r>
        <w:rPr>
          <w:spacing w:val="1"/>
        </w:rPr>
        <w:t xml:space="preserve"> </w:t>
      </w:r>
      <w:r>
        <w:t>ной,</w:t>
      </w:r>
      <w:r>
        <w:rPr>
          <w:spacing w:val="-2"/>
        </w:rPr>
        <w:t xml:space="preserve"> </w:t>
      </w:r>
      <w:r>
        <w:t>обстановке;</w:t>
      </w:r>
    </w:p>
    <w:p w14:paraId="0A2A028C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line="276" w:lineRule="auto"/>
        <w:ind w:right="1140" w:firstLine="0"/>
        <w:rPr>
          <w:sz w:val="28"/>
        </w:rPr>
      </w:pPr>
      <w:r>
        <w:rPr>
          <w:sz w:val="28"/>
        </w:rPr>
        <w:t>привлечение других педагогических работников к участию в родительских со-</w:t>
      </w:r>
      <w:r>
        <w:rPr>
          <w:spacing w:val="-67"/>
          <w:sz w:val="28"/>
        </w:rPr>
        <w:t xml:space="preserve"> </w:t>
      </w:r>
      <w:r>
        <w:rPr>
          <w:sz w:val="28"/>
        </w:rPr>
        <w:t>браниях класса для объединения усилий в деле обучения и воспитания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щихся;</w:t>
      </w:r>
    </w:p>
    <w:p w14:paraId="08B06EEF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консилиума.</w:t>
      </w:r>
    </w:p>
    <w:p w14:paraId="739C7188" w14:textId="77777777" w:rsidR="001F167D" w:rsidRDefault="001F167D">
      <w:pPr>
        <w:pStyle w:val="a3"/>
        <w:spacing w:before="10"/>
        <w:ind w:left="0"/>
        <w:jc w:val="left"/>
        <w:rPr>
          <w:sz w:val="35"/>
        </w:rPr>
      </w:pPr>
    </w:p>
    <w:p w14:paraId="53BC5CC6" w14:textId="77777777" w:rsidR="001F167D" w:rsidRDefault="00E44A9C">
      <w:pPr>
        <w:pStyle w:val="a3"/>
        <w:spacing w:line="278" w:lineRule="auto"/>
        <w:ind w:right="1137"/>
      </w:pPr>
      <w:r>
        <w:rPr>
          <w:u w:val="single"/>
        </w:rPr>
        <w:t>Взаимодействие с родителями (законными представителями) обучающихся или</w:t>
      </w:r>
      <w:r>
        <w:rPr>
          <w:spacing w:val="-67"/>
        </w:rPr>
        <w:t xml:space="preserve"> </w:t>
      </w:r>
      <w:r>
        <w:rPr>
          <w:u w:val="single"/>
        </w:rPr>
        <w:t>их законными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представителями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рамках воспитательной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работы:</w:t>
      </w:r>
    </w:p>
    <w:p w14:paraId="7C400732" w14:textId="77777777" w:rsidR="001F167D" w:rsidRDefault="00E44A9C">
      <w:pPr>
        <w:pStyle w:val="a4"/>
        <w:numPr>
          <w:ilvl w:val="0"/>
          <w:numId w:val="73"/>
        </w:numPr>
        <w:tabs>
          <w:tab w:val="left" w:pos="979"/>
        </w:tabs>
        <w:spacing w:line="276" w:lineRule="auto"/>
        <w:ind w:right="1127" w:firstLine="0"/>
        <w:rPr>
          <w:sz w:val="28"/>
        </w:rPr>
      </w:pPr>
      <w:r>
        <w:rPr>
          <w:sz w:val="28"/>
        </w:rPr>
        <w:t>регулярное информирование родителей (законных представителей) об успехах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проблемах</w:t>
      </w:r>
    </w:p>
    <w:p w14:paraId="3F60FF40" w14:textId="77777777" w:rsidR="001F167D" w:rsidRDefault="00E44A9C">
      <w:pPr>
        <w:pStyle w:val="a3"/>
      </w:pP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их детей,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(группы)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14:paraId="072D1E48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44" w:line="276" w:lineRule="auto"/>
        <w:ind w:right="1128" w:firstLine="0"/>
        <w:rPr>
          <w:sz w:val="28"/>
        </w:rPr>
      </w:pPr>
      <w:r>
        <w:rPr>
          <w:sz w:val="28"/>
        </w:rPr>
        <w:t>помощь родителям (законным представителям) обучающихся в регулировании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между ними, администрацией образовательной организации и дру-</w:t>
      </w:r>
      <w:r>
        <w:rPr>
          <w:spacing w:val="1"/>
          <w:sz w:val="28"/>
        </w:rPr>
        <w:t xml:space="preserve"> </w:t>
      </w:r>
      <w:r>
        <w:rPr>
          <w:sz w:val="28"/>
        </w:rPr>
        <w:t>гими педагогическими работниками и специалистами коррекционно-развиваю-</w:t>
      </w:r>
      <w:r>
        <w:rPr>
          <w:spacing w:val="1"/>
          <w:sz w:val="28"/>
        </w:rPr>
        <w:t xml:space="preserve"> </w:t>
      </w:r>
      <w:r>
        <w:rPr>
          <w:sz w:val="28"/>
        </w:rPr>
        <w:t>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профиля;</w:t>
      </w:r>
    </w:p>
    <w:p w14:paraId="68EF7670" w14:textId="77777777" w:rsidR="001F167D" w:rsidRDefault="00E44A9C">
      <w:pPr>
        <w:pStyle w:val="a4"/>
        <w:numPr>
          <w:ilvl w:val="0"/>
          <w:numId w:val="73"/>
        </w:numPr>
        <w:tabs>
          <w:tab w:val="left" w:pos="960"/>
        </w:tabs>
        <w:spacing w:line="276" w:lineRule="auto"/>
        <w:ind w:right="1136" w:firstLine="0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родительских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собраний,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16"/>
          <w:sz w:val="28"/>
        </w:rPr>
        <w:t xml:space="preserve"> </w:t>
      </w:r>
      <w:r>
        <w:rPr>
          <w:sz w:val="28"/>
        </w:rPr>
        <w:t>(Круглый</w:t>
      </w:r>
      <w:r>
        <w:rPr>
          <w:spacing w:val="-68"/>
          <w:sz w:val="28"/>
        </w:rPr>
        <w:t xml:space="preserve"> </w:t>
      </w:r>
      <w:r>
        <w:rPr>
          <w:sz w:val="28"/>
        </w:rPr>
        <w:t>стол,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дискуссия,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игра),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акту-</w:t>
      </w:r>
      <w:r>
        <w:rPr>
          <w:spacing w:val="-67"/>
          <w:sz w:val="28"/>
        </w:rPr>
        <w:t xml:space="preserve"> </w:t>
      </w:r>
      <w:r>
        <w:rPr>
          <w:sz w:val="28"/>
        </w:rPr>
        <w:t>альных проблем воспитания обучающихся;</w:t>
      </w:r>
    </w:p>
    <w:p w14:paraId="459F8F10" w14:textId="77777777" w:rsidR="001F167D" w:rsidRDefault="00E44A9C">
      <w:pPr>
        <w:pStyle w:val="a3"/>
        <w:spacing w:before="1" w:line="276" w:lineRule="auto"/>
        <w:ind w:right="1130"/>
      </w:pPr>
      <w:r>
        <w:t>-коммуникация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родительскими</w:t>
      </w:r>
      <w:r>
        <w:rPr>
          <w:spacing w:val="71"/>
        </w:rPr>
        <w:t xml:space="preserve"> </w:t>
      </w:r>
      <w:r>
        <w:t>сообществами,</w:t>
      </w:r>
      <w:r>
        <w:rPr>
          <w:spacing w:val="71"/>
        </w:rPr>
        <w:t xml:space="preserve"> </w:t>
      </w:r>
      <w:r>
        <w:t xml:space="preserve">участвующими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управлении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вопросов</w:t>
      </w:r>
      <w:r>
        <w:rPr>
          <w:spacing w:val="-17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обу-</w:t>
      </w:r>
      <w:r>
        <w:rPr>
          <w:spacing w:val="-68"/>
        </w:rPr>
        <w:t xml:space="preserve"> </w:t>
      </w:r>
      <w:r>
        <w:t>чающихся;</w:t>
      </w:r>
    </w:p>
    <w:p w14:paraId="154033A1" w14:textId="77777777" w:rsidR="001F167D" w:rsidRDefault="00E44A9C">
      <w:pPr>
        <w:pStyle w:val="a4"/>
        <w:numPr>
          <w:ilvl w:val="0"/>
          <w:numId w:val="73"/>
        </w:numPr>
        <w:tabs>
          <w:tab w:val="left" w:pos="1011"/>
        </w:tabs>
        <w:spacing w:line="276" w:lineRule="auto"/>
        <w:ind w:right="1139" w:firstLine="0"/>
        <w:rPr>
          <w:sz w:val="28"/>
        </w:rPr>
      </w:pPr>
      <w:r>
        <w:rPr>
          <w:sz w:val="28"/>
        </w:rPr>
        <w:t>привлечение членов семей обучающихся к организации и проведению дел 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14:paraId="5B0960A8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line="276" w:lineRule="auto"/>
        <w:ind w:right="1134" w:firstLine="0"/>
        <w:rPr>
          <w:sz w:val="28"/>
        </w:rPr>
      </w:pPr>
      <w:r>
        <w:rPr>
          <w:sz w:val="28"/>
        </w:rPr>
        <w:t>организация на базе класса системы мероприятий (праздников, конкурсов, со-</w:t>
      </w:r>
      <w:r>
        <w:rPr>
          <w:spacing w:val="1"/>
          <w:sz w:val="28"/>
        </w:rPr>
        <w:t xml:space="preserve"> </w:t>
      </w:r>
      <w:r>
        <w:rPr>
          <w:sz w:val="28"/>
        </w:rPr>
        <w:t>ревнований),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детско-взрослого сообщества.</w:t>
      </w:r>
    </w:p>
    <w:p w14:paraId="11CDFD94" w14:textId="77777777" w:rsidR="001F167D" w:rsidRDefault="001F167D">
      <w:pPr>
        <w:pStyle w:val="a3"/>
        <w:spacing w:before="1"/>
        <w:ind w:left="0"/>
        <w:jc w:val="left"/>
        <w:rPr>
          <w:sz w:val="32"/>
        </w:rPr>
      </w:pPr>
    </w:p>
    <w:p w14:paraId="2685C380" w14:textId="77777777" w:rsidR="001F167D" w:rsidRDefault="00E44A9C">
      <w:pPr>
        <w:spacing w:before="1" w:line="276" w:lineRule="auto"/>
        <w:ind w:left="812" w:right="1135"/>
        <w:jc w:val="both"/>
        <w:rPr>
          <w:sz w:val="28"/>
        </w:rPr>
      </w:pPr>
      <w:r>
        <w:rPr>
          <w:b/>
          <w:sz w:val="28"/>
        </w:rPr>
        <w:t xml:space="preserve">Модуль "Школьный урок", </w:t>
      </w:r>
      <w:r>
        <w:rPr>
          <w:sz w:val="28"/>
        </w:rPr>
        <w:t>реализация воспитательного потенциала 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деятельность:</w:t>
      </w:r>
    </w:p>
    <w:p w14:paraId="74A9C9D5" w14:textId="77777777" w:rsidR="001F167D" w:rsidRDefault="00E44A9C">
      <w:pPr>
        <w:pStyle w:val="a3"/>
        <w:spacing w:before="1" w:line="276" w:lineRule="auto"/>
        <w:ind w:right="1133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группой</w:t>
      </w:r>
      <w:r>
        <w:rPr>
          <w:spacing w:val="-8"/>
        </w:rPr>
        <w:t xml:space="preserve"> </w:t>
      </w:r>
      <w:r>
        <w:t>обуча-</w:t>
      </w:r>
      <w:r>
        <w:rPr>
          <w:spacing w:val="-67"/>
        </w:rPr>
        <w:t xml:space="preserve"> </w:t>
      </w:r>
      <w:r>
        <w:t>ющихся,</w:t>
      </w:r>
      <w:r>
        <w:rPr>
          <w:spacing w:val="-1"/>
        </w:rPr>
        <w:t xml:space="preserve"> </w:t>
      </w:r>
      <w:r>
        <w:t>объединенной в</w:t>
      </w:r>
      <w:r>
        <w:rPr>
          <w:spacing w:val="-1"/>
        </w:rPr>
        <w:t xml:space="preserve"> </w:t>
      </w:r>
      <w:r>
        <w:t>класс:</w:t>
      </w:r>
    </w:p>
    <w:p w14:paraId="30B0E365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line="276" w:lineRule="auto"/>
        <w:ind w:right="1133" w:firstLine="0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демонстрацию обучающимся примеров ответственного, гражданского по-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ведения, проявления человеколюбия и добросердечности, через подбор соответ-</w:t>
      </w:r>
      <w:r>
        <w:rPr>
          <w:spacing w:val="-68"/>
          <w:sz w:val="28"/>
        </w:rPr>
        <w:t xml:space="preserve"> </w:t>
      </w:r>
      <w:r>
        <w:rPr>
          <w:sz w:val="28"/>
        </w:rPr>
        <w:t>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об-</w:t>
      </w:r>
      <w:r>
        <w:rPr>
          <w:spacing w:val="-68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14:paraId="0D106CA4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line="276" w:lineRule="auto"/>
        <w:ind w:right="1134" w:firstLine="0"/>
        <w:rPr>
          <w:sz w:val="28"/>
        </w:rPr>
      </w:pPr>
      <w:r>
        <w:rPr>
          <w:sz w:val="28"/>
        </w:rPr>
        <w:t>применение на уроке адекватных особым потребностям обучающихся и их ре-</w:t>
      </w:r>
      <w:r>
        <w:rPr>
          <w:spacing w:val="-67"/>
          <w:sz w:val="28"/>
        </w:rPr>
        <w:t xml:space="preserve"> </w:t>
      </w:r>
      <w:r>
        <w:rPr>
          <w:sz w:val="28"/>
        </w:rPr>
        <w:t>альным 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2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стимули-</w:t>
      </w:r>
    </w:p>
    <w:p w14:paraId="4A2485FA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6349CB6" w14:textId="77777777" w:rsidR="001F167D" w:rsidRDefault="00E44A9C">
      <w:pPr>
        <w:pStyle w:val="a3"/>
        <w:spacing w:before="74" w:line="276" w:lineRule="auto"/>
        <w:ind w:right="1131"/>
      </w:pPr>
      <w:r>
        <w:t>рующих познавательную мотивацию обучающихся; работы в парах, которая по-</w:t>
      </w:r>
      <w:r>
        <w:rPr>
          <w:spacing w:val="-67"/>
        </w:rPr>
        <w:t xml:space="preserve"> </w:t>
      </w:r>
      <w:r>
        <w:t>могает</w:t>
      </w:r>
      <w:r>
        <w:rPr>
          <w:spacing w:val="-9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получить</w:t>
      </w:r>
      <w:r>
        <w:rPr>
          <w:spacing w:val="-8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обучающимися.</w:t>
      </w:r>
      <w:r>
        <w:rPr>
          <w:spacing w:val="-68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отметить,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особые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ум-</w:t>
      </w:r>
      <w:r>
        <w:rPr>
          <w:spacing w:val="-67"/>
        </w:rPr>
        <w:t xml:space="preserve"> </w:t>
      </w:r>
      <w:r>
        <w:rPr>
          <w:spacing w:val="-1"/>
        </w:rPr>
        <w:t>ственной</w:t>
      </w:r>
      <w:r>
        <w:rPr>
          <w:spacing w:val="-17"/>
        </w:rPr>
        <w:t xml:space="preserve"> </w:t>
      </w:r>
      <w:r>
        <w:rPr>
          <w:spacing w:val="-1"/>
        </w:rPr>
        <w:t>отсталостью,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индивидуальные</w:t>
      </w:r>
      <w:r>
        <w:rPr>
          <w:spacing w:val="-20"/>
        </w:rPr>
        <w:t xml:space="preserve"> </w:t>
      </w:r>
      <w:r>
        <w:t>особенности,</w:t>
      </w:r>
      <w:r>
        <w:rPr>
          <w:spacing w:val="-17"/>
        </w:rPr>
        <w:t xml:space="preserve"> </w:t>
      </w:r>
      <w:r>
        <w:t>семейная</w:t>
      </w:r>
      <w:r>
        <w:rPr>
          <w:spacing w:val="-16"/>
        </w:rPr>
        <w:t xml:space="preserve"> </w:t>
      </w:r>
      <w:r>
        <w:t>ситуация</w:t>
      </w:r>
      <w:r>
        <w:rPr>
          <w:spacing w:val="-68"/>
        </w:rPr>
        <w:t xml:space="preserve"> </w:t>
      </w:r>
      <w:r>
        <w:t>напрямую влияют на выбор учителем образовательных технологий и методик</w:t>
      </w:r>
      <w:r>
        <w:rPr>
          <w:spacing w:val="1"/>
        </w:rPr>
        <w:t xml:space="preserve"> </w:t>
      </w:r>
      <w:r>
        <w:t>урока.</w:t>
      </w:r>
      <w:r>
        <w:rPr>
          <w:spacing w:val="-10"/>
        </w:rPr>
        <w:t xml:space="preserve"> </w:t>
      </w:r>
      <w:r>
        <w:t>Воспитательный</w:t>
      </w:r>
      <w:r>
        <w:rPr>
          <w:spacing w:val="-9"/>
        </w:rPr>
        <w:t xml:space="preserve"> </w:t>
      </w:r>
      <w:r>
        <w:t>компонент</w:t>
      </w:r>
      <w:r>
        <w:rPr>
          <w:spacing w:val="-10"/>
        </w:rPr>
        <w:t xml:space="preserve"> </w:t>
      </w:r>
      <w:r>
        <w:t>проявляется,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первую</w:t>
      </w:r>
      <w:r>
        <w:rPr>
          <w:spacing w:val="-7"/>
        </w:rPr>
        <w:t xml:space="preserve"> </w:t>
      </w:r>
      <w:r>
        <w:t>очередь,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"набором"</w:t>
      </w:r>
      <w:r>
        <w:rPr>
          <w:spacing w:val="-67"/>
        </w:rPr>
        <w:t xml:space="preserve"> </w:t>
      </w:r>
      <w:r>
        <w:t>эффектных педагогических техник, а постепенным и последовательным введе-</w:t>
      </w:r>
      <w:r>
        <w:rPr>
          <w:spacing w:val="1"/>
        </w:rPr>
        <w:t xml:space="preserve"> </w:t>
      </w:r>
      <w:r>
        <w:t>нием того или иного принятого обучающимися и понятного обучающимся пра-</w:t>
      </w:r>
      <w:r>
        <w:rPr>
          <w:spacing w:val="1"/>
        </w:rPr>
        <w:t xml:space="preserve"> </w:t>
      </w:r>
      <w:r>
        <w:t>вила поведения на уроке, стиля коммуникации его участников, способности ра-</w:t>
      </w:r>
      <w:r>
        <w:rPr>
          <w:spacing w:val="1"/>
        </w:rPr>
        <w:t xml:space="preserve"> </w:t>
      </w:r>
      <w:r>
        <w:t>доваться успехам других и признавать их, рабочей атмосферы урока, взаимного</w:t>
      </w:r>
      <w:r>
        <w:rPr>
          <w:spacing w:val="-67"/>
        </w:rPr>
        <w:t xml:space="preserve"> </w:t>
      </w:r>
      <w:r>
        <w:t>уважения между педагогом и обучающимися, искренней заинтересованностью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работника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успехах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оказания</w:t>
      </w:r>
      <w:r>
        <w:rPr>
          <w:spacing w:val="-12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поддержки,</w:t>
      </w:r>
      <w:r>
        <w:rPr>
          <w:spacing w:val="-14"/>
        </w:rPr>
        <w:t xml:space="preserve"> </w:t>
      </w:r>
      <w:r>
        <w:t>пе-</w:t>
      </w:r>
      <w:r>
        <w:rPr>
          <w:spacing w:val="-67"/>
        </w:rPr>
        <w:t xml:space="preserve"> </w:t>
      </w:r>
      <w:r>
        <w:t>дагогической</w:t>
      </w:r>
      <w:r>
        <w:rPr>
          <w:spacing w:val="-1"/>
        </w:rPr>
        <w:t xml:space="preserve"> </w:t>
      </w:r>
      <w:r>
        <w:t>чуткостью</w:t>
      </w:r>
      <w:r>
        <w:rPr>
          <w:spacing w:val="-1"/>
        </w:rPr>
        <w:t xml:space="preserve"> </w:t>
      </w:r>
      <w:r>
        <w:t>и профессионализмом;</w:t>
      </w:r>
    </w:p>
    <w:p w14:paraId="5B6CEA9A" w14:textId="77777777" w:rsidR="001F167D" w:rsidRDefault="00E44A9C">
      <w:pPr>
        <w:pStyle w:val="a4"/>
        <w:numPr>
          <w:ilvl w:val="0"/>
          <w:numId w:val="73"/>
        </w:numPr>
        <w:tabs>
          <w:tab w:val="left" w:pos="1027"/>
        </w:tabs>
        <w:spacing w:before="2" w:line="276" w:lineRule="auto"/>
        <w:ind w:right="1135" w:firstLine="0"/>
        <w:rPr>
          <w:sz w:val="28"/>
        </w:rPr>
      </w:pPr>
      <w:r>
        <w:rPr>
          <w:sz w:val="28"/>
        </w:rPr>
        <w:t>введение отдельных предметов, способствующих формированию у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 представлений о природных и социальных компонентах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 (традиционные предметы, в рамках блока "Жизненная компетенция",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"Финансовая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грамотность",</w:t>
      </w:r>
    </w:p>
    <w:p w14:paraId="7C70F2C7" w14:textId="77777777" w:rsidR="001F167D" w:rsidRDefault="00E44A9C">
      <w:pPr>
        <w:pStyle w:val="a3"/>
        <w:spacing w:line="322" w:lineRule="exact"/>
      </w:pPr>
      <w:r>
        <w:t>"Безопасное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сети");</w:t>
      </w:r>
    </w:p>
    <w:p w14:paraId="141EBE85" w14:textId="77777777" w:rsidR="001F167D" w:rsidRDefault="00E44A9C">
      <w:pPr>
        <w:pStyle w:val="a3"/>
        <w:spacing w:before="50" w:line="276" w:lineRule="auto"/>
        <w:ind w:right="1135"/>
      </w:pPr>
      <w:r>
        <w:t>-привлечение</w:t>
      </w:r>
      <w:r>
        <w:rPr>
          <w:spacing w:val="-10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ценностному</w:t>
      </w:r>
      <w:r>
        <w:rPr>
          <w:spacing w:val="-14"/>
        </w:rPr>
        <w:t xml:space="preserve"> </w:t>
      </w:r>
      <w:r>
        <w:t>аспекту</w:t>
      </w:r>
      <w:r>
        <w:rPr>
          <w:spacing w:val="-14"/>
        </w:rPr>
        <w:t xml:space="preserve"> </w:t>
      </w:r>
      <w:r>
        <w:t>изучаемых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уро-</w:t>
      </w:r>
      <w:r>
        <w:rPr>
          <w:spacing w:val="-68"/>
        </w:rPr>
        <w:t xml:space="preserve"> </w:t>
      </w:r>
      <w:r>
        <w:t>ках</w:t>
      </w:r>
      <w:r>
        <w:rPr>
          <w:spacing w:val="-7"/>
        </w:rPr>
        <w:t xml:space="preserve"> </w:t>
      </w:r>
      <w:r>
        <w:t>явлений,</w:t>
      </w:r>
      <w:r>
        <w:rPr>
          <w:spacing w:val="-8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получаемой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7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68"/>
        </w:rPr>
        <w:t xml:space="preserve"> </w:t>
      </w:r>
      <w:r>
        <w:t>информацией - инициирование ее обсуждения, высказывания обучающимися</w:t>
      </w:r>
      <w:r>
        <w:rPr>
          <w:spacing w:val="1"/>
        </w:rPr>
        <w:t xml:space="preserve"> </w:t>
      </w:r>
      <w:r>
        <w:t>своего мнения по ее</w:t>
      </w:r>
      <w:r>
        <w:rPr>
          <w:spacing w:val="-3"/>
        </w:rPr>
        <w:t xml:space="preserve"> </w:t>
      </w:r>
      <w:r>
        <w:t>поводу,</w:t>
      </w:r>
      <w:r>
        <w:rPr>
          <w:spacing w:val="-2"/>
        </w:rPr>
        <w:t xml:space="preserve"> </w:t>
      </w:r>
      <w:r>
        <w:t>выработки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отношения;</w:t>
      </w:r>
    </w:p>
    <w:p w14:paraId="7A7FC277" w14:textId="77777777" w:rsidR="001F167D" w:rsidRDefault="00E44A9C">
      <w:pPr>
        <w:pStyle w:val="a4"/>
        <w:numPr>
          <w:ilvl w:val="0"/>
          <w:numId w:val="73"/>
        </w:numPr>
        <w:tabs>
          <w:tab w:val="left" w:pos="1006"/>
        </w:tabs>
        <w:spacing w:line="276" w:lineRule="auto"/>
        <w:ind w:right="1133" w:firstLine="0"/>
        <w:rPr>
          <w:sz w:val="28"/>
        </w:rPr>
      </w:pPr>
      <w:r>
        <w:rPr>
          <w:sz w:val="28"/>
        </w:rPr>
        <w:t>использование на уроке адекватных коммуникативных и 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(цифровых) технологий, отвечающих особым 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 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умственной отсталостью; организация взаимопомощи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другу</w:t>
      </w:r>
      <w:r>
        <w:rPr>
          <w:spacing w:val="-4"/>
          <w:sz w:val="28"/>
        </w:rPr>
        <w:t xml:space="preserve"> </w:t>
      </w:r>
      <w:r>
        <w:rPr>
          <w:sz w:val="28"/>
        </w:rPr>
        <w:t>в рамках 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12543A62" w14:textId="77777777" w:rsidR="001F167D" w:rsidRDefault="00E44A9C">
      <w:pPr>
        <w:pStyle w:val="a3"/>
        <w:spacing w:line="276" w:lineRule="auto"/>
        <w:ind w:right="1131"/>
      </w:pPr>
      <w:r>
        <w:rPr>
          <w:u w:val="single"/>
        </w:rPr>
        <w:t>Виды и формы деятельности на уровне взаимодействия педагогов- предметни-</w:t>
      </w:r>
      <w:r>
        <w:rPr>
          <w:spacing w:val="1"/>
        </w:rPr>
        <w:t xml:space="preserve"> </w:t>
      </w:r>
      <w:r>
        <w:rPr>
          <w:u w:val="single"/>
        </w:rPr>
        <w:t>ков, педагогических работников дополнительного образования и специалистов</w:t>
      </w:r>
      <w:r>
        <w:rPr>
          <w:spacing w:val="1"/>
        </w:rPr>
        <w:t xml:space="preserve"> </w:t>
      </w:r>
      <w:r>
        <w:rPr>
          <w:u w:val="single"/>
        </w:rPr>
        <w:t>коррекционно-развивающего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профиля:</w:t>
      </w:r>
    </w:p>
    <w:p w14:paraId="44506B7D" w14:textId="77777777" w:rsidR="001F167D" w:rsidRDefault="00E44A9C">
      <w:pPr>
        <w:pStyle w:val="a4"/>
        <w:numPr>
          <w:ilvl w:val="0"/>
          <w:numId w:val="73"/>
        </w:numPr>
        <w:tabs>
          <w:tab w:val="left" w:pos="1037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ведение совместных "педагогических дневников", "методических копилок",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папок,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доступа,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8"/>
          <w:sz w:val="28"/>
        </w:rPr>
        <w:t xml:space="preserve"> </w:t>
      </w:r>
      <w:r>
        <w:rPr>
          <w:sz w:val="28"/>
        </w:rPr>
        <w:t>заносятся успехи, достигнутые ребенком, педагогические находки, предпочита-</w:t>
      </w:r>
      <w:r>
        <w:rPr>
          <w:spacing w:val="-67"/>
          <w:sz w:val="28"/>
        </w:rPr>
        <w:t xml:space="preserve"> </w:t>
      </w:r>
      <w:r>
        <w:rPr>
          <w:sz w:val="28"/>
        </w:rPr>
        <w:t>емые обучающимися способы работы, адаптированные дидактические и сти-</w:t>
      </w:r>
      <w:r>
        <w:rPr>
          <w:spacing w:val="1"/>
          <w:sz w:val="28"/>
        </w:rPr>
        <w:t xml:space="preserve"> </w:t>
      </w:r>
      <w:r>
        <w:rPr>
          <w:sz w:val="28"/>
        </w:rPr>
        <w:t>мульные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привлекательные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14:paraId="5C38627D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line="276" w:lineRule="auto"/>
        <w:ind w:right="1131" w:firstLine="0"/>
        <w:rPr>
          <w:sz w:val="28"/>
        </w:rPr>
      </w:pPr>
      <w:r>
        <w:rPr>
          <w:sz w:val="28"/>
        </w:rPr>
        <w:t>разработка и проведение совместных педагогических мастерских, так называе-</w:t>
      </w:r>
      <w:r>
        <w:rPr>
          <w:spacing w:val="-68"/>
          <w:sz w:val="28"/>
        </w:rPr>
        <w:t xml:space="preserve"> </w:t>
      </w:r>
      <w:r>
        <w:rPr>
          <w:sz w:val="28"/>
        </w:rPr>
        <w:t>мых "бинарных уроков", включающих педагога-предметника и 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 профиля в рамках решения воспитательных и кор-</w:t>
      </w:r>
      <w:r>
        <w:rPr>
          <w:spacing w:val="-67"/>
          <w:sz w:val="28"/>
        </w:rPr>
        <w:t xml:space="preserve"> </w:t>
      </w:r>
      <w:r>
        <w:rPr>
          <w:sz w:val="28"/>
        </w:rPr>
        <w:t>рекционно-развивающих задач;</w:t>
      </w:r>
    </w:p>
    <w:p w14:paraId="7A274B92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08B0B09" w14:textId="77777777" w:rsidR="001F167D" w:rsidRDefault="00E44A9C">
      <w:pPr>
        <w:pStyle w:val="a4"/>
        <w:numPr>
          <w:ilvl w:val="0"/>
          <w:numId w:val="73"/>
        </w:numPr>
        <w:tabs>
          <w:tab w:val="left" w:pos="1001"/>
        </w:tabs>
        <w:spacing w:before="74" w:line="276" w:lineRule="auto"/>
        <w:ind w:right="1131" w:firstLine="0"/>
        <w:rPr>
          <w:sz w:val="28"/>
        </w:rPr>
      </w:pPr>
      <w:r>
        <w:rPr>
          <w:sz w:val="28"/>
        </w:rPr>
        <w:t>по согласованию с педагогом дополнительного образования "срежиссирован-</w:t>
      </w:r>
      <w:r>
        <w:rPr>
          <w:spacing w:val="1"/>
          <w:sz w:val="28"/>
        </w:rPr>
        <w:t xml:space="preserve"> </w:t>
      </w:r>
      <w:r>
        <w:rPr>
          <w:sz w:val="28"/>
        </w:rPr>
        <w:t>ная" опора в процессе урока на знания и умения обучающегося, его личностные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 результаты, достигнутые в условиях дополнительного образо-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вания (посещение кружков, студий, секций в рамках технической, 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 физкультурно-спортивной, туристко-краеведческой и социально-гума-</w:t>
      </w:r>
      <w:r>
        <w:rPr>
          <w:spacing w:val="-67"/>
          <w:sz w:val="28"/>
        </w:rPr>
        <w:t xml:space="preserve"> </w:t>
      </w:r>
      <w:r>
        <w:rPr>
          <w:sz w:val="28"/>
        </w:rPr>
        <w:t>нитарной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направленностях).</w:t>
      </w:r>
    </w:p>
    <w:p w14:paraId="013340CC" w14:textId="40DEF76F" w:rsidR="001F167D" w:rsidRDefault="00E44A9C">
      <w:pPr>
        <w:pStyle w:val="a3"/>
        <w:spacing w:before="1" w:line="276" w:lineRule="auto"/>
        <w:ind w:right="1130"/>
      </w:pPr>
      <w:r>
        <w:rPr>
          <w:u w:val="single"/>
        </w:rPr>
        <w:t>Виды и формы деятельности на уровне взаимодействия с сетевыми партнерами</w:t>
      </w:r>
      <w:r>
        <w:rPr>
          <w:spacing w:val="1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родительскими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сообществами</w:t>
      </w:r>
      <w:r>
        <w:t>: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9"/>
        </w:rPr>
        <w:t xml:space="preserve"> </w:t>
      </w:r>
      <w:r>
        <w:t>обоснованности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уместности возможно привлечение к подготовке и проведению уроков предста-</w:t>
      </w:r>
      <w:r>
        <w:rPr>
          <w:spacing w:val="-67"/>
        </w:rPr>
        <w:t xml:space="preserve"> </w:t>
      </w:r>
      <w:r>
        <w:t>вителей родительских сообществ и сетевых партнеров (урок-экскурсия в про-</w:t>
      </w:r>
      <w:r>
        <w:rPr>
          <w:spacing w:val="1"/>
        </w:rPr>
        <w:t xml:space="preserve"> </w:t>
      </w:r>
      <w:r>
        <w:t>мышленные мастерские и цеха; урок</w:t>
      </w:r>
      <w:r w:rsidR="00F56CE3">
        <w:t xml:space="preserve"> - </w:t>
      </w:r>
      <w:r>
        <w:t>викторина, урок в форме "Литературно-художественной</w:t>
      </w:r>
      <w:r>
        <w:rPr>
          <w:spacing w:val="-1"/>
        </w:rPr>
        <w:t xml:space="preserve"> </w:t>
      </w:r>
      <w:r>
        <w:t>гостиной",</w:t>
      </w:r>
      <w:r>
        <w:rPr>
          <w:spacing w:val="-1"/>
        </w:rPr>
        <w:t xml:space="preserve"> </w:t>
      </w:r>
      <w:r>
        <w:t>урок-спортивное соревнование).</w:t>
      </w:r>
    </w:p>
    <w:p w14:paraId="2649947F" w14:textId="77777777" w:rsidR="001F167D" w:rsidRDefault="001F167D">
      <w:pPr>
        <w:pStyle w:val="a3"/>
        <w:spacing w:before="3"/>
        <w:ind w:left="0"/>
        <w:jc w:val="left"/>
        <w:rPr>
          <w:sz w:val="32"/>
        </w:rPr>
      </w:pPr>
    </w:p>
    <w:p w14:paraId="6FD2A36D" w14:textId="77777777" w:rsidR="001F167D" w:rsidRDefault="00E44A9C">
      <w:pPr>
        <w:pStyle w:val="a3"/>
        <w:spacing w:before="1" w:line="276" w:lineRule="auto"/>
        <w:ind w:right="1136"/>
      </w:pPr>
      <w:r>
        <w:rPr>
          <w:b/>
        </w:rPr>
        <w:t>Модуль "Внеурочная деятельность</w:t>
      </w:r>
      <w:r>
        <w:t>" в рамках двух направлений (коррекци-</w:t>
      </w:r>
      <w:r>
        <w:rPr>
          <w:spacing w:val="1"/>
        </w:rPr>
        <w:t xml:space="preserve"> </w:t>
      </w:r>
      <w:r>
        <w:t>онно-развивающих и общеразвивающих занятий) в соответствии с основными</w:t>
      </w:r>
      <w:r>
        <w:rPr>
          <w:spacing w:val="1"/>
        </w:rPr>
        <w:t xml:space="preserve"> </w:t>
      </w:r>
      <w:r>
        <w:t>направлениями является</w:t>
      </w:r>
      <w:r>
        <w:rPr>
          <w:spacing w:val="-1"/>
        </w:rPr>
        <w:t xml:space="preserve"> </w:t>
      </w:r>
      <w:r>
        <w:t>неотъемлемым</w:t>
      </w:r>
      <w:r>
        <w:rPr>
          <w:spacing w:val="-3"/>
        </w:rPr>
        <w:t xml:space="preserve"> </w:t>
      </w:r>
      <w:r>
        <w:t>компонентом</w:t>
      </w:r>
      <w:r>
        <w:rPr>
          <w:spacing w:val="-1"/>
        </w:rPr>
        <w:t xml:space="preserve"> </w:t>
      </w:r>
      <w:r>
        <w:t>АООП.</w:t>
      </w:r>
    </w:p>
    <w:p w14:paraId="7ED48963" w14:textId="77777777" w:rsidR="001F167D" w:rsidRDefault="00E44A9C">
      <w:pPr>
        <w:pStyle w:val="a3"/>
        <w:spacing w:line="276" w:lineRule="auto"/>
        <w:ind w:right="1132"/>
      </w:pPr>
      <w:r>
        <w:t>Содержание коррекционно-развивающей области представлено обязательными</w:t>
      </w:r>
      <w:r>
        <w:rPr>
          <w:spacing w:val="1"/>
        </w:rPr>
        <w:t xml:space="preserve"> </w:t>
      </w:r>
      <w:r>
        <w:t>коррекционными курсами в соответствии с АООП. Содержание коррекционной</w:t>
      </w:r>
      <w:r>
        <w:rPr>
          <w:spacing w:val="-67"/>
        </w:rPr>
        <w:t xml:space="preserve"> </w:t>
      </w:r>
      <w:r>
        <w:t>и коррекционно-развивающей работы для каждого обучающегося может быть</w:t>
      </w:r>
      <w:r>
        <w:rPr>
          <w:spacing w:val="1"/>
        </w:rPr>
        <w:t xml:space="preserve"> </w:t>
      </w:r>
      <w:r>
        <w:t>дополнено Организацией самостоятельно на основании рекомендаций</w:t>
      </w:r>
      <w:r w:rsidR="00714C01">
        <w:t xml:space="preserve"> ПМПК.</w:t>
      </w:r>
    </w:p>
    <w:p w14:paraId="3AA79C11" w14:textId="77777777" w:rsidR="001F167D" w:rsidRDefault="00E44A9C">
      <w:pPr>
        <w:pStyle w:val="a3"/>
        <w:spacing w:line="276" w:lineRule="auto"/>
        <w:ind w:right="1135"/>
      </w:pPr>
      <w:r>
        <w:t>Особое внимание уделяется выстраиванию уважительных взаимоотношений со</w:t>
      </w:r>
      <w:r>
        <w:rPr>
          <w:spacing w:val="1"/>
        </w:rPr>
        <w:t xml:space="preserve"> </w:t>
      </w:r>
      <w:r>
        <w:t>специалистом; помощи обучающимся в самоорганизации, в опоре на сохранные</w:t>
      </w:r>
      <w:r>
        <w:rPr>
          <w:spacing w:val="-67"/>
        </w:rPr>
        <w:t xml:space="preserve"> </w:t>
      </w:r>
      <w:r>
        <w:t>функции, умению максимально пользоваться собственными ресурсами, разви-</w:t>
      </w:r>
      <w:r>
        <w:rPr>
          <w:spacing w:val="1"/>
        </w:rPr>
        <w:t xml:space="preserve"> </w:t>
      </w:r>
      <w:r>
        <w:t>тию</w:t>
      </w:r>
      <w:r>
        <w:rPr>
          <w:spacing w:val="-7"/>
        </w:rPr>
        <w:t xml:space="preserve"> </w:t>
      </w:r>
      <w:r>
        <w:t>максимальной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-8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коммуникации,</w:t>
      </w:r>
      <w:r>
        <w:rPr>
          <w:spacing w:val="-6"/>
        </w:rPr>
        <w:t xml:space="preserve"> </w:t>
      </w:r>
      <w:r>
        <w:t>доступным</w:t>
      </w:r>
      <w:r>
        <w:rPr>
          <w:spacing w:val="-5"/>
        </w:rPr>
        <w:t xml:space="preserve"> </w:t>
      </w:r>
      <w:r>
        <w:t>ре-</w:t>
      </w:r>
      <w:r>
        <w:rPr>
          <w:spacing w:val="-68"/>
        </w:rPr>
        <w:t xml:space="preserve"> </w:t>
      </w:r>
      <w:r>
        <w:t>бенку</w:t>
      </w:r>
      <w:r>
        <w:rPr>
          <w:spacing w:val="-4"/>
        </w:rPr>
        <w:t xml:space="preserve"> </w:t>
      </w:r>
      <w:r>
        <w:t>способом.</w:t>
      </w:r>
    </w:p>
    <w:p w14:paraId="4B1B10D1" w14:textId="77777777" w:rsidR="001F167D" w:rsidRDefault="00E44A9C">
      <w:pPr>
        <w:pStyle w:val="a3"/>
        <w:spacing w:before="1" w:line="276" w:lineRule="auto"/>
        <w:ind w:right="1131" w:firstLine="708"/>
      </w:pPr>
      <w:r>
        <w:t>Внеурочная деятельность обучающихся с ОВЗ формируется из часов, не-</w:t>
      </w:r>
      <w:r>
        <w:rPr>
          <w:spacing w:val="1"/>
        </w:rPr>
        <w:t xml:space="preserve"> </w:t>
      </w:r>
      <w:r>
        <w:t>обходимых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потребностей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составляет</w:t>
      </w:r>
      <w:r>
        <w:rPr>
          <w:spacing w:val="-17"/>
        </w:rPr>
        <w:t xml:space="preserve"> </w:t>
      </w:r>
      <w:r>
        <w:t>сум-</w:t>
      </w:r>
      <w:r>
        <w:rPr>
          <w:spacing w:val="-68"/>
        </w:rPr>
        <w:t xml:space="preserve"> </w:t>
      </w:r>
      <w:r>
        <w:t>марно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обучающегося,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должны</w:t>
      </w:r>
      <w:r>
        <w:rPr>
          <w:spacing w:val="-68"/>
        </w:rPr>
        <w:t xml:space="preserve"> </w:t>
      </w:r>
      <w:r>
        <w:t>включать обязательные занятия коррекционной направленности с учетом воз-</w:t>
      </w:r>
      <w:r>
        <w:rPr>
          <w:spacing w:val="1"/>
        </w:rPr>
        <w:t xml:space="preserve"> </w:t>
      </w:r>
      <w:r>
        <w:t>растных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физиологических</w:t>
      </w:r>
      <w:r>
        <w:rPr>
          <w:spacing w:val="-15"/>
        </w:rPr>
        <w:t xml:space="preserve"> </w:t>
      </w:r>
      <w:r>
        <w:t>потребностей</w:t>
      </w:r>
      <w:r>
        <w:rPr>
          <w:spacing w:val="-15"/>
        </w:rPr>
        <w:t xml:space="preserve"> </w:t>
      </w:r>
      <w:r>
        <w:t>(пункт</w:t>
      </w:r>
    </w:p>
    <w:p w14:paraId="6860F731" w14:textId="77777777" w:rsidR="001F167D" w:rsidRDefault="00E44A9C">
      <w:pPr>
        <w:pStyle w:val="a3"/>
        <w:spacing w:line="276" w:lineRule="auto"/>
        <w:ind w:right="1131"/>
      </w:pPr>
      <w:r>
        <w:t>3.4.16 санитарных правил СП 2.4.3648-20 "Санитарно-эпидемиологические тре-</w:t>
      </w:r>
      <w:r>
        <w:rPr>
          <w:spacing w:val="-67"/>
        </w:rPr>
        <w:t xml:space="preserve"> </w:t>
      </w:r>
      <w:r>
        <w:t>бования к организациям воспитания и обучения, отдыха и оздоровления обуча-</w:t>
      </w:r>
      <w:r>
        <w:rPr>
          <w:spacing w:val="1"/>
        </w:rPr>
        <w:t xml:space="preserve"> </w:t>
      </w:r>
      <w:r>
        <w:t>ющихся и молодежи", утвержденных постановлением Главного государствен-</w:t>
      </w:r>
      <w:r>
        <w:rPr>
          <w:spacing w:val="1"/>
        </w:rPr>
        <w:t xml:space="preserve"> </w:t>
      </w:r>
      <w:r>
        <w:t>ного санитарного врача Российской Федерации от 28.09.2020 N 28 (зарегистри-</w:t>
      </w:r>
      <w:r>
        <w:rPr>
          <w:spacing w:val="1"/>
        </w:rPr>
        <w:t xml:space="preserve"> </w:t>
      </w:r>
      <w:r>
        <w:t>ровано в Министерстве юстиции Российской Федерации 18 декабря 2020 г, ре-</w:t>
      </w:r>
      <w:r>
        <w:rPr>
          <w:spacing w:val="1"/>
        </w:rPr>
        <w:t xml:space="preserve"> </w:t>
      </w:r>
      <w:r>
        <w:t>гистрационный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61573),</w:t>
      </w:r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января 2027 г.</w:t>
      </w:r>
    </w:p>
    <w:p w14:paraId="6AF807C3" w14:textId="77777777" w:rsidR="001F167D" w:rsidRDefault="00E44A9C">
      <w:pPr>
        <w:pStyle w:val="a3"/>
        <w:spacing w:line="276" w:lineRule="auto"/>
        <w:ind w:right="1129"/>
      </w:pPr>
      <w:r>
        <w:rPr>
          <w:u w:val="single"/>
        </w:rPr>
        <w:t>Модуль "Внеурочная деятельность" в рамках общеразвивающих занятий</w:t>
      </w:r>
      <w:r>
        <w:t xml:space="preserve"> реали-</w:t>
      </w:r>
      <w:r>
        <w:rPr>
          <w:spacing w:val="-67"/>
        </w:rPr>
        <w:t xml:space="preserve"> </w:t>
      </w:r>
      <w:r>
        <w:t>зуется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доступных,</w:t>
      </w:r>
      <w:r>
        <w:rPr>
          <w:spacing w:val="-6"/>
        </w:rPr>
        <w:t xml:space="preserve"> </w:t>
      </w:r>
      <w:r>
        <w:t>интересных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</w:p>
    <w:p w14:paraId="484EB26F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E202A10" w14:textId="77777777" w:rsidR="001F167D" w:rsidRDefault="00E44A9C">
      <w:pPr>
        <w:pStyle w:val="a3"/>
        <w:spacing w:before="74" w:line="276" w:lineRule="auto"/>
        <w:ind w:right="1130"/>
      </w:pPr>
      <w:r>
        <w:t>курсов,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школьного дня. Такая деятельность, основанная на свободе выбора, позволяет</w:t>
      </w:r>
      <w:r>
        <w:rPr>
          <w:spacing w:val="1"/>
        </w:rPr>
        <w:t xml:space="preserve"> </w:t>
      </w:r>
      <w:r>
        <w:rPr>
          <w:spacing w:val="-1"/>
        </w:rPr>
        <w:t>обучающимся</w:t>
      </w:r>
      <w:r>
        <w:rPr>
          <w:spacing w:val="-17"/>
        </w:rPr>
        <w:t xml:space="preserve"> </w:t>
      </w:r>
      <w:r>
        <w:t>самореализоваться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ней,</w:t>
      </w:r>
      <w:r>
        <w:rPr>
          <w:spacing w:val="-17"/>
        </w:rPr>
        <w:t xml:space="preserve"> </w:t>
      </w:r>
      <w:r>
        <w:t>приобрести</w:t>
      </w:r>
      <w:r>
        <w:rPr>
          <w:spacing w:val="-16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значимые</w:t>
      </w:r>
      <w:r>
        <w:rPr>
          <w:spacing w:val="-16"/>
        </w:rPr>
        <w:t xml:space="preserve"> </w:t>
      </w:r>
      <w:r>
        <w:t>знания,</w:t>
      </w:r>
      <w:r>
        <w:rPr>
          <w:spacing w:val="-68"/>
        </w:rPr>
        <w:t xml:space="preserve"> </w:t>
      </w:r>
      <w:r>
        <w:t>развить социально значимые отношения, получить опыт участия в социально</w:t>
      </w:r>
      <w:r>
        <w:rPr>
          <w:spacing w:val="1"/>
        </w:rPr>
        <w:t xml:space="preserve"> </w:t>
      </w:r>
      <w:r>
        <w:t>значимых делах. Виды</w:t>
      </w:r>
      <w:r>
        <w:rPr>
          <w:spacing w:val="-3"/>
        </w:rPr>
        <w:t xml:space="preserve"> </w:t>
      </w:r>
      <w:r>
        <w:t>и формы</w:t>
      </w:r>
      <w:r>
        <w:rPr>
          <w:spacing w:val="-1"/>
        </w:rPr>
        <w:t xml:space="preserve"> </w:t>
      </w:r>
      <w:r>
        <w:t>деятельности:</w:t>
      </w:r>
    </w:p>
    <w:p w14:paraId="02FA6435" w14:textId="77777777" w:rsidR="001F167D" w:rsidRDefault="00E44A9C">
      <w:pPr>
        <w:pStyle w:val="a3"/>
        <w:spacing w:before="2" w:line="276" w:lineRule="auto"/>
        <w:ind w:right="1116"/>
        <w:jc w:val="left"/>
      </w:pPr>
      <w:r>
        <w:rPr>
          <w:spacing w:val="-1"/>
        </w:rPr>
        <w:t>формирование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21"/>
        </w:rPr>
        <w:t xml:space="preserve"> </w:t>
      </w:r>
      <w:r>
        <w:rPr>
          <w:spacing w:val="-1"/>
        </w:rPr>
        <w:t>кружках,</w:t>
      </w:r>
      <w:r>
        <w:rPr>
          <w:spacing w:val="-18"/>
        </w:rPr>
        <w:t xml:space="preserve"> </w:t>
      </w:r>
      <w:r>
        <w:t>секциях,</w:t>
      </w:r>
      <w:r>
        <w:rPr>
          <w:spacing w:val="-20"/>
        </w:rPr>
        <w:t xml:space="preserve"> </w:t>
      </w:r>
      <w:r>
        <w:t>клубах,</w:t>
      </w:r>
      <w:r>
        <w:rPr>
          <w:spacing w:val="-18"/>
        </w:rPr>
        <w:t xml:space="preserve"> </w:t>
      </w:r>
      <w:r>
        <w:t>студиях,</w:t>
      </w:r>
      <w:r>
        <w:rPr>
          <w:spacing w:val="-21"/>
        </w:rPr>
        <w:t xml:space="preserve"> </w:t>
      </w:r>
      <w:r>
        <w:t>детско-взрослых</w:t>
      </w:r>
      <w:r>
        <w:rPr>
          <w:spacing w:val="-18"/>
        </w:rPr>
        <w:t xml:space="preserve"> </w:t>
      </w:r>
      <w:r>
        <w:t>общностей,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 бы объединять обучающихся</w:t>
      </w:r>
      <w:r>
        <w:rPr>
          <w:spacing w:val="1"/>
        </w:rPr>
        <w:t xml:space="preserve"> </w:t>
      </w:r>
      <w:r>
        <w:t>и педагогических</w:t>
      </w:r>
      <w:r>
        <w:rPr>
          <w:spacing w:val="1"/>
        </w:rPr>
        <w:t xml:space="preserve"> </w:t>
      </w:r>
      <w:r>
        <w:t>работников об-</w:t>
      </w:r>
      <w:r>
        <w:rPr>
          <w:spacing w:val="-67"/>
        </w:rPr>
        <w:t xml:space="preserve"> </w:t>
      </w:r>
      <w:r>
        <w:t>щими позитивными эмоциями и доверительными отношениями друг к другу;</w:t>
      </w:r>
      <w:r>
        <w:rPr>
          <w:spacing w:val="1"/>
        </w:rPr>
        <w:t xml:space="preserve"> </w:t>
      </w:r>
      <w:r>
        <w:t>создание в детских объединениях традиций, задающих их членам определенные</w:t>
      </w:r>
      <w:r>
        <w:rPr>
          <w:spacing w:val="-67"/>
        </w:rPr>
        <w:t xml:space="preserve"> </w:t>
      </w:r>
      <w:r>
        <w:t>социально значимые формы поведения;</w:t>
      </w:r>
    </w:p>
    <w:p w14:paraId="5AE3082A" w14:textId="77777777" w:rsidR="001F167D" w:rsidRDefault="00E44A9C">
      <w:pPr>
        <w:pStyle w:val="a3"/>
        <w:spacing w:line="278" w:lineRule="auto"/>
        <w:ind w:right="1115"/>
        <w:jc w:val="left"/>
      </w:pPr>
      <w:r>
        <w:t>поддержка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детских</w:t>
      </w:r>
      <w:r>
        <w:rPr>
          <w:spacing w:val="29"/>
        </w:rPr>
        <w:t xml:space="preserve"> </w:t>
      </w:r>
      <w:r>
        <w:t>объединениях</w:t>
      </w:r>
      <w:r>
        <w:rPr>
          <w:spacing w:val="29"/>
        </w:rPr>
        <w:t xml:space="preserve"> </w:t>
      </w:r>
      <w:r>
        <w:t>обучающихся,</w:t>
      </w:r>
      <w:r>
        <w:rPr>
          <w:spacing w:val="28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проявили</w:t>
      </w:r>
      <w:r>
        <w:rPr>
          <w:spacing w:val="29"/>
        </w:rPr>
        <w:t xml:space="preserve"> </w:t>
      </w:r>
      <w:r>
        <w:t>познава-</w:t>
      </w:r>
      <w:r>
        <w:rPr>
          <w:spacing w:val="-67"/>
        </w:rPr>
        <w:t xml:space="preserve"> </w:t>
      </w:r>
      <w:r>
        <w:t>тельные</w:t>
      </w:r>
      <w:r>
        <w:rPr>
          <w:spacing w:val="-1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лидерские</w:t>
      </w:r>
      <w:r>
        <w:rPr>
          <w:spacing w:val="-3"/>
        </w:rPr>
        <w:t xml:space="preserve"> </w:t>
      </w:r>
      <w:r>
        <w:t>качества;</w:t>
      </w:r>
    </w:p>
    <w:p w14:paraId="52BD14F7" w14:textId="77777777" w:rsidR="001F167D" w:rsidRDefault="00E44A9C">
      <w:pPr>
        <w:pStyle w:val="a3"/>
        <w:spacing w:line="276" w:lineRule="auto"/>
        <w:ind w:right="1340" w:firstLine="70"/>
        <w:jc w:val="left"/>
      </w:pPr>
      <w:r>
        <w:t>поощрение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6"/>
        </w:rPr>
        <w:t xml:space="preserve"> </w:t>
      </w:r>
      <w:r>
        <w:t>работниками</w:t>
      </w:r>
      <w:r>
        <w:rPr>
          <w:spacing w:val="6"/>
        </w:rPr>
        <w:t xml:space="preserve"> </w:t>
      </w:r>
      <w:r>
        <w:t>детской</w:t>
      </w:r>
      <w:r>
        <w:rPr>
          <w:spacing w:val="8"/>
        </w:rPr>
        <w:t xml:space="preserve"> </w:t>
      </w:r>
      <w:r>
        <w:t>активности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инициатив.</w:t>
      </w:r>
    </w:p>
    <w:p w14:paraId="3ADA332E" w14:textId="77777777" w:rsidR="001F167D" w:rsidRDefault="00E44A9C">
      <w:pPr>
        <w:pStyle w:val="a3"/>
        <w:spacing w:line="321" w:lineRule="exact"/>
        <w:jc w:val="left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14:paraId="5FEA3151" w14:textId="77777777" w:rsidR="001F167D" w:rsidRDefault="00E44A9C">
      <w:pPr>
        <w:pStyle w:val="a3"/>
        <w:spacing w:before="44" w:line="276" w:lineRule="auto"/>
        <w:ind w:right="1140"/>
      </w:pPr>
      <w:r>
        <w:t>общешкольные родительские комитеты и Управляющие советы образователь-</w:t>
      </w:r>
      <w:r>
        <w:rPr>
          <w:spacing w:val="1"/>
        </w:rPr>
        <w:t xml:space="preserve"> </w:t>
      </w:r>
      <w:r>
        <w:t>ной организации, участвующие в управлении образовательной организацией 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обучающихся;</w:t>
      </w:r>
    </w:p>
    <w:p w14:paraId="3672E6D0" w14:textId="77777777" w:rsidR="001F167D" w:rsidRDefault="00E44A9C">
      <w:pPr>
        <w:pStyle w:val="a3"/>
        <w:spacing w:before="1" w:line="276" w:lineRule="auto"/>
        <w:ind w:right="1132"/>
      </w:pPr>
      <w:r>
        <w:t>семейные</w:t>
      </w:r>
      <w:r>
        <w:rPr>
          <w:spacing w:val="71"/>
        </w:rPr>
        <w:t xml:space="preserve"> </w:t>
      </w:r>
      <w:r>
        <w:t>клубы,</w:t>
      </w:r>
      <w:r>
        <w:rPr>
          <w:spacing w:val="71"/>
        </w:rPr>
        <w:t xml:space="preserve"> </w:t>
      </w:r>
      <w:r>
        <w:t xml:space="preserve">предоставляющие  </w:t>
      </w:r>
      <w:r>
        <w:rPr>
          <w:spacing w:val="1"/>
        </w:rPr>
        <w:t xml:space="preserve"> </w:t>
      </w:r>
      <w:r>
        <w:t>родителям, педагогическим   ра-</w:t>
      </w:r>
      <w:r>
        <w:rPr>
          <w:spacing w:val="1"/>
        </w:rPr>
        <w:t xml:space="preserve"> </w:t>
      </w:r>
      <w:r>
        <w:t>ботникам</w:t>
      </w:r>
      <w:r>
        <w:rPr>
          <w:spacing w:val="1"/>
        </w:rPr>
        <w:t xml:space="preserve"> </w:t>
      </w:r>
      <w:r>
        <w:t>и обучающимся площадку для совместного проведения досуга и об-</w:t>
      </w:r>
      <w:r>
        <w:rPr>
          <w:spacing w:val="1"/>
        </w:rPr>
        <w:t xml:space="preserve"> </w:t>
      </w:r>
      <w:r>
        <w:t>щения;</w:t>
      </w:r>
    </w:p>
    <w:p w14:paraId="710D9319" w14:textId="77777777" w:rsidR="001F167D" w:rsidRDefault="00E44A9C">
      <w:pPr>
        <w:pStyle w:val="a3"/>
        <w:spacing w:line="276" w:lineRule="auto"/>
        <w:ind w:right="1134"/>
      </w:pPr>
      <w:r>
        <w:t>родительские гостиные и дискуссионные площадки, на которых обсуждаются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обучаю-</w:t>
      </w:r>
      <w:r>
        <w:rPr>
          <w:spacing w:val="1"/>
        </w:rPr>
        <w:t xml:space="preserve"> </w:t>
      </w:r>
      <w:r>
        <w:t>щихся, формы и способы доверительного взаимодействия родителей (законных</w:t>
      </w:r>
      <w:r>
        <w:rPr>
          <w:spacing w:val="1"/>
        </w:rPr>
        <w:t xml:space="preserve"> </w:t>
      </w:r>
      <w:r>
        <w:t>представителей) с обучающимися, проводятся мастер-классы, семинары, круг-</w:t>
      </w:r>
      <w:r>
        <w:rPr>
          <w:spacing w:val="1"/>
        </w:rPr>
        <w:t xml:space="preserve"> </w:t>
      </w:r>
      <w:r>
        <w:t>лые</w:t>
      </w:r>
      <w:r>
        <w:rPr>
          <w:spacing w:val="-16"/>
        </w:rPr>
        <w:t xml:space="preserve"> </w:t>
      </w:r>
      <w:r>
        <w:t>столы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приглашением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интересных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экспертов;</w:t>
      </w:r>
    </w:p>
    <w:p w14:paraId="30D1289C" w14:textId="77777777" w:rsidR="001F167D" w:rsidRDefault="00E44A9C">
      <w:pPr>
        <w:pStyle w:val="a3"/>
        <w:spacing w:line="276" w:lineRule="auto"/>
        <w:ind w:right="1115" w:firstLine="209"/>
        <w:jc w:val="left"/>
      </w:pPr>
      <w:r>
        <w:rPr>
          <w:spacing w:val="-1"/>
        </w:rPr>
        <w:t>родительские</w:t>
      </w:r>
      <w:r>
        <w:rPr>
          <w:spacing w:val="-16"/>
        </w:rPr>
        <w:t xml:space="preserve"> </w:t>
      </w:r>
      <w:r>
        <w:t>дни,</w:t>
      </w:r>
      <w:r>
        <w:rPr>
          <w:spacing w:val="-17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родители</w:t>
      </w:r>
      <w:r>
        <w:rPr>
          <w:spacing w:val="-15"/>
        </w:rPr>
        <w:t xml:space="preserve"> </w:t>
      </w:r>
      <w:r>
        <w:t>(законные</w:t>
      </w:r>
      <w:r>
        <w:rPr>
          <w:spacing w:val="-15"/>
        </w:rPr>
        <w:t xml:space="preserve"> </w:t>
      </w:r>
      <w:r>
        <w:t>представители)</w:t>
      </w:r>
      <w:r>
        <w:rPr>
          <w:spacing w:val="-16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посещать</w:t>
      </w:r>
      <w:r>
        <w:rPr>
          <w:spacing w:val="12"/>
        </w:rPr>
        <w:t xml:space="preserve"> </w:t>
      </w:r>
      <w:r>
        <w:t>школьные</w:t>
      </w:r>
      <w:r>
        <w:rPr>
          <w:spacing w:val="12"/>
        </w:rPr>
        <w:t xml:space="preserve"> </w:t>
      </w:r>
      <w:r>
        <w:t>учебные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внеурочные</w:t>
      </w:r>
      <w:r>
        <w:rPr>
          <w:spacing w:val="14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получения</w:t>
      </w:r>
      <w:r>
        <w:rPr>
          <w:spacing w:val="12"/>
        </w:rPr>
        <w:t xml:space="preserve"> </w:t>
      </w:r>
      <w:r>
        <w:t>представле-</w:t>
      </w:r>
      <w:r>
        <w:rPr>
          <w:spacing w:val="-67"/>
        </w:rPr>
        <w:t xml:space="preserve"> </w:t>
      </w:r>
      <w:r>
        <w:t>ния о ходе учебно-воспитательного процесса в образовательной организации;</w:t>
      </w:r>
      <w:r>
        <w:rPr>
          <w:spacing w:val="1"/>
        </w:rPr>
        <w:t xml:space="preserve"> </w:t>
      </w:r>
      <w:r>
        <w:t>семейные</w:t>
      </w:r>
      <w:r>
        <w:rPr>
          <w:spacing w:val="11"/>
        </w:rPr>
        <w:t xml:space="preserve"> </w:t>
      </w:r>
      <w:r>
        <w:t>консультации,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которых</w:t>
      </w:r>
      <w:r>
        <w:rPr>
          <w:spacing w:val="10"/>
        </w:rPr>
        <w:t xml:space="preserve"> </w:t>
      </w:r>
      <w:r>
        <w:t>родители</w:t>
      </w:r>
      <w:r>
        <w:rPr>
          <w:spacing w:val="11"/>
        </w:rPr>
        <w:t xml:space="preserve"> </w:t>
      </w:r>
      <w:r>
        <w:t>(законные</w:t>
      </w:r>
      <w:r>
        <w:rPr>
          <w:spacing w:val="9"/>
        </w:rPr>
        <w:t xml:space="preserve"> </w:t>
      </w:r>
      <w:r>
        <w:t>представители)</w:t>
      </w:r>
      <w:r>
        <w:rPr>
          <w:spacing w:val="11"/>
        </w:rPr>
        <w:t xml:space="preserve"> </w:t>
      </w:r>
      <w:r>
        <w:t>могли</w:t>
      </w:r>
      <w:r>
        <w:rPr>
          <w:spacing w:val="-67"/>
        </w:rPr>
        <w:t xml:space="preserve"> </w:t>
      </w:r>
      <w:r>
        <w:t>бы</w:t>
      </w:r>
      <w:r>
        <w:rPr>
          <w:spacing w:val="6"/>
        </w:rPr>
        <w:t xml:space="preserve"> </w:t>
      </w:r>
      <w:r>
        <w:t>получать</w:t>
      </w:r>
      <w:r>
        <w:rPr>
          <w:spacing w:val="8"/>
        </w:rPr>
        <w:t xml:space="preserve"> </w:t>
      </w:r>
      <w:r>
        <w:t>рекомендации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советы</w:t>
      </w:r>
      <w:r>
        <w:rPr>
          <w:spacing w:val="10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профессиональных</w:t>
      </w:r>
      <w:r>
        <w:rPr>
          <w:spacing w:val="7"/>
        </w:rPr>
        <w:t xml:space="preserve"> </w:t>
      </w:r>
      <w:r>
        <w:t>психологов,</w:t>
      </w:r>
      <w:r>
        <w:rPr>
          <w:spacing w:val="7"/>
        </w:rPr>
        <w:t xml:space="preserve"> </w:t>
      </w:r>
      <w:r>
        <w:t>врачей,</w:t>
      </w:r>
      <w:r>
        <w:rPr>
          <w:spacing w:val="-6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находками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 воспитания</w:t>
      </w:r>
      <w:r>
        <w:rPr>
          <w:spacing w:val="-3"/>
        </w:rPr>
        <w:t xml:space="preserve"> </w:t>
      </w:r>
      <w:r>
        <w:t>обучающихся;</w:t>
      </w:r>
    </w:p>
    <w:p w14:paraId="630FAC55" w14:textId="77777777" w:rsidR="001F167D" w:rsidRDefault="00E44A9C">
      <w:pPr>
        <w:pStyle w:val="a3"/>
        <w:spacing w:line="276" w:lineRule="auto"/>
        <w:ind w:right="1130"/>
      </w:pPr>
      <w:r>
        <w:t>родительские форумы при официальных сайтах образовательных организаций,</w:t>
      </w:r>
      <w:r>
        <w:rPr>
          <w:spacing w:val="1"/>
        </w:rPr>
        <w:t xml:space="preserve"> </w:t>
      </w:r>
      <w:r>
        <w:t>на которых обсуждаются интересующие родителей (законных представителей)</w:t>
      </w:r>
      <w:r>
        <w:rPr>
          <w:spacing w:val="1"/>
        </w:rPr>
        <w:t xml:space="preserve"> </w:t>
      </w:r>
      <w:r>
        <w:t>вопросы, а также осуществляются виртуальные консультации психологов и пе-</w:t>
      </w:r>
      <w:r>
        <w:rPr>
          <w:spacing w:val="1"/>
        </w:rPr>
        <w:t xml:space="preserve"> </w:t>
      </w:r>
      <w:r>
        <w:t>дагогических работников.</w:t>
      </w:r>
    </w:p>
    <w:p w14:paraId="6B53138A" w14:textId="77777777" w:rsidR="001F167D" w:rsidRDefault="00E44A9C">
      <w:pPr>
        <w:pStyle w:val="a3"/>
        <w:spacing w:line="322" w:lineRule="exact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14:paraId="6D218D17" w14:textId="77777777" w:rsidR="001F167D" w:rsidRDefault="001F167D">
      <w:pPr>
        <w:spacing w:line="322" w:lineRule="exact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B2EA437" w14:textId="77777777" w:rsidR="001F167D" w:rsidRDefault="00E44A9C">
      <w:pPr>
        <w:pStyle w:val="a3"/>
        <w:spacing w:before="74" w:line="278" w:lineRule="auto"/>
        <w:ind w:right="1133"/>
      </w:pPr>
      <w:r>
        <w:t>работа специалистов по запросу родителей (законных представителей) при воз-</w:t>
      </w:r>
      <w:r>
        <w:rPr>
          <w:spacing w:val="1"/>
        </w:rPr>
        <w:t xml:space="preserve"> </w:t>
      </w:r>
      <w:r>
        <w:t>никновении</w:t>
      </w:r>
      <w:r>
        <w:rPr>
          <w:spacing w:val="-4"/>
        </w:rPr>
        <w:t xml:space="preserve"> </w:t>
      </w:r>
      <w:r>
        <w:t>проблемных ситуаций;</w:t>
      </w:r>
    </w:p>
    <w:p w14:paraId="075EAB60" w14:textId="77777777" w:rsidR="001F167D" w:rsidRDefault="00E44A9C">
      <w:pPr>
        <w:pStyle w:val="a3"/>
        <w:spacing w:line="276" w:lineRule="auto"/>
        <w:ind w:right="1131"/>
      </w:pPr>
      <w:r>
        <w:t>плановое участие родителей (законных представителей) в работе психолого-пе-</w:t>
      </w:r>
      <w:r>
        <w:rPr>
          <w:spacing w:val="1"/>
        </w:rPr>
        <w:t xml:space="preserve"> </w:t>
      </w:r>
      <w:r>
        <w:t>дагогических консилиумах образовательной организации с целью обмена мне-</w:t>
      </w:r>
      <w:r>
        <w:rPr>
          <w:spacing w:val="1"/>
        </w:rPr>
        <w:t xml:space="preserve"> </w:t>
      </w:r>
      <w:r>
        <w:t>ниями о динамике личностных образовательных результатов обучающегося, о</w:t>
      </w:r>
      <w:r>
        <w:rPr>
          <w:spacing w:val="1"/>
        </w:rPr>
        <w:t xml:space="preserve"> </w:t>
      </w:r>
      <w:r>
        <w:t>достигнутых результатах</w:t>
      </w:r>
      <w:r>
        <w:rPr>
          <w:spacing w:val="-3"/>
        </w:rPr>
        <w:t xml:space="preserve"> </w:t>
      </w:r>
      <w:r>
        <w:t>и актуальных</w:t>
      </w:r>
      <w:r>
        <w:rPr>
          <w:spacing w:val="-3"/>
        </w:rPr>
        <w:t xml:space="preserve"> </w:t>
      </w:r>
      <w:r>
        <w:t>дефицитах;</w:t>
      </w:r>
    </w:p>
    <w:p w14:paraId="55E129BC" w14:textId="77777777" w:rsidR="001F167D" w:rsidRDefault="00E44A9C">
      <w:pPr>
        <w:pStyle w:val="a3"/>
        <w:spacing w:line="276" w:lineRule="auto"/>
        <w:ind w:right="1136"/>
      </w:pPr>
      <w:r>
        <w:t>помощь</w:t>
      </w:r>
      <w:r>
        <w:rPr>
          <w:spacing w:val="-10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прове-</w:t>
      </w:r>
      <w:r>
        <w:rPr>
          <w:spacing w:val="-68"/>
        </w:rPr>
        <w:t xml:space="preserve"> </w:t>
      </w:r>
      <w:r>
        <w:t>дении общешкольных и внутриклассных мероприятий воспитательной направ-</w:t>
      </w:r>
      <w:r>
        <w:rPr>
          <w:spacing w:val="1"/>
        </w:rPr>
        <w:t xml:space="preserve"> </w:t>
      </w:r>
      <w:r>
        <w:t>ленности;</w:t>
      </w:r>
    </w:p>
    <w:p w14:paraId="3A0B036A" w14:textId="77777777" w:rsidR="001F167D" w:rsidRDefault="00E44A9C">
      <w:pPr>
        <w:pStyle w:val="a3"/>
        <w:spacing w:line="276" w:lineRule="auto"/>
        <w:ind w:right="1129"/>
      </w:pPr>
      <w:r>
        <w:t>индивидуальное</w:t>
      </w:r>
      <w:r>
        <w:rPr>
          <w:spacing w:val="70"/>
        </w:rPr>
        <w:t xml:space="preserve"> </w:t>
      </w:r>
      <w:r>
        <w:t xml:space="preserve">консультирование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целью  </w:t>
      </w:r>
      <w:r>
        <w:rPr>
          <w:spacing w:val="1"/>
        </w:rPr>
        <w:t xml:space="preserve"> </w:t>
      </w:r>
      <w:r>
        <w:t>координации    воспита-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усилий педагогических работников и родителей (законных предста-</w:t>
      </w:r>
      <w:r>
        <w:rPr>
          <w:spacing w:val="1"/>
        </w:rPr>
        <w:t xml:space="preserve"> </w:t>
      </w:r>
      <w:r>
        <w:t>вителей).</w:t>
      </w:r>
    </w:p>
    <w:p w14:paraId="538EC57C" w14:textId="77777777" w:rsidR="001F167D" w:rsidRDefault="001F167D">
      <w:pPr>
        <w:pStyle w:val="a3"/>
        <w:spacing w:before="9"/>
        <w:ind w:left="0"/>
        <w:jc w:val="left"/>
        <w:rPr>
          <w:sz w:val="31"/>
        </w:rPr>
      </w:pPr>
    </w:p>
    <w:p w14:paraId="273B06EE" w14:textId="77777777" w:rsidR="001F167D" w:rsidRDefault="00E44A9C">
      <w:pPr>
        <w:pStyle w:val="11"/>
        <w:spacing w:before="1"/>
        <w:jc w:val="both"/>
      </w:pPr>
      <w:r>
        <w:t>Модуль</w:t>
      </w:r>
      <w:r>
        <w:rPr>
          <w:spacing w:val="-5"/>
        </w:rPr>
        <w:t xml:space="preserve"> </w:t>
      </w:r>
      <w:r>
        <w:t>"Знакомство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профессиями".</w:t>
      </w:r>
    </w:p>
    <w:p w14:paraId="1E85ACFB" w14:textId="77777777" w:rsidR="001F167D" w:rsidRDefault="001F167D">
      <w:pPr>
        <w:pStyle w:val="a3"/>
        <w:spacing w:before="5"/>
        <w:ind w:left="0"/>
        <w:jc w:val="left"/>
        <w:rPr>
          <w:b/>
          <w:sz w:val="36"/>
        </w:rPr>
      </w:pPr>
    </w:p>
    <w:p w14:paraId="0949EED5" w14:textId="77777777" w:rsidR="001F167D" w:rsidRDefault="00E44A9C">
      <w:pPr>
        <w:pStyle w:val="a3"/>
        <w:spacing w:line="276" w:lineRule="auto"/>
        <w:ind w:right="1131"/>
      </w:pPr>
      <w:r>
        <w:t>Совместная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педагогов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направлению</w:t>
      </w:r>
      <w:r>
        <w:rPr>
          <w:spacing w:val="-14"/>
        </w:rPr>
        <w:t xml:space="preserve"> </w:t>
      </w:r>
      <w:r>
        <w:t>«профориен-</w:t>
      </w:r>
      <w:r>
        <w:rPr>
          <w:spacing w:val="-68"/>
        </w:rPr>
        <w:t xml:space="preserve"> </w:t>
      </w:r>
      <w:r>
        <w:t>тация» включает в себя профессиональное просвещение школьников; диагно-</w:t>
      </w:r>
      <w:r>
        <w:rPr>
          <w:spacing w:val="1"/>
        </w:rPr>
        <w:t xml:space="preserve"> </w:t>
      </w:r>
      <w:r>
        <w:t>стику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консультирование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проблемам</w:t>
      </w:r>
      <w:r>
        <w:rPr>
          <w:spacing w:val="-15"/>
        </w:rPr>
        <w:t xml:space="preserve"> </w:t>
      </w:r>
      <w:r>
        <w:t>профориентации,</w:t>
      </w:r>
      <w:r>
        <w:rPr>
          <w:spacing w:val="-13"/>
        </w:rPr>
        <w:t xml:space="preserve"> </w:t>
      </w:r>
      <w:r>
        <w:t>организацию</w:t>
      </w:r>
      <w:r>
        <w:rPr>
          <w:spacing w:val="-16"/>
        </w:rPr>
        <w:t xml:space="preserve"> </w:t>
      </w:r>
      <w:r>
        <w:t>профес-</w:t>
      </w:r>
      <w:r>
        <w:rPr>
          <w:spacing w:val="-67"/>
        </w:rPr>
        <w:t xml:space="preserve"> </w:t>
      </w:r>
      <w:r>
        <w:t>сиональных проб школьников. Задача совместной деятельности педагога и ре-</w:t>
      </w:r>
      <w:r>
        <w:rPr>
          <w:spacing w:val="1"/>
        </w:rPr>
        <w:t xml:space="preserve"> </w:t>
      </w:r>
      <w:r>
        <w:t>бенка – подготовить школьника к осознанному выбору своей будущей профес-</w:t>
      </w:r>
      <w:r>
        <w:rPr>
          <w:spacing w:val="1"/>
        </w:rPr>
        <w:t xml:space="preserve"> </w:t>
      </w:r>
      <w:r>
        <w:t>сиональной деятельности. Создавая профориентационно значимые проблемные</w:t>
      </w:r>
      <w:r>
        <w:rPr>
          <w:spacing w:val="-67"/>
        </w:rPr>
        <w:t xml:space="preserve"> </w:t>
      </w:r>
      <w:r>
        <w:t>ситуации, формирующие готовность школьника к выбору, педагог актуализи-</w:t>
      </w:r>
      <w:r>
        <w:rPr>
          <w:spacing w:val="1"/>
        </w:rPr>
        <w:t xml:space="preserve"> </w:t>
      </w:r>
      <w:r>
        <w:t>рует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профессиональное</w:t>
      </w:r>
      <w:r>
        <w:rPr>
          <w:spacing w:val="-11"/>
        </w:rPr>
        <w:t xml:space="preserve"> </w:t>
      </w:r>
      <w:r>
        <w:t>самоопределение,</w:t>
      </w:r>
      <w:r>
        <w:rPr>
          <w:spacing w:val="-11"/>
        </w:rPr>
        <w:t xml:space="preserve"> </w:t>
      </w:r>
      <w:r>
        <w:t>позитивный</w:t>
      </w:r>
      <w:r>
        <w:rPr>
          <w:spacing w:val="-11"/>
        </w:rPr>
        <w:t xml:space="preserve"> </w:t>
      </w:r>
      <w:r>
        <w:t>взгляд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труд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пост-</w:t>
      </w:r>
      <w:r>
        <w:rPr>
          <w:spacing w:val="-67"/>
        </w:rPr>
        <w:t xml:space="preserve"> </w:t>
      </w:r>
      <w:r>
        <w:t>индустриальном мире, охватывающий не только профессиональную, но и вне-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составляющие такой</w:t>
      </w:r>
      <w:r>
        <w:rPr>
          <w:spacing w:val="3"/>
        </w:rPr>
        <w:t xml:space="preserve"> </w:t>
      </w:r>
      <w:r>
        <w:t>деятельности.</w:t>
      </w:r>
    </w:p>
    <w:p w14:paraId="745C0617" w14:textId="77777777" w:rsidR="001F167D" w:rsidRDefault="00E44A9C">
      <w:pPr>
        <w:pStyle w:val="a3"/>
        <w:spacing w:line="276" w:lineRule="auto"/>
        <w:ind w:right="1136" w:firstLine="70"/>
      </w:pPr>
      <w:r>
        <w:t>С учетом психологических и возрастных особенностей школьников с ограни-</w:t>
      </w:r>
      <w:r>
        <w:rPr>
          <w:spacing w:val="1"/>
        </w:rPr>
        <w:t xml:space="preserve"> </w:t>
      </w:r>
      <w:r>
        <w:t>ченными возможностями здоровья профориентационная работа осуществляется</w:t>
      </w:r>
      <w:r>
        <w:rPr>
          <w:spacing w:val="-67"/>
        </w:rPr>
        <w:t xml:space="preserve"> </w:t>
      </w:r>
      <w:r>
        <w:t>поэтапно.</w:t>
      </w:r>
    </w:p>
    <w:p w14:paraId="0962A0B6" w14:textId="77777777" w:rsidR="001F167D" w:rsidRDefault="00E44A9C">
      <w:pPr>
        <w:pStyle w:val="a3"/>
        <w:spacing w:line="276" w:lineRule="auto"/>
        <w:ind w:right="1133" w:firstLine="70"/>
      </w:pPr>
      <w:r>
        <w:t>Цель профориентации обучающихся начальных классов</w:t>
      </w:r>
      <w:r>
        <w:rPr>
          <w:spacing w:val="1"/>
        </w:rPr>
        <w:t xml:space="preserve"> </w:t>
      </w:r>
      <w:r>
        <w:t>— это формирование</w:t>
      </w:r>
      <w:r>
        <w:rPr>
          <w:spacing w:val="1"/>
        </w:rPr>
        <w:t xml:space="preserve"> </w:t>
      </w:r>
      <w:r>
        <w:t>первоначальных представлений о труде, профессиях, допрофессиональных уме-</w:t>
      </w:r>
      <w:r>
        <w:rPr>
          <w:spacing w:val="-67"/>
        </w:rPr>
        <w:t xml:space="preserve"> </w:t>
      </w:r>
      <w:r>
        <w:t>ний,</w:t>
      </w:r>
      <w:r>
        <w:rPr>
          <w:spacing w:val="-2"/>
        </w:rPr>
        <w:t xml:space="preserve"> </w:t>
      </w:r>
      <w:r>
        <w:t>навыков.</w:t>
      </w:r>
    </w:p>
    <w:p w14:paraId="27BC1F70" w14:textId="77777777" w:rsidR="001F167D" w:rsidRDefault="00E44A9C">
      <w:pPr>
        <w:pStyle w:val="a3"/>
        <w:spacing w:line="276" w:lineRule="auto"/>
        <w:ind w:right="1134" w:firstLine="778"/>
      </w:pPr>
      <w:r>
        <w:t>Профессиональная информация включает в себя сведения о мире профес-</w:t>
      </w:r>
      <w:r>
        <w:rPr>
          <w:spacing w:val="-68"/>
        </w:rPr>
        <w:t xml:space="preserve"> </w:t>
      </w:r>
      <w:r>
        <w:t>сий,</w:t>
      </w:r>
      <w:r>
        <w:rPr>
          <w:spacing w:val="-2"/>
        </w:rPr>
        <w:t xml:space="preserve"> </w:t>
      </w:r>
      <w:r>
        <w:t>личностных и</w:t>
      </w:r>
      <w:r>
        <w:rPr>
          <w:spacing w:val="-4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важных качествах человека.</w:t>
      </w:r>
    </w:p>
    <w:p w14:paraId="770EE3CD" w14:textId="77777777" w:rsidR="001F167D" w:rsidRDefault="00E44A9C">
      <w:pPr>
        <w:pStyle w:val="a3"/>
        <w:spacing w:before="1" w:line="276" w:lineRule="auto"/>
        <w:ind w:right="1131" w:firstLine="70"/>
      </w:pPr>
      <w:r>
        <w:t>Профессиональное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склонностей</w:t>
      </w:r>
      <w:r>
        <w:rPr>
          <w:spacing w:val="-67"/>
        </w:rPr>
        <w:t xml:space="preserve"> </w:t>
      </w:r>
      <w:r>
        <w:t>профессиональных интересов школьников. Побуждение обучающихся к уча-</w:t>
      </w:r>
      <w:r>
        <w:rPr>
          <w:spacing w:val="1"/>
        </w:rPr>
        <w:t xml:space="preserve"> </w:t>
      </w:r>
      <w:r>
        <w:t>стию в разнообразных формах учебной и внеклассной работы, общественно-по-</w:t>
      </w:r>
      <w:r>
        <w:rPr>
          <w:spacing w:val="-67"/>
        </w:rPr>
        <w:t xml:space="preserve"> </w:t>
      </w:r>
      <w:r>
        <w:t>лезному</w:t>
      </w:r>
      <w:r>
        <w:rPr>
          <w:spacing w:val="64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к активной</w:t>
      </w:r>
      <w:r>
        <w:rPr>
          <w:spacing w:val="-3"/>
        </w:rPr>
        <w:t xml:space="preserve"> </w:t>
      </w:r>
      <w:r>
        <w:t>пробе сил.</w:t>
      </w:r>
    </w:p>
    <w:p w14:paraId="114620B1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A60EB76" w14:textId="77777777" w:rsidR="001F167D" w:rsidRDefault="00E44A9C">
      <w:pPr>
        <w:pStyle w:val="a3"/>
        <w:spacing w:before="74" w:line="276" w:lineRule="auto"/>
        <w:ind w:right="1133" w:firstLine="778"/>
      </w:pPr>
      <w:r>
        <w:t>При планировании профориентационных занятий педагоги используют</w:t>
      </w:r>
      <w:r>
        <w:rPr>
          <w:spacing w:val="1"/>
        </w:rPr>
        <w:t xml:space="preserve"> </w:t>
      </w:r>
      <w:r>
        <w:t>разнообразные формы воспитательной деятельности. Беседы, экскурсии,</w:t>
      </w:r>
      <w:r>
        <w:rPr>
          <w:spacing w:val="1"/>
        </w:rPr>
        <w:t xml:space="preserve"> </w:t>
      </w:r>
      <w:r>
        <w:t>вы-</w:t>
      </w:r>
      <w:r>
        <w:rPr>
          <w:spacing w:val="1"/>
        </w:rPr>
        <w:t xml:space="preserve"> </w:t>
      </w:r>
      <w:r>
        <w:t>ставки детского творчества. Вся работа успешно осуществляются на уроках,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 внеурочных</w:t>
      </w:r>
      <w:r>
        <w:rPr>
          <w:spacing w:val="1"/>
        </w:rPr>
        <w:t xml:space="preserve"> </w:t>
      </w:r>
      <w:r>
        <w:t>занятиях.</w:t>
      </w:r>
    </w:p>
    <w:p w14:paraId="0335DA73" w14:textId="77777777" w:rsidR="001F167D" w:rsidRDefault="00E44A9C">
      <w:pPr>
        <w:pStyle w:val="a3"/>
        <w:spacing w:before="3" w:line="276" w:lineRule="auto"/>
        <w:ind w:right="1134" w:firstLine="778"/>
      </w:pPr>
      <w:r>
        <w:t>Реализация</w:t>
      </w:r>
      <w:r>
        <w:rPr>
          <w:spacing w:val="1"/>
        </w:rPr>
        <w:t xml:space="preserve"> </w:t>
      </w:r>
      <w:r>
        <w:t>модуля профориентация</w:t>
      </w:r>
      <w:r>
        <w:rPr>
          <w:spacing w:val="1"/>
        </w:rPr>
        <w:t xml:space="preserve"> </w:t>
      </w:r>
      <w:r>
        <w:t>проходит через цикл профориента-</w:t>
      </w:r>
      <w:r>
        <w:rPr>
          <w:spacing w:val="1"/>
        </w:rPr>
        <w:t xml:space="preserve"> </w:t>
      </w:r>
      <w:r>
        <w:t>ционных</w:t>
      </w:r>
      <w:r>
        <w:rPr>
          <w:spacing w:val="1"/>
        </w:rPr>
        <w:t xml:space="preserve"> </w:t>
      </w:r>
      <w:r>
        <w:t>бесед, направленных на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личного участия в формирова-</w:t>
      </w:r>
      <w:r>
        <w:rPr>
          <w:spacing w:val="1"/>
        </w:rPr>
        <w:t xml:space="preserve"> </w:t>
      </w:r>
      <w:r>
        <w:t>нии своего будущего; расширение знаний о мире профессий; обсуждение про-</w:t>
      </w:r>
      <w:r>
        <w:rPr>
          <w:spacing w:val="1"/>
        </w:rPr>
        <w:t xml:space="preserve"> </w:t>
      </w:r>
      <w:r>
        <w:t>блемных вопросов, анализ деятельности людей различных профессий. Обучаю-</w:t>
      </w:r>
      <w:r>
        <w:rPr>
          <w:spacing w:val="1"/>
        </w:rPr>
        <w:t xml:space="preserve"> </w:t>
      </w:r>
      <w:r>
        <w:t>щиеся начальных классов получают первоначальные представления о роли зна-</w:t>
      </w:r>
      <w:r>
        <w:rPr>
          <w:spacing w:val="1"/>
        </w:rPr>
        <w:t xml:space="preserve"> </w:t>
      </w:r>
      <w:r>
        <w:t>ний,</w:t>
      </w:r>
      <w:r>
        <w:rPr>
          <w:spacing w:val="-2"/>
        </w:rPr>
        <w:t xml:space="preserve"> </w:t>
      </w:r>
      <w:r>
        <w:t>труда и</w:t>
      </w:r>
      <w:r>
        <w:rPr>
          <w:spacing w:val="-1"/>
        </w:rPr>
        <w:t xml:space="preserve"> </w:t>
      </w:r>
      <w:r>
        <w:t>значении творчества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 и</w:t>
      </w:r>
      <w:r>
        <w:rPr>
          <w:spacing w:val="-1"/>
        </w:rPr>
        <w:t xml:space="preserve"> </w:t>
      </w:r>
      <w:r>
        <w:t>общества.</w:t>
      </w:r>
    </w:p>
    <w:p w14:paraId="440A1351" w14:textId="77777777" w:rsidR="001F167D" w:rsidRDefault="00E44A9C">
      <w:pPr>
        <w:pStyle w:val="a3"/>
        <w:spacing w:line="276" w:lineRule="auto"/>
        <w:ind w:right="1128" w:firstLine="698"/>
      </w:pPr>
      <w:r>
        <w:t>Значительным</w:t>
      </w:r>
      <w:r>
        <w:rPr>
          <w:spacing w:val="1"/>
        </w:rPr>
        <w:t xml:space="preserve"> </w:t>
      </w:r>
      <w:r>
        <w:t>профориентационным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 которые</w:t>
      </w:r>
      <w:r>
        <w:rPr>
          <w:spacing w:val="1"/>
        </w:rPr>
        <w:t xml:space="preserve"> </w:t>
      </w:r>
      <w:r>
        <w:t>педагоги используют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 уроках, так во внеурочной деятель-</w:t>
      </w:r>
      <w:r>
        <w:rPr>
          <w:spacing w:val="-67"/>
        </w:rPr>
        <w:t xml:space="preserve"> </w:t>
      </w:r>
      <w:r>
        <w:t>ности.</w:t>
      </w:r>
      <w:r>
        <w:rPr>
          <w:spacing w:val="-7"/>
        </w:rPr>
        <w:t xml:space="preserve"> </w:t>
      </w:r>
      <w:r>
        <w:t>Играя,</w:t>
      </w:r>
      <w:r>
        <w:rPr>
          <w:spacing w:val="-5"/>
        </w:rPr>
        <w:t xml:space="preserve"> </w:t>
      </w:r>
      <w:r>
        <w:t>ребята</w:t>
      </w:r>
      <w:r>
        <w:rPr>
          <w:spacing w:val="-6"/>
        </w:rPr>
        <w:t xml:space="preserve"> </w:t>
      </w:r>
      <w:r>
        <w:t>узнают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качествах,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способностях</w:t>
      </w:r>
      <w:r>
        <w:rPr>
          <w:spacing w:val="-5"/>
        </w:rPr>
        <w:t xml:space="preserve"> </w:t>
      </w:r>
      <w:r>
        <w:t>вы-</w:t>
      </w:r>
      <w:r>
        <w:rPr>
          <w:spacing w:val="-67"/>
        </w:rPr>
        <w:t xml:space="preserve"> </w:t>
      </w:r>
      <w:r>
        <w:t>полнения того или иного вида работы. Главная</w:t>
      </w:r>
      <w:r>
        <w:rPr>
          <w:spacing w:val="1"/>
        </w:rPr>
        <w:t xml:space="preserve"> </w:t>
      </w:r>
      <w:r>
        <w:t>идея такой работы - это дать</w:t>
      </w:r>
      <w:r>
        <w:rPr>
          <w:spacing w:val="1"/>
        </w:rPr>
        <w:t xml:space="preserve"> </w:t>
      </w:r>
      <w:r>
        <w:t>ученикам представление о различных профессиях; обогатить знания детей о со-</w:t>
      </w:r>
      <w:r>
        <w:rPr>
          <w:spacing w:val="-67"/>
        </w:rPr>
        <w:t xml:space="preserve"> </w:t>
      </w:r>
      <w:r>
        <w:t>временных профессиях; развивать кругозор, активизировать речь детей, расши-</w:t>
      </w:r>
      <w:r>
        <w:rPr>
          <w:spacing w:val="1"/>
        </w:rPr>
        <w:t xml:space="preserve"> </w:t>
      </w:r>
      <w:r>
        <w:t>рить</w:t>
      </w:r>
      <w:r>
        <w:rPr>
          <w:spacing w:val="-3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запас; воспитать</w:t>
      </w:r>
      <w:r>
        <w:rPr>
          <w:spacing w:val="-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профессий.</w:t>
      </w:r>
    </w:p>
    <w:p w14:paraId="5193E457" w14:textId="77777777" w:rsidR="001F167D" w:rsidRDefault="00E44A9C">
      <w:pPr>
        <w:pStyle w:val="a3"/>
        <w:spacing w:line="278" w:lineRule="auto"/>
        <w:ind w:right="1136" w:firstLine="209"/>
      </w:pPr>
      <w:r>
        <w:t>На</w:t>
      </w:r>
      <w:r>
        <w:rPr>
          <w:spacing w:val="-11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t>занятиях</w:t>
      </w:r>
      <w:r>
        <w:rPr>
          <w:spacing w:val="-12"/>
        </w:rPr>
        <w:t xml:space="preserve"> </w:t>
      </w:r>
      <w:r>
        <w:t>применяются</w:t>
      </w:r>
      <w:r>
        <w:rPr>
          <w:spacing w:val="-10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игровые</w:t>
      </w:r>
      <w:r>
        <w:rPr>
          <w:spacing w:val="-10"/>
        </w:rPr>
        <w:t xml:space="preserve"> </w:t>
      </w:r>
      <w:r>
        <w:t>упражнения,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свя-</w:t>
      </w:r>
      <w:r>
        <w:rPr>
          <w:spacing w:val="-67"/>
        </w:rPr>
        <w:t xml:space="preserve"> </w:t>
      </w:r>
      <w:r>
        <w:t>занные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профессией.</w:t>
      </w:r>
      <w:r>
        <w:rPr>
          <w:spacing w:val="5"/>
        </w:rPr>
        <w:t xml:space="preserve"> </w:t>
      </w:r>
      <w:r>
        <w:t>«Что?</w:t>
      </w:r>
      <w:r>
        <w:rPr>
          <w:spacing w:val="6"/>
        </w:rPr>
        <w:t xml:space="preserve"> </w:t>
      </w:r>
      <w:r>
        <w:t>Где?</w:t>
      </w:r>
      <w:r>
        <w:rPr>
          <w:spacing w:val="8"/>
        </w:rPr>
        <w:t xml:space="preserve"> </w:t>
      </w:r>
      <w:r>
        <w:t>Когда?»,</w:t>
      </w:r>
      <w:r>
        <w:rPr>
          <w:spacing w:val="6"/>
        </w:rPr>
        <w:t xml:space="preserve"> </w:t>
      </w:r>
      <w:r>
        <w:t>«Поле</w:t>
      </w:r>
      <w:r>
        <w:rPr>
          <w:spacing w:val="6"/>
        </w:rPr>
        <w:t xml:space="preserve"> </w:t>
      </w:r>
      <w:r>
        <w:t>чудес»,</w:t>
      </w:r>
      <w:r>
        <w:rPr>
          <w:spacing w:val="6"/>
        </w:rPr>
        <w:t xml:space="preserve"> </w:t>
      </w:r>
      <w:r>
        <w:t>«Угадай</w:t>
      </w:r>
      <w:r>
        <w:rPr>
          <w:spacing w:val="3"/>
        </w:rPr>
        <w:t xml:space="preserve"> </w:t>
      </w:r>
      <w:r>
        <w:t>профессию»,</w:t>
      </w:r>
    </w:p>
    <w:p w14:paraId="31ABCD40" w14:textId="77777777" w:rsidR="001F167D" w:rsidRDefault="00E44A9C">
      <w:pPr>
        <w:pStyle w:val="a3"/>
        <w:spacing w:line="276" w:lineRule="auto"/>
        <w:ind w:right="1139"/>
      </w:pPr>
      <w:r>
        <w:t>«Выбери из карточек только те орудия труда, которые связаны с той или иной</w:t>
      </w:r>
      <w:r>
        <w:rPr>
          <w:spacing w:val="1"/>
        </w:rPr>
        <w:t xml:space="preserve"> </w:t>
      </w:r>
      <w:r>
        <w:t>профессией»,</w:t>
      </w:r>
    </w:p>
    <w:p w14:paraId="26EDDC74" w14:textId="77777777" w:rsidR="001F167D" w:rsidRDefault="00E44A9C">
      <w:pPr>
        <w:pStyle w:val="a3"/>
        <w:spacing w:line="276" w:lineRule="auto"/>
        <w:ind w:right="1133" w:firstLine="708"/>
      </w:pPr>
      <w:r>
        <w:t>Широко используется потенциал мероприятий: Неделя трудового обуче-</w:t>
      </w:r>
      <w:r>
        <w:rPr>
          <w:spacing w:val="1"/>
        </w:rPr>
        <w:t xml:space="preserve"> </w:t>
      </w:r>
      <w:r>
        <w:t>ния, проведение мастер-классов учителями технологий</w:t>
      </w:r>
      <w:r>
        <w:rPr>
          <w:spacing w:val="1"/>
        </w:rPr>
        <w:t xml:space="preserve"> </w:t>
      </w:r>
      <w:r>
        <w:t>«Мастерская деда Мо-</w:t>
      </w:r>
      <w:r>
        <w:rPr>
          <w:spacing w:val="1"/>
        </w:rPr>
        <w:t xml:space="preserve"> </w:t>
      </w:r>
      <w:r>
        <w:rPr>
          <w:spacing w:val="-1"/>
        </w:rPr>
        <w:t>роза»,</w:t>
      </w:r>
      <w:r>
        <w:rPr>
          <w:spacing w:val="-18"/>
        </w:rPr>
        <w:t xml:space="preserve"> </w:t>
      </w:r>
      <w:r>
        <w:rPr>
          <w:spacing w:val="-1"/>
        </w:rPr>
        <w:t>проведение</w:t>
      </w:r>
      <w:r>
        <w:rPr>
          <w:spacing w:val="-20"/>
        </w:rPr>
        <w:t xml:space="preserve"> </w:t>
      </w:r>
      <w:r>
        <w:rPr>
          <w:spacing w:val="-1"/>
        </w:rPr>
        <w:t>праздников</w:t>
      </w:r>
      <w:r>
        <w:rPr>
          <w:spacing w:val="-15"/>
        </w:rPr>
        <w:t xml:space="preserve"> </w:t>
      </w:r>
      <w:r>
        <w:t>труда</w:t>
      </w:r>
      <w:r>
        <w:rPr>
          <w:spacing w:val="-18"/>
        </w:rPr>
        <w:t xml:space="preserve"> </w:t>
      </w:r>
      <w:r>
        <w:t>«Город</w:t>
      </w:r>
      <w:r>
        <w:rPr>
          <w:spacing w:val="-17"/>
        </w:rPr>
        <w:t xml:space="preserve"> </w:t>
      </w:r>
      <w:r>
        <w:t>мастеров»,</w:t>
      </w:r>
      <w:r>
        <w:rPr>
          <w:spacing w:val="-18"/>
        </w:rPr>
        <w:t xml:space="preserve"> </w:t>
      </w:r>
      <w:r>
        <w:t>«Лучший</w:t>
      </w:r>
      <w:r>
        <w:rPr>
          <w:spacing w:val="-19"/>
        </w:rPr>
        <w:t xml:space="preserve"> </w:t>
      </w:r>
      <w:r>
        <w:t>по</w:t>
      </w:r>
      <w:r>
        <w:rPr>
          <w:spacing w:val="-19"/>
        </w:rPr>
        <w:t xml:space="preserve"> </w:t>
      </w:r>
      <w:r>
        <w:t>профессии»,</w:t>
      </w:r>
      <w:r>
        <w:rPr>
          <w:spacing w:val="-68"/>
        </w:rPr>
        <w:t xml:space="preserve"> </w:t>
      </w:r>
      <w:r>
        <w:t>конкурсные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включением</w:t>
      </w:r>
      <w:r>
        <w:rPr>
          <w:spacing w:val="-3"/>
        </w:rPr>
        <w:t xml:space="preserve"> </w:t>
      </w:r>
      <w:r>
        <w:t>практических упражнений.</w:t>
      </w:r>
    </w:p>
    <w:p w14:paraId="0E2F1D91" w14:textId="77777777" w:rsidR="001F167D" w:rsidRDefault="00E44A9C">
      <w:pPr>
        <w:pStyle w:val="a3"/>
        <w:spacing w:line="276" w:lineRule="auto"/>
        <w:ind w:right="1133" w:firstLine="778"/>
      </w:pPr>
      <w:r>
        <w:t>Для реализации</w:t>
      </w:r>
      <w:r>
        <w:rPr>
          <w:spacing w:val="1"/>
        </w:rPr>
        <w:t xml:space="preserve"> </w:t>
      </w:r>
      <w:r>
        <w:t>профориентационной задачи</w:t>
      </w:r>
      <w:r>
        <w:rPr>
          <w:spacing w:val="1"/>
        </w:rPr>
        <w:t xml:space="preserve"> </w:t>
      </w:r>
      <w:r>
        <w:t>в школе увеличено число</w:t>
      </w:r>
      <w:r>
        <w:rPr>
          <w:spacing w:val="1"/>
        </w:rPr>
        <w:t xml:space="preserve"> </w:t>
      </w:r>
      <w:r>
        <w:t>кружков дополнительного образования и внеурочной деятельности. Ежегодно</w:t>
      </w:r>
      <w:r>
        <w:rPr>
          <w:spacing w:val="1"/>
        </w:rPr>
        <w:t xml:space="preserve"> </w:t>
      </w:r>
      <w:r>
        <w:t>школьники участвуют в разнообразной коллективной творческой деятельности,</w:t>
      </w:r>
      <w:r>
        <w:rPr>
          <w:spacing w:val="-67"/>
        </w:rPr>
        <w:t xml:space="preserve"> </w:t>
      </w:r>
      <w:r>
        <w:t>выставках детских рисунков, «Профессия моей мечты», «Моя будущая профес-</w:t>
      </w:r>
      <w:r>
        <w:rPr>
          <w:spacing w:val="1"/>
        </w:rPr>
        <w:t xml:space="preserve"> </w:t>
      </w:r>
      <w:r>
        <w:t>сия», «Профессия моих</w:t>
      </w:r>
      <w:r>
        <w:rPr>
          <w:spacing w:val="1"/>
        </w:rPr>
        <w:t xml:space="preserve"> </w:t>
      </w:r>
      <w:r>
        <w:t>родителей».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14:paraId="408E0BD5" w14:textId="77777777" w:rsidR="001F167D" w:rsidRDefault="00E44A9C">
      <w:pPr>
        <w:pStyle w:val="a3"/>
        <w:spacing w:line="276" w:lineRule="auto"/>
        <w:ind w:right="1128" w:firstLine="708"/>
      </w:pPr>
      <w:r>
        <w:t>Важным звеном в системе профориентационной работы с обучающимися</w:t>
      </w:r>
      <w:r>
        <w:rPr>
          <w:spacing w:val="1"/>
        </w:rPr>
        <w:t xml:space="preserve"> </w:t>
      </w:r>
      <w:r>
        <w:t>организовывать встречи с родителями, как с профессионалами в тех или иных</w:t>
      </w:r>
      <w:r>
        <w:rPr>
          <w:spacing w:val="1"/>
        </w:rPr>
        <w:t xml:space="preserve"> </w:t>
      </w:r>
      <w:r>
        <w:t>сферах.</w:t>
      </w:r>
    </w:p>
    <w:p w14:paraId="2468C126" w14:textId="77777777" w:rsidR="001F167D" w:rsidRDefault="00E44A9C">
      <w:pPr>
        <w:pStyle w:val="a3"/>
        <w:spacing w:line="276" w:lineRule="auto"/>
        <w:ind w:right="1137"/>
      </w:pPr>
      <w:r>
        <w:t>Для родителей проводятся родительские собрания, индивидуальные беседы, ан-</w:t>
      </w:r>
      <w:r>
        <w:rPr>
          <w:spacing w:val="-67"/>
        </w:rPr>
        <w:t xml:space="preserve"> </w:t>
      </w:r>
      <w:r>
        <w:t>кетирование родителей. Индивидуальные</w:t>
      </w:r>
      <w:r>
        <w:rPr>
          <w:spacing w:val="1"/>
        </w:rPr>
        <w:t xml:space="preserve"> </w:t>
      </w:r>
      <w:r>
        <w:t>консультации по определённым во-</w:t>
      </w:r>
      <w:r>
        <w:rPr>
          <w:spacing w:val="1"/>
        </w:rPr>
        <w:t xml:space="preserve"> </w:t>
      </w:r>
      <w:r>
        <w:t>просам педагоги школы и психолог разъясняют родителям</w:t>
      </w:r>
      <w:r>
        <w:rPr>
          <w:spacing w:val="1"/>
        </w:rPr>
        <w:t xml:space="preserve"> </w:t>
      </w:r>
      <w:r>
        <w:t>особенности разви-</w:t>
      </w:r>
      <w:r>
        <w:rPr>
          <w:spacing w:val="1"/>
        </w:rPr>
        <w:t xml:space="preserve"> </w:t>
      </w:r>
      <w:r>
        <w:t>тия</w:t>
      </w:r>
      <w:r>
        <w:rPr>
          <w:spacing w:val="17"/>
        </w:rPr>
        <w:t xml:space="preserve"> </w:t>
      </w:r>
      <w:r>
        <w:t>ребенка,</w:t>
      </w:r>
      <w:r>
        <w:rPr>
          <w:spacing w:val="38"/>
        </w:rPr>
        <w:t xml:space="preserve"> </w:t>
      </w:r>
      <w:r>
        <w:t>влияющих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дальнейшем</w:t>
      </w:r>
      <w:r>
        <w:rPr>
          <w:spacing w:val="3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выбор</w:t>
      </w:r>
      <w:r>
        <w:rPr>
          <w:spacing w:val="18"/>
        </w:rPr>
        <w:t xml:space="preserve"> </w:t>
      </w:r>
      <w:r>
        <w:t>профессии,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необходимости</w:t>
      </w:r>
    </w:p>
    <w:p w14:paraId="61C68F51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974FF54" w14:textId="77777777" w:rsidR="001F167D" w:rsidRDefault="00E44A9C">
      <w:pPr>
        <w:pStyle w:val="a3"/>
        <w:spacing w:before="74" w:line="278" w:lineRule="auto"/>
        <w:ind w:right="1140"/>
      </w:pPr>
      <w:r>
        <w:t>отработки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домашних</w:t>
      </w:r>
      <w:r>
        <w:rPr>
          <w:spacing w:val="-12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трудовых</w:t>
      </w:r>
      <w:r>
        <w:rPr>
          <w:spacing w:val="-14"/>
        </w:rPr>
        <w:t xml:space="preserve"> </w:t>
      </w:r>
      <w:r>
        <w:t>навыков,</w:t>
      </w:r>
      <w:r>
        <w:rPr>
          <w:spacing w:val="-16"/>
        </w:rPr>
        <w:t xml:space="preserve"> </w:t>
      </w:r>
      <w:r>
        <w:t>по-</w:t>
      </w:r>
      <w:r>
        <w:rPr>
          <w:spacing w:val="-68"/>
        </w:rPr>
        <w:t xml:space="preserve"> </w:t>
      </w:r>
      <w:r>
        <w:t>лученных в</w:t>
      </w:r>
      <w:r>
        <w:rPr>
          <w:spacing w:val="-1"/>
        </w:rPr>
        <w:t xml:space="preserve"> </w:t>
      </w:r>
      <w:r>
        <w:t>школе.</w:t>
      </w:r>
    </w:p>
    <w:p w14:paraId="3873F862" w14:textId="77777777" w:rsidR="001F167D" w:rsidRDefault="00E44A9C">
      <w:pPr>
        <w:pStyle w:val="a3"/>
        <w:spacing w:line="317" w:lineRule="exact"/>
      </w:pPr>
      <w:r>
        <w:t>В</w:t>
      </w:r>
      <w:r>
        <w:rPr>
          <w:spacing w:val="-4"/>
        </w:rPr>
        <w:t xml:space="preserve"> </w:t>
      </w:r>
      <w:r>
        <w:t>старших</w:t>
      </w:r>
      <w:r>
        <w:rPr>
          <w:spacing w:val="-5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профориентационная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14:paraId="540C8A49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8" w:line="276" w:lineRule="auto"/>
        <w:ind w:right="1137" w:firstLine="0"/>
        <w:rPr>
          <w:sz w:val="28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обучающихся к осознанному планированию и ре-</w:t>
      </w:r>
      <w:r>
        <w:rPr>
          <w:spacing w:val="-67"/>
          <w:sz w:val="28"/>
        </w:rPr>
        <w:t xml:space="preserve"> </w:t>
      </w:r>
      <w:r>
        <w:rPr>
          <w:sz w:val="28"/>
        </w:rPr>
        <w:t>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будущего;</w:t>
      </w:r>
    </w:p>
    <w:p w14:paraId="002205B0" w14:textId="371020D1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освоение начальных профессиональных навыков через освоение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щимися курсов внеурочной деятельности и кружков дополнительного образова-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ния </w:t>
      </w:r>
      <w:r w:rsidR="00F56CE3">
        <w:rPr>
          <w:sz w:val="28"/>
        </w:rPr>
        <w:t>.</w:t>
      </w:r>
    </w:p>
    <w:p w14:paraId="3440EB62" w14:textId="27ECEB55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8" w:lineRule="auto"/>
        <w:ind w:right="1132" w:firstLine="0"/>
        <w:rPr>
          <w:sz w:val="28"/>
        </w:rPr>
      </w:pPr>
      <w:r>
        <w:rPr>
          <w:sz w:val="28"/>
        </w:rPr>
        <w:t xml:space="preserve">организация и проведение недели профориентации для </w:t>
      </w:r>
      <w:r w:rsidR="00F56CE3">
        <w:rPr>
          <w:sz w:val="28"/>
        </w:rPr>
        <w:t>6</w:t>
      </w:r>
      <w:r>
        <w:rPr>
          <w:sz w:val="28"/>
        </w:rPr>
        <w:t xml:space="preserve"> – 9 классов кото-</w:t>
      </w:r>
      <w:r>
        <w:rPr>
          <w:spacing w:val="-68"/>
          <w:sz w:val="28"/>
        </w:rPr>
        <w:t xml:space="preserve"> </w:t>
      </w:r>
      <w:r>
        <w:rPr>
          <w:sz w:val="28"/>
        </w:rPr>
        <w:t>рая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14:paraId="3992DC28" w14:textId="77777777" w:rsidR="001F167D" w:rsidRDefault="00E44A9C">
      <w:pPr>
        <w:pStyle w:val="a4"/>
        <w:numPr>
          <w:ilvl w:val="0"/>
          <w:numId w:val="73"/>
        </w:numPr>
        <w:tabs>
          <w:tab w:val="left" w:pos="1522"/>
        </w:tabs>
        <w:spacing w:line="276" w:lineRule="auto"/>
        <w:ind w:right="1136" w:firstLine="0"/>
        <w:rPr>
          <w:sz w:val="28"/>
        </w:rPr>
      </w:pPr>
      <w:r>
        <w:rPr>
          <w:sz w:val="28"/>
        </w:rPr>
        <w:t>расширение знаний о мире рабочих профессий посредством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 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 основным 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профилям;</w:t>
      </w:r>
    </w:p>
    <w:p w14:paraId="5214AC51" w14:textId="77777777" w:rsidR="001F167D" w:rsidRDefault="00E44A9C">
      <w:pPr>
        <w:pStyle w:val="a3"/>
        <w:spacing w:line="278" w:lineRule="auto"/>
        <w:ind w:right="2084"/>
        <w:jc w:val="left"/>
      </w:pPr>
      <w:r>
        <w:t>-организация выставки рисунков и плакатов по темам «Профессии моих</w:t>
      </w:r>
      <w:r>
        <w:rPr>
          <w:spacing w:val="-67"/>
        </w:rPr>
        <w:t xml:space="preserve"> </w:t>
      </w:r>
      <w:r>
        <w:t>родителей»,</w:t>
      </w:r>
      <w:r>
        <w:rPr>
          <w:spacing w:val="-3"/>
        </w:rPr>
        <w:t xml:space="preserve"> </w:t>
      </w:r>
      <w:r>
        <w:t>«Профессии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города»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будущая</w:t>
      </w:r>
      <w:r>
        <w:rPr>
          <w:spacing w:val="-2"/>
        </w:rPr>
        <w:t xml:space="preserve"> </w:t>
      </w:r>
      <w:r>
        <w:t>профессия»;</w:t>
      </w:r>
    </w:p>
    <w:p w14:paraId="7E238BB2" w14:textId="77777777" w:rsidR="001F167D" w:rsidRDefault="00E44A9C">
      <w:pPr>
        <w:pStyle w:val="a4"/>
        <w:numPr>
          <w:ilvl w:val="0"/>
          <w:numId w:val="73"/>
        </w:numPr>
        <w:tabs>
          <w:tab w:val="left" w:pos="1521"/>
          <w:tab w:val="left" w:pos="1522"/>
        </w:tabs>
        <w:spacing w:line="276" w:lineRule="auto"/>
        <w:ind w:right="1139" w:firstLine="0"/>
        <w:jc w:val="left"/>
        <w:rPr>
          <w:sz w:val="28"/>
        </w:rPr>
      </w:pPr>
      <w:r>
        <w:rPr>
          <w:spacing w:val="-1"/>
          <w:sz w:val="28"/>
        </w:rPr>
        <w:t>лекции,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игры,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тренинги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отно-</w:t>
      </w:r>
      <w:r>
        <w:rPr>
          <w:spacing w:val="-67"/>
          <w:sz w:val="28"/>
        </w:rPr>
        <w:t xml:space="preserve"> </w:t>
      </w:r>
      <w:r>
        <w:rPr>
          <w:sz w:val="28"/>
        </w:rPr>
        <w:t>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росту.</w:t>
      </w:r>
    </w:p>
    <w:p w14:paraId="34B31790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ind w:left="1521" w:hanging="71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65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66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3"/>
          <w:sz w:val="28"/>
        </w:rPr>
        <w:t xml:space="preserve"> </w:t>
      </w:r>
      <w:r>
        <w:rPr>
          <w:sz w:val="28"/>
        </w:rPr>
        <w:t>5-9х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классов</w:t>
      </w:r>
    </w:p>
    <w:p w14:paraId="559BB85E" w14:textId="77777777" w:rsidR="001F167D" w:rsidRDefault="00E44A9C">
      <w:pPr>
        <w:pStyle w:val="a3"/>
        <w:spacing w:before="37"/>
        <w:jc w:val="left"/>
      </w:pPr>
      <w:r>
        <w:t>«Посвящение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профессию»,</w:t>
      </w:r>
    </w:p>
    <w:p w14:paraId="51FCCBCF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8" w:line="276" w:lineRule="auto"/>
        <w:ind w:right="1135" w:firstLine="70"/>
        <w:rPr>
          <w:sz w:val="28"/>
        </w:rPr>
      </w:pPr>
      <w:r>
        <w:rPr>
          <w:sz w:val="28"/>
        </w:rPr>
        <w:t>проведение просветительных часов общения и воспитательных часов 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профессий;</w:t>
      </w:r>
    </w:p>
    <w:p w14:paraId="6A239FFC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1" w:line="276" w:lineRule="auto"/>
        <w:ind w:right="1139" w:firstLine="0"/>
        <w:rPr>
          <w:sz w:val="28"/>
        </w:rPr>
      </w:pPr>
      <w:r>
        <w:rPr>
          <w:sz w:val="28"/>
        </w:rPr>
        <w:t>организация и проведение профориентационных игр: симуляции, деловые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квесты;</w:t>
      </w:r>
    </w:p>
    <w:p w14:paraId="73BD73F0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 лю-</w:t>
      </w:r>
      <w:r>
        <w:rPr>
          <w:spacing w:val="1"/>
          <w:sz w:val="28"/>
        </w:rPr>
        <w:t xml:space="preserve"> </w:t>
      </w:r>
      <w:r>
        <w:rPr>
          <w:sz w:val="28"/>
        </w:rPr>
        <w:t>дей,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эти профессии;</w:t>
      </w:r>
    </w:p>
    <w:p w14:paraId="4615C5E2" w14:textId="50A6F354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2" w:firstLine="0"/>
        <w:rPr>
          <w:sz w:val="28"/>
        </w:rPr>
      </w:pPr>
      <w:r>
        <w:rPr>
          <w:sz w:val="28"/>
        </w:rPr>
        <w:t>посещение профориентационных выставок, ярмарки 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обу-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чающихся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5"/>
          <w:sz w:val="28"/>
        </w:rPr>
        <w:t xml:space="preserve"> </w:t>
      </w:r>
      <w:r>
        <w:rPr>
          <w:sz w:val="28"/>
        </w:rPr>
        <w:t>дней</w:t>
      </w:r>
      <w:r>
        <w:rPr>
          <w:spacing w:val="-16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4"/>
          <w:sz w:val="28"/>
        </w:rPr>
        <w:t xml:space="preserve"> </w:t>
      </w:r>
      <w:r>
        <w:rPr>
          <w:sz w:val="28"/>
        </w:rPr>
        <w:t>дверей;</w:t>
      </w:r>
    </w:p>
    <w:p w14:paraId="4C554724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совместное с педагогами изучение интернет ресурсов, посвященных вы-</w:t>
      </w:r>
      <w:r>
        <w:rPr>
          <w:spacing w:val="1"/>
          <w:sz w:val="28"/>
        </w:rPr>
        <w:t xml:space="preserve"> </w:t>
      </w:r>
      <w:r>
        <w:rPr>
          <w:sz w:val="28"/>
        </w:rPr>
        <w:t>бору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профессий;</w:t>
      </w:r>
    </w:p>
    <w:p w14:paraId="7E971A53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1" w:line="276" w:lineRule="auto"/>
        <w:ind w:right="1141" w:firstLine="0"/>
        <w:rPr>
          <w:sz w:val="28"/>
        </w:rPr>
      </w:pPr>
      <w:r>
        <w:rPr>
          <w:sz w:val="28"/>
        </w:rPr>
        <w:t>участие в профессиональных пробах и конкурсах профессионального ма-</w:t>
      </w:r>
      <w:r>
        <w:rPr>
          <w:spacing w:val="1"/>
          <w:sz w:val="28"/>
        </w:rPr>
        <w:t xml:space="preserve"> </w:t>
      </w:r>
      <w:r>
        <w:rPr>
          <w:sz w:val="28"/>
        </w:rPr>
        <w:t>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 учебными заведениями;</w:t>
      </w:r>
    </w:p>
    <w:p w14:paraId="05D9D1B9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8" w:lineRule="auto"/>
        <w:ind w:right="1133" w:firstLine="0"/>
        <w:rPr>
          <w:sz w:val="28"/>
        </w:rPr>
      </w:pPr>
      <w:r>
        <w:rPr>
          <w:sz w:val="28"/>
        </w:rPr>
        <w:t>организация участия обучающихся во 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акции «День откры-</w:t>
      </w:r>
      <w:r>
        <w:rPr>
          <w:spacing w:val="-67"/>
          <w:sz w:val="28"/>
        </w:rPr>
        <w:t xml:space="preserve"> </w:t>
      </w:r>
      <w:r>
        <w:rPr>
          <w:sz w:val="28"/>
        </w:rPr>
        <w:t>тых</w:t>
      </w:r>
      <w:r>
        <w:rPr>
          <w:spacing w:val="-3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-1"/>
          <w:sz w:val="28"/>
        </w:rPr>
        <w:t xml:space="preserve"> </w:t>
      </w:r>
      <w:r>
        <w:rPr>
          <w:sz w:val="28"/>
        </w:rPr>
        <w:t>(экскурсии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предприятия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города);</w:t>
      </w:r>
    </w:p>
    <w:p w14:paraId="104F6B85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1DC8177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74" w:line="276" w:lineRule="auto"/>
        <w:ind w:right="1134" w:firstLine="0"/>
        <w:rPr>
          <w:sz w:val="28"/>
        </w:rPr>
      </w:pPr>
      <w:r>
        <w:rPr>
          <w:sz w:val="28"/>
        </w:rPr>
        <w:t>освоение обучающимися основ профессии в рамках различных курсов по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выбору,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включенных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основную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рам-</w:t>
      </w:r>
      <w:r>
        <w:rPr>
          <w:spacing w:val="-67"/>
          <w:sz w:val="28"/>
        </w:rPr>
        <w:t xml:space="preserve"> </w:t>
      </w:r>
      <w:r>
        <w:rPr>
          <w:sz w:val="28"/>
        </w:rPr>
        <w:t>ках 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14:paraId="135F9C42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1" w:line="278" w:lineRule="auto"/>
        <w:ind w:right="1137" w:firstLine="0"/>
        <w:rPr>
          <w:sz w:val="28"/>
        </w:rPr>
      </w:pPr>
      <w:r>
        <w:rPr>
          <w:sz w:val="28"/>
        </w:rPr>
        <w:t>ежегодное проведение детско-родительского собрания для 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классов.</w:t>
      </w:r>
    </w:p>
    <w:p w14:paraId="55FA4447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29" w:firstLine="0"/>
        <w:rPr>
          <w:sz w:val="28"/>
        </w:rPr>
      </w:pPr>
      <w:r>
        <w:rPr>
          <w:sz w:val="28"/>
        </w:rPr>
        <w:t>мониторинг профессионального самоопределения обучающихся 9-х клас-</w:t>
      </w:r>
      <w:r>
        <w:rPr>
          <w:spacing w:val="1"/>
          <w:sz w:val="28"/>
        </w:rPr>
        <w:t xml:space="preserve"> </w:t>
      </w:r>
      <w:r>
        <w:rPr>
          <w:sz w:val="28"/>
        </w:rPr>
        <w:t>сов;</w:t>
      </w:r>
    </w:p>
    <w:p w14:paraId="7D1A2963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8" w:firstLine="0"/>
        <w:rPr>
          <w:sz w:val="28"/>
        </w:rPr>
      </w:pPr>
      <w:r>
        <w:rPr>
          <w:sz w:val="28"/>
        </w:rPr>
        <w:t>индивидуальные консультации психолога для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 их родите-</w:t>
      </w:r>
      <w:r>
        <w:rPr>
          <w:spacing w:val="-67"/>
          <w:sz w:val="28"/>
        </w:rPr>
        <w:t xml:space="preserve"> </w:t>
      </w:r>
      <w:r>
        <w:rPr>
          <w:sz w:val="28"/>
        </w:rPr>
        <w:t>лей по вопросам склонностей, способностей и иных индивидуальных особенно-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профессии.</w:t>
      </w:r>
    </w:p>
    <w:p w14:paraId="6FB2B3BF" w14:textId="77777777" w:rsidR="001F167D" w:rsidRDefault="001F167D">
      <w:pPr>
        <w:pStyle w:val="a3"/>
        <w:spacing w:before="9"/>
        <w:ind w:left="0"/>
        <w:jc w:val="left"/>
        <w:rPr>
          <w:sz w:val="31"/>
        </w:rPr>
      </w:pPr>
    </w:p>
    <w:p w14:paraId="35A69F19" w14:textId="1889B29F" w:rsidR="001F167D" w:rsidRDefault="00E44A9C">
      <w:pPr>
        <w:pStyle w:val="a3"/>
        <w:spacing w:line="276" w:lineRule="auto"/>
        <w:ind w:left="882" w:right="1533" w:hanging="71"/>
      </w:pPr>
      <w:r>
        <w:t xml:space="preserve">В </w:t>
      </w:r>
      <w:r w:rsidR="00714C01">
        <w:t xml:space="preserve"> </w:t>
      </w:r>
      <w:r w:rsidR="00714C01" w:rsidRPr="00F56CE3">
        <w:t xml:space="preserve">МОУ </w:t>
      </w:r>
      <w:r w:rsidR="00F56CE3" w:rsidRPr="00F56CE3">
        <w:t>«Щербининская О</w:t>
      </w:r>
      <w:r w:rsidR="00714C01" w:rsidRPr="00F56CE3">
        <w:t>ОШ</w:t>
      </w:r>
      <w:r w:rsidR="00714C01">
        <w:t xml:space="preserve"> </w:t>
      </w:r>
      <w:r>
        <w:t>разработана программа профессиональной</w:t>
      </w:r>
      <w:r>
        <w:rPr>
          <w:spacing w:val="-67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«</w:t>
      </w:r>
      <w:r w:rsidR="00F56CE3">
        <w:t xml:space="preserve">Билет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F56CE3">
        <w:t>3</w:t>
      </w:r>
      <w:r>
        <w:t>-2026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54324D89" w14:textId="77777777" w:rsidR="001F167D" w:rsidRDefault="001F167D">
      <w:pPr>
        <w:pStyle w:val="a3"/>
        <w:spacing w:before="1"/>
        <w:ind w:left="0"/>
        <w:jc w:val="left"/>
        <w:rPr>
          <w:sz w:val="32"/>
        </w:rPr>
      </w:pPr>
    </w:p>
    <w:p w14:paraId="28D5573D" w14:textId="77777777" w:rsidR="001F167D" w:rsidRDefault="00E44A9C">
      <w:pPr>
        <w:pStyle w:val="11"/>
        <w:jc w:val="both"/>
      </w:pPr>
      <w:r>
        <w:t>Модуль</w:t>
      </w:r>
      <w:r>
        <w:rPr>
          <w:spacing w:val="-5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t>дела»</w:t>
      </w:r>
    </w:p>
    <w:p w14:paraId="1B808A2A" w14:textId="77777777" w:rsidR="001F167D" w:rsidRDefault="00E44A9C">
      <w:pPr>
        <w:pStyle w:val="a3"/>
        <w:spacing w:before="50" w:line="276" w:lineRule="auto"/>
        <w:ind w:right="1129" w:firstLine="708"/>
      </w:pPr>
      <w:r>
        <w:t>Данный модуль школьной программы воспитания раскрывает уникаль-</w:t>
      </w:r>
      <w:r>
        <w:rPr>
          <w:spacing w:val="1"/>
        </w:rPr>
        <w:t xml:space="preserve"> </w:t>
      </w:r>
      <w:r>
        <w:t>ность гуманистической воспитательной системы школы, в основе которой нахо-</w:t>
      </w:r>
      <w:r>
        <w:rPr>
          <w:spacing w:val="-68"/>
        </w:rPr>
        <w:t xml:space="preserve"> </w:t>
      </w:r>
      <w:r>
        <w:t>дится продуктивно-трудовая деятельность обучающихся, учителей, родителей и</w:t>
      </w:r>
      <w:r>
        <w:rPr>
          <w:spacing w:val="-67"/>
        </w:rPr>
        <w:t xml:space="preserve"> </w:t>
      </w:r>
      <w:r>
        <w:t>представителей социума, их гражданственность, инициативность, ответствен-</w:t>
      </w:r>
      <w:r>
        <w:rPr>
          <w:spacing w:val="1"/>
        </w:rPr>
        <w:t xml:space="preserve"> </w:t>
      </w:r>
      <w:r>
        <w:t>ность, коллективизм, целеустремленность. Задача возрождения национальных</w:t>
      </w:r>
      <w:r>
        <w:rPr>
          <w:spacing w:val="1"/>
        </w:rPr>
        <w:t xml:space="preserve"> </w:t>
      </w:r>
      <w:r>
        <w:t>традиций, воспитание духовной культуры, привитие любви к своей малой Ро-</w:t>
      </w:r>
      <w:r>
        <w:rPr>
          <w:spacing w:val="1"/>
        </w:rPr>
        <w:t xml:space="preserve"> </w:t>
      </w:r>
      <w:r>
        <w:t xml:space="preserve">дине через осознание корней истории своего </w:t>
      </w:r>
      <w:r w:rsidRPr="00F56CE3">
        <w:t>города</w:t>
      </w:r>
      <w:r w:rsidR="00714C01">
        <w:t>– важ</w:t>
      </w:r>
      <w:r>
        <w:rPr>
          <w:spacing w:val="-1"/>
        </w:rPr>
        <w:t>нейший</w:t>
      </w:r>
      <w:r>
        <w:rPr>
          <w:spacing w:val="-16"/>
        </w:rPr>
        <w:t xml:space="preserve"> </w:t>
      </w:r>
      <w:r>
        <w:rPr>
          <w:spacing w:val="-1"/>
        </w:rPr>
        <w:t>приоритет</w:t>
      </w:r>
      <w:r>
        <w:rPr>
          <w:spacing w:val="-16"/>
        </w:rPr>
        <w:t xml:space="preserve"> </w:t>
      </w:r>
      <w:r>
        <w:rPr>
          <w:spacing w:val="-1"/>
        </w:rPr>
        <w:t>воспитательной</w:t>
      </w:r>
      <w:r>
        <w:rPr>
          <w:spacing w:val="-15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школы.</w:t>
      </w:r>
      <w:r>
        <w:rPr>
          <w:spacing w:val="-16"/>
        </w:rPr>
        <w:t xml:space="preserve"> </w:t>
      </w:r>
      <w:r>
        <w:t>Механизмами</w:t>
      </w:r>
      <w:r>
        <w:rPr>
          <w:spacing w:val="-15"/>
        </w:rPr>
        <w:t xml:space="preserve"> </w:t>
      </w:r>
      <w:r>
        <w:t>усиления</w:t>
      </w:r>
      <w:r>
        <w:rPr>
          <w:spacing w:val="-16"/>
        </w:rPr>
        <w:t xml:space="preserve"> </w:t>
      </w:r>
      <w:r w:rsidR="00714C01">
        <w:t>вос</w:t>
      </w:r>
      <w:r>
        <w:t>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общешкольные</w:t>
      </w:r>
      <w:r>
        <w:rPr>
          <w:spacing w:val="-8"/>
        </w:rPr>
        <w:t xml:space="preserve"> </w:t>
      </w:r>
      <w:r>
        <w:t>дела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714C01">
        <w:t>несколь</w:t>
      </w:r>
      <w:r>
        <w:rPr>
          <w:spacing w:val="-68"/>
        </w:rPr>
        <w:t xml:space="preserve"> </w:t>
      </w:r>
      <w:r>
        <w:t>ких уровнях.</w:t>
      </w:r>
    </w:p>
    <w:p w14:paraId="2D414048" w14:textId="77777777" w:rsidR="001F167D" w:rsidRDefault="00E44A9C">
      <w:pPr>
        <w:pStyle w:val="a3"/>
        <w:spacing w:line="276" w:lineRule="auto"/>
        <w:ind w:right="1136" w:firstLine="708"/>
      </w:pPr>
      <w:r>
        <w:t>Ключевые дела – это главные традиционные общешкольные дела, в кото-</w:t>
      </w:r>
      <w:r>
        <w:rPr>
          <w:spacing w:val="1"/>
        </w:rPr>
        <w:t xml:space="preserve"> </w:t>
      </w:r>
      <w:r>
        <w:t>рых принимает участие большая часть школьников и которые обязательно пла-</w:t>
      </w:r>
      <w:r>
        <w:rPr>
          <w:spacing w:val="1"/>
        </w:rPr>
        <w:t xml:space="preserve"> </w:t>
      </w:r>
      <w:r>
        <w:t>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 Это комплекс коллективных творческих дел, интересных и значимых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школьников,</w:t>
      </w:r>
      <w:r>
        <w:rPr>
          <w:spacing w:val="-7"/>
        </w:rPr>
        <w:t xml:space="preserve"> </w:t>
      </w:r>
      <w:r>
        <w:t>объединяющих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единый</w:t>
      </w:r>
      <w:r>
        <w:rPr>
          <w:spacing w:val="-1"/>
        </w:rPr>
        <w:t xml:space="preserve"> </w:t>
      </w:r>
      <w:r>
        <w:t>коллектив.</w:t>
      </w:r>
    </w:p>
    <w:p w14:paraId="3B4BC786" w14:textId="77777777" w:rsidR="001F167D" w:rsidRDefault="00E44A9C">
      <w:pPr>
        <w:pStyle w:val="a3"/>
        <w:spacing w:line="276" w:lineRule="auto"/>
        <w:ind w:right="3432"/>
      </w:pPr>
      <w:r>
        <w:t>Для этого в Школе используются следующие формы работы:</w:t>
      </w:r>
      <w:r>
        <w:rPr>
          <w:spacing w:val="-67"/>
        </w:rPr>
        <w:t xml:space="preserve"> </w:t>
      </w:r>
      <w:r>
        <w:rPr>
          <w:u w:val="single"/>
        </w:rPr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внешкольном уровне:</w:t>
      </w:r>
    </w:p>
    <w:p w14:paraId="65323073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line="276" w:lineRule="auto"/>
        <w:ind w:right="1131" w:firstLine="0"/>
        <w:rPr>
          <w:sz w:val="28"/>
        </w:rPr>
      </w:pPr>
      <w:r>
        <w:rPr>
          <w:sz w:val="28"/>
        </w:rPr>
        <w:t>социальные проекты – ежегодные совместно разрабатываемые и 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 и педагогами комплексы дел (благотворительной, экологической,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патриотической, трудовой направленности), ориентированные на преобразова-</w:t>
      </w:r>
      <w:r>
        <w:rPr>
          <w:spacing w:val="1"/>
          <w:sz w:val="28"/>
        </w:rPr>
        <w:t xml:space="preserve"> </w:t>
      </w:r>
      <w:r>
        <w:rPr>
          <w:sz w:val="28"/>
        </w:rPr>
        <w:t>ние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социума:</w:t>
      </w:r>
    </w:p>
    <w:p w14:paraId="5179A4A3" w14:textId="0B4F11A1" w:rsidR="001F167D" w:rsidRDefault="00E44A9C">
      <w:pPr>
        <w:pStyle w:val="a3"/>
        <w:spacing w:before="2" w:line="276" w:lineRule="auto"/>
        <w:ind w:right="1133"/>
      </w:pPr>
      <w:r>
        <w:t>-патриотическая акция «Бессмертный полк» (проект запущен по инициативе и</w:t>
      </w:r>
      <w:r>
        <w:rPr>
          <w:spacing w:val="1"/>
        </w:rPr>
        <w:t xml:space="preserve"> </w:t>
      </w:r>
      <w:r>
        <w:t>при непосредстве</w:t>
      </w:r>
      <w:r w:rsidR="00714C01">
        <w:t xml:space="preserve">нном участии Школы, </w:t>
      </w:r>
      <w:r w:rsidR="00714C01" w:rsidRPr="00F56CE3">
        <w:t>с 9 мая 201</w:t>
      </w:r>
      <w:r w:rsidR="00F56CE3">
        <w:t>8</w:t>
      </w:r>
      <w:r>
        <w:t xml:space="preserve"> года шествие с портретами</w:t>
      </w:r>
      <w:r>
        <w:rPr>
          <w:spacing w:val="-67"/>
        </w:rPr>
        <w:t xml:space="preserve"> </w:t>
      </w:r>
      <w:r>
        <w:t>ветеранов</w:t>
      </w:r>
      <w:r>
        <w:rPr>
          <w:spacing w:val="-3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 войны</w:t>
      </w:r>
      <w:r>
        <w:rPr>
          <w:spacing w:val="-1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ежегодно);</w:t>
      </w:r>
    </w:p>
    <w:p w14:paraId="42ADDA88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2A55AAA" w14:textId="77777777" w:rsidR="001F167D" w:rsidRDefault="00E44A9C">
      <w:pPr>
        <w:pStyle w:val="a3"/>
        <w:spacing w:before="74" w:line="276" w:lineRule="auto"/>
        <w:ind w:right="1132"/>
      </w:pPr>
      <w:r>
        <w:t>-экологическая акция «Бумажный бум» (в сборе макулатуры активно участвуют</w:t>
      </w:r>
      <w:r>
        <w:rPr>
          <w:spacing w:val="-67"/>
        </w:rPr>
        <w:t xml:space="preserve"> </w:t>
      </w:r>
      <w:r>
        <w:t>не только родители детей, но и дедушки, бабушки; макулатура сдается в прием-</w:t>
      </w:r>
      <w:r>
        <w:rPr>
          <w:spacing w:val="-67"/>
        </w:rPr>
        <w:t xml:space="preserve"> </w:t>
      </w:r>
      <w:r>
        <w:t>ные</w:t>
      </w:r>
      <w:r>
        <w:rPr>
          <w:spacing w:val="-4"/>
        </w:rPr>
        <w:t xml:space="preserve"> </w:t>
      </w:r>
      <w:r>
        <w:t>пункты);</w:t>
      </w:r>
    </w:p>
    <w:p w14:paraId="3C93FBA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" w:line="278" w:lineRule="auto"/>
        <w:ind w:right="1138" w:firstLine="0"/>
        <w:rPr>
          <w:sz w:val="28"/>
        </w:rPr>
      </w:pPr>
      <w:r>
        <w:rPr>
          <w:sz w:val="28"/>
        </w:rPr>
        <w:t>общешкольные родительские и ученические собрания, которые проводятся регулярно,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обсуждаются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14:paraId="14294175" w14:textId="77777777" w:rsidR="001F167D" w:rsidRDefault="00E44A9C">
      <w:pPr>
        <w:pStyle w:val="a4"/>
        <w:numPr>
          <w:ilvl w:val="0"/>
          <w:numId w:val="73"/>
        </w:numPr>
        <w:tabs>
          <w:tab w:val="left" w:pos="975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Единый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(помимо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ских мероприятий с обучающимися, проводится встреча родителей и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 КДН</w:t>
      </w:r>
      <w:r>
        <w:rPr>
          <w:spacing w:val="-4"/>
          <w:sz w:val="28"/>
        </w:rPr>
        <w:t xml:space="preserve"> </w:t>
      </w:r>
      <w:r>
        <w:rPr>
          <w:sz w:val="28"/>
        </w:rPr>
        <w:t>и ЗП,</w:t>
      </w:r>
      <w:r>
        <w:rPr>
          <w:spacing w:val="-2"/>
          <w:sz w:val="28"/>
        </w:rPr>
        <w:t xml:space="preserve"> </w:t>
      </w:r>
      <w:r>
        <w:rPr>
          <w:sz w:val="28"/>
        </w:rPr>
        <w:t>ПДН);</w:t>
      </w:r>
    </w:p>
    <w:p w14:paraId="0DC0E38C" w14:textId="77777777" w:rsidR="001F167D" w:rsidRDefault="00E44A9C">
      <w:pPr>
        <w:pStyle w:val="a4"/>
        <w:numPr>
          <w:ilvl w:val="0"/>
          <w:numId w:val="73"/>
        </w:numPr>
        <w:tabs>
          <w:tab w:val="left" w:pos="1059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«Зарница»,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старты»</w:t>
      </w:r>
      <w:r>
        <w:rPr>
          <w:spacing w:val="-2"/>
          <w:sz w:val="28"/>
        </w:rPr>
        <w:t xml:space="preserve"> </w:t>
      </w:r>
      <w:r>
        <w:rPr>
          <w:sz w:val="28"/>
        </w:rPr>
        <w:t>и т.п.</w:t>
      </w:r>
      <w:r>
        <w:rPr>
          <w:spacing w:val="-1"/>
          <w:sz w:val="28"/>
        </w:rPr>
        <w:t xml:space="preserve"> </w:t>
      </w:r>
      <w:r>
        <w:rPr>
          <w:sz w:val="28"/>
        </w:rPr>
        <w:t>с участием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командах;</w:t>
      </w:r>
    </w:p>
    <w:p w14:paraId="3BE6349F" w14:textId="77777777" w:rsidR="001F167D" w:rsidRDefault="00E44A9C">
      <w:pPr>
        <w:pStyle w:val="a4"/>
        <w:numPr>
          <w:ilvl w:val="0"/>
          <w:numId w:val="73"/>
        </w:numPr>
        <w:tabs>
          <w:tab w:val="left" w:pos="1068"/>
        </w:tabs>
        <w:spacing w:line="276" w:lineRule="auto"/>
        <w:ind w:right="1132" w:firstLine="0"/>
        <w:rPr>
          <w:sz w:val="28"/>
        </w:rPr>
      </w:pPr>
      <w:r>
        <w:rPr>
          <w:sz w:val="28"/>
        </w:rPr>
        <w:t>досугово-развлекательная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концерты,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ко Дню матери, 8 Марта, 9 Мая, выпускные вечера и т.п. с участием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бабушек</w:t>
      </w:r>
      <w:r>
        <w:rPr>
          <w:spacing w:val="-3"/>
          <w:sz w:val="28"/>
        </w:rPr>
        <w:t xml:space="preserve"> </w:t>
      </w:r>
      <w:r>
        <w:rPr>
          <w:sz w:val="28"/>
        </w:rPr>
        <w:t>и дедушек;</w:t>
      </w:r>
    </w:p>
    <w:p w14:paraId="097D8B89" w14:textId="77777777" w:rsidR="001F167D" w:rsidRDefault="001F167D">
      <w:pPr>
        <w:pStyle w:val="a3"/>
        <w:spacing w:before="8"/>
        <w:ind w:left="0"/>
        <w:jc w:val="left"/>
        <w:rPr>
          <w:sz w:val="31"/>
        </w:rPr>
      </w:pPr>
    </w:p>
    <w:p w14:paraId="305EBD18" w14:textId="77777777" w:rsidR="001F167D" w:rsidRDefault="00E44A9C">
      <w:pPr>
        <w:pStyle w:val="a3"/>
      </w:pP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уровне:</w:t>
      </w:r>
    </w:p>
    <w:p w14:paraId="3D890FA5" w14:textId="77777777" w:rsidR="001F167D" w:rsidRDefault="00E44A9C">
      <w:pPr>
        <w:pStyle w:val="a3"/>
        <w:spacing w:before="50" w:line="276" w:lineRule="auto"/>
        <w:ind w:right="1133"/>
      </w:pPr>
      <w:r>
        <w:t>-общешкольные праздники – ежегодно проводимые творческие (театрализован-</w:t>
      </w:r>
      <w:r>
        <w:rPr>
          <w:spacing w:val="-67"/>
        </w:rPr>
        <w:t xml:space="preserve"> </w:t>
      </w:r>
      <w:r>
        <w:t>ные,</w:t>
      </w:r>
      <w:r>
        <w:rPr>
          <w:spacing w:val="-17"/>
        </w:rPr>
        <w:t xml:space="preserve"> </w:t>
      </w:r>
      <w:r>
        <w:t>музыкальные,</w:t>
      </w:r>
      <w:r>
        <w:rPr>
          <w:spacing w:val="-17"/>
        </w:rPr>
        <w:t xml:space="preserve"> </w:t>
      </w:r>
      <w:r>
        <w:t>литературные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т.п.)</w:t>
      </w:r>
      <w:r>
        <w:rPr>
          <w:spacing w:val="-17"/>
        </w:rPr>
        <w:t xml:space="preserve"> </w:t>
      </w:r>
      <w:r>
        <w:t>дела,</w:t>
      </w:r>
      <w:r>
        <w:rPr>
          <w:spacing w:val="-15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значимыми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знаменательными</w:t>
      </w:r>
      <w:r>
        <w:rPr>
          <w:spacing w:val="-7"/>
        </w:rPr>
        <w:t xml:space="preserve"> </w:t>
      </w:r>
      <w:r>
        <w:t>датами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участвуют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школы:</w:t>
      </w:r>
    </w:p>
    <w:p w14:paraId="4E2A032F" w14:textId="77777777" w:rsidR="001F167D" w:rsidRDefault="00E44A9C">
      <w:pPr>
        <w:pStyle w:val="a3"/>
        <w:spacing w:line="276" w:lineRule="auto"/>
        <w:ind w:right="1133"/>
      </w:pPr>
      <w:r>
        <w:t>-День Учителя (поздравление учителей, концертная программа, подготовленная</w:t>
      </w:r>
      <w:r>
        <w:rPr>
          <w:spacing w:val="-67"/>
        </w:rPr>
        <w:t xml:space="preserve"> </w:t>
      </w:r>
      <w:r>
        <w:t>обучающимися,</w:t>
      </w:r>
      <w:r>
        <w:rPr>
          <w:spacing w:val="-5"/>
        </w:rPr>
        <w:t xml:space="preserve"> </w:t>
      </w:r>
      <w:r>
        <w:t>проводимая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актовом</w:t>
      </w:r>
      <w:r>
        <w:rPr>
          <w:spacing w:val="-4"/>
        </w:rPr>
        <w:t xml:space="preserve"> </w:t>
      </w:r>
      <w:r>
        <w:t>зале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учеников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учи-</w:t>
      </w:r>
      <w:r>
        <w:rPr>
          <w:spacing w:val="-68"/>
        </w:rPr>
        <w:t xml:space="preserve"> </w:t>
      </w:r>
      <w:r>
        <w:t>телей Школы);</w:t>
      </w:r>
    </w:p>
    <w:p w14:paraId="3CC8FE89" w14:textId="272E3013" w:rsidR="001F167D" w:rsidRDefault="00E44A9C">
      <w:pPr>
        <w:pStyle w:val="a3"/>
        <w:spacing w:line="276" w:lineRule="auto"/>
        <w:ind w:right="1132" w:firstLine="708"/>
      </w:pPr>
      <w:r>
        <w:t>-Акция «</w:t>
      </w:r>
      <w:r w:rsidR="00F56CE3">
        <w:t>Окна Победы</w:t>
      </w:r>
      <w:r>
        <w:t>». Это приуроченная ко Дню Победы ежегодная акция, во время которой школьники, их родители и педагоги украшают</w:t>
      </w:r>
      <w:r>
        <w:rPr>
          <w:spacing w:val="1"/>
        </w:rPr>
        <w:t xml:space="preserve"> </w:t>
      </w:r>
      <w:r>
        <w:t>стены школы граффити, рисунками, фотографиями, интервью, сочинениями,</w:t>
      </w:r>
      <w:r>
        <w:rPr>
          <w:spacing w:val="1"/>
        </w:rPr>
        <w:t xml:space="preserve"> </w:t>
      </w:r>
      <w:r>
        <w:t>рассказами, посвященными своим родственникам, воевавшим в Великой Отече-</w:t>
      </w:r>
      <w:r>
        <w:rPr>
          <w:spacing w:val="-67"/>
        </w:rPr>
        <w:t xml:space="preserve"> </w:t>
      </w:r>
      <w:r>
        <w:rPr>
          <w:spacing w:val="-1"/>
        </w:rPr>
        <w:t>ственной</w:t>
      </w:r>
      <w:r>
        <w:rPr>
          <w:spacing w:val="-14"/>
        </w:rPr>
        <w:t xml:space="preserve"> </w:t>
      </w:r>
      <w:r>
        <w:rPr>
          <w:spacing w:val="-1"/>
        </w:rPr>
        <w:t>войне.</w:t>
      </w:r>
      <w:r>
        <w:rPr>
          <w:spacing w:val="-15"/>
        </w:rPr>
        <w:t xml:space="preserve"> </w:t>
      </w:r>
      <w:r>
        <w:rPr>
          <w:spacing w:val="-1"/>
        </w:rPr>
        <w:t>Такое</w:t>
      </w:r>
      <w:r>
        <w:rPr>
          <w:spacing w:val="-14"/>
        </w:rPr>
        <w:t xml:space="preserve"> </w:t>
      </w:r>
      <w:r>
        <w:rPr>
          <w:spacing w:val="-1"/>
        </w:rPr>
        <w:t>общешкольное</w:t>
      </w:r>
      <w:r>
        <w:rPr>
          <w:spacing w:val="-17"/>
        </w:rPr>
        <w:t xml:space="preserve"> </w:t>
      </w:r>
      <w:r>
        <w:t>дело</w:t>
      </w:r>
      <w:r>
        <w:rPr>
          <w:spacing w:val="-13"/>
        </w:rPr>
        <w:t xml:space="preserve"> </w:t>
      </w:r>
      <w:r>
        <w:t>будет</w:t>
      </w:r>
      <w:r>
        <w:rPr>
          <w:spacing w:val="-14"/>
        </w:rPr>
        <w:t xml:space="preserve"> </w:t>
      </w:r>
      <w:r>
        <w:t>способствовать</w:t>
      </w:r>
      <w:r>
        <w:rPr>
          <w:spacing w:val="-16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российской гражданской идентичности школьников, развитию ценностных от-</w:t>
      </w:r>
      <w:r>
        <w:rPr>
          <w:spacing w:val="1"/>
        </w:rPr>
        <w:t xml:space="preserve"> </w:t>
      </w:r>
      <w:r>
        <w:t>ношений подростков к вкладу советского народа в Победу над фашизмом, к ис-</w:t>
      </w:r>
      <w:r>
        <w:rPr>
          <w:spacing w:val="-67"/>
        </w:rPr>
        <w:t xml:space="preserve"> </w:t>
      </w:r>
      <w:r>
        <w:t>торической</w:t>
      </w:r>
      <w:r>
        <w:rPr>
          <w:spacing w:val="-4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 тех</w:t>
      </w:r>
      <w:r>
        <w:rPr>
          <w:spacing w:val="1"/>
        </w:rPr>
        <w:t xml:space="preserve"> </w:t>
      </w:r>
      <w:r>
        <w:t>трагических</w:t>
      </w:r>
      <w:r>
        <w:rPr>
          <w:spacing w:val="1"/>
        </w:rPr>
        <w:t xml:space="preserve"> </w:t>
      </w:r>
      <w:r>
        <w:t>лет.</w:t>
      </w:r>
    </w:p>
    <w:p w14:paraId="05D9AD28" w14:textId="77777777" w:rsidR="001F167D" w:rsidRDefault="00E44A9C">
      <w:pPr>
        <w:pStyle w:val="a3"/>
        <w:spacing w:before="1" w:line="276" w:lineRule="auto"/>
        <w:ind w:right="1132" w:firstLine="70"/>
      </w:pPr>
      <w:r>
        <w:t>Проект</w:t>
      </w:r>
      <w:r>
        <w:rPr>
          <w:spacing w:val="1"/>
        </w:rPr>
        <w:t xml:space="preserve"> </w:t>
      </w:r>
      <w:r>
        <w:t>«Зеленый</w:t>
      </w:r>
      <w:r>
        <w:rPr>
          <w:spacing w:val="1"/>
        </w:rPr>
        <w:t xml:space="preserve"> </w:t>
      </w:r>
      <w:r>
        <w:t>двор»,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школьниками рассады цветов (овощей, зелени) на подоконниках в классе, выса-</w:t>
      </w:r>
      <w:r>
        <w:rPr>
          <w:spacing w:val="-67"/>
        </w:rPr>
        <w:t xml:space="preserve"> </w:t>
      </w:r>
      <w:r>
        <w:t>живание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весной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дворе,</w:t>
      </w:r>
      <w:r>
        <w:rPr>
          <w:spacing w:val="-6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растениями</w:t>
      </w:r>
      <w:r>
        <w:rPr>
          <w:spacing w:val="-5"/>
        </w:rPr>
        <w:t xml:space="preserve"> </w:t>
      </w:r>
      <w:r>
        <w:t>летом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осенью,</w:t>
      </w:r>
      <w:r>
        <w:rPr>
          <w:spacing w:val="-5"/>
        </w:rPr>
        <w:t xml:space="preserve"> </w:t>
      </w:r>
      <w:r>
        <w:t>пре-</w:t>
      </w:r>
      <w:r>
        <w:rPr>
          <w:spacing w:val="-68"/>
        </w:rPr>
        <w:t xml:space="preserve"> </w:t>
      </w:r>
      <w:r>
        <w:t>зентация этого проекта для родителей и других школьников. Проект позволит</w:t>
      </w:r>
      <w:r>
        <w:rPr>
          <w:spacing w:val="1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растениях,</w:t>
      </w:r>
      <w:r>
        <w:rPr>
          <w:spacing w:val="-7"/>
        </w:rPr>
        <w:t xml:space="preserve"> </w:t>
      </w:r>
      <w:r>
        <w:t>хорошо</w:t>
      </w:r>
      <w:r>
        <w:rPr>
          <w:spacing w:val="-9"/>
        </w:rPr>
        <w:t xml:space="preserve"> </w:t>
      </w:r>
      <w:r>
        <w:t>растущих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крае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уходе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ними;</w:t>
      </w:r>
      <w:r>
        <w:rPr>
          <w:spacing w:val="-6"/>
        </w:rPr>
        <w:t xml:space="preserve"> </w:t>
      </w:r>
      <w:r>
        <w:t>получить</w:t>
      </w:r>
      <w:r>
        <w:rPr>
          <w:spacing w:val="-68"/>
        </w:rPr>
        <w:t xml:space="preserve"> </w:t>
      </w:r>
      <w:r>
        <w:t>навыки ответственного поведения в природе, трудолюбия, проявить заботу о</w:t>
      </w:r>
      <w:r>
        <w:rPr>
          <w:spacing w:val="1"/>
        </w:rPr>
        <w:t xml:space="preserve"> </w:t>
      </w:r>
      <w:r>
        <w:t>растениях.</w:t>
      </w:r>
    </w:p>
    <w:p w14:paraId="0AD493C7" w14:textId="77777777" w:rsidR="001F167D" w:rsidRDefault="00E44A9C">
      <w:pPr>
        <w:pStyle w:val="a4"/>
        <w:numPr>
          <w:ilvl w:val="0"/>
          <w:numId w:val="73"/>
        </w:numPr>
        <w:tabs>
          <w:tab w:val="left" w:pos="987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праздники, концерты, конкурсные программы в Новогодние праздники, Осен-</w:t>
      </w:r>
      <w:r>
        <w:rPr>
          <w:spacing w:val="-67"/>
          <w:sz w:val="28"/>
        </w:rPr>
        <w:t xml:space="preserve"> </w:t>
      </w:r>
      <w:r>
        <w:rPr>
          <w:sz w:val="28"/>
        </w:rPr>
        <w:t>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-7"/>
          <w:sz w:val="28"/>
        </w:rPr>
        <w:t xml:space="preserve"> </w:t>
      </w: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Марта,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-68"/>
          <w:sz w:val="28"/>
        </w:rPr>
        <w:t xml:space="preserve"> </w:t>
      </w:r>
      <w:r>
        <w:rPr>
          <w:sz w:val="28"/>
        </w:rPr>
        <w:t>выпускные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-5"/>
          <w:sz w:val="28"/>
        </w:rPr>
        <w:t xml:space="preserve"> </w:t>
      </w:r>
      <w:r>
        <w:rPr>
          <w:sz w:val="28"/>
        </w:rPr>
        <w:t>«Первый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звонок»,</w:t>
      </w:r>
      <w:r>
        <w:rPr>
          <w:spacing w:val="-2"/>
          <w:sz w:val="28"/>
        </w:rPr>
        <w:t xml:space="preserve"> </w:t>
      </w:r>
      <w:r>
        <w:rPr>
          <w:sz w:val="28"/>
        </w:rPr>
        <w:t>«Последний звонок»</w:t>
      </w:r>
      <w:r>
        <w:rPr>
          <w:spacing w:val="-2"/>
          <w:sz w:val="28"/>
        </w:rPr>
        <w:t xml:space="preserve"> </w:t>
      </w:r>
      <w:r>
        <w:rPr>
          <w:sz w:val="28"/>
        </w:rPr>
        <w:t>и др.;</w:t>
      </w:r>
    </w:p>
    <w:p w14:paraId="1835EE45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80290A6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74" w:line="278" w:lineRule="auto"/>
        <w:ind w:right="1135" w:firstLine="0"/>
        <w:rPr>
          <w:sz w:val="28"/>
        </w:rPr>
      </w:pPr>
      <w:r>
        <w:rPr>
          <w:sz w:val="28"/>
        </w:rPr>
        <w:t>предметные недели (математики, русского языка, литературы, биологии, исто-</w:t>
      </w:r>
      <w:r>
        <w:rPr>
          <w:spacing w:val="-67"/>
          <w:sz w:val="28"/>
        </w:rPr>
        <w:t xml:space="preserve"> </w:t>
      </w:r>
      <w:r>
        <w:rPr>
          <w:sz w:val="28"/>
        </w:rPr>
        <w:t>рии,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географии;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классов);</w:t>
      </w:r>
    </w:p>
    <w:p w14:paraId="45742A5D" w14:textId="77777777" w:rsidR="001F167D" w:rsidRDefault="00E44A9C">
      <w:pPr>
        <w:pStyle w:val="a4"/>
        <w:numPr>
          <w:ilvl w:val="0"/>
          <w:numId w:val="73"/>
        </w:numPr>
        <w:tabs>
          <w:tab w:val="left" w:pos="984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торжественнее ритуалы посвящения, связанные с переходом учащихся на сле-</w:t>
      </w:r>
      <w:r>
        <w:rPr>
          <w:spacing w:val="-67"/>
          <w:sz w:val="28"/>
        </w:rPr>
        <w:t xml:space="preserve"> </w:t>
      </w:r>
      <w:r>
        <w:rPr>
          <w:sz w:val="28"/>
        </w:rPr>
        <w:t>дующую ступень образования, символизирующие приобретение ими новых со-</w:t>
      </w:r>
      <w:r>
        <w:rPr>
          <w:spacing w:val="1"/>
          <w:sz w:val="28"/>
        </w:rPr>
        <w:t xml:space="preserve"> </w:t>
      </w:r>
      <w:r>
        <w:rPr>
          <w:sz w:val="28"/>
        </w:rPr>
        <w:t>циальных статусов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детей:</w:t>
      </w:r>
    </w:p>
    <w:p w14:paraId="148A078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jc w:val="left"/>
        <w:rPr>
          <w:sz w:val="28"/>
        </w:rPr>
      </w:pPr>
      <w:r>
        <w:rPr>
          <w:sz w:val="28"/>
        </w:rPr>
        <w:t>«Посвящение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первоклассники»;</w:t>
      </w:r>
    </w:p>
    <w:p w14:paraId="0E4EB1EA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43"/>
        <w:ind w:left="976" w:hanging="165"/>
        <w:jc w:val="left"/>
        <w:rPr>
          <w:sz w:val="28"/>
        </w:rPr>
      </w:pPr>
      <w:r>
        <w:rPr>
          <w:sz w:val="28"/>
        </w:rPr>
        <w:t>«Посвящение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пятиклассники»;</w:t>
      </w:r>
    </w:p>
    <w:p w14:paraId="7C0C0D8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48"/>
        <w:ind w:left="976" w:hanging="165"/>
        <w:jc w:val="left"/>
        <w:rPr>
          <w:sz w:val="28"/>
        </w:rPr>
      </w:pPr>
      <w:r>
        <w:rPr>
          <w:sz w:val="28"/>
        </w:rPr>
        <w:t>«Первый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звонок»;</w:t>
      </w:r>
    </w:p>
    <w:p w14:paraId="756F3A9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50"/>
        <w:ind w:left="976" w:hanging="165"/>
        <w:jc w:val="left"/>
        <w:rPr>
          <w:sz w:val="28"/>
        </w:rPr>
      </w:pPr>
      <w:r>
        <w:rPr>
          <w:sz w:val="28"/>
        </w:rPr>
        <w:t>«Последний</w:t>
      </w:r>
      <w:r>
        <w:rPr>
          <w:spacing w:val="-5"/>
          <w:sz w:val="28"/>
        </w:rPr>
        <w:t xml:space="preserve"> </w:t>
      </w:r>
      <w:r>
        <w:rPr>
          <w:sz w:val="28"/>
        </w:rPr>
        <w:t>звонок».</w:t>
      </w:r>
    </w:p>
    <w:p w14:paraId="4726E71A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48" w:line="276" w:lineRule="auto"/>
        <w:ind w:right="1135" w:firstLine="0"/>
        <w:rPr>
          <w:sz w:val="28"/>
        </w:rPr>
      </w:pPr>
      <w:r>
        <w:rPr>
          <w:sz w:val="28"/>
        </w:rPr>
        <w:t>церемонии награждения (по итогам года) школьников и педагогов за активное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14"/>
          <w:sz w:val="28"/>
        </w:rPr>
        <w:t xml:space="preserve"> </w:t>
      </w:r>
      <w:r>
        <w:rPr>
          <w:sz w:val="28"/>
        </w:rPr>
        <w:t>чести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3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11"/>
          <w:sz w:val="28"/>
        </w:rPr>
        <w:t xml:space="preserve"> </w:t>
      </w:r>
      <w:r>
        <w:rPr>
          <w:sz w:val="28"/>
        </w:rPr>
        <w:t>олим-</w:t>
      </w:r>
      <w:r>
        <w:rPr>
          <w:spacing w:val="-67"/>
          <w:sz w:val="28"/>
        </w:rPr>
        <w:t xml:space="preserve"> </w:t>
      </w:r>
      <w:r>
        <w:rPr>
          <w:sz w:val="28"/>
        </w:rPr>
        <w:t>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значительный 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школы:</w:t>
      </w:r>
    </w:p>
    <w:p w14:paraId="3A7CB839" w14:textId="77777777" w:rsidR="001F167D" w:rsidRDefault="00E44A9C">
      <w:pPr>
        <w:pStyle w:val="a4"/>
        <w:numPr>
          <w:ilvl w:val="0"/>
          <w:numId w:val="73"/>
        </w:numPr>
        <w:tabs>
          <w:tab w:val="left" w:pos="965"/>
        </w:tabs>
        <w:spacing w:before="1" w:line="276" w:lineRule="auto"/>
        <w:ind w:right="1131" w:firstLine="0"/>
        <w:rPr>
          <w:sz w:val="28"/>
        </w:rPr>
      </w:pPr>
      <w:r>
        <w:rPr>
          <w:sz w:val="28"/>
        </w:rPr>
        <w:t>еженедельные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-17"/>
          <w:sz w:val="28"/>
        </w:rPr>
        <w:t xml:space="preserve"> </w:t>
      </w:r>
      <w:r>
        <w:rPr>
          <w:sz w:val="28"/>
        </w:rPr>
        <w:t>(по</w:t>
      </w:r>
      <w:r>
        <w:rPr>
          <w:spacing w:val="-14"/>
          <w:sz w:val="28"/>
        </w:rPr>
        <w:t xml:space="preserve"> </w:t>
      </w:r>
      <w:r>
        <w:rPr>
          <w:sz w:val="28"/>
        </w:rPr>
        <w:t>понедельникам)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вручением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грамот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благодарностей;</w:t>
      </w:r>
    </w:p>
    <w:p w14:paraId="5DB42C23" w14:textId="77777777" w:rsidR="001F167D" w:rsidRDefault="00E44A9C">
      <w:pPr>
        <w:pStyle w:val="a4"/>
        <w:numPr>
          <w:ilvl w:val="0"/>
          <w:numId w:val="73"/>
        </w:numPr>
        <w:tabs>
          <w:tab w:val="left" w:pos="994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награждение на торжественной линейке «Последний звонок» по итогам учеб-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Похвальными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листами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грамотами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18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бедивших 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конкурсе «Лучший 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школы».</w:t>
      </w:r>
    </w:p>
    <w:p w14:paraId="640E14DA" w14:textId="77777777" w:rsidR="001F167D" w:rsidRDefault="00E44A9C">
      <w:pPr>
        <w:pStyle w:val="a3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классов:</w:t>
      </w:r>
    </w:p>
    <w:p w14:paraId="0B42DCBE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9" w:line="276" w:lineRule="auto"/>
        <w:ind w:right="1137" w:firstLine="0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дел;</w:t>
      </w:r>
    </w:p>
    <w:p w14:paraId="1F1B2DEE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321" w:lineRule="exact"/>
        <w:ind w:left="1521" w:hanging="710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14:paraId="70BDD32F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7" w:line="276" w:lineRule="auto"/>
        <w:ind w:right="1136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дел,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</w:t>
      </w:r>
      <w:r>
        <w:rPr>
          <w:spacing w:val="-3"/>
          <w:sz w:val="28"/>
        </w:rPr>
        <w:t xml:space="preserve"> </w:t>
      </w:r>
      <w:r>
        <w:rPr>
          <w:sz w:val="28"/>
        </w:rPr>
        <w:t>на уровне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14:paraId="3D5B961B" w14:textId="77777777" w:rsidR="001F167D" w:rsidRDefault="00E44A9C">
      <w:pPr>
        <w:pStyle w:val="a3"/>
        <w:spacing w:before="1"/>
      </w:pP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индивидуальном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уровне</w:t>
      </w:r>
      <w:r>
        <w:t>:</w:t>
      </w:r>
    </w:p>
    <w:p w14:paraId="7D9A502A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8" w:line="276" w:lineRule="auto"/>
        <w:ind w:right="1136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6"/>
          <w:sz w:val="28"/>
        </w:rPr>
        <w:t xml:space="preserve"> </w:t>
      </w:r>
      <w:r>
        <w:rPr>
          <w:sz w:val="28"/>
        </w:rPr>
        <w:t>дела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од-</w:t>
      </w:r>
      <w:r>
        <w:rPr>
          <w:spacing w:val="-67"/>
          <w:sz w:val="28"/>
        </w:rPr>
        <w:t xml:space="preserve"> </w:t>
      </w:r>
      <w:r>
        <w:rPr>
          <w:sz w:val="28"/>
        </w:rPr>
        <w:t>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 музыкальных редакторов, корреспондентов, ответствен-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ных за костюмы и оборудование, ответственных за приглашение и встречу гос-</w:t>
      </w:r>
      <w:r>
        <w:rPr>
          <w:spacing w:val="1"/>
          <w:sz w:val="28"/>
        </w:rPr>
        <w:t xml:space="preserve"> </w:t>
      </w:r>
      <w:r>
        <w:rPr>
          <w:sz w:val="28"/>
        </w:rPr>
        <w:t>тей и т.п.);</w:t>
      </w:r>
    </w:p>
    <w:p w14:paraId="24024A9A" w14:textId="77777777" w:rsidR="001F167D" w:rsidRDefault="00E44A9C">
      <w:pPr>
        <w:pStyle w:val="a4"/>
        <w:numPr>
          <w:ilvl w:val="0"/>
          <w:numId w:val="73"/>
        </w:numPr>
        <w:tabs>
          <w:tab w:val="left" w:pos="963"/>
        </w:tabs>
        <w:spacing w:before="1" w:line="276" w:lineRule="auto"/>
        <w:ind w:right="1131" w:firstLine="0"/>
        <w:rPr>
          <w:sz w:val="28"/>
        </w:rPr>
      </w:pPr>
      <w:r>
        <w:rPr>
          <w:spacing w:val="-1"/>
          <w:sz w:val="28"/>
        </w:rPr>
        <w:t>«Персональная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выставка»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года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персональ-</w:t>
      </w:r>
      <w:r>
        <w:rPr>
          <w:spacing w:val="-68"/>
          <w:sz w:val="28"/>
        </w:rPr>
        <w:t xml:space="preserve"> </w:t>
      </w:r>
      <w:r>
        <w:rPr>
          <w:sz w:val="28"/>
        </w:rPr>
        <w:t>ных выставок творческих работ детей начальной школы. Это выставки фотогра-</w:t>
      </w:r>
      <w:r>
        <w:rPr>
          <w:spacing w:val="-67"/>
          <w:sz w:val="28"/>
        </w:rPr>
        <w:t xml:space="preserve"> </w:t>
      </w:r>
      <w:r>
        <w:rPr>
          <w:sz w:val="28"/>
        </w:rPr>
        <w:t>фий,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9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-8"/>
          <w:sz w:val="28"/>
        </w:rPr>
        <w:t xml:space="preserve"> </w:t>
      </w:r>
      <w:r>
        <w:rPr>
          <w:sz w:val="28"/>
        </w:rPr>
        <w:t>костюмов,</w:t>
      </w:r>
      <w:r>
        <w:rPr>
          <w:spacing w:val="-9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9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</w:p>
    <w:p w14:paraId="06F4CCCA" w14:textId="77777777" w:rsidR="001F167D" w:rsidRDefault="00E44A9C">
      <w:pPr>
        <w:pStyle w:val="a3"/>
        <w:spacing w:before="1" w:line="276" w:lineRule="auto"/>
        <w:ind w:right="1128"/>
      </w:pPr>
      <w:r>
        <w:t>«Лего» и т.п. Такого рода выставки помогут ребенку преодолевать застенчи-</w:t>
      </w:r>
      <w:r>
        <w:rPr>
          <w:spacing w:val="1"/>
        </w:rPr>
        <w:t xml:space="preserve"> </w:t>
      </w:r>
      <w:r>
        <w:t>вость, проявлять инициативу, научат правильно отвечать на похвалы и прини-</w:t>
      </w:r>
      <w:r>
        <w:rPr>
          <w:spacing w:val="1"/>
        </w:rPr>
        <w:t xml:space="preserve"> </w:t>
      </w:r>
      <w:r>
        <w:rPr>
          <w:spacing w:val="-1"/>
        </w:rPr>
        <w:t>мать</w:t>
      </w:r>
      <w:r>
        <w:rPr>
          <w:spacing w:val="-19"/>
        </w:rPr>
        <w:t xml:space="preserve"> </w:t>
      </w:r>
      <w:r>
        <w:rPr>
          <w:spacing w:val="-1"/>
        </w:rPr>
        <w:t>благодарности,</w:t>
      </w:r>
      <w:r>
        <w:rPr>
          <w:spacing w:val="-19"/>
        </w:rPr>
        <w:t xml:space="preserve"> </w:t>
      </w:r>
      <w:r>
        <w:t>разумно</w:t>
      </w:r>
      <w:r>
        <w:rPr>
          <w:spacing w:val="-17"/>
        </w:rPr>
        <w:t xml:space="preserve"> </w:t>
      </w:r>
      <w:r>
        <w:t>реагировать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критику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пожелания,</w:t>
      </w:r>
      <w:r>
        <w:rPr>
          <w:spacing w:val="-19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вниманием</w:t>
      </w:r>
      <w:r>
        <w:rPr>
          <w:spacing w:val="-67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работам</w:t>
      </w:r>
      <w:r>
        <w:rPr>
          <w:spacing w:val="-2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них.</w:t>
      </w:r>
    </w:p>
    <w:p w14:paraId="786128DC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8" w:firstLine="0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навы-</w:t>
      </w:r>
      <w:r>
        <w:rPr>
          <w:spacing w:val="1"/>
          <w:sz w:val="28"/>
        </w:rPr>
        <w:t xml:space="preserve"> </w:t>
      </w:r>
      <w:r>
        <w:rPr>
          <w:sz w:val="28"/>
        </w:rPr>
        <w:t>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анализа 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14:paraId="42698B10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608CA7D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74" w:line="276" w:lineRule="auto"/>
        <w:ind w:right="1130" w:firstLine="0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млад-</w:t>
      </w:r>
      <w:r>
        <w:rPr>
          <w:spacing w:val="-67"/>
          <w:sz w:val="28"/>
        </w:rPr>
        <w:t xml:space="preserve"> </w:t>
      </w:r>
      <w:r>
        <w:rPr>
          <w:sz w:val="28"/>
        </w:rPr>
        <w:t>шими 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взрослыми;</w:t>
      </w:r>
    </w:p>
    <w:p w14:paraId="7A4D09E7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1" w:line="276" w:lineRule="auto"/>
        <w:ind w:right="1134" w:firstLine="0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ним,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через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включение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совместную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z w:val="28"/>
        </w:rPr>
        <w:t>могли</w:t>
      </w:r>
      <w:r>
        <w:rPr>
          <w:spacing w:val="-68"/>
          <w:sz w:val="28"/>
        </w:rPr>
        <w:t xml:space="preserve"> </w:t>
      </w:r>
      <w:r>
        <w:rPr>
          <w:sz w:val="28"/>
        </w:rPr>
        <w:t>бы</w:t>
      </w:r>
      <w:r>
        <w:rPr>
          <w:spacing w:val="-14"/>
          <w:sz w:val="28"/>
        </w:rPr>
        <w:t xml:space="preserve"> </w:t>
      </w:r>
      <w:r>
        <w:rPr>
          <w:sz w:val="28"/>
        </w:rPr>
        <w:t>стать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взять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68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-7"/>
          <w:sz w:val="28"/>
        </w:rPr>
        <w:t xml:space="preserve"> </w:t>
      </w:r>
      <w:r>
        <w:rPr>
          <w:sz w:val="28"/>
        </w:rPr>
        <w:t>деле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тот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ра-</w:t>
      </w:r>
      <w:r>
        <w:rPr>
          <w:spacing w:val="-68"/>
          <w:sz w:val="28"/>
        </w:rPr>
        <w:t xml:space="preserve"> </w:t>
      </w:r>
      <w:r>
        <w:rPr>
          <w:sz w:val="28"/>
        </w:rPr>
        <w:t>боты.</w:t>
      </w:r>
    </w:p>
    <w:p w14:paraId="7881E3B7" w14:textId="77777777" w:rsidR="001F167D" w:rsidRDefault="001F167D">
      <w:pPr>
        <w:pStyle w:val="a3"/>
        <w:spacing w:before="3"/>
        <w:ind w:left="0"/>
        <w:jc w:val="left"/>
        <w:rPr>
          <w:sz w:val="32"/>
        </w:rPr>
      </w:pPr>
    </w:p>
    <w:p w14:paraId="2A09ECFA" w14:textId="77777777" w:rsidR="001F167D" w:rsidRDefault="00E44A9C">
      <w:pPr>
        <w:pStyle w:val="11"/>
        <w:jc w:val="both"/>
      </w:pPr>
      <w:r>
        <w:t>Модуль</w:t>
      </w:r>
      <w:r>
        <w:rPr>
          <w:spacing w:val="-7"/>
        </w:rPr>
        <w:t xml:space="preserve"> </w:t>
      </w:r>
      <w:r>
        <w:t>«Соуправление»</w:t>
      </w:r>
    </w:p>
    <w:p w14:paraId="59D4F249" w14:textId="77777777" w:rsidR="001F167D" w:rsidRDefault="001F167D">
      <w:pPr>
        <w:pStyle w:val="a3"/>
        <w:spacing w:before="6"/>
        <w:ind w:left="0"/>
        <w:jc w:val="left"/>
        <w:rPr>
          <w:b/>
          <w:sz w:val="36"/>
        </w:rPr>
      </w:pPr>
    </w:p>
    <w:p w14:paraId="595FAE96" w14:textId="77777777" w:rsidR="001F167D" w:rsidRDefault="00E44A9C">
      <w:pPr>
        <w:pStyle w:val="a3"/>
        <w:spacing w:line="276" w:lineRule="auto"/>
        <w:ind w:right="1129" w:firstLine="708"/>
      </w:pPr>
      <w:r>
        <w:t>Поддержка детского самоуправления в школе помогает педагогам воспи-</w:t>
      </w:r>
      <w:r>
        <w:rPr>
          <w:spacing w:val="1"/>
        </w:rPr>
        <w:t xml:space="preserve"> </w:t>
      </w:r>
      <w:r>
        <w:t>тывать в детях инициативность, самостоятельность, ответственность, трудолю-</w:t>
      </w:r>
      <w:r>
        <w:rPr>
          <w:spacing w:val="1"/>
        </w:rPr>
        <w:t xml:space="preserve"> </w:t>
      </w:r>
      <w:r>
        <w:t>бие,</w:t>
      </w:r>
      <w:r>
        <w:rPr>
          <w:spacing w:val="-6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достоинства,</w:t>
      </w:r>
      <w:r>
        <w:rPr>
          <w:spacing w:val="-8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школьникам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широкие</w:t>
      </w:r>
      <w:r>
        <w:rPr>
          <w:spacing w:val="-68"/>
        </w:rPr>
        <w:t xml:space="preserve"> </w:t>
      </w:r>
      <w:r>
        <w:t>возможности для самовыражения и самореализации. Поскольку обучающиеся с</w:t>
      </w:r>
      <w:r>
        <w:rPr>
          <w:spacing w:val="1"/>
        </w:rPr>
        <w:t xml:space="preserve"> </w:t>
      </w:r>
      <w:r>
        <w:t>ОВЗ младших и подростковых классов не всегда удается самостоятельно орга-</w:t>
      </w:r>
      <w:r>
        <w:rPr>
          <w:spacing w:val="1"/>
        </w:rPr>
        <w:t xml:space="preserve"> </w:t>
      </w:r>
      <w:r>
        <w:t>низовать свою деятельность, детское самоуправление иногда и на время может</w:t>
      </w:r>
      <w:r>
        <w:rPr>
          <w:spacing w:val="1"/>
        </w:rPr>
        <w:t xml:space="preserve"> </w:t>
      </w:r>
      <w:r>
        <w:t>трансформироваться (посредством введения функции педагога-куратора) в дет-</w:t>
      </w:r>
      <w:r>
        <w:rPr>
          <w:spacing w:val="1"/>
        </w:rPr>
        <w:t xml:space="preserve"> </w:t>
      </w:r>
      <w:r>
        <w:t>ско-взрослое</w:t>
      </w:r>
      <w:r>
        <w:rPr>
          <w:spacing w:val="-1"/>
        </w:rPr>
        <w:t xml:space="preserve"> </w:t>
      </w:r>
      <w:r>
        <w:t>самоуправление.</w:t>
      </w:r>
    </w:p>
    <w:p w14:paraId="46B9A90D" w14:textId="77777777" w:rsidR="001F167D" w:rsidRDefault="00E44A9C">
      <w:pPr>
        <w:pStyle w:val="a3"/>
        <w:spacing w:line="276" w:lineRule="auto"/>
        <w:ind w:right="2272"/>
      </w:pPr>
      <w:r>
        <w:t>Детское самоуправление в школе осуществляется следующим образом</w:t>
      </w:r>
      <w:r>
        <w:rPr>
          <w:spacing w:val="-67"/>
        </w:rPr>
        <w:t xml:space="preserve"> </w:t>
      </w:r>
      <w:r>
        <w:rPr>
          <w:u w:val="single"/>
        </w:rPr>
        <w:t>На уровне школы:</w:t>
      </w:r>
    </w:p>
    <w:p w14:paraId="5B973B87" w14:textId="356A7E02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4" w:firstLine="0"/>
        <w:rPr>
          <w:sz w:val="28"/>
        </w:rPr>
      </w:pPr>
      <w:r>
        <w:rPr>
          <w:sz w:val="28"/>
        </w:rPr>
        <w:t xml:space="preserve">через деятельность выборного </w:t>
      </w:r>
      <w:r w:rsidR="00F56CE3">
        <w:rPr>
          <w:sz w:val="28"/>
        </w:rPr>
        <w:t>Центра детских инициатив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 и законные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интересы;</w:t>
      </w:r>
    </w:p>
    <w:p w14:paraId="53D381C8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8" w:lineRule="auto"/>
        <w:ind w:right="1136" w:firstLine="0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 конкретных 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14:paraId="7426CA64" w14:textId="77777777" w:rsidR="001F167D" w:rsidRDefault="00E44A9C">
      <w:pPr>
        <w:pStyle w:val="a3"/>
        <w:spacing w:line="317" w:lineRule="exact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классов:</w:t>
      </w:r>
    </w:p>
    <w:p w14:paraId="0F2F5E62" w14:textId="7B4755C1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6" w:line="276" w:lineRule="auto"/>
        <w:ind w:right="1133" w:firstLine="0"/>
        <w:rPr>
          <w:sz w:val="28"/>
        </w:rPr>
      </w:pPr>
      <w:r>
        <w:rPr>
          <w:sz w:val="28"/>
        </w:rPr>
        <w:t>через деятельность выборных по инициативе и предложениям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щешкольных делах и призванных координировать его работу с работой </w:t>
      </w:r>
      <w:r w:rsidR="00F56CE3">
        <w:rPr>
          <w:sz w:val="28"/>
        </w:rPr>
        <w:t>Центра детских инициатив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 руководителей;</w:t>
      </w:r>
    </w:p>
    <w:p w14:paraId="2744996A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1" w:line="278" w:lineRule="auto"/>
        <w:ind w:right="1134" w:firstLine="0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класса;</w:t>
      </w:r>
    </w:p>
    <w:p w14:paraId="0DBE39BF" w14:textId="77777777" w:rsidR="001F167D" w:rsidRDefault="00E44A9C">
      <w:pPr>
        <w:pStyle w:val="a3"/>
        <w:spacing w:line="317" w:lineRule="exact"/>
      </w:pP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индивидуальном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уровне:</w:t>
      </w:r>
    </w:p>
    <w:p w14:paraId="55BA1DBE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7" w:line="278" w:lineRule="auto"/>
        <w:ind w:right="1137" w:firstLine="0"/>
        <w:rPr>
          <w:sz w:val="28"/>
        </w:rPr>
      </w:pPr>
      <w:r>
        <w:rPr>
          <w:sz w:val="28"/>
        </w:rPr>
        <w:t>через</w:t>
      </w:r>
      <w:r>
        <w:rPr>
          <w:spacing w:val="-14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14:paraId="6013D531" w14:textId="77777777" w:rsidR="001F167D" w:rsidRDefault="00E44A9C">
      <w:pPr>
        <w:pStyle w:val="a3"/>
        <w:spacing w:line="276" w:lineRule="auto"/>
        <w:ind w:right="1139"/>
      </w:pPr>
      <w:r>
        <w:t>через</w:t>
      </w:r>
      <w:r>
        <w:rPr>
          <w:spacing w:val="-14"/>
        </w:rPr>
        <w:t xml:space="preserve"> </w:t>
      </w:r>
      <w:r>
        <w:t>реализацию</w:t>
      </w:r>
      <w:r>
        <w:rPr>
          <w:spacing w:val="-11"/>
        </w:rPr>
        <w:t xml:space="preserve"> </w:t>
      </w:r>
      <w:r>
        <w:t>функций</w:t>
      </w:r>
      <w:r>
        <w:rPr>
          <w:spacing w:val="-11"/>
        </w:rPr>
        <w:t xml:space="preserve"> </w:t>
      </w:r>
      <w:r>
        <w:t>школьниками,</w:t>
      </w:r>
      <w:r>
        <w:rPr>
          <w:spacing w:val="-11"/>
        </w:rPr>
        <w:t xml:space="preserve"> </w:t>
      </w:r>
      <w:r>
        <w:t>отвечающими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направле-</w:t>
      </w:r>
      <w:r>
        <w:rPr>
          <w:spacing w:val="-68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классе.</w:t>
      </w:r>
    </w:p>
    <w:p w14:paraId="73E6AA77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326861F" w14:textId="77777777" w:rsidR="001F167D" w:rsidRDefault="00E44A9C">
      <w:pPr>
        <w:pStyle w:val="11"/>
        <w:spacing w:before="66"/>
      </w:pPr>
      <w:r>
        <w:t>Модуль</w:t>
      </w:r>
      <w:r>
        <w:rPr>
          <w:spacing w:val="-5"/>
        </w:rPr>
        <w:t xml:space="preserve"> </w:t>
      </w:r>
      <w:r>
        <w:t>«Детское</w:t>
      </w:r>
      <w:r>
        <w:rPr>
          <w:spacing w:val="-4"/>
        </w:rPr>
        <w:t xml:space="preserve"> </w:t>
      </w:r>
      <w:r>
        <w:t>объединение»</w:t>
      </w:r>
    </w:p>
    <w:p w14:paraId="27F44CDF" w14:textId="77777777" w:rsidR="001F167D" w:rsidRDefault="001F167D">
      <w:pPr>
        <w:pStyle w:val="a3"/>
        <w:spacing w:before="4"/>
        <w:ind w:left="0"/>
        <w:jc w:val="left"/>
        <w:rPr>
          <w:b/>
          <w:sz w:val="36"/>
        </w:rPr>
      </w:pPr>
    </w:p>
    <w:p w14:paraId="6235D95B" w14:textId="35F68698" w:rsidR="001F167D" w:rsidRDefault="00E44A9C">
      <w:pPr>
        <w:pStyle w:val="a3"/>
        <w:spacing w:line="276" w:lineRule="auto"/>
        <w:ind w:right="1128" w:firstLine="708"/>
      </w:pPr>
      <w:r>
        <w:t>Действующее на базе школы детское объединение «</w:t>
      </w:r>
      <w:r w:rsidR="00F56CE3">
        <w:t xml:space="preserve">Орлята </w:t>
      </w:r>
      <w:r>
        <w:t xml:space="preserve"> России» – это</w:t>
      </w:r>
      <w:r>
        <w:rPr>
          <w:spacing w:val="1"/>
        </w:rPr>
        <w:t xml:space="preserve"> </w:t>
      </w:r>
      <w:r>
        <w:t xml:space="preserve">добровольное детско-юношеское объединение обучающихся </w:t>
      </w:r>
      <w:r w:rsidR="00714C01">
        <w:t xml:space="preserve"> </w:t>
      </w:r>
      <w:r w:rsidR="00714C01" w:rsidRPr="00025902">
        <w:t xml:space="preserve">МОУ </w:t>
      </w:r>
      <w:r w:rsidR="00F56CE3" w:rsidRPr="00025902">
        <w:t>«Щербининская О</w:t>
      </w:r>
      <w:r w:rsidR="00714C01" w:rsidRPr="00025902">
        <w:t>ОШ</w:t>
      </w:r>
      <w:r w:rsidR="00F56CE3" w:rsidRPr="00025902">
        <w:t>»</w:t>
      </w:r>
      <w:r w:rsidR="00025902">
        <w:t>, со</w:t>
      </w:r>
      <w:r>
        <w:t>зданное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инициативе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взрослых,</w:t>
      </w:r>
      <w:r>
        <w:rPr>
          <w:spacing w:val="-11"/>
        </w:rPr>
        <w:t xml:space="preserve"> </w:t>
      </w:r>
      <w:r>
        <w:t>объединившихся</w:t>
      </w:r>
      <w:r>
        <w:rPr>
          <w:spacing w:val="-8"/>
        </w:rPr>
        <w:t xml:space="preserve"> </w:t>
      </w:r>
      <w:r>
        <w:t>на</w:t>
      </w:r>
      <w:r w:rsidR="00025902">
        <w:t xml:space="preserve"> </w:t>
      </w:r>
      <w:r>
        <w:rPr>
          <w:spacing w:val="-6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общности интересов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 общих</w:t>
      </w:r>
      <w:r>
        <w:rPr>
          <w:spacing w:val="4"/>
        </w:rPr>
        <w:t xml:space="preserve"> </w:t>
      </w:r>
      <w:r>
        <w:t>целей.</w:t>
      </w:r>
    </w:p>
    <w:p w14:paraId="46E069CD" w14:textId="77777777" w:rsidR="001F167D" w:rsidRDefault="00E44A9C">
      <w:pPr>
        <w:pStyle w:val="a3"/>
        <w:spacing w:line="276" w:lineRule="auto"/>
        <w:ind w:right="1132" w:firstLine="708"/>
      </w:pP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 "Об общественных объединениях" (ст. 5). Воспитание в детском об-</w:t>
      </w:r>
      <w:r>
        <w:rPr>
          <w:spacing w:val="-67"/>
        </w:rPr>
        <w:t xml:space="preserve"> </w:t>
      </w:r>
      <w:r>
        <w:t>щественном</w:t>
      </w:r>
      <w:r>
        <w:rPr>
          <w:spacing w:val="-1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осуществляется через:</w:t>
      </w:r>
    </w:p>
    <w:p w14:paraId="2A47ACF9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29" w:firstLine="0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по-</w:t>
      </w:r>
      <w:r>
        <w:rPr>
          <w:spacing w:val="1"/>
          <w:sz w:val="28"/>
        </w:rPr>
        <w:t xml:space="preserve"> </w:t>
      </w:r>
      <w:r>
        <w:rPr>
          <w:sz w:val="28"/>
        </w:rPr>
        <w:t>лучить важный для их личностного развития опыт деятельности, 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 помощь другим людям, своей школе, обществу в целом; развить в себе такие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слышать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-15"/>
          <w:sz w:val="28"/>
        </w:rPr>
        <w:t xml:space="preserve"> </w:t>
      </w:r>
      <w:r>
        <w:rPr>
          <w:sz w:val="28"/>
        </w:rPr>
        <w:t>(Это</w:t>
      </w:r>
      <w:r>
        <w:rPr>
          <w:spacing w:val="-15"/>
          <w:sz w:val="28"/>
        </w:rPr>
        <w:t xml:space="preserve"> </w:t>
      </w:r>
      <w:r>
        <w:rPr>
          <w:sz w:val="28"/>
        </w:rPr>
        <w:t>посильная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-15"/>
          <w:sz w:val="28"/>
        </w:rPr>
        <w:t xml:space="preserve"> </w:t>
      </w:r>
      <w:r>
        <w:rPr>
          <w:sz w:val="28"/>
        </w:rPr>
        <w:t>оказываемая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-68"/>
          <w:sz w:val="28"/>
        </w:rPr>
        <w:t xml:space="preserve"> </w:t>
      </w:r>
      <w:r>
        <w:rPr>
          <w:sz w:val="28"/>
        </w:rPr>
        <w:t>людям; участие школьников в работе на прилегающей к школе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14:paraId="1AC39B95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1" w:line="276" w:lineRule="auto"/>
        <w:ind w:right="1129" w:firstLine="0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по-</w:t>
      </w:r>
      <w:r>
        <w:rPr>
          <w:spacing w:val="1"/>
          <w:sz w:val="28"/>
        </w:rPr>
        <w:t xml:space="preserve"> </w:t>
      </w:r>
      <w:r>
        <w:rPr>
          <w:sz w:val="28"/>
        </w:rPr>
        <w:t>лучить важный для их личностного развития опыт осуществления дел, направ-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ленных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помощь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5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целом;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себе</w:t>
      </w:r>
      <w:r>
        <w:rPr>
          <w:spacing w:val="-68"/>
          <w:sz w:val="28"/>
        </w:rPr>
        <w:t xml:space="preserve"> </w:t>
      </w:r>
      <w:r>
        <w:rPr>
          <w:sz w:val="28"/>
        </w:rPr>
        <w:t>такие качества как внимание, забота, уважение, умение сопереживать,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слушать и слышать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других;</w:t>
      </w:r>
    </w:p>
    <w:p w14:paraId="5D3475C6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2" w:line="276" w:lineRule="auto"/>
        <w:ind w:right="1132" w:firstLine="0"/>
        <w:rPr>
          <w:sz w:val="28"/>
        </w:rPr>
      </w:pPr>
      <w:r>
        <w:rPr>
          <w:sz w:val="28"/>
        </w:rPr>
        <w:t>рекрутинговые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идею</w:t>
      </w:r>
      <w:r>
        <w:rPr>
          <w:spacing w:val="-10"/>
          <w:sz w:val="28"/>
        </w:rPr>
        <w:t xml:space="preserve"> </w:t>
      </w:r>
      <w:r>
        <w:rPr>
          <w:sz w:val="28"/>
        </w:rPr>
        <w:t>попу-</w:t>
      </w:r>
      <w:r>
        <w:rPr>
          <w:spacing w:val="-68"/>
          <w:sz w:val="28"/>
        </w:rPr>
        <w:t xml:space="preserve"> </w:t>
      </w:r>
      <w:r>
        <w:rPr>
          <w:sz w:val="28"/>
        </w:rPr>
        <w:t>ляризации деятельности детского общественного объединения, привлечения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  <w:r>
        <w:rPr>
          <w:spacing w:val="-3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14:paraId="4097142E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4" w:firstLine="0"/>
        <w:rPr>
          <w:sz w:val="28"/>
        </w:rPr>
      </w:pPr>
      <w:r>
        <w:rPr>
          <w:sz w:val="28"/>
        </w:rPr>
        <w:t>поддержку и развитие в детском объединении его традиций и 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-1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при-</w:t>
      </w:r>
      <w:r>
        <w:rPr>
          <w:spacing w:val="-68"/>
          <w:sz w:val="28"/>
        </w:rPr>
        <w:t xml:space="preserve"> </w:t>
      </w:r>
      <w:r>
        <w:rPr>
          <w:sz w:val="28"/>
        </w:rPr>
        <w:t>частности к тому, что происходит в объединении (реализуется посредством вве-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особой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символики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детского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объединения: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«Дети</w:t>
      </w:r>
      <w:r>
        <w:rPr>
          <w:spacing w:val="-14"/>
          <w:sz w:val="28"/>
        </w:rPr>
        <w:t xml:space="preserve"> </w:t>
      </w:r>
      <w:r>
        <w:rPr>
          <w:sz w:val="28"/>
        </w:rPr>
        <w:t>Рос-</w:t>
      </w:r>
      <w:r>
        <w:rPr>
          <w:spacing w:val="-68"/>
          <w:sz w:val="28"/>
        </w:rPr>
        <w:t xml:space="preserve"> </w:t>
      </w:r>
      <w:r>
        <w:rPr>
          <w:sz w:val="28"/>
        </w:rPr>
        <w:t>сии»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 эмблему,</w:t>
      </w:r>
      <w:r>
        <w:rPr>
          <w:spacing w:val="-1"/>
          <w:sz w:val="28"/>
        </w:rPr>
        <w:t xml:space="preserve"> </w:t>
      </w:r>
      <w:r>
        <w:rPr>
          <w:sz w:val="28"/>
        </w:rPr>
        <w:t>галстук.</w:t>
      </w:r>
    </w:p>
    <w:p w14:paraId="7EEE0E16" w14:textId="77777777" w:rsidR="001F167D" w:rsidRDefault="001F167D">
      <w:pPr>
        <w:pStyle w:val="a3"/>
        <w:spacing w:before="1"/>
        <w:ind w:left="0"/>
        <w:jc w:val="left"/>
        <w:rPr>
          <w:sz w:val="32"/>
        </w:rPr>
      </w:pPr>
    </w:p>
    <w:p w14:paraId="0D9F58FB" w14:textId="77777777" w:rsidR="001F167D" w:rsidRDefault="00E44A9C">
      <w:pPr>
        <w:pStyle w:val="11"/>
      </w:pPr>
      <w:r>
        <w:t>Модуль</w:t>
      </w:r>
      <w:r>
        <w:rPr>
          <w:spacing w:val="-6"/>
        </w:rPr>
        <w:t xml:space="preserve"> </w:t>
      </w:r>
      <w:r>
        <w:t>«Образовательные</w:t>
      </w:r>
      <w:r>
        <w:rPr>
          <w:spacing w:val="64"/>
        </w:rPr>
        <w:t xml:space="preserve"> </w:t>
      </w:r>
      <w:r>
        <w:t>путешествия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экскурсии»</w:t>
      </w:r>
    </w:p>
    <w:p w14:paraId="352559BE" w14:textId="77777777" w:rsidR="001F167D" w:rsidRDefault="001F167D">
      <w:pPr>
        <w:pStyle w:val="a3"/>
        <w:spacing w:before="6"/>
        <w:ind w:left="0"/>
        <w:jc w:val="left"/>
        <w:rPr>
          <w:b/>
          <w:sz w:val="36"/>
        </w:rPr>
      </w:pPr>
    </w:p>
    <w:p w14:paraId="74F0AF94" w14:textId="77777777" w:rsidR="001F167D" w:rsidRDefault="00E44A9C">
      <w:pPr>
        <w:pStyle w:val="a3"/>
        <w:spacing w:line="276" w:lineRule="auto"/>
        <w:ind w:right="1132" w:firstLine="708"/>
      </w:pPr>
      <w:r>
        <w:t>Экскурсии, походы помогают школьнику расширить свой кругозор, полу-</w:t>
      </w:r>
      <w:r>
        <w:rPr>
          <w:spacing w:val="-67"/>
        </w:rPr>
        <w:t xml:space="preserve"> </w:t>
      </w:r>
      <w:r>
        <w:t>чить новые знания об окружающей его социальной, культурной, природной</w:t>
      </w:r>
      <w:r>
        <w:rPr>
          <w:spacing w:val="1"/>
        </w:rPr>
        <w:t xml:space="preserve"> </w:t>
      </w:r>
      <w:r>
        <w:t>среде, научиться уважительно и бережно относиться к ней, приобрести важный</w:t>
      </w:r>
      <w:r>
        <w:rPr>
          <w:spacing w:val="1"/>
        </w:rPr>
        <w:t xml:space="preserve"> </w:t>
      </w:r>
      <w:r>
        <w:t>опыт социально одобряемого поведения в различных внешкольных ситуациях.</w:t>
      </w:r>
      <w:r>
        <w:rPr>
          <w:spacing w:val="1"/>
        </w:rPr>
        <w:t xml:space="preserve"> </w:t>
      </w:r>
      <w:r>
        <w:t>На экскурсиях, в походах создаются благоприятные условия для воспитания у</w:t>
      </w:r>
      <w:r>
        <w:rPr>
          <w:spacing w:val="1"/>
        </w:rPr>
        <w:t xml:space="preserve"> </w:t>
      </w:r>
      <w:r>
        <w:t>подростков</w:t>
      </w:r>
      <w:r>
        <w:rPr>
          <w:spacing w:val="-12"/>
        </w:rPr>
        <w:t xml:space="preserve"> </w:t>
      </w:r>
      <w:r>
        <w:t>самостоятельности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ответственности,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навыков</w:t>
      </w:r>
    </w:p>
    <w:p w14:paraId="508CADA3" w14:textId="77777777" w:rsidR="001F167D" w:rsidRDefault="001F167D">
      <w:pPr>
        <w:spacing w:line="276" w:lineRule="auto"/>
        <w:sectPr w:rsidR="001F167D">
          <w:pgSz w:w="11910" w:h="16840"/>
          <w:pgMar w:top="1420" w:right="0" w:bottom="280" w:left="320" w:header="720" w:footer="720" w:gutter="0"/>
          <w:cols w:space="720"/>
        </w:sectPr>
      </w:pPr>
    </w:p>
    <w:p w14:paraId="3FEE1D35" w14:textId="77777777" w:rsidR="001F167D" w:rsidRDefault="00E44A9C">
      <w:pPr>
        <w:pStyle w:val="a3"/>
        <w:spacing w:before="74" w:line="276" w:lineRule="auto"/>
        <w:ind w:right="1133"/>
      </w:pPr>
      <w:r>
        <w:t>самообслуживающего труда, преодоления их инфантильных и эгоистических</w:t>
      </w:r>
      <w:r>
        <w:rPr>
          <w:spacing w:val="1"/>
        </w:rPr>
        <w:t xml:space="preserve"> </w:t>
      </w:r>
      <w:r>
        <w:t>наклонностей, обучения рациональному использованию своего времени, 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-14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воспитательные</w:t>
      </w:r>
      <w:r>
        <w:rPr>
          <w:spacing w:val="-12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реализуются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следующих</w:t>
      </w:r>
      <w:r>
        <w:rPr>
          <w:spacing w:val="-68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деятельности:</w:t>
      </w:r>
    </w:p>
    <w:p w14:paraId="2CE34FAC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3" w:line="276" w:lineRule="auto"/>
        <w:ind w:right="1136" w:firstLine="0"/>
        <w:rPr>
          <w:sz w:val="28"/>
        </w:rPr>
      </w:pPr>
      <w:r>
        <w:rPr>
          <w:sz w:val="28"/>
        </w:rPr>
        <w:t>регулярные сезонные экскурсии на природу, организуемые в 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69"/>
          <w:sz w:val="28"/>
        </w:rPr>
        <w:t xml:space="preserve"> </w:t>
      </w:r>
      <w:r>
        <w:rPr>
          <w:sz w:val="28"/>
        </w:rPr>
        <w:t>их</w:t>
      </w:r>
      <w:r>
        <w:rPr>
          <w:spacing w:val="69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67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69"/>
          <w:sz w:val="28"/>
        </w:rPr>
        <w:t xml:space="preserve"> </w:t>
      </w:r>
      <w:r>
        <w:rPr>
          <w:sz w:val="28"/>
        </w:rPr>
        <w:t>(«Природа</w:t>
      </w:r>
      <w:r>
        <w:rPr>
          <w:spacing w:val="68"/>
          <w:sz w:val="28"/>
        </w:rPr>
        <w:t xml:space="preserve"> </w:t>
      </w:r>
      <w:r>
        <w:rPr>
          <w:sz w:val="28"/>
        </w:rPr>
        <w:t>зимой»,</w:t>
      </w:r>
      <w:r>
        <w:rPr>
          <w:spacing w:val="68"/>
          <w:sz w:val="28"/>
        </w:rPr>
        <w:t xml:space="preserve"> </w:t>
      </w:r>
      <w:r>
        <w:rPr>
          <w:sz w:val="28"/>
        </w:rPr>
        <w:t>«Осенний</w:t>
      </w:r>
      <w:r>
        <w:rPr>
          <w:spacing w:val="68"/>
          <w:sz w:val="28"/>
        </w:rPr>
        <w:t xml:space="preserve"> </w:t>
      </w:r>
      <w:r>
        <w:rPr>
          <w:sz w:val="28"/>
        </w:rPr>
        <w:t>парк»,</w:t>
      </w:r>
    </w:p>
    <w:p w14:paraId="27745606" w14:textId="77777777" w:rsidR="001F167D" w:rsidRDefault="00E44A9C">
      <w:pPr>
        <w:pStyle w:val="a3"/>
        <w:spacing w:line="321" w:lineRule="exact"/>
      </w:pPr>
      <w:r>
        <w:t>«Приметы</w:t>
      </w:r>
      <w:r>
        <w:rPr>
          <w:spacing w:val="-1"/>
        </w:rPr>
        <w:t xml:space="preserve"> </w:t>
      </w:r>
      <w:r>
        <w:t>весны»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т.п.);</w:t>
      </w:r>
    </w:p>
    <w:p w14:paraId="3514E42B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7" w:line="278" w:lineRule="auto"/>
        <w:ind w:left="882" w:right="1359" w:hanging="71"/>
        <w:rPr>
          <w:sz w:val="28"/>
        </w:rPr>
      </w:pPr>
      <w:r>
        <w:rPr>
          <w:sz w:val="28"/>
        </w:rPr>
        <w:t>выездные экскурсии в музеи, на представления в цирк, кинотеатр, театр,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предприятия, в</w:t>
      </w:r>
      <w:r>
        <w:rPr>
          <w:spacing w:val="-2"/>
          <w:sz w:val="28"/>
        </w:rPr>
        <w:t xml:space="preserve"> </w:t>
      </w:r>
      <w:r>
        <w:rPr>
          <w:sz w:val="28"/>
        </w:rPr>
        <w:t>СПО.</w:t>
      </w:r>
    </w:p>
    <w:p w14:paraId="7D82241A" w14:textId="77777777" w:rsidR="001F167D" w:rsidRDefault="001F167D">
      <w:pPr>
        <w:pStyle w:val="a3"/>
        <w:spacing w:before="8"/>
        <w:ind w:left="0"/>
        <w:jc w:val="left"/>
        <w:rPr>
          <w:sz w:val="31"/>
        </w:rPr>
      </w:pPr>
    </w:p>
    <w:p w14:paraId="04AFFB86" w14:textId="77777777" w:rsidR="001F167D" w:rsidRDefault="00E44A9C">
      <w:pPr>
        <w:pStyle w:val="11"/>
        <w:spacing w:line="278" w:lineRule="auto"/>
        <w:ind w:right="1133"/>
        <w:jc w:val="both"/>
      </w:pPr>
      <w:r>
        <w:t>Модуль "Организация предметно-пространственной и здоровьесберегаю-</w:t>
      </w:r>
      <w:r>
        <w:rPr>
          <w:spacing w:val="1"/>
        </w:rPr>
        <w:t xml:space="preserve"> </w:t>
      </w:r>
      <w:r>
        <w:t>щей</w:t>
      </w:r>
      <w:r>
        <w:rPr>
          <w:spacing w:val="-2"/>
        </w:rPr>
        <w:t xml:space="preserve"> </w:t>
      </w:r>
      <w:r>
        <w:t>среды"</w:t>
      </w:r>
    </w:p>
    <w:p w14:paraId="6E5103BE" w14:textId="77777777" w:rsidR="001F167D" w:rsidRDefault="001F167D">
      <w:pPr>
        <w:pStyle w:val="a3"/>
        <w:spacing w:before="8"/>
        <w:ind w:left="0"/>
        <w:jc w:val="left"/>
        <w:rPr>
          <w:b/>
          <w:sz w:val="31"/>
        </w:rPr>
      </w:pPr>
    </w:p>
    <w:p w14:paraId="3509757A" w14:textId="77777777" w:rsidR="001F167D" w:rsidRDefault="00E44A9C">
      <w:pPr>
        <w:pStyle w:val="a3"/>
        <w:spacing w:before="1" w:line="276" w:lineRule="auto"/>
        <w:ind w:right="1136" w:firstLine="708"/>
      </w:pPr>
      <w:r>
        <w:t>Организация</w:t>
      </w:r>
      <w:r>
        <w:rPr>
          <w:spacing w:val="-13"/>
        </w:rPr>
        <w:t xml:space="preserve"> </w:t>
      </w:r>
      <w:r>
        <w:t>предметно-</w:t>
      </w:r>
      <w:r>
        <w:rPr>
          <w:spacing w:val="-13"/>
        </w:rPr>
        <w:t xml:space="preserve"> </w:t>
      </w:r>
      <w:r>
        <w:t>пространственной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здоровьесберегающей</w:t>
      </w:r>
      <w:r>
        <w:rPr>
          <w:spacing w:val="-12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поможет включить обучающихся с умственной отсталостью не только в освое-</w:t>
      </w:r>
      <w:r>
        <w:rPr>
          <w:spacing w:val="1"/>
        </w:rPr>
        <w:t xml:space="preserve"> </w:t>
      </w:r>
      <w:r>
        <w:t>ние</w:t>
      </w:r>
      <w:r>
        <w:rPr>
          <w:spacing w:val="-14"/>
        </w:rPr>
        <w:t xml:space="preserve"> </w:t>
      </w:r>
      <w:r>
        <w:t>возможностей</w:t>
      </w:r>
      <w:r>
        <w:rPr>
          <w:spacing w:val="-14"/>
        </w:rPr>
        <w:t xml:space="preserve"> </w:t>
      </w:r>
      <w:r>
        <w:t>открытой</w:t>
      </w:r>
      <w:r>
        <w:rPr>
          <w:spacing w:val="-14"/>
        </w:rPr>
        <w:t xml:space="preserve"> </w:t>
      </w:r>
      <w:r>
        <w:t>безбарьерной</w:t>
      </w:r>
      <w:r>
        <w:rPr>
          <w:spacing w:val="-14"/>
        </w:rPr>
        <w:t xml:space="preserve"> </w:t>
      </w:r>
      <w:r>
        <w:t>среды,</w:t>
      </w:r>
      <w:r>
        <w:rPr>
          <w:spacing w:val="-15"/>
        </w:rPr>
        <w:t xml:space="preserve"> </w:t>
      </w:r>
      <w:r>
        <w:t>создаваемой</w:t>
      </w:r>
      <w:r>
        <w:rPr>
          <w:spacing w:val="-14"/>
        </w:rPr>
        <w:t xml:space="preserve"> </w:t>
      </w:r>
      <w:r>
        <w:t>силами</w:t>
      </w:r>
      <w:r>
        <w:rPr>
          <w:spacing w:val="-14"/>
        </w:rPr>
        <w:t xml:space="preserve"> </w:t>
      </w:r>
      <w:r>
        <w:t>взрослых,</w:t>
      </w:r>
      <w:r>
        <w:rPr>
          <w:spacing w:val="-68"/>
        </w:rPr>
        <w:t xml:space="preserve"> </w:t>
      </w:r>
      <w:r>
        <w:t>но и самому принять посильную активную позицию и помогать ее развитию и</w:t>
      </w:r>
      <w:r>
        <w:rPr>
          <w:spacing w:val="1"/>
        </w:rPr>
        <w:t xml:space="preserve"> </w:t>
      </w:r>
      <w:r>
        <w:t>обустройству.</w:t>
      </w:r>
    </w:p>
    <w:p w14:paraId="46ECA110" w14:textId="77777777" w:rsidR="001F167D" w:rsidRDefault="00E44A9C">
      <w:pPr>
        <w:pStyle w:val="a3"/>
        <w:spacing w:before="1" w:line="276" w:lineRule="auto"/>
        <w:ind w:right="1130" w:firstLine="708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предметно-пространственная,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-67"/>
        </w:rPr>
        <w:t xml:space="preserve"> </w:t>
      </w:r>
      <w:r>
        <w:t>среда образовательной организации, при условии ее грамотной организации, от-</w:t>
      </w:r>
      <w:r>
        <w:rPr>
          <w:spacing w:val="-68"/>
        </w:rPr>
        <w:t xml:space="preserve"> </w:t>
      </w:r>
      <w:r>
        <w:t>вечающей</w:t>
      </w:r>
      <w:r>
        <w:rPr>
          <w:spacing w:val="-15"/>
        </w:rPr>
        <w:t xml:space="preserve"> </w:t>
      </w:r>
      <w:r>
        <w:t>необходимым</w:t>
      </w:r>
      <w:r>
        <w:rPr>
          <w:spacing w:val="-13"/>
        </w:rPr>
        <w:t xml:space="preserve"> </w:t>
      </w:r>
      <w:r>
        <w:t>специальным</w:t>
      </w:r>
      <w:r>
        <w:rPr>
          <w:spacing w:val="-13"/>
        </w:rPr>
        <w:t xml:space="preserve"> </w:t>
      </w:r>
      <w:r>
        <w:t>условиям</w:t>
      </w:r>
      <w:r>
        <w:rPr>
          <w:spacing w:val="-14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указан-</w:t>
      </w:r>
      <w:r>
        <w:rPr>
          <w:spacing w:val="-68"/>
        </w:rPr>
        <w:t xml:space="preserve"> </w:t>
      </w:r>
      <w:r>
        <w:t>ным в АООП, обогащает внутренний мир обучающегося, способствует форми-</w:t>
      </w:r>
      <w:r>
        <w:rPr>
          <w:spacing w:val="1"/>
        </w:rPr>
        <w:t xml:space="preserve"> </w:t>
      </w:r>
      <w:r>
        <w:t>рованию</w:t>
      </w:r>
      <w:r>
        <w:rPr>
          <w:spacing w:val="-13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него</w:t>
      </w:r>
      <w:r>
        <w:rPr>
          <w:spacing w:val="-11"/>
        </w:rPr>
        <w:t xml:space="preserve"> </w:t>
      </w:r>
      <w:r>
        <w:t>уверенности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собственных</w:t>
      </w:r>
      <w:r>
        <w:rPr>
          <w:spacing w:val="-12"/>
        </w:rPr>
        <w:t xml:space="preserve"> </w:t>
      </w:r>
      <w:r>
        <w:t>силах,</w:t>
      </w:r>
      <w:r>
        <w:rPr>
          <w:spacing w:val="-13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вкуса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стиля,</w:t>
      </w:r>
      <w:r>
        <w:rPr>
          <w:spacing w:val="-13"/>
        </w:rPr>
        <w:t xml:space="preserve"> </w:t>
      </w:r>
      <w:r>
        <w:t>создает</w:t>
      </w:r>
      <w:r>
        <w:rPr>
          <w:spacing w:val="-68"/>
        </w:rPr>
        <w:t xml:space="preserve"> </w:t>
      </w:r>
      <w:r>
        <w:t>атмосферу психологического комфорта, предупреждает стрессовые 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1"/>
        </w:rPr>
        <w:t xml:space="preserve"> </w:t>
      </w:r>
      <w:r>
        <w:t>позитивному</w:t>
      </w:r>
      <w:r>
        <w:rPr>
          <w:spacing w:val="-14"/>
        </w:rPr>
        <w:t xml:space="preserve"> </w:t>
      </w:r>
      <w:r>
        <w:t>восприятию</w:t>
      </w:r>
      <w:r>
        <w:rPr>
          <w:spacing w:val="-11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организации.</w:t>
      </w:r>
      <w:r>
        <w:rPr>
          <w:spacing w:val="-68"/>
        </w:rPr>
        <w:t xml:space="preserve"> </w:t>
      </w:r>
      <w:r>
        <w:t>Воспитывающее и коррекционно-развивающее влияние на обучающегося осу-</w:t>
      </w:r>
      <w:r>
        <w:rPr>
          <w:spacing w:val="1"/>
        </w:rPr>
        <w:t xml:space="preserve"> </w:t>
      </w:r>
      <w:r>
        <w:rPr>
          <w:spacing w:val="-1"/>
        </w:rPr>
        <w:t>ществляется</w:t>
      </w:r>
      <w:r>
        <w:rPr>
          <w:spacing w:val="-15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различные</w:t>
      </w:r>
      <w:r>
        <w:rPr>
          <w:spacing w:val="-12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обустройству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освоению</w:t>
      </w:r>
      <w:r>
        <w:rPr>
          <w:spacing w:val="-67"/>
        </w:rPr>
        <w:t xml:space="preserve"> </w:t>
      </w:r>
      <w:r>
        <w:t>предметно-пространственной среды. Компонент здоровьесбережения окружаю-</w:t>
      </w:r>
      <w:r>
        <w:rPr>
          <w:spacing w:val="-67"/>
        </w:rPr>
        <w:t xml:space="preserve"> </w:t>
      </w:r>
      <w:r>
        <w:t>щего пространства является ключевым для обучающихся с умственной отстало-</w:t>
      </w:r>
      <w:r>
        <w:rPr>
          <w:spacing w:val="-67"/>
        </w:rPr>
        <w:t xml:space="preserve"> </w:t>
      </w:r>
      <w:r>
        <w:t>стью и реализуется грамотно отобранными стратегиями в соответствии с реко-</w:t>
      </w:r>
      <w:r>
        <w:rPr>
          <w:spacing w:val="1"/>
        </w:rPr>
        <w:t xml:space="preserve"> </w:t>
      </w:r>
      <w:r>
        <w:t>мендациями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обучаю-</w:t>
      </w:r>
      <w:r>
        <w:rPr>
          <w:spacing w:val="1"/>
        </w:rPr>
        <w:t xml:space="preserve"> </w:t>
      </w:r>
      <w:r>
        <w:t>щихся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умственной</w:t>
      </w:r>
      <w:r>
        <w:rPr>
          <w:spacing w:val="-12"/>
        </w:rPr>
        <w:t xml:space="preserve"> </w:t>
      </w:r>
      <w:r>
        <w:t>отсталостью,</w:t>
      </w:r>
      <w:r>
        <w:rPr>
          <w:spacing w:val="-11"/>
        </w:rPr>
        <w:t xml:space="preserve"> </w:t>
      </w:r>
      <w:r>
        <w:t>запроса</w:t>
      </w:r>
      <w:r>
        <w:rPr>
          <w:spacing w:val="-9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ор-</w:t>
      </w:r>
      <w:r>
        <w:rPr>
          <w:spacing w:val="-68"/>
        </w:rPr>
        <w:t xml:space="preserve"> </w:t>
      </w:r>
      <w:r>
        <w:t>ганизации.</w:t>
      </w:r>
    </w:p>
    <w:p w14:paraId="7EEBB12F" w14:textId="77777777" w:rsidR="001F167D" w:rsidRDefault="00E44A9C">
      <w:pPr>
        <w:pStyle w:val="a3"/>
        <w:spacing w:before="1" w:line="276" w:lineRule="auto"/>
        <w:ind w:right="1137" w:firstLine="708"/>
      </w:pPr>
      <w:r>
        <w:t>Воспитывающее влияние на ребенка осуществляется через такие формы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 школы как:</w:t>
      </w:r>
    </w:p>
    <w:p w14:paraId="32F95821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7" w:firstLine="0"/>
        <w:rPr>
          <w:sz w:val="28"/>
        </w:rPr>
      </w:pPr>
      <w:r>
        <w:rPr>
          <w:sz w:val="28"/>
        </w:rPr>
        <w:t>оформление интерьера школьных помещений (вестибюля, коридоров, ре-</w:t>
      </w:r>
      <w:r>
        <w:rPr>
          <w:spacing w:val="1"/>
          <w:sz w:val="28"/>
        </w:rPr>
        <w:t xml:space="preserve"> </w:t>
      </w:r>
      <w:r>
        <w:rPr>
          <w:sz w:val="28"/>
        </w:rPr>
        <w:t>креаций, окна и т.п.) и их периодическая переориентация, которая может слу-</w:t>
      </w:r>
      <w:r>
        <w:rPr>
          <w:spacing w:val="1"/>
          <w:sz w:val="28"/>
        </w:rPr>
        <w:t xml:space="preserve"> </w:t>
      </w:r>
      <w:r>
        <w:rPr>
          <w:sz w:val="28"/>
        </w:rPr>
        <w:t>жить хорошим средством разрушения негативных установок школьников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внеучебные занятия;</w:t>
      </w:r>
    </w:p>
    <w:p w14:paraId="22B6ADCD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53653B5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74" w:line="276" w:lineRule="auto"/>
        <w:ind w:right="1136" w:firstLine="0"/>
        <w:rPr>
          <w:sz w:val="28"/>
        </w:rPr>
      </w:pPr>
      <w:r>
        <w:rPr>
          <w:sz w:val="28"/>
        </w:rPr>
        <w:t>размещение на стенах школы регулярно сменяемых экспозиций: творче-</w:t>
      </w:r>
      <w:r>
        <w:rPr>
          <w:spacing w:val="1"/>
          <w:sz w:val="28"/>
        </w:rPr>
        <w:t xml:space="preserve"> </w:t>
      </w:r>
      <w:r>
        <w:rPr>
          <w:sz w:val="28"/>
        </w:rPr>
        <w:t>ских работ школьников, позволяющих им реализовать свой творческий потен-</w:t>
      </w:r>
      <w:r>
        <w:rPr>
          <w:spacing w:val="1"/>
          <w:sz w:val="28"/>
        </w:rPr>
        <w:t xml:space="preserve"> </w:t>
      </w:r>
      <w:r>
        <w:rPr>
          <w:sz w:val="28"/>
        </w:rPr>
        <w:t>циал,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друга;</w:t>
      </w:r>
      <w:r>
        <w:rPr>
          <w:spacing w:val="-9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14:paraId="20363679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3" w:line="276" w:lineRule="auto"/>
        <w:ind w:right="1130" w:firstLine="0"/>
        <w:rPr>
          <w:sz w:val="28"/>
        </w:rPr>
      </w:pPr>
      <w:r>
        <w:rPr>
          <w:sz w:val="28"/>
        </w:rPr>
        <w:t>озеленение пришкольной территории, разбивка клумб, оборудование 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 школы спортивных и игровых площадок, доступных и 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школьников разных возрастных категорий, оздоровительно-рекреационных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 позволяющих разделить свободное пространство школы на зоны активного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отдыха;</w:t>
      </w:r>
    </w:p>
    <w:p w14:paraId="5AD49320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1" w:firstLine="0"/>
        <w:rPr>
          <w:sz w:val="28"/>
        </w:rPr>
      </w:pPr>
      <w:r>
        <w:rPr>
          <w:sz w:val="28"/>
        </w:rPr>
        <w:t>благоустройство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руково-</w:t>
      </w:r>
      <w:r>
        <w:rPr>
          <w:spacing w:val="-68"/>
          <w:sz w:val="28"/>
        </w:rPr>
        <w:t xml:space="preserve"> </w:t>
      </w:r>
      <w:r>
        <w:rPr>
          <w:sz w:val="28"/>
        </w:rPr>
        <w:t>дителями вместе со школьниками своих классов, позволяющее учащимся про-</w:t>
      </w:r>
      <w:r>
        <w:rPr>
          <w:spacing w:val="1"/>
          <w:sz w:val="28"/>
        </w:rPr>
        <w:t xml:space="preserve"> </w:t>
      </w:r>
      <w:r>
        <w:rPr>
          <w:sz w:val="28"/>
        </w:rPr>
        <w:t>явить свои фантазию и творческие способности, создающее повод для длитель-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со своими детьми;</w:t>
      </w:r>
    </w:p>
    <w:p w14:paraId="281D244B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8" w:firstLine="0"/>
        <w:rPr>
          <w:sz w:val="28"/>
        </w:rPr>
      </w:pPr>
      <w:r>
        <w:rPr>
          <w:spacing w:val="-1"/>
          <w:sz w:val="28"/>
        </w:rPr>
        <w:t>событийное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оформление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пространства</w:t>
      </w:r>
      <w:r>
        <w:rPr>
          <w:spacing w:val="-20"/>
          <w:sz w:val="28"/>
        </w:rPr>
        <w:t xml:space="preserve"> </w:t>
      </w:r>
      <w:r>
        <w:rPr>
          <w:sz w:val="28"/>
        </w:rPr>
        <w:t>при</w:t>
      </w:r>
      <w:r>
        <w:rPr>
          <w:spacing w:val="-1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школь-</w:t>
      </w:r>
      <w:r>
        <w:rPr>
          <w:spacing w:val="-68"/>
          <w:sz w:val="28"/>
        </w:rPr>
        <w:t xml:space="preserve"> </w:t>
      </w:r>
      <w:r>
        <w:rPr>
          <w:sz w:val="28"/>
        </w:rPr>
        <w:t>ных событий (праздников, церемоний, торжественных линеек, творческих вече-</w:t>
      </w:r>
      <w:r>
        <w:rPr>
          <w:spacing w:val="-67"/>
          <w:sz w:val="28"/>
        </w:rPr>
        <w:t xml:space="preserve"> </w:t>
      </w:r>
      <w:r>
        <w:rPr>
          <w:sz w:val="28"/>
        </w:rPr>
        <w:t>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 и т.п.);</w:t>
      </w:r>
    </w:p>
    <w:p w14:paraId="010619C8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4" w:firstLine="0"/>
        <w:rPr>
          <w:sz w:val="28"/>
        </w:rPr>
      </w:pPr>
      <w:r>
        <w:rPr>
          <w:sz w:val="28"/>
        </w:rPr>
        <w:t>совместная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школь-</w:t>
      </w:r>
      <w:r>
        <w:rPr>
          <w:spacing w:val="-68"/>
          <w:sz w:val="28"/>
        </w:rPr>
        <w:t xml:space="preserve"> </w:t>
      </w:r>
      <w:r>
        <w:rPr>
          <w:sz w:val="28"/>
        </w:rPr>
        <w:t>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14"/>
          <w:sz w:val="28"/>
        </w:rPr>
        <w:t xml:space="preserve"> </w:t>
      </w:r>
      <w:r>
        <w:rPr>
          <w:sz w:val="28"/>
        </w:rPr>
        <w:t>(флаг,</w:t>
      </w:r>
      <w:r>
        <w:rPr>
          <w:spacing w:val="-15"/>
          <w:sz w:val="28"/>
        </w:rPr>
        <w:t xml:space="preserve"> </w:t>
      </w:r>
      <w:r>
        <w:rPr>
          <w:sz w:val="28"/>
        </w:rPr>
        <w:t>эмблема,</w:t>
      </w:r>
      <w:r>
        <w:rPr>
          <w:spacing w:val="-1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т.п.),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68"/>
          <w:sz w:val="28"/>
        </w:rPr>
        <w:t xml:space="preserve"> </w:t>
      </w:r>
      <w:r>
        <w:rPr>
          <w:sz w:val="28"/>
        </w:rPr>
        <w:t>как в школьной повседневности, так и в торжественные моменты жизни образо-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вательной организации – во время праздников, торжественных церемоний, клю-</w:t>
      </w:r>
      <w:r>
        <w:rPr>
          <w:spacing w:val="-67"/>
          <w:sz w:val="28"/>
        </w:rPr>
        <w:t xml:space="preserve"> </w:t>
      </w:r>
      <w:r>
        <w:rPr>
          <w:sz w:val="28"/>
        </w:rPr>
        <w:t>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5"/>
          <w:sz w:val="28"/>
        </w:rPr>
        <w:t xml:space="preserve"> </w:t>
      </w:r>
      <w:r>
        <w:rPr>
          <w:sz w:val="28"/>
        </w:rPr>
        <w:t>знаковых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собы-</w:t>
      </w:r>
      <w:r>
        <w:rPr>
          <w:spacing w:val="-68"/>
          <w:sz w:val="28"/>
        </w:rPr>
        <w:t xml:space="preserve"> </w:t>
      </w:r>
      <w:r>
        <w:rPr>
          <w:sz w:val="28"/>
        </w:rPr>
        <w:t>тий;</w:t>
      </w:r>
    </w:p>
    <w:p w14:paraId="6217BA89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1" w:line="276" w:lineRule="auto"/>
        <w:ind w:right="1131" w:firstLine="0"/>
        <w:rPr>
          <w:sz w:val="28"/>
        </w:rPr>
      </w:pPr>
      <w:r>
        <w:rPr>
          <w:spacing w:val="-1"/>
          <w:sz w:val="28"/>
        </w:rPr>
        <w:t>акцентирование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внимания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8"/>
          <w:sz w:val="28"/>
        </w:rPr>
        <w:t xml:space="preserve"> </w:t>
      </w:r>
      <w:r>
        <w:rPr>
          <w:sz w:val="28"/>
        </w:rPr>
        <w:t>эстетической среды (стенды, плакаты) на важных для воспитания 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ее традициях,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правилах.</w:t>
      </w:r>
    </w:p>
    <w:p w14:paraId="435C1268" w14:textId="77777777" w:rsidR="001F167D" w:rsidRDefault="001F167D">
      <w:pPr>
        <w:pStyle w:val="a3"/>
        <w:spacing w:before="2"/>
        <w:ind w:left="0"/>
        <w:jc w:val="left"/>
        <w:rPr>
          <w:sz w:val="32"/>
        </w:rPr>
      </w:pPr>
    </w:p>
    <w:p w14:paraId="3E3AEFA8" w14:textId="77777777" w:rsidR="001F167D" w:rsidRDefault="00E44A9C">
      <w:pPr>
        <w:pStyle w:val="11"/>
        <w:jc w:val="both"/>
        <w:rPr>
          <w:b w:val="0"/>
        </w:rPr>
      </w:pPr>
      <w:r>
        <w:t>Модуль</w:t>
      </w:r>
      <w:r>
        <w:rPr>
          <w:spacing w:val="-4"/>
        </w:rPr>
        <w:t xml:space="preserve"> </w:t>
      </w:r>
      <w:r>
        <w:t>"Взаимодействия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родительскими</w:t>
      </w:r>
      <w:r>
        <w:rPr>
          <w:spacing w:val="-3"/>
        </w:rPr>
        <w:t xml:space="preserve"> </w:t>
      </w:r>
      <w:r>
        <w:t>сообществами</w:t>
      </w:r>
      <w:r>
        <w:rPr>
          <w:b w:val="0"/>
        </w:rPr>
        <w:t>"</w:t>
      </w:r>
    </w:p>
    <w:p w14:paraId="7608CBA2" w14:textId="77777777" w:rsidR="001F167D" w:rsidRDefault="00E44A9C">
      <w:pPr>
        <w:pStyle w:val="a3"/>
        <w:spacing w:before="47" w:line="276" w:lineRule="auto"/>
        <w:ind w:right="1131" w:firstLine="708"/>
      </w:pPr>
      <w:r>
        <w:t>Этот модуль позволяет образовательной организации выстроить макси-</w:t>
      </w:r>
      <w:r>
        <w:rPr>
          <w:spacing w:val="1"/>
        </w:rPr>
        <w:t xml:space="preserve"> </w:t>
      </w:r>
      <w:r>
        <w:t>мально адресную совместную воспитательную работу согласно родительским</w:t>
      </w:r>
      <w:r>
        <w:rPr>
          <w:spacing w:val="1"/>
        </w:rPr>
        <w:t xml:space="preserve"> </w:t>
      </w:r>
      <w:r>
        <w:t>ожиданиям, запросам, а также профессиональным интересам и возможностям</w:t>
      </w:r>
      <w:r>
        <w:rPr>
          <w:spacing w:val="1"/>
        </w:rPr>
        <w:t xml:space="preserve"> </w:t>
      </w:r>
      <w:r>
        <w:t>конкретного педагогического коллектива. Родительские сообщества могут объ-</w:t>
      </w:r>
      <w:r>
        <w:rPr>
          <w:spacing w:val="1"/>
        </w:rPr>
        <w:t xml:space="preserve"> </w:t>
      </w:r>
      <w:r>
        <w:rPr>
          <w:spacing w:val="-1"/>
        </w:rPr>
        <w:t>единять</w:t>
      </w:r>
      <w:r>
        <w:rPr>
          <w:spacing w:val="-18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rPr>
          <w:spacing w:val="-1"/>
        </w:rPr>
        <w:t>семьи,</w:t>
      </w:r>
      <w:r>
        <w:rPr>
          <w:spacing w:val="-17"/>
        </w:rPr>
        <w:t xml:space="preserve"> </w:t>
      </w:r>
      <w:r>
        <w:rPr>
          <w:spacing w:val="-1"/>
        </w:rPr>
        <w:t>воспитывающие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умственной</w:t>
      </w:r>
      <w:r>
        <w:rPr>
          <w:spacing w:val="-18"/>
        </w:rPr>
        <w:t xml:space="preserve"> </w:t>
      </w:r>
      <w:r>
        <w:t>отсталостью,</w:t>
      </w:r>
      <w:r>
        <w:rPr>
          <w:spacing w:val="-17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 носить смешанный характер (региональные отделения), а также орга-</w:t>
      </w:r>
      <w:r>
        <w:rPr>
          <w:spacing w:val="1"/>
        </w:rPr>
        <w:t xml:space="preserve"> </w:t>
      </w:r>
      <w:r>
        <w:t>низовываться по принципу принадлежности к</w:t>
      </w:r>
      <w:r>
        <w:rPr>
          <w:spacing w:val="1"/>
        </w:rPr>
        <w:t xml:space="preserve"> </w:t>
      </w:r>
      <w:r>
        <w:t>образовательной организации,</w:t>
      </w:r>
      <w:r>
        <w:rPr>
          <w:spacing w:val="1"/>
        </w:rPr>
        <w:t xml:space="preserve"> </w:t>
      </w:r>
      <w:r>
        <w:t>округу,</w:t>
      </w:r>
      <w:r>
        <w:rPr>
          <w:spacing w:val="-2"/>
        </w:rPr>
        <w:t xml:space="preserve"> </w:t>
      </w:r>
      <w:r>
        <w:t>региону.</w:t>
      </w:r>
    </w:p>
    <w:p w14:paraId="4A78EA41" w14:textId="77777777" w:rsidR="001F167D" w:rsidRDefault="00E44A9C">
      <w:pPr>
        <w:pStyle w:val="a3"/>
        <w:spacing w:line="278" w:lineRule="auto"/>
        <w:ind w:right="1139" w:firstLine="708"/>
      </w:pPr>
      <w:r>
        <w:t>Работа с родителями или законными представителями школьников прово-</w:t>
      </w:r>
      <w:r>
        <w:rPr>
          <w:spacing w:val="-67"/>
        </w:rPr>
        <w:t xml:space="preserve"> </w:t>
      </w:r>
      <w:r>
        <w:t>дится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привлечения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свете</w:t>
      </w:r>
      <w:r>
        <w:rPr>
          <w:spacing w:val="2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и</w:t>
      </w:r>
    </w:p>
    <w:p w14:paraId="1BBFA8BD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2B92E6F" w14:textId="77777777" w:rsidR="001F167D" w:rsidRDefault="00E44A9C">
      <w:pPr>
        <w:pStyle w:val="a3"/>
        <w:spacing w:before="74" w:line="276" w:lineRule="auto"/>
        <w:ind w:right="1129"/>
      </w:pPr>
      <w:r>
        <w:t>обеспечивается</w:t>
      </w:r>
      <w:r>
        <w:rPr>
          <w:spacing w:val="-15"/>
        </w:rPr>
        <w:t xml:space="preserve"> </w:t>
      </w:r>
      <w:r>
        <w:t>установлением</w:t>
      </w:r>
      <w:r>
        <w:rPr>
          <w:spacing w:val="-16"/>
        </w:rPr>
        <w:t xml:space="preserve"> </w:t>
      </w:r>
      <w:r>
        <w:t>партнёрских</w:t>
      </w:r>
      <w:r>
        <w:rPr>
          <w:spacing w:val="-15"/>
        </w:rPr>
        <w:t xml:space="preserve"> </w:t>
      </w:r>
      <w:r>
        <w:t>отношений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семьёй</w:t>
      </w:r>
      <w:r>
        <w:rPr>
          <w:spacing w:val="-15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воспи-</w:t>
      </w:r>
      <w:r>
        <w:rPr>
          <w:spacing w:val="-68"/>
        </w:rPr>
        <w:t xml:space="preserve"> </w:t>
      </w:r>
      <w:r>
        <w:t>танника.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законных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образовательным учреждением:</w:t>
      </w:r>
    </w:p>
    <w:p w14:paraId="35370EA6" w14:textId="77777777" w:rsidR="001F167D" w:rsidRDefault="00E44A9C">
      <w:pPr>
        <w:pStyle w:val="a3"/>
        <w:spacing w:before="1" w:line="278" w:lineRule="auto"/>
        <w:ind w:left="882" w:right="5180" w:hanging="71"/>
      </w:pPr>
      <w:r>
        <w:t>социальные заказчики образовательных услуг;</w:t>
      </w:r>
      <w:r>
        <w:rPr>
          <w:spacing w:val="-67"/>
        </w:rPr>
        <w:t xml:space="preserve"> </w:t>
      </w:r>
      <w:r>
        <w:t>эксперты</w:t>
      </w:r>
      <w:r>
        <w:rPr>
          <w:spacing w:val="-1"/>
        </w:rPr>
        <w:t xml:space="preserve"> </w:t>
      </w:r>
      <w:r>
        <w:t>качества образования;</w:t>
      </w:r>
    </w:p>
    <w:p w14:paraId="1C39C43C" w14:textId="77777777" w:rsidR="001F167D" w:rsidRDefault="00E44A9C">
      <w:pPr>
        <w:pStyle w:val="a3"/>
        <w:spacing w:line="317" w:lineRule="exact"/>
      </w:pPr>
      <w:r>
        <w:t>защитники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ребёнка.</w:t>
      </w:r>
    </w:p>
    <w:p w14:paraId="6F29E1AC" w14:textId="77777777" w:rsidR="001F167D" w:rsidRDefault="00E44A9C">
      <w:pPr>
        <w:pStyle w:val="a3"/>
        <w:spacing w:before="48" w:line="276" w:lineRule="auto"/>
        <w:ind w:right="1135"/>
      </w:pPr>
      <w:r>
        <w:t>Работа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законными</w:t>
      </w:r>
      <w:r>
        <w:rPr>
          <w:spacing w:val="-16"/>
        </w:rPr>
        <w:t xml:space="preserve"> </w:t>
      </w:r>
      <w:r>
        <w:t>представителями</w:t>
      </w:r>
      <w:r>
        <w:rPr>
          <w:spacing w:val="-15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формирование и развитие психолого-педагогической компетентности родитель-</w:t>
      </w:r>
      <w:r>
        <w:rPr>
          <w:spacing w:val="-67"/>
        </w:rPr>
        <w:t xml:space="preserve"> </w:t>
      </w:r>
      <w:r>
        <w:t>ской общественности посредством различных форм просвещения и консульти-</w:t>
      </w:r>
      <w:r>
        <w:rPr>
          <w:spacing w:val="1"/>
        </w:rPr>
        <w:t xml:space="preserve"> </w:t>
      </w:r>
      <w:r>
        <w:t>рования.</w:t>
      </w:r>
    </w:p>
    <w:p w14:paraId="34C3864F" w14:textId="77777777" w:rsidR="001F167D" w:rsidRDefault="00E44A9C">
      <w:pPr>
        <w:pStyle w:val="a3"/>
        <w:spacing w:line="278" w:lineRule="auto"/>
        <w:ind w:right="1134" w:firstLine="708"/>
      </w:pPr>
      <w:r>
        <w:t>Работа с родителями или законными представителями школьников осу-</w:t>
      </w:r>
      <w:r>
        <w:rPr>
          <w:spacing w:val="1"/>
        </w:rPr>
        <w:t xml:space="preserve"> </w:t>
      </w:r>
      <w:r>
        <w:t>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2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деятельности:</w:t>
      </w:r>
    </w:p>
    <w:p w14:paraId="4C04643B" w14:textId="77777777" w:rsidR="001F167D" w:rsidRDefault="00E44A9C">
      <w:pPr>
        <w:pStyle w:val="a3"/>
        <w:spacing w:line="317" w:lineRule="exact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14:paraId="5F861BF9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7" w:line="276" w:lineRule="auto"/>
        <w:ind w:right="1134" w:firstLine="0"/>
        <w:rPr>
          <w:sz w:val="28"/>
        </w:rPr>
      </w:pPr>
      <w:r>
        <w:rPr>
          <w:sz w:val="28"/>
        </w:rPr>
        <w:t>Общешкольный родительский комитет, участвующий в управлении шко-</w:t>
      </w:r>
      <w:r>
        <w:rPr>
          <w:spacing w:val="1"/>
          <w:sz w:val="28"/>
        </w:rPr>
        <w:t xml:space="preserve"> </w:t>
      </w:r>
      <w:r>
        <w:rPr>
          <w:sz w:val="28"/>
        </w:rPr>
        <w:t>лой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14:paraId="36EC18EB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1" w:line="276" w:lineRule="auto"/>
        <w:ind w:right="1134" w:firstLine="0"/>
        <w:rPr>
          <w:sz w:val="28"/>
        </w:rPr>
      </w:pPr>
      <w:r>
        <w:rPr>
          <w:sz w:val="28"/>
        </w:rPr>
        <w:t>общешкольные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9"/>
          <w:sz w:val="28"/>
        </w:rPr>
        <w:t xml:space="preserve"> </w:t>
      </w:r>
      <w:r>
        <w:rPr>
          <w:sz w:val="28"/>
        </w:rPr>
        <w:t>обсужде-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острых 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школьников;</w:t>
      </w:r>
    </w:p>
    <w:p w14:paraId="1A84B3B5" w14:textId="77777777" w:rsidR="001F167D" w:rsidRDefault="00E44A9C">
      <w:pPr>
        <w:pStyle w:val="a4"/>
        <w:numPr>
          <w:ilvl w:val="0"/>
          <w:numId w:val="68"/>
        </w:numPr>
        <w:tabs>
          <w:tab w:val="left" w:pos="1869"/>
          <w:tab w:val="left" w:pos="1870"/>
        </w:tabs>
        <w:spacing w:line="276" w:lineRule="auto"/>
        <w:ind w:right="1134" w:firstLine="0"/>
        <w:rPr>
          <w:sz w:val="28"/>
        </w:rPr>
      </w:pPr>
      <w:r>
        <w:rPr>
          <w:sz w:val="28"/>
        </w:rPr>
        <w:t>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 ходе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классных руководителей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обмениваются собственным творческим опытом и находками в деле 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14:paraId="6FEEF367" w14:textId="77777777" w:rsidR="001F167D" w:rsidRDefault="00E44A9C">
      <w:pPr>
        <w:pStyle w:val="a4"/>
        <w:numPr>
          <w:ilvl w:val="0"/>
          <w:numId w:val="68"/>
        </w:numPr>
        <w:tabs>
          <w:tab w:val="left" w:pos="1591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сайта:</w:t>
      </w:r>
      <w:r>
        <w:rPr>
          <w:spacing w:val="-16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информация, предусматривающая ознакомление родителей, школьные новости.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На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индивидуальном уровне:</w:t>
      </w:r>
    </w:p>
    <w:p w14:paraId="3CFCAFA7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5" w:firstLine="0"/>
        <w:rPr>
          <w:sz w:val="28"/>
        </w:rPr>
      </w:pPr>
      <w:r>
        <w:rPr>
          <w:sz w:val="28"/>
        </w:rPr>
        <w:t>обращение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кон-</w:t>
      </w:r>
      <w:r>
        <w:rPr>
          <w:spacing w:val="-68"/>
          <w:sz w:val="28"/>
        </w:rPr>
        <w:t xml:space="preserve"> </w:t>
      </w:r>
      <w:r>
        <w:rPr>
          <w:sz w:val="28"/>
        </w:rPr>
        <w:t>фликтных ситуаций;</w:t>
      </w:r>
    </w:p>
    <w:p w14:paraId="44EB6F9C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276" w:lineRule="auto"/>
        <w:ind w:right="1138" w:firstLine="0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конкрет-</w:t>
      </w:r>
      <w:r>
        <w:rPr>
          <w:spacing w:val="-68"/>
          <w:sz w:val="28"/>
        </w:rPr>
        <w:t xml:space="preserve"> </w:t>
      </w:r>
      <w:r>
        <w:rPr>
          <w:sz w:val="28"/>
        </w:rPr>
        <w:t>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14:paraId="17259AA0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1" w:line="276" w:lineRule="auto"/>
        <w:ind w:right="1138" w:firstLine="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14:paraId="18A9B5A2" w14:textId="77777777" w:rsidR="001F167D" w:rsidRDefault="00E44A9C">
      <w:pPr>
        <w:pStyle w:val="a4"/>
        <w:numPr>
          <w:ilvl w:val="0"/>
          <w:numId w:val="68"/>
        </w:numPr>
        <w:tabs>
          <w:tab w:val="left" w:pos="1017"/>
        </w:tabs>
        <w:spacing w:line="276" w:lineRule="auto"/>
        <w:ind w:right="1138" w:firstLine="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14:paraId="41A9C298" w14:textId="77777777" w:rsidR="001F167D" w:rsidRDefault="00E44A9C">
      <w:pPr>
        <w:pStyle w:val="a4"/>
        <w:numPr>
          <w:ilvl w:val="0"/>
          <w:numId w:val="68"/>
        </w:numPr>
        <w:tabs>
          <w:tab w:val="left" w:pos="1111"/>
        </w:tabs>
        <w:spacing w:line="276" w:lineRule="auto"/>
        <w:ind w:right="1129" w:firstLine="0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со школьными специалистами, педагогами, администрацией c це-</w:t>
      </w:r>
      <w:r>
        <w:rPr>
          <w:spacing w:val="1"/>
          <w:sz w:val="28"/>
        </w:rPr>
        <w:t xml:space="preserve"> </w:t>
      </w:r>
      <w:r>
        <w:rPr>
          <w:sz w:val="28"/>
        </w:rPr>
        <w:t>лью координации совместных усилий педагогов и родителей по различным во-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просам.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законными предста-</w:t>
      </w:r>
    </w:p>
    <w:p w14:paraId="289B2AA5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3BFC538" w14:textId="77777777" w:rsidR="001F167D" w:rsidRDefault="00E44A9C">
      <w:pPr>
        <w:pStyle w:val="a3"/>
        <w:spacing w:before="74" w:line="276" w:lineRule="auto"/>
        <w:ind w:right="1137"/>
      </w:pPr>
      <w:r>
        <w:t>вителями, служащие развитию родительской зрелости: наблюдение, индивиду-</w:t>
      </w:r>
      <w:r>
        <w:rPr>
          <w:spacing w:val="1"/>
        </w:rPr>
        <w:t xml:space="preserve"> </w:t>
      </w:r>
      <w:r>
        <w:t>альная беседа, тестирование, анкетирование, анализ детских рисунков и расска-</w:t>
      </w:r>
      <w:r>
        <w:rPr>
          <w:spacing w:val="-67"/>
        </w:rPr>
        <w:t xml:space="preserve"> </w:t>
      </w:r>
      <w:r>
        <w:t>зов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ранжирования.</w:t>
      </w:r>
    </w:p>
    <w:p w14:paraId="4EFDE7E9" w14:textId="77777777" w:rsidR="001F167D" w:rsidRDefault="00E44A9C">
      <w:pPr>
        <w:pStyle w:val="a3"/>
        <w:spacing w:before="1" w:line="276" w:lineRule="auto"/>
        <w:ind w:right="1131" w:firstLine="70"/>
      </w:pPr>
      <w:r>
        <w:t>Приоритетная</w:t>
      </w:r>
      <w:r>
        <w:rPr>
          <w:spacing w:val="-14"/>
        </w:rPr>
        <w:t xml:space="preserve"> </w:t>
      </w:r>
      <w:r>
        <w:t>форма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вовлечение</w:t>
      </w:r>
      <w:r>
        <w:rPr>
          <w:spacing w:val="-15"/>
        </w:rPr>
        <w:t xml:space="preserve"> </w:t>
      </w:r>
      <w:r>
        <w:t>родителей</w:t>
      </w:r>
      <w:r>
        <w:rPr>
          <w:spacing w:val="-6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событийное</w:t>
      </w:r>
      <w:r>
        <w:rPr>
          <w:spacing w:val="-15"/>
        </w:rPr>
        <w:t xml:space="preserve"> </w:t>
      </w:r>
      <w:r>
        <w:t>пространство</w:t>
      </w:r>
      <w:r>
        <w:rPr>
          <w:spacing w:val="-13"/>
        </w:rPr>
        <w:t xml:space="preserve"> </w:t>
      </w:r>
      <w:r>
        <w:t>школьной</w:t>
      </w:r>
      <w:r>
        <w:rPr>
          <w:spacing w:val="-12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совместную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ро-</w:t>
      </w:r>
      <w:r>
        <w:rPr>
          <w:spacing w:val="-67"/>
        </w:rPr>
        <w:t xml:space="preserve"> </w:t>
      </w:r>
      <w:r>
        <w:t>дителей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обучающихся.</w:t>
      </w:r>
    </w:p>
    <w:p w14:paraId="7DB6A511" w14:textId="77777777" w:rsidR="001F167D" w:rsidRDefault="001F167D">
      <w:pPr>
        <w:pStyle w:val="a3"/>
        <w:spacing w:before="3"/>
        <w:ind w:left="0"/>
        <w:jc w:val="left"/>
        <w:rPr>
          <w:sz w:val="32"/>
        </w:rPr>
      </w:pPr>
    </w:p>
    <w:p w14:paraId="62E76BB1" w14:textId="77777777" w:rsidR="001F167D" w:rsidRDefault="00E44A9C">
      <w:pPr>
        <w:pStyle w:val="11"/>
        <w:jc w:val="both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безнадзорности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правонарушений»</w:t>
      </w:r>
    </w:p>
    <w:p w14:paraId="631B6281" w14:textId="77777777" w:rsidR="001F167D" w:rsidRDefault="001F167D">
      <w:pPr>
        <w:pStyle w:val="a3"/>
        <w:spacing w:before="6"/>
        <w:ind w:left="0"/>
        <w:jc w:val="left"/>
        <w:rPr>
          <w:b/>
          <w:sz w:val="36"/>
        </w:rPr>
      </w:pPr>
    </w:p>
    <w:p w14:paraId="2C9EDCB6" w14:textId="73B6C3E6" w:rsidR="001F167D" w:rsidRDefault="00E44A9C">
      <w:pPr>
        <w:pStyle w:val="a3"/>
        <w:spacing w:line="276" w:lineRule="auto"/>
        <w:ind w:right="1132" w:firstLine="708"/>
      </w:pPr>
      <w:r>
        <w:t>Совместная деятельность педагогов, школьников, родителей по направле-</w:t>
      </w:r>
      <w:r>
        <w:rPr>
          <w:spacing w:val="-67"/>
        </w:rPr>
        <w:t xml:space="preserve"> </w:t>
      </w:r>
      <w:r>
        <w:t>нию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безнадзорности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правонарушений»</w:t>
      </w:r>
      <w:r>
        <w:rPr>
          <w:spacing w:val="-9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разви-</w:t>
      </w:r>
      <w:r>
        <w:rPr>
          <w:spacing w:val="-68"/>
        </w:rPr>
        <w:t xml:space="preserve"> </w:t>
      </w:r>
      <w:r>
        <w:t>тие коммуникативных навыков детей, формирование здорового образа жизни,</w:t>
      </w:r>
      <w:r>
        <w:rPr>
          <w:spacing w:val="1"/>
        </w:rPr>
        <w:t xml:space="preserve"> </w:t>
      </w:r>
      <w:r>
        <w:t>воспитание культуры поведения. Создание условий для формирования желаний</w:t>
      </w:r>
      <w:r>
        <w:rPr>
          <w:spacing w:val="-67"/>
        </w:rPr>
        <w:t xml:space="preserve"> </w:t>
      </w:r>
      <w:r>
        <w:t>учащихся приносить пользу обществу, уважение к правам и свободам человека,</w:t>
      </w:r>
      <w:r>
        <w:rPr>
          <w:spacing w:val="-67"/>
        </w:rPr>
        <w:t xml:space="preserve"> </w:t>
      </w:r>
      <w:r>
        <w:t>позитивного отношения к жизни, стрессоустойчивости, воспитанию законопо-</w:t>
      </w:r>
      <w:r>
        <w:rPr>
          <w:spacing w:val="1"/>
        </w:rPr>
        <w:t xml:space="preserve"> </w:t>
      </w:r>
      <w:r>
        <w:t>слушного</w:t>
      </w:r>
      <w:r>
        <w:rPr>
          <w:spacing w:val="-14"/>
        </w:rPr>
        <w:t xml:space="preserve"> </w:t>
      </w:r>
      <w:r>
        <w:t>поведения.</w:t>
      </w:r>
      <w:r>
        <w:rPr>
          <w:spacing w:val="-13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профилактике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4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программу</w:t>
      </w:r>
      <w:r>
        <w:rPr>
          <w:spacing w:val="-16"/>
        </w:rPr>
        <w:t xml:space="preserve"> </w:t>
      </w:r>
      <w:r>
        <w:t>про-</w:t>
      </w:r>
      <w:r>
        <w:rPr>
          <w:spacing w:val="-68"/>
        </w:rPr>
        <w:t xml:space="preserve"> </w:t>
      </w:r>
      <w:r>
        <w:t>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преступлений,</w:t>
      </w:r>
      <w:r>
        <w:rPr>
          <w:spacing w:val="-67"/>
        </w:rPr>
        <w:t xml:space="preserve"> </w:t>
      </w:r>
      <w:r>
        <w:t>безнадзорности и беспризорности среди несовершеннолетних, а</w:t>
      </w:r>
      <w:r>
        <w:rPr>
          <w:spacing w:val="1"/>
        </w:rPr>
        <w:t xml:space="preserve"> </w:t>
      </w:r>
      <w:r>
        <w:t>также через профилактическую программу по предупреждению и преодолению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социальную</w:t>
      </w:r>
      <w:r>
        <w:rPr>
          <w:spacing w:val="-13"/>
        </w:rPr>
        <w:t xml:space="preserve"> </w:t>
      </w:r>
      <w:r>
        <w:t>реабилитацию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адаптацию</w:t>
      </w:r>
      <w:r>
        <w:rPr>
          <w:spacing w:val="-15"/>
        </w:rPr>
        <w:t xml:space="preserve"> </w:t>
      </w:r>
      <w:r>
        <w:t>подростков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девиант</w:t>
      </w:r>
      <w:r>
        <w:rPr>
          <w:spacing w:val="-68"/>
        </w:rPr>
        <w:t xml:space="preserve"> </w:t>
      </w:r>
      <w:r>
        <w:t>ным</w:t>
      </w:r>
      <w:r>
        <w:rPr>
          <w:spacing w:val="-4"/>
        </w:rPr>
        <w:t xml:space="preserve"> </w:t>
      </w:r>
      <w:r>
        <w:t>поведением</w:t>
      </w:r>
      <w:r w:rsidR="00F56CE3">
        <w:t>.</w:t>
      </w:r>
    </w:p>
    <w:p w14:paraId="72B689A5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1372E36" w14:textId="77777777" w:rsidR="001F167D" w:rsidRDefault="001F167D">
      <w:pPr>
        <w:pStyle w:val="a3"/>
        <w:spacing w:before="9"/>
        <w:ind w:left="0"/>
        <w:jc w:val="left"/>
        <w:rPr>
          <w:sz w:val="31"/>
        </w:rPr>
      </w:pPr>
    </w:p>
    <w:p w14:paraId="0CF48AFD" w14:textId="77777777" w:rsidR="001F167D" w:rsidRDefault="00E44A9C">
      <w:pPr>
        <w:pStyle w:val="a3"/>
        <w:jc w:val="left"/>
      </w:pP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уровне:</w:t>
      </w:r>
    </w:p>
    <w:p w14:paraId="1C84B652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48"/>
        <w:ind w:left="1521" w:hanging="710"/>
        <w:jc w:val="left"/>
        <w:rPr>
          <w:sz w:val="28"/>
        </w:rPr>
      </w:pPr>
      <w:r>
        <w:rPr>
          <w:sz w:val="28"/>
        </w:rPr>
        <w:t>Общешкольные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линейки;</w:t>
      </w:r>
    </w:p>
    <w:p w14:paraId="2A533A49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47"/>
        <w:ind w:left="1521" w:hanging="71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профилактики;</w:t>
      </w:r>
    </w:p>
    <w:p w14:paraId="55EFDBD5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51" w:line="276" w:lineRule="auto"/>
        <w:ind w:right="1137" w:firstLine="0"/>
        <w:rPr>
          <w:sz w:val="28"/>
        </w:rPr>
      </w:pPr>
      <w:r>
        <w:rPr>
          <w:sz w:val="28"/>
        </w:rPr>
        <w:t>Проведение профилактических акций, декад и месячников, направленных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 пропаганду здорового образа жизни, профилактику правонарушений и без-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 толерантности;</w:t>
      </w:r>
    </w:p>
    <w:p w14:paraId="6DD167FF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ind w:left="1521" w:hanging="710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14:paraId="40C23821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7" w:line="276" w:lineRule="auto"/>
        <w:ind w:right="1139" w:firstLine="0"/>
        <w:rPr>
          <w:sz w:val="28"/>
        </w:rPr>
      </w:pPr>
      <w:r>
        <w:rPr>
          <w:sz w:val="28"/>
        </w:rPr>
        <w:t>Спортивно-массовые мероприятия, направленные на пропаганду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75F015F6" w14:textId="19B0EB9B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2"/>
        <w:ind w:left="1521" w:hanging="710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</w:t>
      </w:r>
      <w:r w:rsidR="00F56CE3">
        <w:rPr>
          <w:sz w:val="28"/>
        </w:rPr>
        <w:t>ых</w:t>
      </w:r>
      <w:r>
        <w:rPr>
          <w:spacing w:val="-6"/>
          <w:sz w:val="28"/>
        </w:rPr>
        <w:t xml:space="preserve"> </w:t>
      </w:r>
      <w:r>
        <w:rPr>
          <w:sz w:val="28"/>
        </w:rPr>
        <w:t>секци</w:t>
      </w:r>
      <w:r w:rsidR="00F56CE3"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</w:p>
    <w:p w14:paraId="1687859E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before="47" w:line="276" w:lineRule="auto"/>
        <w:ind w:right="1139" w:firstLine="0"/>
        <w:rPr>
          <w:sz w:val="28"/>
        </w:rPr>
      </w:pPr>
      <w:r>
        <w:rPr>
          <w:sz w:val="28"/>
        </w:rPr>
        <w:t>Мониторинг ежедневной занятости учащихся, состоящих на всех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учета;</w:t>
      </w:r>
    </w:p>
    <w:p w14:paraId="681DACA1" w14:textId="77777777" w:rsidR="001F167D" w:rsidRDefault="00E44A9C">
      <w:pPr>
        <w:pStyle w:val="a4"/>
        <w:numPr>
          <w:ilvl w:val="0"/>
          <w:numId w:val="68"/>
        </w:numPr>
        <w:tabs>
          <w:tab w:val="left" w:pos="1522"/>
        </w:tabs>
        <w:spacing w:line="321" w:lineRule="exact"/>
        <w:ind w:left="1521" w:hanging="710"/>
        <w:rPr>
          <w:sz w:val="28"/>
        </w:rPr>
      </w:pP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стендов;</w:t>
      </w:r>
    </w:p>
    <w:p w14:paraId="55747919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50"/>
        <w:ind w:left="1521" w:hanging="71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знаний;</w:t>
      </w:r>
    </w:p>
    <w:p w14:paraId="7056A166" w14:textId="1DB6DD4F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48"/>
        <w:ind w:left="1521" w:hanging="710"/>
        <w:jc w:val="left"/>
        <w:rPr>
          <w:sz w:val="28"/>
        </w:rPr>
      </w:pPr>
      <w:r>
        <w:rPr>
          <w:sz w:val="28"/>
        </w:rPr>
        <w:t>Заседание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</w:p>
    <w:p w14:paraId="467AC6C8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48"/>
        <w:ind w:left="1521" w:hanging="71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собраний;</w:t>
      </w:r>
    </w:p>
    <w:p w14:paraId="6F28C2E4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50"/>
        <w:ind w:left="1521" w:hanging="71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патруля:</w:t>
      </w:r>
    </w:p>
    <w:p w14:paraId="09C995AC" w14:textId="77777777" w:rsidR="001F167D" w:rsidRDefault="00E44A9C">
      <w:pPr>
        <w:pStyle w:val="a3"/>
        <w:spacing w:before="47" w:line="276" w:lineRule="auto"/>
        <w:jc w:val="left"/>
      </w:pPr>
      <w:r>
        <w:t>-посещение</w:t>
      </w:r>
      <w:r>
        <w:rPr>
          <w:spacing w:val="15"/>
        </w:rPr>
        <w:t xml:space="preserve"> </w:t>
      </w:r>
      <w:r>
        <w:t>семей,</w:t>
      </w:r>
      <w:r>
        <w:rPr>
          <w:spacing w:val="12"/>
        </w:rPr>
        <w:t xml:space="preserve"> </w:t>
      </w:r>
      <w:r>
        <w:t>находящихся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социально-опасном</w:t>
      </w:r>
      <w:r>
        <w:rPr>
          <w:spacing w:val="16"/>
        </w:rPr>
        <w:t xml:space="preserve"> </w:t>
      </w:r>
      <w:r>
        <w:t>положении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семей</w:t>
      </w:r>
      <w:r>
        <w:rPr>
          <w:spacing w:val="13"/>
        </w:rPr>
        <w:t xml:space="preserve"> </w:t>
      </w:r>
      <w:r>
        <w:t>обу-</w:t>
      </w:r>
      <w:r>
        <w:rPr>
          <w:spacing w:val="-67"/>
        </w:rPr>
        <w:t xml:space="preserve"> </w:t>
      </w:r>
      <w:r>
        <w:t>чающихся,</w:t>
      </w:r>
      <w:r>
        <w:rPr>
          <w:spacing w:val="-1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различных видах профилактического учета»;</w:t>
      </w:r>
    </w:p>
    <w:p w14:paraId="157FB03E" w14:textId="77777777" w:rsidR="001F167D" w:rsidRDefault="00E44A9C">
      <w:pPr>
        <w:pStyle w:val="a3"/>
        <w:spacing w:line="321" w:lineRule="exact"/>
        <w:jc w:val="left"/>
      </w:pPr>
      <w:r>
        <w:t>-рейды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концентрации</w:t>
      </w:r>
      <w:r>
        <w:rPr>
          <w:spacing w:val="-7"/>
        </w:rPr>
        <w:t xml:space="preserve"> </w:t>
      </w:r>
      <w:r>
        <w:t>подростков;</w:t>
      </w:r>
    </w:p>
    <w:p w14:paraId="5E98FC4F" w14:textId="77777777" w:rsidR="001F167D" w:rsidRDefault="00E44A9C">
      <w:pPr>
        <w:pStyle w:val="a3"/>
        <w:spacing w:before="50" w:line="276" w:lineRule="auto"/>
        <w:ind w:right="1115"/>
        <w:jc w:val="left"/>
      </w:pPr>
      <w:r>
        <w:t>-патрулирование</w:t>
      </w:r>
      <w:r>
        <w:rPr>
          <w:spacing w:val="-14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t>занятости</w:t>
      </w:r>
      <w:r>
        <w:rPr>
          <w:spacing w:val="-14"/>
        </w:rPr>
        <w:t xml:space="preserve"> </w:t>
      </w:r>
      <w:r>
        <w:t>несовершеннолетних</w:t>
      </w:r>
      <w:r>
        <w:rPr>
          <w:spacing w:val="-1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вечернее</w:t>
      </w:r>
      <w:r>
        <w:rPr>
          <w:spacing w:val="-1"/>
        </w:rPr>
        <w:t xml:space="preserve"> </w:t>
      </w:r>
      <w:r>
        <w:t>время.</w:t>
      </w:r>
    </w:p>
    <w:p w14:paraId="2E144EF9" w14:textId="77777777" w:rsidR="001F167D" w:rsidRDefault="00E44A9C">
      <w:pPr>
        <w:pStyle w:val="a3"/>
        <w:spacing w:line="321" w:lineRule="exact"/>
        <w:jc w:val="left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классов:</w:t>
      </w:r>
    </w:p>
    <w:p w14:paraId="5C266BFD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50"/>
        <w:ind w:left="1521" w:hanging="710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уголков;</w:t>
      </w:r>
    </w:p>
    <w:p w14:paraId="4909B854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48" w:line="276" w:lineRule="auto"/>
        <w:ind w:right="1142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4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4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круглых столов,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мастер-классов;</w:t>
      </w:r>
    </w:p>
    <w:p w14:paraId="14F14C2E" w14:textId="77777777" w:rsidR="001F167D" w:rsidRDefault="001F167D">
      <w:pPr>
        <w:spacing w:line="276" w:lineRule="auto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8043623" w14:textId="21713892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74" w:line="278" w:lineRule="auto"/>
        <w:ind w:right="1134" w:firstLine="0"/>
        <w:jc w:val="left"/>
        <w:rPr>
          <w:sz w:val="28"/>
        </w:rPr>
      </w:pPr>
      <w:r>
        <w:rPr>
          <w:sz w:val="28"/>
        </w:rPr>
        <w:t>коллективные</w:t>
      </w:r>
      <w:r>
        <w:rPr>
          <w:spacing w:val="3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 w:rsidR="00F56CE3">
        <w:rPr>
          <w:spacing w:val="6"/>
          <w:sz w:val="28"/>
        </w:rPr>
        <w:t>об</w:t>
      </w:r>
      <w:r>
        <w:rPr>
          <w:sz w:val="28"/>
        </w:rPr>
        <w:t>уча</w:t>
      </w:r>
      <w:r w:rsidR="00F56CE3">
        <w:rPr>
          <w:sz w:val="28"/>
        </w:rPr>
        <w:t>ю</w:t>
      </w:r>
      <w:r>
        <w:rPr>
          <w:sz w:val="28"/>
        </w:rPr>
        <w:t>щимися</w:t>
      </w:r>
      <w:r>
        <w:rPr>
          <w:spacing w:val="4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 w:rsidR="00F56CE3">
        <w:rPr>
          <w:sz w:val="28"/>
        </w:rPr>
        <w:t>П</w:t>
      </w:r>
      <w:r>
        <w:rPr>
          <w:sz w:val="28"/>
        </w:rPr>
        <w:t>ДН,</w:t>
      </w:r>
      <w:r>
        <w:rPr>
          <w:spacing w:val="-67"/>
          <w:sz w:val="28"/>
        </w:rPr>
        <w:t xml:space="preserve"> </w:t>
      </w:r>
      <w:r>
        <w:rPr>
          <w:sz w:val="28"/>
        </w:rPr>
        <w:t>наркологом,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 К</w:t>
      </w:r>
      <w:r w:rsidR="00F56CE3">
        <w:rPr>
          <w:sz w:val="28"/>
        </w:rPr>
        <w:t>ДН</w:t>
      </w:r>
      <w:r>
        <w:rPr>
          <w:sz w:val="28"/>
        </w:rPr>
        <w:t>;</w:t>
      </w:r>
    </w:p>
    <w:p w14:paraId="249DA3C0" w14:textId="77777777" w:rsidR="001F167D" w:rsidRDefault="00E44A9C">
      <w:pPr>
        <w:pStyle w:val="a3"/>
        <w:spacing w:line="317" w:lineRule="exact"/>
        <w:jc w:val="left"/>
      </w:pP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индивидуальном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уровне:</w:t>
      </w:r>
    </w:p>
    <w:p w14:paraId="4E9FB7B8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48"/>
        <w:ind w:left="1521" w:hanging="71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секции;</w:t>
      </w:r>
    </w:p>
    <w:p w14:paraId="6057E5CF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50"/>
        <w:ind w:left="1521" w:hanging="710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трудоустройстве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период;</w:t>
      </w:r>
    </w:p>
    <w:p w14:paraId="2718197B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48" w:line="276" w:lineRule="auto"/>
        <w:ind w:right="1138" w:firstLine="0"/>
        <w:jc w:val="left"/>
        <w:rPr>
          <w:sz w:val="28"/>
        </w:rPr>
      </w:pPr>
      <w:r>
        <w:rPr>
          <w:sz w:val="28"/>
        </w:rPr>
        <w:t>охват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организованным</w:t>
      </w:r>
      <w:r>
        <w:rPr>
          <w:spacing w:val="8"/>
          <w:sz w:val="28"/>
        </w:rPr>
        <w:t xml:space="preserve"> </w:t>
      </w:r>
      <w:r>
        <w:rPr>
          <w:sz w:val="28"/>
        </w:rPr>
        <w:t>отдыхом</w:t>
      </w:r>
      <w:r>
        <w:rPr>
          <w:spacing w:val="2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5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5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каникуляр-</w:t>
      </w:r>
      <w:r>
        <w:rPr>
          <w:spacing w:val="-67"/>
          <w:sz w:val="28"/>
        </w:rPr>
        <w:t xml:space="preserve"> </w:t>
      </w:r>
      <w:r>
        <w:rPr>
          <w:sz w:val="28"/>
        </w:rPr>
        <w:t>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14:paraId="62965102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line="321" w:lineRule="exact"/>
        <w:ind w:left="1521" w:hanging="71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обучающимися;</w:t>
      </w:r>
    </w:p>
    <w:p w14:paraId="3BAEA4F3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50" w:line="276" w:lineRule="auto"/>
        <w:ind w:right="1129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8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бесед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ин-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ОДН;</w:t>
      </w:r>
    </w:p>
    <w:p w14:paraId="35FAD558" w14:textId="77777777" w:rsidR="001F167D" w:rsidRDefault="001F167D">
      <w:pPr>
        <w:pStyle w:val="a3"/>
        <w:spacing w:before="1"/>
        <w:ind w:left="0"/>
        <w:jc w:val="left"/>
        <w:rPr>
          <w:sz w:val="32"/>
        </w:rPr>
      </w:pPr>
    </w:p>
    <w:p w14:paraId="72D76D5A" w14:textId="77777777" w:rsidR="001F167D" w:rsidRDefault="00E44A9C">
      <w:pPr>
        <w:ind w:left="812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РАБОТЫ</w:t>
      </w:r>
    </w:p>
    <w:p w14:paraId="4D8B1479" w14:textId="77777777" w:rsidR="001F167D" w:rsidRDefault="001F167D">
      <w:pPr>
        <w:pStyle w:val="a3"/>
        <w:spacing w:before="10"/>
        <w:ind w:left="0"/>
        <w:jc w:val="left"/>
        <w:rPr>
          <w:sz w:val="35"/>
        </w:rPr>
      </w:pPr>
    </w:p>
    <w:p w14:paraId="6B9D4CAE" w14:textId="77777777" w:rsidR="001F167D" w:rsidRDefault="00E44A9C">
      <w:pPr>
        <w:pStyle w:val="a3"/>
        <w:spacing w:line="276" w:lineRule="auto"/>
        <w:ind w:right="1134" w:firstLine="708"/>
      </w:pPr>
      <w:r>
        <w:t>Раздел "Самоанализ воспитательной работы" показывает, как образова-</w:t>
      </w:r>
      <w:r>
        <w:rPr>
          <w:spacing w:val="1"/>
        </w:rPr>
        <w:t xml:space="preserve"> </w:t>
      </w:r>
      <w:r>
        <w:t>тельная организация планирует фиксировать, анализировать и осмыслять каче-</w:t>
      </w:r>
      <w:r>
        <w:rPr>
          <w:spacing w:val="1"/>
        </w:rPr>
        <w:t xml:space="preserve"> </w:t>
      </w:r>
      <w:r>
        <w:t>ства среды, способствующей решению задач воспитания. В разделе приводятся</w:t>
      </w:r>
      <w:r>
        <w:rPr>
          <w:spacing w:val="1"/>
        </w:rPr>
        <w:t xml:space="preserve"> </w:t>
      </w:r>
      <w:r>
        <w:t>ключевые направления самоанализа, используемые организационные формы,</w:t>
      </w:r>
      <w:r>
        <w:rPr>
          <w:spacing w:val="1"/>
        </w:rPr>
        <w:t xml:space="preserve"> </w:t>
      </w:r>
      <w:r>
        <w:rPr>
          <w:spacing w:val="-1"/>
        </w:rPr>
        <w:t>психолого-педагогический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управленческий</w:t>
      </w:r>
      <w:r>
        <w:rPr>
          <w:spacing w:val="-17"/>
        </w:rPr>
        <w:t xml:space="preserve"> </w:t>
      </w:r>
      <w:r>
        <w:t>аспекты.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рабочей</w:t>
      </w:r>
      <w:r>
        <w:rPr>
          <w:spacing w:val="-16"/>
        </w:rPr>
        <w:t xml:space="preserve"> </w:t>
      </w:r>
      <w:r>
        <w:t>программе</w:t>
      </w:r>
      <w:r>
        <w:rPr>
          <w:spacing w:val="-18"/>
        </w:rPr>
        <w:t xml:space="preserve"> </w:t>
      </w:r>
      <w:r>
        <w:t>вос-</w:t>
      </w:r>
      <w:r>
        <w:rPr>
          <w:spacing w:val="-68"/>
        </w:rPr>
        <w:t xml:space="preserve"> </w:t>
      </w:r>
      <w:r>
        <w:t>питания обучающихся с умственной отсталостью описываются не достигнутые</w:t>
      </w:r>
      <w:r>
        <w:rPr>
          <w:spacing w:val="1"/>
        </w:rPr>
        <w:t xml:space="preserve"> </w:t>
      </w:r>
      <w:r>
        <w:t>личностные результаты обучающихся, а дается обзор основных направлений</w:t>
      </w:r>
      <w:r>
        <w:rPr>
          <w:spacing w:val="1"/>
        </w:rPr>
        <w:t xml:space="preserve"> </w:t>
      </w:r>
      <w:r>
        <w:t>внутренней экспертизы, проводимой образовательной организацией, возможно</w:t>
      </w:r>
      <w:r>
        <w:rPr>
          <w:spacing w:val="1"/>
        </w:rPr>
        <w:t xml:space="preserve"> </w:t>
      </w:r>
      <w:r>
        <w:t>описание инструментов самоанализа (методов, технологий, конкретных прие-</w:t>
      </w:r>
      <w:r>
        <w:rPr>
          <w:spacing w:val="1"/>
        </w:rPr>
        <w:t xml:space="preserve"> </w:t>
      </w:r>
      <w:r>
        <w:t>мов), которые использует образовательная организация в рамках данной дея-</w:t>
      </w:r>
      <w:r>
        <w:rPr>
          <w:spacing w:val="1"/>
        </w:rPr>
        <w:t xml:space="preserve"> </w:t>
      </w:r>
      <w:r>
        <w:t>тельности.</w:t>
      </w:r>
    </w:p>
    <w:p w14:paraId="0C93B08A" w14:textId="77777777" w:rsidR="001F167D" w:rsidRDefault="00E44A9C">
      <w:pPr>
        <w:pStyle w:val="a3"/>
        <w:spacing w:line="276" w:lineRule="auto"/>
        <w:ind w:right="1133"/>
      </w:pPr>
      <w:r>
        <w:t>Самоанализ осуществляется ежегодно силами самой образовательной организа-</w:t>
      </w:r>
      <w:r>
        <w:rPr>
          <w:spacing w:val="-67"/>
        </w:rPr>
        <w:t xml:space="preserve"> </w:t>
      </w:r>
      <w:r>
        <w:t>ции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привлечением</w:t>
      </w:r>
      <w:r>
        <w:rPr>
          <w:spacing w:val="-15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самостоятельному</w:t>
      </w:r>
      <w:r>
        <w:rPr>
          <w:spacing w:val="-17"/>
        </w:rPr>
        <w:t xml:space="preserve"> </w:t>
      </w:r>
      <w:r>
        <w:t>решению</w:t>
      </w:r>
      <w:r>
        <w:rPr>
          <w:spacing w:val="-13"/>
        </w:rPr>
        <w:t xml:space="preserve"> </w:t>
      </w:r>
      <w:r>
        <w:t>адми-</w:t>
      </w:r>
      <w:r>
        <w:rPr>
          <w:spacing w:val="-67"/>
        </w:rPr>
        <w:t xml:space="preserve"> </w:t>
      </w:r>
      <w:r>
        <w:t>нистрации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внешних экспертов.</w:t>
      </w:r>
    </w:p>
    <w:p w14:paraId="18E86564" w14:textId="77777777" w:rsidR="001F167D" w:rsidRDefault="00E44A9C">
      <w:pPr>
        <w:pStyle w:val="a3"/>
        <w:spacing w:line="276" w:lineRule="auto"/>
        <w:ind w:right="1131"/>
      </w:pPr>
      <w:r>
        <w:t>Анализируется информационно-медийное сопровождение воспитательной ра-</w:t>
      </w:r>
      <w:r>
        <w:rPr>
          <w:spacing w:val="1"/>
        </w:rPr>
        <w:t xml:space="preserve"> </w:t>
      </w:r>
      <w:r>
        <w:t>боты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наличии),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методических</w:t>
      </w:r>
      <w:r>
        <w:rPr>
          <w:spacing w:val="-10"/>
        </w:rPr>
        <w:t xml:space="preserve"> </w:t>
      </w:r>
      <w:r>
        <w:t>служб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органи-</w:t>
      </w:r>
      <w:r>
        <w:rPr>
          <w:spacing w:val="-67"/>
        </w:rPr>
        <w:t xml:space="preserve"> </w:t>
      </w:r>
      <w:r>
        <w:t>зации.</w:t>
      </w:r>
    </w:p>
    <w:p w14:paraId="26867D34" w14:textId="77777777" w:rsidR="001F167D" w:rsidRDefault="00E44A9C">
      <w:pPr>
        <w:pStyle w:val="a3"/>
        <w:spacing w:before="1" w:line="276" w:lineRule="auto"/>
        <w:ind w:right="1139"/>
      </w:pPr>
      <w:r>
        <w:t>Основными принципами, на основе которых осуществляется самоанализ воспи-</w:t>
      </w:r>
      <w:r>
        <w:rPr>
          <w:spacing w:val="-67"/>
        </w:rPr>
        <w:t xml:space="preserve"> </w:t>
      </w:r>
      <w:r>
        <w:t>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являются:</w:t>
      </w:r>
    </w:p>
    <w:p w14:paraId="107DFF7F" w14:textId="77777777" w:rsidR="001F167D" w:rsidRDefault="00E44A9C">
      <w:pPr>
        <w:pStyle w:val="a3"/>
        <w:spacing w:line="276" w:lineRule="auto"/>
        <w:ind w:right="1132"/>
      </w:pPr>
      <w:r>
        <w:t>принцип гуманистической направленности осуществляемого анализа, ориенти-</w:t>
      </w:r>
      <w:r>
        <w:rPr>
          <w:spacing w:val="1"/>
        </w:rPr>
        <w:t xml:space="preserve"> </w:t>
      </w:r>
      <w:r>
        <w:t>рующий экспертов на культуру взаимного уважения всех участников воспита-</w:t>
      </w:r>
      <w:r>
        <w:rPr>
          <w:spacing w:val="1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работы;</w:t>
      </w:r>
    </w:p>
    <w:p w14:paraId="4CBF692D" w14:textId="77777777" w:rsidR="001F167D" w:rsidRDefault="00E44A9C">
      <w:pPr>
        <w:pStyle w:val="a3"/>
        <w:spacing w:line="276" w:lineRule="auto"/>
        <w:ind w:right="1128"/>
      </w:pPr>
      <w:r>
        <w:t>принцип приоритета анализа сущностных сторон воспитания, ориентирующий</w:t>
      </w:r>
      <w:r>
        <w:rPr>
          <w:spacing w:val="1"/>
        </w:rPr>
        <w:t xml:space="preserve"> </w:t>
      </w:r>
      <w:r>
        <w:t>экспертов на изучение не количественных его показателей, а качественных - та-</w:t>
      </w:r>
      <w:r>
        <w:rPr>
          <w:spacing w:val="-67"/>
        </w:rPr>
        <w:t xml:space="preserve"> </w:t>
      </w:r>
      <w:r>
        <w:t>ких как содержание и разнообразие деятельности, характер общения и отноше-</w:t>
      </w:r>
      <w:r>
        <w:rPr>
          <w:spacing w:val="1"/>
        </w:rPr>
        <w:t xml:space="preserve"> </w:t>
      </w:r>
      <w:r>
        <w:t>ний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обучающимися и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работниками;</w:t>
      </w:r>
    </w:p>
    <w:p w14:paraId="6632CC78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5DB11BA" w14:textId="77777777" w:rsidR="001F167D" w:rsidRDefault="00E44A9C">
      <w:pPr>
        <w:pStyle w:val="a3"/>
        <w:spacing w:before="74" w:line="276" w:lineRule="auto"/>
        <w:ind w:right="1134"/>
      </w:pPr>
      <w:r>
        <w:t>принцип развивающего характера осуществляемого анализа, ориентирующий</w:t>
      </w:r>
      <w:r>
        <w:rPr>
          <w:spacing w:val="1"/>
        </w:rPr>
        <w:t xml:space="preserve"> </w:t>
      </w:r>
      <w:r>
        <w:t>экспертов на использование его результатов для совершенствования воспита-</w:t>
      </w:r>
      <w:r>
        <w:rPr>
          <w:spacing w:val="1"/>
        </w:rPr>
        <w:t xml:space="preserve"> </w:t>
      </w:r>
      <w:r>
        <w:t>тельной деятельности педагогических работников: грамотной постановки ими</w:t>
      </w:r>
      <w:r>
        <w:rPr>
          <w:spacing w:val="1"/>
        </w:rPr>
        <w:t xml:space="preserve"> </w:t>
      </w:r>
      <w:r>
        <w:t>целей и задач воспитания, умелого планирования своей воспитательной работы,</w:t>
      </w:r>
      <w:r>
        <w:rPr>
          <w:spacing w:val="-67"/>
        </w:rPr>
        <w:t xml:space="preserve"> </w:t>
      </w:r>
      <w:r>
        <w:t>адекватного</w:t>
      </w:r>
      <w:r>
        <w:rPr>
          <w:spacing w:val="-8"/>
        </w:rPr>
        <w:t xml:space="preserve"> </w:t>
      </w:r>
      <w:r>
        <w:t>подбора</w:t>
      </w:r>
      <w:r>
        <w:rPr>
          <w:spacing w:val="-8"/>
        </w:rPr>
        <w:t xml:space="preserve"> </w:t>
      </w:r>
      <w:r>
        <w:t>видов,</w:t>
      </w:r>
      <w:r>
        <w:rPr>
          <w:spacing w:val="-10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68"/>
        </w:rPr>
        <w:t xml:space="preserve"> </w:t>
      </w:r>
      <w:r>
        <w:t>деятельности;</w:t>
      </w:r>
    </w:p>
    <w:p w14:paraId="0043E943" w14:textId="77777777" w:rsidR="001F167D" w:rsidRDefault="00E44A9C">
      <w:pPr>
        <w:pStyle w:val="a3"/>
        <w:spacing w:before="1" w:line="276" w:lineRule="auto"/>
        <w:ind w:right="1129"/>
      </w:pPr>
      <w:r>
        <w:t>принцип</w:t>
      </w:r>
      <w:r>
        <w:rPr>
          <w:spacing w:val="-8"/>
        </w:rPr>
        <w:t xml:space="preserve"> </w:t>
      </w:r>
      <w:r>
        <w:t>разделенной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личностного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обу-</w:t>
      </w:r>
      <w:r>
        <w:rPr>
          <w:spacing w:val="-68"/>
        </w:rPr>
        <w:t xml:space="preserve"> </w:t>
      </w:r>
      <w:r>
        <w:t>чающихся, ориентирующий экспертов на понимание того, что личностное раз-</w:t>
      </w:r>
      <w:r>
        <w:rPr>
          <w:spacing w:val="1"/>
        </w:rPr>
        <w:t xml:space="preserve"> </w:t>
      </w:r>
      <w:r>
        <w:t>витие обучающихся - это результат как социального воспитания, в котором</w:t>
      </w:r>
      <w:r>
        <w:rPr>
          <w:spacing w:val="1"/>
        </w:rPr>
        <w:t xml:space="preserve"> </w:t>
      </w:r>
      <w:r>
        <w:t>участвует семья, образовательная организация и другие социальные институты,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стихийной</w:t>
      </w:r>
      <w:r>
        <w:rPr>
          <w:spacing w:val="-1"/>
        </w:rPr>
        <w:t xml:space="preserve"> </w:t>
      </w:r>
      <w:r>
        <w:t>социализации 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обучающихся;</w:t>
      </w:r>
    </w:p>
    <w:p w14:paraId="485856E7" w14:textId="77777777" w:rsidR="001F167D" w:rsidRDefault="00E44A9C">
      <w:pPr>
        <w:pStyle w:val="a3"/>
        <w:spacing w:before="2" w:line="276" w:lineRule="auto"/>
        <w:ind w:right="1130"/>
      </w:pPr>
      <w:r>
        <w:t>принцип</w:t>
      </w:r>
      <w:r>
        <w:rPr>
          <w:spacing w:val="-18"/>
        </w:rPr>
        <w:t xml:space="preserve"> </w:t>
      </w:r>
      <w:r>
        <w:t>партнерского</w:t>
      </w:r>
      <w:r>
        <w:rPr>
          <w:spacing w:val="-16"/>
        </w:rPr>
        <w:t xml:space="preserve"> </w:t>
      </w:r>
      <w:r>
        <w:t>взаимодействия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семьей</w:t>
      </w:r>
      <w:r>
        <w:rPr>
          <w:spacing w:val="-17"/>
        </w:rPr>
        <w:t xml:space="preserve"> </w:t>
      </w:r>
      <w:r>
        <w:t>обучающегося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ОВЗ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инвалид-</w:t>
      </w:r>
      <w:r>
        <w:rPr>
          <w:spacing w:val="-67"/>
        </w:rPr>
        <w:t xml:space="preserve"> </w:t>
      </w:r>
      <w:r>
        <w:t>ностью, согласно которому обобщенные результаты самоанализа необходимо</w:t>
      </w:r>
      <w:r>
        <w:rPr>
          <w:spacing w:val="1"/>
        </w:rPr>
        <w:t xml:space="preserve"> </w:t>
      </w:r>
      <w:r>
        <w:t>тактично и корректно обсудить с родительским сообществом образовательной</w:t>
      </w:r>
      <w:r>
        <w:rPr>
          <w:spacing w:val="1"/>
        </w:rPr>
        <w:t xml:space="preserve"> </w:t>
      </w:r>
      <w:r>
        <w:t>организации, а по поводу динамики личностных результатов обучающихся со-</w:t>
      </w:r>
      <w:r>
        <w:rPr>
          <w:spacing w:val="1"/>
        </w:rPr>
        <w:t xml:space="preserve"> </w:t>
      </w:r>
      <w:r>
        <w:t>поставить наблюдения родителей (законных представителей) 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беседе (по возможности).</w:t>
      </w:r>
    </w:p>
    <w:p w14:paraId="000AB22B" w14:textId="77777777" w:rsidR="001F167D" w:rsidRDefault="00E44A9C">
      <w:pPr>
        <w:pStyle w:val="a3"/>
        <w:spacing w:line="278" w:lineRule="auto"/>
        <w:ind w:right="1136"/>
      </w:pPr>
      <w:r>
        <w:t>Основными</w:t>
      </w:r>
      <w:r>
        <w:rPr>
          <w:spacing w:val="-8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организуемого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организа-</w:t>
      </w:r>
      <w:r>
        <w:rPr>
          <w:spacing w:val="-67"/>
        </w:rPr>
        <w:t xml:space="preserve"> </w:t>
      </w:r>
      <w:r>
        <w:t>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являются:</w:t>
      </w:r>
    </w:p>
    <w:p w14:paraId="3561B9BE" w14:textId="77777777" w:rsidR="001F167D" w:rsidRDefault="00E44A9C">
      <w:pPr>
        <w:pStyle w:val="a4"/>
        <w:numPr>
          <w:ilvl w:val="0"/>
          <w:numId w:val="67"/>
        </w:numPr>
        <w:tabs>
          <w:tab w:val="left" w:pos="1522"/>
        </w:tabs>
        <w:spacing w:line="276" w:lineRule="auto"/>
        <w:ind w:right="1133" w:firstLine="0"/>
        <w:rPr>
          <w:sz w:val="28"/>
        </w:rPr>
      </w:pPr>
      <w:r>
        <w:rPr>
          <w:sz w:val="28"/>
        </w:rPr>
        <w:t>"Направление 1. Результаты воспитания и социализации обучающихся 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коррекционно-развивающей деятельностью".</w:t>
      </w:r>
    </w:p>
    <w:p w14:paraId="011F889E" w14:textId="77777777" w:rsidR="001F167D" w:rsidRDefault="00E44A9C">
      <w:pPr>
        <w:pStyle w:val="a4"/>
        <w:numPr>
          <w:ilvl w:val="0"/>
          <w:numId w:val="67"/>
        </w:numPr>
        <w:tabs>
          <w:tab w:val="left" w:pos="1522"/>
        </w:tabs>
        <w:spacing w:line="278" w:lineRule="auto"/>
        <w:ind w:right="1137" w:firstLine="0"/>
        <w:rPr>
          <w:sz w:val="28"/>
        </w:rPr>
      </w:pPr>
      <w:r>
        <w:rPr>
          <w:sz w:val="28"/>
        </w:rPr>
        <w:t>"Направление 2. Качества воспитательной среды в образовательной орга-</w:t>
      </w:r>
      <w:r>
        <w:rPr>
          <w:spacing w:val="1"/>
          <w:sz w:val="28"/>
        </w:rPr>
        <w:t xml:space="preserve"> </w:t>
      </w:r>
      <w:r>
        <w:rPr>
          <w:sz w:val="28"/>
        </w:rPr>
        <w:t>низации".</w:t>
      </w:r>
    </w:p>
    <w:p w14:paraId="31C8C74D" w14:textId="77777777" w:rsidR="001F167D" w:rsidRDefault="00E44A9C">
      <w:pPr>
        <w:pStyle w:val="a3"/>
        <w:spacing w:line="276" w:lineRule="auto"/>
        <w:ind w:right="1128"/>
      </w:pPr>
      <w:r>
        <w:t>Рекомендуется каждый год выбирать одно из направлений анализа воспитатель-</w:t>
      </w:r>
      <w:r>
        <w:rPr>
          <w:spacing w:val="-68"/>
        </w:rPr>
        <w:t xml:space="preserve"> </w:t>
      </w:r>
      <w:r>
        <w:t>ной</w:t>
      </w:r>
      <w:r>
        <w:rPr>
          <w:spacing w:val="-7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реализующей</w:t>
      </w:r>
      <w:r>
        <w:rPr>
          <w:spacing w:val="-6"/>
        </w:rPr>
        <w:t xml:space="preserve"> </w:t>
      </w:r>
      <w:r>
        <w:t>АООП,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взаимосвязи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направления:</w:t>
      </w:r>
    </w:p>
    <w:p w14:paraId="7E92ADC3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line="276" w:lineRule="auto"/>
        <w:ind w:right="1130" w:firstLine="0"/>
        <w:rPr>
          <w:sz w:val="28"/>
        </w:rPr>
      </w:pPr>
      <w:r>
        <w:rPr>
          <w:sz w:val="28"/>
        </w:rPr>
        <w:t xml:space="preserve">работа      с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родителями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(законными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представителями),      </w:t>
      </w:r>
      <w:r>
        <w:rPr>
          <w:spacing w:val="1"/>
          <w:sz w:val="28"/>
        </w:rPr>
        <w:t xml:space="preserve"> </w:t>
      </w:r>
      <w:r>
        <w:rPr>
          <w:sz w:val="28"/>
        </w:rPr>
        <w:t>се-</w:t>
      </w:r>
      <w:r>
        <w:rPr>
          <w:spacing w:val="1"/>
          <w:sz w:val="28"/>
        </w:rPr>
        <w:t xml:space="preserve"> </w:t>
      </w:r>
      <w:r>
        <w:rPr>
          <w:sz w:val="28"/>
        </w:rPr>
        <w:t>мьями, воспитывающими обучающихся с умственной отсталостью, включая 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нормотипичных братьев</w:t>
      </w:r>
      <w:r>
        <w:rPr>
          <w:spacing w:val="-1"/>
          <w:sz w:val="28"/>
        </w:rPr>
        <w:t xml:space="preserve"> </w:t>
      </w:r>
      <w:r>
        <w:rPr>
          <w:sz w:val="28"/>
        </w:rPr>
        <w:t>и сестер;</w:t>
      </w:r>
    </w:p>
    <w:p w14:paraId="5C21008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14:paraId="791ECFE6" w14:textId="77777777" w:rsidR="001F167D" w:rsidRDefault="00E44A9C">
      <w:pPr>
        <w:pStyle w:val="a4"/>
        <w:numPr>
          <w:ilvl w:val="0"/>
          <w:numId w:val="73"/>
        </w:numPr>
        <w:tabs>
          <w:tab w:val="left" w:pos="999"/>
        </w:tabs>
        <w:spacing w:before="35" w:line="276" w:lineRule="auto"/>
        <w:ind w:right="1142" w:firstLine="0"/>
        <w:rPr>
          <w:sz w:val="28"/>
        </w:rPr>
      </w:pPr>
      <w:r>
        <w:rPr>
          <w:sz w:val="28"/>
        </w:rPr>
        <w:t>интеграция общего и дополнительного образования в рамках решения дости-</w:t>
      </w:r>
      <w:r>
        <w:rPr>
          <w:spacing w:val="1"/>
          <w:sz w:val="28"/>
        </w:rPr>
        <w:t xml:space="preserve"> </w:t>
      </w:r>
      <w:r>
        <w:rPr>
          <w:sz w:val="28"/>
        </w:rPr>
        <w:t>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2E1AB0FA" w14:textId="77777777" w:rsidR="001F167D" w:rsidRDefault="00E44A9C">
      <w:pPr>
        <w:pStyle w:val="a4"/>
        <w:numPr>
          <w:ilvl w:val="0"/>
          <w:numId w:val="73"/>
        </w:numPr>
        <w:tabs>
          <w:tab w:val="left" w:pos="994"/>
        </w:tabs>
        <w:spacing w:before="2" w:line="276" w:lineRule="auto"/>
        <w:ind w:right="1137" w:firstLine="0"/>
        <w:rPr>
          <w:sz w:val="28"/>
        </w:rPr>
      </w:pPr>
      <w:r>
        <w:rPr>
          <w:sz w:val="28"/>
        </w:rPr>
        <w:t>анализ характера общения обучающихся друг с другом и педагогического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ботниками,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урочной,</w:t>
      </w:r>
      <w:r>
        <w:rPr>
          <w:spacing w:val="-14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во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работе;</w:t>
      </w:r>
      <w:r>
        <w:rPr>
          <w:spacing w:val="-1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сетевого и 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14:paraId="51043B90" w14:textId="77777777" w:rsidR="001F167D" w:rsidRDefault="00E44A9C">
      <w:pPr>
        <w:pStyle w:val="a4"/>
        <w:numPr>
          <w:ilvl w:val="0"/>
          <w:numId w:val="73"/>
        </w:numPr>
        <w:tabs>
          <w:tab w:val="left" w:pos="963"/>
        </w:tabs>
        <w:spacing w:line="276" w:lineRule="auto"/>
        <w:ind w:right="1133" w:firstLine="0"/>
        <w:rPr>
          <w:sz w:val="28"/>
        </w:rPr>
      </w:pPr>
      <w:r>
        <w:rPr>
          <w:spacing w:val="-1"/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этетической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предметно-пространственной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безбарьерной</w:t>
      </w:r>
      <w:r>
        <w:rPr>
          <w:spacing w:val="-68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6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направления;</w:t>
      </w:r>
    </w:p>
    <w:p w14:paraId="2A6DEDDD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64AF600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before="74" w:line="276" w:lineRule="auto"/>
        <w:ind w:right="1134" w:firstLine="0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(тьюторства,</w:t>
      </w:r>
      <w:r>
        <w:rPr>
          <w:spacing w:val="-14"/>
          <w:sz w:val="28"/>
        </w:rPr>
        <w:t xml:space="preserve"> </w:t>
      </w:r>
      <w:r>
        <w:rPr>
          <w:sz w:val="28"/>
        </w:rPr>
        <w:t>кураторства)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организации как между обучающимися, так и между педагогическими работни-</w:t>
      </w:r>
      <w:r>
        <w:rPr>
          <w:spacing w:val="-67"/>
          <w:sz w:val="28"/>
        </w:rPr>
        <w:t xml:space="preserve"> </w:t>
      </w:r>
      <w:r>
        <w:rPr>
          <w:sz w:val="28"/>
        </w:rPr>
        <w:t>ками.</w:t>
      </w:r>
    </w:p>
    <w:p w14:paraId="14CC391E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79B7E293" w14:textId="77777777" w:rsidR="001F167D" w:rsidRDefault="00E44A9C">
      <w:pPr>
        <w:pStyle w:val="11"/>
        <w:numPr>
          <w:ilvl w:val="1"/>
          <w:numId w:val="81"/>
        </w:numPr>
        <w:tabs>
          <w:tab w:val="left" w:pos="1306"/>
        </w:tabs>
        <w:spacing w:before="230"/>
        <w:ind w:left="1305" w:hanging="494"/>
        <w:jc w:val="both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14:paraId="1E7C27D3" w14:textId="77777777" w:rsidR="001F167D" w:rsidRDefault="001F167D">
      <w:pPr>
        <w:pStyle w:val="a3"/>
        <w:ind w:left="0"/>
        <w:jc w:val="left"/>
        <w:rPr>
          <w:b/>
          <w:sz w:val="30"/>
        </w:rPr>
      </w:pPr>
    </w:p>
    <w:p w14:paraId="1C109E66" w14:textId="77777777" w:rsidR="001F167D" w:rsidRDefault="00E44A9C">
      <w:pPr>
        <w:pStyle w:val="a3"/>
        <w:spacing w:before="180"/>
        <w:ind w:right="1126" w:firstLine="56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психолого-медико-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учётом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программы.</w:t>
      </w:r>
    </w:p>
    <w:p w14:paraId="4499733D" w14:textId="77777777" w:rsidR="001F167D" w:rsidRDefault="00E44A9C">
      <w:pPr>
        <w:pStyle w:val="a3"/>
        <w:ind w:right="1129" w:firstLine="566"/>
      </w:pPr>
      <w:r>
        <w:rPr>
          <w:color w:val="000009"/>
        </w:rPr>
        <w:t>Программа предусматривает создание в общеобразовательном учреждении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специальных условий обучения и воспитания, позволяющих учитывать 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процесса.</w:t>
      </w:r>
    </w:p>
    <w:p w14:paraId="4DE6D03D" w14:textId="77777777" w:rsidR="001F167D" w:rsidRDefault="00E44A9C">
      <w:pPr>
        <w:pStyle w:val="a3"/>
        <w:spacing w:before="1"/>
        <w:ind w:right="1137" w:firstLine="566"/>
      </w:pPr>
      <w:r>
        <w:rPr>
          <w:color w:val="000009"/>
        </w:rPr>
        <w:t>Приоритетными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здоровья, развитие адаптивных способностей личности для самореализации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обществе.</w:t>
      </w:r>
    </w:p>
    <w:p w14:paraId="2ACF8F46" w14:textId="77777777" w:rsidR="001F167D" w:rsidRDefault="001F167D">
      <w:pPr>
        <w:pStyle w:val="a3"/>
        <w:spacing w:before="1"/>
        <w:ind w:left="0"/>
        <w:jc w:val="left"/>
      </w:pPr>
    </w:p>
    <w:p w14:paraId="77B84578" w14:textId="77777777" w:rsidR="001F167D" w:rsidRDefault="00E44A9C">
      <w:pPr>
        <w:pStyle w:val="a3"/>
        <w:ind w:right="1131" w:firstLine="566"/>
      </w:pPr>
      <w:r>
        <w:rPr>
          <w:b/>
          <w:spacing w:val="-1"/>
        </w:rPr>
        <w:t>Цель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программы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коррекционной</w:t>
      </w:r>
      <w:r>
        <w:rPr>
          <w:b/>
          <w:spacing w:val="-19"/>
        </w:rPr>
        <w:t xml:space="preserve"> </w:t>
      </w:r>
      <w:r>
        <w:rPr>
          <w:b/>
        </w:rPr>
        <w:t>работы</w:t>
      </w:r>
      <w:r>
        <w:rPr>
          <w:b/>
          <w:spacing w:val="-15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успешности</w:t>
      </w:r>
      <w:r>
        <w:rPr>
          <w:spacing w:val="-20"/>
        </w:rPr>
        <w:t xml:space="preserve"> </w:t>
      </w:r>
      <w:r>
        <w:t>осво-</w:t>
      </w:r>
      <w:r>
        <w:rPr>
          <w:spacing w:val="-68"/>
        </w:rPr>
        <w:t xml:space="preserve"> </w:t>
      </w:r>
      <w:r>
        <w:t>ения учащимися с умственной отсталостью (интеллектуальными нарушениями)</w:t>
      </w:r>
      <w:r>
        <w:rPr>
          <w:spacing w:val="-67"/>
        </w:rPr>
        <w:t xml:space="preserve"> </w:t>
      </w:r>
      <w:r>
        <w:t>адаптированной основной общеобразовательной программы через организацию</w:t>
      </w:r>
      <w:r>
        <w:rPr>
          <w:spacing w:val="-67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учащихся.</w:t>
      </w:r>
    </w:p>
    <w:p w14:paraId="734E1303" w14:textId="77777777" w:rsidR="001F167D" w:rsidRDefault="00E44A9C">
      <w:pPr>
        <w:pStyle w:val="11"/>
        <w:spacing w:line="320" w:lineRule="exact"/>
        <w:ind w:left="1379"/>
        <w:jc w:val="both"/>
      </w:pPr>
      <w:r>
        <w:t>Задачи</w:t>
      </w:r>
      <w:r>
        <w:rPr>
          <w:spacing w:val="6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работы:</w:t>
      </w:r>
    </w:p>
    <w:p w14:paraId="153C5533" w14:textId="77777777" w:rsidR="001F167D" w:rsidRDefault="00E44A9C">
      <w:pPr>
        <w:pStyle w:val="a4"/>
        <w:numPr>
          <w:ilvl w:val="0"/>
          <w:numId w:val="66"/>
        </w:numPr>
        <w:tabs>
          <w:tab w:val="left" w:pos="1706"/>
        </w:tabs>
        <w:spacing w:before="2"/>
        <w:ind w:right="1135" w:firstLine="566"/>
        <w:rPr>
          <w:color w:val="000009"/>
          <w:sz w:val="28"/>
        </w:rPr>
      </w:pPr>
      <w:r>
        <w:rPr>
          <w:color w:val="000009"/>
          <w:sz w:val="28"/>
        </w:rPr>
        <w:t>выявление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потребностей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умственной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отсталостью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(интеллектуальными нарушениями),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обусловленных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структурой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глубиной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имеющихся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недостатками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физическом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 психическом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развитии;</w:t>
      </w:r>
    </w:p>
    <w:p w14:paraId="469D49C9" w14:textId="77777777" w:rsidR="001F167D" w:rsidRDefault="00E44A9C">
      <w:pPr>
        <w:pStyle w:val="a4"/>
        <w:numPr>
          <w:ilvl w:val="0"/>
          <w:numId w:val="66"/>
        </w:numPr>
        <w:tabs>
          <w:tab w:val="left" w:pos="1846"/>
        </w:tabs>
        <w:ind w:right="1134" w:firstLine="566"/>
        <w:rPr>
          <w:color w:val="000009"/>
          <w:sz w:val="28"/>
        </w:rPr>
      </w:pPr>
      <w:r>
        <w:rPr>
          <w:color w:val="000009"/>
          <w:sz w:val="28"/>
        </w:rPr>
        <w:t>осуществление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комплексного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ориентированного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pacing w:val="-1"/>
          <w:sz w:val="28"/>
        </w:rPr>
        <w:t>психолого-педагогического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сопровождения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учащихся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умственной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отсталостью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(интеллектуальными нарушениями) с учётом особенностей психофизического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 и индивидуальных возможностей (в соответствии с рекомендациями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ПМПК);</w:t>
      </w:r>
    </w:p>
    <w:p w14:paraId="1B249012" w14:textId="77777777" w:rsidR="001F167D" w:rsidRDefault="00E44A9C">
      <w:pPr>
        <w:pStyle w:val="a4"/>
        <w:numPr>
          <w:ilvl w:val="0"/>
          <w:numId w:val="66"/>
        </w:numPr>
        <w:tabs>
          <w:tab w:val="left" w:pos="1536"/>
        </w:tabs>
        <w:ind w:right="1137" w:firstLine="566"/>
        <w:rPr>
          <w:color w:val="000009"/>
          <w:sz w:val="28"/>
        </w:rPr>
      </w:pPr>
      <w:r>
        <w:rPr>
          <w:color w:val="000009"/>
          <w:sz w:val="28"/>
        </w:rPr>
        <w:t>организация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групповых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учащихся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учётом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индивидуальных и типологических особенностей психофизического развития 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индивидуальных возможностей;</w:t>
      </w:r>
    </w:p>
    <w:p w14:paraId="64B7B32A" w14:textId="77777777" w:rsidR="001F167D" w:rsidRDefault="00E44A9C">
      <w:pPr>
        <w:pStyle w:val="a4"/>
        <w:numPr>
          <w:ilvl w:val="0"/>
          <w:numId w:val="66"/>
        </w:numPr>
        <w:tabs>
          <w:tab w:val="left" w:pos="1555"/>
        </w:tabs>
        <w:spacing w:before="1"/>
        <w:ind w:right="1127" w:firstLine="566"/>
        <w:rPr>
          <w:sz w:val="28"/>
        </w:rPr>
      </w:pPr>
      <w:r>
        <w:rPr>
          <w:sz w:val="28"/>
        </w:rPr>
        <w:t>осуществление сетевого взаимодействия в процессе коррекционно-разви-</w:t>
      </w:r>
      <w:r>
        <w:rPr>
          <w:spacing w:val="-67"/>
          <w:sz w:val="28"/>
        </w:rPr>
        <w:t xml:space="preserve"> </w:t>
      </w:r>
      <w:r>
        <w:rPr>
          <w:sz w:val="28"/>
        </w:rPr>
        <w:t>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и социальной адаптации учащихся с умственной 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нарушениями);</w:t>
      </w:r>
    </w:p>
    <w:p w14:paraId="76614E09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DFBB22C" w14:textId="77777777" w:rsidR="001F167D" w:rsidRDefault="00E44A9C">
      <w:pPr>
        <w:pStyle w:val="a4"/>
        <w:numPr>
          <w:ilvl w:val="0"/>
          <w:numId w:val="66"/>
        </w:numPr>
        <w:tabs>
          <w:tab w:val="left" w:pos="1577"/>
        </w:tabs>
        <w:spacing w:before="74"/>
        <w:ind w:right="1132" w:firstLine="566"/>
        <w:rPr>
          <w:color w:val="000009"/>
          <w:sz w:val="28"/>
        </w:rPr>
      </w:pPr>
      <w:r>
        <w:rPr>
          <w:color w:val="000009"/>
          <w:sz w:val="28"/>
        </w:rPr>
        <w:t>оказание родителям (законным представителям) учащихся с умственной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отсталостью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(интеллектуальными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нарушениями)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консультативной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методической помощи по психолого-педагогическим, социальным, правовым,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медицинским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другим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вопросам,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связанным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воспитанием,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развитием.</w:t>
      </w:r>
    </w:p>
    <w:p w14:paraId="0BEF020D" w14:textId="77777777" w:rsidR="001F167D" w:rsidRDefault="00E44A9C">
      <w:pPr>
        <w:pStyle w:val="11"/>
        <w:spacing w:before="1" w:line="322" w:lineRule="exact"/>
        <w:ind w:left="1379"/>
        <w:jc w:val="both"/>
      </w:pPr>
      <w:r>
        <w:t>Принципы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работы.</w:t>
      </w:r>
    </w:p>
    <w:p w14:paraId="6B2E6BCF" w14:textId="77777777" w:rsidR="001F167D" w:rsidRDefault="00E44A9C">
      <w:pPr>
        <w:pStyle w:val="a3"/>
        <w:ind w:right="1128" w:firstLine="566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ос-</w:t>
      </w:r>
      <w:r>
        <w:rPr>
          <w:spacing w:val="-67"/>
        </w:rPr>
        <w:t xml:space="preserve"> </w:t>
      </w:r>
      <w:r>
        <w:t>новные принципы: принцип приоритетности интересов учащихся, принцип си-</w:t>
      </w:r>
      <w:r>
        <w:rPr>
          <w:spacing w:val="1"/>
        </w:rPr>
        <w:t xml:space="preserve"> </w:t>
      </w:r>
      <w:r>
        <w:t>стемности направлений коррекционной работы, принцип непрерывности прове-</w:t>
      </w:r>
      <w:r>
        <w:rPr>
          <w:spacing w:val="-67"/>
        </w:rPr>
        <w:t xml:space="preserve"> </w:t>
      </w:r>
      <w:r>
        <w:t>дения</w:t>
      </w:r>
      <w:r>
        <w:rPr>
          <w:spacing w:val="-16"/>
        </w:rPr>
        <w:t xml:space="preserve"> </w:t>
      </w:r>
      <w:r>
        <w:t>коррекционной</w:t>
      </w:r>
      <w:r>
        <w:rPr>
          <w:spacing w:val="-14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вариативности</w:t>
      </w:r>
      <w:r>
        <w:rPr>
          <w:spacing w:val="-16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коррекционной</w:t>
      </w:r>
      <w:r>
        <w:rPr>
          <w:spacing w:val="-68"/>
        </w:rPr>
        <w:t xml:space="preserve"> </w:t>
      </w:r>
      <w:r>
        <w:t>работы, принцип единства психолого-педагогических и медицинских средств</w:t>
      </w:r>
      <w:r>
        <w:rPr>
          <w:spacing w:val="1"/>
        </w:rPr>
        <w:t xml:space="preserve"> </w:t>
      </w:r>
      <w:r>
        <w:t>обеспечивающих взаимодействие специалистов, принцип сотрудничества с се-</w:t>
      </w:r>
      <w:r>
        <w:rPr>
          <w:spacing w:val="1"/>
        </w:rPr>
        <w:t xml:space="preserve"> </w:t>
      </w:r>
      <w:r>
        <w:t>мьёй.</w:t>
      </w:r>
    </w:p>
    <w:p w14:paraId="6EEAE227" w14:textId="77777777" w:rsidR="001F167D" w:rsidRDefault="00E44A9C">
      <w:pPr>
        <w:pStyle w:val="a3"/>
        <w:spacing w:before="3"/>
        <w:ind w:right="1130" w:firstLine="566"/>
      </w:pPr>
      <w:r>
        <w:rPr>
          <w:i/>
          <w:color w:val="000009"/>
          <w:spacing w:val="-1"/>
        </w:rPr>
        <w:t>Принцип</w:t>
      </w:r>
      <w:r>
        <w:rPr>
          <w:i/>
          <w:color w:val="000009"/>
          <w:spacing w:val="-16"/>
        </w:rPr>
        <w:t xml:space="preserve"> </w:t>
      </w:r>
      <w:r>
        <w:rPr>
          <w:i/>
          <w:color w:val="000009"/>
          <w:spacing w:val="-1"/>
        </w:rPr>
        <w:t>приоритетности</w:t>
      </w:r>
      <w:r>
        <w:rPr>
          <w:i/>
          <w:color w:val="000009"/>
          <w:spacing w:val="-15"/>
        </w:rPr>
        <w:t xml:space="preserve"> </w:t>
      </w:r>
      <w:r>
        <w:rPr>
          <w:i/>
          <w:color w:val="000009"/>
          <w:spacing w:val="-1"/>
        </w:rPr>
        <w:t>интересов</w:t>
      </w:r>
      <w:r>
        <w:rPr>
          <w:i/>
          <w:color w:val="000009"/>
          <w:spacing w:val="-11"/>
        </w:rPr>
        <w:t xml:space="preserve"> </w:t>
      </w:r>
      <w:r>
        <w:rPr>
          <w:color w:val="000009"/>
          <w:spacing w:val="-1"/>
        </w:rPr>
        <w:t>обучающегося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работников организации, которые призваны оказывать каждому обучающемуся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 в развитии с учётом его индивидуальных образовательных потребно-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стей.</w:t>
      </w:r>
    </w:p>
    <w:p w14:paraId="43F2D90B" w14:textId="77777777" w:rsidR="001F167D" w:rsidRDefault="00E44A9C">
      <w:pPr>
        <w:pStyle w:val="a3"/>
        <w:ind w:right="1129" w:firstLine="566"/>
      </w:pPr>
      <w:r>
        <w:rPr>
          <w:i/>
          <w:color w:val="000009"/>
          <w:spacing w:val="-1"/>
        </w:rPr>
        <w:t>Принцип</w:t>
      </w:r>
      <w:r>
        <w:rPr>
          <w:i/>
          <w:color w:val="000009"/>
          <w:spacing w:val="-15"/>
        </w:rPr>
        <w:t xml:space="preserve"> </w:t>
      </w:r>
      <w:r>
        <w:rPr>
          <w:i/>
          <w:spacing w:val="-1"/>
        </w:rPr>
        <w:t>системности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-</w:t>
      </w:r>
      <w:r>
        <w:rPr>
          <w:i/>
          <w:spacing w:val="-16"/>
        </w:rPr>
        <w:t xml:space="preserve"> </w:t>
      </w:r>
      <w:r>
        <w:rPr>
          <w:color w:val="000009"/>
          <w:spacing w:val="-1"/>
        </w:rPr>
        <w:t>обеспечивает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1"/>
        </w:rPr>
        <w:t>единство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всех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коррекцион-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ной работы: цели и задач, направлений осуществления и содержания, форм, ме-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тодов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приёмов организации,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участников.</w:t>
      </w:r>
    </w:p>
    <w:p w14:paraId="567D63F8" w14:textId="77777777" w:rsidR="001F167D" w:rsidRDefault="00E44A9C">
      <w:pPr>
        <w:pStyle w:val="a3"/>
        <w:ind w:right="1138" w:firstLine="566"/>
      </w:pPr>
      <w:r>
        <w:rPr>
          <w:i/>
          <w:color w:val="000009"/>
        </w:rPr>
        <w:t xml:space="preserve">Принцип </w:t>
      </w:r>
      <w:r>
        <w:rPr>
          <w:i/>
        </w:rPr>
        <w:t xml:space="preserve">непрерывности </w:t>
      </w:r>
      <w:r>
        <w:t>обеспечивает проведение коррекционной работы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личности</w:t>
      </w:r>
      <w:r>
        <w:rPr>
          <w:color w:val="000009"/>
        </w:rPr>
        <w:t>.</w:t>
      </w:r>
    </w:p>
    <w:p w14:paraId="23710D4B" w14:textId="77777777" w:rsidR="001F167D" w:rsidRDefault="00E44A9C">
      <w:pPr>
        <w:pStyle w:val="a3"/>
        <w:ind w:right="1134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  <w:color w:val="000009"/>
        </w:rPr>
        <w:t>вариативности</w:t>
      </w:r>
      <w:r>
        <w:rPr>
          <w:i/>
          <w:color w:val="000009"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особых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потребно-</w:t>
      </w:r>
      <w:r>
        <w:rPr>
          <w:spacing w:val="-67"/>
        </w:rPr>
        <w:t xml:space="preserve"> </w:t>
      </w:r>
      <w:r>
        <w:t>стей</w:t>
      </w:r>
      <w:r>
        <w:rPr>
          <w:spacing w:val="-1"/>
        </w:rPr>
        <w:t xml:space="preserve"> </w:t>
      </w:r>
      <w:r>
        <w:t>и возможностей психофизического</w:t>
      </w:r>
      <w:r>
        <w:rPr>
          <w:spacing w:val="-2"/>
        </w:rPr>
        <w:t xml:space="preserve"> </w:t>
      </w:r>
      <w:r>
        <w:t>развития.</w:t>
      </w:r>
    </w:p>
    <w:p w14:paraId="4317B4D0" w14:textId="77777777" w:rsidR="001F167D" w:rsidRDefault="00E44A9C">
      <w:pPr>
        <w:ind w:left="812" w:right="1129" w:firstLine="566"/>
        <w:jc w:val="both"/>
        <w:rPr>
          <w:sz w:val="28"/>
        </w:rPr>
      </w:pPr>
      <w:r>
        <w:rPr>
          <w:i/>
          <w:sz w:val="28"/>
        </w:rPr>
        <w:t>Принцип единства психолого-педагогических и медицинских средств</w:t>
      </w:r>
      <w:r>
        <w:rPr>
          <w:sz w:val="28"/>
        </w:rPr>
        <w:t>, обес-</w:t>
      </w:r>
      <w:r>
        <w:rPr>
          <w:spacing w:val="-67"/>
          <w:sz w:val="28"/>
        </w:rPr>
        <w:t xml:space="preserve"> </w:t>
      </w:r>
      <w:r>
        <w:rPr>
          <w:sz w:val="28"/>
        </w:rPr>
        <w:t>печивающий взаимодействие специалистов психолого-педагогического и меди-</w:t>
      </w:r>
      <w:r>
        <w:rPr>
          <w:spacing w:val="-67"/>
          <w:sz w:val="28"/>
        </w:rPr>
        <w:t xml:space="preserve"> </w:t>
      </w:r>
      <w:r>
        <w:rPr>
          <w:sz w:val="28"/>
        </w:rPr>
        <w:t>цинского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блока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работы.</w:t>
      </w:r>
    </w:p>
    <w:p w14:paraId="7F805CBC" w14:textId="77777777" w:rsidR="001F167D" w:rsidRDefault="00E44A9C">
      <w:pPr>
        <w:pStyle w:val="a3"/>
        <w:ind w:right="1133" w:firstLine="566"/>
      </w:pPr>
      <w:r>
        <w:rPr>
          <w:i/>
          <w:spacing w:val="-1"/>
        </w:rPr>
        <w:t>Принцип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сотрудничества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семьёй</w:t>
      </w:r>
      <w:r>
        <w:rPr>
          <w:i/>
          <w:spacing w:val="-13"/>
        </w:rPr>
        <w:t xml:space="preserve"> </w:t>
      </w:r>
      <w:r>
        <w:t>основан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признании</w:t>
      </w:r>
      <w:r>
        <w:rPr>
          <w:spacing w:val="-17"/>
        </w:rPr>
        <w:t xml:space="preserve"> </w:t>
      </w:r>
      <w:r>
        <w:t>семьи</w:t>
      </w:r>
      <w:r>
        <w:rPr>
          <w:spacing w:val="-17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важного</w:t>
      </w:r>
      <w:r>
        <w:rPr>
          <w:spacing w:val="-68"/>
        </w:rPr>
        <w:t xml:space="preserve"> </w:t>
      </w:r>
      <w:r>
        <w:t>участника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оказывающего</w:t>
      </w:r>
      <w:r>
        <w:rPr>
          <w:spacing w:val="-8"/>
        </w:rPr>
        <w:t xml:space="preserve"> </w:t>
      </w:r>
      <w:r>
        <w:t>существенное</w:t>
      </w:r>
      <w:r>
        <w:rPr>
          <w:spacing w:val="-9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про-</w:t>
      </w:r>
      <w:r>
        <w:rPr>
          <w:spacing w:val="-68"/>
        </w:rPr>
        <w:t xml:space="preserve"> </w:t>
      </w:r>
      <w:r>
        <w:t>цесс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ребёнка и</w:t>
      </w:r>
      <w:r>
        <w:rPr>
          <w:spacing w:val="-1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общество.</w:t>
      </w:r>
    </w:p>
    <w:p w14:paraId="7A729BF1" w14:textId="77777777" w:rsidR="001F167D" w:rsidRDefault="001F167D">
      <w:pPr>
        <w:pStyle w:val="a3"/>
        <w:ind w:left="0"/>
        <w:jc w:val="left"/>
      </w:pPr>
    </w:p>
    <w:p w14:paraId="19D5724D" w14:textId="77777777" w:rsidR="001F167D" w:rsidRDefault="00E44A9C">
      <w:pPr>
        <w:pStyle w:val="11"/>
        <w:ind w:left="798" w:right="555"/>
        <w:jc w:val="center"/>
      </w:pPr>
      <w:r>
        <w:t>СОДЕРЖАТЕЛЬНЫЙ</w:t>
      </w:r>
      <w:r>
        <w:rPr>
          <w:spacing w:val="-4"/>
        </w:rPr>
        <w:t xml:space="preserve"> </w:t>
      </w:r>
      <w:r>
        <w:t>КОМПОНЕНТ</w:t>
      </w:r>
    </w:p>
    <w:p w14:paraId="2C8EB04B" w14:textId="77777777" w:rsidR="001F167D" w:rsidRDefault="001F167D">
      <w:pPr>
        <w:pStyle w:val="a3"/>
        <w:spacing w:before="11"/>
        <w:ind w:left="0"/>
        <w:jc w:val="left"/>
        <w:rPr>
          <w:b/>
          <w:sz w:val="27"/>
        </w:rPr>
      </w:pPr>
    </w:p>
    <w:p w14:paraId="790DE930" w14:textId="77777777" w:rsidR="001F167D" w:rsidRDefault="00E44A9C">
      <w:pPr>
        <w:ind w:left="1646" w:right="1436" w:hanging="106"/>
        <w:jc w:val="both"/>
        <w:rPr>
          <w:b/>
          <w:sz w:val="28"/>
        </w:rPr>
      </w:pPr>
      <w:r>
        <w:rPr>
          <w:b/>
          <w:color w:val="000009"/>
          <w:sz w:val="28"/>
        </w:rPr>
        <w:t>Специфика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организации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коррекционной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работы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с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обучающимися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с</w:t>
      </w:r>
      <w:r>
        <w:rPr>
          <w:b/>
          <w:color w:val="000009"/>
          <w:spacing w:val="-68"/>
          <w:sz w:val="28"/>
        </w:rPr>
        <w:t xml:space="preserve"> </w:t>
      </w:r>
      <w:r>
        <w:rPr>
          <w:b/>
          <w:color w:val="000009"/>
          <w:sz w:val="28"/>
        </w:rPr>
        <w:t>умственной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отсталостью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(интеллектуальными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нарушениями).</w:t>
      </w:r>
    </w:p>
    <w:p w14:paraId="25B7BC44" w14:textId="77777777" w:rsidR="001F167D" w:rsidRDefault="00E44A9C">
      <w:pPr>
        <w:pStyle w:val="a3"/>
        <w:ind w:right="1137" w:firstLine="566"/>
      </w:pPr>
      <w:r>
        <w:rPr>
          <w:color w:val="000009"/>
        </w:rPr>
        <w:t>Коррекционная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урочную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реализуется:</w:t>
      </w:r>
    </w:p>
    <w:p w14:paraId="14BE50DA" w14:textId="77777777" w:rsidR="001F167D" w:rsidRDefault="00E44A9C">
      <w:pPr>
        <w:pStyle w:val="a4"/>
        <w:numPr>
          <w:ilvl w:val="0"/>
          <w:numId w:val="66"/>
        </w:numPr>
        <w:tabs>
          <w:tab w:val="left" w:pos="1606"/>
        </w:tabs>
        <w:spacing w:before="1"/>
        <w:ind w:right="1134" w:firstLine="566"/>
        <w:rPr>
          <w:color w:val="000009"/>
          <w:sz w:val="28"/>
        </w:rPr>
      </w:pPr>
      <w:r>
        <w:rPr>
          <w:color w:val="000009"/>
          <w:sz w:val="28"/>
        </w:rPr>
        <w:t>в рамках образовательного процесса через содержание и организацию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 процесса (индивидуальный и дифференцированный подход,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сниженный темп обучения, структурная простота содержания, повторность 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активность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сознательность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обучении);</w:t>
      </w:r>
    </w:p>
    <w:p w14:paraId="64306DFF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0F8AF52" w14:textId="77777777" w:rsidR="001F167D" w:rsidRDefault="00E44A9C">
      <w:pPr>
        <w:pStyle w:val="a4"/>
        <w:numPr>
          <w:ilvl w:val="0"/>
          <w:numId w:val="66"/>
        </w:numPr>
        <w:tabs>
          <w:tab w:val="left" w:pos="1572"/>
        </w:tabs>
        <w:spacing w:before="74"/>
        <w:ind w:right="1133" w:firstLine="566"/>
        <w:rPr>
          <w:color w:val="000009"/>
          <w:sz w:val="28"/>
        </w:rPr>
      </w:pPr>
      <w:r>
        <w:rPr>
          <w:color w:val="000009"/>
          <w:sz w:val="28"/>
        </w:rPr>
        <w:t>в рамках внеурочной деятельности в форме специально организованных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групповых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(коррекционно-развивающие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логопедические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занятия,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занятия ритмикой);</w:t>
      </w:r>
    </w:p>
    <w:p w14:paraId="4F6AB4E7" w14:textId="77777777" w:rsidR="001F167D" w:rsidRDefault="00E44A9C">
      <w:pPr>
        <w:pStyle w:val="a4"/>
        <w:numPr>
          <w:ilvl w:val="0"/>
          <w:numId w:val="66"/>
        </w:numPr>
        <w:tabs>
          <w:tab w:val="left" w:pos="1570"/>
        </w:tabs>
        <w:spacing w:before="2"/>
        <w:ind w:right="1133" w:firstLine="566"/>
        <w:rPr>
          <w:color w:val="000009"/>
          <w:sz w:val="28"/>
        </w:rPr>
      </w:pPr>
      <w:r>
        <w:rPr>
          <w:color w:val="000009"/>
          <w:sz w:val="28"/>
        </w:rPr>
        <w:t>в рамках психологического и социально-педагогического сопровождения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обучающихся.</w:t>
      </w:r>
    </w:p>
    <w:p w14:paraId="4BAAF322" w14:textId="77777777" w:rsidR="001F167D" w:rsidRDefault="00E44A9C">
      <w:pPr>
        <w:spacing w:line="321" w:lineRule="exact"/>
        <w:ind w:left="1379"/>
        <w:jc w:val="both"/>
        <w:rPr>
          <w:b/>
          <w:sz w:val="28"/>
        </w:rPr>
      </w:pPr>
      <w:r>
        <w:rPr>
          <w:b/>
          <w:color w:val="000009"/>
          <w:sz w:val="28"/>
        </w:rPr>
        <w:t>Реализация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учебной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деятельности.</w:t>
      </w:r>
    </w:p>
    <w:p w14:paraId="783E4ACC" w14:textId="77777777" w:rsidR="001F167D" w:rsidRDefault="00E44A9C">
      <w:pPr>
        <w:pStyle w:val="a3"/>
        <w:ind w:right="1126" w:firstLine="566"/>
      </w:pPr>
      <w:r>
        <w:rPr>
          <w:color w:val="000009"/>
        </w:rPr>
        <w:t>Реализация программы в учебной деятельности проводится на том учебном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материале, который является содержанием того или иного учебного предмета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методов и приёмов обучения: индивидуальный и дифференцированный подход,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сниженный темп обучения, структурная простота содержания, повторность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сознательность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нарушениями).</w:t>
      </w:r>
    </w:p>
    <w:p w14:paraId="08C86016" w14:textId="77777777" w:rsidR="001F167D" w:rsidRDefault="00E44A9C">
      <w:pPr>
        <w:spacing w:before="2" w:line="322" w:lineRule="exact"/>
        <w:ind w:left="1379"/>
        <w:jc w:val="both"/>
        <w:rPr>
          <w:b/>
          <w:sz w:val="28"/>
        </w:rPr>
      </w:pPr>
      <w:r>
        <w:rPr>
          <w:b/>
          <w:color w:val="000009"/>
          <w:sz w:val="28"/>
        </w:rPr>
        <w:t>Реализация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во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внеурочной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деятельности.</w:t>
      </w:r>
    </w:p>
    <w:p w14:paraId="0A1AD5BB" w14:textId="77777777" w:rsidR="001F167D" w:rsidRDefault="00E44A9C">
      <w:pPr>
        <w:pStyle w:val="a3"/>
        <w:ind w:right="1130" w:firstLine="566"/>
      </w:pP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логопедические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входят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коррекционно-развивающую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область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плана.</w:t>
      </w:r>
    </w:p>
    <w:p w14:paraId="42862114" w14:textId="77777777" w:rsidR="001F167D" w:rsidRDefault="00E44A9C">
      <w:pPr>
        <w:pStyle w:val="21"/>
        <w:spacing w:line="320" w:lineRule="exact"/>
        <w:ind w:left="3513"/>
      </w:pPr>
      <w:r>
        <w:t>Коррекционно-развивающие</w:t>
      </w:r>
      <w:r>
        <w:rPr>
          <w:spacing w:val="-11"/>
        </w:rPr>
        <w:t xml:space="preserve"> </w:t>
      </w:r>
      <w:r>
        <w:t>занятия</w:t>
      </w:r>
    </w:p>
    <w:p w14:paraId="2EAFD44F" w14:textId="77777777" w:rsidR="001F167D" w:rsidRDefault="00E44A9C">
      <w:pPr>
        <w:pStyle w:val="a3"/>
        <w:spacing w:before="2"/>
        <w:ind w:right="1131" w:firstLine="420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в школе проводится индивидуальная и групповая коррекционная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частности,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коррекционно-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развивающие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занятия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(педагогом-психологом),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учителем-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дефектологом,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учителем-логопедом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квалифицированными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специалистами.</w:t>
      </w:r>
    </w:p>
    <w:p w14:paraId="2A709E96" w14:textId="77777777" w:rsidR="001F167D" w:rsidRDefault="00E44A9C">
      <w:pPr>
        <w:spacing w:before="1"/>
        <w:ind w:left="812" w:right="1133" w:firstLine="420"/>
        <w:jc w:val="both"/>
        <w:rPr>
          <w:sz w:val="28"/>
        </w:rPr>
      </w:pPr>
      <w:r>
        <w:rPr>
          <w:i/>
          <w:color w:val="000009"/>
          <w:sz w:val="28"/>
        </w:rPr>
        <w:t>Цель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коррекционно-развивающих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занятий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недостатков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познавательной,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коммуникативной,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регуляторной,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эмоционально-личностной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сферы детей.</w:t>
      </w:r>
    </w:p>
    <w:p w14:paraId="3D80A9B3" w14:textId="77777777" w:rsidR="001F167D" w:rsidRDefault="00E44A9C">
      <w:pPr>
        <w:pStyle w:val="a3"/>
        <w:spacing w:line="321" w:lineRule="exact"/>
        <w:ind w:left="1233"/>
        <w:jc w:val="left"/>
      </w:pPr>
      <w:r>
        <w:rPr>
          <w:i/>
          <w:color w:val="000009"/>
        </w:rPr>
        <w:t>Задачи,</w:t>
      </w:r>
      <w:r>
        <w:rPr>
          <w:i/>
          <w:color w:val="000009"/>
          <w:spacing w:val="-9"/>
        </w:rPr>
        <w:t xml:space="preserve"> </w:t>
      </w:r>
      <w:r>
        <w:rPr>
          <w:color w:val="000009"/>
        </w:rPr>
        <w:t>решаемые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коррекционно-развивающих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занятиях:</w:t>
      </w:r>
    </w:p>
    <w:p w14:paraId="0BFAFD44" w14:textId="77777777" w:rsidR="001F167D" w:rsidRDefault="00E44A9C">
      <w:pPr>
        <w:pStyle w:val="a4"/>
        <w:numPr>
          <w:ilvl w:val="0"/>
          <w:numId w:val="65"/>
        </w:numPr>
        <w:tabs>
          <w:tab w:val="left" w:pos="1397"/>
        </w:tabs>
        <w:spacing w:line="322" w:lineRule="exact"/>
        <w:ind w:left="1396"/>
        <w:jc w:val="left"/>
        <w:rPr>
          <w:sz w:val="28"/>
        </w:rPr>
      </w:pPr>
      <w:r>
        <w:rPr>
          <w:color w:val="000009"/>
          <w:sz w:val="28"/>
        </w:rPr>
        <w:t>создание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условий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сохранных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функций;</w:t>
      </w:r>
    </w:p>
    <w:p w14:paraId="36D2C6E3" w14:textId="77777777" w:rsidR="001F167D" w:rsidRDefault="00E44A9C">
      <w:pPr>
        <w:pStyle w:val="a4"/>
        <w:numPr>
          <w:ilvl w:val="0"/>
          <w:numId w:val="65"/>
        </w:numPr>
        <w:tabs>
          <w:tab w:val="left" w:pos="1397"/>
        </w:tabs>
        <w:spacing w:line="322" w:lineRule="exact"/>
        <w:ind w:left="1396"/>
        <w:jc w:val="left"/>
        <w:rPr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положительной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мотивации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обучению;</w:t>
      </w:r>
    </w:p>
    <w:p w14:paraId="4F24BA3F" w14:textId="77777777" w:rsidR="001F167D" w:rsidRDefault="00E44A9C">
      <w:pPr>
        <w:pStyle w:val="a4"/>
        <w:numPr>
          <w:ilvl w:val="0"/>
          <w:numId w:val="65"/>
        </w:numPr>
        <w:tabs>
          <w:tab w:val="left" w:pos="1397"/>
        </w:tabs>
        <w:spacing w:line="242" w:lineRule="auto"/>
        <w:ind w:right="1137" w:firstLine="420"/>
        <w:rPr>
          <w:sz w:val="28"/>
        </w:rPr>
      </w:pPr>
      <w:r>
        <w:rPr>
          <w:color w:val="000009"/>
          <w:sz w:val="28"/>
        </w:rPr>
        <w:t>повышение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уровня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восполнение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пробелов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предшествующего развития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обучения;</w:t>
      </w:r>
    </w:p>
    <w:p w14:paraId="4F09DD2D" w14:textId="77777777" w:rsidR="001F167D" w:rsidRDefault="00E44A9C">
      <w:pPr>
        <w:pStyle w:val="a4"/>
        <w:numPr>
          <w:ilvl w:val="0"/>
          <w:numId w:val="65"/>
        </w:numPr>
        <w:tabs>
          <w:tab w:val="left" w:pos="1397"/>
        </w:tabs>
        <w:ind w:right="1134" w:firstLine="420"/>
        <w:rPr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отклонений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двигательной,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познавательной,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pacing w:val="-1"/>
          <w:sz w:val="28"/>
        </w:rPr>
        <w:t>коммуникативной,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pacing w:val="-1"/>
          <w:sz w:val="28"/>
        </w:rPr>
        <w:t>эмоционально-личностной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1"/>
          <w:sz w:val="28"/>
        </w:rPr>
        <w:t>сферы;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1"/>
          <w:sz w:val="28"/>
        </w:rPr>
        <w:t>формирование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pacing w:val="-1"/>
          <w:sz w:val="28"/>
        </w:rPr>
        <w:t>механизмов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волевой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регуляции 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процессе осуществления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14:paraId="4876DC77" w14:textId="77777777" w:rsidR="001F167D" w:rsidRDefault="00E44A9C">
      <w:pPr>
        <w:pStyle w:val="a4"/>
        <w:numPr>
          <w:ilvl w:val="0"/>
          <w:numId w:val="65"/>
        </w:numPr>
        <w:tabs>
          <w:tab w:val="left" w:pos="1397"/>
        </w:tabs>
        <w:spacing w:line="321" w:lineRule="exact"/>
        <w:ind w:left="1396"/>
        <w:rPr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общаться,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коммуникативных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навыков.</w:t>
      </w:r>
    </w:p>
    <w:p w14:paraId="12F4A843" w14:textId="77777777" w:rsidR="001F167D" w:rsidRDefault="00E44A9C">
      <w:pPr>
        <w:pStyle w:val="a3"/>
        <w:ind w:right="1128" w:firstLine="420"/>
      </w:pPr>
      <w:r>
        <w:rPr>
          <w:color w:val="000009"/>
        </w:rPr>
        <w:t>Коррекционной работе предшествует этап комплексного диагностического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обследования,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интенсивность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 сделать заключение об их возможных причинах и на основании 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заключения строить коррекционную работу, исходя из ближайшего прогноза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развития.</w:t>
      </w:r>
    </w:p>
    <w:p w14:paraId="4EE7BC73" w14:textId="77777777" w:rsidR="001F167D" w:rsidRDefault="00E44A9C">
      <w:pPr>
        <w:ind w:left="812" w:right="1131" w:firstLine="420"/>
        <w:jc w:val="both"/>
        <w:rPr>
          <w:i/>
          <w:sz w:val="28"/>
        </w:rPr>
      </w:pPr>
      <w:r>
        <w:rPr>
          <w:color w:val="000009"/>
          <w:sz w:val="28"/>
        </w:rPr>
        <w:t xml:space="preserve">Занятия строятся с учётом основных </w:t>
      </w:r>
      <w:r>
        <w:rPr>
          <w:i/>
          <w:color w:val="000009"/>
          <w:sz w:val="28"/>
        </w:rPr>
        <w:t>принципов коррекционно-развивающего</w:t>
      </w:r>
      <w:r>
        <w:rPr>
          <w:i/>
          <w:color w:val="000009"/>
          <w:spacing w:val="-67"/>
          <w:sz w:val="28"/>
        </w:rPr>
        <w:t xml:space="preserve"> </w:t>
      </w:r>
      <w:r>
        <w:rPr>
          <w:i/>
          <w:color w:val="000009"/>
          <w:sz w:val="28"/>
        </w:rPr>
        <w:t>обучения:</w:t>
      </w:r>
    </w:p>
    <w:p w14:paraId="2B3564C4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A6776A4" w14:textId="77777777" w:rsidR="001F167D" w:rsidRDefault="00E44A9C">
      <w:pPr>
        <w:pStyle w:val="a4"/>
        <w:numPr>
          <w:ilvl w:val="0"/>
          <w:numId w:val="64"/>
        </w:numPr>
        <w:tabs>
          <w:tab w:val="left" w:pos="1608"/>
        </w:tabs>
        <w:spacing w:before="74"/>
        <w:ind w:right="1134" w:firstLine="420"/>
        <w:rPr>
          <w:sz w:val="28"/>
        </w:rPr>
      </w:pPr>
      <w:r>
        <w:rPr>
          <w:color w:val="000009"/>
          <w:sz w:val="28"/>
        </w:rPr>
        <w:t>Принцип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системности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коррекционных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(исправление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сглаживание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отклонений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преодоление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развития),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профилактических (предупреждение отклонений и трудностей в развитии)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pacing w:val="-1"/>
          <w:sz w:val="28"/>
        </w:rPr>
        <w:t>развивающих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(стимулирование,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обогащение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содержания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развития,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опора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зону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ближайшего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развития) задач.</w:t>
      </w:r>
    </w:p>
    <w:p w14:paraId="2E3F3756" w14:textId="77777777" w:rsidR="001F167D" w:rsidRDefault="00E44A9C">
      <w:pPr>
        <w:pStyle w:val="a4"/>
        <w:numPr>
          <w:ilvl w:val="0"/>
          <w:numId w:val="64"/>
        </w:numPr>
        <w:tabs>
          <w:tab w:val="left" w:pos="1524"/>
        </w:tabs>
        <w:spacing w:before="1"/>
        <w:ind w:right="1134" w:firstLine="420"/>
        <w:rPr>
          <w:sz w:val="28"/>
        </w:rPr>
      </w:pPr>
      <w:r>
        <w:rPr>
          <w:color w:val="000009"/>
          <w:sz w:val="28"/>
        </w:rPr>
        <w:t>Принцип единства диагностики и коррекции реализуется в двух аспектах.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pacing w:val="-1"/>
          <w:sz w:val="28"/>
        </w:rPr>
        <w:t>Реализация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1"/>
          <w:sz w:val="28"/>
        </w:rPr>
        <w:t>коррекционно-развивающей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1"/>
          <w:sz w:val="28"/>
        </w:rPr>
        <w:t>работы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1"/>
          <w:sz w:val="28"/>
        </w:rPr>
        <w:t>требует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1"/>
          <w:sz w:val="28"/>
        </w:rPr>
        <w:t>от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педагога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постоянного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контроля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динамики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изменений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личности,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поведения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эмоциональных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состояний,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чувств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переживаний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ребёнка.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Такой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контроль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позволяет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вовремя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вносить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коррективы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коррекционно-развивающую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работу.</w:t>
      </w:r>
    </w:p>
    <w:p w14:paraId="4A3ABC34" w14:textId="77777777" w:rsidR="001F167D" w:rsidRDefault="00E44A9C">
      <w:pPr>
        <w:pStyle w:val="a4"/>
        <w:numPr>
          <w:ilvl w:val="0"/>
          <w:numId w:val="64"/>
        </w:numPr>
        <w:tabs>
          <w:tab w:val="left" w:pos="1625"/>
        </w:tabs>
        <w:spacing w:before="1"/>
        <w:ind w:right="1133" w:firstLine="420"/>
        <w:rPr>
          <w:sz w:val="28"/>
        </w:rPr>
      </w:pPr>
      <w:r>
        <w:rPr>
          <w:color w:val="000009"/>
          <w:sz w:val="28"/>
        </w:rPr>
        <w:t>Деятельностный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принцип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определяет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тактику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проведения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pacing w:val="-1"/>
          <w:sz w:val="28"/>
        </w:rPr>
        <w:t>коррекционной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через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активизацию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каждого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обучающегося,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pacing w:val="-2"/>
          <w:sz w:val="28"/>
        </w:rPr>
        <w:t>в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2"/>
          <w:sz w:val="28"/>
        </w:rPr>
        <w:t>ходе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2"/>
          <w:sz w:val="28"/>
        </w:rPr>
        <w:t>которой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2"/>
          <w:sz w:val="28"/>
        </w:rPr>
        <w:t>создаётся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2"/>
          <w:sz w:val="28"/>
        </w:rPr>
        <w:t>необходимая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2"/>
          <w:sz w:val="28"/>
        </w:rPr>
        <w:t>основа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1"/>
          <w:sz w:val="28"/>
        </w:rPr>
        <w:t>для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1"/>
          <w:sz w:val="28"/>
        </w:rPr>
        <w:t>позитивных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1"/>
          <w:sz w:val="28"/>
        </w:rPr>
        <w:t>сдвигов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1"/>
          <w:sz w:val="28"/>
        </w:rPr>
        <w:t>в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1"/>
          <w:sz w:val="28"/>
        </w:rPr>
        <w:t>развитии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личности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ребёнка.</w:t>
      </w:r>
    </w:p>
    <w:p w14:paraId="4A52E830" w14:textId="77777777" w:rsidR="001F167D" w:rsidRDefault="00E44A9C">
      <w:pPr>
        <w:pStyle w:val="a4"/>
        <w:numPr>
          <w:ilvl w:val="0"/>
          <w:numId w:val="64"/>
        </w:numPr>
        <w:tabs>
          <w:tab w:val="left" w:pos="1670"/>
        </w:tabs>
        <w:spacing w:before="1"/>
        <w:ind w:right="1132" w:firstLine="420"/>
        <w:rPr>
          <w:sz w:val="28"/>
        </w:rPr>
      </w:pPr>
      <w:r>
        <w:rPr>
          <w:color w:val="000009"/>
          <w:sz w:val="28"/>
        </w:rPr>
        <w:t>Учёт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личности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позволяет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наметить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программу оптимизации в пределах психофизических особенностей каждого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обучающегося.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Коррекционная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должна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создавать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оптимальные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возможности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для индивидуализации развития.</w:t>
      </w:r>
    </w:p>
    <w:p w14:paraId="69A25659" w14:textId="77777777" w:rsidR="001F167D" w:rsidRDefault="00E44A9C">
      <w:pPr>
        <w:pStyle w:val="a4"/>
        <w:numPr>
          <w:ilvl w:val="0"/>
          <w:numId w:val="64"/>
        </w:numPr>
        <w:tabs>
          <w:tab w:val="left" w:pos="1622"/>
        </w:tabs>
        <w:ind w:right="1132" w:firstLine="420"/>
        <w:rPr>
          <w:sz w:val="28"/>
        </w:rPr>
      </w:pPr>
      <w:r>
        <w:rPr>
          <w:color w:val="000009"/>
          <w:sz w:val="28"/>
        </w:rPr>
        <w:t>Принцип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динамичности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восприятия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заключается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разработке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таких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решении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возникают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какие-либо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препятствия.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преодоление способствует развитию обучающихся, раскрытию возможностей 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способностей.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Каждое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должно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проходить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ряд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этапов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 простого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сложному.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Уровень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сложности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должен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быть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доступен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конкретному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ребёнку.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Это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позволяет поддерживать интерес к работе и даёт возможность испытать радость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преодоления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трудностей.</w:t>
      </w:r>
    </w:p>
    <w:p w14:paraId="13D7772A" w14:textId="77777777" w:rsidR="001F167D" w:rsidRDefault="00E44A9C">
      <w:pPr>
        <w:pStyle w:val="a4"/>
        <w:numPr>
          <w:ilvl w:val="0"/>
          <w:numId w:val="64"/>
        </w:numPr>
        <w:tabs>
          <w:tab w:val="left" w:pos="1581"/>
        </w:tabs>
        <w:ind w:right="1134" w:firstLine="420"/>
        <w:rPr>
          <w:sz w:val="28"/>
        </w:rPr>
      </w:pPr>
      <w:r>
        <w:rPr>
          <w:color w:val="000009"/>
          <w:sz w:val="28"/>
        </w:rPr>
        <w:t>Принцип учёта эмоциональной окрашенности материала предполагает,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чтобы игры, задания и упражнения создавали благоприятный, эмоциональный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фон,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стимулировали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положительные эмоции.</w:t>
      </w:r>
    </w:p>
    <w:p w14:paraId="4C035023" w14:textId="77777777" w:rsidR="001F167D" w:rsidRDefault="00E44A9C">
      <w:pPr>
        <w:pStyle w:val="21"/>
        <w:spacing w:line="322" w:lineRule="exact"/>
        <w:ind w:left="4085"/>
      </w:pPr>
      <w:r>
        <w:t>Логопедические</w:t>
      </w:r>
      <w:r>
        <w:rPr>
          <w:spacing w:val="-9"/>
        </w:rPr>
        <w:t xml:space="preserve"> </w:t>
      </w:r>
      <w:r>
        <w:t>занятия</w:t>
      </w:r>
    </w:p>
    <w:p w14:paraId="36262C4D" w14:textId="77777777" w:rsidR="001F167D" w:rsidRDefault="00E44A9C">
      <w:pPr>
        <w:pStyle w:val="a3"/>
        <w:ind w:right="1132" w:firstLine="708"/>
      </w:pPr>
      <w:r>
        <w:rPr>
          <w:i/>
          <w:spacing w:val="-1"/>
        </w:rPr>
        <w:t>Цель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логопедических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занятий</w:t>
      </w:r>
      <w:r>
        <w:rPr>
          <w:i/>
          <w:spacing w:val="-11"/>
        </w:rPr>
        <w:t xml:space="preserve"> </w:t>
      </w:r>
      <w:r>
        <w:rPr>
          <w:spacing w:val="-1"/>
        </w:rPr>
        <w:t>состоит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диагностике,</w:t>
      </w:r>
      <w:r>
        <w:rPr>
          <w:spacing w:val="-16"/>
        </w:rPr>
        <w:t xml:space="preserve"> </w:t>
      </w:r>
      <w:r>
        <w:rPr>
          <w:spacing w:val="-1"/>
        </w:rPr>
        <w:t>коррекции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всех сторон речи (фонетико-фонематической, лексико-грамматической, синтак-</w:t>
      </w:r>
      <w:r>
        <w:rPr>
          <w:spacing w:val="-67"/>
        </w:rPr>
        <w:t xml:space="preserve"> </w:t>
      </w:r>
      <w:r>
        <w:t>сической),</w:t>
      </w:r>
      <w:r>
        <w:rPr>
          <w:spacing w:val="-8"/>
        </w:rPr>
        <w:t xml:space="preserve"> </w:t>
      </w:r>
      <w:r>
        <w:t>связной</w:t>
      </w:r>
      <w:r>
        <w:rPr>
          <w:spacing w:val="-7"/>
        </w:rPr>
        <w:t xml:space="preserve"> </w:t>
      </w:r>
      <w:r>
        <w:t>речи;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вербальной</w:t>
      </w:r>
      <w:r>
        <w:rPr>
          <w:spacing w:val="-7"/>
        </w:rPr>
        <w:t xml:space="preserve"> </w:t>
      </w:r>
      <w:r>
        <w:t>коммуникации.</w:t>
      </w:r>
    </w:p>
    <w:p w14:paraId="717E5ACA" w14:textId="77777777" w:rsidR="001F167D" w:rsidRDefault="00E44A9C">
      <w:pPr>
        <w:spacing w:line="321" w:lineRule="exact"/>
        <w:ind w:left="1521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логопедической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работы:</w:t>
      </w:r>
    </w:p>
    <w:p w14:paraId="176DE8E7" w14:textId="77777777" w:rsidR="001F167D" w:rsidRDefault="00E44A9C">
      <w:pPr>
        <w:pStyle w:val="a3"/>
        <w:spacing w:before="2"/>
        <w:ind w:right="1340"/>
        <w:jc w:val="left"/>
      </w:pPr>
      <w:r>
        <w:t>-диагностика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(постановка,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дифференциация</w:t>
      </w:r>
      <w:r>
        <w:rPr>
          <w:spacing w:val="-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речи);</w:t>
      </w:r>
    </w:p>
    <w:p w14:paraId="6E8CA096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line="321" w:lineRule="exact"/>
        <w:ind w:left="976" w:hanging="165"/>
        <w:jc w:val="left"/>
        <w:rPr>
          <w:color w:val="000009"/>
          <w:sz w:val="28"/>
        </w:rPr>
      </w:pPr>
      <w:r>
        <w:rPr>
          <w:color w:val="000009"/>
          <w:sz w:val="28"/>
        </w:rPr>
        <w:t>диагностика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коррекция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лексической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стороны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речи;</w:t>
      </w:r>
    </w:p>
    <w:p w14:paraId="23F97CF3" w14:textId="77777777" w:rsidR="001F167D" w:rsidRDefault="00E44A9C">
      <w:pPr>
        <w:pStyle w:val="a3"/>
        <w:ind w:right="1115"/>
        <w:jc w:val="left"/>
      </w:pPr>
      <w:r>
        <w:t>-диагностика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коррекция</w:t>
      </w:r>
      <w:r>
        <w:rPr>
          <w:spacing w:val="21"/>
        </w:rPr>
        <w:t xml:space="preserve"> </w:t>
      </w:r>
      <w:r>
        <w:t>грамматического</w:t>
      </w:r>
      <w:r>
        <w:rPr>
          <w:spacing w:val="22"/>
        </w:rPr>
        <w:t xml:space="preserve"> </w:t>
      </w:r>
      <w:r>
        <w:t>строя</w:t>
      </w:r>
      <w:r>
        <w:rPr>
          <w:spacing w:val="19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(синтаксической</w:t>
      </w:r>
      <w:r>
        <w:rPr>
          <w:spacing w:val="21"/>
        </w:rPr>
        <w:t xml:space="preserve"> </w:t>
      </w:r>
      <w:r>
        <w:t>струк-</w:t>
      </w:r>
      <w:r>
        <w:rPr>
          <w:spacing w:val="-67"/>
        </w:rPr>
        <w:t xml:space="preserve"> </w:t>
      </w:r>
      <w:r>
        <w:t>туры</w:t>
      </w:r>
      <w:r>
        <w:rPr>
          <w:spacing w:val="-2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высказываний,</w:t>
      </w:r>
      <w:r>
        <w:rPr>
          <w:spacing w:val="-3"/>
        </w:rPr>
        <w:t xml:space="preserve"> </w:t>
      </w:r>
      <w:r>
        <w:t>словоизменения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словообразования);</w:t>
      </w:r>
    </w:p>
    <w:p w14:paraId="353B43D4" w14:textId="77777777" w:rsidR="001F167D" w:rsidRDefault="00E44A9C">
      <w:pPr>
        <w:pStyle w:val="a3"/>
        <w:jc w:val="left"/>
      </w:pPr>
      <w:r>
        <w:t>-коррекция</w:t>
      </w:r>
      <w:r>
        <w:rPr>
          <w:spacing w:val="-13"/>
        </w:rPr>
        <w:t xml:space="preserve"> </w:t>
      </w:r>
      <w:r>
        <w:t>диалогической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монологической</w:t>
      </w:r>
      <w:r>
        <w:rPr>
          <w:spacing w:val="-11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речи;</w:t>
      </w:r>
    </w:p>
    <w:p w14:paraId="3DA5F5C8" w14:textId="77777777" w:rsidR="001F167D" w:rsidRDefault="00E44A9C">
      <w:pPr>
        <w:pStyle w:val="a3"/>
        <w:spacing w:before="2" w:line="322" w:lineRule="exact"/>
        <w:jc w:val="left"/>
      </w:pPr>
      <w:r>
        <w:t>-развитие</w:t>
      </w:r>
      <w:r>
        <w:rPr>
          <w:spacing w:val="-12"/>
        </w:rPr>
        <w:t xml:space="preserve"> </w:t>
      </w:r>
      <w:r>
        <w:t>коммуникативной</w:t>
      </w:r>
      <w:r>
        <w:rPr>
          <w:spacing w:val="-15"/>
        </w:rPr>
        <w:t xml:space="preserve"> </w:t>
      </w:r>
      <w:r>
        <w:t>функции</w:t>
      </w:r>
      <w:r>
        <w:rPr>
          <w:spacing w:val="-11"/>
        </w:rPr>
        <w:t xml:space="preserve"> </w:t>
      </w:r>
      <w:r>
        <w:t>речи;</w:t>
      </w:r>
    </w:p>
    <w:p w14:paraId="22D2C45D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line="322" w:lineRule="exact"/>
        <w:ind w:left="976" w:hanging="165"/>
        <w:jc w:val="left"/>
        <w:rPr>
          <w:color w:val="000009"/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нарушений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чтения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письма;</w:t>
      </w:r>
    </w:p>
    <w:p w14:paraId="0AC3DAF0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line="322" w:lineRule="exact"/>
        <w:ind w:left="976" w:hanging="165"/>
        <w:jc w:val="left"/>
        <w:rPr>
          <w:color w:val="000009"/>
          <w:sz w:val="28"/>
        </w:rPr>
      </w:pPr>
      <w:r>
        <w:rPr>
          <w:color w:val="000009"/>
          <w:sz w:val="28"/>
        </w:rPr>
        <w:t>расширение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окружающей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действительности;</w:t>
      </w:r>
    </w:p>
    <w:p w14:paraId="16B2D0AD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line="322" w:lineRule="exact"/>
        <w:ind w:left="976" w:hanging="165"/>
        <w:jc w:val="left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познавательной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сферы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(мышления,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памяти,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внимания).</w:t>
      </w:r>
    </w:p>
    <w:p w14:paraId="64FC4C1F" w14:textId="77777777" w:rsidR="001F167D" w:rsidRDefault="00E44A9C">
      <w:pPr>
        <w:ind w:left="5409"/>
        <w:rPr>
          <w:b/>
          <w:i/>
          <w:sz w:val="28"/>
        </w:rPr>
      </w:pPr>
      <w:r>
        <w:rPr>
          <w:b/>
          <w:i/>
          <w:color w:val="000009"/>
          <w:sz w:val="28"/>
        </w:rPr>
        <w:t>Ритмика</w:t>
      </w:r>
    </w:p>
    <w:p w14:paraId="3E0121D8" w14:textId="77777777" w:rsidR="001F167D" w:rsidRDefault="001F167D">
      <w:pPr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C7C3A7A" w14:textId="77777777" w:rsidR="001F167D" w:rsidRDefault="00E44A9C">
      <w:pPr>
        <w:spacing w:before="74" w:line="242" w:lineRule="auto"/>
        <w:ind w:left="812" w:right="1133" w:firstLine="720"/>
        <w:jc w:val="both"/>
        <w:rPr>
          <w:sz w:val="28"/>
        </w:rPr>
      </w:pPr>
      <w:r>
        <w:rPr>
          <w:i/>
          <w:color w:val="000009"/>
          <w:sz w:val="28"/>
        </w:rPr>
        <w:t xml:space="preserve">Цель занятий по ритмике </w:t>
      </w:r>
      <w:r>
        <w:rPr>
          <w:color w:val="000009"/>
          <w:sz w:val="28"/>
        </w:rPr>
        <w:t>является развитие двигательной активности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ребёнка 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восприятия музыки.</w:t>
      </w:r>
    </w:p>
    <w:p w14:paraId="54DC4072" w14:textId="77777777" w:rsidR="001F167D" w:rsidRDefault="00E44A9C">
      <w:pPr>
        <w:pStyle w:val="a3"/>
        <w:ind w:right="1132" w:firstLine="720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-67"/>
        </w:rPr>
        <w:t xml:space="preserve"> </w:t>
      </w:r>
      <w:r>
        <w:rPr>
          <w:color w:val="000009"/>
          <w:spacing w:val="-1"/>
        </w:rPr>
        <w:t>двигательной,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эмоционально-волевой,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познавательной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сфер,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достигается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музыкально-ритмической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моторики,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ориентировке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пространстве,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укреплению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отсталостью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14:paraId="20A1455C" w14:textId="77777777" w:rsidR="001F167D" w:rsidRDefault="00E44A9C">
      <w:pPr>
        <w:spacing w:line="322" w:lineRule="exact"/>
        <w:ind w:left="1533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ритмике:</w:t>
      </w:r>
    </w:p>
    <w:p w14:paraId="65EE9C22" w14:textId="77777777" w:rsidR="001F167D" w:rsidRDefault="00E44A9C">
      <w:pPr>
        <w:pStyle w:val="a3"/>
        <w:spacing w:line="322" w:lineRule="exact"/>
        <w:jc w:val="left"/>
      </w:pPr>
      <w:r>
        <w:t>-упражнения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ориентировку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14:paraId="0DE8A9A8" w14:textId="77777777" w:rsidR="001F167D" w:rsidRDefault="00E44A9C">
      <w:pPr>
        <w:pStyle w:val="a3"/>
        <w:ind w:right="1115"/>
        <w:jc w:val="left"/>
      </w:pPr>
      <w:r>
        <w:t>-ритмико-гимнастические</w:t>
      </w:r>
      <w:r>
        <w:rPr>
          <w:spacing w:val="20"/>
        </w:rPr>
        <w:t xml:space="preserve"> </w:t>
      </w:r>
      <w:r>
        <w:t>упражнения</w:t>
      </w:r>
      <w:r>
        <w:rPr>
          <w:spacing w:val="21"/>
        </w:rPr>
        <w:t xml:space="preserve"> </w:t>
      </w:r>
      <w:r>
        <w:t>(общеразвивающие</w:t>
      </w:r>
      <w:r>
        <w:rPr>
          <w:spacing w:val="18"/>
        </w:rPr>
        <w:t xml:space="preserve"> </w:t>
      </w:r>
      <w:r>
        <w:t>упражнения,</w:t>
      </w:r>
      <w:r>
        <w:rPr>
          <w:spacing w:val="21"/>
        </w:rPr>
        <w:t xml:space="preserve"> </w:t>
      </w:r>
      <w:r>
        <w:t>упраж-</w:t>
      </w:r>
      <w:r>
        <w:rPr>
          <w:spacing w:val="-67"/>
        </w:rPr>
        <w:t xml:space="preserve"> </w:t>
      </w:r>
      <w:r>
        <w:t>нения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координацию</w:t>
      </w:r>
      <w:r>
        <w:rPr>
          <w:spacing w:val="-1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расслабление</w:t>
      </w:r>
      <w:r>
        <w:rPr>
          <w:spacing w:val="-2"/>
        </w:rPr>
        <w:t xml:space="preserve"> </w:t>
      </w:r>
      <w:r>
        <w:t>мышц);</w:t>
      </w:r>
    </w:p>
    <w:p w14:paraId="31C15BB0" w14:textId="77777777" w:rsidR="001F167D" w:rsidRDefault="00E44A9C">
      <w:pPr>
        <w:pStyle w:val="a3"/>
        <w:spacing w:line="321" w:lineRule="exact"/>
        <w:jc w:val="left"/>
      </w:pPr>
      <w:r>
        <w:t>-упражнения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инструментами;</w:t>
      </w:r>
    </w:p>
    <w:p w14:paraId="61E7379E" w14:textId="77777777" w:rsidR="001F167D" w:rsidRDefault="00E44A9C">
      <w:pPr>
        <w:pStyle w:val="a3"/>
        <w:spacing w:line="322" w:lineRule="exact"/>
        <w:jc w:val="left"/>
      </w:pPr>
      <w:r>
        <w:t>-игры</w:t>
      </w:r>
      <w:r>
        <w:rPr>
          <w:spacing w:val="-10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музыку;</w:t>
      </w:r>
    </w:p>
    <w:p w14:paraId="7E4D8994" w14:textId="77777777" w:rsidR="001F167D" w:rsidRDefault="00E44A9C">
      <w:pPr>
        <w:pStyle w:val="a3"/>
        <w:jc w:val="left"/>
      </w:pPr>
      <w:r>
        <w:t>-танцевальные</w:t>
      </w:r>
      <w:r>
        <w:rPr>
          <w:spacing w:val="-5"/>
        </w:rPr>
        <w:t xml:space="preserve"> </w:t>
      </w:r>
      <w:r>
        <w:t>упражнения.</w:t>
      </w:r>
    </w:p>
    <w:p w14:paraId="7FA3E328" w14:textId="77777777" w:rsidR="001F167D" w:rsidRDefault="001F167D">
      <w:pPr>
        <w:pStyle w:val="a3"/>
        <w:spacing w:before="9"/>
        <w:ind w:left="0"/>
        <w:jc w:val="left"/>
        <w:rPr>
          <w:sz w:val="27"/>
        </w:rPr>
      </w:pPr>
    </w:p>
    <w:p w14:paraId="4D4E610E" w14:textId="0FBB9C6E" w:rsidR="001F167D" w:rsidRDefault="00E44A9C" w:rsidP="00714C01">
      <w:pPr>
        <w:pStyle w:val="11"/>
        <w:spacing w:line="322" w:lineRule="exact"/>
        <w:ind w:left="798" w:right="1120"/>
        <w:jc w:val="center"/>
        <w:rPr>
          <w:b w:val="0"/>
        </w:rPr>
      </w:pPr>
      <w:r>
        <w:t>Направления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 w:rsidR="00714C01">
        <w:rPr>
          <w:spacing w:val="-9"/>
        </w:rPr>
        <w:br/>
      </w:r>
      <w:r w:rsidR="00714C01">
        <w:t xml:space="preserve">МОУ </w:t>
      </w:r>
      <w:r w:rsidR="00F56CE3">
        <w:t>«Щербининская О</w:t>
      </w:r>
      <w:r w:rsidR="00714C01">
        <w:t>ОШ</w:t>
      </w:r>
      <w:r w:rsidR="00F56CE3">
        <w:t>»</w:t>
      </w:r>
      <w:r w:rsidR="00714C01">
        <w:t xml:space="preserve"> </w:t>
      </w:r>
    </w:p>
    <w:p w14:paraId="52EE22BD" w14:textId="77777777" w:rsidR="001F167D" w:rsidRDefault="00E44A9C">
      <w:pPr>
        <w:pStyle w:val="a3"/>
        <w:ind w:right="1129" w:firstLine="701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rPr>
          <w:i/>
        </w:rPr>
        <w:t>направления</w:t>
      </w:r>
      <w:r>
        <w:t>, которые отражают её основное содержание и охватывают всю об-</w:t>
      </w:r>
      <w:r>
        <w:rPr>
          <w:spacing w:val="1"/>
        </w:rPr>
        <w:t xml:space="preserve"> </w:t>
      </w:r>
      <w:r>
        <w:t>разовательную деятельность, обеспечивают взаимодействие с родительской об-</w:t>
      </w:r>
      <w:r>
        <w:rPr>
          <w:spacing w:val="1"/>
        </w:rPr>
        <w:t xml:space="preserve"> </w:t>
      </w:r>
      <w:r>
        <w:t>щественностью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иными</w:t>
      </w:r>
      <w:r>
        <w:rPr>
          <w:spacing w:val="-12"/>
        </w:rPr>
        <w:t xml:space="preserve"> </w:t>
      </w:r>
      <w:r>
        <w:t>общественными</w:t>
      </w:r>
      <w:r>
        <w:rPr>
          <w:spacing w:val="-10"/>
        </w:rPr>
        <w:t xml:space="preserve"> </w:t>
      </w:r>
      <w:r>
        <w:t>организациями:</w:t>
      </w:r>
      <w:r>
        <w:rPr>
          <w:spacing w:val="-10"/>
        </w:rPr>
        <w:t xml:space="preserve"> </w:t>
      </w:r>
      <w:r>
        <w:t>диагностическое;</w:t>
      </w:r>
      <w:r>
        <w:rPr>
          <w:spacing w:val="-2"/>
        </w:rPr>
        <w:t xml:space="preserve"> </w:t>
      </w:r>
      <w:r>
        <w:t>кор-</w:t>
      </w:r>
      <w:r>
        <w:rPr>
          <w:spacing w:val="-68"/>
        </w:rPr>
        <w:t xml:space="preserve"> </w:t>
      </w:r>
      <w:r>
        <w:t>рекционно-развивающее; консультативное; информационно-просветительское;</w:t>
      </w:r>
      <w:r>
        <w:rPr>
          <w:spacing w:val="1"/>
        </w:rPr>
        <w:t xml:space="preserve"> </w:t>
      </w:r>
      <w:r>
        <w:t>социально-педагогическое.</w:t>
      </w:r>
    </w:p>
    <w:p w14:paraId="14B77F89" w14:textId="77777777" w:rsidR="001F167D" w:rsidRDefault="00E44A9C">
      <w:pPr>
        <w:pStyle w:val="a3"/>
        <w:ind w:right="1133" w:firstLine="701"/>
      </w:pPr>
      <w:r>
        <w:t>Каждое из них направлено на мониторинг и сопровождение учащихся с</w:t>
      </w:r>
      <w:r>
        <w:rPr>
          <w:spacing w:val="1"/>
        </w:rPr>
        <w:t xml:space="preserve"> </w:t>
      </w:r>
      <w:r>
        <w:t>нарушениями</w:t>
      </w:r>
      <w:r>
        <w:rPr>
          <w:spacing w:val="-6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благоприятной</w:t>
      </w:r>
      <w:r>
        <w:rPr>
          <w:spacing w:val="-3"/>
        </w:rPr>
        <w:t xml:space="preserve"> </w:t>
      </w:r>
      <w:r>
        <w:t>психо-</w:t>
      </w:r>
      <w:r>
        <w:rPr>
          <w:spacing w:val="-67"/>
        </w:rPr>
        <w:t xml:space="preserve"> </w:t>
      </w:r>
      <w:r>
        <w:t>логически безопасной среды для каждого учащегося не только в стенах школы,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за её пределами.</w:t>
      </w:r>
    </w:p>
    <w:p w14:paraId="5EA45A33" w14:textId="77777777" w:rsidR="001F167D" w:rsidRDefault="00E44A9C">
      <w:pPr>
        <w:pStyle w:val="21"/>
        <w:spacing w:before="1" w:line="322" w:lineRule="exact"/>
        <w:ind w:left="1516"/>
      </w:pPr>
      <w:r>
        <w:t>Этапы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программы:</w:t>
      </w:r>
    </w:p>
    <w:p w14:paraId="62252F8A" w14:textId="77777777" w:rsidR="001F167D" w:rsidRDefault="00E44A9C">
      <w:pPr>
        <w:pStyle w:val="a3"/>
        <w:ind w:right="1128" w:firstLine="706"/>
      </w:pPr>
      <w:r>
        <w:rPr>
          <w:i/>
        </w:rPr>
        <w:t xml:space="preserve">Этап сбора и анализа информации </w:t>
      </w:r>
      <w:r>
        <w:t>(информационно-аналитическая дея-</w:t>
      </w:r>
      <w:r>
        <w:rPr>
          <w:spacing w:val="1"/>
        </w:rPr>
        <w:t xml:space="preserve"> </w:t>
      </w:r>
      <w:r>
        <w:t>тельность). Результат - оценка контингента обучающихся для выявления обуча-</w:t>
      </w:r>
      <w:r>
        <w:rPr>
          <w:spacing w:val="-67"/>
        </w:rPr>
        <w:t xml:space="preserve"> </w:t>
      </w:r>
      <w:r>
        <w:t>ющихся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специфики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особых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потребностей;</w:t>
      </w:r>
      <w:r>
        <w:rPr>
          <w:spacing w:val="-9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об-</w:t>
      </w:r>
      <w:r>
        <w:rPr>
          <w:spacing w:val="-67"/>
        </w:rPr>
        <w:t xml:space="preserve"> </w:t>
      </w:r>
      <w:r>
        <w:t>разовательной</w:t>
      </w:r>
      <w:r>
        <w:rPr>
          <w:spacing w:val="-16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предмет</w:t>
      </w:r>
      <w:r>
        <w:rPr>
          <w:spacing w:val="-16"/>
        </w:rPr>
        <w:t xml:space="preserve"> </w:t>
      </w:r>
      <w:r>
        <w:t>соответствия</w:t>
      </w:r>
      <w:r>
        <w:rPr>
          <w:spacing w:val="-14"/>
        </w:rPr>
        <w:t xml:space="preserve"> </w:t>
      </w:r>
      <w:r>
        <w:t>требованиям</w:t>
      </w:r>
      <w:r>
        <w:rPr>
          <w:spacing w:val="-16"/>
        </w:rPr>
        <w:t xml:space="preserve"> </w:t>
      </w:r>
      <w:r>
        <w:t>программно-методи-</w:t>
      </w:r>
      <w:r>
        <w:rPr>
          <w:spacing w:val="-67"/>
        </w:rPr>
        <w:t xml:space="preserve"> </w:t>
      </w:r>
      <w:r>
        <w:t>ческого обеспечения, материально-технической и кадровой базы образователь-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организации.</w:t>
      </w:r>
    </w:p>
    <w:p w14:paraId="479DB93E" w14:textId="77777777" w:rsidR="001F167D" w:rsidRDefault="00E44A9C">
      <w:pPr>
        <w:pStyle w:val="a3"/>
        <w:ind w:right="1124" w:firstLine="701"/>
      </w:pPr>
      <w:r>
        <w:rPr>
          <w:i/>
        </w:rPr>
        <w:t xml:space="preserve">Этап планирования, организации, координации </w:t>
      </w:r>
      <w:r>
        <w:t>(организационно-исполни-</w:t>
      </w:r>
      <w:r>
        <w:rPr>
          <w:spacing w:val="-67"/>
        </w:rPr>
        <w:t xml:space="preserve"> </w:t>
      </w:r>
      <w:r>
        <w:t>тельская деятельность). Результат - особым образом организованная образова-</w:t>
      </w:r>
      <w:r>
        <w:rPr>
          <w:spacing w:val="1"/>
        </w:rPr>
        <w:t xml:space="preserve"> </w:t>
      </w:r>
      <w:r>
        <w:t>тельная деятельность, имеющая коррекционно-развивающую направленность, и</w:t>
      </w:r>
      <w:r>
        <w:rPr>
          <w:spacing w:val="-67"/>
        </w:rPr>
        <w:t xml:space="preserve"> </w:t>
      </w:r>
      <w:r>
        <w:rPr>
          <w:spacing w:val="-2"/>
        </w:rPr>
        <w:t xml:space="preserve">процесс специального психолого-медико-педагогического </w:t>
      </w:r>
      <w:r>
        <w:rPr>
          <w:spacing w:val="-1"/>
        </w:rPr>
        <w:t>сопровождения обуча-</w:t>
      </w:r>
      <w:r>
        <w:rPr>
          <w:spacing w:val="-67"/>
        </w:rPr>
        <w:t xml:space="preserve"> </w:t>
      </w:r>
      <w:r>
        <w:t>ющихся с умственной отсталостью и инвалидов при целенаправленно создан-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(вариативных)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-1"/>
        </w:rPr>
        <w:t xml:space="preserve"> </w:t>
      </w:r>
      <w:r>
        <w:t>категории детей.</w:t>
      </w:r>
    </w:p>
    <w:p w14:paraId="08D85FE3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FE32B34" w14:textId="77777777" w:rsidR="001F167D" w:rsidRDefault="00E44A9C">
      <w:pPr>
        <w:spacing w:before="74"/>
        <w:ind w:left="812" w:right="1129" w:firstLine="706"/>
        <w:jc w:val="both"/>
        <w:rPr>
          <w:sz w:val="28"/>
        </w:rPr>
      </w:pPr>
      <w:r>
        <w:rPr>
          <w:i/>
          <w:sz w:val="28"/>
        </w:rPr>
        <w:t>Этап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коррекционно-развивающей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(контрольно-диагностическая деятельность). Результат - констатация соответ-</w:t>
      </w:r>
      <w:r>
        <w:rPr>
          <w:spacing w:val="1"/>
          <w:sz w:val="28"/>
        </w:rPr>
        <w:t xml:space="preserve"> </w:t>
      </w:r>
      <w:r>
        <w:rPr>
          <w:sz w:val="28"/>
        </w:rPr>
        <w:t>ствия созданных условий и выбранных коррекционно-развивающих и образова-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тельных 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7"/>
          <w:sz w:val="28"/>
        </w:rPr>
        <w:t xml:space="preserve"> </w:t>
      </w:r>
      <w:r>
        <w:rPr>
          <w:sz w:val="28"/>
        </w:rPr>
        <w:t>ребёнка.</w:t>
      </w:r>
    </w:p>
    <w:p w14:paraId="78FD5C61" w14:textId="77777777" w:rsidR="001F167D" w:rsidRDefault="00E44A9C">
      <w:pPr>
        <w:pStyle w:val="a3"/>
        <w:spacing w:before="2"/>
        <w:ind w:right="1135" w:firstLine="706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регуляции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корректировки</w:t>
      </w:r>
      <w:r>
        <w:rPr>
          <w:i/>
          <w:spacing w:val="1"/>
        </w:rPr>
        <w:t xml:space="preserve"> </w:t>
      </w:r>
      <w:r>
        <w:t>(регулятивно-корректировочная</w:t>
      </w:r>
      <w:r>
        <w:rPr>
          <w:spacing w:val="1"/>
        </w:rPr>
        <w:t xml:space="preserve"> </w:t>
      </w:r>
      <w:r>
        <w:t>дея-</w:t>
      </w:r>
      <w:r>
        <w:rPr>
          <w:spacing w:val="1"/>
        </w:rPr>
        <w:t xml:space="preserve"> </w:t>
      </w:r>
      <w:r>
        <w:rPr>
          <w:spacing w:val="-1"/>
        </w:rPr>
        <w:t>тельность).</w:t>
      </w:r>
      <w:r>
        <w:rPr>
          <w:spacing w:val="-13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внесение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3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образовательную</w:t>
      </w:r>
      <w:r>
        <w:rPr>
          <w:spacing w:val="-14"/>
        </w:rPr>
        <w:t xml:space="preserve"> </w:t>
      </w:r>
      <w:r>
        <w:t>де-</w:t>
      </w:r>
      <w:r>
        <w:rPr>
          <w:spacing w:val="-68"/>
        </w:rPr>
        <w:t xml:space="preserve"> </w:t>
      </w:r>
      <w:r>
        <w:t>ятельность и процесс сопровождения обучающихся с нарушениями интеллекта</w:t>
      </w:r>
      <w:r>
        <w:rPr>
          <w:spacing w:val="1"/>
        </w:rPr>
        <w:t xml:space="preserve"> </w:t>
      </w:r>
      <w:r>
        <w:t>и инвалидов, корректировка условий и форм обучения, методов и приёмов ра-</w:t>
      </w:r>
      <w:r>
        <w:rPr>
          <w:spacing w:val="1"/>
        </w:rPr>
        <w:t xml:space="preserve"> </w:t>
      </w:r>
      <w:r>
        <w:t>боты.</w:t>
      </w:r>
    </w:p>
    <w:p w14:paraId="2ACDE40F" w14:textId="77777777" w:rsidR="001F167D" w:rsidRDefault="00E44A9C">
      <w:pPr>
        <w:pStyle w:val="a3"/>
        <w:ind w:right="1131" w:firstLine="701"/>
      </w:pPr>
      <w:r>
        <w:t>Вопрос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выборе</w:t>
      </w:r>
      <w:r>
        <w:rPr>
          <w:spacing w:val="-11"/>
        </w:rPr>
        <w:t xml:space="preserve"> </w:t>
      </w:r>
      <w:r>
        <w:t>объёма,</w:t>
      </w:r>
      <w:r>
        <w:rPr>
          <w:spacing w:val="-10"/>
        </w:rPr>
        <w:t xml:space="preserve"> </w:t>
      </w:r>
      <w:r>
        <w:t>форм,</w:t>
      </w:r>
      <w:r>
        <w:rPr>
          <w:spacing w:val="-12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индивиду-</w:t>
      </w:r>
      <w:r>
        <w:rPr>
          <w:spacing w:val="-67"/>
        </w:rPr>
        <w:t xml:space="preserve"> </w:t>
      </w:r>
      <w:r>
        <w:t>ально ориентированных коррекционных мероприятий для обучающегося с ум-</w:t>
      </w:r>
      <w:r>
        <w:rPr>
          <w:spacing w:val="1"/>
        </w:rPr>
        <w:t xml:space="preserve"> </w:t>
      </w:r>
      <w:r>
        <w:t>ственной отсталостью решается на школьном психолого-педагогическом конси-</w:t>
      </w:r>
      <w:r>
        <w:rPr>
          <w:spacing w:val="-67"/>
        </w:rPr>
        <w:t xml:space="preserve"> </w:t>
      </w:r>
      <w:r>
        <w:t>лиуме или педагогическом совете, исходя из потребностей, особенностей разви-</w:t>
      </w:r>
      <w:r>
        <w:rPr>
          <w:spacing w:val="-67"/>
        </w:rPr>
        <w:t xml:space="preserve"> </w:t>
      </w:r>
      <w:r>
        <w:t>тия и возможностей ребёнка, с непосредственным участием его родителей (за-</w:t>
      </w:r>
      <w:r>
        <w:rPr>
          <w:spacing w:val="1"/>
        </w:rPr>
        <w:t xml:space="preserve"> </w:t>
      </w:r>
      <w:r>
        <w:t>конных представителей). При решении данного вопроса учитываются рекомен-</w:t>
      </w:r>
      <w:r>
        <w:rPr>
          <w:spacing w:val="1"/>
        </w:rPr>
        <w:t xml:space="preserve"> </w:t>
      </w:r>
      <w:r>
        <w:t>дации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граммы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 абилитации ребенка-инвалида.</w:t>
      </w:r>
    </w:p>
    <w:p w14:paraId="37B2DFCD" w14:textId="77777777" w:rsidR="001F167D" w:rsidRDefault="001F167D">
      <w:pPr>
        <w:pStyle w:val="a3"/>
        <w:ind w:left="0"/>
        <w:jc w:val="left"/>
      </w:pPr>
    </w:p>
    <w:p w14:paraId="644098D5" w14:textId="77777777" w:rsidR="001F167D" w:rsidRDefault="00E44A9C">
      <w:pPr>
        <w:pStyle w:val="11"/>
        <w:ind w:left="4466" w:right="2912" w:hanging="1167"/>
        <w:jc w:val="both"/>
      </w:pPr>
      <w:r>
        <w:t>Программа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6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14:paraId="1D3409A9" w14:textId="77777777" w:rsidR="001F167D" w:rsidRDefault="00E44A9C">
      <w:pPr>
        <w:pStyle w:val="a3"/>
        <w:spacing w:before="1"/>
        <w:ind w:right="1129" w:firstLine="701"/>
      </w:pPr>
      <w:r>
        <w:t>Взаимодействие специалистов образовательной организации в процессе</w:t>
      </w:r>
      <w:r>
        <w:rPr>
          <w:spacing w:val="1"/>
        </w:rPr>
        <w:t xml:space="preserve"> </w:t>
      </w:r>
      <w:r>
        <w:t>реализации адаптированной основной образовательной программы - один из ос-</w:t>
      </w:r>
      <w:r>
        <w:rPr>
          <w:spacing w:val="-67"/>
        </w:rPr>
        <w:t xml:space="preserve"> </w:t>
      </w:r>
      <w:r>
        <w:t>новных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работы.</w:t>
      </w:r>
    </w:p>
    <w:p w14:paraId="7063498B" w14:textId="77777777" w:rsidR="001F167D" w:rsidRDefault="00E44A9C">
      <w:pPr>
        <w:ind w:left="812" w:right="1129" w:firstLine="701"/>
        <w:jc w:val="both"/>
        <w:rPr>
          <w:i/>
          <w:sz w:val="28"/>
        </w:rPr>
      </w:pPr>
      <w:r>
        <w:rPr>
          <w:i/>
          <w:sz w:val="28"/>
        </w:rPr>
        <w:t>Взаимодействие специалистов образовательной организации предусмат-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ривает:</w:t>
      </w:r>
    </w:p>
    <w:p w14:paraId="2C095FB2" w14:textId="77777777" w:rsidR="001F167D" w:rsidRDefault="00E44A9C">
      <w:pPr>
        <w:pStyle w:val="a4"/>
        <w:numPr>
          <w:ilvl w:val="1"/>
          <w:numId w:val="73"/>
        </w:numPr>
        <w:tabs>
          <w:tab w:val="left" w:pos="1678"/>
        </w:tabs>
        <w:spacing w:line="242" w:lineRule="auto"/>
        <w:ind w:right="1138" w:firstLine="701"/>
        <w:rPr>
          <w:sz w:val="28"/>
        </w:rPr>
      </w:pPr>
      <w:r>
        <w:rPr>
          <w:sz w:val="28"/>
        </w:rPr>
        <w:t>комплексность в определении и решении проблем ребёнка, предоставле-</w:t>
      </w:r>
      <w:r>
        <w:rPr>
          <w:spacing w:val="-67"/>
          <w:sz w:val="28"/>
        </w:rPr>
        <w:t xml:space="preserve"> </w:t>
      </w:r>
      <w:r>
        <w:rPr>
          <w:sz w:val="28"/>
        </w:rPr>
        <w:t>нии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профиля;</w:t>
      </w:r>
    </w:p>
    <w:p w14:paraId="7EA8EF6D" w14:textId="77777777" w:rsidR="001F167D" w:rsidRDefault="00E44A9C">
      <w:pPr>
        <w:pStyle w:val="a4"/>
        <w:numPr>
          <w:ilvl w:val="1"/>
          <w:numId w:val="73"/>
        </w:numPr>
        <w:tabs>
          <w:tab w:val="left" w:pos="1678"/>
        </w:tabs>
        <w:ind w:right="1137" w:firstLine="701"/>
        <w:rPr>
          <w:sz w:val="28"/>
        </w:rPr>
      </w:pPr>
      <w:r>
        <w:rPr>
          <w:sz w:val="28"/>
        </w:rPr>
        <w:t>многоаспектный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ре-</w:t>
      </w:r>
      <w:r>
        <w:rPr>
          <w:spacing w:val="1"/>
          <w:sz w:val="28"/>
        </w:rPr>
        <w:t xml:space="preserve"> </w:t>
      </w:r>
      <w:r>
        <w:rPr>
          <w:sz w:val="28"/>
        </w:rPr>
        <w:t>бёнка;</w:t>
      </w:r>
    </w:p>
    <w:p w14:paraId="31F6188B" w14:textId="77777777" w:rsidR="001F167D" w:rsidRDefault="00E44A9C">
      <w:pPr>
        <w:pStyle w:val="a4"/>
        <w:numPr>
          <w:ilvl w:val="1"/>
          <w:numId w:val="73"/>
        </w:numPr>
        <w:tabs>
          <w:tab w:val="left" w:pos="1678"/>
        </w:tabs>
        <w:ind w:right="1138" w:firstLine="701"/>
        <w:rPr>
          <w:sz w:val="28"/>
        </w:rPr>
      </w:pPr>
      <w:r>
        <w:rPr>
          <w:sz w:val="28"/>
        </w:rPr>
        <w:t>составление комплексных индивидуальных программ общего развития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ной-волевой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9"/>
          <w:sz w:val="28"/>
        </w:rPr>
        <w:t xml:space="preserve"> </w:t>
      </w:r>
      <w:r>
        <w:rPr>
          <w:sz w:val="28"/>
        </w:rPr>
        <w:t>сфер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ребёнка.</w:t>
      </w:r>
    </w:p>
    <w:p w14:paraId="49184E5C" w14:textId="77777777" w:rsidR="001F167D" w:rsidRDefault="00E44A9C">
      <w:pPr>
        <w:pStyle w:val="a3"/>
        <w:ind w:right="1126" w:firstLine="696"/>
      </w:pPr>
      <w:r>
        <w:t>Консолидация</w:t>
      </w:r>
      <w:r>
        <w:rPr>
          <w:spacing w:val="-10"/>
        </w:rPr>
        <w:t xml:space="preserve"> </w:t>
      </w:r>
      <w:r>
        <w:t>усилий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специалистов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психологии,</w:t>
      </w:r>
      <w:r>
        <w:rPr>
          <w:spacing w:val="-7"/>
        </w:rPr>
        <w:t xml:space="preserve"> </w:t>
      </w:r>
      <w:r>
        <w:t>педаго-</w:t>
      </w:r>
      <w:r>
        <w:rPr>
          <w:spacing w:val="-68"/>
        </w:rPr>
        <w:t xml:space="preserve"> </w:t>
      </w:r>
      <w:r>
        <w:rPr>
          <w:spacing w:val="-1"/>
        </w:rPr>
        <w:t>гики,</w:t>
      </w:r>
      <w:r>
        <w:rPr>
          <w:spacing w:val="-13"/>
        </w:rPr>
        <w:t xml:space="preserve"> </w:t>
      </w:r>
      <w:r>
        <w:rPr>
          <w:spacing w:val="-1"/>
        </w:rPr>
        <w:t>медицины,</w:t>
      </w:r>
      <w:r>
        <w:rPr>
          <w:spacing w:val="-14"/>
        </w:rPr>
        <w:t xml:space="preserve"> </w:t>
      </w:r>
      <w:r>
        <w:rPr>
          <w:spacing w:val="-1"/>
        </w:rPr>
        <w:t>социальной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позволит</w:t>
      </w:r>
      <w:r>
        <w:rPr>
          <w:spacing w:val="-12"/>
        </w:rPr>
        <w:t xml:space="preserve"> </w:t>
      </w:r>
      <w:r>
        <w:t>обеспечить</w:t>
      </w:r>
      <w:r>
        <w:rPr>
          <w:spacing w:val="-14"/>
        </w:rPr>
        <w:t xml:space="preserve"> </w:t>
      </w:r>
      <w:r>
        <w:t>систему</w:t>
      </w:r>
      <w:r>
        <w:rPr>
          <w:spacing w:val="-17"/>
        </w:rPr>
        <w:t xml:space="preserve"> </w:t>
      </w:r>
      <w:r>
        <w:t>комплексного</w:t>
      </w:r>
      <w:r>
        <w:rPr>
          <w:spacing w:val="-67"/>
        </w:rPr>
        <w:t xml:space="preserve"> </w:t>
      </w:r>
      <w:r>
        <w:t>психолого - педагогического сопровождения и эффективно решать проблемы</w:t>
      </w:r>
      <w:r>
        <w:rPr>
          <w:spacing w:val="1"/>
        </w:rPr>
        <w:t xml:space="preserve"> </w:t>
      </w:r>
      <w:r>
        <w:t>обучающегося с нарушениями интеллекта. Наиболее распространённые и дей-</w:t>
      </w:r>
      <w:r>
        <w:rPr>
          <w:spacing w:val="1"/>
        </w:rPr>
        <w:t xml:space="preserve"> </w:t>
      </w:r>
      <w:r>
        <w:t>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учителей-дефектологов, учителей-логопедов, педагогов-психологов, медицин-</w:t>
      </w:r>
      <w:r>
        <w:rPr>
          <w:spacing w:val="1"/>
        </w:rPr>
        <w:t xml:space="preserve"> </w:t>
      </w:r>
      <w:r>
        <w:t>ских работников, тьюторов, социальных педагогов и других) на 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rPr>
          <w:i/>
        </w:rPr>
        <w:t>консилиумы</w:t>
      </w:r>
      <w:r>
        <w:rPr>
          <w:i/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i/>
        </w:rPr>
        <w:t>службы</w:t>
      </w:r>
      <w:r>
        <w:rPr>
          <w:i/>
          <w:spacing w:val="-11"/>
        </w:rPr>
        <w:t xml:space="preserve"> </w:t>
      </w:r>
      <w:r>
        <w:rPr>
          <w:i/>
        </w:rPr>
        <w:t>сопровождения</w:t>
      </w:r>
      <w:r>
        <w:rPr>
          <w:i/>
          <w:spacing w:val="-14"/>
        </w:rPr>
        <w:t xml:space="preserve"> </w:t>
      </w:r>
      <w:r>
        <w:rPr>
          <w:i/>
        </w:rPr>
        <w:t>образовательной</w:t>
      </w:r>
      <w:r>
        <w:rPr>
          <w:i/>
          <w:spacing w:val="-13"/>
        </w:rPr>
        <w:t xml:space="preserve"> </w:t>
      </w:r>
      <w:r>
        <w:rPr>
          <w:i/>
        </w:rPr>
        <w:t>организации</w:t>
      </w:r>
      <w:r>
        <w:t>,</w:t>
      </w:r>
      <w:r>
        <w:rPr>
          <w:spacing w:val="-68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предоставляют</w:t>
      </w:r>
      <w:r>
        <w:rPr>
          <w:spacing w:val="-10"/>
        </w:rPr>
        <w:t xml:space="preserve"> </w:t>
      </w:r>
      <w:r>
        <w:t>многопрофильную</w:t>
      </w:r>
      <w:r>
        <w:rPr>
          <w:spacing w:val="-14"/>
        </w:rPr>
        <w:t xml:space="preserve"> </w:t>
      </w:r>
      <w:r>
        <w:t>помощь</w:t>
      </w:r>
      <w:r>
        <w:rPr>
          <w:spacing w:val="-15"/>
        </w:rPr>
        <w:t xml:space="preserve"> </w:t>
      </w:r>
      <w:r>
        <w:t>ребёнку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родителям</w:t>
      </w:r>
      <w:r>
        <w:rPr>
          <w:spacing w:val="-14"/>
        </w:rPr>
        <w:t xml:space="preserve"> </w:t>
      </w:r>
      <w:r>
        <w:t>(за-</w:t>
      </w:r>
      <w:r>
        <w:rPr>
          <w:spacing w:val="-68"/>
        </w:rPr>
        <w:t xml:space="preserve"> </w:t>
      </w:r>
      <w:r>
        <w:rPr>
          <w:spacing w:val="-3"/>
        </w:rPr>
        <w:t>конным</w:t>
      </w:r>
      <w:r>
        <w:rPr>
          <w:spacing w:val="-15"/>
        </w:rPr>
        <w:t xml:space="preserve"> </w:t>
      </w:r>
      <w:r>
        <w:rPr>
          <w:spacing w:val="-3"/>
        </w:rPr>
        <w:t>представителям),</w:t>
      </w:r>
      <w:r>
        <w:rPr>
          <w:spacing w:val="-16"/>
        </w:rPr>
        <w:t xml:space="preserve"> </w:t>
      </w:r>
      <w:r>
        <w:rPr>
          <w:spacing w:val="-2"/>
        </w:rPr>
        <w:t>а</w:t>
      </w:r>
      <w:r>
        <w:rPr>
          <w:spacing w:val="-13"/>
        </w:rPr>
        <w:t xml:space="preserve"> </w:t>
      </w:r>
      <w:r>
        <w:rPr>
          <w:spacing w:val="-2"/>
        </w:rPr>
        <w:t>также</w:t>
      </w:r>
      <w:r>
        <w:rPr>
          <w:spacing w:val="-15"/>
        </w:rPr>
        <w:t xml:space="preserve"> </w:t>
      </w:r>
      <w:r>
        <w:rPr>
          <w:spacing w:val="-2"/>
        </w:rPr>
        <w:t>образовательной</w:t>
      </w:r>
      <w:r>
        <w:rPr>
          <w:spacing w:val="-14"/>
        </w:rPr>
        <w:t xml:space="preserve"> </w:t>
      </w:r>
      <w:r>
        <w:rPr>
          <w:spacing w:val="-2"/>
        </w:rPr>
        <w:t>организации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решении</w:t>
      </w:r>
      <w:r>
        <w:rPr>
          <w:spacing w:val="-13"/>
        </w:rPr>
        <w:t xml:space="preserve"> </w:t>
      </w:r>
      <w:r>
        <w:rPr>
          <w:spacing w:val="-2"/>
        </w:rPr>
        <w:t>вопро-</w:t>
      </w:r>
      <w:r>
        <w:rPr>
          <w:spacing w:val="-68"/>
        </w:rPr>
        <w:t xml:space="preserve"> </w:t>
      </w:r>
      <w:r>
        <w:t>сов, связанных с адаптацией, обучением, воспитанием, развитием, социализа-</w:t>
      </w:r>
      <w:r>
        <w:rPr>
          <w:spacing w:val="1"/>
        </w:rPr>
        <w:t xml:space="preserve"> </w:t>
      </w:r>
      <w:r>
        <w:t>цией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интеллектуальными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инвалидов.</w:t>
      </w:r>
    </w:p>
    <w:p w14:paraId="4482EC4C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DB00762" w14:textId="77777777" w:rsidR="001F167D" w:rsidRDefault="00E44A9C">
      <w:pPr>
        <w:spacing w:before="74" w:line="242" w:lineRule="auto"/>
        <w:ind w:left="812" w:right="1128" w:firstLine="703"/>
        <w:jc w:val="both"/>
        <w:rPr>
          <w:sz w:val="28"/>
        </w:rPr>
      </w:pPr>
      <w:r>
        <w:rPr>
          <w:b/>
          <w:i/>
          <w:spacing w:val="-1"/>
          <w:sz w:val="28"/>
        </w:rPr>
        <w:t>Психолого-педагогическое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1"/>
          <w:sz w:val="28"/>
        </w:rPr>
        <w:t>сопровождение</w:t>
      </w:r>
      <w:r>
        <w:rPr>
          <w:b/>
          <w:i/>
          <w:spacing w:val="-13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это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комплексный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16"/>
          <w:sz w:val="28"/>
        </w:rPr>
        <w:t xml:space="preserve"> </w:t>
      </w:r>
      <w:r>
        <w:rPr>
          <w:sz w:val="28"/>
        </w:rPr>
        <w:t>за-</w:t>
      </w:r>
      <w:r>
        <w:rPr>
          <w:spacing w:val="-68"/>
          <w:sz w:val="28"/>
        </w:rPr>
        <w:t xml:space="preserve"> </w:t>
      </w:r>
      <w:r>
        <w:rPr>
          <w:sz w:val="28"/>
        </w:rPr>
        <w:t>трагивающий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 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14:paraId="15182A66" w14:textId="77777777" w:rsidR="001F167D" w:rsidRDefault="00E44A9C">
      <w:pPr>
        <w:pStyle w:val="a3"/>
        <w:ind w:right="1126" w:firstLine="703"/>
      </w:pPr>
      <w:r>
        <w:rPr>
          <w:b/>
          <w:i/>
        </w:rPr>
        <w:t xml:space="preserve">Цель сопровождения </w:t>
      </w:r>
      <w:r>
        <w:t>– создание социально-психологических, лечебно-</w:t>
      </w:r>
      <w:r>
        <w:rPr>
          <w:spacing w:val="1"/>
        </w:rPr>
        <w:t xml:space="preserve"> </w:t>
      </w:r>
      <w:r>
        <w:t>оздоровительных и педагогических условий для успешного индивидуального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15"/>
        </w:rPr>
        <w:t xml:space="preserve"> </w:t>
      </w:r>
      <w:r>
        <w:t>коррекции</w:t>
      </w:r>
      <w:r>
        <w:rPr>
          <w:spacing w:val="-15"/>
        </w:rPr>
        <w:t xml:space="preserve"> </w:t>
      </w:r>
      <w:r>
        <w:t>недостатков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сохранения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укрепления здоровья и обеспечения защиты прав учащихся с умственной отста-</w:t>
      </w:r>
      <w:r>
        <w:rPr>
          <w:spacing w:val="-67"/>
        </w:rPr>
        <w:t xml:space="preserve"> </w:t>
      </w:r>
      <w:r>
        <w:t>лостью</w:t>
      </w:r>
      <w:r>
        <w:rPr>
          <w:spacing w:val="-2"/>
        </w:rPr>
        <w:t xml:space="preserve"> </w:t>
      </w:r>
      <w:r>
        <w:t>(интеллектуальными нарушениями).</w:t>
      </w:r>
    </w:p>
    <w:p w14:paraId="5B1F3ED4" w14:textId="77777777" w:rsidR="001F167D" w:rsidRDefault="00E44A9C">
      <w:pPr>
        <w:pStyle w:val="21"/>
        <w:spacing w:line="322" w:lineRule="exact"/>
        <w:ind w:left="1516"/>
        <w:jc w:val="left"/>
        <w:rPr>
          <w:i w:val="0"/>
        </w:rPr>
      </w:pPr>
      <w:r>
        <w:t>Задачи</w:t>
      </w:r>
      <w:r>
        <w:rPr>
          <w:i w:val="0"/>
        </w:rPr>
        <w:t>:</w:t>
      </w:r>
    </w:p>
    <w:p w14:paraId="58BA388F" w14:textId="77777777" w:rsidR="001F167D" w:rsidRDefault="00E44A9C">
      <w:pPr>
        <w:pStyle w:val="a3"/>
        <w:spacing w:line="322" w:lineRule="exact"/>
        <w:ind w:left="1514"/>
        <w:jc w:val="left"/>
      </w:pPr>
      <w:r>
        <w:t>-предупреждение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ребёнка;</w:t>
      </w:r>
    </w:p>
    <w:p w14:paraId="7B18B537" w14:textId="77777777" w:rsidR="001F167D" w:rsidRDefault="00E44A9C">
      <w:pPr>
        <w:pStyle w:val="a3"/>
        <w:ind w:right="1136" w:firstLine="701"/>
      </w:pPr>
      <w:r>
        <w:rPr>
          <w:spacing w:val="-2"/>
        </w:rPr>
        <w:t>-комплексная</w:t>
      </w:r>
      <w:r>
        <w:rPr>
          <w:spacing w:val="-12"/>
        </w:rPr>
        <w:t xml:space="preserve"> </w:t>
      </w:r>
      <w:r>
        <w:rPr>
          <w:spacing w:val="-1"/>
        </w:rPr>
        <w:t>помощь</w:t>
      </w:r>
      <w:r>
        <w:rPr>
          <w:spacing w:val="-13"/>
        </w:rPr>
        <w:t xml:space="preserve"> </w:t>
      </w:r>
      <w:r>
        <w:rPr>
          <w:spacing w:val="-1"/>
        </w:rPr>
        <w:t>(содействие)</w:t>
      </w:r>
      <w:r>
        <w:rPr>
          <w:spacing w:val="-14"/>
        </w:rPr>
        <w:t xml:space="preserve"> </w:t>
      </w:r>
      <w:r>
        <w:rPr>
          <w:spacing w:val="-1"/>
        </w:rPr>
        <w:t>ребёнку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rPr>
          <w:spacing w:val="-1"/>
        </w:rPr>
        <w:t>актуальных</w:t>
      </w:r>
      <w:r>
        <w:rPr>
          <w:spacing w:val="-11"/>
        </w:rPr>
        <w:t xml:space="preserve"> </w:t>
      </w:r>
      <w:r>
        <w:rPr>
          <w:spacing w:val="-1"/>
        </w:rPr>
        <w:t>задач</w:t>
      </w:r>
      <w:r>
        <w:rPr>
          <w:spacing w:val="-68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социализации;</w:t>
      </w:r>
    </w:p>
    <w:p w14:paraId="7DECF510" w14:textId="77777777" w:rsidR="001F167D" w:rsidRDefault="00E44A9C">
      <w:pPr>
        <w:pStyle w:val="a3"/>
        <w:ind w:right="1133" w:firstLine="701"/>
      </w:pPr>
      <w:r>
        <w:t>-развитие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(психологической</w:t>
      </w:r>
      <w:r>
        <w:rPr>
          <w:spacing w:val="1"/>
        </w:rPr>
        <w:t xml:space="preserve"> </w:t>
      </w:r>
      <w:r>
        <w:t>культуры) субъектов образовательного процесса (учащихся, родителей, педаго-</w:t>
      </w:r>
      <w:r>
        <w:rPr>
          <w:spacing w:val="1"/>
        </w:rPr>
        <w:t xml:space="preserve"> </w:t>
      </w:r>
      <w:r>
        <w:t>гов).</w:t>
      </w:r>
    </w:p>
    <w:p w14:paraId="06827135" w14:textId="77777777" w:rsidR="001F167D" w:rsidRDefault="001F167D">
      <w:pPr>
        <w:pStyle w:val="a3"/>
        <w:spacing w:before="8"/>
        <w:ind w:left="0"/>
        <w:jc w:val="left"/>
        <w:rPr>
          <w:sz w:val="27"/>
        </w:rPr>
      </w:pPr>
    </w:p>
    <w:p w14:paraId="553DC49C" w14:textId="77777777" w:rsidR="001F167D" w:rsidRDefault="00E44A9C">
      <w:pPr>
        <w:pStyle w:val="11"/>
        <w:spacing w:before="1"/>
        <w:ind w:left="798" w:right="414"/>
        <w:jc w:val="center"/>
      </w:pPr>
      <w:r>
        <w:t>Содержательный</w:t>
      </w:r>
      <w:r>
        <w:rPr>
          <w:spacing w:val="-13"/>
        </w:rPr>
        <w:t xml:space="preserve"> </w:t>
      </w:r>
      <w:r>
        <w:t>компонент</w:t>
      </w:r>
    </w:p>
    <w:p w14:paraId="3DAC8404" w14:textId="77777777" w:rsidR="001F167D" w:rsidRDefault="001F167D">
      <w:pPr>
        <w:pStyle w:val="a3"/>
        <w:spacing w:before="10"/>
        <w:ind w:left="0"/>
        <w:jc w:val="left"/>
        <w:rPr>
          <w:b/>
          <w:sz w:val="27"/>
        </w:rPr>
      </w:pPr>
    </w:p>
    <w:p w14:paraId="1E516426" w14:textId="77777777" w:rsidR="001F167D" w:rsidRDefault="00E44A9C">
      <w:pPr>
        <w:pStyle w:val="a3"/>
        <w:ind w:right="1127" w:firstLine="701"/>
      </w:pPr>
      <w:r>
        <w:t>Комплексное психолого-педагогическое сопровождение осуществляется</w:t>
      </w:r>
      <w:r>
        <w:rPr>
          <w:spacing w:val="1"/>
        </w:rPr>
        <w:t xml:space="preserve"> </w:t>
      </w:r>
      <w:r>
        <w:t xml:space="preserve">по следующим </w:t>
      </w:r>
      <w:r>
        <w:rPr>
          <w:b/>
          <w:i/>
        </w:rPr>
        <w:t>направлениям</w:t>
      </w:r>
      <w:r>
        <w:rPr>
          <w:b/>
        </w:rPr>
        <w:t xml:space="preserve">: </w:t>
      </w:r>
      <w:r>
        <w:t>диагностическая, коррекционно-развивающая,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информационно-просветительская</w:t>
      </w:r>
      <w:r>
        <w:rPr>
          <w:spacing w:val="-14"/>
        </w:rPr>
        <w:t xml:space="preserve"> </w:t>
      </w:r>
      <w:r>
        <w:t>работа,</w:t>
      </w:r>
      <w:r>
        <w:rPr>
          <w:spacing w:val="-13"/>
        </w:rPr>
        <w:t xml:space="preserve"> </w:t>
      </w:r>
      <w:r>
        <w:t>социально-педаго-</w:t>
      </w:r>
      <w:r>
        <w:rPr>
          <w:spacing w:val="-68"/>
        </w:rPr>
        <w:t xml:space="preserve"> </w:t>
      </w:r>
      <w:r>
        <w:t>гическое сопровождение. Направления и содержание комплексного психолого-</w:t>
      </w:r>
      <w:r>
        <w:rPr>
          <w:spacing w:val="1"/>
        </w:rPr>
        <w:t xml:space="preserve"> </w:t>
      </w:r>
      <w:r>
        <w:t>педагогического сопровождения обучающихся конкретизируется в планах ра-</w:t>
      </w:r>
      <w:r>
        <w:rPr>
          <w:spacing w:val="1"/>
        </w:rPr>
        <w:t xml:space="preserve"> </w:t>
      </w:r>
      <w:r>
        <w:t>боты учителя-логопеда, педагога-психолога, учителя-дефектолога, 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-16"/>
        </w:rPr>
        <w:t xml:space="preserve"> </w:t>
      </w:r>
      <w:r>
        <w:t>медицинского</w:t>
      </w:r>
      <w:r>
        <w:rPr>
          <w:spacing w:val="-15"/>
        </w:rPr>
        <w:t xml:space="preserve"> </w:t>
      </w:r>
      <w:r>
        <w:t>работника,</w:t>
      </w:r>
      <w:r>
        <w:rPr>
          <w:spacing w:val="-15"/>
        </w:rPr>
        <w:t xml:space="preserve"> </w:t>
      </w:r>
      <w:r>
        <w:t>ежегодно</w:t>
      </w:r>
      <w:r>
        <w:rPr>
          <w:spacing w:val="-14"/>
        </w:rPr>
        <w:t xml:space="preserve"> </w:t>
      </w:r>
      <w:r>
        <w:t>утверждаемых</w:t>
      </w:r>
      <w:r>
        <w:rPr>
          <w:spacing w:val="-15"/>
        </w:rPr>
        <w:t xml:space="preserve"> </w:t>
      </w:r>
      <w:r>
        <w:t>директором</w:t>
      </w:r>
      <w:r>
        <w:rPr>
          <w:spacing w:val="-15"/>
        </w:rPr>
        <w:t xml:space="preserve"> </w:t>
      </w:r>
      <w:r>
        <w:t>образо-</w:t>
      </w:r>
      <w:r>
        <w:rPr>
          <w:spacing w:val="-68"/>
        </w:rPr>
        <w:t xml:space="preserve"> </w:t>
      </w:r>
      <w:r>
        <w:t>вательного учреждения.</w:t>
      </w:r>
    </w:p>
    <w:p w14:paraId="337BBF5A" w14:textId="77777777" w:rsidR="001F167D" w:rsidRDefault="00E44A9C">
      <w:pPr>
        <w:pStyle w:val="a3"/>
        <w:ind w:right="1132" w:firstLine="701"/>
      </w:pPr>
      <w:r>
        <w:t>Комплексное психолого-педагогическое сопровождение обучающихся в</w:t>
      </w:r>
      <w:r>
        <w:rPr>
          <w:spacing w:val="1"/>
        </w:rPr>
        <w:t xml:space="preserve"> </w:t>
      </w:r>
      <w:r>
        <w:rPr>
          <w:spacing w:val="-1"/>
        </w:rPr>
        <w:t>рамках</w:t>
      </w:r>
      <w:r>
        <w:rPr>
          <w:spacing w:val="-17"/>
        </w:rPr>
        <w:t xml:space="preserve"> </w:t>
      </w:r>
      <w:r>
        <w:rPr>
          <w:spacing w:val="-1"/>
        </w:rPr>
        <w:t>программы</w:t>
      </w:r>
      <w:r>
        <w:rPr>
          <w:spacing w:val="-16"/>
        </w:rPr>
        <w:t xml:space="preserve"> </w:t>
      </w:r>
      <w:r>
        <w:t>коррекционной</w:t>
      </w:r>
      <w:r>
        <w:rPr>
          <w:spacing w:val="-16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реализацию</w:t>
      </w:r>
      <w:r>
        <w:rPr>
          <w:spacing w:val="-17"/>
        </w:rPr>
        <w:t xml:space="preserve"> </w:t>
      </w:r>
      <w:r>
        <w:t>следующих</w:t>
      </w:r>
      <w:r>
        <w:rPr>
          <w:spacing w:val="-68"/>
        </w:rPr>
        <w:t xml:space="preserve"> </w:t>
      </w:r>
      <w:r>
        <w:t>мероприятий:</w:t>
      </w:r>
    </w:p>
    <w:p w14:paraId="2D68A65B" w14:textId="77777777" w:rsidR="001F167D" w:rsidRDefault="00E44A9C">
      <w:pPr>
        <w:pStyle w:val="21"/>
        <w:numPr>
          <w:ilvl w:val="1"/>
          <w:numId w:val="64"/>
        </w:numPr>
        <w:tabs>
          <w:tab w:val="left" w:pos="1805"/>
        </w:tabs>
        <w:spacing w:before="1" w:line="322" w:lineRule="exact"/>
        <w:ind w:hanging="289"/>
        <w:jc w:val="both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диагностического</w:t>
      </w:r>
      <w:r>
        <w:rPr>
          <w:spacing w:val="-10"/>
        </w:rPr>
        <w:t xml:space="preserve"> </w:t>
      </w:r>
      <w:r>
        <w:t>направления:</w:t>
      </w:r>
    </w:p>
    <w:p w14:paraId="22C2AF8D" w14:textId="77777777" w:rsidR="001F167D" w:rsidRDefault="00E44A9C">
      <w:pPr>
        <w:pStyle w:val="a3"/>
        <w:ind w:right="1133" w:firstLine="701"/>
      </w:pPr>
      <w:r>
        <w:t>—изучение и анализ данных об особых образовательных потребностях</w:t>
      </w:r>
      <w:r>
        <w:rPr>
          <w:spacing w:val="1"/>
        </w:rPr>
        <w:t xml:space="preserve"> </w:t>
      </w:r>
      <w:r>
        <w:t>учащихся, представленных в заключении психолого-медико-педагогической ко-</w:t>
      </w:r>
      <w:r>
        <w:rPr>
          <w:spacing w:val="-67"/>
        </w:rPr>
        <w:t xml:space="preserve"> </w:t>
      </w:r>
      <w:r>
        <w:t>миссии;</w:t>
      </w:r>
    </w:p>
    <w:p w14:paraId="21D57A6F" w14:textId="77777777" w:rsidR="001F167D" w:rsidRDefault="00E44A9C">
      <w:pPr>
        <w:pStyle w:val="a3"/>
        <w:spacing w:line="242" w:lineRule="auto"/>
        <w:ind w:right="1136" w:firstLine="701"/>
      </w:pPr>
      <w:r>
        <w:rPr>
          <w:spacing w:val="-1"/>
        </w:rPr>
        <w:t>—комплексный</w:t>
      </w:r>
      <w:r>
        <w:rPr>
          <w:spacing w:val="-15"/>
        </w:rPr>
        <w:t xml:space="preserve"> </w:t>
      </w:r>
      <w:r>
        <w:rPr>
          <w:spacing w:val="-1"/>
        </w:rPr>
        <w:t>сбор</w:t>
      </w:r>
      <w:r>
        <w:rPr>
          <w:spacing w:val="-15"/>
        </w:rPr>
        <w:t xml:space="preserve"> </w:t>
      </w:r>
      <w:r>
        <w:rPr>
          <w:spacing w:val="-1"/>
        </w:rPr>
        <w:t>сведений</w:t>
      </w:r>
      <w:r>
        <w:rPr>
          <w:spacing w:val="-16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учащихся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основании</w:t>
      </w:r>
      <w:r>
        <w:rPr>
          <w:spacing w:val="-15"/>
        </w:rPr>
        <w:t xml:space="preserve"> </w:t>
      </w:r>
      <w:r>
        <w:t>диагностической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различного профиля;</w:t>
      </w:r>
    </w:p>
    <w:p w14:paraId="15C6AF5F" w14:textId="77777777" w:rsidR="001F167D" w:rsidRDefault="00E44A9C">
      <w:pPr>
        <w:pStyle w:val="a3"/>
        <w:spacing w:line="317" w:lineRule="exact"/>
        <w:ind w:left="1514"/>
      </w:pPr>
      <w:r>
        <w:rPr>
          <w:spacing w:val="-1"/>
        </w:rPr>
        <w:t>—</w:t>
      </w:r>
      <w:r>
        <w:rPr>
          <w:spacing w:val="-18"/>
        </w:rPr>
        <w:t xml:space="preserve"> </w:t>
      </w:r>
      <w:r>
        <w:rPr>
          <w:spacing w:val="-1"/>
        </w:rPr>
        <w:t>изучение</w:t>
      </w:r>
      <w:r>
        <w:rPr>
          <w:spacing w:val="-18"/>
        </w:rPr>
        <w:t xml:space="preserve"> </w:t>
      </w:r>
      <w:r>
        <w:rPr>
          <w:spacing w:val="-1"/>
        </w:rPr>
        <w:t>ситуации</w:t>
      </w:r>
      <w:r>
        <w:rPr>
          <w:spacing w:val="-17"/>
        </w:rPr>
        <w:t xml:space="preserve"> </w:t>
      </w:r>
      <w:r>
        <w:rPr>
          <w:spacing w:val="-1"/>
        </w:rPr>
        <w:t>развития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условий</w:t>
      </w:r>
      <w:r>
        <w:rPr>
          <w:spacing w:val="-16"/>
        </w:rPr>
        <w:t xml:space="preserve"> </w:t>
      </w:r>
      <w:r>
        <w:t>семейного</w:t>
      </w:r>
      <w:r>
        <w:rPr>
          <w:spacing w:val="-17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учащихся;</w:t>
      </w:r>
    </w:p>
    <w:p w14:paraId="02428816" w14:textId="77777777" w:rsidR="001F167D" w:rsidRDefault="00E44A9C">
      <w:pPr>
        <w:pStyle w:val="a3"/>
        <w:ind w:right="1136" w:firstLine="701"/>
      </w:pPr>
      <w:r>
        <w:t>—анализ, обобщение диагностических данных для определения цели, за-</w:t>
      </w:r>
      <w:r>
        <w:rPr>
          <w:spacing w:val="1"/>
        </w:rPr>
        <w:t xml:space="preserve"> </w:t>
      </w:r>
      <w:r>
        <w:t>дач,</w:t>
      </w:r>
      <w:r>
        <w:rPr>
          <w:spacing w:val="-2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учащимся;</w:t>
      </w:r>
    </w:p>
    <w:p w14:paraId="4D6B6CCA" w14:textId="77777777" w:rsidR="001F167D" w:rsidRDefault="00E44A9C">
      <w:pPr>
        <w:pStyle w:val="a3"/>
        <w:ind w:right="1134" w:firstLine="701"/>
      </w:pPr>
      <w:r>
        <w:t>—осуществление мониторинга динамики личностного развития, коррек-</w:t>
      </w:r>
      <w:r>
        <w:rPr>
          <w:spacing w:val="1"/>
        </w:rPr>
        <w:t xml:space="preserve"> </w:t>
      </w:r>
      <w:r>
        <w:t>ции недостатков в психофизическом развитии учащихся, их успешности в осво-</w:t>
      </w:r>
      <w:r>
        <w:rPr>
          <w:spacing w:val="-67"/>
        </w:rPr>
        <w:t xml:space="preserve"> </w:t>
      </w:r>
      <w:r>
        <w:t>ении</w:t>
      </w:r>
      <w:r>
        <w:rPr>
          <w:spacing w:val="-5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уточнения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мероприятий.</w:t>
      </w:r>
    </w:p>
    <w:p w14:paraId="2D394F16" w14:textId="77777777" w:rsidR="001F167D" w:rsidRDefault="00E44A9C">
      <w:pPr>
        <w:pStyle w:val="21"/>
        <w:numPr>
          <w:ilvl w:val="1"/>
          <w:numId w:val="64"/>
        </w:numPr>
        <w:tabs>
          <w:tab w:val="left" w:pos="1798"/>
        </w:tabs>
        <w:spacing w:line="322" w:lineRule="exact"/>
        <w:ind w:left="1797" w:hanging="282"/>
        <w:jc w:val="both"/>
      </w:pP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коррекционно-развивающего</w:t>
      </w:r>
      <w:r>
        <w:rPr>
          <w:spacing w:val="-11"/>
        </w:rPr>
        <w:t xml:space="preserve"> </w:t>
      </w:r>
      <w:r>
        <w:t>направления:</w:t>
      </w:r>
    </w:p>
    <w:p w14:paraId="0A9BD756" w14:textId="77777777" w:rsidR="001F167D" w:rsidRDefault="00E44A9C">
      <w:pPr>
        <w:pStyle w:val="a4"/>
        <w:numPr>
          <w:ilvl w:val="0"/>
          <w:numId w:val="63"/>
        </w:numPr>
        <w:tabs>
          <w:tab w:val="left" w:pos="1865"/>
        </w:tabs>
        <w:ind w:right="1137" w:firstLine="566"/>
        <w:rPr>
          <w:color w:val="000009"/>
          <w:sz w:val="28"/>
        </w:rPr>
      </w:pPr>
      <w:r>
        <w:rPr>
          <w:color w:val="000009"/>
          <w:sz w:val="28"/>
        </w:rPr>
        <w:t>оказание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своевременной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адресной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специализированной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помощи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освоении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содержания образования;</w:t>
      </w:r>
    </w:p>
    <w:p w14:paraId="17A0B7A4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BB1C74D" w14:textId="77777777" w:rsidR="001F167D" w:rsidRDefault="00E44A9C">
      <w:pPr>
        <w:pStyle w:val="a4"/>
        <w:numPr>
          <w:ilvl w:val="0"/>
          <w:numId w:val="63"/>
        </w:numPr>
        <w:tabs>
          <w:tab w:val="left" w:pos="1920"/>
        </w:tabs>
        <w:spacing w:before="74"/>
        <w:ind w:right="1131" w:firstLine="566"/>
        <w:rPr>
          <w:color w:val="000009"/>
          <w:sz w:val="28"/>
        </w:rPr>
      </w:pPr>
      <w:r>
        <w:rPr>
          <w:color w:val="000009"/>
          <w:sz w:val="28"/>
        </w:rPr>
        <w:t>разработка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оптимальных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групповых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 психокоррекционных программ (методик, методов и приёмов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обучения)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особыми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образовательными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потребностями;</w:t>
      </w:r>
    </w:p>
    <w:p w14:paraId="3E379BB5" w14:textId="77777777" w:rsidR="001F167D" w:rsidRDefault="00E44A9C">
      <w:pPr>
        <w:pStyle w:val="a4"/>
        <w:numPr>
          <w:ilvl w:val="0"/>
          <w:numId w:val="63"/>
        </w:numPr>
        <w:tabs>
          <w:tab w:val="left" w:pos="1730"/>
        </w:tabs>
        <w:spacing w:before="2" w:line="322" w:lineRule="exact"/>
        <w:ind w:left="1730" w:hanging="351"/>
        <w:rPr>
          <w:color w:val="000009"/>
          <w:sz w:val="28"/>
        </w:rPr>
      </w:pPr>
      <w:r>
        <w:rPr>
          <w:color w:val="000009"/>
          <w:sz w:val="28"/>
        </w:rPr>
        <w:t>совершенствование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коммуникативной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учащихся;</w:t>
      </w:r>
    </w:p>
    <w:p w14:paraId="765D3436" w14:textId="77777777" w:rsidR="001F167D" w:rsidRDefault="00E44A9C">
      <w:pPr>
        <w:pStyle w:val="a4"/>
        <w:numPr>
          <w:ilvl w:val="0"/>
          <w:numId w:val="63"/>
        </w:numPr>
        <w:tabs>
          <w:tab w:val="left" w:pos="1742"/>
        </w:tabs>
        <w:ind w:right="1138" w:firstLine="566"/>
        <w:rPr>
          <w:color w:val="000009"/>
          <w:sz w:val="28"/>
        </w:rPr>
      </w:pPr>
      <w:r>
        <w:rPr>
          <w:color w:val="000009"/>
          <w:sz w:val="28"/>
        </w:rPr>
        <w:t>развитие познавательной деятельности и высших психических функций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учащихся;</w:t>
      </w:r>
    </w:p>
    <w:p w14:paraId="70A8E411" w14:textId="77777777" w:rsidR="001F167D" w:rsidRDefault="00E44A9C">
      <w:pPr>
        <w:pStyle w:val="a4"/>
        <w:numPr>
          <w:ilvl w:val="0"/>
          <w:numId w:val="63"/>
        </w:numPr>
        <w:tabs>
          <w:tab w:val="left" w:pos="1730"/>
        </w:tabs>
        <w:spacing w:line="321" w:lineRule="exact"/>
        <w:ind w:left="1730" w:hanging="351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ее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компонентов;</w:t>
      </w:r>
    </w:p>
    <w:p w14:paraId="1A42421C" w14:textId="77777777" w:rsidR="001F167D" w:rsidRDefault="00E44A9C">
      <w:pPr>
        <w:pStyle w:val="a4"/>
        <w:numPr>
          <w:ilvl w:val="0"/>
          <w:numId w:val="63"/>
        </w:numPr>
        <w:tabs>
          <w:tab w:val="left" w:pos="1944"/>
        </w:tabs>
        <w:spacing w:before="2"/>
        <w:ind w:right="1136" w:firstLine="566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личности,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эмоционально-волевой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сферы;</w:t>
      </w:r>
    </w:p>
    <w:p w14:paraId="7AEEEF3B" w14:textId="77777777" w:rsidR="001F167D" w:rsidRDefault="00E44A9C">
      <w:pPr>
        <w:pStyle w:val="a4"/>
        <w:numPr>
          <w:ilvl w:val="0"/>
          <w:numId w:val="63"/>
        </w:numPr>
        <w:tabs>
          <w:tab w:val="left" w:pos="1730"/>
        </w:tabs>
        <w:spacing w:line="321" w:lineRule="exact"/>
        <w:ind w:left="1730" w:hanging="351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социального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поведения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учащихся.</w:t>
      </w:r>
    </w:p>
    <w:p w14:paraId="3B5C9A14" w14:textId="77777777" w:rsidR="001F167D" w:rsidRDefault="00E44A9C">
      <w:pPr>
        <w:pStyle w:val="a4"/>
        <w:numPr>
          <w:ilvl w:val="1"/>
          <w:numId w:val="64"/>
        </w:numPr>
        <w:tabs>
          <w:tab w:val="left" w:pos="1661"/>
        </w:tabs>
        <w:spacing w:line="322" w:lineRule="exact"/>
        <w:ind w:left="1660" w:hanging="282"/>
        <w:jc w:val="both"/>
        <w:rPr>
          <w:b/>
          <w:i/>
          <w:color w:val="000009"/>
          <w:sz w:val="28"/>
        </w:rPr>
      </w:pPr>
      <w:r>
        <w:rPr>
          <w:b/>
          <w:i/>
          <w:color w:val="000009"/>
          <w:sz w:val="28"/>
        </w:rPr>
        <w:t>В</w:t>
      </w:r>
      <w:r>
        <w:rPr>
          <w:b/>
          <w:i/>
          <w:color w:val="000009"/>
          <w:spacing w:val="-13"/>
          <w:sz w:val="28"/>
        </w:rPr>
        <w:t xml:space="preserve"> </w:t>
      </w:r>
      <w:r>
        <w:rPr>
          <w:b/>
          <w:i/>
          <w:color w:val="000009"/>
          <w:sz w:val="28"/>
        </w:rPr>
        <w:t>рамках</w:t>
      </w:r>
      <w:r>
        <w:rPr>
          <w:b/>
          <w:i/>
          <w:color w:val="000009"/>
          <w:spacing w:val="-11"/>
          <w:sz w:val="28"/>
        </w:rPr>
        <w:t xml:space="preserve"> </w:t>
      </w:r>
      <w:r>
        <w:rPr>
          <w:b/>
          <w:i/>
          <w:color w:val="000009"/>
          <w:sz w:val="28"/>
        </w:rPr>
        <w:t>консультативного</w:t>
      </w:r>
      <w:r>
        <w:rPr>
          <w:b/>
          <w:i/>
          <w:color w:val="000009"/>
          <w:spacing w:val="-12"/>
          <w:sz w:val="28"/>
        </w:rPr>
        <w:t xml:space="preserve"> </w:t>
      </w:r>
      <w:r>
        <w:rPr>
          <w:b/>
          <w:i/>
          <w:color w:val="000009"/>
          <w:sz w:val="28"/>
        </w:rPr>
        <w:t>направления:</w:t>
      </w:r>
    </w:p>
    <w:p w14:paraId="6A8FBD9E" w14:textId="77777777" w:rsidR="001F167D" w:rsidRDefault="00E44A9C">
      <w:pPr>
        <w:pStyle w:val="a4"/>
        <w:numPr>
          <w:ilvl w:val="0"/>
          <w:numId w:val="63"/>
        </w:numPr>
        <w:tabs>
          <w:tab w:val="left" w:pos="1860"/>
        </w:tabs>
        <w:ind w:right="1132" w:firstLine="566"/>
        <w:rPr>
          <w:color w:val="000009"/>
          <w:sz w:val="28"/>
        </w:rPr>
      </w:pPr>
      <w:r>
        <w:rPr>
          <w:color w:val="000009"/>
          <w:sz w:val="28"/>
        </w:rPr>
        <w:t>выработку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совместных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обоснованных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рекомендаций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направлениям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учащимися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всех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участников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процесса;</w:t>
      </w:r>
    </w:p>
    <w:p w14:paraId="276A33C3" w14:textId="77777777" w:rsidR="001F167D" w:rsidRDefault="00E44A9C">
      <w:pPr>
        <w:pStyle w:val="a4"/>
        <w:numPr>
          <w:ilvl w:val="0"/>
          <w:numId w:val="63"/>
        </w:numPr>
        <w:tabs>
          <w:tab w:val="left" w:pos="1822"/>
        </w:tabs>
        <w:spacing w:before="2"/>
        <w:ind w:right="1132" w:firstLine="566"/>
        <w:rPr>
          <w:color w:val="000009"/>
          <w:sz w:val="28"/>
        </w:rPr>
      </w:pPr>
      <w:r>
        <w:rPr>
          <w:color w:val="000009"/>
          <w:sz w:val="28"/>
        </w:rPr>
        <w:t>консультирование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специалистами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педагогов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решению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проблем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развитии и обучении, поведении и межличностном взаимодействии конкретных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учащихся, по выбору дифференцированных индивидуально-ориентированных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методов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 приёмов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 учащимися;</w:t>
      </w:r>
    </w:p>
    <w:p w14:paraId="30507FC1" w14:textId="77777777" w:rsidR="001F167D" w:rsidRDefault="00E44A9C">
      <w:pPr>
        <w:pStyle w:val="a4"/>
        <w:numPr>
          <w:ilvl w:val="0"/>
          <w:numId w:val="63"/>
        </w:numPr>
        <w:tabs>
          <w:tab w:val="left" w:pos="1718"/>
        </w:tabs>
        <w:ind w:right="1136" w:firstLine="566"/>
        <w:rPr>
          <w:color w:val="000009"/>
          <w:sz w:val="28"/>
        </w:rPr>
      </w:pPr>
      <w:r>
        <w:rPr>
          <w:color w:val="000009"/>
          <w:spacing w:val="-1"/>
          <w:sz w:val="28"/>
        </w:rPr>
        <w:t>консультативную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pacing w:val="-1"/>
          <w:sz w:val="28"/>
        </w:rPr>
        <w:t>помощь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1"/>
          <w:sz w:val="28"/>
        </w:rPr>
        <w:t>семье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pacing w:val="-1"/>
          <w:sz w:val="28"/>
        </w:rPr>
        <w:t>в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1"/>
          <w:sz w:val="28"/>
        </w:rPr>
        <w:t>вопросах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pacing w:val="-1"/>
          <w:sz w:val="28"/>
        </w:rPr>
        <w:t>выбора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1"/>
          <w:sz w:val="28"/>
        </w:rPr>
        <w:t>стратегии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1"/>
          <w:sz w:val="28"/>
        </w:rPr>
        <w:t>воспитания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приёмов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коррекционно-развивающего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обучения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учащихся.</w:t>
      </w:r>
    </w:p>
    <w:p w14:paraId="1B41E6A2" w14:textId="77777777" w:rsidR="001F167D" w:rsidRDefault="00E44A9C">
      <w:pPr>
        <w:pStyle w:val="a4"/>
        <w:numPr>
          <w:ilvl w:val="1"/>
          <w:numId w:val="64"/>
        </w:numPr>
        <w:tabs>
          <w:tab w:val="left" w:pos="1661"/>
        </w:tabs>
        <w:spacing w:line="322" w:lineRule="exact"/>
        <w:ind w:left="1660" w:hanging="282"/>
        <w:jc w:val="both"/>
        <w:rPr>
          <w:b/>
          <w:i/>
          <w:color w:val="000009"/>
          <w:sz w:val="28"/>
        </w:rPr>
      </w:pPr>
      <w:r>
        <w:rPr>
          <w:b/>
          <w:i/>
          <w:color w:val="000009"/>
          <w:spacing w:val="-1"/>
          <w:sz w:val="28"/>
        </w:rPr>
        <w:t>В</w:t>
      </w:r>
      <w:r>
        <w:rPr>
          <w:b/>
          <w:i/>
          <w:color w:val="000009"/>
          <w:spacing w:val="-10"/>
          <w:sz w:val="28"/>
        </w:rPr>
        <w:t xml:space="preserve"> </w:t>
      </w:r>
      <w:r>
        <w:rPr>
          <w:b/>
          <w:i/>
          <w:color w:val="000009"/>
          <w:spacing w:val="-1"/>
          <w:sz w:val="28"/>
        </w:rPr>
        <w:t>рамках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b/>
          <w:i/>
          <w:color w:val="000009"/>
          <w:spacing w:val="-1"/>
          <w:sz w:val="28"/>
        </w:rPr>
        <w:t>информационно-просветительского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b/>
          <w:i/>
          <w:color w:val="000009"/>
          <w:sz w:val="28"/>
        </w:rPr>
        <w:t>направления:</w:t>
      </w:r>
    </w:p>
    <w:p w14:paraId="4A398E52" w14:textId="77777777" w:rsidR="001F167D" w:rsidRDefault="00E44A9C">
      <w:pPr>
        <w:pStyle w:val="a4"/>
        <w:numPr>
          <w:ilvl w:val="0"/>
          <w:numId w:val="63"/>
        </w:numPr>
        <w:tabs>
          <w:tab w:val="left" w:pos="1740"/>
        </w:tabs>
        <w:ind w:right="1137" w:firstLine="566"/>
        <w:rPr>
          <w:sz w:val="28"/>
        </w:rPr>
      </w:pPr>
      <w:r>
        <w:rPr>
          <w:sz w:val="28"/>
        </w:rPr>
        <w:t>осуществление разъяснительной деятельности в отношении педагогов 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(законных представителей) по вопросам обучения, воспитания и раз-</w:t>
      </w:r>
      <w:r>
        <w:rPr>
          <w:spacing w:val="-67"/>
          <w:sz w:val="28"/>
        </w:rPr>
        <w:t xml:space="preserve"> </w:t>
      </w:r>
      <w:r>
        <w:rPr>
          <w:sz w:val="28"/>
        </w:rPr>
        <w:t>вития учащихся с умственной отсталостью (интеллектуальными нарушениями),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 с педагогами и сверстниками, их родителями (законными пред-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ставителями);</w:t>
      </w:r>
    </w:p>
    <w:p w14:paraId="1D15C5D8" w14:textId="77777777" w:rsidR="001F167D" w:rsidRDefault="00E44A9C">
      <w:pPr>
        <w:pStyle w:val="a4"/>
        <w:numPr>
          <w:ilvl w:val="0"/>
          <w:numId w:val="63"/>
        </w:numPr>
        <w:tabs>
          <w:tab w:val="left" w:pos="1726"/>
        </w:tabs>
        <w:ind w:right="1137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z w:val="28"/>
        </w:rPr>
        <w:t>ин-</w:t>
      </w:r>
      <w:r>
        <w:rPr>
          <w:spacing w:val="-68"/>
          <w:sz w:val="28"/>
        </w:rPr>
        <w:t xml:space="preserve"> </w:t>
      </w:r>
      <w:r>
        <w:rPr>
          <w:sz w:val="28"/>
        </w:rPr>
        <w:t>дивидуально-типологических особенностях и особых образовательных потреб-</w:t>
      </w:r>
      <w:r>
        <w:rPr>
          <w:spacing w:val="1"/>
          <w:sz w:val="28"/>
        </w:rPr>
        <w:t xml:space="preserve"> </w:t>
      </w:r>
      <w:r>
        <w:rPr>
          <w:sz w:val="28"/>
        </w:rPr>
        <w:t>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 детей;</w:t>
      </w:r>
    </w:p>
    <w:p w14:paraId="6753B214" w14:textId="77777777" w:rsidR="001F167D" w:rsidRDefault="00E44A9C">
      <w:pPr>
        <w:pStyle w:val="a4"/>
        <w:numPr>
          <w:ilvl w:val="0"/>
          <w:numId w:val="63"/>
        </w:numPr>
        <w:tabs>
          <w:tab w:val="left" w:pos="1738"/>
        </w:tabs>
        <w:ind w:right="1131" w:firstLine="566"/>
        <w:rPr>
          <w:sz w:val="28"/>
        </w:rPr>
      </w:pPr>
      <w:r>
        <w:rPr>
          <w:sz w:val="28"/>
        </w:rPr>
        <w:t>оформление информационных стендов, размещение методических мате-</w:t>
      </w:r>
      <w:r>
        <w:rPr>
          <w:spacing w:val="-67"/>
          <w:sz w:val="28"/>
        </w:rPr>
        <w:t xml:space="preserve"> </w:t>
      </w:r>
      <w:r>
        <w:rPr>
          <w:sz w:val="28"/>
        </w:rPr>
        <w:t>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на 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сайте;</w:t>
      </w:r>
    </w:p>
    <w:p w14:paraId="10E39577" w14:textId="77777777" w:rsidR="001F167D" w:rsidRDefault="00E44A9C">
      <w:pPr>
        <w:pStyle w:val="a4"/>
        <w:numPr>
          <w:ilvl w:val="0"/>
          <w:numId w:val="63"/>
        </w:numPr>
        <w:tabs>
          <w:tab w:val="left" w:pos="1752"/>
        </w:tabs>
        <w:ind w:right="1126" w:firstLine="566"/>
        <w:rPr>
          <w:sz w:val="28"/>
        </w:rPr>
      </w:pPr>
      <w:r>
        <w:rPr>
          <w:sz w:val="28"/>
        </w:rPr>
        <w:t>просвещение педагогов и родителей с целью повышения их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компетентности.</w:t>
      </w:r>
    </w:p>
    <w:p w14:paraId="05E9B4CD" w14:textId="77777777" w:rsidR="001F167D" w:rsidRDefault="00E44A9C">
      <w:pPr>
        <w:pStyle w:val="21"/>
        <w:numPr>
          <w:ilvl w:val="1"/>
          <w:numId w:val="64"/>
        </w:numPr>
        <w:tabs>
          <w:tab w:val="left" w:pos="1668"/>
        </w:tabs>
        <w:spacing w:line="322" w:lineRule="exact"/>
        <w:ind w:left="1667" w:hanging="289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рамках</w:t>
      </w:r>
      <w:r>
        <w:rPr>
          <w:spacing w:val="-11"/>
        </w:rPr>
        <w:t xml:space="preserve"> </w:t>
      </w:r>
      <w:r>
        <w:rPr>
          <w:spacing w:val="-1"/>
        </w:rPr>
        <w:t>социально-педагогического</w:t>
      </w:r>
      <w:r>
        <w:rPr>
          <w:spacing w:val="-11"/>
        </w:rPr>
        <w:t xml:space="preserve"> </w:t>
      </w:r>
      <w:r>
        <w:t>сопровождения:</w:t>
      </w:r>
    </w:p>
    <w:p w14:paraId="71C9C348" w14:textId="77777777" w:rsidR="001F167D" w:rsidRDefault="00E44A9C">
      <w:pPr>
        <w:pStyle w:val="a4"/>
        <w:numPr>
          <w:ilvl w:val="0"/>
          <w:numId w:val="63"/>
        </w:numPr>
        <w:tabs>
          <w:tab w:val="left" w:pos="1754"/>
        </w:tabs>
        <w:ind w:right="1132" w:firstLine="566"/>
        <w:rPr>
          <w:sz w:val="28"/>
        </w:rPr>
      </w:pPr>
      <w:r>
        <w:rPr>
          <w:sz w:val="28"/>
        </w:rPr>
        <w:t>разработка и реализация программы социально-педагогического сопро-</w:t>
      </w:r>
      <w:r>
        <w:rPr>
          <w:spacing w:val="1"/>
          <w:sz w:val="28"/>
        </w:rPr>
        <w:t xml:space="preserve"> </w:t>
      </w:r>
      <w:r>
        <w:rPr>
          <w:sz w:val="28"/>
        </w:rPr>
        <w:t>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социальнуюинтеграцию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общество;</w:t>
      </w:r>
    </w:p>
    <w:p w14:paraId="6455A4CE" w14:textId="77777777" w:rsidR="001F167D" w:rsidRDefault="00E44A9C">
      <w:pPr>
        <w:pStyle w:val="a4"/>
        <w:numPr>
          <w:ilvl w:val="0"/>
          <w:numId w:val="63"/>
        </w:numPr>
        <w:tabs>
          <w:tab w:val="left" w:pos="1733"/>
        </w:tabs>
        <w:ind w:right="1134" w:firstLine="566"/>
        <w:rPr>
          <w:sz w:val="28"/>
        </w:rPr>
      </w:pPr>
      <w:r>
        <w:rPr>
          <w:sz w:val="28"/>
        </w:rPr>
        <w:t>взаимодействие с социальными партнёрами и общественными организа-</w:t>
      </w:r>
      <w:r>
        <w:rPr>
          <w:spacing w:val="-67"/>
          <w:sz w:val="28"/>
        </w:rPr>
        <w:t xml:space="preserve"> </w:t>
      </w:r>
      <w:r>
        <w:rPr>
          <w:sz w:val="28"/>
        </w:rPr>
        <w:t>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</w:p>
    <w:p w14:paraId="44A05238" w14:textId="77777777" w:rsidR="001F167D" w:rsidRDefault="00E44A9C">
      <w:pPr>
        <w:spacing w:line="242" w:lineRule="auto"/>
        <w:ind w:left="1830" w:right="1791" w:firstLine="206"/>
        <w:jc w:val="both"/>
        <w:rPr>
          <w:b/>
          <w:sz w:val="28"/>
        </w:rPr>
      </w:pPr>
      <w:r>
        <w:rPr>
          <w:b/>
          <w:color w:val="000009"/>
          <w:spacing w:val="-1"/>
          <w:sz w:val="28"/>
        </w:rPr>
        <w:t>Компетенции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color w:val="000009"/>
          <w:spacing w:val="-1"/>
          <w:sz w:val="28"/>
        </w:rPr>
        <w:t>специалистов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color w:val="000009"/>
          <w:spacing w:val="-1"/>
          <w:sz w:val="28"/>
        </w:rPr>
        <w:t>комплексного</w:t>
      </w:r>
      <w:r>
        <w:rPr>
          <w:b/>
          <w:color w:val="000009"/>
          <w:spacing w:val="-11"/>
          <w:sz w:val="28"/>
        </w:rPr>
        <w:t xml:space="preserve"> </w:t>
      </w:r>
      <w:r>
        <w:rPr>
          <w:b/>
          <w:color w:val="000009"/>
          <w:spacing w:val="-1"/>
          <w:sz w:val="28"/>
        </w:rPr>
        <w:t>психологического,</w:t>
      </w:r>
      <w:r>
        <w:rPr>
          <w:b/>
          <w:color w:val="000009"/>
          <w:spacing w:val="-68"/>
          <w:sz w:val="28"/>
        </w:rPr>
        <w:t xml:space="preserve"> </w:t>
      </w:r>
      <w:r>
        <w:rPr>
          <w:b/>
          <w:color w:val="000009"/>
          <w:sz w:val="28"/>
        </w:rPr>
        <w:t>медицинского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социально-педагогического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сопровождения</w:t>
      </w:r>
    </w:p>
    <w:p w14:paraId="557F10F3" w14:textId="77777777" w:rsidR="001F167D" w:rsidRDefault="001F167D">
      <w:pPr>
        <w:pStyle w:val="a3"/>
        <w:spacing w:before="5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3685"/>
        <w:gridCol w:w="3969"/>
      </w:tblGrid>
      <w:tr w:rsidR="00F54DA5" w14:paraId="7D8C6243" w14:textId="77777777" w:rsidTr="00F54DA5">
        <w:trPr>
          <w:trHeight w:val="827"/>
        </w:trPr>
        <w:tc>
          <w:tcPr>
            <w:tcW w:w="2902" w:type="dxa"/>
          </w:tcPr>
          <w:p w14:paraId="06BA159E" w14:textId="72976746" w:rsidR="00F54DA5" w:rsidRDefault="00F54DA5">
            <w:pPr>
              <w:pStyle w:val="TableParagraph"/>
              <w:ind w:left="849" w:right="226" w:hanging="6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Педагог-психо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лог</w:t>
            </w:r>
          </w:p>
        </w:tc>
        <w:tc>
          <w:tcPr>
            <w:tcW w:w="3685" w:type="dxa"/>
          </w:tcPr>
          <w:p w14:paraId="2BDC11FC" w14:textId="3561D6CD" w:rsidR="00F54DA5" w:rsidRDefault="00F54DA5">
            <w:pPr>
              <w:pStyle w:val="TableParagraph"/>
              <w:ind w:left="693" w:right="100" w:hanging="572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Учитель-дефек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толог</w:t>
            </w:r>
          </w:p>
        </w:tc>
        <w:tc>
          <w:tcPr>
            <w:tcW w:w="3969" w:type="dxa"/>
          </w:tcPr>
          <w:p w14:paraId="34AAC43E" w14:textId="0A1A9912" w:rsidR="00F54DA5" w:rsidRDefault="00F54DA5">
            <w:pPr>
              <w:pStyle w:val="TableParagraph"/>
              <w:ind w:left="738" w:right="114" w:hanging="60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Учитель-лого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</w:t>
            </w:r>
          </w:p>
        </w:tc>
      </w:tr>
    </w:tbl>
    <w:p w14:paraId="0DA29855" w14:textId="77777777" w:rsidR="001F167D" w:rsidRDefault="001F167D">
      <w:pPr>
        <w:spacing w:line="275" w:lineRule="exact"/>
        <w:rPr>
          <w:sz w:val="24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2976"/>
        <w:gridCol w:w="4111"/>
      </w:tblGrid>
      <w:tr w:rsidR="00F54DA5" w14:paraId="7A9B1950" w14:textId="77777777" w:rsidTr="00F54DA5">
        <w:trPr>
          <w:trHeight w:val="7454"/>
        </w:trPr>
        <w:tc>
          <w:tcPr>
            <w:tcW w:w="3044" w:type="dxa"/>
          </w:tcPr>
          <w:p w14:paraId="31BAAF40" w14:textId="62B2348F" w:rsidR="00F54DA5" w:rsidRDefault="00F54DA5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right="11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 перегрузок</w:t>
            </w:r>
          </w:p>
          <w:p w14:paraId="61E1F0D5" w14:textId="693821E1" w:rsidR="00F54DA5" w:rsidRDefault="00F54DA5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дезадаптации</w:t>
            </w:r>
          </w:p>
          <w:p w14:paraId="33E0F944" w14:textId="2978976C" w:rsidR="00F54DA5" w:rsidRDefault="00F54DA5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Развитие эмоци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14:paraId="58C77008" w14:textId="1255C62E" w:rsidR="00F54DA5" w:rsidRDefault="00F54DA5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Коррекция 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 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шений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14:paraId="7621C3EF" w14:textId="7FA0922C" w:rsidR="00F54DA5" w:rsidRDefault="00F54DA5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right="18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взаи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моотношений</w:t>
            </w:r>
          </w:p>
          <w:p w14:paraId="0866B0A6" w14:textId="77777777" w:rsidR="00F54DA5" w:rsidRDefault="00F54DA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«учитель-ученик»,</w:t>
            </w:r>
          </w:p>
          <w:p w14:paraId="6693777D" w14:textId="4E149C6B" w:rsidR="00F54DA5" w:rsidRDefault="00F54DA5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pacing w:val="-1"/>
                <w:sz w:val="24"/>
              </w:rPr>
              <w:t>«родитель-уче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ник»</w:t>
            </w:r>
          </w:p>
          <w:p w14:paraId="425BF68A" w14:textId="12A5E0E2" w:rsidR="00F54DA5" w:rsidRDefault="00F54DA5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right="32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позитивной социальной коммуника-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  <w:p w14:paraId="5D0DD6D6" w14:textId="77777777" w:rsidR="00F54DA5" w:rsidRDefault="00F54DA5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right="10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Стимуляция 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ностного роста</w:t>
            </w:r>
          </w:p>
        </w:tc>
        <w:tc>
          <w:tcPr>
            <w:tcW w:w="2976" w:type="dxa"/>
          </w:tcPr>
          <w:p w14:paraId="76F7AD40" w14:textId="4A20C893" w:rsidR="00F54DA5" w:rsidRDefault="00F54DA5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right="20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учеб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деятельностью</w:t>
            </w:r>
          </w:p>
          <w:p w14:paraId="16BE6477" w14:textId="4E9DB30D" w:rsidR="00F54DA5" w:rsidRDefault="00F54DA5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right="27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Подбор оптимальной 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2120F895" w14:textId="2342F035" w:rsidR="00F54DA5" w:rsidRDefault="00F54DA5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right="32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сенсорно-перцептивной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14:paraId="08ED2D52" w14:textId="38D56D2B" w:rsidR="00F54DA5" w:rsidRDefault="00F54DA5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Развитие и кор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рекция 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сферы</w:t>
            </w:r>
          </w:p>
          <w:p w14:paraId="0DF05751" w14:textId="04ACE2E5" w:rsidR="00F54DA5" w:rsidRDefault="00F54DA5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рекция моторных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4111" w:type="dxa"/>
          </w:tcPr>
          <w:p w14:paraId="58527E90" w14:textId="12EACCF9" w:rsidR="00F54DA5" w:rsidRDefault="00F54DA5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106" w:right="119" w:firstLine="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копроизношения</w:t>
            </w:r>
          </w:p>
          <w:p w14:paraId="6FCE46BB" w14:textId="20E342D1" w:rsidR="00F54DA5" w:rsidRDefault="00F54DA5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106" w:right="18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фонематического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слуха, анализа,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  <w:p w14:paraId="577C6DC4" w14:textId="77777777" w:rsidR="00F54DA5" w:rsidRDefault="00F54DA5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106" w:right="223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14:paraId="5B8BDF87" w14:textId="40606C7B" w:rsidR="00F54DA5" w:rsidRDefault="00F54DA5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106" w:right="164" w:firstLine="0"/>
              <w:rPr>
                <w:sz w:val="24"/>
              </w:rPr>
            </w:pPr>
            <w:r>
              <w:rPr>
                <w:sz w:val="24"/>
              </w:rPr>
              <w:t>Формирование правиль</w:t>
            </w:r>
            <w:r>
              <w:rPr>
                <w:spacing w:val="-1"/>
                <w:sz w:val="24"/>
              </w:rPr>
              <w:t>ного граммати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ческого 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200B2A64" w14:textId="4E2E84BF" w:rsidR="00F54DA5" w:rsidRDefault="00F54DA5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106" w:right="105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67660AD4" w14:textId="77777777" w:rsidR="00F54DA5" w:rsidRDefault="00F54DA5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106" w:right="48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14:paraId="2B271B1C" w14:textId="77777777" w:rsidR="001F167D" w:rsidRDefault="001F167D">
      <w:pPr>
        <w:pStyle w:val="a3"/>
        <w:spacing w:before="8"/>
        <w:ind w:left="0"/>
        <w:jc w:val="left"/>
        <w:rPr>
          <w:b/>
          <w:sz w:val="19"/>
        </w:rPr>
      </w:pPr>
    </w:p>
    <w:p w14:paraId="1647BD31" w14:textId="77777777" w:rsidR="001F167D" w:rsidRDefault="00E44A9C">
      <w:pPr>
        <w:spacing w:before="89"/>
        <w:ind w:left="812" w:right="1129" w:firstLine="566"/>
        <w:jc w:val="both"/>
        <w:rPr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рамках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коррекционной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реализуются</w:t>
      </w:r>
      <w:r>
        <w:rPr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программы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 xml:space="preserve">психологического и дефектологического сопровождения, </w:t>
      </w:r>
      <w:r>
        <w:rPr>
          <w:color w:val="000009"/>
          <w:sz w:val="28"/>
        </w:rPr>
        <w:t>которые охватывают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работу педагога-психолога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учителя-дефектолога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учащимися,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родителями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(законными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представителями),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педагогами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ОУ.</w:t>
      </w:r>
    </w:p>
    <w:p w14:paraId="5931C73B" w14:textId="77777777" w:rsidR="001F167D" w:rsidRDefault="00E44A9C">
      <w:pPr>
        <w:pStyle w:val="a3"/>
        <w:ind w:right="1131" w:firstLine="566"/>
      </w:pPr>
      <w:r>
        <w:rPr>
          <w:color w:val="000009"/>
        </w:rPr>
        <w:t>Данные программы разрабатываются на основе рекомендаций психолого-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медико-педагогической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комиссии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учётом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ИПРА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инвалида, рассматриваются педагогическим советом и утверждаются приказом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образовательному учреждению.</w:t>
      </w:r>
    </w:p>
    <w:p w14:paraId="65B518BE" w14:textId="77777777" w:rsidR="001F167D" w:rsidRDefault="00E44A9C">
      <w:pPr>
        <w:spacing w:line="322" w:lineRule="exact"/>
        <w:ind w:left="1737"/>
        <w:jc w:val="both"/>
        <w:rPr>
          <w:b/>
          <w:sz w:val="28"/>
        </w:rPr>
      </w:pPr>
      <w:r>
        <w:rPr>
          <w:b/>
          <w:color w:val="000009"/>
          <w:sz w:val="28"/>
        </w:rPr>
        <w:t>Механизм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реализации</w:t>
      </w:r>
      <w:r>
        <w:rPr>
          <w:b/>
          <w:color w:val="000009"/>
          <w:spacing w:val="-11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  <w:r>
        <w:rPr>
          <w:b/>
          <w:color w:val="000009"/>
          <w:spacing w:val="-11"/>
          <w:sz w:val="28"/>
        </w:rPr>
        <w:t xml:space="preserve"> </w:t>
      </w:r>
      <w:r>
        <w:rPr>
          <w:b/>
          <w:color w:val="000009"/>
          <w:sz w:val="28"/>
        </w:rPr>
        <w:t>взаимодействия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специалистов.</w:t>
      </w:r>
    </w:p>
    <w:p w14:paraId="6F8329F5" w14:textId="2D7018A6" w:rsidR="001F167D" w:rsidRDefault="00E44A9C">
      <w:pPr>
        <w:pStyle w:val="a3"/>
        <w:ind w:right="1131" w:firstLine="566"/>
      </w:pPr>
      <w:r>
        <w:t>Одним из основных механизмов реализации программы 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ритмики,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ГПД,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педагога-психолога, учителя-дефектолога</w:t>
      </w:r>
      <w:r w:rsidR="00025902">
        <w:t>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оборудованных кабинетах. Все кабинеты</w:t>
      </w:r>
      <w:r>
        <w:rPr>
          <w:spacing w:val="1"/>
        </w:rPr>
        <w:t xml:space="preserve"> </w:t>
      </w:r>
      <w:r>
        <w:t>укомплектованы соответствующим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1"/>
        </w:rPr>
        <w:t xml:space="preserve"> </w:t>
      </w:r>
      <w:r>
        <w:t>учебно-дидактическим</w:t>
      </w:r>
      <w:r>
        <w:rPr>
          <w:spacing w:val="-3"/>
        </w:rPr>
        <w:t xml:space="preserve"> </w:t>
      </w:r>
      <w:r>
        <w:t>обеспечением.</w:t>
      </w:r>
    </w:p>
    <w:p w14:paraId="15ED7C4A" w14:textId="715BFF43" w:rsidR="001F167D" w:rsidRDefault="00E44A9C">
      <w:pPr>
        <w:pStyle w:val="a3"/>
        <w:ind w:right="1130" w:firstLine="566"/>
        <w:rPr>
          <w:i/>
        </w:rPr>
      </w:pPr>
      <w:r>
        <w:t>Взаимодействие</w:t>
      </w:r>
      <w:r>
        <w:rPr>
          <w:spacing w:val="-10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начальных</w:t>
      </w:r>
      <w:r>
        <w:rPr>
          <w:spacing w:val="-8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ритмики,</w:t>
      </w:r>
      <w:r>
        <w:rPr>
          <w:spacing w:val="-9"/>
        </w:rPr>
        <w:t xml:space="preserve"> </w:t>
      </w:r>
      <w:r>
        <w:t>воспитателя</w:t>
      </w:r>
      <w:r>
        <w:rPr>
          <w:spacing w:val="-67"/>
        </w:rPr>
        <w:t xml:space="preserve"> </w:t>
      </w:r>
      <w:r>
        <w:t>ГПД, учителя-логопеда, педагога-психолога, учителя-дефектолога</w:t>
      </w:r>
      <w:r>
        <w:rPr>
          <w:spacing w:val="-1"/>
        </w:rPr>
        <w:t xml:space="preserve"> </w:t>
      </w:r>
      <w:r>
        <w:t>осуществляется на разных</w:t>
      </w:r>
      <w:r>
        <w:rPr>
          <w:spacing w:val="3"/>
        </w:rPr>
        <w:t xml:space="preserve"> </w:t>
      </w:r>
      <w:r>
        <w:rPr>
          <w:i/>
        </w:rPr>
        <w:t>уровнях:</w:t>
      </w:r>
    </w:p>
    <w:p w14:paraId="52C5E618" w14:textId="77777777" w:rsidR="001F167D" w:rsidRDefault="00E44A9C">
      <w:pPr>
        <w:pStyle w:val="21"/>
        <w:numPr>
          <w:ilvl w:val="0"/>
          <w:numId w:val="57"/>
        </w:numPr>
        <w:tabs>
          <w:tab w:val="left" w:pos="2021"/>
        </w:tabs>
        <w:spacing w:before="2"/>
        <w:ind w:right="1135" w:firstLine="566"/>
      </w:pP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общеобразовательного</w:t>
      </w:r>
      <w:r>
        <w:rPr>
          <w:spacing w:val="27"/>
        </w:rPr>
        <w:t xml:space="preserve"> </w:t>
      </w:r>
      <w:r>
        <w:t>учреждения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процессе</w:t>
      </w:r>
      <w:r>
        <w:rPr>
          <w:spacing w:val="27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адаптированной</w:t>
      </w:r>
    </w:p>
    <w:p w14:paraId="0D18FDF0" w14:textId="77777777" w:rsidR="001F167D" w:rsidRDefault="001F167D">
      <w:pPr>
        <w:jc w:val="both"/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12D2A427" w14:textId="77777777" w:rsidR="001F167D" w:rsidRDefault="00E44A9C">
      <w:pPr>
        <w:tabs>
          <w:tab w:val="left" w:pos="2198"/>
          <w:tab w:val="left" w:pos="5223"/>
          <w:tab w:val="left" w:pos="6943"/>
          <w:tab w:val="left" w:pos="9217"/>
        </w:tabs>
        <w:spacing w:before="74" w:line="242" w:lineRule="auto"/>
        <w:ind w:left="812" w:right="1131"/>
        <w:rPr>
          <w:sz w:val="28"/>
        </w:rPr>
      </w:pPr>
      <w:r>
        <w:rPr>
          <w:b/>
          <w:i/>
          <w:sz w:val="28"/>
        </w:rPr>
        <w:t>основной</w:t>
      </w:r>
      <w:r>
        <w:rPr>
          <w:b/>
          <w:i/>
          <w:sz w:val="28"/>
        </w:rPr>
        <w:tab/>
        <w:t>общеобразовательной</w:t>
      </w:r>
      <w:r>
        <w:rPr>
          <w:b/>
          <w:i/>
          <w:sz w:val="28"/>
        </w:rPr>
        <w:tab/>
        <w:t>программы,</w:t>
      </w:r>
      <w:r>
        <w:rPr>
          <w:b/>
          <w:i/>
          <w:sz w:val="28"/>
        </w:rPr>
        <w:tab/>
      </w:r>
      <w:r>
        <w:rPr>
          <w:sz w:val="28"/>
        </w:rPr>
        <w:t>обеспечивающее</w:t>
      </w:r>
      <w:r>
        <w:rPr>
          <w:sz w:val="28"/>
        </w:rPr>
        <w:tab/>
      </w:r>
      <w:r>
        <w:rPr>
          <w:spacing w:val="-1"/>
          <w:sz w:val="28"/>
        </w:rPr>
        <w:t>системное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разного профиля.</w:t>
      </w:r>
    </w:p>
    <w:p w14:paraId="35F015FB" w14:textId="77777777" w:rsidR="001F167D" w:rsidRDefault="00E44A9C">
      <w:pPr>
        <w:pStyle w:val="a3"/>
        <w:ind w:firstLine="566"/>
        <w:jc w:val="left"/>
      </w:pPr>
      <w:r>
        <w:t>Модель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8"/>
        </w:rPr>
        <w:t xml:space="preserve"> </w:t>
      </w:r>
      <w:r>
        <w:t>педагогов</w:t>
      </w:r>
      <w:r>
        <w:rPr>
          <w:spacing w:val="2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специалистов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на рисунке</w:t>
      </w:r>
      <w:r>
        <w:rPr>
          <w:spacing w:val="-3"/>
        </w:rPr>
        <w:t xml:space="preserve"> </w:t>
      </w:r>
      <w:r>
        <w:t>1.</w:t>
      </w:r>
    </w:p>
    <w:p w14:paraId="5687FF4C" w14:textId="77777777" w:rsidR="001F167D" w:rsidRDefault="00EF3206">
      <w:pPr>
        <w:pStyle w:val="21"/>
        <w:spacing w:line="321" w:lineRule="exact"/>
        <w:ind w:left="2459"/>
        <w:jc w:val="left"/>
      </w:pPr>
      <w:r>
        <w:pict w14:anchorId="7342B6A2">
          <v:shape id="_x0000_s1041" style="position:absolute;left:0;text-align:left;margin-left:220.1pt;margin-top:41.8pt;width:78.7pt;height:6.05pt;z-index:15731712;mso-position-horizontal-relative:page" coordorigin="4402,836" coordsize="1574,121" o:spt="100" adj="0,,0" path="m5856,904r,53l5961,904r-105,xm4522,836r-120,60l4522,956r,-53l4502,903r,-15l4522,888r,-52xm5856,889r,15l5876,904r,-15l5856,889xm5856,837r,52l5876,889r,15l5961,904r15,-7l5856,837xm4522,888r,15l5856,904r,-15l4522,888xm4502,888r,15l4522,903r,-15l4502,888xm4522,888r-20,l4522,888r,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1655CA9">
          <v:group id="_x0000_s1037" style="position:absolute;left:0;text-align:left;margin-left:332.8pt;margin-top:98.4pt;width:203.1pt;height:93.5pt;z-index:15732224;mso-position-horizontal-relative:page" coordorigin="6656,1968" coordsize="4062,1870">
            <v:shape id="_x0000_s1040" style="position:absolute;left:6656;top:3323;width:675;height:121" coordorigin="6656,3323" coordsize="675,121" o:spt="100" adj="0,,0" path="m7211,3391r,53l7316,3391r-85,l7211,3391xm6776,3323r-120,60l6776,3443r,-53l6756,3390r,-15l6776,3375r,-52xm7211,3376r,15l7231,3391r,-15l7211,3376xm7211,3324r,52l7231,3376r,15l7316,3391r15,-7l7211,3324xm6776,3375r,15l7211,3391r,-15l6776,3375xm6756,3375r,15l6776,3390r,-15l6756,3375xm6776,3375r-20,l6776,3375r,xe" fillcolor="black" stroked="f">
              <v:stroke joinstyle="round"/>
              <v:formulas/>
              <v:path arrowok="t" o:connecttype="segments"/>
            </v:shape>
            <v:rect id="_x0000_s1039" style="position:absolute;left:7210;top:1975;width:3500;height:1855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7210;top:1975;width:3500;height:1855" filled="f">
              <v:textbox inset="0,0,0,0">
                <w:txbxContent>
                  <w:p w14:paraId="6A169B33" w14:textId="54C6185D" w:rsidR="00FA6443" w:rsidRDefault="00FA6443">
                    <w:pPr>
                      <w:spacing w:before="143"/>
                      <w:ind w:left="703" w:right="696" w:hanging="1"/>
                      <w:jc w:val="center"/>
                    </w:pPr>
                    <w:r>
                      <w:t>Педагог – психолог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Учитель-логопед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Учитель – дефектолог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Учитель ритмики</w:t>
                    </w:r>
                    <w:r>
                      <w:rPr>
                        <w:spacing w:val="1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pict w14:anchorId="08A0AA52">
          <v:shape id="_x0000_s1036" style="position:absolute;left:0;text-align:left;margin-left:450pt;margin-top:64.9pt;width:6.05pt;height:28.5pt;z-index:15732736;mso-position-horizontal-relative:page" coordorigin="9000,1298" coordsize="121,570" o:spt="100" adj="0,,0" path="m9000,1748r60,120l9110,1768r-57,l9053,1748r-53,xm9053,1748r,20l9068,1768r,-20l9053,1748xm9068,1748r,20l9110,1768r10,-20l9068,1748xm9053,1418r,330l9068,1748r,-330l9053,1418xm9111,1398r-43,l9068,1418r53,l9111,1398xm9068,1398r-15,l9053,1418r15,l9068,1398xm9061,1298r-60,120l9053,1418r,-20l9111,1398r-50,-100xe" fillcolor="black" stroked="f">
            <v:stroke joinstyle="round"/>
            <v:formulas/>
            <v:path arrowok="t" o:connecttype="segments"/>
            <w10:wrap anchorx="page"/>
          </v:shape>
        </w:pict>
      </w:r>
      <w:r w:rsidR="00E44A9C">
        <w:t>Модель</w:t>
      </w:r>
      <w:r w:rsidR="00E44A9C">
        <w:rPr>
          <w:spacing w:val="-6"/>
        </w:rPr>
        <w:t xml:space="preserve"> </w:t>
      </w:r>
      <w:r w:rsidR="00E44A9C">
        <w:t>взаимодействия</w:t>
      </w:r>
      <w:r w:rsidR="00E44A9C">
        <w:rPr>
          <w:spacing w:val="-6"/>
        </w:rPr>
        <w:t xml:space="preserve"> </w:t>
      </w:r>
      <w:r w:rsidR="00E44A9C">
        <w:t>педагогов</w:t>
      </w:r>
      <w:r w:rsidR="00E44A9C">
        <w:rPr>
          <w:spacing w:val="-5"/>
        </w:rPr>
        <w:t xml:space="preserve"> </w:t>
      </w:r>
      <w:r w:rsidR="00E44A9C">
        <w:t>и</w:t>
      </w:r>
      <w:r w:rsidR="00E44A9C">
        <w:rPr>
          <w:spacing w:val="-5"/>
        </w:rPr>
        <w:t xml:space="preserve"> </w:t>
      </w:r>
      <w:r w:rsidR="00E44A9C">
        <w:t>специалистов</w:t>
      </w:r>
    </w:p>
    <w:p w14:paraId="3A59DA88" w14:textId="77777777" w:rsidR="001F167D" w:rsidRDefault="00EF3206">
      <w:pPr>
        <w:pStyle w:val="a3"/>
        <w:spacing w:before="7"/>
        <w:ind w:left="0"/>
        <w:jc w:val="left"/>
        <w:rPr>
          <w:b/>
          <w:i/>
          <w:sz w:val="23"/>
        </w:rPr>
      </w:pPr>
      <w:r>
        <w:pict w14:anchorId="16B2C6FC">
          <v:group id="_x0000_s1029" style="position:absolute;margin-left:60.35pt;margin-top:15.55pt;width:484.85pt;height:154.6pt;z-index:-15726080;mso-wrap-distance-left:0;mso-wrap-distance-right:0;mso-position-horizontal-relative:page" coordorigin="1207,311" coordsize="9697,3092">
            <v:shape id="_x0000_s1035" style="position:absolute;left:2483;top:972;width:1665;height:2152" coordorigin="2483,973" coordsize="1665,2152" o:spt="100" adj="0,,0" path="m2604,1093r-10,-20l2544,973r-60,120l2536,1093r,330l2483,1423r60,120l2593,1443r10,-20l2551,1423r,-330l2604,1093xm4148,3065r-120,-60l4028,3057r-435,-1l3593,3056r,-52l3473,3064r120,60l3593,3071r435,1l4028,3125r105,-53l4148,3065xe" fillcolor="black" stroked="f">
              <v:stroke joinstyle="round"/>
              <v:formulas/>
              <v:path arrowok="t" o:connecttype="segments"/>
            </v:shape>
            <v:rect id="_x0000_s1034" style="position:absolute;left:1454;top:1541;width:2145;height:1854" stroked="f"/>
            <v:shape id="_x0000_s1033" type="#_x0000_t202" style="position:absolute;left:4148;top:1902;width:2460;height:1363" filled="f">
              <v:textbox inset="0,0,0,0">
                <w:txbxContent>
                  <w:p w14:paraId="1DF39AE0" w14:textId="77777777" w:rsidR="00FA6443" w:rsidRDefault="00FA6443">
                    <w:pPr>
                      <w:rPr>
                        <w:b/>
                        <w:i/>
                      </w:rPr>
                    </w:pPr>
                  </w:p>
                  <w:p w14:paraId="258938A7" w14:textId="77777777" w:rsidR="00FA6443" w:rsidRDefault="00FA6443">
                    <w:pPr>
                      <w:ind w:left="523" w:right="515" w:firstLine="182"/>
                    </w:pPr>
                    <w:r>
                      <w:t>Школьный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ПП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консилиум</w:t>
                    </w:r>
                  </w:p>
                </w:txbxContent>
              </v:textbox>
            </v:shape>
            <v:shape id="_x0000_s1032" type="#_x0000_t202" style="position:absolute;left:1454;top:1541;width:2145;height:1854" filled="f">
              <v:textbox inset="0,0,0,0">
                <w:txbxContent>
                  <w:p w14:paraId="23776496" w14:textId="77777777" w:rsidR="00FA6443" w:rsidRDefault="00FA6443">
                    <w:pPr>
                      <w:spacing w:before="141"/>
                      <w:ind w:left="137" w:right="135"/>
                      <w:jc w:val="center"/>
                      <w:rPr>
                        <w:sz w:val="24"/>
                      </w:rPr>
                    </w:pPr>
                    <w:r>
                      <w:t>Учитель начальных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классов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Воспитатель</w:t>
                    </w:r>
                  </w:p>
                  <w:p w14:paraId="365A8DBC" w14:textId="77777777" w:rsidR="00FA6443" w:rsidRDefault="00FA6443">
                    <w:pPr>
                      <w:spacing w:before="1"/>
                      <w:ind w:left="137" w:right="13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ГПД</w:t>
                    </w:r>
                  </w:p>
                </w:txbxContent>
              </v:textbox>
            </v:shape>
            <v:shape id="_x0000_s1031" type="#_x0000_t202" style="position:absolute;left:6084;top:318;width:4812;height:654" filled="f">
              <v:textbox inset="0,0,0,0">
                <w:txbxContent>
                  <w:p w14:paraId="460FA16D" w14:textId="77777777" w:rsidR="00FA6443" w:rsidRDefault="00FA6443">
                    <w:pPr>
                      <w:spacing w:before="71"/>
                      <w:ind w:left="1172" w:right="1157" w:firstLine="784"/>
                    </w:pPr>
                    <w:r>
                      <w:t>Родители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(законные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представители)</w:t>
                    </w:r>
                  </w:p>
                </w:txbxContent>
              </v:textbox>
            </v:shape>
            <v:shape id="_x0000_s1030" type="#_x0000_t202" style="position:absolute;left:1214;top:318;width:3188;height:654" filled="f">
              <v:textbox inset="0,0,0,0">
                <w:txbxContent>
                  <w:p w14:paraId="76274719" w14:textId="6FE9278E" w:rsidR="00FA6443" w:rsidRDefault="00F54DA5">
                    <w:pPr>
                      <w:spacing w:before="71"/>
                      <w:ind w:left="1056" w:right="105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Обу</w:t>
                    </w:r>
                    <w:r w:rsidR="00FA6443">
                      <w:rPr>
                        <w:sz w:val="24"/>
                      </w:rPr>
                      <w:t>ча</w:t>
                    </w:r>
                    <w:r>
                      <w:rPr>
                        <w:sz w:val="24"/>
                      </w:rPr>
                      <w:t>ю</w:t>
                    </w:r>
                    <w:r w:rsidR="00FA6443">
                      <w:rPr>
                        <w:sz w:val="24"/>
                      </w:rPr>
                      <w:t>щ</w:t>
                    </w:r>
                    <w:r>
                      <w:rPr>
                        <w:sz w:val="24"/>
                      </w:rPr>
                      <w:t>и</w:t>
                    </w:r>
                    <w:r w:rsidR="00FA6443">
                      <w:rPr>
                        <w:sz w:val="24"/>
                      </w:rPr>
                      <w:t>еся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42157AB" w14:textId="77777777" w:rsidR="001F167D" w:rsidRDefault="001F167D">
      <w:pPr>
        <w:pStyle w:val="a3"/>
        <w:spacing w:before="2"/>
        <w:ind w:left="0"/>
        <w:jc w:val="left"/>
        <w:rPr>
          <w:b/>
          <w:i/>
          <w:sz w:val="37"/>
        </w:rPr>
      </w:pPr>
    </w:p>
    <w:p w14:paraId="2E2D00CE" w14:textId="77777777" w:rsidR="001F167D" w:rsidRDefault="00E44A9C">
      <w:pPr>
        <w:pStyle w:val="a3"/>
        <w:ind w:left="798" w:right="1115"/>
        <w:jc w:val="center"/>
      </w:pPr>
      <w:r>
        <w:t>Рисунок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 специалистов</w:t>
      </w:r>
    </w:p>
    <w:p w14:paraId="0F84B5D5" w14:textId="77777777" w:rsidR="001F167D" w:rsidRDefault="001F167D">
      <w:pPr>
        <w:pStyle w:val="a3"/>
        <w:spacing w:before="10"/>
        <w:ind w:left="0"/>
        <w:jc w:val="left"/>
        <w:rPr>
          <w:sz w:val="27"/>
        </w:rPr>
      </w:pPr>
    </w:p>
    <w:p w14:paraId="71405B6E" w14:textId="77777777" w:rsidR="001F167D" w:rsidRDefault="00E44A9C">
      <w:pPr>
        <w:pStyle w:val="a3"/>
        <w:spacing w:before="1"/>
        <w:ind w:right="1131" w:firstLine="566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67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здоровьесбережения,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 и</w:t>
      </w:r>
      <w:r>
        <w:rPr>
          <w:spacing w:val="-4"/>
        </w:rPr>
        <w:t xml:space="preserve"> </w:t>
      </w:r>
      <w:r>
        <w:t>интеграции в</w:t>
      </w:r>
      <w:r>
        <w:rPr>
          <w:spacing w:val="-5"/>
        </w:rPr>
        <w:t xml:space="preserve"> </w:t>
      </w:r>
      <w:r>
        <w:t>общество.</w:t>
      </w:r>
    </w:p>
    <w:p w14:paraId="4D008DDC" w14:textId="77777777" w:rsidR="001F167D" w:rsidRDefault="00E44A9C">
      <w:pPr>
        <w:ind w:left="812" w:right="1131" w:firstLine="566"/>
        <w:jc w:val="both"/>
        <w:rPr>
          <w:sz w:val="28"/>
        </w:rPr>
      </w:pP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школьного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психолого-педагогического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консилиума.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многоаспектного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 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 ППк.</w:t>
      </w:r>
    </w:p>
    <w:p w14:paraId="294F175A" w14:textId="77777777" w:rsidR="001F167D" w:rsidRDefault="00E44A9C">
      <w:pPr>
        <w:spacing w:line="322" w:lineRule="exact"/>
        <w:ind w:left="1235"/>
        <w:jc w:val="both"/>
        <w:rPr>
          <w:b/>
          <w:i/>
          <w:sz w:val="28"/>
        </w:rPr>
      </w:pPr>
      <w:r>
        <w:rPr>
          <w:b/>
          <w:i/>
          <w:color w:val="000009"/>
          <w:sz w:val="28"/>
        </w:rPr>
        <w:t>Задачи</w:t>
      </w:r>
      <w:r>
        <w:rPr>
          <w:b/>
          <w:i/>
          <w:color w:val="000009"/>
          <w:spacing w:val="-3"/>
          <w:sz w:val="28"/>
        </w:rPr>
        <w:t xml:space="preserve"> </w:t>
      </w:r>
      <w:r>
        <w:rPr>
          <w:b/>
          <w:i/>
          <w:color w:val="000009"/>
          <w:sz w:val="28"/>
        </w:rPr>
        <w:t>ППк:</w:t>
      </w:r>
    </w:p>
    <w:p w14:paraId="5A3F96C9" w14:textId="77777777" w:rsidR="001F167D" w:rsidRDefault="00E44A9C">
      <w:pPr>
        <w:pStyle w:val="a4"/>
        <w:numPr>
          <w:ilvl w:val="0"/>
          <w:numId w:val="56"/>
        </w:numPr>
        <w:tabs>
          <w:tab w:val="left" w:pos="1531"/>
        </w:tabs>
        <w:ind w:right="1132" w:firstLine="420"/>
        <w:rPr>
          <w:sz w:val="28"/>
        </w:rPr>
      </w:pPr>
      <w:r>
        <w:rPr>
          <w:color w:val="000009"/>
          <w:sz w:val="28"/>
        </w:rPr>
        <w:t>разработка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реализация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коррекционной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координация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всех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специалистов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сопровождении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нарушениями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интеллекта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согласование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планов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специалистов;</w:t>
      </w:r>
    </w:p>
    <w:p w14:paraId="5488749C" w14:textId="77777777" w:rsidR="001F167D" w:rsidRDefault="00E44A9C">
      <w:pPr>
        <w:pStyle w:val="a4"/>
        <w:numPr>
          <w:ilvl w:val="0"/>
          <w:numId w:val="56"/>
        </w:numPr>
        <w:tabs>
          <w:tab w:val="left" w:pos="1423"/>
        </w:tabs>
        <w:spacing w:before="1"/>
        <w:ind w:right="1140" w:firstLine="420"/>
        <w:rPr>
          <w:sz w:val="28"/>
        </w:rPr>
      </w:pPr>
      <w:r>
        <w:rPr>
          <w:color w:val="000009"/>
          <w:sz w:val="28"/>
        </w:rPr>
        <w:t>мониторинг динамики развития детей, их успешности в освоении АООП,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корректировка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программы.</w:t>
      </w:r>
    </w:p>
    <w:p w14:paraId="11EE6B7A" w14:textId="77777777" w:rsidR="001F167D" w:rsidRDefault="00E44A9C">
      <w:pPr>
        <w:ind w:left="1235"/>
        <w:jc w:val="both"/>
        <w:rPr>
          <w:b/>
          <w:i/>
          <w:sz w:val="28"/>
        </w:rPr>
      </w:pPr>
      <w:r>
        <w:rPr>
          <w:b/>
          <w:i/>
          <w:color w:val="000009"/>
          <w:sz w:val="28"/>
        </w:rPr>
        <w:t>Направления</w:t>
      </w:r>
      <w:r>
        <w:rPr>
          <w:b/>
          <w:i/>
          <w:color w:val="000009"/>
          <w:spacing w:val="-8"/>
          <w:sz w:val="28"/>
        </w:rPr>
        <w:t xml:space="preserve"> </w:t>
      </w:r>
      <w:r>
        <w:rPr>
          <w:b/>
          <w:i/>
          <w:color w:val="000009"/>
          <w:sz w:val="28"/>
        </w:rPr>
        <w:t>деятельности</w:t>
      </w:r>
      <w:r>
        <w:rPr>
          <w:b/>
          <w:i/>
          <w:color w:val="000009"/>
          <w:spacing w:val="-6"/>
          <w:sz w:val="28"/>
        </w:rPr>
        <w:t xml:space="preserve"> </w:t>
      </w:r>
      <w:r>
        <w:rPr>
          <w:b/>
          <w:i/>
          <w:color w:val="000009"/>
          <w:sz w:val="28"/>
        </w:rPr>
        <w:t>ППк:</w:t>
      </w:r>
    </w:p>
    <w:p w14:paraId="029DE2E4" w14:textId="77777777" w:rsidR="001F167D" w:rsidRDefault="00E44A9C">
      <w:pPr>
        <w:pStyle w:val="a4"/>
        <w:numPr>
          <w:ilvl w:val="0"/>
          <w:numId w:val="56"/>
        </w:numPr>
        <w:tabs>
          <w:tab w:val="left" w:pos="1476"/>
        </w:tabs>
        <w:spacing w:before="2"/>
        <w:ind w:right="1127" w:firstLine="420"/>
        <w:rPr>
          <w:sz w:val="28"/>
        </w:rPr>
      </w:pPr>
      <w:r>
        <w:rPr>
          <w:color w:val="000009"/>
          <w:sz w:val="28"/>
        </w:rPr>
        <w:t>организация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проведение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комплексного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изучения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личности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«особого»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ребёнка с использованием психологических и педагогических диагностических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методик;</w:t>
      </w:r>
    </w:p>
    <w:p w14:paraId="7E1607D0" w14:textId="77777777" w:rsidR="001F167D" w:rsidRDefault="00E44A9C">
      <w:pPr>
        <w:pStyle w:val="a4"/>
        <w:numPr>
          <w:ilvl w:val="0"/>
          <w:numId w:val="56"/>
        </w:numPr>
        <w:tabs>
          <w:tab w:val="left" w:pos="1416"/>
        </w:tabs>
        <w:ind w:right="1130" w:firstLine="420"/>
        <w:rPr>
          <w:sz w:val="28"/>
        </w:rPr>
      </w:pPr>
      <w:r>
        <w:rPr>
          <w:color w:val="000009"/>
          <w:sz w:val="28"/>
        </w:rPr>
        <w:t>выявление уровня и особенностей развития познавательной деятельности,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памяти,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внимания,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работоспособности,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эмоционально-личностной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зрелости,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уровня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развития речи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воспитанников;</w:t>
      </w:r>
    </w:p>
    <w:p w14:paraId="2E369F3E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087CE7E" w14:textId="77777777" w:rsidR="001F167D" w:rsidRDefault="00E44A9C">
      <w:pPr>
        <w:pStyle w:val="a4"/>
        <w:numPr>
          <w:ilvl w:val="0"/>
          <w:numId w:val="56"/>
        </w:numPr>
        <w:tabs>
          <w:tab w:val="left" w:pos="1474"/>
        </w:tabs>
        <w:spacing w:before="74"/>
        <w:ind w:right="1137" w:firstLine="420"/>
        <w:rPr>
          <w:sz w:val="28"/>
        </w:rPr>
      </w:pPr>
      <w:r>
        <w:rPr>
          <w:color w:val="000009"/>
          <w:sz w:val="28"/>
        </w:rPr>
        <w:t>выявление компенсаторных возможностей психики ребёнка, разработка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рекомендаций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воспитателям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(учителям)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другим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специалистам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обеспечения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индивидуального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подхода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обучения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воспитания;</w:t>
      </w:r>
    </w:p>
    <w:p w14:paraId="75095764" w14:textId="77777777" w:rsidR="001F167D" w:rsidRDefault="00E44A9C">
      <w:pPr>
        <w:pStyle w:val="a4"/>
        <w:numPr>
          <w:ilvl w:val="0"/>
          <w:numId w:val="56"/>
        </w:numPr>
        <w:tabs>
          <w:tab w:val="left" w:pos="1459"/>
        </w:tabs>
        <w:spacing w:before="2"/>
        <w:ind w:right="1132" w:firstLine="420"/>
        <w:rPr>
          <w:sz w:val="28"/>
        </w:rPr>
      </w:pPr>
      <w:r>
        <w:rPr>
          <w:color w:val="000009"/>
          <w:sz w:val="28"/>
        </w:rPr>
        <w:t>выбор дифференцированных педагогических условий, необходимых 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pacing w:val="-2"/>
          <w:sz w:val="28"/>
        </w:rPr>
        <w:t>коррекции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1"/>
          <w:sz w:val="28"/>
        </w:rPr>
        <w:t>недостатков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1"/>
          <w:sz w:val="28"/>
        </w:rPr>
        <w:t>развития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1"/>
          <w:sz w:val="28"/>
        </w:rPr>
        <w:t>и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1"/>
          <w:sz w:val="28"/>
        </w:rPr>
        <w:t>для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pacing w:val="-1"/>
          <w:sz w:val="28"/>
        </w:rPr>
        <w:t>организации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1"/>
          <w:sz w:val="28"/>
        </w:rPr>
        <w:t>коррекционно-развивающего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процесса;</w:t>
      </w:r>
    </w:p>
    <w:p w14:paraId="026A8A33" w14:textId="77777777" w:rsidR="001F167D" w:rsidRDefault="00E44A9C">
      <w:pPr>
        <w:pStyle w:val="a4"/>
        <w:numPr>
          <w:ilvl w:val="0"/>
          <w:numId w:val="56"/>
        </w:numPr>
        <w:tabs>
          <w:tab w:val="left" w:pos="1483"/>
        </w:tabs>
        <w:ind w:right="1130" w:firstLine="420"/>
        <w:rPr>
          <w:sz w:val="28"/>
        </w:rPr>
      </w:pPr>
      <w:r>
        <w:rPr>
          <w:color w:val="000009"/>
          <w:sz w:val="28"/>
        </w:rPr>
        <w:t>выбор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оптимальных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ребёнка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соответствующих его готовности к обучению в зависимости от состояния 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адаптивности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ближайшему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окружению;</w:t>
      </w:r>
    </w:p>
    <w:p w14:paraId="4C4470B6" w14:textId="77777777" w:rsidR="001F167D" w:rsidRDefault="00E44A9C">
      <w:pPr>
        <w:pStyle w:val="a4"/>
        <w:numPr>
          <w:ilvl w:val="0"/>
          <w:numId w:val="56"/>
        </w:numPr>
        <w:tabs>
          <w:tab w:val="left" w:pos="1534"/>
        </w:tabs>
        <w:ind w:right="1128" w:firstLine="420"/>
        <w:rPr>
          <w:sz w:val="28"/>
        </w:rPr>
      </w:pPr>
      <w:r>
        <w:rPr>
          <w:color w:val="000009"/>
          <w:sz w:val="28"/>
        </w:rPr>
        <w:t>выработка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рекомендаций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направлениям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коррекционно-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развивающей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работы;</w:t>
      </w:r>
    </w:p>
    <w:p w14:paraId="78A4DA12" w14:textId="77777777" w:rsidR="001F167D" w:rsidRDefault="00E44A9C">
      <w:pPr>
        <w:pStyle w:val="a4"/>
        <w:numPr>
          <w:ilvl w:val="0"/>
          <w:numId w:val="56"/>
        </w:numPr>
        <w:tabs>
          <w:tab w:val="left" w:pos="1798"/>
        </w:tabs>
        <w:spacing w:line="242" w:lineRule="auto"/>
        <w:ind w:right="1138" w:firstLine="420"/>
        <w:rPr>
          <w:sz w:val="28"/>
        </w:rPr>
      </w:pPr>
      <w:r>
        <w:rPr>
          <w:color w:val="000009"/>
          <w:sz w:val="28"/>
        </w:rPr>
        <w:t>обеспечение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коррекционной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направленности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14:paraId="674EE138" w14:textId="77777777" w:rsidR="001F167D" w:rsidRDefault="00E44A9C">
      <w:pPr>
        <w:pStyle w:val="a4"/>
        <w:numPr>
          <w:ilvl w:val="0"/>
          <w:numId w:val="56"/>
        </w:numPr>
        <w:tabs>
          <w:tab w:val="left" w:pos="1464"/>
        </w:tabs>
        <w:ind w:right="1130" w:firstLine="420"/>
        <w:rPr>
          <w:sz w:val="28"/>
        </w:rPr>
      </w:pPr>
      <w:r>
        <w:rPr>
          <w:color w:val="000009"/>
          <w:sz w:val="28"/>
        </w:rPr>
        <w:t>консультативная помощь семье в вопросах коррекционно-развивающего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обучения.</w:t>
      </w:r>
    </w:p>
    <w:p w14:paraId="582304C6" w14:textId="77777777" w:rsidR="001F167D" w:rsidRDefault="001F167D">
      <w:pPr>
        <w:pStyle w:val="a3"/>
        <w:spacing w:before="5"/>
        <w:ind w:left="0"/>
        <w:jc w:val="left"/>
        <w:rPr>
          <w:sz w:val="27"/>
        </w:rPr>
      </w:pPr>
    </w:p>
    <w:p w14:paraId="527AFB31" w14:textId="77777777" w:rsidR="001F167D" w:rsidRDefault="00E44A9C">
      <w:pPr>
        <w:pStyle w:val="a4"/>
        <w:numPr>
          <w:ilvl w:val="0"/>
          <w:numId w:val="57"/>
        </w:numPr>
        <w:tabs>
          <w:tab w:val="left" w:pos="1668"/>
        </w:tabs>
        <w:ind w:right="1128" w:firstLine="566"/>
        <w:rPr>
          <w:sz w:val="28"/>
        </w:rPr>
      </w:pPr>
      <w:r>
        <w:rPr>
          <w:b/>
          <w:i/>
          <w:sz w:val="28"/>
        </w:rPr>
        <w:t>Социальное партнёрство - взаимодействие педагогов и специалистов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 xml:space="preserve">на уровне общеобразовательного учреждения с другими организациями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 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организациями:</w:t>
      </w:r>
    </w:p>
    <w:p w14:paraId="530369C8" w14:textId="72B57B05" w:rsidR="001F167D" w:rsidRDefault="00714C01">
      <w:pPr>
        <w:pStyle w:val="a3"/>
        <w:ind w:right="1126" w:firstLine="422"/>
      </w:pPr>
      <w:r>
        <w:rPr>
          <w:b/>
          <w:i/>
          <w:color w:val="000009"/>
        </w:rPr>
        <w:t>…..</w:t>
      </w:r>
      <w:r>
        <w:rPr>
          <w:b/>
          <w:i/>
          <w:color w:val="000009"/>
        </w:rPr>
        <w:br/>
      </w:r>
      <w:r>
        <w:rPr>
          <w:b/>
          <w:i/>
          <w:color w:val="000009"/>
        </w:rPr>
        <w:br/>
      </w:r>
      <w:r>
        <w:rPr>
          <w:b/>
          <w:i/>
          <w:color w:val="000009"/>
        </w:rPr>
        <w:br/>
      </w:r>
      <w:r w:rsidR="00E44A9C">
        <w:rPr>
          <w:b/>
          <w:i/>
          <w:color w:val="000009"/>
        </w:rPr>
        <w:t>Взаимодействие</w:t>
      </w:r>
      <w:r w:rsidR="00E44A9C">
        <w:rPr>
          <w:b/>
          <w:i/>
          <w:color w:val="000009"/>
          <w:spacing w:val="1"/>
        </w:rPr>
        <w:t xml:space="preserve"> </w:t>
      </w:r>
      <w:r w:rsidR="00E44A9C">
        <w:rPr>
          <w:color w:val="000009"/>
        </w:rPr>
        <w:t>специалистов</w:t>
      </w:r>
      <w:r w:rsidR="00E44A9C">
        <w:rPr>
          <w:color w:val="000009"/>
          <w:spacing w:val="1"/>
        </w:rPr>
        <w:t xml:space="preserve"> </w:t>
      </w:r>
      <w:r>
        <w:rPr>
          <w:color w:val="000009"/>
        </w:rPr>
        <w:t xml:space="preserve"> </w:t>
      </w:r>
      <w:r w:rsidRPr="005316D8">
        <w:rPr>
          <w:color w:val="000009"/>
        </w:rPr>
        <w:t xml:space="preserve">МОУ </w:t>
      </w:r>
      <w:r w:rsidR="005316D8" w:rsidRPr="005316D8">
        <w:rPr>
          <w:color w:val="000009"/>
        </w:rPr>
        <w:t>«Щербининская О</w:t>
      </w:r>
      <w:r w:rsidRPr="005316D8">
        <w:rPr>
          <w:color w:val="000009"/>
        </w:rPr>
        <w:t>ОШ</w:t>
      </w:r>
      <w:r w:rsidR="005316D8">
        <w:rPr>
          <w:color w:val="000009"/>
        </w:rPr>
        <w:t xml:space="preserve">» </w:t>
      </w:r>
      <w:r w:rsidR="00E44A9C">
        <w:rPr>
          <w:color w:val="000009"/>
        </w:rPr>
        <w:t>осуществляется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с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организациями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и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органами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государственной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власти,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связанными с решением вопросов образования, охраны здоровья социальной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защиты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и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поддержки,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трудоустройства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и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др.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обучающихся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с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умственной</w:t>
      </w:r>
      <w:r w:rsidR="00E44A9C">
        <w:rPr>
          <w:color w:val="000009"/>
          <w:spacing w:val="1"/>
        </w:rPr>
        <w:t xml:space="preserve"> </w:t>
      </w:r>
      <w:r w:rsidR="00E44A9C">
        <w:rPr>
          <w:color w:val="000009"/>
        </w:rPr>
        <w:t>отсталостью</w:t>
      </w:r>
      <w:r w:rsidR="00E44A9C">
        <w:rPr>
          <w:color w:val="000009"/>
          <w:spacing w:val="-2"/>
        </w:rPr>
        <w:t xml:space="preserve"> </w:t>
      </w:r>
      <w:r w:rsidR="00E44A9C">
        <w:rPr>
          <w:color w:val="000009"/>
        </w:rPr>
        <w:t>(интеллектуальными</w:t>
      </w:r>
      <w:r w:rsidR="00E44A9C">
        <w:rPr>
          <w:color w:val="000009"/>
          <w:spacing w:val="-2"/>
        </w:rPr>
        <w:t xml:space="preserve"> </w:t>
      </w:r>
      <w:r w:rsidR="00E44A9C">
        <w:rPr>
          <w:color w:val="000009"/>
        </w:rPr>
        <w:t>нарушениями).</w:t>
      </w:r>
    </w:p>
    <w:p w14:paraId="44FDF579" w14:textId="77777777" w:rsidR="001F167D" w:rsidRDefault="001F167D">
      <w:pPr>
        <w:pStyle w:val="a3"/>
        <w:spacing w:before="9"/>
        <w:ind w:left="0"/>
        <w:jc w:val="left"/>
        <w:rPr>
          <w:sz w:val="27"/>
        </w:rPr>
      </w:pPr>
    </w:p>
    <w:p w14:paraId="5DBEF84D" w14:textId="77777777" w:rsidR="001F167D" w:rsidRDefault="00E44A9C">
      <w:pPr>
        <w:pStyle w:val="11"/>
        <w:spacing w:before="1"/>
        <w:ind w:left="5561" w:right="1115" w:hanging="3836"/>
      </w:pPr>
      <w:r>
        <w:rPr>
          <w:spacing w:val="-4"/>
        </w:rPr>
        <w:t>ОЦЕНКА</w:t>
      </w:r>
      <w:r>
        <w:rPr>
          <w:spacing w:val="-12"/>
        </w:rPr>
        <w:t xml:space="preserve"> </w:t>
      </w:r>
      <w:r>
        <w:rPr>
          <w:spacing w:val="-4"/>
        </w:rPr>
        <w:t>РЕЗУЛЬТАТОВ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  <w:r>
        <w:rPr>
          <w:spacing w:val="-11"/>
        </w:rPr>
        <w:t xml:space="preserve"> </w:t>
      </w:r>
      <w:r>
        <w:rPr>
          <w:spacing w:val="-3"/>
        </w:rPr>
        <w:t>КОРРЕКЦИОННОЙ</w:t>
      </w:r>
      <w:r>
        <w:rPr>
          <w:spacing w:val="-12"/>
        </w:rPr>
        <w:t xml:space="preserve"> </w:t>
      </w:r>
      <w:r>
        <w:rPr>
          <w:spacing w:val="-3"/>
        </w:rPr>
        <w:t>РА-</w:t>
      </w:r>
      <w:r>
        <w:rPr>
          <w:spacing w:val="-67"/>
        </w:rPr>
        <w:t xml:space="preserve"> </w:t>
      </w:r>
      <w:r>
        <w:t>БОТЫ</w:t>
      </w:r>
    </w:p>
    <w:p w14:paraId="0248778B" w14:textId="77777777" w:rsidR="001F167D" w:rsidRDefault="001F167D">
      <w:pPr>
        <w:pStyle w:val="a3"/>
        <w:spacing w:before="10"/>
        <w:ind w:left="0"/>
        <w:jc w:val="left"/>
        <w:rPr>
          <w:b/>
          <w:sz w:val="27"/>
        </w:rPr>
      </w:pPr>
    </w:p>
    <w:p w14:paraId="311ED39B" w14:textId="77777777" w:rsidR="001F167D" w:rsidRDefault="00E44A9C">
      <w:pPr>
        <w:ind w:left="1379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работы.</w:t>
      </w:r>
    </w:p>
    <w:p w14:paraId="06A8BF6D" w14:textId="77777777" w:rsidR="001F167D" w:rsidRDefault="001F167D">
      <w:pPr>
        <w:pStyle w:val="a3"/>
        <w:spacing w:before="11"/>
        <w:ind w:left="0"/>
        <w:jc w:val="left"/>
        <w:rPr>
          <w:b/>
          <w:sz w:val="27"/>
        </w:rPr>
      </w:pPr>
    </w:p>
    <w:p w14:paraId="12C4621C" w14:textId="77777777" w:rsidR="001F167D" w:rsidRDefault="00E44A9C">
      <w:pPr>
        <w:pStyle w:val="a3"/>
        <w:tabs>
          <w:tab w:val="left" w:pos="1775"/>
          <w:tab w:val="left" w:pos="2451"/>
          <w:tab w:val="left" w:pos="2628"/>
          <w:tab w:val="left" w:pos="4208"/>
          <w:tab w:val="left" w:pos="5770"/>
          <w:tab w:val="left" w:pos="7808"/>
          <w:tab w:val="left" w:pos="8870"/>
        </w:tabs>
        <w:ind w:right="1143" w:firstLine="566"/>
        <w:jc w:val="left"/>
      </w:pPr>
      <w:r>
        <w:rPr>
          <w:color w:val="000009"/>
        </w:rPr>
        <w:t>В</w:t>
      </w:r>
      <w:r>
        <w:rPr>
          <w:color w:val="000009"/>
        </w:rPr>
        <w:tab/>
        <w:t>итоге</w:t>
      </w:r>
      <w:r>
        <w:rPr>
          <w:color w:val="000009"/>
        </w:rPr>
        <w:tab/>
      </w:r>
      <w:r>
        <w:rPr>
          <w:color w:val="000009"/>
        </w:rPr>
        <w:tab/>
        <w:t>реализации</w:t>
      </w:r>
      <w:r>
        <w:rPr>
          <w:color w:val="000009"/>
        </w:rPr>
        <w:tab/>
        <w:t>программы</w:t>
      </w:r>
      <w:r>
        <w:rPr>
          <w:color w:val="000009"/>
        </w:rPr>
        <w:tab/>
        <w:t>коррекционной</w:t>
      </w:r>
      <w:r>
        <w:rPr>
          <w:color w:val="000009"/>
        </w:rPr>
        <w:tab/>
        <w:t>работы</w:t>
      </w:r>
      <w:r>
        <w:rPr>
          <w:color w:val="000009"/>
        </w:rPr>
        <w:tab/>
      </w:r>
      <w:r>
        <w:rPr>
          <w:color w:val="000009"/>
          <w:spacing w:val="-1"/>
        </w:rPr>
        <w:t>планируются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</w:rPr>
        <w:tab/>
        <w:t>следующих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результатов:</w:t>
      </w:r>
    </w:p>
    <w:p w14:paraId="12F497C7" w14:textId="77777777" w:rsidR="001F167D" w:rsidRDefault="00E44A9C">
      <w:pPr>
        <w:pStyle w:val="a4"/>
        <w:numPr>
          <w:ilvl w:val="0"/>
          <w:numId w:val="55"/>
        </w:numPr>
        <w:tabs>
          <w:tab w:val="left" w:pos="1730"/>
        </w:tabs>
        <w:spacing w:before="2" w:line="322" w:lineRule="exact"/>
        <w:ind w:left="1730"/>
        <w:jc w:val="left"/>
        <w:rPr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недостатков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физическом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психическом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развитии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учащихся;</w:t>
      </w:r>
    </w:p>
    <w:p w14:paraId="4C6F6B55" w14:textId="77777777" w:rsidR="001F167D" w:rsidRDefault="00E44A9C">
      <w:pPr>
        <w:pStyle w:val="a4"/>
        <w:numPr>
          <w:ilvl w:val="0"/>
          <w:numId w:val="55"/>
        </w:numPr>
        <w:tabs>
          <w:tab w:val="left" w:pos="1730"/>
        </w:tabs>
        <w:spacing w:line="322" w:lineRule="exact"/>
        <w:ind w:left="1730"/>
        <w:jc w:val="left"/>
        <w:rPr>
          <w:sz w:val="28"/>
        </w:rPr>
      </w:pPr>
      <w:r>
        <w:rPr>
          <w:color w:val="000009"/>
          <w:sz w:val="28"/>
        </w:rPr>
        <w:t>преодоление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затруднений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учащихся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14:paraId="69758500" w14:textId="77777777" w:rsidR="001F167D" w:rsidRDefault="00E44A9C">
      <w:pPr>
        <w:pStyle w:val="a4"/>
        <w:numPr>
          <w:ilvl w:val="0"/>
          <w:numId w:val="55"/>
        </w:numPr>
        <w:tabs>
          <w:tab w:val="left" w:pos="1730"/>
        </w:tabs>
        <w:spacing w:line="322" w:lineRule="exact"/>
        <w:ind w:left="1730"/>
        <w:jc w:val="left"/>
        <w:rPr>
          <w:sz w:val="28"/>
        </w:rPr>
      </w:pPr>
      <w:r>
        <w:rPr>
          <w:color w:val="000009"/>
          <w:sz w:val="28"/>
        </w:rPr>
        <w:t>расширение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окружающей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действительности;</w:t>
      </w:r>
    </w:p>
    <w:p w14:paraId="5C7C4B22" w14:textId="77777777" w:rsidR="001F167D" w:rsidRDefault="00E44A9C">
      <w:pPr>
        <w:pStyle w:val="a4"/>
        <w:numPr>
          <w:ilvl w:val="0"/>
          <w:numId w:val="55"/>
        </w:numPr>
        <w:tabs>
          <w:tab w:val="left" w:pos="1883"/>
          <w:tab w:val="left" w:pos="1884"/>
          <w:tab w:val="left" w:pos="3161"/>
          <w:tab w:val="left" w:pos="5328"/>
          <w:tab w:val="left" w:pos="8838"/>
        </w:tabs>
        <w:ind w:right="1134" w:firstLine="566"/>
        <w:jc w:val="left"/>
        <w:rPr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z w:val="28"/>
        </w:rPr>
        <w:tab/>
        <w:t>познавательной,</w:t>
      </w:r>
      <w:r>
        <w:rPr>
          <w:color w:val="000009"/>
          <w:sz w:val="28"/>
        </w:rPr>
        <w:tab/>
        <w:t>эмоционально-личностной,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двигательной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сферы</w:t>
      </w:r>
    </w:p>
    <w:p w14:paraId="275B340A" w14:textId="58DCA5DF" w:rsidR="001F167D" w:rsidRDefault="005316D8">
      <w:pPr>
        <w:pStyle w:val="a3"/>
        <w:spacing w:line="321" w:lineRule="exact"/>
        <w:ind w:left="1379"/>
        <w:jc w:val="left"/>
      </w:pPr>
      <w:r>
        <w:rPr>
          <w:color w:val="000009"/>
        </w:rPr>
        <w:t>об</w:t>
      </w:r>
      <w:r w:rsidR="00E44A9C">
        <w:rPr>
          <w:color w:val="000009"/>
        </w:rPr>
        <w:t>уча</w:t>
      </w:r>
      <w:r>
        <w:rPr>
          <w:color w:val="000009"/>
        </w:rPr>
        <w:t>ю</w:t>
      </w:r>
      <w:r w:rsidR="00E44A9C">
        <w:rPr>
          <w:color w:val="000009"/>
        </w:rPr>
        <w:t>щихся;</w:t>
      </w:r>
    </w:p>
    <w:p w14:paraId="70E8318E" w14:textId="77777777" w:rsidR="001F167D" w:rsidRDefault="00E44A9C">
      <w:pPr>
        <w:pStyle w:val="a4"/>
        <w:numPr>
          <w:ilvl w:val="0"/>
          <w:numId w:val="55"/>
        </w:numPr>
        <w:tabs>
          <w:tab w:val="left" w:pos="1730"/>
        </w:tabs>
        <w:spacing w:before="2" w:line="322" w:lineRule="exact"/>
        <w:ind w:left="1730"/>
        <w:jc w:val="left"/>
        <w:rPr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коммуникативной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функции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речи;</w:t>
      </w:r>
    </w:p>
    <w:p w14:paraId="16C21132" w14:textId="77777777" w:rsidR="001F167D" w:rsidRDefault="00E44A9C">
      <w:pPr>
        <w:pStyle w:val="a4"/>
        <w:numPr>
          <w:ilvl w:val="0"/>
          <w:numId w:val="55"/>
        </w:numPr>
        <w:tabs>
          <w:tab w:val="left" w:pos="1730"/>
        </w:tabs>
        <w:spacing w:line="322" w:lineRule="exact"/>
        <w:ind w:left="1730"/>
        <w:jc w:val="left"/>
        <w:rPr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продуктивных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видов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взаимодействия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окружающими;</w:t>
      </w:r>
    </w:p>
    <w:p w14:paraId="2E1A6157" w14:textId="04B0BED9" w:rsidR="001F167D" w:rsidRDefault="00E44A9C">
      <w:pPr>
        <w:pStyle w:val="a4"/>
        <w:numPr>
          <w:ilvl w:val="0"/>
          <w:numId w:val="55"/>
        </w:numPr>
        <w:tabs>
          <w:tab w:val="left" w:pos="1730"/>
        </w:tabs>
        <w:spacing w:line="322" w:lineRule="exact"/>
        <w:ind w:left="1730"/>
        <w:jc w:val="left"/>
        <w:rPr>
          <w:sz w:val="28"/>
        </w:rPr>
      </w:pPr>
      <w:r>
        <w:rPr>
          <w:color w:val="000009"/>
          <w:sz w:val="28"/>
        </w:rPr>
        <w:t>выявление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склонностей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возможностей</w:t>
      </w:r>
      <w:r>
        <w:rPr>
          <w:color w:val="000009"/>
          <w:spacing w:val="-4"/>
          <w:sz w:val="28"/>
        </w:rPr>
        <w:t xml:space="preserve"> </w:t>
      </w:r>
      <w:r w:rsidR="005316D8">
        <w:rPr>
          <w:color w:val="000009"/>
          <w:spacing w:val="-4"/>
          <w:sz w:val="28"/>
        </w:rPr>
        <w:t>об</w:t>
      </w:r>
      <w:r>
        <w:rPr>
          <w:color w:val="000009"/>
          <w:sz w:val="28"/>
        </w:rPr>
        <w:t>уча</w:t>
      </w:r>
      <w:r w:rsidR="005316D8">
        <w:rPr>
          <w:color w:val="000009"/>
          <w:sz w:val="28"/>
        </w:rPr>
        <w:t>ю</w:t>
      </w:r>
      <w:r>
        <w:rPr>
          <w:color w:val="000009"/>
          <w:sz w:val="28"/>
        </w:rPr>
        <w:t>щихся;</w:t>
      </w:r>
    </w:p>
    <w:p w14:paraId="45150698" w14:textId="3DA0F5D5" w:rsidR="001F167D" w:rsidRDefault="00E44A9C">
      <w:pPr>
        <w:pStyle w:val="a4"/>
        <w:numPr>
          <w:ilvl w:val="0"/>
          <w:numId w:val="55"/>
        </w:numPr>
        <w:tabs>
          <w:tab w:val="left" w:pos="1730"/>
        </w:tabs>
        <w:spacing w:line="322" w:lineRule="exact"/>
        <w:ind w:left="1730"/>
        <w:jc w:val="left"/>
        <w:rPr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социального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поведения</w:t>
      </w:r>
      <w:r>
        <w:rPr>
          <w:color w:val="000009"/>
          <w:spacing w:val="-9"/>
          <w:sz w:val="28"/>
        </w:rPr>
        <w:t xml:space="preserve"> </w:t>
      </w:r>
      <w:r w:rsidR="005316D8">
        <w:rPr>
          <w:color w:val="000009"/>
          <w:spacing w:val="-9"/>
          <w:sz w:val="28"/>
        </w:rPr>
        <w:t>об</w:t>
      </w:r>
      <w:r>
        <w:rPr>
          <w:color w:val="000009"/>
          <w:sz w:val="28"/>
        </w:rPr>
        <w:t>уча</w:t>
      </w:r>
      <w:r w:rsidR="005316D8">
        <w:rPr>
          <w:color w:val="000009"/>
          <w:sz w:val="28"/>
        </w:rPr>
        <w:t>ю</w:t>
      </w:r>
      <w:r>
        <w:rPr>
          <w:color w:val="000009"/>
          <w:sz w:val="28"/>
        </w:rPr>
        <w:t>щихся;</w:t>
      </w:r>
    </w:p>
    <w:p w14:paraId="52AAD3B4" w14:textId="77777777" w:rsidR="001F167D" w:rsidRDefault="00E44A9C">
      <w:pPr>
        <w:pStyle w:val="a4"/>
        <w:numPr>
          <w:ilvl w:val="0"/>
          <w:numId w:val="55"/>
        </w:numPr>
        <w:tabs>
          <w:tab w:val="left" w:pos="1730"/>
        </w:tabs>
        <w:spacing w:line="322" w:lineRule="exact"/>
        <w:ind w:left="1730"/>
        <w:jc w:val="left"/>
        <w:rPr>
          <w:sz w:val="28"/>
        </w:rPr>
      </w:pPr>
      <w:r>
        <w:rPr>
          <w:color w:val="000009"/>
          <w:sz w:val="28"/>
        </w:rPr>
        <w:t>повышение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социального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статуса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ребёнка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коллективе;</w:t>
      </w:r>
    </w:p>
    <w:p w14:paraId="7E887C19" w14:textId="7464CB7B" w:rsidR="001F167D" w:rsidRDefault="00E44A9C">
      <w:pPr>
        <w:pStyle w:val="a4"/>
        <w:numPr>
          <w:ilvl w:val="0"/>
          <w:numId w:val="55"/>
        </w:numPr>
        <w:tabs>
          <w:tab w:val="left" w:pos="1730"/>
        </w:tabs>
        <w:spacing w:line="322" w:lineRule="exact"/>
        <w:ind w:left="1730"/>
        <w:jc w:val="left"/>
        <w:rPr>
          <w:sz w:val="28"/>
        </w:rPr>
      </w:pPr>
      <w:r>
        <w:rPr>
          <w:color w:val="000009"/>
          <w:sz w:val="28"/>
        </w:rPr>
        <w:t>сохранение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укрепление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психологического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-11"/>
          <w:sz w:val="28"/>
        </w:rPr>
        <w:t xml:space="preserve"> </w:t>
      </w:r>
      <w:r w:rsidR="005316D8">
        <w:rPr>
          <w:color w:val="000009"/>
          <w:spacing w:val="-11"/>
          <w:sz w:val="28"/>
        </w:rPr>
        <w:t>об</w:t>
      </w:r>
      <w:r>
        <w:rPr>
          <w:color w:val="000009"/>
          <w:sz w:val="28"/>
        </w:rPr>
        <w:t>уча</w:t>
      </w:r>
      <w:r w:rsidR="005316D8">
        <w:rPr>
          <w:color w:val="000009"/>
          <w:sz w:val="28"/>
        </w:rPr>
        <w:t>ю</w:t>
      </w:r>
      <w:r>
        <w:rPr>
          <w:color w:val="000009"/>
          <w:sz w:val="28"/>
        </w:rPr>
        <w:t>щихся.</w:t>
      </w:r>
    </w:p>
    <w:p w14:paraId="550DD7DF" w14:textId="77777777" w:rsidR="001F167D" w:rsidRDefault="001F167D">
      <w:pPr>
        <w:spacing w:line="322" w:lineRule="exact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F1F6B8B" w14:textId="77777777" w:rsidR="001F167D" w:rsidRDefault="00E44A9C">
      <w:pPr>
        <w:spacing w:before="74" w:line="242" w:lineRule="auto"/>
        <w:ind w:left="812" w:right="1133" w:firstLine="566"/>
        <w:jc w:val="both"/>
        <w:rPr>
          <w:b/>
          <w:sz w:val="28"/>
        </w:rPr>
      </w:pPr>
      <w:r>
        <w:rPr>
          <w:b/>
          <w:color w:val="000009"/>
          <w:sz w:val="28"/>
        </w:rPr>
        <w:t>Система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оценки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результатов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освоения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коррекционной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работы.</w:t>
      </w:r>
    </w:p>
    <w:p w14:paraId="436D6BB1" w14:textId="77777777" w:rsidR="001F167D" w:rsidRDefault="001F167D">
      <w:pPr>
        <w:pStyle w:val="a3"/>
        <w:spacing w:before="7"/>
        <w:ind w:left="0"/>
        <w:jc w:val="left"/>
        <w:rPr>
          <w:b/>
          <w:sz w:val="27"/>
        </w:rPr>
      </w:pPr>
    </w:p>
    <w:p w14:paraId="57C947FB" w14:textId="77777777" w:rsidR="001F167D" w:rsidRDefault="00E44A9C">
      <w:pPr>
        <w:pStyle w:val="a3"/>
        <w:ind w:right="1139" w:firstLine="566"/>
      </w:pPr>
      <w:r>
        <w:rPr>
          <w:color w:val="000009"/>
        </w:rPr>
        <w:t>Мониторинг освоения программы коррекционной работы проводится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психолого-педагогическом консилиуме (ППк) образовательной организации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диагностической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специалистов.</w:t>
      </w:r>
    </w:p>
    <w:p w14:paraId="5FDB4A7D" w14:textId="77777777" w:rsidR="001F167D" w:rsidRDefault="00E44A9C">
      <w:pPr>
        <w:pStyle w:val="a3"/>
        <w:ind w:right="1130" w:firstLine="566"/>
      </w:pPr>
      <w:r>
        <w:rPr>
          <w:color w:val="000009"/>
        </w:rPr>
        <w:t>Оценка образовательных достижений освоения программы коррекционной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работы осуществляется экспертной группой и может выражаться в уровневой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шкале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балла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динамика,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балла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динамика,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балл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незначительная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динамика,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баллов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отсутствие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динамики.</w:t>
      </w:r>
    </w:p>
    <w:p w14:paraId="7AC5833C" w14:textId="77777777" w:rsidR="001F167D" w:rsidRDefault="00E44A9C">
      <w:pPr>
        <w:pStyle w:val="a3"/>
        <w:ind w:right="1126" w:firstLine="566"/>
      </w:pPr>
      <w:r>
        <w:rPr>
          <w:color w:val="000009"/>
        </w:rPr>
        <w:t>Освоение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t>(коррекционно-</w:t>
      </w:r>
      <w:r>
        <w:rPr>
          <w:spacing w:val="-67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ритмика)</w:t>
      </w:r>
      <w:r>
        <w:rPr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учебными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действиями.</w:t>
      </w:r>
    </w:p>
    <w:p w14:paraId="06488F3C" w14:textId="77777777" w:rsidR="001F167D" w:rsidRDefault="00E44A9C">
      <w:pPr>
        <w:pStyle w:val="a3"/>
        <w:spacing w:before="1"/>
        <w:ind w:right="1128" w:firstLine="566"/>
      </w:pPr>
      <w:r>
        <w:rPr>
          <w:color w:val="000009"/>
        </w:rPr>
        <w:t>Предметные результаты связаны с овладением учащимися содержанием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логопедические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ритмикой)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ведущим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материала. Предметные результаты определяют два уровня: минимальный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начало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конец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года.</w:t>
      </w:r>
    </w:p>
    <w:p w14:paraId="28AB9CC8" w14:textId="77777777" w:rsidR="001F167D" w:rsidRDefault="00E44A9C">
      <w:pPr>
        <w:pStyle w:val="a3"/>
        <w:ind w:right="1128" w:firstLine="566"/>
      </w:pPr>
      <w:r>
        <w:rPr>
          <w:color w:val="000009"/>
        </w:rPr>
        <w:t>Личностные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ребёнка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овладении социальными (жизненными) компетенциями по программам курсов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2"/>
        </w:rPr>
        <w:t>коррекционно-развивающей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1"/>
        </w:rPr>
        <w:t>области</w:t>
      </w:r>
      <w:r>
        <w:rPr>
          <w:color w:val="000009"/>
          <w:spacing w:val="-20"/>
        </w:rPr>
        <w:t xml:space="preserve"> </w:t>
      </w:r>
      <w:r>
        <w:rPr>
          <w:color w:val="000009"/>
          <w:spacing w:val="-1"/>
        </w:rPr>
        <w:t>и</w:t>
      </w:r>
      <w:r>
        <w:rPr>
          <w:color w:val="000009"/>
          <w:spacing w:val="-20"/>
        </w:rPr>
        <w:t xml:space="preserve"> </w:t>
      </w:r>
      <w:r>
        <w:rPr>
          <w:color w:val="000009"/>
          <w:spacing w:val="-1"/>
        </w:rPr>
        <w:t>оцениваются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методом</w:t>
      </w:r>
      <w:r>
        <w:rPr>
          <w:color w:val="000009"/>
          <w:spacing w:val="-18"/>
        </w:rPr>
        <w:t xml:space="preserve"> </w:t>
      </w:r>
      <w:r>
        <w:rPr>
          <w:color w:val="000009"/>
          <w:spacing w:val="-1"/>
        </w:rPr>
        <w:t>экспертной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1"/>
        </w:rPr>
        <w:t>группы,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т.е.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коллегиально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ведущими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логопедические занятия, занятия ритмикой и фиксируются в карте личностных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учащихся.</w:t>
      </w:r>
    </w:p>
    <w:p w14:paraId="5AAA7008" w14:textId="1B114523" w:rsidR="001F167D" w:rsidRDefault="00E44A9C">
      <w:pPr>
        <w:pStyle w:val="a3"/>
        <w:spacing w:before="1"/>
        <w:ind w:right="1134" w:firstLine="566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 w:rsidR="005316D8">
        <w:rPr>
          <w:spacing w:val="1"/>
        </w:rPr>
        <w:t>об</w:t>
      </w:r>
      <w:r>
        <w:t>уча</w:t>
      </w:r>
      <w:r w:rsidR="005316D8">
        <w:t>ю</w:t>
      </w:r>
      <w:r>
        <w:t>щегося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года с использованием 3-х бальной шкалы, результаты заносятся в</w:t>
      </w:r>
      <w:r>
        <w:rPr>
          <w:spacing w:val="1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оценки БУД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освоении АООП</w:t>
      </w:r>
      <w:r>
        <w:rPr>
          <w:spacing w:val="-1"/>
        </w:rPr>
        <w:t xml:space="preserve"> </w:t>
      </w:r>
      <w:r>
        <w:t>учащимися.</w:t>
      </w:r>
    </w:p>
    <w:p w14:paraId="5798D8C4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1DC0CCB1" w14:textId="77777777" w:rsidR="001F167D" w:rsidRDefault="00E44A9C">
      <w:pPr>
        <w:pStyle w:val="a3"/>
        <w:spacing w:before="177"/>
        <w:ind w:right="1131" w:firstLine="566"/>
      </w:pPr>
      <w:r>
        <w:t>Таким образом, программа коррекционной работы максимально отражает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испытывающим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14:paraId="087974F3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6884F2B" w14:textId="77777777" w:rsidR="001F167D" w:rsidRDefault="00E44A9C">
      <w:pPr>
        <w:pStyle w:val="11"/>
        <w:numPr>
          <w:ilvl w:val="0"/>
          <w:numId w:val="96"/>
        </w:numPr>
        <w:tabs>
          <w:tab w:val="left" w:pos="4069"/>
        </w:tabs>
        <w:spacing w:before="77"/>
        <w:ind w:left="4068" w:hanging="404"/>
        <w:jc w:val="left"/>
        <w:rPr>
          <w:rFonts w:ascii="Cambria" w:hAnsi="Cambria"/>
        </w:rPr>
      </w:pPr>
      <w:r>
        <w:rPr>
          <w:rFonts w:ascii="Cambria" w:hAnsi="Cambria"/>
        </w:rPr>
        <w:t>Организационный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раздел</w:t>
      </w:r>
    </w:p>
    <w:p w14:paraId="2651E3A3" w14:textId="77777777" w:rsidR="001F167D" w:rsidRDefault="00E44A9C">
      <w:pPr>
        <w:pStyle w:val="a4"/>
        <w:numPr>
          <w:ilvl w:val="1"/>
          <w:numId w:val="54"/>
        </w:numPr>
        <w:tabs>
          <w:tab w:val="left" w:pos="4971"/>
        </w:tabs>
        <w:spacing w:before="248"/>
        <w:ind w:hanging="486"/>
        <w:jc w:val="left"/>
        <w:rPr>
          <w:rFonts w:ascii="Cambria" w:hAnsi="Cambria"/>
          <w:b/>
          <w:sz w:val="26"/>
        </w:rPr>
      </w:pPr>
      <w:r>
        <w:rPr>
          <w:rFonts w:ascii="Cambria" w:hAnsi="Cambria"/>
          <w:b/>
          <w:sz w:val="26"/>
        </w:rPr>
        <w:t>Учебный</w:t>
      </w:r>
      <w:r>
        <w:rPr>
          <w:rFonts w:ascii="Cambria" w:hAnsi="Cambria"/>
          <w:b/>
          <w:spacing w:val="-4"/>
          <w:sz w:val="26"/>
        </w:rPr>
        <w:t xml:space="preserve"> </w:t>
      </w:r>
      <w:r>
        <w:rPr>
          <w:rFonts w:ascii="Cambria" w:hAnsi="Cambria"/>
          <w:b/>
          <w:sz w:val="26"/>
        </w:rPr>
        <w:t>план</w:t>
      </w:r>
    </w:p>
    <w:p w14:paraId="2E96B4D7" w14:textId="77777777" w:rsidR="001F167D" w:rsidRDefault="001F167D">
      <w:pPr>
        <w:pStyle w:val="a3"/>
        <w:spacing w:before="9"/>
        <w:ind w:left="0"/>
        <w:jc w:val="left"/>
        <w:rPr>
          <w:rFonts w:ascii="Cambria"/>
          <w:b/>
          <w:sz w:val="44"/>
        </w:rPr>
      </w:pPr>
    </w:p>
    <w:p w14:paraId="66A460AA" w14:textId="77777777" w:rsidR="001F167D" w:rsidRDefault="00E44A9C">
      <w:pPr>
        <w:pStyle w:val="a3"/>
        <w:spacing w:before="1"/>
        <w:ind w:right="1134" w:firstLine="778"/>
      </w:pPr>
      <w:r>
        <w:t>Учебный план</w:t>
      </w:r>
      <w:r>
        <w:rPr>
          <w:spacing w:val="1"/>
        </w:rPr>
        <w:t xml:space="preserve"> </w:t>
      </w:r>
      <w:r>
        <w:t>для первого класса составлен в соответствии с Федераль-</w:t>
      </w:r>
      <w:r>
        <w:rPr>
          <w:spacing w:val="1"/>
        </w:rPr>
        <w:t xml:space="preserve"> </w:t>
      </w:r>
      <w:r>
        <w:t>ным законом от 29.12.2012 №273-ФЗ «Об образовании в Российской Федера-</w:t>
      </w:r>
      <w:r>
        <w:rPr>
          <w:spacing w:val="1"/>
        </w:rPr>
        <w:t xml:space="preserve"> </w:t>
      </w:r>
      <w:r>
        <w:t>ции»;</w:t>
      </w:r>
      <w:r>
        <w:rPr>
          <w:spacing w:val="-4"/>
        </w:rPr>
        <w:t xml:space="preserve"> </w:t>
      </w:r>
      <w:r>
        <w:t>законодательными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Нижегородской</w:t>
      </w:r>
      <w:r>
        <w:rPr>
          <w:spacing w:val="-7"/>
        </w:rPr>
        <w:t xml:space="preserve"> </w:t>
      </w:r>
      <w:r>
        <w:t>обла-</w:t>
      </w:r>
      <w:r>
        <w:rPr>
          <w:spacing w:val="-68"/>
        </w:rPr>
        <w:t xml:space="preserve"> </w:t>
      </w:r>
      <w:r>
        <w:t>сти, на основе Федерального государственного образовательного стандарта об-</w:t>
      </w:r>
      <w:r>
        <w:rPr>
          <w:spacing w:val="1"/>
        </w:rPr>
        <w:t xml:space="preserve"> </w:t>
      </w:r>
      <w:r>
        <w:t>щего образования для детей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(утвержден</w:t>
      </w:r>
      <w:r>
        <w:rPr>
          <w:spacing w:val="-3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МОНРФ</w:t>
      </w:r>
      <w:r>
        <w:rPr>
          <w:spacing w:val="-1"/>
        </w:rPr>
        <w:t xml:space="preserve"> </w:t>
      </w:r>
      <w:r>
        <w:t>от19.12.2014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1599)</w:t>
      </w:r>
    </w:p>
    <w:p w14:paraId="4B1D3B50" w14:textId="77777777" w:rsidR="001F167D" w:rsidRDefault="00E44A9C">
      <w:pPr>
        <w:pStyle w:val="a3"/>
        <w:ind w:right="1137" w:firstLine="708"/>
      </w:pP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рамки</w:t>
      </w:r>
      <w:r>
        <w:rPr>
          <w:spacing w:val="-6"/>
        </w:rPr>
        <w:t xml:space="preserve"> </w:t>
      </w:r>
      <w:r>
        <w:t>принимаемых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разра-</w:t>
      </w:r>
      <w:r>
        <w:rPr>
          <w:spacing w:val="-67"/>
        </w:rPr>
        <w:t xml:space="preserve"> </w:t>
      </w:r>
      <w:r>
        <w:t>ботке содержания образования, требований к его усвоению и организации обра-</w:t>
      </w:r>
      <w:r>
        <w:rPr>
          <w:spacing w:val="-67"/>
        </w:rPr>
        <w:t xml:space="preserve"> </w:t>
      </w:r>
      <w:r>
        <w:t>зовательного процесса, а также выступает в качестве одного из основных меха-</w:t>
      </w:r>
      <w:r>
        <w:rPr>
          <w:spacing w:val="1"/>
        </w:rPr>
        <w:t xml:space="preserve"> </w:t>
      </w:r>
      <w:r>
        <w:t>низмов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реализации.</w:t>
      </w:r>
    </w:p>
    <w:p w14:paraId="3B7958EF" w14:textId="77777777" w:rsidR="001F167D" w:rsidRDefault="00E44A9C">
      <w:pPr>
        <w:pStyle w:val="a3"/>
        <w:spacing w:before="200"/>
        <w:ind w:left="1521" w:right="2906"/>
        <w:jc w:val="left"/>
      </w:pPr>
      <w:r>
        <w:t>Недельный учебный план представлен по этапам обучения:</w:t>
      </w:r>
      <w:r>
        <w:rPr>
          <w:spacing w:val="-67"/>
        </w:rPr>
        <w:t xml:space="preserve"> </w:t>
      </w:r>
      <w:r>
        <w:t>1 этап -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дополнительный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классы;</w:t>
      </w:r>
    </w:p>
    <w:p w14:paraId="39559FBE" w14:textId="77777777" w:rsidR="001F167D" w:rsidRDefault="00E44A9C">
      <w:pPr>
        <w:pStyle w:val="a3"/>
        <w:spacing w:line="242" w:lineRule="auto"/>
        <w:ind w:left="1521" w:right="7273"/>
        <w:jc w:val="left"/>
      </w:pPr>
      <w:r>
        <w:t>2 этап - V - IX классы;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классы.</w:t>
      </w:r>
    </w:p>
    <w:p w14:paraId="24DE0A7A" w14:textId="77777777" w:rsidR="001F167D" w:rsidRDefault="00E44A9C">
      <w:pPr>
        <w:pStyle w:val="a3"/>
        <w:spacing w:line="317" w:lineRule="exact"/>
        <w:ind w:left="1521"/>
        <w:jc w:val="left"/>
      </w:pPr>
      <w:r>
        <w:t>Срок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 АООП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13 лет.</w:t>
      </w:r>
    </w:p>
    <w:p w14:paraId="7544A49D" w14:textId="61049E28" w:rsidR="001F167D" w:rsidRDefault="00E44A9C">
      <w:pPr>
        <w:pStyle w:val="a3"/>
        <w:ind w:right="1138" w:firstLine="708"/>
      </w:pPr>
      <w:r>
        <w:t>Учебная нагрузка рассчитывается исходя из 33 учебных недель в году в I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1"/>
        </w:rPr>
        <w:t xml:space="preserve"> </w:t>
      </w:r>
      <w:r>
        <w:t>и в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классе и</w:t>
      </w:r>
      <w:r>
        <w:rPr>
          <w:spacing w:val="-4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с</w:t>
      </w:r>
      <w:r w:rsidR="00025902">
        <w:t>о</w:t>
      </w:r>
      <w:r>
        <w:rPr>
          <w:spacing w:val="-2"/>
        </w:rPr>
        <w:t xml:space="preserve"> </w:t>
      </w:r>
      <w:r>
        <w:t xml:space="preserve">II по </w:t>
      </w:r>
      <w:r w:rsidR="00025902">
        <w:t>1</w:t>
      </w:r>
      <w:r>
        <w:t>X класс</w:t>
      </w:r>
      <w:r w:rsidR="00025902">
        <w:t>ы</w:t>
      </w:r>
      <w:r>
        <w:t>.</w:t>
      </w:r>
    </w:p>
    <w:p w14:paraId="656C0103" w14:textId="360CBE24" w:rsidR="001F167D" w:rsidRDefault="00E44A9C">
      <w:pPr>
        <w:pStyle w:val="a3"/>
        <w:ind w:right="1129" w:firstLine="708"/>
      </w:pPr>
      <w:r>
        <w:t>Общий объем учебной нагрузки составляет не более от 3039 до 3732 ака-</w:t>
      </w:r>
      <w:r>
        <w:rPr>
          <w:spacing w:val="1"/>
        </w:rPr>
        <w:t xml:space="preserve"> </w:t>
      </w:r>
      <w:r>
        <w:t>демических</w:t>
      </w:r>
      <w:r>
        <w:rPr>
          <w:spacing w:val="-11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этапе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(I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IV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дополнительный,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IV</w:t>
      </w:r>
      <w:r>
        <w:rPr>
          <w:spacing w:val="-12"/>
        </w:rPr>
        <w:t xml:space="preserve"> </w:t>
      </w:r>
      <w:r>
        <w:t>класс)</w:t>
      </w:r>
      <w:r w:rsidR="00025902">
        <w:t xml:space="preserve"> </w:t>
      </w:r>
      <w:r w:rsidR="00025902">
        <w:rPr>
          <w:spacing w:val="-68"/>
        </w:rPr>
        <w:t xml:space="preserve">и                    </w:t>
      </w:r>
      <w:r>
        <w:t>5066 академических часов на 2 этапе обучения (V - IX класс)</w:t>
      </w:r>
      <w:r w:rsidR="00025902">
        <w:t>.</w:t>
      </w:r>
    </w:p>
    <w:p w14:paraId="7B6FB22B" w14:textId="77777777" w:rsidR="001F167D" w:rsidRDefault="00E44A9C">
      <w:pPr>
        <w:pStyle w:val="a3"/>
        <w:ind w:right="1132" w:firstLine="708"/>
      </w:pPr>
      <w:r>
        <w:t>На каждом этапе обучения в учебном плане представлены семь предмет-</w:t>
      </w:r>
      <w:r>
        <w:rPr>
          <w:spacing w:val="1"/>
        </w:rPr>
        <w:t xml:space="preserve"> </w:t>
      </w:r>
      <w:r>
        <w:t>ных областей и коррекционно-развивающая область. Содержание всех учебных</w:t>
      </w:r>
      <w:r>
        <w:rPr>
          <w:spacing w:val="-67"/>
        </w:rPr>
        <w:t xml:space="preserve"> </w:t>
      </w:r>
      <w:r>
        <w:t>предметов,</w:t>
      </w:r>
      <w:r>
        <w:rPr>
          <w:spacing w:val="-17"/>
        </w:rPr>
        <w:t xml:space="preserve"> </w:t>
      </w:r>
      <w:r>
        <w:t>входящих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состав</w:t>
      </w:r>
      <w:r>
        <w:rPr>
          <w:spacing w:val="-15"/>
        </w:rPr>
        <w:t xml:space="preserve"> </w:t>
      </w:r>
      <w:r>
        <w:t>каждой</w:t>
      </w:r>
      <w:r>
        <w:rPr>
          <w:spacing w:val="-17"/>
        </w:rPr>
        <w:t xml:space="preserve"> </w:t>
      </w:r>
      <w:r>
        <w:t>предметной</w:t>
      </w:r>
      <w:r>
        <w:rPr>
          <w:spacing w:val="-17"/>
        </w:rPr>
        <w:t xml:space="preserve"> </w:t>
      </w:r>
      <w:r>
        <w:t>области,</w:t>
      </w:r>
      <w:r>
        <w:rPr>
          <w:spacing w:val="-16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ярко</w:t>
      </w:r>
      <w:r>
        <w:rPr>
          <w:spacing w:val="-14"/>
        </w:rPr>
        <w:t xml:space="preserve"> </w:t>
      </w:r>
      <w:r>
        <w:t>выражен-</w:t>
      </w:r>
      <w:r>
        <w:rPr>
          <w:spacing w:val="-68"/>
        </w:rPr>
        <w:t xml:space="preserve"> </w:t>
      </w:r>
      <w:r>
        <w:t>ную</w:t>
      </w:r>
      <w:r>
        <w:rPr>
          <w:spacing w:val="-8"/>
        </w:rPr>
        <w:t xml:space="preserve"> </w:t>
      </w:r>
      <w:r>
        <w:t>коррекционно-развивающую</w:t>
      </w:r>
      <w:r>
        <w:rPr>
          <w:spacing w:val="-7"/>
        </w:rPr>
        <w:t xml:space="preserve"> </w:t>
      </w:r>
      <w:r>
        <w:t>направленность,</w:t>
      </w:r>
      <w:r>
        <w:rPr>
          <w:spacing w:val="-7"/>
        </w:rPr>
        <w:t xml:space="preserve"> </w:t>
      </w:r>
      <w:r>
        <w:t>заключающуюся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учете</w:t>
      </w:r>
      <w:r>
        <w:rPr>
          <w:spacing w:val="-6"/>
        </w:rPr>
        <w:t xml:space="preserve"> </w:t>
      </w:r>
      <w:r>
        <w:t>осо-</w:t>
      </w:r>
      <w:r>
        <w:rPr>
          <w:spacing w:val="-68"/>
        </w:rPr>
        <w:t xml:space="preserve"> </w:t>
      </w:r>
      <w:r>
        <w:t>бых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12"/>
        </w:rPr>
        <w:t xml:space="preserve"> </w:t>
      </w:r>
      <w:r>
        <w:t>обучающихся.</w:t>
      </w:r>
      <w:r>
        <w:rPr>
          <w:spacing w:val="-11"/>
        </w:rPr>
        <w:t xml:space="preserve"> </w:t>
      </w:r>
      <w:r>
        <w:t>Кроме</w:t>
      </w:r>
      <w:r>
        <w:rPr>
          <w:spacing w:val="-10"/>
        </w:rPr>
        <w:t xml:space="preserve"> </w:t>
      </w:r>
      <w:r>
        <w:t>этого,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коррек-</w:t>
      </w:r>
      <w:r>
        <w:rPr>
          <w:spacing w:val="-68"/>
        </w:rPr>
        <w:t xml:space="preserve"> </w:t>
      </w:r>
      <w:r>
        <w:t>ции недостатков психического и физического развития обучающихся в струк-</w:t>
      </w:r>
      <w:r>
        <w:rPr>
          <w:spacing w:val="1"/>
        </w:rPr>
        <w:t xml:space="preserve"> </w:t>
      </w:r>
      <w:r>
        <w:t>туру</w:t>
      </w:r>
      <w:r>
        <w:rPr>
          <w:spacing w:val="-4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и коррекционно-развивающая</w:t>
      </w:r>
      <w:r>
        <w:rPr>
          <w:spacing w:val="-1"/>
        </w:rPr>
        <w:t xml:space="preserve"> </w:t>
      </w:r>
      <w:r>
        <w:t>область.</w:t>
      </w:r>
    </w:p>
    <w:p w14:paraId="071312E9" w14:textId="77777777" w:rsidR="001F167D" w:rsidRDefault="00E44A9C">
      <w:pPr>
        <w:pStyle w:val="a3"/>
        <w:ind w:right="1133" w:firstLine="708"/>
      </w:pPr>
      <w:r>
        <w:t>Учебный</w:t>
      </w:r>
      <w:r>
        <w:rPr>
          <w:spacing w:val="-10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обязательную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часть,</w:t>
      </w:r>
      <w:r>
        <w:rPr>
          <w:spacing w:val="-8"/>
        </w:rPr>
        <w:t xml:space="preserve"> </w:t>
      </w:r>
      <w:r>
        <w:t>формируемую</w:t>
      </w:r>
      <w:r>
        <w:rPr>
          <w:spacing w:val="-5"/>
        </w:rPr>
        <w:t xml:space="preserve"> </w:t>
      </w:r>
      <w:r>
        <w:t>участ-</w:t>
      </w:r>
      <w:r>
        <w:rPr>
          <w:spacing w:val="-68"/>
        </w:rPr>
        <w:t xml:space="preserve"> </w:t>
      </w:r>
      <w:r>
        <w:t>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01C92EB8" w14:textId="77777777" w:rsidR="001F167D" w:rsidRDefault="00E44A9C">
      <w:pPr>
        <w:spacing w:before="197"/>
        <w:ind w:left="798" w:right="1119"/>
        <w:jc w:val="center"/>
        <w:rPr>
          <w:b/>
          <w:sz w:val="24"/>
        </w:rPr>
      </w:pPr>
      <w:r>
        <w:rPr>
          <w:b/>
          <w:sz w:val="24"/>
        </w:rPr>
        <w:t>Недельный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</w:p>
    <w:p w14:paraId="1E11F38E" w14:textId="77777777" w:rsidR="001F167D" w:rsidRDefault="00EF3206">
      <w:pPr>
        <w:spacing w:before="1"/>
        <w:ind w:left="798" w:right="1116"/>
        <w:jc w:val="center"/>
        <w:rPr>
          <w:b/>
          <w:sz w:val="24"/>
        </w:rPr>
      </w:pPr>
      <w:r>
        <w:pict w14:anchorId="6388780D">
          <v:line id="_x0000_s1028" style="position:absolute;left:0;text-align:left;z-index:-28364288;mso-position-horizontal-relative:page" from="163.35pt,41.95pt" to="315.5pt,98.55pt">
            <w10:wrap anchorx="page"/>
          </v:line>
        </w:pict>
      </w:r>
      <w:r w:rsidR="00E44A9C">
        <w:rPr>
          <w:b/>
          <w:sz w:val="24"/>
        </w:rPr>
        <w:t>в условиях введения ФГОС для детей с легкой умственной отсталостью(интеллекту-</w:t>
      </w:r>
      <w:r w:rsidR="00E44A9C">
        <w:rPr>
          <w:b/>
          <w:spacing w:val="-57"/>
          <w:sz w:val="24"/>
        </w:rPr>
        <w:t xml:space="preserve"> </w:t>
      </w:r>
      <w:r w:rsidR="00E44A9C">
        <w:rPr>
          <w:b/>
          <w:sz w:val="24"/>
        </w:rPr>
        <w:t>альными</w:t>
      </w:r>
      <w:r w:rsidR="00E44A9C">
        <w:rPr>
          <w:b/>
          <w:spacing w:val="-1"/>
          <w:sz w:val="24"/>
        </w:rPr>
        <w:t xml:space="preserve"> </w:t>
      </w:r>
      <w:r w:rsidR="00E44A9C">
        <w:rPr>
          <w:b/>
          <w:sz w:val="24"/>
        </w:rPr>
        <w:t>нарушениями)</w:t>
      </w:r>
    </w:p>
    <w:p w14:paraId="31B95698" w14:textId="77777777" w:rsidR="001F167D" w:rsidRDefault="001F167D">
      <w:pPr>
        <w:pStyle w:val="a3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266"/>
        <w:gridCol w:w="1275"/>
        <w:gridCol w:w="1023"/>
        <w:gridCol w:w="850"/>
        <w:gridCol w:w="853"/>
        <w:gridCol w:w="850"/>
        <w:gridCol w:w="852"/>
      </w:tblGrid>
      <w:tr w:rsidR="001F167D" w14:paraId="0215247D" w14:textId="77777777">
        <w:trPr>
          <w:trHeight w:val="553"/>
        </w:trPr>
        <w:tc>
          <w:tcPr>
            <w:tcW w:w="1983" w:type="dxa"/>
            <w:vMerge w:val="restart"/>
          </w:tcPr>
          <w:p w14:paraId="2E3BE50E" w14:textId="77777777" w:rsidR="001F167D" w:rsidRDefault="00E44A9C">
            <w:pPr>
              <w:pStyle w:val="TableParagraph"/>
              <w:spacing w:before="1"/>
              <w:ind w:left="319" w:right="164" w:hanging="12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266" w:type="dxa"/>
            <w:vMerge w:val="restart"/>
          </w:tcPr>
          <w:p w14:paraId="4ACF09C6" w14:textId="77777777" w:rsidR="001F167D" w:rsidRDefault="00E44A9C">
            <w:pPr>
              <w:pStyle w:val="TableParagraph"/>
              <w:spacing w:before="1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14:paraId="03B6D9E9" w14:textId="77777777" w:rsidR="001F167D" w:rsidRDefault="001F167D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8D25F1E" w14:textId="77777777" w:rsidR="001F167D" w:rsidRDefault="00E44A9C">
            <w:pPr>
              <w:pStyle w:val="TableParagraph"/>
              <w:spacing w:line="270" w:lineRule="atLeast"/>
              <w:ind w:left="107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851" w:type="dxa"/>
            <w:gridSpan w:val="5"/>
          </w:tcPr>
          <w:p w14:paraId="5997C076" w14:textId="77777777" w:rsidR="001F167D" w:rsidRDefault="00E44A9C">
            <w:pPr>
              <w:pStyle w:val="TableParagraph"/>
              <w:spacing w:before="1"/>
              <w:ind w:left="144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14:paraId="2DBF6268" w14:textId="77777777" w:rsidR="001F167D" w:rsidRDefault="00E44A9C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52" w:type="dxa"/>
            <w:vMerge w:val="restart"/>
          </w:tcPr>
          <w:p w14:paraId="222F0D12" w14:textId="77777777" w:rsidR="001F167D" w:rsidRDefault="00E44A9C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F167D" w14:paraId="64AC6128" w14:textId="77777777">
        <w:trPr>
          <w:trHeight w:val="551"/>
        </w:trPr>
        <w:tc>
          <w:tcPr>
            <w:tcW w:w="1983" w:type="dxa"/>
            <w:vMerge/>
            <w:tcBorders>
              <w:top w:val="nil"/>
            </w:tcBorders>
          </w:tcPr>
          <w:p w14:paraId="002584B0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3A600D09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11E0EC7B" w14:textId="77777777" w:rsidR="001F167D" w:rsidRDefault="00E44A9C">
            <w:pPr>
              <w:pStyle w:val="TableParagraph"/>
              <w:spacing w:line="275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(доп)</w:t>
            </w:r>
          </w:p>
        </w:tc>
        <w:tc>
          <w:tcPr>
            <w:tcW w:w="1023" w:type="dxa"/>
          </w:tcPr>
          <w:p w14:paraId="7CDCE892" w14:textId="77777777" w:rsidR="001F167D" w:rsidRDefault="00E44A9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50" w:type="dxa"/>
          </w:tcPr>
          <w:p w14:paraId="41D32A97" w14:textId="77777777" w:rsidR="001F167D" w:rsidRDefault="00E44A9C">
            <w:pPr>
              <w:pStyle w:val="TableParagraph"/>
              <w:spacing w:line="275" w:lineRule="exact"/>
              <w:ind w:left="283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53" w:type="dxa"/>
          </w:tcPr>
          <w:p w14:paraId="5D15BEF1" w14:textId="77777777" w:rsidR="001F167D" w:rsidRDefault="00E44A9C">
            <w:pPr>
              <w:pStyle w:val="TableParagraph"/>
              <w:spacing w:line="275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50" w:type="dxa"/>
          </w:tcPr>
          <w:p w14:paraId="264B0675" w14:textId="77777777" w:rsidR="001F167D" w:rsidRDefault="00E44A9C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2743875A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700634FC" w14:textId="77777777">
        <w:trPr>
          <w:trHeight w:val="275"/>
        </w:trPr>
        <w:tc>
          <w:tcPr>
            <w:tcW w:w="9952" w:type="dxa"/>
            <w:gridSpan w:val="8"/>
          </w:tcPr>
          <w:p w14:paraId="44183717" w14:textId="77777777" w:rsidR="001F167D" w:rsidRDefault="00E44A9C">
            <w:pPr>
              <w:pStyle w:val="TableParagraph"/>
              <w:spacing w:line="256" w:lineRule="exact"/>
              <w:ind w:left="3836" w:right="38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1F167D" w14:paraId="34FA7E2B" w14:textId="77777777">
        <w:trPr>
          <w:trHeight w:val="551"/>
        </w:trPr>
        <w:tc>
          <w:tcPr>
            <w:tcW w:w="1983" w:type="dxa"/>
          </w:tcPr>
          <w:p w14:paraId="392B9A43" w14:textId="77777777" w:rsidR="001F167D" w:rsidRDefault="00E44A9C">
            <w:pPr>
              <w:pStyle w:val="TableParagraph"/>
              <w:spacing w:line="276" w:lineRule="exact"/>
              <w:ind w:left="110" w:right="1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266" w:type="dxa"/>
          </w:tcPr>
          <w:p w14:paraId="58C9D9C6" w14:textId="77777777" w:rsidR="001F167D" w:rsidRDefault="00E44A9C">
            <w:pPr>
              <w:pStyle w:val="TableParagraph"/>
              <w:numPr>
                <w:ilvl w:val="1"/>
                <w:numId w:val="53"/>
              </w:numPr>
              <w:tabs>
                <w:tab w:val="left" w:pos="528"/>
              </w:tabs>
              <w:spacing w:line="275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14:paraId="52B46E2D" w14:textId="77777777" w:rsidR="001F167D" w:rsidRDefault="00E44A9C">
            <w:pPr>
              <w:pStyle w:val="TableParagraph"/>
              <w:numPr>
                <w:ilvl w:val="1"/>
                <w:numId w:val="53"/>
              </w:numPr>
              <w:tabs>
                <w:tab w:val="left" w:pos="528"/>
              </w:tabs>
              <w:spacing w:line="257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275" w:type="dxa"/>
          </w:tcPr>
          <w:p w14:paraId="6EF387BE" w14:textId="77777777" w:rsidR="001F167D" w:rsidRDefault="00E44A9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FAB643C" w14:textId="77777777" w:rsidR="001F167D" w:rsidRDefault="00E44A9C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14:paraId="3D310DF7" w14:textId="77777777" w:rsidR="001F167D" w:rsidRDefault="00E44A9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1DF1911A" w14:textId="77777777" w:rsidR="001F167D" w:rsidRDefault="00E44A9C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57585A27" w14:textId="77777777" w:rsidR="001F167D" w:rsidRDefault="00E44A9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73875D7C" w14:textId="77777777" w:rsidR="001F167D" w:rsidRDefault="00E44A9C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14:paraId="2B1A5DA7" w14:textId="77777777" w:rsidR="001F167D" w:rsidRDefault="00E44A9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D879008" w14:textId="77777777" w:rsidR="001F167D" w:rsidRDefault="00E44A9C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44AD5DDF" w14:textId="77777777" w:rsidR="001F167D" w:rsidRDefault="00E44A9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49F6FB1E" w14:textId="77777777" w:rsidR="001F167D" w:rsidRDefault="00E44A9C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14:paraId="230C9633" w14:textId="77777777" w:rsidR="001F167D" w:rsidRDefault="00E44A9C">
            <w:pPr>
              <w:pStyle w:val="TableParagraph"/>
              <w:spacing w:line="275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14:paraId="34EAF660" w14:textId="77777777" w:rsidR="001F167D" w:rsidRDefault="00E44A9C">
            <w:pPr>
              <w:pStyle w:val="TableParagraph"/>
              <w:spacing w:line="257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14:paraId="08C7016E" w14:textId="77777777" w:rsidR="001F167D" w:rsidRDefault="001F167D">
      <w:pPr>
        <w:spacing w:line="257" w:lineRule="exact"/>
        <w:jc w:val="center"/>
        <w:rPr>
          <w:sz w:val="24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266"/>
        <w:gridCol w:w="1275"/>
        <w:gridCol w:w="1023"/>
        <w:gridCol w:w="850"/>
        <w:gridCol w:w="853"/>
        <w:gridCol w:w="850"/>
        <w:gridCol w:w="852"/>
      </w:tblGrid>
      <w:tr w:rsidR="001F167D" w14:paraId="5092C903" w14:textId="77777777">
        <w:trPr>
          <w:trHeight w:val="553"/>
        </w:trPr>
        <w:tc>
          <w:tcPr>
            <w:tcW w:w="1983" w:type="dxa"/>
          </w:tcPr>
          <w:p w14:paraId="558E8937" w14:textId="77777777" w:rsidR="001F167D" w:rsidRDefault="001F167D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832DBEB" w14:textId="77777777" w:rsidR="001F167D" w:rsidRDefault="00E44A9C">
            <w:pPr>
              <w:pStyle w:val="TableParagraph"/>
              <w:tabs>
                <w:tab w:val="left" w:pos="1602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z w:val="24"/>
              </w:rPr>
              <w:tab/>
              <w:t>прак-</w:t>
            </w:r>
          </w:p>
          <w:p w14:paraId="322BB784" w14:textId="77777777" w:rsidR="001F167D" w:rsidRDefault="00E44A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1275" w:type="dxa"/>
          </w:tcPr>
          <w:p w14:paraId="522C0111" w14:textId="77777777" w:rsidR="001F167D" w:rsidRDefault="00E44A9C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14:paraId="7D31D944" w14:textId="77777777" w:rsidR="001F167D" w:rsidRDefault="00E44A9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7C68FBB6" w14:textId="77777777" w:rsidR="001F167D" w:rsidRDefault="00E44A9C">
            <w:pPr>
              <w:pStyle w:val="TableParagraph"/>
              <w:spacing w:line="272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14:paraId="628D789D" w14:textId="77777777" w:rsidR="001F167D" w:rsidRDefault="00E44A9C">
            <w:pPr>
              <w:pStyle w:val="TableParagraph"/>
              <w:spacing w:line="272" w:lineRule="exact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685916D8" w14:textId="77777777" w:rsidR="001F167D" w:rsidRDefault="00E44A9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14:paraId="3CCE4751" w14:textId="77777777" w:rsidR="001F167D" w:rsidRDefault="00E44A9C">
            <w:pPr>
              <w:pStyle w:val="TableParagraph"/>
              <w:spacing w:line="272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F167D" w14:paraId="0BD55201" w14:textId="77777777">
        <w:trPr>
          <w:trHeight w:val="516"/>
        </w:trPr>
        <w:tc>
          <w:tcPr>
            <w:tcW w:w="1983" w:type="dxa"/>
          </w:tcPr>
          <w:p w14:paraId="2A366915" w14:textId="77777777" w:rsidR="001F167D" w:rsidRDefault="00E44A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266" w:type="dxa"/>
          </w:tcPr>
          <w:p w14:paraId="046A212D" w14:textId="77777777" w:rsidR="001F167D" w:rsidRDefault="00E44A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1275" w:type="dxa"/>
          </w:tcPr>
          <w:p w14:paraId="768766F4" w14:textId="77777777" w:rsidR="001F167D" w:rsidRDefault="00E44A9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14:paraId="438593E7" w14:textId="77777777" w:rsidR="001F167D" w:rsidRDefault="00E44A9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7687E918" w14:textId="77777777" w:rsidR="001F167D" w:rsidRDefault="00E44A9C">
            <w:pPr>
              <w:pStyle w:val="TableParagraph"/>
              <w:spacing w:line="270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14:paraId="5706384D" w14:textId="77777777" w:rsidR="001F167D" w:rsidRDefault="00E44A9C">
            <w:pPr>
              <w:pStyle w:val="TableParagraph"/>
              <w:spacing w:line="270" w:lineRule="exact"/>
              <w:ind w:left="3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24AAC21C" w14:textId="77777777" w:rsidR="001F167D" w:rsidRDefault="00E44A9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14:paraId="45E5615F" w14:textId="77777777" w:rsidR="001F167D" w:rsidRDefault="00E44A9C">
            <w:pPr>
              <w:pStyle w:val="TableParagraph"/>
              <w:spacing w:line="270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F167D" w14:paraId="3BAF1724" w14:textId="77777777">
        <w:trPr>
          <w:trHeight w:val="834"/>
        </w:trPr>
        <w:tc>
          <w:tcPr>
            <w:tcW w:w="1983" w:type="dxa"/>
          </w:tcPr>
          <w:p w14:paraId="11B7B7B3" w14:textId="77777777" w:rsidR="001F167D" w:rsidRDefault="00E44A9C">
            <w:pPr>
              <w:pStyle w:val="TableParagraph"/>
              <w:spacing w:line="276" w:lineRule="auto"/>
              <w:ind w:left="110" w:right="284"/>
              <w:rPr>
                <w:sz w:val="24"/>
              </w:rPr>
            </w:pPr>
            <w:r>
              <w:rPr>
                <w:sz w:val="24"/>
              </w:rPr>
              <w:t>3. Естествозна-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266" w:type="dxa"/>
          </w:tcPr>
          <w:p w14:paraId="500EFE81" w14:textId="77777777" w:rsidR="001F167D" w:rsidRDefault="00E44A9C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5" w:type="dxa"/>
          </w:tcPr>
          <w:p w14:paraId="6A4688B5" w14:textId="77777777" w:rsidR="001F167D" w:rsidRDefault="00E44A9C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14:paraId="2EF76C89" w14:textId="77777777" w:rsidR="001F167D" w:rsidRDefault="00E44A9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650B8302" w14:textId="77777777" w:rsidR="001F167D" w:rsidRDefault="00E44A9C">
            <w:pPr>
              <w:pStyle w:val="TableParagraph"/>
              <w:spacing w:line="272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05ADC942" w14:textId="77777777" w:rsidR="001F167D" w:rsidRDefault="00E44A9C">
            <w:pPr>
              <w:pStyle w:val="TableParagraph"/>
              <w:spacing w:line="272" w:lineRule="exact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770EA12B" w14:textId="77777777" w:rsidR="001F167D" w:rsidRDefault="00E44A9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0749F7AB" w14:textId="77777777" w:rsidR="001F167D" w:rsidRDefault="00E44A9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F167D" w14:paraId="53801492" w14:textId="77777777">
        <w:trPr>
          <w:trHeight w:val="830"/>
        </w:trPr>
        <w:tc>
          <w:tcPr>
            <w:tcW w:w="1983" w:type="dxa"/>
          </w:tcPr>
          <w:p w14:paraId="47178683" w14:textId="77777777" w:rsidR="001F167D" w:rsidRDefault="00E44A9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266" w:type="dxa"/>
          </w:tcPr>
          <w:p w14:paraId="6C901F89" w14:textId="77777777" w:rsidR="001F167D" w:rsidRDefault="00E44A9C">
            <w:pPr>
              <w:pStyle w:val="TableParagraph"/>
              <w:numPr>
                <w:ilvl w:val="1"/>
                <w:numId w:val="52"/>
              </w:numPr>
              <w:tabs>
                <w:tab w:val="left" w:pos="528"/>
              </w:tabs>
              <w:spacing w:line="272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14:paraId="7016C3B4" w14:textId="77777777" w:rsidR="001F167D" w:rsidRDefault="00E44A9C">
            <w:pPr>
              <w:pStyle w:val="TableParagraph"/>
              <w:numPr>
                <w:ilvl w:val="1"/>
                <w:numId w:val="52"/>
              </w:numPr>
              <w:tabs>
                <w:tab w:val="left" w:pos="528"/>
              </w:tabs>
              <w:spacing w:line="270" w:lineRule="atLeast"/>
              <w:ind w:left="107" w:right="243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75" w:type="dxa"/>
          </w:tcPr>
          <w:p w14:paraId="345EB0D3" w14:textId="77777777" w:rsidR="001F167D" w:rsidRDefault="00E44A9C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2FB25FCD" w14:textId="77777777" w:rsidR="001F167D" w:rsidRDefault="00E44A9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14:paraId="69120A72" w14:textId="77777777" w:rsidR="001F167D" w:rsidRDefault="00E44A9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427A27C" w14:textId="77777777" w:rsidR="001F167D" w:rsidRDefault="00E44A9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2F915E8B" w14:textId="77777777" w:rsidR="001F167D" w:rsidRDefault="00E44A9C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76E4B8C2" w14:textId="77777777" w:rsidR="001F167D" w:rsidRDefault="00E44A9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3F90E882" w14:textId="77777777" w:rsidR="001F167D" w:rsidRDefault="00E44A9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35348AC9" w14:textId="77777777" w:rsidR="001F167D" w:rsidRDefault="00E44A9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3BBD0667" w14:textId="77777777" w:rsidR="001F167D" w:rsidRDefault="00E44A9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5DAB7EE6" w14:textId="77777777" w:rsidR="001F167D" w:rsidRDefault="00E44A9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17302376" w14:textId="77777777" w:rsidR="001F167D" w:rsidRDefault="00E44A9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14:paraId="2CCD1A8B" w14:textId="77777777" w:rsidR="001F167D" w:rsidRDefault="00E44A9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167D" w14:paraId="5346C807" w14:textId="77777777">
        <w:trPr>
          <w:trHeight w:val="832"/>
        </w:trPr>
        <w:tc>
          <w:tcPr>
            <w:tcW w:w="1983" w:type="dxa"/>
          </w:tcPr>
          <w:p w14:paraId="73A20937" w14:textId="77777777" w:rsidR="001F167D" w:rsidRDefault="00E44A9C">
            <w:pPr>
              <w:pStyle w:val="TableParagraph"/>
              <w:spacing w:line="276" w:lineRule="auto"/>
              <w:ind w:left="110" w:right="394"/>
              <w:rPr>
                <w:sz w:val="24"/>
              </w:rPr>
            </w:pPr>
            <w:r>
              <w:rPr>
                <w:sz w:val="24"/>
              </w:rPr>
              <w:t>5.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66" w:type="dxa"/>
          </w:tcPr>
          <w:p w14:paraId="2A487D91" w14:textId="77777777" w:rsidR="001F167D" w:rsidRDefault="00E44A9C">
            <w:pPr>
              <w:pStyle w:val="TableParagraph"/>
              <w:tabs>
                <w:tab w:val="left" w:pos="94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75" w:type="dxa"/>
          </w:tcPr>
          <w:p w14:paraId="3A05DD72" w14:textId="77777777" w:rsidR="001F167D" w:rsidRDefault="00E44A9C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14:paraId="0E0D39FB" w14:textId="77777777" w:rsidR="001F167D" w:rsidRDefault="00E44A9C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2C760450" w14:textId="77777777" w:rsidR="001F167D" w:rsidRDefault="00E44A9C">
            <w:pPr>
              <w:pStyle w:val="TableParagraph"/>
              <w:spacing w:line="269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3" w:type="dxa"/>
          </w:tcPr>
          <w:p w14:paraId="46903865" w14:textId="77777777" w:rsidR="001F167D" w:rsidRDefault="00E44A9C">
            <w:pPr>
              <w:pStyle w:val="TableParagraph"/>
              <w:spacing w:line="269" w:lineRule="exact"/>
              <w:ind w:left="3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25D05189" w14:textId="77777777" w:rsidR="001F167D" w:rsidRDefault="00E44A9C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14:paraId="43D4BC40" w14:textId="77777777" w:rsidR="001F167D" w:rsidRDefault="00E44A9C">
            <w:pPr>
              <w:pStyle w:val="TableParagraph"/>
              <w:spacing w:line="269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F167D" w14:paraId="5B85EE51" w14:textId="77777777">
        <w:trPr>
          <w:trHeight w:val="518"/>
        </w:trPr>
        <w:tc>
          <w:tcPr>
            <w:tcW w:w="1983" w:type="dxa"/>
          </w:tcPr>
          <w:p w14:paraId="5D749A25" w14:textId="77777777" w:rsidR="001F167D" w:rsidRDefault="00E44A9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266" w:type="dxa"/>
          </w:tcPr>
          <w:p w14:paraId="5D4A62F8" w14:textId="77777777" w:rsidR="001F167D" w:rsidRDefault="00E44A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275" w:type="dxa"/>
          </w:tcPr>
          <w:p w14:paraId="09C3A2A8" w14:textId="77777777" w:rsidR="001F167D" w:rsidRDefault="00E44A9C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14:paraId="3143C35A" w14:textId="77777777" w:rsidR="001F167D" w:rsidRDefault="00E44A9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0FAA0FA4" w14:textId="77777777" w:rsidR="001F167D" w:rsidRDefault="00E44A9C">
            <w:pPr>
              <w:pStyle w:val="TableParagraph"/>
              <w:spacing w:line="272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0A26C60C" w14:textId="77777777" w:rsidR="001F167D" w:rsidRDefault="00E44A9C">
            <w:pPr>
              <w:pStyle w:val="TableParagraph"/>
              <w:spacing w:line="272" w:lineRule="exact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0C886812" w14:textId="77777777" w:rsidR="001F167D" w:rsidRDefault="00E44A9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680D265F" w14:textId="77777777" w:rsidR="001F167D" w:rsidRDefault="00E44A9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F167D" w14:paraId="6E198B81" w14:textId="77777777">
        <w:trPr>
          <w:trHeight w:val="276"/>
        </w:trPr>
        <w:tc>
          <w:tcPr>
            <w:tcW w:w="4249" w:type="dxa"/>
            <w:gridSpan w:val="2"/>
          </w:tcPr>
          <w:p w14:paraId="3C14712B" w14:textId="77777777" w:rsidR="001F167D" w:rsidRDefault="00E44A9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1275" w:type="dxa"/>
          </w:tcPr>
          <w:p w14:paraId="77464CFE" w14:textId="77777777" w:rsidR="001F167D" w:rsidRDefault="00E44A9C">
            <w:pPr>
              <w:pStyle w:val="TableParagraph"/>
              <w:spacing w:line="256" w:lineRule="exact"/>
              <w:ind w:left="498" w:right="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023" w:type="dxa"/>
          </w:tcPr>
          <w:p w14:paraId="5F04AC53" w14:textId="77777777" w:rsidR="001F167D" w:rsidRDefault="00E44A9C">
            <w:pPr>
              <w:pStyle w:val="TableParagraph"/>
              <w:spacing w:line="256" w:lineRule="exact"/>
              <w:ind w:left="370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</w:tcPr>
          <w:p w14:paraId="5153D653" w14:textId="77777777" w:rsidR="001F167D" w:rsidRDefault="00E44A9C">
            <w:pPr>
              <w:pStyle w:val="TableParagraph"/>
              <w:spacing w:line="256" w:lineRule="exact"/>
              <w:ind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3" w:type="dxa"/>
          </w:tcPr>
          <w:p w14:paraId="185216C1" w14:textId="77777777" w:rsidR="001F167D" w:rsidRDefault="00E44A9C">
            <w:pPr>
              <w:pStyle w:val="TableParagraph"/>
              <w:spacing w:line="256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0" w:type="dxa"/>
          </w:tcPr>
          <w:p w14:paraId="203FB378" w14:textId="77777777" w:rsidR="001F167D" w:rsidRDefault="00E44A9C">
            <w:pPr>
              <w:pStyle w:val="TableParagraph"/>
              <w:spacing w:line="256" w:lineRule="exact"/>
              <w:ind w:left="283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2" w:type="dxa"/>
          </w:tcPr>
          <w:p w14:paraId="46D4D5C4" w14:textId="77777777" w:rsidR="001F167D" w:rsidRDefault="00E44A9C">
            <w:pPr>
              <w:pStyle w:val="TableParagraph"/>
              <w:spacing w:line="256" w:lineRule="exact"/>
              <w:ind w:left="225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1F167D" w14:paraId="17DDF730" w14:textId="77777777">
        <w:trPr>
          <w:trHeight w:val="553"/>
        </w:trPr>
        <w:tc>
          <w:tcPr>
            <w:tcW w:w="4249" w:type="dxa"/>
            <w:gridSpan w:val="2"/>
          </w:tcPr>
          <w:p w14:paraId="6509C2C1" w14:textId="77777777" w:rsidR="001F167D" w:rsidRDefault="00E44A9C">
            <w:pPr>
              <w:pStyle w:val="TableParagraph"/>
              <w:spacing w:line="27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1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</w:p>
          <w:p w14:paraId="42815FB9" w14:textId="77777777" w:rsidR="001F167D" w:rsidRDefault="00E44A9C">
            <w:pPr>
              <w:pStyle w:val="TableParagraph"/>
              <w:spacing w:line="26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1275" w:type="dxa"/>
          </w:tcPr>
          <w:p w14:paraId="78420E7A" w14:textId="77777777" w:rsidR="001F167D" w:rsidRDefault="00E44A9C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23" w:type="dxa"/>
          </w:tcPr>
          <w:p w14:paraId="19324919" w14:textId="77777777" w:rsidR="001F167D" w:rsidRDefault="00E44A9C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392AF16A" w14:textId="77777777" w:rsidR="001F167D" w:rsidRDefault="00E44A9C">
            <w:pPr>
              <w:pStyle w:val="TableParagraph"/>
              <w:spacing w:line="272" w:lineRule="exact"/>
              <w:ind w:right="3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3" w:type="dxa"/>
          </w:tcPr>
          <w:p w14:paraId="3F7C453A" w14:textId="77777777" w:rsidR="001F167D" w:rsidRDefault="00E44A9C">
            <w:pPr>
              <w:pStyle w:val="TableParagraph"/>
              <w:spacing w:line="272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0" w:type="dxa"/>
          </w:tcPr>
          <w:p w14:paraId="1D78941F" w14:textId="77777777" w:rsidR="001F167D" w:rsidRDefault="00E44A9C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2" w:type="dxa"/>
          </w:tcPr>
          <w:p w14:paraId="35D718C4" w14:textId="77777777" w:rsidR="001F167D" w:rsidRDefault="00E44A9C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F167D" w14:paraId="26E18FF8" w14:textId="77777777">
        <w:trPr>
          <w:trHeight w:val="275"/>
        </w:trPr>
        <w:tc>
          <w:tcPr>
            <w:tcW w:w="4249" w:type="dxa"/>
            <w:gridSpan w:val="2"/>
          </w:tcPr>
          <w:p w14:paraId="3960BA10" w14:textId="77777777" w:rsidR="001F167D" w:rsidRDefault="00E44A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1275" w:type="dxa"/>
          </w:tcPr>
          <w:p w14:paraId="4ECED88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056397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6E681F0" w14:textId="77777777" w:rsidR="001F167D" w:rsidRDefault="00E44A9C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44139E97" w14:textId="77777777" w:rsidR="001F167D" w:rsidRDefault="00E44A9C">
            <w:pPr>
              <w:pStyle w:val="TableParagraph"/>
              <w:spacing w:line="256" w:lineRule="exact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3FB7EEDB" w14:textId="77777777" w:rsidR="001F167D" w:rsidRDefault="00E44A9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0E5325E6" w14:textId="77777777" w:rsidR="001F167D" w:rsidRDefault="00E44A9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167D" w14:paraId="21F02002" w14:textId="77777777">
        <w:trPr>
          <w:trHeight w:val="275"/>
        </w:trPr>
        <w:tc>
          <w:tcPr>
            <w:tcW w:w="4249" w:type="dxa"/>
            <w:gridSpan w:val="2"/>
          </w:tcPr>
          <w:p w14:paraId="365CE567" w14:textId="77777777" w:rsidR="001F167D" w:rsidRDefault="00E44A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275" w:type="dxa"/>
          </w:tcPr>
          <w:p w14:paraId="24D95EC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215171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E2476D2" w14:textId="77777777" w:rsidR="001F167D" w:rsidRDefault="00E44A9C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17EF347A" w14:textId="77777777" w:rsidR="001F167D" w:rsidRDefault="00E44A9C">
            <w:pPr>
              <w:pStyle w:val="TableParagraph"/>
              <w:spacing w:line="256" w:lineRule="exact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4EBCEC29" w14:textId="77777777" w:rsidR="001F167D" w:rsidRDefault="00E44A9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40BCB171" w14:textId="77777777" w:rsidR="001F167D" w:rsidRDefault="00E44A9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167D" w14:paraId="58088169" w14:textId="77777777">
        <w:trPr>
          <w:trHeight w:val="275"/>
        </w:trPr>
        <w:tc>
          <w:tcPr>
            <w:tcW w:w="4249" w:type="dxa"/>
            <w:gridSpan w:val="2"/>
          </w:tcPr>
          <w:p w14:paraId="1408AC0B" w14:textId="77777777" w:rsidR="001F167D" w:rsidRDefault="00E44A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5" w:type="dxa"/>
          </w:tcPr>
          <w:p w14:paraId="2BBCE82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922146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B767CA6" w14:textId="77777777" w:rsidR="001F167D" w:rsidRDefault="00E44A9C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0B98F175" w14:textId="77777777" w:rsidR="001F167D" w:rsidRDefault="00E44A9C">
            <w:pPr>
              <w:pStyle w:val="TableParagraph"/>
              <w:spacing w:line="256" w:lineRule="exact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0573C071" w14:textId="77777777" w:rsidR="001F167D" w:rsidRDefault="00E44A9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44AA6599" w14:textId="77777777" w:rsidR="001F167D" w:rsidRDefault="00E44A9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167D" w14:paraId="0A6D1A77" w14:textId="77777777">
        <w:trPr>
          <w:trHeight w:val="827"/>
        </w:trPr>
        <w:tc>
          <w:tcPr>
            <w:tcW w:w="4249" w:type="dxa"/>
            <w:gridSpan w:val="2"/>
          </w:tcPr>
          <w:p w14:paraId="59598963" w14:textId="77777777" w:rsidR="001F167D" w:rsidRDefault="00E44A9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  <w:p w14:paraId="5AF8788D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1275" w:type="dxa"/>
          </w:tcPr>
          <w:p w14:paraId="09358E0C" w14:textId="77777777" w:rsidR="001F167D" w:rsidRDefault="00E44A9C">
            <w:pPr>
              <w:pStyle w:val="TableParagraph"/>
              <w:spacing w:line="269" w:lineRule="exact"/>
              <w:ind w:left="498" w:right="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023" w:type="dxa"/>
          </w:tcPr>
          <w:p w14:paraId="66970726" w14:textId="77777777" w:rsidR="001F167D" w:rsidRDefault="00E44A9C">
            <w:pPr>
              <w:pStyle w:val="TableParagraph"/>
              <w:spacing w:line="269" w:lineRule="exact"/>
              <w:ind w:left="370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</w:tcPr>
          <w:p w14:paraId="4AFA1DC3" w14:textId="77777777" w:rsidR="001F167D" w:rsidRDefault="00E44A9C">
            <w:pPr>
              <w:pStyle w:val="TableParagraph"/>
              <w:spacing w:line="269" w:lineRule="exact"/>
              <w:ind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3" w:type="dxa"/>
          </w:tcPr>
          <w:p w14:paraId="78549D53" w14:textId="77777777" w:rsidR="001F167D" w:rsidRDefault="00E44A9C">
            <w:pPr>
              <w:pStyle w:val="TableParagraph"/>
              <w:spacing w:line="269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0" w:type="dxa"/>
          </w:tcPr>
          <w:p w14:paraId="61247109" w14:textId="77777777" w:rsidR="001F167D" w:rsidRDefault="00E44A9C">
            <w:pPr>
              <w:pStyle w:val="TableParagraph"/>
              <w:spacing w:line="269" w:lineRule="exact"/>
              <w:ind w:left="283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2" w:type="dxa"/>
          </w:tcPr>
          <w:p w14:paraId="4E115816" w14:textId="77777777" w:rsidR="001F167D" w:rsidRDefault="00E44A9C">
            <w:pPr>
              <w:pStyle w:val="TableParagraph"/>
              <w:spacing w:line="269" w:lineRule="exact"/>
              <w:ind w:left="225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</w:tr>
      <w:tr w:rsidR="001F167D" w14:paraId="59ACBC7D" w14:textId="77777777">
        <w:trPr>
          <w:trHeight w:val="827"/>
        </w:trPr>
        <w:tc>
          <w:tcPr>
            <w:tcW w:w="4249" w:type="dxa"/>
            <w:gridSpan w:val="2"/>
          </w:tcPr>
          <w:p w14:paraId="169CEBE0" w14:textId="77777777" w:rsidR="001F167D" w:rsidRDefault="00E44A9C">
            <w:pPr>
              <w:pStyle w:val="TableParagraph"/>
              <w:tabs>
                <w:tab w:val="left" w:pos="3820"/>
              </w:tabs>
              <w:ind w:left="110" w:right="94"/>
              <w:rPr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ласть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коррекционные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рит-</w:t>
            </w:r>
          </w:p>
          <w:p w14:paraId="1D119D09" w14:textId="77777777" w:rsidR="001F167D" w:rsidRDefault="00E44A9C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мика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275" w:type="dxa"/>
          </w:tcPr>
          <w:p w14:paraId="47C21FA3" w14:textId="77777777" w:rsidR="001F167D" w:rsidRDefault="00E44A9C">
            <w:pPr>
              <w:pStyle w:val="TableParagraph"/>
              <w:spacing w:line="26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23" w:type="dxa"/>
          </w:tcPr>
          <w:p w14:paraId="7D4480FC" w14:textId="77777777" w:rsidR="001F167D" w:rsidRDefault="00E44A9C">
            <w:pPr>
              <w:pStyle w:val="TableParagraph"/>
              <w:spacing w:line="26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14:paraId="48153C68" w14:textId="77777777" w:rsidR="001F167D" w:rsidRDefault="00E44A9C">
            <w:pPr>
              <w:pStyle w:val="TableParagraph"/>
              <w:spacing w:line="269" w:lineRule="exact"/>
              <w:ind w:right="3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3" w:type="dxa"/>
          </w:tcPr>
          <w:p w14:paraId="71BB3B2B" w14:textId="77777777" w:rsidR="001F167D" w:rsidRDefault="00E44A9C">
            <w:pPr>
              <w:pStyle w:val="TableParagraph"/>
              <w:spacing w:line="269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14:paraId="36D9D536" w14:textId="77777777" w:rsidR="001F167D" w:rsidRDefault="00E44A9C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2" w:type="dxa"/>
          </w:tcPr>
          <w:p w14:paraId="5DD5445E" w14:textId="77777777" w:rsidR="001F167D" w:rsidRDefault="00E44A9C">
            <w:pPr>
              <w:pStyle w:val="TableParagraph"/>
              <w:spacing w:line="269" w:lineRule="exact"/>
              <w:ind w:left="225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1F167D" w14:paraId="30E05052" w14:textId="77777777">
        <w:trPr>
          <w:trHeight w:val="275"/>
        </w:trPr>
        <w:tc>
          <w:tcPr>
            <w:tcW w:w="4249" w:type="dxa"/>
            <w:gridSpan w:val="2"/>
          </w:tcPr>
          <w:p w14:paraId="52C7E84B" w14:textId="77777777" w:rsidR="001F167D" w:rsidRDefault="00E44A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1275" w:type="dxa"/>
          </w:tcPr>
          <w:p w14:paraId="5A2759C4" w14:textId="77777777" w:rsidR="001F167D" w:rsidRDefault="00E44A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3" w:type="dxa"/>
          </w:tcPr>
          <w:p w14:paraId="32AB89D9" w14:textId="77777777" w:rsidR="001F167D" w:rsidRDefault="00E44A9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79D414E8" w14:textId="77777777" w:rsidR="001F167D" w:rsidRDefault="00E44A9C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583308A2" w14:textId="77777777" w:rsidR="001F167D" w:rsidRDefault="00E44A9C">
            <w:pPr>
              <w:pStyle w:val="TableParagraph"/>
              <w:spacing w:line="256" w:lineRule="exact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38DF0E89" w14:textId="77777777" w:rsidR="001F167D" w:rsidRDefault="00E44A9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603D75E2" w14:textId="77777777" w:rsidR="001F167D" w:rsidRDefault="00E44A9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F167D" w14:paraId="08D2C921" w14:textId="77777777">
        <w:trPr>
          <w:trHeight w:val="278"/>
        </w:trPr>
        <w:tc>
          <w:tcPr>
            <w:tcW w:w="4249" w:type="dxa"/>
            <w:gridSpan w:val="2"/>
          </w:tcPr>
          <w:p w14:paraId="28761EE0" w14:textId="77777777" w:rsidR="001F167D" w:rsidRDefault="00E44A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5" w:type="dxa"/>
          </w:tcPr>
          <w:p w14:paraId="568B3CFB" w14:textId="77777777" w:rsidR="001F167D" w:rsidRDefault="00E44A9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3" w:type="dxa"/>
          </w:tcPr>
          <w:p w14:paraId="36AF5F92" w14:textId="77777777" w:rsidR="001F167D" w:rsidRDefault="00E44A9C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00F23D95" w14:textId="77777777" w:rsidR="001F167D" w:rsidRDefault="00E44A9C">
            <w:pPr>
              <w:pStyle w:val="TableParagraph"/>
              <w:spacing w:line="25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3" w:type="dxa"/>
          </w:tcPr>
          <w:p w14:paraId="683132ED" w14:textId="77777777" w:rsidR="001F167D" w:rsidRDefault="00E44A9C">
            <w:pPr>
              <w:pStyle w:val="TableParagraph"/>
              <w:spacing w:line="258" w:lineRule="exact"/>
              <w:ind w:left="3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427B97F9" w14:textId="77777777" w:rsidR="001F167D" w:rsidRDefault="00E44A9C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14:paraId="1A8203A6" w14:textId="77777777" w:rsidR="001F167D" w:rsidRDefault="00E44A9C">
            <w:pPr>
              <w:pStyle w:val="TableParagraph"/>
              <w:spacing w:line="25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F167D" w14:paraId="41B4F4E0" w14:textId="77777777">
        <w:trPr>
          <w:trHeight w:val="551"/>
        </w:trPr>
        <w:tc>
          <w:tcPr>
            <w:tcW w:w="4249" w:type="dxa"/>
            <w:gridSpan w:val="2"/>
          </w:tcPr>
          <w:p w14:paraId="197AB7F4" w14:textId="77777777" w:rsidR="001F167D" w:rsidRDefault="00E44A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психомоторики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</w:p>
          <w:p w14:paraId="13EFD1A0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  <w:tc>
          <w:tcPr>
            <w:tcW w:w="1275" w:type="dxa"/>
          </w:tcPr>
          <w:p w14:paraId="7249B3A0" w14:textId="77777777" w:rsidR="001F167D" w:rsidRDefault="00E44A9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14:paraId="107CEC6D" w14:textId="77777777" w:rsidR="001F167D" w:rsidRDefault="00E44A9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2386C945" w14:textId="77777777" w:rsidR="001F167D" w:rsidRDefault="00E44A9C">
            <w:pPr>
              <w:pStyle w:val="TableParagraph"/>
              <w:spacing w:line="270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14:paraId="04E43456" w14:textId="77777777" w:rsidR="001F167D" w:rsidRDefault="00E44A9C">
            <w:pPr>
              <w:pStyle w:val="TableParagraph"/>
              <w:spacing w:line="270" w:lineRule="exact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41B879AB" w14:textId="77777777" w:rsidR="001F167D" w:rsidRDefault="00E44A9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14:paraId="5D207853" w14:textId="77777777" w:rsidR="001F167D" w:rsidRDefault="00E44A9C">
            <w:pPr>
              <w:pStyle w:val="TableParagraph"/>
              <w:spacing w:line="270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F167D" w14:paraId="2E3B6A39" w14:textId="77777777">
        <w:trPr>
          <w:trHeight w:val="275"/>
        </w:trPr>
        <w:tc>
          <w:tcPr>
            <w:tcW w:w="4249" w:type="dxa"/>
            <w:gridSpan w:val="2"/>
          </w:tcPr>
          <w:p w14:paraId="5622FE5B" w14:textId="77777777" w:rsidR="001F167D" w:rsidRDefault="00E44A9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75" w:type="dxa"/>
          </w:tcPr>
          <w:p w14:paraId="1784BFC1" w14:textId="77777777" w:rsidR="001F167D" w:rsidRDefault="00E44A9C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23" w:type="dxa"/>
          </w:tcPr>
          <w:p w14:paraId="5ABD08A8" w14:textId="77777777" w:rsidR="001F167D" w:rsidRDefault="00E44A9C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</w:tcPr>
          <w:p w14:paraId="2102020E" w14:textId="77777777" w:rsidR="001F167D" w:rsidRDefault="00E44A9C">
            <w:pPr>
              <w:pStyle w:val="TableParagraph"/>
              <w:spacing w:line="256" w:lineRule="exact"/>
              <w:ind w:right="3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3" w:type="dxa"/>
          </w:tcPr>
          <w:p w14:paraId="65159193" w14:textId="77777777" w:rsidR="001F167D" w:rsidRDefault="00E44A9C">
            <w:pPr>
              <w:pStyle w:val="TableParagraph"/>
              <w:spacing w:line="25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</w:tcPr>
          <w:p w14:paraId="077EA0FA" w14:textId="77777777" w:rsidR="001F167D" w:rsidRDefault="00E44A9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2" w:type="dxa"/>
          </w:tcPr>
          <w:p w14:paraId="1FF251DE" w14:textId="77777777" w:rsidR="001F167D" w:rsidRDefault="00E44A9C">
            <w:pPr>
              <w:pStyle w:val="TableParagraph"/>
              <w:spacing w:line="256" w:lineRule="exact"/>
              <w:ind w:left="225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1F167D" w14:paraId="1F8567CE" w14:textId="77777777">
        <w:trPr>
          <w:trHeight w:val="275"/>
        </w:trPr>
        <w:tc>
          <w:tcPr>
            <w:tcW w:w="4249" w:type="dxa"/>
            <w:gridSpan w:val="2"/>
          </w:tcPr>
          <w:p w14:paraId="3866C581" w14:textId="77777777" w:rsidR="001F167D" w:rsidRDefault="00E44A9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1275" w:type="dxa"/>
          </w:tcPr>
          <w:p w14:paraId="59B3B390" w14:textId="77777777" w:rsidR="001F167D" w:rsidRDefault="00E44A9C">
            <w:pPr>
              <w:pStyle w:val="TableParagraph"/>
              <w:spacing w:line="256" w:lineRule="exact"/>
              <w:ind w:left="498" w:right="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023" w:type="dxa"/>
          </w:tcPr>
          <w:p w14:paraId="5DFC8303" w14:textId="77777777" w:rsidR="001F167D" w:rsidRDefault="00E44A9C">
            <w:pPr>
              <w:pStyle w:val="TableParagraph"/>
              <w:spacing w:line="256" w:lineRule="exact"/>
              <w:ind w:left="370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850" w:type="dxa"/>
          </w:tcPr>
          <w:p w14:paraId="3B3AF2EA" w14:textId="77777777" w:rsidR="001F167D" w:rsidRDefault="00E44A9C">
            <w:pPr>
              <w:pStyle w:val="TableParagraph"/>
              <w:spacing w:line="256" w:lineRule="exact"/>
              <w:ind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3" w:type="dxa"/>
          </w:tcPr>
          <w:p w14:paraId="5F85D944" w14:textId="77777777" w:rsidR="001F167D" w:rsidRDefault="00E44A9C">
            <w:pPr>
              <w:pStyle w:val="TableParagraph"/>
              <w:spacing w:line="256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0" w:type="dxa"/>
          </w:tcPr>
          <w:p w14:paraId="2CECF2E0" w14:textId="77777777" w:rsidR="001F167D" w:rsidRDefault="00E44A9C">
            <w:pPr>
              <w:pStyle w:val="TableParagraph"/>
              <w:spacing w:line="256" w:lineRule="exact"/>
              <w:ind w:left="283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2" w:type="dxa"/>
          </w:tcPr>
          <w:p w14:paraId="192E47CE" w14:textId="77777777" w:rsidR="001F167D" w:rsidRDefault="00E44A9C">
            <w:pPr>
              <w:pStyle w:val="TableParagraph"/>
              <w:spacing w:line="256" w:lineRule="exact"/>
              <w:ind w:left="225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</w:tr>
    </w:tbl>
    <w:p w14:paraId="5BEC05A1" w14:textId="77777777" w:rsidR="001F167D" w:rsidRDefault="00EF3206">
      <w:pPr>
        <w:pStyle w:val="a3"/>
        <w:ind w:left="0"/>
        <w:jc w:val="left"/>
        <w:rPr>
          <w:b/>
          <w:sz w:val="20"/>
        </w:rPr>
      </w:pPr>
      <w:r>
        <w:pict w14:anchorId="05728802">
          <v:line id="_x0000_s1027" style="position:absolute;z-index:-28363776;mso-position-horizontal-relative:page;mso-position-vertical-relative:page" from="158.85pt,608.5pt" to="317.25pt,652.3pt">
            <w10:wrap anchorx="page" anchory="page"/>
          </v:line>
        </w:pict>
      </w:r>
    </w:p>
    <w:p w14:paraId="08A0C962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1B5A6A8D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76B674AB" w14:textId="77777777" w:rsidR="001F167D" w:rsidRDefault="001F167D">
      <w:pPr>
        <w:pStyle w:val="a3"/>
        <w:spacing w:before="9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151"/>
        <w:gridCol w:w="2979"/>
        <w:gridCol w:w="708"/>
        <w:gridCol w:w="708"/>
        <w:gridCol w:w="708"/>
        <w:gridCol w:w="711"/>
        <w:gridCol w:w="566"/>
        <w:gridCol w:w="1375"/>
      </w:tblGrid>
      <w:tr w:rsidR="001F167D" w14:paraId="1C44D5F2" w14:textId="77777777">
        <w:trPr>
          <w:trHeight w:val="827"/>
        </w:trPr>
        <w:tc>
          <w:tcPr>
            <w:tcW w:w="9639" w:type="dxa"/>
            <w:gridSpan w:val="9"/>
          </w:tcPr>
          <w:p w14:paraId="50A6AEF8" w14:textId="77777777" w:rsidR="001F167D" w:rsidRDefault="00E44A9C">
            <w:pPr>
              <w:pStyle w:val="TableParagraph"/>
              <w:spacing w:line="275" w:lineRule="exact"/>
              <w:ind w:left="534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14:paraId="25933AD5" w14:textId="77777777" w:rsidR="001F167D" w:rsidRDefault="00E44A9C">
            <w:pPr>
              <w:pStyle w:val="TableParagraph"/>
              <w:spacing w:line="270" w:lineRule="atLeast"/>
              <w:ind w:left="534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 с умственной отсталостью (интеллектуальными нарушениями</w:t>
            </w:r>
            <w:r>
              <w:rPr>
                <w:sz w:val="24"/>
              </w:rPr>
              <w:t>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V-IX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F167D" w14:paraId="212689D5" w14:textId="77777777">
        <w:trPr>
          <w:trHeight w:val="275"/>
        </w:trPr>
        <w:tc>
          <w:tcPr>
            <w:tcW w:w="1733" w:type="dxa"/>
            <w:vMerge w:val="restart"/>
          </w:tcPr>
          <w:p w14:paraId="17D07338" w14:textId="77777777" w:rsidR="001F167D" w:rsidRDefault="00E44A9C">
            <w:pPr>
              <w:pStyle w:val="TableParagraph"/>
              <w:ind w:left="110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3130" w:type="dxa"/>
            <w:gridSpan w:val="2"/>
            <w:vMerge w:val="restart"/>
          </w:tcPr>
          <w:p w14:paraId="32E0D7B4" w14:textId="77777777" w:rsidR="001F167D" w:rsidRDefault="00E44A9C">
            <w:pPr>
              <w:pStyle w:val="TableParagraph"/>
              <w:spacing w:line="275" w:lineRule="exact"/>
              <w:ind w:right="8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14:paraId="76BFDC3E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39713E25" w14:textId="77777777" w:rsidR="001F167D" w:rsidRDefault="00E44A9C">
            <w:pPr>
              <w:pStyle w:val="TableParagraph"/>
              <w:spacing w:line="257" w:lineRule="exact"/>
              <w:ind w:right="9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776" w:type="dxa"/>
            <w:gridSpan w:val="6"/>
          </w:tcPr>
          <w:p w14:paraId="4869E297" w14:textId="77777777" w:rsidR="001F167D" w:rsidRDefault="00E44A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1F167D" w14:paraId="01E5CEA9" w14:textId="77777777">
        <w:trPr>
          <w:trHeight w:val="542"/>
        </w:trPr>
        <w:tc>
          <w:tcPr>
            <w:tcW w:w="1733" w:type="dxa"/>
            <w:vMerge/>
            <w:tcBorders>
              <w:top w:val="nil"/>
            </w:tcBorders>
          </w:tcPr>
          <w:p w14:paraId="5E82751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vMerge/>
            <w:tcBorders>
              <w:top w:val="nil"/>
            </w:tcBorders>
          </w:tcPr>
          <w:p w14:paraId="4DD2BC7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895C5AD" w14:textId="77777777" w:rsidR="001F167D" w:rsidRDefault="00E44A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708" w:type="dxa"/>
          </w:tcPr>
          <w:p w14:paraId="14CD5584" w14:textId="77777777" w:rsidR="001F167D" w:rsidRDefault="00E44A9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708" w:type="dxa"/>
          </w:tcPr>
          <w:p w14:paraId="2456705D" w14:textId="77777777" w:rsidR="001F167D" w:rsidRDefault="00E44A9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711" w:type="dxa"/>
          </w:tcPr>
          <w:p w14:paraId="2321573C" w14:textId="77777777" w:rsidR="001F167D" w:rsidRDefault="00E44A9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66" w:type="dxa"/>
          </w:tcPr>
          <w:p w14:paraId="511C5C28" w14:textId="77777777" w:rsidR="001F167D" w:rsidRDefault="00E44A9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1375" w:type="dxa"/>
          </w:tcPr>
          <w:p w14:paraId="48084FAF" w14:textId="77777777" w:rsidR="001F167D" w:rsidRDefault="00E44A9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F167D" w14:paraId="74111813" w14:textId="77777777">
        <w:trPr>
          <w:trHeight w:val="518"/>
        </w:trPr>
        <w:tc>
          <w:tcPr>
            <w:tcW w:w="9639" w:type="dxa"/>
            <w:gridSpan w:val="9"/>
          </w:tcPr>
          <w:p w14:paraId="6835D3F4" w14:textId="77777777" w:rsidR="001F167D" w:rsidRDefault="00E44A9C">
            <w:pPr>
              <w:pStyle w:val="TableParagraph"/>
              <w:spacing w:line="27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1F167D" w14:paraId="52F6BF8A" w14:textId="77777777">
        <w:trPr>
          <w:trHeight w:val="827"/>
        </w:trPr>
        <w:tc>
          <w:tcPr>
            <w:tcW w:w="1884" w:type="dxa"/>
            <w:gridSpan w:val="2"/>
          </w:tcPr>
          <w:p w14:paraId="4ED578FA" w14:textId="77777777" w:rsidR="001F167D" w:rsidRDefault="00E44A9C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979" w:type="dxa"/>
          </w:tcPr>
          <w:p w14:paraId="6E8EF432" w14:textId="77777777" w:rsidR="001F167D" w:rsidRDefault="00E44A9C">
            <w:pPr>
              <w:pStyle w:val="TableParagraph"/>
              <w:spacing w:line="276" w:lineRule="exact"/>
              <w:ind w:left="110" w:right="509"/>
              <w:rPr>
                <w:sz w:val="24"/>
              </w:rPr>
            </w:pPr>
            <w:r>
              <w:rPr>
                <w:sz w:val="24"/>
              </w:rPr>
              <w:t>1.1.Русский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  <w:tc>
          <w:tcPr>
            <w:tcW w:w="708" w:type="dxa"/>
          </w:tcPr>
          <w:p w14:paraId="7D3B1926" w14:textId="77777777" w:rsidR="001F167D" w:rsidRDefault="00E44A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5F40B1BA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4FEF0E34" w14:textId="77777777" w:rsidR="001F167D" w:rsidRDefault="00E44A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2100AE5E" w14:textId="77777777" w:rsidR="001F167D" w:rsidRDefault="00E44A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322E1EF2" w14:textId="77777777" w:rsidR="001F167D" w:rsidRDefault="00E44A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2E65F8BD" w14:textId="77777777" w:rsidR="001F167D" w:rsidRDefault="00E44A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14:paraId="190447CC" w14:textId="77777777" w:rsidR="001F167D" w:rsidRDefault="00E44A9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54432E7B" w14:textId="77777777" w:rsidR="001F167D" w:rsidRDefault="00E44A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14:paraId="305B0890" w14:textId="77777777" w:rsidR="001F167D" w:rsidRDefault="00E44A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2F645B06" w14:textId="77777777" w:rsidR="001F167D" w:rsidRDefault="00E44A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5" w:type="dxa"/>
          </w:tcPr>
          <w:p w14:paraId="3804BF6F" w14:textId="77777777" w:rsidR="001F167D" w:rsidRDefault="00E44A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14:paraId="2930DF64" w14:textId="77777777" w:rsidR="001F167D" w:rsidRDefault="00E44A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F167D" w14:paraId="2B675ED5" w14:textId="77777777">
        <w:trPr>
          <w:trHeight w:val="551"/>
        </w:trPr>
        <w:tc>
          <w:tcPr>
            <w:tcW w:w="1884" w:type="dxa"/>
            <w:gridSpan w:val="2"/>
          </w:tcPr>
          <w:p w14:paraId="5F1F0485" w14:textId="77777777" w:rsidR="001F167D" w:rsidRDefault="00E44A9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979" w:type="dxa"/>
          </w:tcPr>
          <w:p w14:paraId="43FD5807" w14:textId="77777777" w:rsidR="001F167D" w:rsidRDefault="00E44A9C">
            <w:pPr>
              <w:pStyle w:val="TableParagraph"/>
              <w:numPr>
                <w:ilvl w:val="1"/>
                <w:numId w:val="51"/>
              </w:numPr>
              <w:tabs>
                <w:tab w:val="left" w:pos="472"/>
              </w:tabs>
              <w:spacing w:line="274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14:paraId="6926EC17" w14:textId="77777777" w:rsidR="001F167D" w:rsidRDefault="00E44A9C">
            <w:pPr>
              <w:pStyle w:val="TableParagraph"/>
              <w:numPr>
                <w:ilvl w:val="1"/>
                <w:numId w:val="51"/>
              </w:numPr>
              <w:tabs>
                <w:tab w:val="left" w:pos="531"/>
              </w:tabs>
              <w:spacing w:line="257" w:lineRule="exact"/>
              <w:ind w:left="530" w:hanging="42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08" w:type="dxa"/>
          </w:tcPr>
          <w:p w14:paraId="153C2F9C" w14:textId="77777777" w:rsidR="001F167D" w:rsidRDefault="00E44A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40FB33D0" w14:textId="77777777" w:rsidR="001F167D" w:rsidRDefault="00E44A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7FFF789E" w14:textId="77777777" w:rsidR="001F167D" w:rsidRDefault="00E44A9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06C33F3C" w14:textId="77777777" w:rsidR="001F167D" w:rsidRDefault="00E44A9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14:paraId="0B5DA1C3" w14:textId="77777777" w:rsidR="001F167D" w:rsidRDefault="00E44A9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2137BD3" w14:textId="77777777" w:rsidR="001F167D" w:rsidRDefault="00E44A9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60821A27" w14:textId="77777777" w:rsidR="001F167D" w:rsidRDefault="00E44A9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7A323576" w14:textId="77777777" w:rsidR="001F167D" w:rsidRDefault="00E44A9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5" w:type="dxa"/>
          </w:tcPr>
          <w:p w14:paraId="7339F443" w14:textId="77777777" w:rsidR="001F167D" w:rsidRDefault="00E44A9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14:paraId="115CAD0C" w14:textId="77777777" w:rsidR="001F167D" w:rsidRDefault="00E44A9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167D" w14:paraId="77C4FF8D" w14:textId="77777777">
        <w:trPr>
          <w:trHeight w:val="551"/>
        </w:trPr>
        <w:tc>
          <w:tcPr>
            <w:tcW w:w="1884" w:type="dxa"/>
            <w:gridSpan w:val="2"/>
          </w:tcPr>
          <w:p w14:paraId="37ADD112" w14:textId="77777777" w:rsidR="001F167D" w:rsidRDefault="00E44A9C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Естествозна-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979" w:type="dxa"/>
          </w:tcPr>
          <w:p w14:paraId="223A6227" w14:textId="77777777" w:rsidR="001F167D" w:rsidRDefault="00E44A9C">
            <w:pPr>
              <w:pStyle w:val="TableParagraph"/>
              <w:spacing w:line="276" w:lineRule="exact"/>
              <w:ind w:left="110" w:right="763"/>
              <w:rPr>
                <w:sz w:val="24"/>
              </w:rPr>
            </w:pPr>
            <w:r>
              <w:rPr>
                <w:sz w:val="24"/>
              </w:rPr>
              <w:t>3.1.Природоведение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3.2.Биология</w:t>
            </w:r>
          </w:p>
        </w:tc>
        <w:tc>
          <w:tcPr>
            <w:tcW w:w="708" w:type="dxa"/>
          </w:tcPr>
          <w:p w14:paraId="34D43801" w14:textId="77777777" w:rsidR="001F167D" w:rsidRDefault="00E44A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C753CEE" w14:textId="77777777" w:rsidR="001F167D" w:rsidRDefault="00E44A9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48AF43A3" w14:textId="77777777" w:rsidR="001F167D" w:rsidRDefault="00E44A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06C2A181" w14:textId="77777777" w:rsidR="001F167D" w:rsidRDefault="00E44A9C">
            <w:pPr>
              <w:pStyle w:val="TableParagraph"/>
              <w:spacing w:line="276" w:lineRule="exact"/>
              <w:ind w:left="108" w:right="4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73BA8ACE" w14:textId="77777777" w:rsidR="001F167D" w:rsidRDefault="00E44A9C">
            <w:pPr>
              <w:pStyle w:val="TableParagraph"/>
              <w:spacing w:line="276" w:lineRule="exact"/>
              <w:ind w:left="110" w:right="4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14:paraId="566C02D6" w14:textId="77777777" w:rsidR="001F167D" w:rsidRDefault="00E44A9C">
            <w:pPr>
              <w:pStyle w:val="TableParagraph"/>
              <w:spacing w:line="276" w:lineRule="exact"/>
              <w:ind w:left="108" w:right="3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375" w:type="dxa"/>
          </w:tcPr>
          <w:p w14:paraId="08B5AB48" w14:textId="77777777" w:rsidR="001F167D" w:rsidRDefault="00E44A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3C788CF9" w14:textId="77777777" w:rsidR="001F167D" w:rsidRDefault="00E44A9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5B8CAEEB" w14:textId="77777777" w:rsidR="001F167D" w:rsidRDefault="001F167D">
      <w:pPr>
        <w:spacing w:line="257" w:lineRule="exact"/>
        <w:rPr>
          <w:sz w:val="2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979"/>
        <w:gridCol w:w="708"/>
        <w:gridCol w:w="708"/>
        <w:gridCol w:w="708"/>
        <w:gridCol w:w="711"/>
        <w:gridCol w:w="566"/>
        <w:gridCol w:w="1375"/>
      </w:tblGrid>
      <w:tr w:rsidR="001F167D" w14:paraId="4A7FB975" w14:textId="77777777">
        <w:trPr>
          <w:trHeight w:val="277"/>
        </w:trPr>
        <w:tc>
          <w:tcPr>
            <w:tcW w:w="1884" w:type="dxa"/>
          </w:tcPr>
          <w:p w14:paraId="3F1F606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14:paraId="31C188D6" w14:textId="77777777" w:rsidR="001F167D" w:rsidRDefault="00E44A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708" w:type="dxa"/>
          </w:tcPr>
          <w:p w14:paraId="68AB4F88" w14:textId="77777777" w:rsidR="001F167D" w:rsidRDefault="00E44A9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0F1713CA" w14:textId="77777777" w:rsidR="001F167D" w:rsidRDefault="00E44A9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035ED7C5" w14:textId="77777777" w:rsidR="001F167D" w:rsidRDefault="00E44A9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68885A8F" w14:textId="77777777" w:rsidR="001F167D" w:rsidRDefault="00E44A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14:paraId="5207106A" w14:textId="77777777" w:rsidR="001F167D" w:rsidRDefault="00E44A9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5" w:type="dxa"/>
          </w:tcPr>
          <w:p w14:paraId="740DA4FF" w14:textId="77777777" w:rsidR="001F167D" w:rsidRDefault="00E44A9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F167D" w14:paraId="3F9C9F29" w14:textId="77777777">
        <w:trPr>
          <w:trHeight w:val="275"/>
        </w:trPr>
        <w:tc>
          <w:tcPr>
            <w:tcW w:w="1884" w:type="dxa"/>
          </w:tcPr>
          <w:p w14:paraId="20FA89D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14:paraId="468773E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576E4A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D2E8BD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DB6D72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A67A65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64340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</w:tcPr>
          <w:p w14:paraId="602D297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709FB76B" w14:textId="77777777">
        <w:trPr>
          <w:trHeight w:val="1120"/>
        </w:trPr>
        <w:tc>
          <w:tcPr>
            <w:tcW w:w="1884" w:type="dxa"/>
          </w:tcPr>
          <w:p w14:paraId="7692B511" w14:textId="77777777" w:rsidR="001F167D" w:rsidRDefault="00E44A9C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4. Человек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щество</w:t>
            </w:r>
          </w:p>
        </w:tc>
        <w:tc>
          <w:tcPr>
            <w:tcW w:w="2979" w:type="dxa"/>
          </w:tcPr>
          <w:p w14:paraId="753950D2" w14:textId="77777777" w:rsidR="001F167D" w:rsidRDefault="00E44A9C">
            <w:pPr>
              <w:pStyle w:val="TableParagraph"/>
              <w:numPr>
                <w:ilvl w:val="1"/>
                <w:numId w:val="50"/>
              </w:numPr>
              <w:tabs>
                <w:tab w:val="left" w:pos="531"/>
              </w:tabs>
              <w:spacing w:line="270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32DE8E0A" w14:textId="77777777" w:rsidR="001F167D" w:rsidRDefault="00E44A9C">
            <w:pPr>
              <w:pStyle w:val="TableParagraph"/>
              <w:numPr>
                <w:ilvl w:val="1"/>
                <w:numId w:val="50"/>
              </w:numPr>
              <w:tabs>
                <w:tab w:val="left" w:pos="531"/>
                <w:tab w:val="left" w:pos="167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1EFBD1F4" w14:textId="77777777" w:rsidR="001F167D" w:rsidRDefault="00E44A9C">
            <w:pPr>
              <w:pStyle w:val="TableParagraph"/>
              <w:numPr>
                <w:ilvl w:val="1"/>
                <w:numId w:val="50"/>
              </w:numPr>
              <w:tabs>
                <w:tab w:val="left" w:pos="531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708" w:type="dxa"/>
          </w:tcPr>
          <w:p w14:paraId="3DB23995" w14:textId="77777777" w:rsidR="001F167D" w:rsidRDefault="00E44A9C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957EEF4" w14:textId="77777777" w:rsidR="001F167D" w:rsidRDefault="001F167D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D770113" w14:textId="77777777" w:rsidR="001F167D" w:rsidRDefault="00E44A9C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19710840" w14:textId="77777777" w:rsidR="001F167D" w:rsidRDefault="00E44A9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20564AA1" w14:textId="77777777" w:rsidR="001F167D" w:rsidRDefault="00E44A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2979D1FD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4179A609" w14:textId="77777777" w:rsidR="001F167D" w:rsidRDefault="00E44A9C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72E379EA" w14:textId="77777777" w:rsidR="001F167D" w:rsidRDefault="00E44A9C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BC8ED43" w14:textId="77777777" w:rsidR="001F167D" w:rsidRDefault="001F167D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642E282" w14:textId="77777777" w:rsidR="001F167D" w:rsidRDefault="00E44A9C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4EF84D6C" w14:textId="77777777" w:rsidR="001F167D" w:rsidRDefault="00E44A9C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26BF0AEB" w14:textId="77777777" w:rsidR="001F167D" w:rsidRDefault="001F167D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A129551" w14:textId="77777777" w:rsidR="001F167D" w:rsidRDefault="00E44A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14:paraId="05F703E5" w14:textId="77777777" w:rsidR="001F167D" w:rsidRDefault="00E44A9C">
            <w:pPr>
              <w:pStyle w:val="TableParagraph"/>
              <w:ind w:left="108" w:right="3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</w:p>
          <w:p w14:paraId="705D15E5" w14:textId="77777777" w:rsidR="001F167D" w:rsidRDefault="001F167D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E1DEAC0" w14:textId="77777777" w:rsidR="001F167D" w:rsidRDefault="00E44A9C">
            <w:pPr>
              <w:pStyle w:val="TableParagraph"/>
              <w:spacing w:line="262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375" w:type="dxa"/>
          </w:tcPr>
          <w:p w14:paraId="1CC3ABA2" w14:textId="77777777" w:rsidR="001F167D" w:rsidRDefault="00E44A9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99C1E33" w14:textId="77777777" w:rsidR="001F167D" w:rsidRDefault="00E44A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153F54C9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39A456B9" w14:textId="77777777" w:rsidR="001F167D" w:rsidRDefault="00E44A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167D" w14:paraId="73542A95" w14:textId="77777777">
        <w:trPr>
          <w:trHeight w:val="827"/>
        </w:trPr>
        <w:tc>
          <w:tcPr>
            <w:tcW w:w="1884" w:type="dxa"/>
          </w:tcPr>
          <w:p w14:paraId="3A4C7743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979" w:type="dxa"/>
          </w:tcPr>
          <w:p w14:paraId="228814B1" w14:textId="77777777" w:rsidR="001F167D" w:rsidRDefault="00E44A9C">
            <w:pPr>
              <w:pStyle w:val="TableParagraph"/>
              <w:numPr>
                <w:ilvl w:val="1"/>
                <w:numId w:val="49"/>
              </w:numPr>
              <w:tabs>
                <w:tab w:val="left" w:pos="531"/>
                <w:tab w:val="left" w:pos="255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кусство</w:t>
            </w:r>
          </w:p>
          <w:p w14:paraId="598E8B7D" w14:textId="77777777" w:rsidR="001F167D" w:rsidRDefault="00E44A9C">
            <w:pPr>
              <w:pStyle w:val="TableParagraph"/>
              <w:numPr>
                <w:ilvl w:val="1"/>
                <w:numId w:val="49"/>
              </w:numPr>
              <w:tabs>
                <w:tab w:val="left" w:pos="531"/>
              </w:tabs>
              <w:spacing w:line="262" w:lineRule="exact"/>
              <w:ind w:left="530" w:hanging="42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08" w:type="dxa"/>
          </w:tcPr>
          <w:p w14:paraId="4C8A154C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685FEB1C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42CB7D98" w14:textId="77777777" w:rsidR="001F167D" w:rsidRDefault="00E44A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139E03B1" w14:textId="77777777" w:rsidR="001F167D" w:rsidRDefault="00E44A9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30005E1D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19275CF3" w14:textId="77777777" w:rsidR="001F167D" w:rsidRDefault="00E44A9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162584A9" w14:textId="77777777" w:rsidR="001F167D" w:rsidRDefault="00E44A9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385F0B94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314C11D8" w14:textId="77777777" w:rsidR="001F167D" w:rsidRDefault="00E44A9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1" w:type="dxa"/>
          </w:tcPr>
          <w:p w14:paraId="4E556695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3D4D372C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564A730B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14:paraId="012C4198" w14:textId="77777777" w:rsidR="001F167D" w:rsidRDefault="00E44A9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19DD1A78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524D348D" w14:textId="77777777" w:rsidR="001F167D" w:rsidRDefault="00E44A9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5" w:type="dxa"/>
          </w:tcPr>
          <w:p w14:paraId="76E5EB16" w14:textId="77777777" w:rsidR="001F167D" w:rsidRDefault="00E44A9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6D7895B0" w14:textId="77777777" w:rsidR="001F167D" w:rsidRDefault="001F167D">
            <w:pPr>
              <w:pStyle w:val="TableParagraph"/>
              <w:rPr>
                <w:b/>
                <w:sz w:val="24"/>
              </w:rPr>
            </w:pPr>
          </w:p>
          <w:p w14:paraId="461373F4" w14:textId="77777777" w:rsidR="001F167D" w:rsidRDefault="00E44A9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167D" w14:paraId="4880D33D" w14:textId="77777777">
        <w:trPr>
          <w:trHeight w:val="551"/>
        </w:trPr>
        <w:tc>
          <w:tcPr>
            <w:tcW w:w="1884" w:type="dxa"/>
          </w:tcPr>
          <w:p w14:paraId="7EF29940" w14:textId="77777777" w:rsidR="001F167D" w:rsidRDefault="00E44A9C">
            <w:pPr>
              <w:pStyle w:val="TableParagraph"/>
              <w:tabs>
                <w:tab w:val="left" w:pos="568"/>
              </w:tabs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Физическая</w:t>
            </w:r>
          </w:p>
          <w:p w14:paraId="3BEE27A8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979" w:type="dxa"/>
          </w:tcPr>
          <w:p w14:paraId="3A74382A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08" w:type="dxa"/>
          </w:tcPr>
          <w:p w14:paraId="179B7ED3" w14:textId="77777777" w:rsidR="001F167D" w:rsidRDefault="00E44A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435D16C8" w14:textId="77777777" w:rsidR="001F167D" w:rsidRDefault="00E44A9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653FBDFC" w14:textId="77777777" w:rsidR="001F167D" w:rsidRDefault="00E44A9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596869C0" w14:textId="77777777" w:rsidR="001F167D" w:rsidRDefault="00E44A9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14:paraId="15ADD899" w14:textId="77777777" w:rsidR="001F167D" w:rsidRDefault="00E44A9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5" w:type="dxa"/>
          </w:tcPr>
          <w:p w14:paraId="495B23FF" w14:textId="77777777" w:rsidR="001F167D" w:rsidRDefault="00E44A9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F167D" w14:paraId="60FA91E2" w14:textId="77777777">
        <w:trPr>
          <w:trHeight w:val="275"/>
        </w:trPr>
        <w:tc>
          <w:tcPr>
            <w:tcW w:w="1884" w:type="dxa"/>
          </w:tcPr>
          <w:p w14:paraId="1134B0B1" w14:textId="77777777" w:rsidR="001F167D" w:rsidRDefault="00E44A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979" w:type="dxa"/>
          </w:tcPr>
          <w:p w14:paraId="2D6B2E80" w14:textId="77777777" w:rsidR="001F167D" w:rsidRDefault="00E44A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08" w:type="dxa"/>
          </w:tcPr>
          <w:p w14:paraId="03E3A0D2" w14:textId="77777777" w:rsidR="001F167D" w:rsidRDefault="00E44A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14:paraId="4E9D543B" w14:textId="77777777" w:rsidR="001F167D" w:rsidRDefault="00E44A9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14:paraId="04B54144" w14:textId="77777777" w:rsidR="001F167D" w:rsidRDefault="00E44A9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1" w:type="dxa"/>
          </w:tcPr>
          <w:p w14:paraId="38957B69" w14:textId="77777777" w:rsidR="001F167D" w:rsidRDefault="00E44A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14:paraId="59AC3D57" w14:textId="77777777" w:rsidR="001F167D" w:rsidRDefault="00E44A9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5" w:type="dxa"/>
          </w:tcPr>
          <w:p w14:paraId="3FBA1669" w14:textId="77777777" w:rsidR="001F167D" w:rsidRDefault="00E44A9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1F167D" w14:paraId="2BB01C12" w14:textId="77777777">
        <w:trPr>
          <w:trHeight w:val="277"/>
        </w:trPr>
        <w:tc>
          <w:tcPr>
            <w:tcW w:w="4863" w:type="dxa"/>
            <w:gridSpan w:val="2"/>
          </w:tcPr>
          <w:p w14:paraId="07BB7FD8" w14:textId="77777777" w:rsidR="001F167D" w:rsidRDefault="00E44A9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8" w:type="dxa"/>
          </w:tcPr>
          <w:p w14:paraId="3F2434CC" w14:textId="77777777" w:rsidR="001F167D" w:rsidRDefault="00E44A9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08" w:type="dxa"/>
          </w:tcPr>
          <w:p w14:paraId="6B0A39D8" w14:textId="77777777" w:rsidR="001F167D" w:rsidRDefault="00E44A9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08" w:type="dxa"/>
          </w:tcPr>
          <w:p w14:paraId="0259F51B" w14:textId="77777777" w:rsidR="001F167D" w:rsidRDefault="00E44A9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11" w:type="dxa"/>
          </w:tcPr>
          <w:p w14:paraId="501CB3FF" w14:textId="77777777" w:rsidR="001F167D" w:rsidRDefault="00E44A9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566" w:type="dxa"/>
          </w:tcPr>
          <w:p w14:paraId="78321766" w14:textId="77777777" w:rsidR="001F167D" w:rsidRDefault="00E44A9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375" w:type="dxa"/>
          </w:tcPr>
          <w:p w14:paraId="34B8AC20" w14:textId="77777777" w:rsidR="001F167D" w:rsidRDefault="00E44A9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147</w:t>
            </w:r>
          </w:p>
        </w:tc>
      </w:tr>
      <w:tr w:rsidR="001F167D" w14:paraId="0988D1A1" w14:textId="77777777">
        <w:trPr>
          <w:trHeight w:val="551"/>
        </w:trPr>
        <w:tc>
          <w:tcPr>
            <w:tcW w:w="4863" w:type="dxa"/>
            <w:gridSpan w:val="2"/>
          </w:tcPr>
          <w:p w14:paraId="1E31AD37" w14:textId="77777777" w:rsidR="001F167D" w:rsidRDefault="00E44A9C">
            <w:pPr>
              <w:pStyle w:val="TableParagraph"/>
              <w:spacing w:line="26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образо-</w:t>
            </w:r>
          </w:p>
          <w:p w14:paraId="72CEE62D" w14:textId="77777777" w:rsidR="001F167D" w:rsidRDefault="00E44A9C">
            <w:pPr>
              <w:pStyle w:val="TableParagraph"/>
              <w:spacing w:line="26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708" w:type="dxa"/>
          </w:tcPr>
          <w:p w14:paraId="06614C54" w14:textId="77777777" w:rsidR="001F167D" w:rsidRDefault="00E44A9C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08" w:type="dxa"/>
          </w:tcPr>
          <w:p w14:paraId="5DB9EF48" w14:textId="77777777" w:rsidR="001F167D" w:rsidRDefault="00E44A9C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08" w:type="dxa"/>
          </w:tcPr>
          <w:p w14:paraId="411D82E9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1" w:type="dxa"/>
          </w:tcPr>
          <w:p w14:paraId="2433F1BF" w14:textId="77777777" w:rsidR="001F167D" w:rsidRDefault="00E44A9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14:paraId="77CE02B3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75" w:type="dxa"/>
          </w:tcPr>
          <w:p w14:paraId="354A96D2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1F167D" w14:paraId="41D6864C" w14:textId="77777777">
        <w:trPr>
          <w:trHeight w:val="552"/>
        </w:trPr>
        <w:tc>
          <w:tcPr>
            <w:tcW w:w="4863" w:type="dxa"/>
            <w:gridSpan w:val="2"/>
          </w:tcPr>
          <w:p w14:paraId="60DED112" w14:textId="77777777" w:rsidR="001F167D" w:rsidRDefault="00E44A9C">
            <w:pPr>
              <w:pStyle w:val="TableParagraph"/>
              <w:tabs>
                <w:tab w:val="left" w:pos="2000"/>
                <w:tab w:val="left" w:pos="3633"/>
              </w:tabs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z w:val="24"/>
              </w:rPr>
              <w:tab/>
              <w:t>допустимая</w:t>
            </w:r>
            <w:r>
              <w:rPr>
                <w:b/>
                <w:sz w:val="24"/>
              </w:rPr>
              <w:tab/>
              <w:t>недельная</w:t>
            </w:r>
          </w:p>
          <w:p w14:paraId="5F079998" w14:textId="77777777" w:rsidR="001F167D" w:rsidRDefault="00E44A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708" w:type="dxa"/>
          </w:tcPr>
          <w:p w14:paraId="419C584D" w14:textId="77777777" w:rsidR="001F167D" w:rsidRDefault="00E44A9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08" w:type="dxa"/>
          </w:tcPr>
          <w:p w14:paraId="25F45405" w14:textId="77777777" w:rsidR="001F167D" w:rsidRDefault="00E44A9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08" w:type="dxa"/>
          </w:tcPr>
          <w:p w14:paraId="294819B0" w14:textId="77777777" w:rsidR="001F167D" w:rsidRDefault="00E44A9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11" w:type="dxa"/>
          </w:tcPr>
          <w:p w14:paraId="4E0E2E8F" w14:textId="77777777" w:rsidR="001F167D" w:rsidRDefault="00E44A9C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66" w:type="dxa"/>
          </w:tcPr>
          <w:p w14:paraId="111CF194" w14:textId="77777777" w:rsidR="001F167D" w:rsidRDefault="00E44A9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375" w:type="dxa"/>
          </w:tcPr>
          <w:p w14:paraId="1E6C7523" w14:textId="77777777" w:rsidR="001F167D" w:rsidRDefault="00E44A9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157</w:t>
            </w:r>
          </w:p>
        </w:tc>
      </w:tr>
      <w:tr w:rsidR="001F167D" w14:paraId="210558D5" w14:textId="77777777">
        <w:trPr>
          <w:trHeight w:val="551"/>
        </w:trPr>
        <w:tc>
          <w:tcPr>
            <w:tcW w:w="4863" w:type="dxa"/>
            <w:gridSpan w:val="2"/>
          </w:tcPr>
          <w:p w14:paraId="5DEAEF7E" w14:textId="77777777" w:rsidR="001F167D" w:rsidRDefault="00E44A9C">
            <w:pPr>
              <w:pStyle w:val="TableParagraph"/>
              <w:tabs>
                <w:tab w:val="left" w:pos="3906"/>
              </w:tabs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z w:val="24"/>
              </w:rPr>
              <w:tab/>
              <w:t>область</w:t>
            </w:r>
          </w:p>
          <w:p w14:paraId="18F2A578" w14:textId="77777777" w:rsidR="001F167D" w:rsidRDefault="00E44A9C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708" w:type="dxa"/>
          </w:tcPr>
          <w:p w14:paraId="2FC2A744" w14:textId="77777777" w:rsidR="001F167D" w:rsidRDefault="00E44A9C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8" w:type="dxa"/>
          </w:tcPr>
          <w:p w14:paraId="599797CB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8" w:type="dxa"/>
          </w:tcPr>
          <w:p w14:paraId="27A73A83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1" w:type="dxa"/>
          </w:tcPr>
          <w:p w14:paraId="557C7F6B" w14:textId="77777777" w:rsidR="001F167D" w:rsidRDefault="00E44A9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14:paraId="2430FED2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75" w:type="dxa"/>
          </w:tcPr>
          <w:p w14:paraId="06AC74B1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1F167D" w14:paraId="2812B820" w14:textId="77777777">
        <w:trPr>
          <w:trHeight w:val="517"/>
        </w:trPr>
        <w:tc>
          <w:tcPr>
            <w:tcW w:w="4863" w:type="dxa"/>
            <w:gridSpan w:val="2"/>
          </w:tcPr>
          <w:p w14:paraId="652DB580" w14:textId="77777777" w:rsidR="001F167D" w:rsidRDefault="00E44A9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  <w:tc>
          <w:tcPr>
            <w:tcW w:w="708" w:type="dxa"/>
          </w:tcPr>
          <w:p w14:paraId="2598CC57" w14:textId="77777777" w:rsidR="001F167D" w:rsidRDefault="00E44A9C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14:paraId="71E3DB1A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14:paraId="4D5968CF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1" w:type="dxa"/>
          </w:tcPr>
          <w:p w14:paraId="7A16AA7B" w14:textId="77777777" w:rsidR="001F167D" w:rsidRDefault="00E44A9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6" w:type="dxa"/>
          </w:tcPr>
          <w:p w14:paraId="5297365B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75" w:type="dxa"/>
          </w:tcPr>
          <w:p w14:paraId="0E0D1CB3" w14:textId="77777777" w:rsidR="001F167D" w:rsidRDefault="00E44A9C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1F167D" w14:paraId="27C37C27" w14:textId="77777777">
        <w:trPr>
          <w:trHeight w:val="275"/>
        </w:trPr>
        <w:tc>
          <w:tcPr>
            <w:tcW w:w="4863" w:type="dxa"/>
            <w:gridSpan w:val="2"/>
          </w:tcPr>
          <w:p w14:paraId="712E66D5" w14:textId="77777777" w:rsidR="001F167D" w:rsidRDefault="00E44A9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708" w:type="dxa"/>
          </w:tcPr>
          <w:p w14:paraId="1C2BF6F6" w14:textId="77777777" w:rsidR="001F167D" w:rsidRDefault="00E44A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708" w:type="dxa"/>
          </w:tcPr>
          <w:p w14:paraId="5DADFF53" w14:textId="77777777" w:rsidR="001F167D" w:rsidRDefault="00E44A9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708" w:type="dxa"/>
          </w:tcPr>
          <w:p w14:paraId="772909B0" w14:textId="77777777" w:rsidR="001F167D" w:rsidRDefault="00E44A9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711" w:type="dxa"/>
          </w:tcPr>
          <w:p w14:paraId="7C658C69" w14:textId="77777777" w:rsidR="001F167D" w:rsidRDefault="00E44A9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566" w:type="dxa"/>
          </w:tcPr>
          <w:p w14:paraId="5EC89280" w14:textId="77777777" w:rsidR="001F167D" w:rsidRDefault="00E44A9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1375" w:type="dxa"/>
          </w:tcPr>
          <w:p w14:paraId="4FA92A2A" w14:textId="77777777" w:rsidR="001F167D" w:rsidRDefault="00E44A9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207</w:t>
            </w:r>
          </w:p>
        </w:tc>
      </w:tr>
    </w:tbl>
    <w:p w14:paraId="117EB76B" w14:textId="77777777" w:rsidR="001F167D" w:rsidRDefault="001F167D">
      <w:pPr>
        <w:pStyle w:val="a3"/>
        <w:spacing w:before="7"/>
        <w:ind w:left="0"/>
        <w:jc w:val="left"/>
        <w:rPr>
          <w:b/>
          <w:sz w:val="15"/>
        </w:rPr>
      </w:pPr>
    </w:p>
    <w:p w14:paraId="761B374B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0D252B57" w14:textId="77777777" w:rsidR="001F167D" w:rsidRDefault="001F167D">
      <w:pPr>
        <w:pStyle w:val="a3"/>
        <w:spacing w:before="7"/>
        <w:ind w:left="0"/>
        <w:jc w:val="left"/>
        <w:rPr>
          <w:b/>
          <w:sz w:val="19"/>
        </w:rPr>
      </w:pPr>
    </w:p>
    <w:p w14:paraId="6C311F25" w14:textId="77777777" w:rsidR="005316D8" w:rsidRPr="00EA2B27" w:rsidRDefault="005316D8" w:rsidP="005316D8">
      <w:pPr>
        <w:spacing w:before="100" w:beforeAutospacing="1" w:after="100" w:afterAutospacing="1"/>
        <w:jc w:val="center"/>
        <w:rPr>
          <w:b/>
          <w:bCs/>
          <w:sz w:val="28"/>
          <w:szCs w:val="28"/>
          <w:lang w:eastAsia="ru-RU"/>
        </w:rPr>
      </w:pPr>
      <w:r w:rsidRPr="00BE446C">
        <w:rPr>
          <w:rFonts w:eastAsia="Calibri"/>
          <w:b/>
          <w:sz w:val="28"/>
          <w:szCs w:val="28"/>
        </w:rPr>
        <w:t xml:space="preserve">Календарный учебный график </w:t>
      </w:r>
      <w:r>
        <w:rPr>
          <w:b/>
          <w:bCs/>
          <w:sz w:val="28"/>
          <w:szCs w:val="28"/>
          <w:lang w:eastAsia="ru-RU"/>
        </w:rPr>
        <w:t>на 2023</w:t>
      </w:r>
      <w:r w:rsidRPr="00BE446C">
        <w:rPr>
          <w:b/>
          <w:bCs/>
          <w:sz w:val="28"/>
          <w:szCs w:val="28"/>
          <w:lang w:eastAsia="ru-RU"/>
        </w:rPr>
        <w:t>-20</w:t>
      </w:r>
      <w:r>
        <w:rPr>
          <w:b/>
          <w:bCs/>
          <w:sz w:val="28"/>
          <w:szCs w:val="28"/>
          <w:lang w:eastAsia="ru-RU"/>
        </w:rPr>
        <w:t>24</w:t>
      </w:r>
      <w:r w:rsidRPr="00BE446C">
        <w:rPr>
          <w:b/>
          <w:bCs/>
          <w:sz w:val="28"/>
          <w:szCs w:val="28"/>
          <w:lang w:eastAsia="ru-RU"/>
        </w:rPr>
        <w:t xml:space="preserve"> учебный год</w:t>
      </w:r>
    </w:p>
    <w:p w14:paraId="3384CAAC" w14:textId="77777777" w:rsidR="005316D8" w:rsidRPr="00BE446C" w:rsidRDefault="005316D8" w:rsidP="005316D8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EA2B27">
        <w:rPr>
          <w:b/>
          <w:bCs/>
          <w:sz w:val="28"/>
          <w:szCs w:val="28"/>
          <w:lang w:eastAsia="ru-RU"/>
        </w:rPr>
        <w:t>МОУ «Щербининская ООШ»</w:t>
      </w:r>
    </w:p>
    <w:p w14:paraId="0860089F" w14:textId="77777777" w:rsidR="005316D8" w:rsidRPr="00BE446C" w:rsidRDefault="005316D8" w:rsidP="005316D8">
      <w:pPr>
        <w:spacing w:before="500" w:line="360" w:lineRule="auto"/>
        <w:jc w:val="center"/>
        <w:rPr>
          <w:b/>
        </w:rPr>
      </w:pPr>
      <w:r w:rsidRPr="00BE446C">
        <w:rPr>
          <w:b/>
        </w:rPr>
        <w:t>Начальное общее образование</w:t>
      </w:r>
    </w:p>
    <w:p w14:paraId="673770F5" w14:textId="77777777" w:rsidR="005316D8" w:rsidRPr="00BE446C" w:rsidRDefault="005316D8" w:rsidP="005316D8">
      <w:pPr>
        <w:spacing w:before="500" w:line="360" w:lineRule="auto"/>
        <w:jc w:val="both"/>
        <w:rPr>
          <w:b/>
        </w:rPr>
      </w:pPr>
      <w:r w:rsidRPr="00BE446C">
        <w:rPr>
          <w:b/>
        </w:rPr>
        <w:t>1. Календарные периоды учебного года</w:t>
      </w:r>
    </w:p>
    <w:p w14:paraId="54F565DB" w14:textId="77777777" w:rsidR="005316D8" w:rsidRPr="00BE446C" w:rsidRDefault="005316D8" w:rsidP="005316D8">
      <w:pPr>
        <w:spacing w:line="360" w:lineRule="auto"/>
        <w:jc w:val="both"/>
      </w:pPr>
      <w:r w:rsidRPr="00BE446C">
        <w:t>1.1.</w:t>
      </w:r>
      <w:r w:rsidRPr="00BE446C">
        <w:rPr>
          <w:b/>
        </w:rPr>
        <w:t xml:space="preserve"> </w:t>
      </w:r>
      <w:r w:rsidRPr="00BE446C">
        <w:t xml:space="preserve">Дата начала учебного года: </w:t>
      </w:r>
      <w:r>
        <w:t>1</w:t>
      </w:r>
      <w:r w:rsidRPr="00BE446C">
        <w:t xml:space="preserve"> сентя</w:t>
      </w:r>
      <w:r>
        <w:t>бря 2023</w:t>
      </w:r>
      <w:r w:rsidRPr="00BE446C">
        <w:t xml:space="preserve"> г.</w:t>
      </w:r>
    </w:p>
    <w:p w14:paraId="65517040" w14:textId="77777777" w:rsidR="005316D8" w:rsidRDefault="005316D8" w:rsidP="005316D8">
      <w:pPr>
        <w:spacing w:line="360" w:lineRule="auto"/>
        <w:jc w:val="both"/>
      </w:pPr>
      <w:r w:rsidRPr="00BE446C">
        <w:t xml:space="preserve">1.2. Дата окончания учебного года: </w:t>
      </w:r>
    </w:p>
    <w:p w14:paraId="004C4476" w14:textId="77777777" w:rsidR="005316D8" w:rsidRPr="00E26BF0" w:rsidRDefault="005316D8" w:rsidP="005316D8">
      <w:pPr>
        <w:spacing w:line="360" w:lineRule="auto"/>
        <w:jc w:val="both"/>
      </w:pPr>
      <w:r w:rsidRPr="00E26BF0">
        <w:t xml:space="preserve">2 – 4 классы   </w:t>
      </w:r>
      <w:r>
        <w:t>28</w:t>
      </w:r>
      <w:r w:rsidRPr="00E26BF0">
        <w:t xml:space="preserve"> мая 202</w:t>
      </w:r>
      <w:r>
        <w:t>4</w:t>
      </w:r>
      <w:r w:rsidRPr="00E26BF0">
        <w:t xml:space="preserve"> г.</w:t>
      </w:r>
    </w:p>
    <w:p w14:paraId="08EB03FD" w14:textId="77777777" w:rsidR="005316D8" w:rsidRDefault="005316D8" w:rsidP="005316D8">
      <w:pPr>
        <w:spacing w:line="360" w:lineRule="auto"/>
        <w:jc w:val="both"/>
      </w:pPr>
      <w:r w:rsidRPr="00E26BF0">
        <w:t xml:space="preserve">1 класс            </w:t>
      </w:r>
      <w:r>
        <w:t>28</w:t>
      </w:r>
      <w:r w:rsidRPr="00E26BF0">
        <w:t xml:space="preserve"> мая 202</w:t>
      </w:r>
      <w:r>
        <w:t>4</w:t>
      </w:r>
      <w:r w:rsidRPr="00E26BF0">
        <w:t xml:space="preserve"> г.</w:t>
      </w:r>
      <w:r>
        <w:t xml:space="preserve"> </w:t>
      </w:r>
    </w:p>
    <w:p w14:paraId="3B04BF54" w14:textId="77777777" w:rsidR="005316D8" w:rsidRPr="00BE446C" w:rsidRDefault="005316D8" w:rsidP="005316D8">
      <w:pPr>
        <w:spacing w:line="360" w:lineRule="auto"/>
        <w:ind w:left="-1134" w:firstLine="1134"/>
        <w:jc w:val="both"/>
      </w:pPr>
      <w:r w:rsidRPr="00BE446C">
        <w:t>1.3. Продолжительность учебного года:</w:t>
      </w:r>
    </w:p>
    <w:p w14:paraId="402CC722" w14:textId="77777777" w:rsidR="005316D8" w:rsidRPr="00BE446C" w:rsidRDefault="005316D8" w:rsidP="005316D8">
      <w:pPr>
        <w:spacing w:line="360" w:lineRule="auto"/>
        <w:jc w:val="both"/>
      </w:pPr>
      <w:r w:rsidRPr="00BE446C">
        <w:t>– 1-</w:t>
      </w:r>
      <w:r>
        <w:t>й</w:t>
      </w:r>
      <w:r w:rsidRPr="00BE446C">
        <w:t xml:space="preserve">  класс – 33 недели;</w:t>
      </w:r>
    </w:p>
    <w:p w14:paraId="10E034CD" w14:textId="77777777" w:rsidR="005316D8" w:rsidRPr="00BE446C" w:rsidRDefault="005316D8" w:rsidP="005316D8">
      <w:pPr>
        <w:spacing w:line="360" w:lineRule="auto"/>
        <w:jc w:val="both"/>
      </w:pPr>
      <w:r w:rsidRPr="00BE446C">
        <w:t>– 2 – 4-е классы – 34 недели.</w:t>
      </w:r>
    </w:p>
    <w:p w14:paraId="045660F6" w14:textId="77777777" w:rsidR="005316D8" w:rsidRPr="00BE446C" w:rsidRDefault="005316D8" w:rsidP="005316D8">
      <w:pPr>
        <w:spacing w:before="240" w:line="360" w:lineRule="auto"/>
        <w:jc w:val="both"/>
        <w:rPr>
          <w:b/>
        </w:rPr>
      </w:pPr>
      <w:r w:rsidRPr="00BE446C">
        <w:rPr>
          <w:b/>
        </w:rPr>
        <w:t>2. Периоды образовательной деятельности</w:t>
      </w:r>
    </w:p>
    <w:p w14:paraId="00D27199" w14:textId="77777777" w:rsidR="005316D8" w:rsidRPr="00BE446C" w:rsidRDefault="005316D8" w:rsidP="005316D8">
      <w:pPr>
        <w:spacing w:line="360" w:lineRule="auto"/>
        <w:jc w:val="both"/>
        <w:rPr>
          <w:b/>
        </w:rPr>
      </w:pPr>
      <w:r w:rsidRPr="00BE446C">
        <w:rPr>
          <w:b/>
        </w:rPr>
        <w:t xml:space="preserve">2.1. Продолжительность учебных занятий по триместрам в учебных неделях </w:t>
      </w:r>
      <w:r w:rsidRPr="00BE446C">
        <w:rPr>
          <w:b/>
        </w:rPr>
        <w:br/>
        <w:t>и рабочих днях</w:t>
      </w:r>
    </w:p>
    <w:p w14:paraId="245C9ED9" w14:textId="77777777" w:rsidR="005316D8" w:rsidRPr="00BE446C" w:rsidRDefault="005316D8" w:rsidP="005316D8">
      <w:pPr>
        <w:pStyle w:val="a4"/>
        <w:spacing w:line="360" w:lineRule="auto"/>
        <w:ind w:left="0"/>
        <w:jc w:val="center"/>
        <w:rPr>
          <w:b/>
        </w:rPr>
      </w:pPr>
      <w:r w:rsidRPr="00BE446C">
        <w:rPr>
          <w:b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"/>
        <w:gridCol w:w="1301"/>
        <w:gridCol w:w="538"/>
        <w:gridCol w:w="1628"/>
        <w:gridCol w:w="1965"/>
        <w:gridCol w:w="1952"/>
        <w:gridCol w:w="2047"/>
      </w:tblGrid>
      <w:tr w:rsidR="005316D8" w:rsidRPr="00BE446C" w14:paraId="29142842" w14:textId="77777777" w:rsidTr="003F693A">
        <w:trPr>
          <w:jc w:val="center"/>
        </w:trPr>
        <w:tc>
          <w:tcPr>
            <w:tcW w:w="19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C161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Учебный период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5D5A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FCE2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</w:t>
            </w:r>
          </w:p>
        </w:tc>
      </w:tr>
      <w:tr w:rsidR="005316D8" w:rsidRPr="00BE446C" w14:paraId="1382330C" w14:textId="77777777" w:rsidTr="003F693A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2604" w14:textId="77777777" w:rsidR="005316D8" w:rsidRPr="00BE446C" w:rsidRDefault="005316D8" w:rsidP="003F693A">
            <w:pPr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1280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8CAF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DF02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Количество учебных недель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0381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Количество рабочих дней </w:t>
            </w:r>
          </w:p>
        </w:tc>
      </w:tr>
      <w:tr w:rsidR="005316D8" w:rsidRPr="00BE446C" w14:paraId="5B833070" w14:textId="77777777" w:rsidTr="003F693A">
        <w:trPr>
          <w:jc w:val="center"/>
        </w:trPr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1C45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2C6E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1.09.2023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35A1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30.11</w:t>
            </w:r>
            <w:r>
              <w:t>.2023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27C5" w14:textId="77777777" w:rsidR="005316D8" w:rsidRPr="00682F90" w:rsidRDefault="005316D8" w:rsidP="003F693A">
            <w:pPr>
              <w:pStyle w:val="a4"/>
              <w:spacing w:line="360" w:lineRule="auto"/>
              <w:ind w:left="0"/>
              <w:jc w:val="center"/>
            </w:pPr>
            <w:r w:rsidRPr="00682F90">
              <w:t>12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98F1" w14:textId="77777777" w:rsidR="005316D8" w:rsidRPr="00682F90" w:rsidRDefault="005316D8" w:rsidP="003F693A">
            <w:pPr>
              <w:pStyle w:val="a4"/>
              <w:spacing w:line="360" w:lineRule="auto"/>
              <w:ind w:left="0"/>
              <w:jc w:val="center"/>
            </w:pPr>
            <w:r>
              <w:t>59</w:t>
            </w:r>
          </w:p>
        </w:tc>
      </w:tr>
      <w:tr w:rsidR="005316D8" w:rsidRPr="00BE446C" w14:paraId="3C3A6B2D" w14:textId="77777777" w:rsidTr="003F693A">
        <w:trPr>
          <w:jc w:val="center"/>
        </w:trPr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1F30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II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60DB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01.12</w:t>
            </w:r>
            <w:r>
              <w:t>.2023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AB65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2</w:t>
            </w:r>
            <w:r>
              <w:t>9</w:t>
            </w:r>
            <w:r w:rsidRPr="00BE446C">
              <w:t>.02.20</w:t>
            </w:r>
            <w:r>
              <w:t>24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0280" w14:textId="77777777" w:rsidR="005316D8" w:rsidRPr="00682F90" w:rsidRDefault="005316D8" w:rsidP="003F693A">
            <w:pPr>
              <w:pStyle w:val="a4"/>
              <w:spacing w:line="360" w:lineRule="auto"/>
              <w:ind w:left="0"/>
              <w:jc w:val="center"/>
            </w:pPr>
            <w:r w:rsidRPr="00682F90">
              <w:t>1</w:t>
            </w:r>
            <w:r>
              <w:t>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ED45" w14:textId="77777777" w:rsidR="005316D8" w:rsidRPr="00561CEA" w:rsidRDefault="005316D8" w:rsidP="003F693A">
            <w:pPr>
              <w:pStyle w:val="a4"/>
              <w:spacing w:line="360" w:lineRule="auto"/>
              <w:ind w:left="0"/>
              <w:jc w:val="center"/>
            </w:pPr>
            <w:r>
              <w:t>53</w:t>
            </w:r>
          </w:p>
        </w:tc>
      </w:tr>
      <w:tr w:rsidR="005316D8" w:rsidRPr="00BE446C" w14:paraId="6F7C4762" w14:textId="77777777" w:rsidTr="003F693A">
        <w:trPr>
          <w:jc w:val="center"/>
        </w:trPr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619C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III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635C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01.03.20</w:t>
            </w:r>
            <w:r>
              <w:t>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710C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Pr="008F7F7E">
              <w:t>.</w:t>
            </w:r>
            <w:r w:rsidRPr="00E26BF0">
              <w:t>05.202</w:t>
            </w:r>
            <w:r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D524" w14:textId="77777777" w:rsidR="005316D8" w:rsidRPr="00682F90" w:rsidRDefault="005316D8" w:rsidP="003F693A">
            <w:pPr>
              <w:pStyle w:val="a4"/>
              <w:spacing w:line="360" w:lineRule="auto"/>
              <w:ind w:left="0"/>
              <w:jc w:val="center"/>
            </w:pPr>
            <w:r w:rsidRPr="00682F90">
              <w:t>1</w:t>
            </w:r>
            <w: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A29E" w14:textId="77777777" w:rsidR="005316D8" w:rsidRPr="00682F90" w:rsidRDefault="005316D8" w:rsidP="003F693A">
            <w:pPr>
              <w:pStyle w:val="a4"/>
              <w:spacing w:line="360" w:lineRule="auto"/>
              <w:ind w:left="0"/>
              <w:jc w:val="center"/>
            </w:pPr>
            <w:r w:rsidRPr="00682F90">
              <w:t>5</w:t>
            </w:r>
            <w:r>
              <w:t>3</w:t>
            </w:r>
          </w:p>
        </w:tc>
      </w:tr>
      <w:tr w:rsidR="005316D8" w:rsidRPr="00BE446C" w14:paraId="2DA36816" w14:textId="77777777" w:rsidTr="003F693A">
        <w:trPr>
          <w:jc w:val="center"/>
        </w:trPr>
        <w:tc>
          <w:tcPr>
            <w:tcW w:w="5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DCB7F74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right"/>
              <w:rPr>
                <w:b/>
              </w:rPr>
            </w:pPr>
            <w:r w:rsidRPr="00BE446C">
              <w:rPr>
                <w:b/>
              </w:rPr>
              <w:t>Итого в учебном году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2E53A90" w14:textId="77777777" w:rsidR="005316D8" w:rsidRPr="00527C06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527C06">
              <w:rPr>
                <w:b/>
              </w:rPr>
              <w:t>33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0493B5" w14:textId="77777777" w:rsidR="005316D8" w:rsidRPr="00D62E5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165</w:t>
            </w:r>
          </w:p>
        </w:tc>
      </w:tr>
      <w:tr w:rsidR="005316D8" w:rsidRPr="00BE446C" w14:paraId="6654F948" w14:textId="77777777" w:rsidTr="003F69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93" w:type="dxa"/>
          <w:wAfter w:w="8130" w:type="dxa"/>
          <w:trHeight w:val="33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CEBF5" w14:textId="77777777" w:rsidR="005316D8" w:rsidRPr="00BE446C" w:rsidRDefault="005316D8" w:rsidP="003F693A">
            <w:pPr>
              <w:jc w:val="right"/>
              <w:rPr>
                <w:lang w:eastAsia="ru-RU"/>
              </w:rPr>
            </w:pPr>
          </w:p>
        </w:tc>
      </w:tr>
    </w:tbl>
    <w:p w14:paraId="64EC32EB" w14:textId="77777777" w:rsidR="005316D8" w:rsidRPr="00BE446C" w:rsidRDefault="005316D8" w:rsidP="005316D8">
      <w:pPr>
        <w:pStyle w:val="a4"/>
        <w:spacing w:line="360" w:lineRule="auto"/>
        <w:ind w:left="0"/>
        <w:jc w:val="center"/>
        <w:rPr>
          <w:b/>
        </w:rPr>
      </w:pPr>
      <w:r w:rsidRPr="00BE446C">
        <w:rPr>
          <w:b/>
        </w:rPr>
        <w:t>2–4-й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666"/>
        <w:gridCol w:w="1514"/>
        <w:gridCol w:w="2009"/>
        <w:gridCol w:w="2121"/>
      </w:tblGrid>
      <w:tr w:rsidR="005316D8" w:rsidRPr="00BE446C" w14:paraId="7FE6658D" w14:textId="77777777" w:rsidTr="003F693A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5390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8E43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56BD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</w:t>
            </w:r>
          </w:p>
        </w:tc>
      </w:tr>
      <w:tr w:rsidR="005316D8" w:rsidRPr="00BE446C" w14:paraId="7901E48C" w14:textId="77777777" w:rsidTr="003F693A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CAB5" w14:textId="77777777" w:rsidR="005316D8" w:rsidRPr="00BE446C" w:rsidRDefault="005316D8" w:rsidP="003F693A">
            <w:pPr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5E97" w14:textId="77777777" w:rsidR="005316D8" w:rsidRPr="00BE446C" w:rsidRDefault="005316D8" w:rsidP="003F693A">
            <w:pPr>
              <w:pStyle w:val="a4"/>
              <w:spacing w:line="360" w:lineRule="auto"/>
              <w:ind w:left="0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A2B8" w14:textId="77777777" w:rsidR="005316D8" w:rsidRPr="00BE446C" w:rsidRDefault="005316D8" w:rsidP="003F693A">
            <w:pPr>
              <w:pStyle w:val="a4"/>
              <w:spacing w:line="360" w:lineRule="auto"/>
              <w:ind w:left="0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3AD9" w14:textId="77777777" w:rsidR="005316D8" w:rsidRPr="00BE446C" w:rsidRDefault="005316D8" w:rsidP="003F693A">
            <w:pPr>
              <w:pStyle w:val="a4"/>
              <w:ind w:left="0"/>
              <w:rPr>
                <w:b/>
              </w:rPr>
            </w:pPr>
            <w:r w:rsidRPr="00BE446C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4DAE" w14:textId="77777777" w:rsidR="005316D8" w:rsidRPr="00BE446C" w:rsidRDefault="005316D8" w:rsidP="003F693A">
            <w:pPr>
              <w:pStyle w:val="a4"/>
              <w:ind w:left="0"/>
              <w:rPr>
                <w:b/>
              </w:rPr>
            </w:pPr>
            <w:r w:rsidRPr="00BE446C">
              <w:rPr>
                <w:b/>
              </w:rPr>
              <w:t>Количество рабочих дней</w:t>
            </w:r>
          </w:p>
        </w:tc>
      </w:tr>
      <w:tr w:rsidR="005316D8" w:rsidRPr="00BE446C" w14:paraId="5850BB2A" w14:textId="77777777" w:rsidTr="003F693A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D4FB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806C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1</w:t>
            </w:r>
            <w:r w:rsidRPr="00BE446C">
              <w:t>.09.20</w:t>
            </w:r>
            <w:r>
              <w:t>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5D8B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30.11.20</w:t>
            </w:r>
            <w:r>
              <w:t>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5AB7" w14:textId="77777777" w:rsidR="005316D8" w:rsidRPr="0060570D" w:rsidRDefault="005316D8" w:rsidP="003F693A">
            <w:pPr>
              <w:pStyle w:val="a4"/>
              <w:spacing w:line="360" w:lineRule="auto"/>
              <w:ind w:left="0"/>
              <w:jc w:val="center"/>
            </w:pPr>
            <w:r w:rsidRPr="0060570D">
              <w:t>12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E151" w14:textId="77777777" w:rsidR="005316D8" w:rsidRPr="0060570D" w:rsidRDefault="005316D8" w:rsidP="003F693A">
            <w:pPr>
              <w:pStyle w:val="a4"/>
              <w:spacing w:line="360" w:lineRule="auto"/>
              <w:ind w:left="0"/>
            </w:pPr>
            <w:r>
              <w:t>59</w:t>
            </w:r>
          </w:p>
        </w:tc>
      </w:tr>
      <w:tr w:rsidR="005316D8" w:rsidRPr="00BE446C" w14:paraId="1D5C5A9D" w14:textId="77777777" w:rsidTr="003F693A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12D3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F6F4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01.12.2023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C15C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BE446C">
              <w:t>.02.20</w:t>
            </w:r>
            <w:r>
              <w:t>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D4A4" w14:textId="77777777" w:rsidR="005316D8" w:rsidRPr="006D3E05" w:rsidRDefault="005316D8" w:rsidP="003F693A">
            <w:pPr>
              <w:pStyle w:val="a4"/>
              <w:spacing w:line="360" w:lineRule="auto"/>
              <w:ind w:left="0"/>
              <w:jc w:val="center"/>
            </w:pPr>
            <w:r w:rsidRPr="006D3E05">
              <w:t>1</w:t>
            </w:r>
            <w: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78E9" w14:textId="77777777" w:rsidR="005316D8" w:rsidRPr="00112D91" w:rsidRDefault="005316D8" w:rsidP="003F693A">
            <w:pPr>
              <w:pStyle w:val="a4"/>
              <w:spacing w:line="360" w:lineRule="auto"/>
              <w:ind w:left="0"/>
              <w:jc w:val="center"/>
            </w:pPr>
            <w:r>
              <w:t>58</w:t>
            </w:r>
          </w:p>
        </w:tc>
      </w:tr>
      <w:tr w:rsidR="005316D8" w:rsidRPr="00BE446C" w14:paraId="6C620C7E" w14:textId="77777777" w:rsidTr="003F693A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F5F3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III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5EF8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01.03.20</w:t>
            </w:r>
            <w:r>
              <w:t>24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14F4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Pr="00BE446C">
              <w:t>.05.20</w:t>
            </w:r>
            <w:r>
              <w:t>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ABB6" w14:textId="77777777" w:rsidR="005316D8" w:rsidRPr="006D3E05" w:rsidRDefault="005316D8" w:rsidP="003F693A">
            <w:pPr>
              <w:pStyle w:val="a4"/>
              <w:spacing w:line="360" w:lineRule="auto"/>
              <w:ind w:left="0"/>
              <w:jc w:val="center"/>
            </w:pPr>
            <w:r w:rsidRPr="006D3E05">
              <w:t>1</w:t>
            </w:r>
            <w: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1B24" w14:textId="77777777" w:rsidR="005316D8" w:rsidRPr="006D3E05" w:rsidRDefault="005316D8" w:rsidP="003F693A">
            <w:pPr>
              <w:pStyle w:val="a4"/>
              <w:spacing w:line="360" w:lineRule="auto"/>
              <w:ind w:left="0"/>
              <w:jc w:val="center"/>
            </w:pPr>
            <w:r w:rsidRPr="006D3E05">
              <w:t>5</w:t>
            </w:r>
            <w:r>
              <w:t>3</w:t>
            </w:r>
          </w:p>
        </w:tc>
      </w:tr>
      <w:tr w:rsidR="005316D8" w:rsidRPr="00BE446C" w14:paraId="3B31A66F" w14:textId="77777777" w:rsidTr="003F693A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862481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right"/>
              <w:rPr>
                <w:b/>
              </w:rPr>
            </w:pPr>
            <w:r w:rsidRPr="00BE446C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D331D8A" w14:textId="77777777" w:rsidR="005316D8" w:rsidRPr="00D62E5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D010535" w14:textId="77777777" w:rsidR="005316D8" w:rsidRPr="00D62E5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170</w:t>
            </w:r>
          </w:p>
        </w:tc>
      </w:tr>
    </w:tbl>
    <w:p w14:paraId="7ACAC48A" w14:textId="77777777" w:rsidR="005316D8" w:rsidRDefault="005316D8" w:rsidP="005316D8">
      <w:pPr>
        <w:spacing w:before="500" w:line="360" w:lineRule="auto"/>
        <w:rPr>
          <w:b/>
        </w:rPr>
      </w:pPr>
    </w:p>
    <w:p w14:paraId="4FE2E8A1" w14:textId="77777777" w:rsidR="005316D8" w:rsidRPr="00BE446C" w:rsidRDefault="005316D8" w:rsidP="005316D8">
      <w:pPr>
        <w:spacing w:before="500" w:line="360" w:lineRule="auto"/>
        <w:rPr>
          <w:b/>
        </w:rPr>
      </w:pPr>
      <w:r w:rsidRPr="00BE446C">
        <w:rPr>
          <w:b/>
        </w:rPr>
        <w:t>2.2. Продолжительность каникул</w:t>
      </w:r>
    </w:p>
    <w:p w14:paraId="4F034420" w14:textId="77777777" w:rsidR="005316D8" w:rsidRPr="00BE446C" w:rsidRDefault="005316D8" w:rsidP="005316D8">
      <w:pPr>
        <w:pStyle w:val="a4"/>
        <w:spacing w:line="360" w:lineRule="auto"/>
        <w:ind w:left="0"/>
        <w:jc w:val="center"/>
      </w:pPr>
      <w:r w:rsidRPr="00BE446C">
        <w:rPr>
          <w:b/>
        </w:rPr>
        <w:t>1-й класс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5"/>
        <w:gridCol w:w="1418"/>
        <w:gridCol w:w="2733"/>
        <w:gridCol w:w="2692"/>
      </w:tblGrid>
      <w:tr w:rsidR="005316D8" w:rsidRPr="00BE446C" w14:paraId="65417221" w14:textId="77777777" w:rsidTr="003F693A">
        <w:trPr>
          <w:trHeight w:val="391"/>
        </w:trPr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5F15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Каникулярный период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9234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AC1B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 каникул в календарных днях</w:t>
            </w:r>
          </w:p>
        </w:tc>
      </w:tr>
      <w:tr w:rsidR="005316D8" w:rsidRPr="00BE446C" w14:paraId="5B4EC32D" w14:textId="77777777" w:rsidTr="003F693A"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5287" w14:textId="77777777" w:rsidR="005316D8" w:rsidRPr="00BE446C" w:rsidRDefault="005316D8" w:rsidP="003F693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C627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C073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E666" w14:textId="77777777" w:rsidR="005316D8" w:rsidRPr="00BE446C" w:rsidRDefault="005316D8" w:rsidP="003F693A">
            <w:pPr>
              <w:rPr>
                <w:b/>
              </w:rPr>
            </w:pPr>
          </w:p>
        </w:tc>
      </w:tr>
      <w:tr w:rsidR="005316D8" w:rsidRPr="00BE446C" w14:paraId="7F821411" w14:textId="77777777" w:rsidTr="003F693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734E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Осенние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6EFF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28.10.2023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099F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6.11.2023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0290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yellow"/>
              </w:rPr>
            </w:pPr>
            <w:r w:rsidRPr="00C006DD">
              <w:t>10</w:t>
            </w:r>
          </w:p>
        </w:tc>
      </w:tr>
      <w:tr w:rsidR="005316D8" w:rsidRPr="00BE446C" w14:paraId="6B645AAA" w14:textId="77777777" w:rsidTr="003F693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D480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Зимние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03F2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30.12.2023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45C2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8</w:t>
            </w:r>
            <w:r w:rsidRPr="00BE446C">
              <w:t>.01.20</w:t>
            </w:r>
            <w:r>
              <w:t>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246E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yellow"/>
              </w:rPr>
            </w:pPr>
            <w:r w:rsidRPr="00BE446C">
              <w:t>1</w:t>
            </w:r>
            <w:r>
              <w:t>0</w:t>
            </w:r>
          </w:p>
        </w:tc>
      </w:tr>
      <w:tr w:rsidR="005316D8" w:rsidRPr="00BE446C" w14:paraId="5CA9A8B0" w14:textId="77777777" w:rsidTr="003F693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0946" w14:textId="77777777" w:rsidR="005316D8" w:rsidRPr="00BE446C" w:rsidRDefault="005316D8" w:rsidP="003F693A">
            <w:pPr>
              <w:pStyle w:val="a4"/>
              <w:ind w:left="0"/>
            </w:pPr>
            <w:r w:rsidRPr="00BE446C">
              <w:t>Дополнительные каникулы для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69EB" w14:textId="77777777" w:rsidR="005316D8" w:rsidRPr="00561CEA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10</w:t>
            </w:r>
            <w:r w:rsidRPr="00561CEA">
              <w:t>.02.202</w:t>
            </w:r>
            <w:r>
              <w:t>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2BA6" w14:textId="77777777" w:rsidR="005316D8" w:rsidRPr="00561CEA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18</w:t>
            </w:r>
            <w:r w:rsidRPr="00561CEA">
              <w:t>.02.202</w:t>
            </w:r>
            <w: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986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yellow"/>
              </w:rPr>
            </w:pPr>
            <w:r w:rsidRPr="00025902">
              <w:t>9</w:t>
            </w:r>
          </w:p>
        </w:tc>
      </w:tr>
      <w:tr w:rsidR="005316D8" w:rsidRPr="00BE446C" w14:paraId="0400DF77" w14:textId="77777777" w:rsidTr="003F693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4E10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Весенние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ABC2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Pr="00BE446C">
              <w:t>.03.20</w:t>
            </w:r>
            <w:r>
              <w:t>24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F357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BE446C">
              <w:t>.</w:t>
            </w:r>
            <w:r>
              <w:t>03</w:t>
            </w:r>
            <w:r w:rsidRPr="00BE446C">
              <w:t>.20</w:t>
            </w:r>
            <w:r>
              <w:t>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1D7B" w14:textId="77777777" w:rsidR="005316D8" w:rsidRPr="00720296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5316D8" w:rsidRPr="00BE446C" w14:paraId="5B0CB2D2" w14:textId="77777777" w:rsidTr="003F693A"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0897B60" w14:textId="77777777" w:rsidR="005316D8" w:rsidRPr="00BE446C" w:rsidRDefault="005316D8" w:rsidP="003F693A">
            <w:pPr>
              <w:pStyle w:val="a4"/>
              <w:spacing w:line="360" w:lineRule="auto"/>
              <w:ind w:left="0"/>
              <w:rPr>
                <w:b/>
              </w:rPr>
            </w:pPr>
            <w:r w:rsidRPr="00BE446C">
              <w:rPr>
                <w:b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54ECC9F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</w:tbl>
    <w:p w14:paraId="113511EF" w14:textId="77777777" w:rsidR="005316D8" w:rsidRPr="00BE446C" w:rsidRDefault="005316D8" w:rsidP="005316D8">
      <w:pPr>
        <w:spacing w:before="240" w:line="360" w:lineRule="auto"/>
        <w:jc w:val="center"/>
        <w:rPr>
          <w:b/>
        </w:rPr>
      </w:pPr>
      <w:r w:rsidRPr="00BE446C">
        <w:rPr>
          <w:b/>
        </w:rPr>
        <w:t>2–4-й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976"/>
      </w:tblGrid>
      <w:tr w:rsidR="005316D8" w:rsidRPr="00BE446C" w14:paraId="337C3D05" w14:textId="77777777" w:rsidTr="003F693A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CA07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3DF8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1B40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 каникул в календарных днях</w:t>
            </w:r>
          </w:p>
        </w:tc>
      </w:tr>
      <w:tr w:rsidR="005316D8" w:rsidRPr="00BE446C" w14:paraId="14B57723" w14:textId="77777777" w:rsidTr="003F693A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A954" w14:textId="77777777" w:rsidR="005316D8" w:rsidRPr="00BE446C" w:rsidRDefault="005316D8" w:rsidP="003F693A">
            <w:pPr>
              <w:rPr>
                <w:b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E46B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89BBC" w14:textId="77777777" w:rsidR="005316D8" w:rsidRPr="00BE446C" w:rsidRDefault="005316D8" w:rsidP="003F693A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6459" w14:textId="77777777" w:rsidR="005316D8" w:rsidRPr="00BE446C" w:rsidRDefault="005316D8" w:rsidP="003F693A">
            <w:pPr>
              <w:rPr>
                <w:b/>
              </w:rPr>
            </w:pPr>
          </w:p>
        </w:tc>
      </w:tr>
      <w:tr w:rsidR="005316D8" w:rsidRPr="00BE446C" w14:paraId="22DE2805" w14:textId="77777777" w:rsidTr="003F693A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342A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D673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28.10.2023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AD2D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6.11.2023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886A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</w:pPr>
            <w:r>
              <w:t>10</w:t>
            </w:r>
          </w:p>
        </w:tc>
      </w:tr>
      <w:tr w:rsidR="005316D8" w:rsidRPr="00BE446C" w14:paraId="70C5C5D0" w14:textId="77777777" w:rsidTr="003F693A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15AB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1066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30</w:t>
            </w:r>
            <w:r w:rsidRPr="00BE446C">
              <w:t>.12.20</w:t>
            </w:r>
            <w:r>
              <w:t>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D346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8</w:t>
            </w:r>
            <w:r w:rsidRPr="00BE446C">
              <w:t>.01.20</w:t>
            </w:r>
            <w: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0370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</w:pPr>
            <w:r w:rsidRPr="00BE446C">
              <w:t>1</w:t>
            </w:r>
            <w:r>
              <w:t>0</w:t>
            </w:r>
          </w:p>
        </w:tc>
      </w:tr>
      <w:tr w:rsidR="005316D8" w:rsidRPr="00BE446C" w14:paraId="2FCBC1F0" w14:textId="77777777" w:rsidTr="003F693A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AC81" w14:textId="77777777" w:rsidR="005316D8" w:rsidRPr="00BE446C" w:rsidRDefault="005316D8" w:rsidP="003F693A">
            <w:pPr>
              <w:pStyle w:val="a4"/>
              <w:spacing w:line="360" w:lineRule="auto"/>
              <w:ind w:left="0"/>
            </w:pPr>
            <w:r w:rsidRPr="00BE446C"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B918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Pr="00BE446C">
              <w:t>.03.20</w:t>
            </w:r>
            <w:r>
              <w:t>24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744E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BE446C">
              <w:t>.0</w:t>
            </w:r>
            <w:r>
              <w:t>4</w:t>
            </w:r>
            <w:r w:rsidRPr="00BE446C">
              <w:t>.20</w:t>
            </w:r>
            <w: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314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</w:pPr>
            <w:r>
              <w:t>9</w:t>
            </w:r>
          </w:p>
        </w:tc>
      </w:tr>
      <w:tr w:rsidR="005316D8" w:rsidRPr="00BE446C" w14:paraId="5036BE47" w14:textId="77777777" w:rsidTr="003F693A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6DBEEC7" w14:textId="77777777" w:rsidR="005316D8" w:rsidRPr="00BE446C" w:rsidRDefault="005316D8" w:rsidP="003F693A">
            <w:pPr>
              <w:pStyle w:val="a4"/>
              <w:spacing w:line="360" w:lineRule="auto"/>
              <w:ind w:left="0"/>
              <w:rPr>
                <w:b/>
              </w:rPr>
            </w:pPr>
            <w:r w:rsidRPr="00BE446C">
              <w:rPr>
                <w:b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6412EC" w14:textId="77777777" w:rsidR="005316D8" w:rsidRPr="00BE446C" w:rsidRDefault="005316D8" w:rsidP="003F693A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</w:tbl>
    <w:p w14:paraId="5F2E7BC3" w14:textId="77777777" w:rsidR="005316D8" w:rsidRPr="00BE446C" w:rsidRDefault="005316D8" w:rsidP="005316D8">
      <w:pPr>
        <w:spacing w:before="120" w:line="360" w:lineRule="auto"/>
        <w:rPr>
          <w:b/>
        </w:rPr>
      </w:pPr>
      <w:r>
        <w:rPr>
          <w:b/>
        </w:rPr>
        <w:t>3</w:t>
      </w:r>
      <w:r w:rsidRPr="00BE446C">
        <w:rPr>
          <w:b/>
        </w:rPr>
        <w:t>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804"/>
        <w:gridCol w:w="1806"/>
        <w:gridCol w:w="1806"/>
        <w:gridCol w:w="1699"/>
      </w:tblGrid>
      <w:tr w:rsidR="005316D8" w:rsidRPr="00BE446C" w14:paraId="45257879" w14:textId="77777777" w:rsidTr="003F693A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DD1B" w14:textId="77777777" w:rsidR="005316D8" w:rsidRPr="00BE446C" w:rsidRDefault="005316D8" w:rsidP="003F693A">
            <w:pPr>
              <w:jc w:val="center"/>
              <w:rPr>
                <w:b/>
              </w:rPr>
            </w:pPr>
            <w:r w:rsidRPr="00BE446C">
              <w:rPr>
                <w:b/>
              </w:rPr>
              <w:t>Образовательная деятельность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128E" w14:textId="77777777" w:rsidR="005316D8" w:rsidRPr="00BE446C" w:rsidRDefault="005316D8" w:rsidP="003F693A">
            <w:pPr>
              <w:jc w:val="center"/>
              <w:rPr>
                <w:b/>
              </w:rPr>
            </w:pPr>
            <w:r w:rsidRPr="00BE446C">
              <w:rPr>
                <w:b/>
              </w:rPr>
              <w:t xml:space="preserve">Недельная нагрузка (5-дневная учебная неделя) </w:t>
            </w:r>
            <w:r w:rsidRPr="00BE446C">
              <w:rPr>
                <w:b/>
              </w:rPr>
              <w:br/>
              <w:t>в академических часах</w:t>
            </w:r>
          </w:p>
        </w:tc>
      </w:tr>
      <w:tr w:rsidR="005316D8" w:rsidRPr="00BE446C" w14:paraId="044BED03" w14:textId="77777777" w:rsidTr="003F693A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9E36" w14:textId="77777777" w:rsidR="005316D8" w:rsidRPr="00BE446C" w:rsidRDefault="005316D8" w:rsidP="003F693A">
            <w:pPr>
              <w:rPr>
                <w:b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58CF" w14:textId="77777777" w:rsidR="005316D8" w:rsidRPr="00BE446C" w:rsidRDefault="005316D8" w:rsidP="003F693A">
            <w:pPr>
              <w:spacing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1-е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B2D9" w14:textId="77777777" w:rsidR="005316D8" w:rsidRPr="00BE446C" w:rsidRDefault="005316D8" w:rsidP="003F693A">
            <w:pPr>
              <w:spacing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2-е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0AC4" w14:textId="77777777" w:rsidR="005316D8" w:rsidRPr="00BE446C" w:rsidRDefault="005316D8" w:rsidP="003F693A">
            <w:pPr>
              <w:spacing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3-е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FC88" w14:textId="77777777" w:rsidR="005316D8" w:rsidRPr="00BE446C" w:rsidRDefault="005316D8" w:rsidP="003F693A">
            <w:pPr>
              <w:spacing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4-е классы</w:t>
            </w:r>
          </w:p>
        </w:tc>
      </w:tr>
      <w:tr w:rsidR="005316D8" w:rsidRPr="00BE446C" w14:paraId="00B0DE8F" w14:textId="77777777" w:rsidTr="003F693A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4C73" w14:textId="77777777" w:rsidR="005316D8" w:rsidRPr="00BE446C" w:rsidRDefault="005316D8" w:rsidP="003F693A">
            <w:pPr>
              <w:spacing w:line="360" w:lineRule="auto"/>
            </w:pPr>
            <w:r w:rsidRPr="00BE446C">
              <w:t>Урочная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D91B" w14:textId="77777777" w:rsidR="005316D8" w:rsidRPr="002F4BC6" w:rsidRDefault="005316D8" w:rsidP="003F693A">
            <w:pPr>
              <w:spacing w:line="360" w:lineRule="auto"/>
              <w:jc w:val="center"/>
            </w:pPr>
            <w:r w:rsidRPr="002F4BC6"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A811" w14:textId="77777777" w:rsidR="005316D8" w:rsidRPr="002F4BC6" w:rsidRDefault="005316D8" w:rsidP="003F693A">
            <w:pPr>
              <w:spacing w:line="360" w:lineRule="auto"/>
              <w:jc w:val="center"/>
            </w:pPr>
            <w:r w:rsidRPr="002F4BC6">
              <w:t>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640D" w14:textId="77777777" w:rsidR="005316D8" w:rsidRPr="002F4BC6" w:rsidRDefault="005316D8" w:rsidP="003F693A">
            <w:pPr>
              <w:spacing w:line="360" w:lineRule="auto"/>
              <w:jc w:val="center"/>
            </w:pPr>
            <w:r w:rsidRPr="002F4BC6"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1253" w14:textId="77777777" w:rsidR="005316D8" w:rsidRPr="002F4BC6" w:rsidRDefault="005316D8" w:rsidP="003F693A">
            <w:pPr>
              <w:spacing w:line="360" w:lineRule="auto"/>
              <w:jc w:val="center"/>
            </w:pPr>
            <w:r w:rsidRPr="002F4BC6">
              <w:t>23</w:t>
            </w:r>
          </w:p>
        </w:tc>
      </w:tr>
    </w:tbl>
    <w:p w14:paraId="1C56D6B6" w14:textId="77777777" w:rsidR="005316D8" w:rsidRPr="00BE446C" w:rsidRDefault="005316D8" w:rsidP="005316D8">
      <w:pPr>
        <w:spacing w:before="120" w:line="360" w:lineRule="auto"/>
        <w:jc w:val="both"/>
        <w:rPr>
          <w:b/>
        </w:rPr>
      </w:pPr>
      <w:r>
        <w:rPr>
          <w:b/>
        </w:rPr>
        <w:t>4</w:t>
      </w:r>
      <w:r w:rsidRPr="00BE446C">
        <w:rPr>
          <w:b/>
        </w:rPr>
        <w:t>. Расписание звонков и перемен</w:t>
      </w:r>
    </w:p>
    <w:p w14:paraId="4A77D7E3" w14:textId="77777777" w:rsidR="005316D8" w:rsidRPr="00BE446C" w:rsidRDefault="005316D8" w:rsidP="005316D8">
      <w:pPr>
        <w:spacing w:line="360" w:lineRule="auto"/>
        <w:jc w:val="center"/>
        <w:rPr>
          <w:b/>
        </w:rPr>
      </w:pPr>
      <w:r w:rsidRPr="00BE446C">
        <w:rPr>
          <w:b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2656"/>
        <w:gridCol w:w="2389"/>
        <w:gridCol w:w="2071"/>
      </w:tblGrid>
      <w:tr w:rsidR="005316D8" w:rsidRPr="00BE446C" w14:paraId="39967CCB" w14:textId="77777777" w:rsidTr="003F693A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07A6" w14:textId="77777777" w:rsidR="005316D8" w:rsidRPr="00BE446C" w:rsidRDefault="005316D8" w:rsidP="003F693A">
            <w:pPr>
              <w:jc w:val="both"/>
              <w:rPr>
                <w:b/>
              </w:rPr>
            </w:pPr>
            <w:r w:rsidRPr="00BE446C">
              <w:rPr>
                <w:b/>
              </w:rPr>
              <w:t>Образовательная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6E47" w14:textId="77777777" w:rsidR="005316D8" w:rsidRPr="00BE446C" w:rsidRDefault="005316D8" w:rsidP="003F693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Сентябрь – дека</w:t>
            </w:r>
            <w:r w:rsidRPr="00BE446C">
              <w:rPr>
                <w:b/>
              </w:rPr>
              <w:t>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871C" w14:textId="77777777" w:rsidR="005316D8" w:rsidRPr="00BE446C" w:rsidRDefault="005316D8" w:rsidP="003F693A">
            <w:pPr>
              <w:spacing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Ноябрь – 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3DE6" w14:textId="77777777" w:rsidR="005316D8" w:rsidRPr="00BE446C" w:rsidRDefault="005316D8" w:rsidP="003F693A">
            <w:pPr>
              <w:spacing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Январь – май</w:t>
            </w:r>
          </w:p>
        </w:tc>
      </w:tr>
      <w:tr w:rsidR="005316D8" w:rsidRPr="00BE446C" w14:paraId="11FBCD85" w14:textId="77777777" w:rsidTr="003F693A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4239" w14:textId="77777777" w:rsidR="005316D8" w:rsidRPr="00BE446C" w:rsidRDefault="005316D8" w:rsidP="003F693A">
            <w:pPr>
              <w:spacing w:line="360" w:lineRule="auto"/>
              <w:jc w:val="both"/>
            </w:pPr>
            <w:r w:rsidRPr="00BE446C"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73AD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>
              <w:rPr>
                <w:lang w:eastAsia="ru-RU"/>
              </w:rPr>
              <w:t>5 – 09:20</w:t>
            </w:r>
            <w:r w:rsidRPr="00A404C9">
              <w:rPr>
                <w:lang w:eastAsia="ru-RU"/>
              </w:rPr>
              <w:t xml:space="preserve">      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8E11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– 09:20</w:t>
            </w:r>
            <w:r w:rsidRPr="00A404C9">
              <w:rPr>
                <w:lang w:eastAsia="ru-RU"/>
              </w:rPr>
              <w:t xml:space="preserve">      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C9F6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– 09:2</w:t>
            </w:r>
            <w:r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      </w:t>
            </w:r>
          </w:p>
        </w:tc>
      </w:tr>
      <w:tr w:rsidR="005316D8" w:rsidRPr="00BE446C" w14:paraId="242E2C33" w14:textId="77777777" w:rsidTr="003F693A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1135" w14:textId="77777777" w:rsidR="005316D8" w:rsidRPr="00BE446C" w:rsidRDefault="005316D8" w:rsidP="003F693A">
            <w:pPr>
              <w:spacing w:line="360" w:lineRule="auto"/>
              <w:jc w:val="both"/>
            </w:pPr>
            <w:r w:rsidRPr="00BE446C"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BFF9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09:</w:t>
            </w:r>
            <w:r>
              <w:rPr>
                <w:lang w:eastAsia="ru-RU"/>
              </w:rPr>
              <w:t>40 – 10:15</w:t>
            </w:r>
            <w:r w:rsidRPr="00A404C9">
              <w:rPr>
                <w:lang w:eastAsia="ru-RU"/>
              </w:rPr>
              <w:t xml:space="preserve">      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341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>
              <w:rPr>
                <w:lang w:eastAsia="ru-RU"/>
              </w:rPr>
              <w:t>09:40 – 10:15</w:t>
            </w:r>
            <w:r w:rsidRPr="00A404C9">
              <w:rPr>
                <w:lang w:eastAsia="ru-RU"/>
              </w:rPr>
              <w:t xml:space="preserve">      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3F9D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>
              <w:rPr>
                <w:lang w:eastAsia="ru-RU"/>
              </w:rPr>
              <w:t>09:45 – 10:25</w:t>
            </w:r>
            <w:r w:rsidRPr="00A404C9">
              <w:rPr>
                <w:lang w:eastAsia="ru-RU"/>
              </w:rPr>
              <w:t xml:space="preserve">       </w:t>
            </w:r>
          </w:p>
        </w:tc>
      </w:tr>
      <w:tr w:rsidR="005316D8" w:rsidRPr="00D130DA" w14:paraId="7A0EB4F1" w14:textId="77777777" w:rsidTr="003F693A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B" w14:textId="77777777" w:rsidR="005316D8" w:rsidRPr="00BE446C" w:rsidRDefault="005316D8" w:rsidP="003F693A">
            <w:pPr>
              <w:spacing w:line="360" w:lineRule="auto"/>
              <w:jc w:val="both"/>
            </w:pPr>
            <w:r>
              <w:t>Динамичная пауза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824D" w14:textId="77777777" w:rsidR="005316D8" w:rsidRPr="00D130DA" w:rsidRDefault="005316D8" w:rsidP="003F693A">
            <w:pPr>
              <w:spacing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10.1</w:t>
            </w:r>
            <w:r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-10.5</w:t>
            </w:r>
            <w:r w:rsidRPr="00D130DA">
              <w:rPr>
                <w:lang w:eastAsia="ru-RU"/>
              </w:rPr>
              <w:t>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8EE7" w14:textId="77777777" w:rsidR="005316D8" w:rsidRPr="00D130DA" w:rsidRDefault="005316D8" w:rsidP="003F693A">
            <w:pPr>
              <w:spacing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10.1</w:t>
            </w:r>
            <w:r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– 10.5</w:t>
            </w:r>
            <w:r w:rsidRPr="00D130DA">
              <w:rPr>
                <w:lang w:eastAsia="ru-RU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FFF9" w14:textId="77777777" w:rsidR="005316D8" w:rsidRPr="00D130DA" w:rsidRDefault="005316D8" w:rsidP="003F693A">
            <w:pPr>
              <w:spacing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10.2</w:t>
            </w:r>
            <w:r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-11.05</w:t>
            </w:r>
          </w:p>
        </w:tc>
      </w:tr>
      <w:tr w:rsidR="005316D8" w:rsidRPr="00D130DA" w14:paraId="2AF533FA" w14:textId="77777777" w:rsidTr="003F693A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7850" w14:textId="77777777" w:rsidR="005316D8" w:rsidRPr="00BE446C" w:rsidRDefault="005316D8" w:rsidP="003F693A">
            <w:pPr>
              <w:spacing w:line="360" w:lineRule="auto"/>
              <w:jc w:val="both"/>
            </w:pPr>
            <w:r w:rsidRPr="00BE446C"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6B28" w14:textId="77777777" w:rsidR="005316D8" w:rsidRPr="00D130DA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>
              <w:t>10:5</w:t>
            </w:r>
            <w:r w:rsidRPr="00D130DA">
              <w:t xml:space="preserve">5 </w:t>
            </w:r>
            <w:r w:rsidRPr="00D130DA">
              <w:rPr>
                <w:lang w:eastAsia="ru-RU"/>
              </w:rPr>
              <w:t>–</w:t>
            </w:r>
            <w:r w:rsidRPr="00D130DA">
              <w:t xml:space="preserve"> 11:</w:t>
            </w:r>
            <w:r>
              <w:t>3</w:t>
            </w:r>
            <w:r w:rsidRPr="00D130DA">
              <w:t>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C0E" w14:textId="77777777" w:rsidR="005316D8" w:rsidRPr="00D130DA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>
              <w:t>10:5</w:t>
            </w:r>
            <w:r w:rsidRPr="00D130DA">
              <w:t xml:space="preserve">5 </w:t>
            </w:r>
            <w:r w:rsidRPr="00D130DA">
              <w:rPr>
                <w:lang w:eastAsia="ru-RU"/>
              </w:rPr>
              <w:t>–</w:t>
            </w:r>
            <w:r w:rsidRPr="00D130DA">
              <w:t xml:space="preserve"> 11:</w:t>
            </w:r>
            <w:r>
              <w:t>3</w:t>
            </w:r>
            <w:r w:rsidRPr="00D130DA"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7CB7" w14:textId="77777777" w:rsidR="005316D8" w:rsidRPr="00D130DA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>
              <w:t>11.05</w:t>
            </w:r>
            <w:r w:rsidRPr="00D130DA">
              <w:t xml:space="preserve"> </w:t>
            </w:r>
            <w:r w:rsidRPr="00D130DA">
              <w:rPr>
                <w:lang w:eastAsia="ru-RU"/>
              </w:rPr>
              <w:t xml:space="preserve">– </w:t>
            </w:r>
            <w:r>
              <w:t>11:4</w:t>
            </w:r>
            <w:r w:rsidRPr="00D130DA">
              <w:t>5</w:t>
            </w:r>
          </w:p>
        </w:tc>
      </w:tr>
      <w:tr w:rsidR="005316D8" w:rsidRPr="00D130DA" w14:paraId="06E189D0" w14:textId="77777777" w:rsidTr="003F693A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B9D7" w14:textId="77777777" w:rsidR="005316D8" w:rsidRPr="00BE446C" w:rsidRDefault="005316D8" w:rsidP="003F693A">
            <w:pPr>
              <w:spacing w:line="360" w:lineRule="auto"/>
              <w:jc w:val="both"/>
            </w:pPr>
            <w:r w:rsidRPr="00BE446C"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338A" w14:textId="77777777" w:rsidR="005316D8" w:rsidRPr="00D130DA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 w:rsidRPr="00D130DA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0515" w14:textId="77777777" w:rsidR="005316D8" w:rsidRPr="00D130DA" w:rsidRDefault="005316D8" w:rsidP="003F693A">
            <w:pPr>
              <w:spacing w:line="360" w:lineRule="auto"/>
              <w:jc w:val="both"/>
            </w:pPr>
            <w:r>
              <w:t>11:4</w:t>
            </w:r>
            <w:r w:rsidRPr="00D130DA">
              <w:t xml:space="preserve">0 </w:t>
            </w:r>
            <w:r>
              <w:rPr>
                <w:lang w:eastAsia="ru-RU"/>
              </w:rPr>
              <w:t>– 12:1</w:t>
            </w:r>
            <w:r w:rsidRPr="00D130DA">
              <w:rPr>
                <w:lang w:eastAsia="ru-RU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C934" w14:textId="77777777" w:rsidR="005316D8" w:rsidRPr="00D130DA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>
              <w:t>11.55</w:t>
            </w:r>
            <w:r w:rsidRPr="00D130DA">
              <w:t xml:space="preserve"> </w:t>
            </w:r>
            <w:r w:rsidRPr="00D130DA">
              <w:rPr>
                <w:lang w:eastAsia="ru-RU"/>
              </w:rPr>
              <w:t>–</w:t>
            </w:r>
            <w:r>
              <w:t xml:space="preserve"> 12:3</w:t>
            </w:r>
            <w:r w:rsidRPr="00D130DA">
              <w:t>5</w:t>
            </w:r>
          </w:p>
        </w:tc>
      </w:tr>
      <w:tr w:rsidR="005316D8" w:rsidRPr="00D130DA" w14:paraId="52DA150E" w14:textId="77777777" w:rsidTr="003F693A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B3B4" w14:textId="77777777" w:rsidR="005316D8" w:rsidRPr="00BE446C" w:rsidRDefault="005316D8" w:rsidP="003F693A">
            <w:pPr>
              <w:spacing w:line="360" w:lineRule="auto"/>
              <w:jc w:val="both"/>
            </w:pPr>
            <w:r w:rsidRPr="00BE446C">
              <w:t>5-й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AA47" w14:textId="77777777" w:rsidR="005316D8" w:rsidRPr="00D130DA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 w:rsidRPr="00D130DA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2DDF" w14:textId="77777777" w:rsidR="005316D8" w:rsidRPr="00D130DA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BA2D" w14:textId="77777777" w:rsidR="005316D8" w:rsidRPr="00D130DA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>
              <w:t>12:45 – 13.25</w:t>
            </w:r>
          </w:p>
        </w:tc>
      </w:tr>
    </w:tbl>
    <w:p w14:paraId="1366A995" w14:textId="77777777" w:rsidR="005316D8" w:rsidRDefault="005316D8" w:rsidP="005316D8">
      <w:pPr>
        <w:spacing w:before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Понедельник                          </w:t>
      </w:r>
    </w:p>
    <w:p w14:paraId="64847764" w14:textId="77777777" w:rsidR="005316D8" w:rsidRDefault="005316D8" w:rsidP="005316D8">
      <w:pPr>
        <w:spacing w:before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2- 4 класс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686"/>
      </w:tblGrid>
      <w:tr w:rsidR="005316D8" w14:paraId="644A8FD3" w14:textId="77777777" w:rsidTr="003F693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355B" w14:textId="77777777" w:rsidR="005316D8" w:rsidRDefault="005316D8" w:rsidP="003F693A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D1D5" w14:textId="77777777" w:rsidR="005316D8" w:rsidRDefault="005316D8" w:rsidP="003F693A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Продолжительность урока</w:t>
            </w:r>
          </w:p>
        </w:tc>
      </w:tr>
      <w:tr w:rsidR="005316D8" w14:paraId="4132A9A0" w14:textId="77777777" w:rsidTr="003F693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7B61" w14:textId="77777777" w:rsidR="005316D8" w:rsidRDefault="005316D8" w:rsidP="003F693A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Разговоры о важном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F708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8.45-09.15</w:t>
            </w:r>
          </w:p>
        </w:tc>
      </w:tr>
      <w:tr w:rsidR="005316D8" w14:paraId="30CF68D2" w14:textId="77777777" w:rsidTr="003F693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300C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1CCB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09.35-10.15</w:t>
            </w:r>
          </w:p>
        </w:tc>
      </w:tr>
      <w:tr w:rsidR="005316D8" w14:paraId="7FB8FBCD" w14:textId="77777777" w:rsidTr="003F693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084C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2-й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1471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10.35-11.15</w:t>
            </w:r>
          </w:p>
        </w:tc>
      </w:tr>
      <w:tr w:rsidR="005316D8" w14:paraId="46D6EDA4" w14:textId="77777777" w:rsidTr="003F693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F5FC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3-й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B0F9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11.20-12.00</w:t>
            </w:r>
          </w:p>
        </w:tc>
      </w:tr>
      <w:tr w:rsidR="005316D8" w14:paraId="53E5663C" w14:textId="77777777" w:rsidTr="003F693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745C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4-й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C7B6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12.10-12.50</w:t>
            </w:r>
          </w:p>
        </w:tc>
      </w:tr>
      <w:tr w:rsidR="005316D8" w14:paraId="095EFD9D" w14:textId="77777777" w:rsidTr="003F693A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F2D3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5-й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5921" w14:textId="77777777" w:rsidR="005316D8" w:rsidRDefault="005316D8" w:rsidP="003F693A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12.55-13.35</w:t>
            </w:r>
          </w:p>
        </w:tc>
      </w:tr>
    </w:tbl>
    <w:p w14:paraId="1C343379" w14:textId="77777777" w:rsidR="005316D8" w:rsidRDefault="005316D8" w:rsidP="005316D8">
      <w:pPr>
        <w:spacing w:before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</w:t>
      </w:r>
    </w:p>
    <w:p w14:paraId="19A76EB8" w14:textId="77777777" w:rsidR="005316D8" w:rsidRPr="000F5817" w:rsidRDefault="005316D8" w:rsidP="005316D8">
      <w:pPr>
        <w:pStyle w:val="a9"/>
        <w:rPr>
          <w:b/>
          <w:bCs/>
        </w:rPr>
      </w:pPr>
      <w:r>
        <w:t xml:space="preserve">                                                           </w:t>
      </w:r>
      <w:r w:rsidRPr="000F5817">
        <w:rPr>
          <w:b/>
          <w:bCs/>
        </w:rPr>
        <w:t>Вторник-пятница</w:t>
      </w:r>
    </w:p>
    <w:p w14:paraId="474F4071" w14:textId="77777777" w:rsidR="005316D8" w:rsidRPr="000F5817" w:rsidRDefault="005316D8" w:rsidP="005316D8">
      <w:pPr>
        <w:pStyle w:val="a9"/>
        <w:rPr>
          <w:b/>
          <w:bCs/>
        </w:rPr>
      </w:pPr>
      <w:r w:rsidRPr="000F5817">
        <w:rPr>
          <w:b/>
          <w:bCs/>
        </w:rPr>
        <w:t xml:space="preserve">                                                                2–4-й класс</w:t>
      </w:r>
    </w:p>
    <w:p w14:paraId="46680059" w14:textId="77777777" w:rsidR="005316D8" w:rsidRPr="00BE446C" w:rsidRDefault="005316D8" w:rsidP="005316D8">
      <w:pPr>
        <w:pStyle w:val="a9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4088"/>
      </w:tblGrid>
      <w:tr w:rsidR="005316D8" w:rsidRPr="00BE446C" w14:paraId="0917D0F1" w14:textId="77777777" w:rsidTr="003F693A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333F" w14:textId="77777777" w:rsidR="005316D8" w:rsidRPr="00BE446C" w:rsidRDefault="005316D8" w:rsidP="003F693A">
            <w:pPr>
              <w:spacing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Урок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B45A" w14:textId="77777777" w:rsidR="005316D8" w:rsidRPr="00BE446C" w:rsidRDefault="005316D8" w:rsidP="003F693A">
            <w:pPr>
              <w:spacing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Продолжительность урока</w:t>
            </w:r>
          </w:p>
        </w:tc>
      </w:tr>
      <w:tr w:rsidR="005316D8" w:rsidRPr="00BE446C" w14:paraId="126B94E8" w14:textId="77777777" w:rsidTr="003F693A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64C5" w14:textId="77777777" w:rsidR="005316D8" w:rsidRPr="00BE446C" w:rsidRDefault="005316D8" w:rsidP="003F693A">
            <w:pPr>
              <w:spacing w:line="360" w:lineRule="auto"/>
              <w:jc w:val="both"/>
            </w:pPr>
            <w:r w:rsidRPr="00BE446C">
              <w:t>1-й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D4C0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08:</w:t>
            </w:r>
            <w:r>
              <w:t>45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9:</w:t>
            </w:r>
            <w:r>
              <w:t>30</w:t>
            </w:r>
          </w:p>
        </w:tc>
      </w:tr>
      <w:tr w:rsidR="005316D8" w:rsidRPr="00BE446C" w14:paraId="2D1CFDCF" w14:textId="77777777" w:rsidTr="003F693A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42E0" w14:textId="77777777" w:rsidR="005316D8" w:rsidRPr="00BE446C" w:rsidRDefault="005316D8" w:rsidP="003F693A">
            <w:pPr>
              <w:spacing w:line="360" w:lineRule="auto"/>
              <w:jc w:val="both"/>
            </w:pPr>
            <w:r w:rsidRPr="00BE446C">
              <w:t>2-й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66DD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09:</w:t>
            </w:r>
            <w:r>
              <w:t>50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10:</w:t>
            </w:r>
            <w:r>
              <w:t>35</w:t>
            </w:r>
          </w:p>
        </w:tc>
      </w:tr>
      <w:tr w:rsidR="005316D8" w:rsidRPr="00BE446C" w14:paraId="02D093B9" w14:textId="77777777" w:rsidTr="003F693A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B9A7" w14:textId="77777777" w:rsidR="005316D8" w:rsidRPr="00BE446C" w:rsidRDefault="005316D8" w:rsidP="003F693A">
            <w:pPr>
              <w:spacing w:line="360" w:lineRule="auto"/>
              <w:jc w:val="both"/>
            </w:pPr>
            <w:r w:rsidRPr="00BE446C">
              <w:t>3-й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1223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>
              <w:t>10:55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11:</w:t>
            </w:r>
            <w:r>
              <w:t>40</w:t>
            </w:r>
          </w:p>
        </w:tc>
      </w:tr>
      <w:tr w:rsidR="005316D8" w:rsidRPr="00BE446C" w14:paraId="7943673A" w14:textId="77777777" w:rsidTr="003F693A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CCDE" w14:textId="77777777" w:rsidR="005316D8" w:rsidRPr="00BE446C" w:rsidRDefault="005316D8" w:rsidP="003F693A">
            <w:pPr>
              <w:spacing w:line="360" w:lineRule="auto"/>
              <w:jc w:val="both"/>
            </w:pPr>
            <w:r w:rsidRPr="00BE446C">
              <w:t>4-й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1E04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11:</w:t>
            </w:r>
            <w:r>
              <w:t>50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12:</w:t>
            </w:r>
            <w:r>
              <w:t>35</w:t>
            </w:r>
          </w:p>
        </w:tc>
      </w:tr>
      <w:tr w:rsidR="005316D8" w:rsidRPr="00BE446C" w14:paraId="5483D7C7" w14:textId="77777777" w:rsidTr="003F693A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0BDD" w14:textId="77777777" w:rsidR="005316D8" w:rsidRPr="00BE446C" w:rsidRDefault="005316D8" w:rsidP="003F693A">
            <w:pPr>
              <w:spacing w:line="360" w:lineRule="auto"/>
              <w:jc w:val="both"/>
            </w:pPr>
            <w:r w:rsidRPr="00BE446C">
              <w:t>5-й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F76C" w14:textId="77777777" w:rsidR="005316D8" w:rsidRPr="00BE446C" w:rsidRDefault="005316D8" w:rsidP="003F693A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12:</w:t>
            </w:r>
            <w:r>
              <w:t>45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13:</w:t>
            </w:r>
            <w:r>
              <w:t>30</w:t>
            </w:r>
          </w:p>
        </w:tc>
      </w:tr>
    </w:tbl>
    <w:p w14:paraId="60F9DCB6" w14:textId="77777777" w:rsidR="005316D8" w:rsidRPr="00E26BF0" w:rsidRDefault="005316D8" w:rsidP="005316D8">
      <w:pPr>
        <w:spacing w:before="120" w:after="120" w:line="360" w:lineRule="auto"/>
        <w:jc w:val="both"/>
        <w:rPr>
          <w:b/>
        </w:rPr>
      </w:pPr>
      <w:r w:rsidRPr="00E26BF0">
        <w:rPr>
          <w:b/>
        </w:rPr>
        <w:t>Завтраки начальные классы                                    Обеды начальные классы</w:t>
      </w:r>
    </w:p>
    <w:p w14:paraId="6C950FC6" w14:textId="77777777" w:rsidR="005316D8" w:rsidRPr="00E26BF0" w:rsidRDefault="005316D8" w:rsidP="005316D8">
      <w:pPr>
        <w:spacing w:before="120" w:after="120" w:line="360" w:lineRule="auto"/>
        <w:jc w:val="both"/>
        <w:rPr>
          <w:b/>
        </w:rPr>
      </w:pPr>
      <w:r>
        <w:rPr>
          <w:b/>
        </w:rPr>
        <w:t>1,2,4 классы – 09.30</w:t>
      </w:r>
      <w:r w:rsidRPr="00E26BF0">
        <w:rPr>
          <w:b/>
        </w:rPr>
        <w:t xml:space="preserve">                                                                    1-4 класс – 13.30</w:t>
      </w:r>
    </w:p>
    <w:p w14:paraId="2D8B2115" w14:textId="77777777" w:rsidR="005316D8" w:rsidRDefault="005316D8" w:rsidP="005316D8">
      <w:pPr>
        <w:spacing w:before="120" w:after="120" w:line="360" w:lineRule="auto"/>
        <w:jc w:val="both"/>
        <w:rPr>
          <w:b/>
        </w:rPr>
      </w:pPr>
      <w:r>
        <w:rPr>
          <w:b/>
        </w:rPr>
        <w:t xml:space="preserve"> 3 класс – 10.3</w:t>
      </w:r>
      <w:r w:rsidRPr="00E26BF0">
        <w:rPr>
          <w:b/>
        </w:rPr>
        <w:t>5</w:t>
      </w:r>
      <w:r>
        <w:rPr>
          <w:b/>
        </w:rPr>
        <w:t xml:space="preserve">                                                                </w:t>
      </w:r>
    </w:p>
    <w:p w14:paraId="4D80E9BC" w14:textId="77777777" w:rsidR="005316D8" w:rsidRDefault="005316D8" w:rsidP="005316D8">
      <w:pPr>
        <w:spacing w:before="240" w:after="240" w:line="360" w:lineRule="auto"/>
        <w:jc w:val="both"/>
        <w:rPr>
          <w:b/>
        </w:rPr>
      </w:pPr>
    </w:p>
    <w:p w14:paraId="6593B998" w14:textId="77777777" w:rsidR="005316D8" w:rsidRPr="00BE446C" w:rsidRDefault="005316D8" w:rsidP="005316D8">
      <w:pPr>
        <w:spacing w:before="240" w:after="240" w:line="360" w:lineRule="auto"/>
        <w:jc w:val="both"/>
        <w:rPr>
          <w:color w:val="FF0000"/>
          <w:lang w:eastAsia="ru-RU"/>
        </w:rPr>
      </w:pPr>
      <w:r>
        <w:rPr>
          <w:b/>
        </w:rPr>
        <w:t>5</w:t>
      </w:r>
      <w:r w:rsidRPr="00BE446C">
        <w:rPr>
          <w:b/>
        </w:rPr>
        <w:t>. Организация промежуточной аттестации</w:t>
      </w:r>
      <w:r w:rsidRPr="00BE446C">
        <w:rPr>
          <w:color w:val="FF0000"/>
          <w:lang w:eastAsia="ru-RU"/>
        </w:rPr>
        <w:t xml:space="preserve"> </w:t>
      </w:r>
    </w:p>
    <w:p w14:paraId="6F43F66D" w14:textId="77777777" w:rsidR="005316D8" w:rsidRDefault="005316D8" w:rsidP="005316D8">
      <w:pPr>
        <w:shd w:val="clear" w:color="auto" w:fill="FFFFFF"/>
        <w:rPr>
          <w:rFonts w:ascii="YS Text" w:hAnsi="YS Text"/>
          <w:b/>
          <w:color w:val="000000"/>
          <w:sz w:val="27"/>
          <w:szCs w:val="23"/>
          <w:lang w:eastAsia="ru-RU"/>
        </w:rPr>
      </w:pPr>
      <w:r w:rsidRPr="00BE446C">
        <w:t>Промежуточная аттестация проводится в переводных</w:t>
      </w:r>
      <w:r>
        <w:t xml:space="preserve"> </w:t>
      </w:r>
      <w:r w:rsidRPr="00BE446C">
        <w:t xml:space="preserve"> классах </w:t>
      </w:r>
      <w:r w:rsidRPr="00E26BF0">
        <w:t>с 1</w:t>
      </w:r>
      <w:r>
        <w:t>5</w:t>
      </w:r>
      <w:r w:rsidRPr="00E26BF0">
        <w:t xml:space="preserve"> апреля 202</w:t>
      </w:r>
      <w:r>
        <w:t>4</w:t>
      </w:r>
      <w:r w:rsidRPr="00E26BF0">
        <w:t xml:space="preserve"> г. по 1</w:t>
      </w:r>
      <w:r>
        <w:t>7</w:t>
      </w:r>
      <w:r w:rsidRPr="00BE446C">
        <w:t xml:space="preserve"> мая 20</w:t>
      </w:r>
      <w:r>
        <w:t>24</w:t>
      </w:r>
      <w:r w:rsidRPr="00BE446C">
        <w:t xml:space="preserve"> г. без прекращения образовательной деятельности по предметам учебного плана.</w:t>
      </w:r>
      <w:r>
        <w:t xml:space="preserve"> При организации годовой промежуточной аттестации отметку за год  вычисляют как среднее арифметическое триместровых отметок и отметки за контрольную работу в конце года.</w:t>
      </w:r>
      <w:r w:rsidRPr="00D130DA">
        <w:rPr>
          <w:rFonts w:ascii="YS Text" w:hAnsi="YS Text"/>
          <w:b/>
          <w:color w:val="000000"/>
          <w:sz w:val="27"/>
          <w:szCs w:val="23"/>
          <w:lang w:eastAsia="ru-RU"/>
        </w:rPr>
        <w:t xml:space="preserve"> </w:t>
      </w:r>
    </w:p>
    <w:p w14:paraId="1D519741" w14:textId="77777777" w:rsidR="005316D8" w:rsidRPr="00D130DA" w:rsidRDefault="005316D8" w:rsidP="005316D8">
      <w:pPr>
        <w:shd w:val="clear" w:color="auto" w:fill="FFFFFF"/>
        <w:rPr>
          <w:rFonts w:ascii="YS Text" w:hAnsi="YS Text"/>
          <w:b/>
          <w:color w:val="000000"/>
          <w:sz w:val="23"/>
          <w:szCs w:val="23"/>
          <w:lang w:eastAsia="ru-RU"/>
        </w:rPr>
      </w:pPr>
      <w:r w:rsidRPr="00D130DA">
        <w:rPr>
          <w:rFonts w:ascii="YS Text" w:hAnsi="YS Text"/>
          <w:b/>
          <w:color w:val="000000"/>
          <w:sz w:val="23"/>
          <w:szCs w:val="23"/>
          <w:lang w:eastAsia="ru-RU"/>
        </w:rPr>
        <w:t>Формы промежуточной аттестации</w:t>
      </w:r>
    </w:p>
    <w:p w14:paraId="5E246291" w14:textId="77777777" w:rsidR="005316D8" w:rsidRPr="00F2178C" w:rsidRDefault="005316D8" w:rsidP="005316D8">
      <w:pPr>
        <w:shd w:val="clear" w:color="auto" w:fill="FFFFFF"/>
        <w:rPr>
          <w:rFonts w:ascii="YS Text" w:hAnsi="YS Text"/>
          <w:color w:val="000000"/>
          <w:sz w:val="27"/>
          <w:szCs w:val="23"/>
          <w:lang w:eastAsia="ru-RU"/>
        </w:rPr>
      </w:pPr>
      <w:r w:rsidRPr="00F2178C">
        <w:rPr>
          <w:rFonts w:ascii="YS Text" w:hAnsi="YS Text"/>
          <w:color w:val="000000"/>
          <w:sz w:val="27"/>
          <w:szCs w:val="23"/>
          <w:lang w:eastAsia="ru-RU"/>
        </w:rPr>
        <w:t xml:space="preserve">Учебный план определяет формы проведения промежуточной аттестации в соответствии с «Положением о текущем контроле и промежуточной  аттестации» МОУ </w:t>
      </w:r>
      <w:r w:rsidRPr="00F2178C">
        <w:rPr>
          <w:rFonts w:ascii="YS Text" w:hAnsi="YS Text" w:hint="eastAsia"/>
          <w:color w:val="000000"/>
          <w:sz w:val="27"/>
          <w:szCs w:val="23"/>
          <w:lang w:eastAsia="ru-RU"/>
        </w:rPr>
        <w:t>«</w:t>
      </w:r>
      <w:r w:rsidRPr="00F2178C">
        <w:rPr>
          <w:rFonts w:ascii="YS Text" w:hAnsi="YS Text"/>
          <w:color w:val="000000"/>
          <w:sz w:val="27"/>
          <w:szCs w:val="23"/>
          <w:lang w:eastAsia="ru-RU"/>
        </w:rPr>
        <w:t>Щербининская ООШ</w:t>
      </w:r>
      <w:r w:rsidRPr="00F2178C">
        <w:rPr>
          <w:rFonts w:ascii="YS Text" w:hAnsi="YS Text" w:hint="eastAsia"/>
          <w:color w:val="000000"/>
          <w:sz w:val="27"/>
          <w:szCs w:val="23"/>
          <w:lang w:eastAsia="ru-RU"/>
        </w:rPr>
        <w:t>»</w:t>
      </w:r>
    </w:p>
    <w:p w14:paraId="34E6393B" w14:textId="77777777" w:rsidR="005316D8" w:rsidRPr="00F2178C" w:rsidRDefault="005316D8" w:rsidP="005316D8">
      <w:pPr>
        <w:shd w:val="clear" w:color="auto" w:fill="FFFFFF"/>
        <w:rPr>
          <w:rFonts w:ascii="YS Text" w:hAnsi="YS Text"/>
          <w:color w:val="000000"/>
          <w:sz w:val="27"/>
          <w:szCs w:val="23"/>
          <w:lang w:eastAsia="ru-RU"/>
        </w:rPr>
      </w:pPr>
      <w:r w:rsidRPr="00F2178C">
        <w:rPr>
          <w:rFonts w:ascii="YS Text" w:hAnsi="YS Text"/>
          <w:color w:val="000000"/>
          <w:sz w:val="27"/>
          <w:szCs w:val="23"/>
          <w:lang w:eastAsia="ru-RU"/>
        </w:rPr>
        <w:t>Объем времени, отведенного на промежуточную аттестацию обучающихся, определяется рабочими программами учебных предметов, учебных и внеурочных курсов, учебных модулей и календарным учебным графиком начального общего образования. Формы промежуточной аттестации  учебных предметов, учебных и внеурочных курсов, учебных модулей представлены в таблице: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835"/>
        <w:gridCol w:w="5103"/>
      </w:tblGrid>
      <w:tr w:rsidR="005316D8" w:rsidRPr="00F2178C" w14:paraId="0CEE523E" w14:textId="77777777" w:rsidTr="003F693A">
        <w:trPr>
          <w:trHeight w:val="663"/>
        </w:trPr>
        <w:tc>
          <w:tcPr>
            <w:tcW w:w="2552" w:type="dxa"/>
          </w:tcPr>
          <w:p w14:paraId="7F2E5D21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Предметы, курсы, модули</w:t>
            </w:r>
          </w:p>
          <w:p w14:paraId="30B7ACE1" w14:textId="77777777" w:rsidR="005316D8" w:rsidRPr="00F2178C" w:rsidRDefault="005316D8" w:rsidP="003F693A">
            <w:pPr>
              <w:rPr>
                <w:sz w:val="28"/>
              </w:rPr>
            </w:pPr>
          </w:p>
        </w:tc>
        <w:tc>
          <w:tcPr>
            <w:tcW w:w="2835" w:type="dxa"/>
          </w:tcPr>
          <w:p w14:paraId="1170112D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Классы</w:t>
            </w:r>
          </w:p>
          <w:p w14:paraId="134FB23C" w14:textId="77777777" w:rsidR="005316D8" w:rsidRPr="00F2178C" w:rsidRDefault="005316D8" w:rsidP="003F693A">
            <w:pPr>
              <w:rPr>
                <w:sz w:val="28"/>
              </w:rPr>
            </w:pPr>
          </w:p>
        </w:tc>
        <w:tc>
          <w:tcPr>
            <w:tcW w:w="5103" w:type="dxa"/>
          </w:tcPr>
          <w:p w14:paraId="737554D3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Формы промежуточной аттестации</w:t>
            </w:r>
          </w:p>
          <w:p w14:paraId="77442938" w14:textId="77777777" w:rsidR="005316D8" w:rsidRPr="00F2178C" w:rsidRDefault="005316D8" w:rsidP="003F693A">
            <w:pPr>
              <w:rPr>
                <w:sz w:val="28"/>
              </w:rPr>
            </w:pPr>
          </w:p>
        </w:tc>
      </w:tr>
      <w:tr w:rsidR="005316D8" w:rsidRPr="00F2178C" w14:paraId="4CA9B5A2" w14:textId="77777777" w:rsidTr="003F693A">
        <w:trPr>
          <w:trHeight w:val="483"/>
        </w:trPr>
        <w:tc>
          <w:tcPr>
            <w:tcW w:w="2552" w:type="dxa"/>
            <w:vMerge w:val="restart"/>
          </w:tcPr>
          <w:p w14:paraId="2DD5C29B" w14:textId="77777777" w:rsidR="005316D8" w:rsidRPr="00F2178C" w:rsidRDefault="005316D8" w:rsidP="003F693A">
            <w:pPr>
              <w:rPr>
                <w:sz w:val="28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14:paraId="7C9782FB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5B88CCBF" w14:textId="77777777" w:rsidR="005316D8" w:rsidRPr="00F2178C" w:rsidRDefault="005316D8" w:rsidP="003F693A">
            <w:pPr>
              <w:rPr>
                <w:sz w:val="28"/>
              </w:rPr>
            </w:pPr>
          </w:p>
        </w:tc>
        <w:tc>
          <w:tcPr>
            <w:tcW w:w="5103" w:type="dxa"/>
          </w:tcPr>
          <w:p w14:paraId="2A239514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  <w:p w14:paraId="321AE401" w14:textId="77777777" w:rsidR="005316D8" w:rsidRPr="00F2178C" w:rsidRDefault="005316D8" w:rsidP="003F693A">
            <w:pPr>
              <w:rPr>
                <w:sz w:val="28"/>
              </w:rPr>
            </w:pPr>
          </w:p>
        </w:tc>
      </w:tr>
      <w:tr w:rsidR="005316D8" w:rsidRPr="00F2178C" w14:paraId="1AC8F752" w14:textId="77777777" w:rsidTr="003F693A">
        <w:trPr>
          <w:trHeight w:val="693"/>
        </w:trPr>
        <w:tc>
          <w:tcPr>
            <w:tcW w:w="2552" w:type="dxa"/>
            <w:vMerge/>
          </w:tcPr>
          <w:p w14:paraId="25A9D554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7F69CA4F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2-й</w:t>
            </w:r>
          </w:p>
          <w:p w14:paraId="18832DE4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B843A99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Контрольное списывание, диктант с грамматическим заданием</w:t>
            </w:r>
          </w:p>
        </w:tc>
      </w:tr>
      <w:tr w:rsidR="005316D8" w:rsidRPr="00F2178C" w14:paraId="6558073B" w14:textId="77777777" w:rsidTr="003F693A">
        <w:trPr>
          <w:trHeight w:val="660"/>
        </w:trPr>
        <w:tc>
          <w:tcPr>
            <w:tcW w:w="2552" w:type="dxa"/>
            <w:vMerge/>
          </w:tcPr>
          <w:p w14:paraId="2AC4C275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964C8C9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3-й</w:t>
            </w:r>
          </w:p>
          <w:p w14:paraId="0A77AF66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2C909082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Диктант с грамматическим заданием, изложение</w:t>
            </w:r>
          </w:p>
          <w:p w14:paraId="41048466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79E5936E" w14:textId="77777777" w:rsidTr="003F693A">
        <w:trPr>
          <w:trHeight w:val="585"/>
        </w:trPr>
        <w:tc>
          <w:tcPr>
            <w:tcW w:w="2552" w:type="dxa"/>
            <w:vMerge/>
          </w:tcPr>
          <w:p w14:paraId="7D1A5BE4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77442486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14:paraId="0C3A1BB3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2C454E9C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</w:tc>
      </w:tr>
      <w:tr w:rsidR="005316D8" w:rsidRPr="00F2178C" w14:paraId="2C47E76E" w14:textId="77777777" w:rsidTr="003F693A">
        <w:trPr>
          <w:trHeight w:val="607"/>
        </w:trPr>
        <w:tc>
          <w:tcPr>
            <w:tcW w:w="2552" w:type="dxa"/>
            <w:vMerge w:val="restart"/>
          </w:tcPr>
          <w:p w14:paraId="7755DE3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Литературное чтение</w:t>
            </w:r>
          </w:p>
          <w:p w14:paraId="343ADC8B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12B7E03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0C8E17CD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233DDBA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Таблицы отслеживания динамики учебных достижений обучающихся</w:t>
            </w:r>
          </w:p>
          <w:p w14:paraId="5ACE02A2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47FD09E6" w14:textId="77777777" w:rsidTr="003F693A">
        <w:trPr>
          <w:trHeight w:val="852"/>
        </w:trPr>
        <w:tc>
          <w:tcPr>
            <w:tcW w:w="2552" w:type="dxa"/>
            <w:vMerge/>
          </w:tcPr>
          <w:p w14:paraId="5D8633FC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00854043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12FF0B88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5D6A14EE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Техника чтения, тематический тест</w:t>
            </w:r>
          </w:p>
          <w:p w14:paraId="49B1E077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091F5C31" w14:textId="77777777" w:rsidTr="003F693A">
        <w:trPr>
          <w:trHeight w:val="240"/>
        </w:trPr>
        <w:tc>
          <w:tcPr>
            <w:tcW w:w="2552" w:type="dxa"/>
            <w:vMerge w:val="restart"/>
          </w:tcPr>
          <w:p w14:paraId="5171A022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Иностранный язык (английский)</w:t>
            </w:r>
          </w:p>
          <w:p w14:paraId="0F19218E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228F8F6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2-й</w:t>
            </w:r>
          </w:p>
          <w:p w14:paraId="08E3CDF0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26601820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Словарный диктант, перевод с иностранного языка на русский</w:t>
            </w:r>
          </w:p>
          <w:p w14:paraId="4F8A5658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02D065A0" w14:textId="77777777" w:rsidTr="003F693A">
        <w:trPr>
          <w:trHeight w:val="776"/>
        </w:trPr>
        <w:tc>
          <w:tcPr>
            <w:tcW w:w="2552" w:type="dxa"/>
            <w:vMerge/>
          </w:tcPr>
          <w:p w14:paraId="13207EB3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60A943A9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3–4-й</w:t>
            </w:r>
          </w:p>
          <w:p w14:paraId="589591CB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D070C0F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Контрольная работа</w:t>
            </w:r>
          </w:p>
          <w:p w14:paraId="12668A32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466B09AF" w14:textId="77777777" w:rsidTr="003F693A">
        <w:trPr>
          <w:trHeight w:val="330"/>
        </w:trPr>
        <w:tc>
          <w:tcPr>
            <w:tcW w:w="2552" w:type="dxa"/>
            <w:vMerge w:val="restart"/>
          </w:tcPr>
          <w:p w14:paraId="0FD76D3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Математика</w:t>
            </w:r>
          </w:p>
          <w:p w14:paraId="56859266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D4E4578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1ECBF472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116D89D1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  <w:p w14:paraId="324CC695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6B15FDA5" w14:textId="77777777" w:rsidTr="003F693A">
        <w:trPr>
          <w:trHeight w:val="405"/>
        </w:trPr>
        <w:tc>
          <w:tcPr>
            <w:tcW w:w="2552" w:type="dxa"/>
            <w:vMerge/>
          </w:tcPr>
          <w:p w14:paraId="135F6A53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4E7EAD45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6CCA15F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1FB9A622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Контрольная работа,</w:t>
            </w:r>
            <w: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 xml:space="preserve"> </w:t>
            </w: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  <w:p w14:paraId="30273481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2BEC5524" w14:textId="77777777" w:rsidTr="003F693A">
        <w:trPr>
          <w:trHeight w:val="390"/>
        </w:trPr>
        <w:tc>
          <w:tcPr>
            <w:tcW w:w="2552" w:type="dxa"/>
            <w:vMerge w:val="restart"/>
          </w:tcPr>
          <w:p w14:paraId="45B0996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Окружающий мир</w:t>
            </w:r>
          </w:p>
          <w:p w14:paraId="22F9E501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67D31002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</w:tc>
        <w:tc>
          <w:tcPr>
            <w:tcW w:w="5103" w:type="dxa"/>
          </w:tcPr>
          <w:p w14:paraId="271A02DB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</w:tc>
      </w:tr>
      <w:tr w:rsidR="005316D8" w:rsidRPr="00F2178C" w14:paraId="2CE2383E" w14:textId="77777777" w:rsidTr="003F693A">
        <w:trPr>
          <w:trHeight w:val="731"/>
        </w:trPr>
        <w:tc>
          <w:tcPr>
            <w:tcW w:w="2552" w:type="dxa"/>
            <w:vMerge/>
          </w:tcPr>
          <w:p w14:paraId="248B07CB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04B6B5B1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2–3-й</w:t>
            </w:r>
          </w:p>
          <w:p w14:paraId="7064EA9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6A8891E6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  <w:p w14:paraId="145205E4" w14:textId="77777777" w:rsidR="005316D8" w:rsidRPr="00F2178C" w:rsidRDefault="005316D8" w:rsidP="003F693A">
            <w:pPr>
              <w:rPr>
                <w:sz w:val="28"/>
              </w:rPr>
            </w:pPr>
          </w:p>
          <w:p w14:paraId="29B8AD6F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17F40DEF" w14:textId="77777777" w:rsidTr="003F693A">
        <w:trPr>
          <w:trHeight w:val="410"/>
        </w:trPr>
        <w:tc>
          <w:tcPr>
            <w:tcW w:w="2552" w:type="dxa"/>
            <w:vMerge/>
          </w:tcPr>
          <w:p w14:paraId="7D946FD9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4293C30E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14:paraId="39AEC73A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011DDF6E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  <w:p w14:paraId="72112CE4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06E623E1" w14:textId="77777777" w:rsidTr="003F693A">
        <w:trPr>
          <w:trHeight w:val="1018"/>
        </w:trPr>
        <w:tc>
          <w:tcPr>
            <w:tcW w:w="2552" w:type="dxa"/>
          </w:tcPr>
          <w:p w14:paraId="08C74672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ОРКСЭ</w:t>
            </w:r>
          </w:p>
          <w:p w14:paraId="5FE634DD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1D86FDFF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14:paraId="5ECACED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256DF895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</w:tc>
      </w:tr>
      <w:tr w:rsidR="005316D8" w:rsidRPr="00F2178C" w14:paraId="291FD730" w14:textId="77777777" w:rsidTr="003F693A">
        <w:trPr>
          <w:trHeight w:val="405"/>
        </w:trPr>
        <w:tc>
          <w:tcPr>
            <w:tcW w:w="2552" w:type="dxa"/>
            <w:vMerge w:val="restart"/>
          </w:tcPr>
          <w:p w14:paraId="45FB279C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Изобразительное искусство</w:t>
            </w:r>
          </w:p>
        </w:tc>
        <w:tc>
          <w:tcPr>
            <w:tcW w:w="2835" w:type="dxa"/>
          </w:tcPr>
          <w:p w14:paraId="4F2B605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4E1BCD2F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1B9B6D4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Условная шкала</w:t>
            </w:r>
          </w:p>
          <w:p w14:paraId="34BBF12B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1A3790D7" w14:textId="77777777" w:rsidTr="003F693A">
        <w:trPr>
          <w:trHeight w:val="577"/>
        </w:trPr>
        <w:tc>
          <w:tcPr>
            <w:tcW w:w="2552" w:type="dxa"/>
            <w:vMerge/>
          </w:tcPr>
          <w:p w14:paraId="458F1ABD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1E019762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3E195275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6C7D33C2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Выполнение рисунков</w:t>
            </w:r>
          </w:p>
        </w:tc>
      </w:tr>
      <w:tr w:rsidR="005316D8" w:rsidRPr="00F2178C" w14:paraId="3FC785E8" w14:textId="77777777" w:rsidTr="003F693A">
        <w:trPr>
          <w:trHeight w:val="416"/>
        </w:trPr>
        <w:tc>
          <w:tcPr>
            <w:tcW w:w="2552" w:type="dxa"/>
            <w:vMerge w:val="restart"/>
          </w:tcPr>
          <w:p w14:paraId="60BC493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Музыка</w:t>
            </w:r>
          </w:p>
          <w:p w14:paraId="3251BD44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04D69DF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3876D26A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1730380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Тетрадь открытий</w:t>
            </w:r>
          </w:p>
          <w:p w14:paraId="745A1AEA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07225600" w14:textId="77777777" w:rsidTr="003F693A">
        <w:trPr>
          <w:trHeight w:val="510"/>
        </w:trPr>
        <w:tc>
          <w:tcPr>
            <w:tcW w:w="2552" w:type="dxa"/>
            <w:vMerge/>
          </w:tcPr>
          <w:p w14:paraId="6468FBB5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A8D3435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0618ACD9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BABC144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</w:tc>
      </w:tr>
      <w:tr w:rsidR="005316D8" w:rsidRPr="00F2178C" w14:paraId="4AC938FE" w14:textId="77777777" w:rsidTr="003F693A">
        <w:trPr>
          <w:trHeight w:val="765"/>
        </w:trPr>
        <w:tc>
          <w:tcPr>
            <w:tcW w:w="2552" w:type="dxa"/>
            <w:vMerge w:val="restart"/>
          </w:tcPr>
          <w:p w14:paraId="4B4A010F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Технология</w:t>
            </w:r>
          </w:p>
          <w:p w14:paraId="71178C17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F6640EC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00D56D3D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16CC65ED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Тетрадь открытий</w:t>
            </w:r>
          </w:p>
          <w:p w14:paraId="3A6EE162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362BDC1A" w14:textId="77777777" w:rsidTr="003F693A">
        <w:trPr>
          <w:trHeight w:val="720"/>
        </w:trPr>
        <w:tc>
          <w:tcPr>
            <w:tcW w:w="2552" w:type="dxa"/>
            <w:vMerge/>
          </w:tcPr>
          <w:p w14:paraId="249C35E7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17CC994A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1F217278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61311D1D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Проект</w:t>
            </w:r>
          </w:p>
          <w:p w14:paraId="3436D23A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3D9D6423" w14:textId="77777777" w:rsidTr="003F693A">
        <w:trPr>
          <w:trHeight w:val="720"/>
        </w:trPr>
        <w:tc>
          <w:tcPr>
            <w:tcW w:w="2552" w:type="dxa"/>
            <w:vMerge w:val="restart"/>
          </w:tcPr>
          <w:p w14:paraId="4BA7B3E7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Физическая культура</w:t>
            </w:r>
          </w:p>
          <w:p w14:paraId="7BAD7251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48077F9E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62B7A358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3A0243BB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Условная шкала</w:t>
            </w:r>
          </w:p>
          <w:p w14:paraId="03ED31D5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5316D8" w:rsidRPr="00F2178C" w14:paraId="4C02B763" w14:textId="77777777" w:rsidTr="003F693A">
        <w:trPr>
          <w:trHeight w:val="244"/>
        </w:trPr>
        <w:tc>
          <w:tcPr>
            <w:tcW w:w="2552" w:type="dxa"/>
            <w:vMerge/>
          </w:tcPr>
          <w:p w14:paraId="5A176F8D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01F5016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5C5029FE" w14:textId="77777777" w:rsidR="005316D8" w:rsidRPr="00F2178C" w:rsidRDefault="005316D8" w:rsidP="003F693A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0A67D27D" w14:textId="77777777" w:rsidR="005316D8" w:rsidRPr="00F2178C" w:rsidRDefault="005316D8" w:rsidP="003F693A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Сдача нормативов</w:t>
            </w:r>
          </w:p>
        </w:tc>
      </w:tr>
    </w:tbl>
    <w:p w14:paraId="1F4230BA" w14:textId="77777777" w:rsidR="005316D8" w:rsidRPr="00BE446C" w:rsidRDefault="005316D8" w:rsidP="005316D8">
      <w:pPr>
        <w:spacing w:line="360" w:lineRule="auto"/>
        <w:ind w:firstLine="709"/>
        <w:jc w:val="both"/>
        <w:rPr>
          <w:color w:val="FF0000"/>
          <w:lang w:eastAsia="ru-RU"/>
        </w:rPr>
      </w:pPr>
    </w:p>
    <w:p w14:paraId="7C3C691D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34998382" w14:textId="77777777" w:rsidR="001F167D" w:rsidRDefault="001F167D">
      <w:pPr>
        <w:pStyle w:val="a3"/>
        <w:spacing w:before="9"/>
        <w:ind w:left="0"/>
        <w:jc w:val="left"/>
        <w:rPr>
          <w:sz w:val="25"/>
        </w:rPr>
      </w:pPr>
    </w:p>
    <w:p w14:paraId="0056E361" w14:textId="77777777" w:rsidR="001F167D" w:rsidRPr="00025902" w:rsidRDefault="00E44A9C">
      <w:pPr>
        <w:ind w:left="812"/>
        <w:rPr>
          <w:rFonts w:ascii="Cambria" w:hAnsi="Cambria"/>
          <w:b/>
          <w:sz w:val="26"/>
        </w:rPr>
      </w:pPr>
      <w:r w:rsidRPr="00025902">
        <w:rPr>
          <w:rFonts w:ascii="Cambria" w:hAnsi="Cambria"/>
          <w:b/>
          <w:sz w:val="26"/>
        </w:rPr>
        <w:t>3.2.</w:t>
      </w:r>
      <w:r w:rsidRPr="00025902">
        <w:rPr>
          <w:rFonts w:ascii="Cambria" w:hAnsi="Cambria"/>
          <w:b/>
          <w:spacing w:val="-5"/>
          <w:sz w:val="26"/>
        </w:rPr>
        <w:t xml:space="preserve"> </w:t>
      </w:r>
      <w:r w:rsidRPr="00025902">
        <w:rPr>
          <w:rFonts w:ascii="Cambria" w:hAnsi="Cambria"/>
          <w:b/>
          <w:sz w:val="26"/>
        </w:rPr>
        <w:t>План</w:t>
      </w:r>
      <w:r w:rsidRPr="00025902">
        <w:rPr>
          <w:rFonts w:ascii="Cambria" w:hAnsi="Cambria"/>
          <w:b/>
          <w:spacing w:val="-2"/>
          <w:sz w:val="26"/>
        </w:rPr>
        <w:t xml:space="preserve"> </w:t>
      </w:r>
      <w:r w:rsidRPr="00025902">
        <w:rPr>
          <w:rFonts w:ascii="Cambria" w:hAnsi="Cambria"/>
          <w:b/>
          <w:sz w:val="26"/>
        </w:rPr>
        <w:t>внеурочной</w:t>
      </w:r>
      <w:r w:rsidRPr="00025902">
        <w:rPr>
          <w:rFonts w:ascii="Cambria" w:hAnsi="Cambria"/>
          <w:b/>
          <w:spacing w:val="-4"/>
          <w:sz w:val="26"/>
        </w:rPr>
        <w:t xml:space="preserve"> </w:t>
      </w:r>
      <w:r w:rsidRPr="00025902">
        <w:rPr>
          <w:rFonts w:ascii="Cambria" w:hAnsi="Cambria"/>
          <w:b/>
          <w:sz w:val="26"/>
        </w:rPr>
        <w:t>деятельности</w:t>
      </w:r>
    </w:p>
    <w:p w14:paraId="205DA8DA" w14:textId="77777777" w:rsidR="001F167D" w:rsidRPr="00025902" w:rsidRDefault="00E44A9C">
      <w:pPr>
        <w:pStyle w:val="a3"/>
        <w:spacing w:before="46" w:line="276" w:lineRule="auto"/>
        <w:ind w:right="1129"/>
      </w:pPr>
      <w:r w:rsidRPr="00025902">
        <w:rPr>
          <w:u w:val="single"/>
        </w:rPr>
        <w:t>Цели</w:t>
      </w:r>
      <w:r w:rsidRPr="00025902">
        <w:rPr>
          <w:spacing w:val="-6"/>
          <w:u w:val="single"/>
        </w:rPr>
        <w:t xml:space="preserve"> </w:t>
      </w:r>
      <w:r w:rsidRPr="00025902">
        <w:rPr>
          <w:u w:val="single"/>
        </w:rPr>
        <w:t>организации</w:t>
      </w:r>
      <w:r w:rsidRPr="00025902">
        <w:rPr>
          <w:spacing w:val="-5"/>
          <w:u w:val="single"/>
        </w:rPr>
        <w:t xml:space="preserve"> </w:t>
      </w:r>
      <w:r w:rsidRPr="00025902">
        <w:rPr>
          <w:u w:val="single"/>
        </w:rPr>
        <w:t>внеурочной</w:t>
      </w:r>
      <w:r w:rsidRPr="00025902">
        <w:rPr>
          <w:spacing w:val="-6"/>
          <w:u w:val="single"/>
        </w:rPr>
        <w:t xml:space="preserve"> </w:t>
      </w:r>
      <w:r w:rsidRPr="00025902">
        <w:rPr>
          <w:u w:val="single"/>
        </w:rPr>
        <w:t>деятельности</w:t>
      </w:r>
      <w:r w:rsidRPr="00025902">
        <w:t xml:space="preserve"> -</w:t>
      </w:r>
      <w:r w:rsidRPr="00025902">
        <w:rPr>
          <w:spacing w:val="-6"/>
        </w:rPr>
        <w:t xml:space="preserve"> </w:t>
      </w:r>
      <w:r w:rsidRPr="00025902">
        <w:t>создание</w:t>
      </w:r>
      <w:r w:rsidRPr="00025902">
        <w:rPr>
          <w:spacing w:val="-5"/>
        </w:rPr>
        <w:t xml:space="preserve"> </w:t>
      </w:r>
      <w:r w:rsidRPr="00025902">
        <w:t>условий</w:t>
      </w:r>
      <w:r w:rsidRPr="00025902">
        <w:rPr>
          <w:spacing w:val="-5"/>
        </w:rPr>
        <w:t xml:space="preserve"> </w:t>
      </w:r>
      <w:r w:rsidRPr="00025902">
        <w:t>для</w:t>
      </w:r>
      <w:r w:rsidRPr="00025902">
        <w:rPr>
          <w:spacing w:val="-7"/>
        </w:rPr>
        <w:t xml:space="preserve"> </w:t>
      </w:r>
      <w:r w:rsidRPr="00025902">
        <w:t>достижения</w:t>
      </w:r>
      <w:r w:rsidRPr="00025902">
        <w:rPr>
          <w:spacing w:val="-68"/>
        </w:rPr>
        <w:t xml:space="preserve"> </w:t>
      </w:r>
      <w:r w:rsidRPr="00025902">
        <w:t>обучающимися необходимого для жизни в обществе социального опыта и фор-</w:t>
      </w:r>
      <w:r w:rsidRPr="00025902">
        <w:rPr>
          <w:spacing w:val="1"/>
        </w:rPr>
        <w:t xml:space="preserve"> </w:t>
      </w:r>
      <w:r w:rsidRPr="00025902">
        <w:t>мирования принимаемой обществом системы ценностей, всестороннего разви-</w:t>
      </w:r>
      <w:r w:rsidRPr="00025902">
        <w:rPr>
          <w:spacing w:val="1"/>
        </w:rPr>
        <w:t xml:space="preserve"> </w:t>
      </w:r>
      <w:r w:rsidRPr="00025902">
        <w:t>тия и социализации каждого обучающегося с умственной отсталостью (интел-</w:t>
      </w:r>
      <w:r w:rsidRPr="00025902">
        <w:rPr>
          <w:spacing w:val="1"/>
        </w:rPr>
        <w:t xml:space="preserve"> </w:t>
      </w:r>
      <w:r w:rsidRPr="00025902">
        <w:t>лектуальными нарушениями), создание воспитывающей среды, обеспечиваю-</w:t>
      </w:r>
      <w:r w:rsidRPr="00025902">
        <w:rPr>
          <w:spacing w:val="1"/>
        </w:rPr>
        <w:t xml:space="preserve"> </w:t>
      </w:r>
      <w:r w:rsidRPr="00025902">
        <w:t>щей развитие социальных, интеллектуальных интересов учащихся в свободное</w:t>
      </w:r>
      <w:r w:rsidRPr="00025902">
        <w:rPr>
          <w:spacing w:val="1"/>
        </w:rPr>
        <w:t xml:space="preserve"> </w:t>
      </w:r>
      <w:r w:rsidRPr="00025902">
        <w:t>время. К основным направлениям внеурочной деятельности относятся: коррек-</w:t>
      </w:r>
      <w:r w:rsidRPr="00025902">
        <w:rPr>
          <w:spacing w:val="1"/>
        </w:rPr>
        <w:t xml:space="preserve"> </w:t>
      </w:r>
      <w:r w:rsidRPr="00025902">
        <w:t>ционно-развивающее, духовно-нравственное, спортивно-оздоровительное,</w:t>
      </w:r>
      <w:r w:rsidRPr="00025902">
        <w:rPr>
          <w:spacing w:val="1"/>
        </w:rPr>
        <w:t xml:space="preserve"> </w:t>
      </w:r>
      <w:r w:rsidRPr="00025902">
        <w:t>об-</w:t>
      </w:r>
      <w:r w:rsidRPr="00025902">
        <w:rPr>
          <w:spacing w:val="1"/>
        </w:rPr>
        <w:t xml:space="preserve"> </w:t>
      </w:r>
      <w:r w:rsidRPr="00025902">
        <w:t>щекультурное, социальное. Формы организации внеурочной деятельности - экс-</w:t>
      </w:r>
      <w:r w:rsidRPr="00025902">
        <w:rPr>
          <w:spacing w:val="-67"/>
        </w:rPr>
        <w:t xml:space="preserve"> </w:t>
      </w:r>
      <w:r w:rsidRPr="00025902">
        <w:t>курсии,</w:t>
      </w:r>
      <w:r w:rsidRPr="00025902">
        <w:rPr>
          <w:spacing w:val="-7"/>
        </w:rPr>
        <w:t xml:space="preserve"> </w:t>
      </w:r>
      <w:r w:rsidRPr="00025902">
        <w:t>кружки,</w:t>
      </w:r>
      <w:r w:rsidRPr="00025902">
        <w:rPr>
          <w:spacing w:val="-7"/>
        </w:rPr>
        <w:t xml:space="preserve"> </w:t>
      </w:r>
      <w:r w:rsidRPr="00025902">
        <w:t>секции,</w:t>
      </w:r>
      <w:r w:rsidRPr="00025902">
        <w:rPr>
          <w:spacing w:val="-7"/>
        </w:rPr>
        <w:t xml:space="preserve"> </w:t>
      </w:r>
      <w:r w:rsidRPr="00025902">
        <w:t>соревнования,</w:t>
      </w:r>
      <w:r w:rsidRPr="00025902">
        <w:rPr>
          <w:spacing w:val="-9"/>
        </w:rPr>
        <w:t xml:space="preserve"> </w:t>
      </w:r>
      <w:r w:rsidRPr="00025902">
        <w:t>праздники,</w:t>
      </w:r>
      <w:r w:rsidRPr="00025902">
        <w:rPr>
          <w:spacing w:val="-9"/>
        </w:rPr>
        <w:t xml:space="preserve"> </w:t>
      </w:r>
      <w:r w:rsidRPr="00025902">
        <w:t>общественно-полезные</w:t>
      </w:r>
      <w:r w:rsidRPr="00025902">
        <w:rPr>
          <w:spacing w:val="-6"/>
        </w:rPr>
        <w:t xml:space="preserve"> </w:t>
      </w:r>
      <w:r w:rsidRPr="00025902">
        <w:t>прак-</w:t>
      </w:r>
      <w:r w:rsidRPr="00025902">
        <w:rPr>
          <w:spacing w:val="-68"/>
        </w:rPr>
        <w:t xml:space="preserve"> </w:t>
      </w:r>
      <w:r w:rsidRPr="00025902">
        <w:t>тики, смотры-конкурсы, викторины, беседы, культпоходы в театр, фестивали,</w:t>
      </w:r>
      <w:r w:rsidRPr="00025902">
        <w:rPr>
          <w:spacing w:val="1"/>
        </w:rPr>
        <w:t xml:space="preserve"> </w:t>
      </w:r>
      <w:r w:rsidRPr="00025902">
        <w:t>игры</w:t>
      </w:r>
      <w:r w:rsidRPr="00025902">
        <w:rPr>
          <w:spacing w:val="-1"/>
        </w:rPr>
        <w:t xml:space="preserve"> </w:t>
      </w:r>
      <w:r w:rsidRPr="00025902">
        <w:t>(сюжетно-ролевые, деловые и т.п.)</w:t>
      </w:r>
      <w:r w:rsidRPr="00025902">
        <w:rPr>
          <w:spacing w:val="-1"/>
        </w:rPr>
        <w:t xml:space="preserve"> </w:t>
      </w:r>
      <w:r w:rsidRPr="00025902">
        <w:t>и т.д.</w:t>
      </w:r>
    </w:p>
    <w:p w14:paraId="442377E8" w14:textId="77777777" w:rsidR="001F167D" w:rsidRDefault="00E44A9C">
      <w:pPr>
        <w:pStyle w:val="a3"/>
      </w:pPr>
      <w:r>
        <w:rPr>
          <w:u w:val="single"/>
        </w:rPr>
        <w:t>Общий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объем</w:t>
      </w:r>
      <w:r>
        <w:rPr>
          <w:spacing w:val="-4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</w:p>
    <w:p w14:paraId="1FBBD6CD" w14:textId="77777777" w:rsidR="001F167D" w:rsidRDefault="00E44A9C">
      <w:pPr>
        <w:pStyle w:val="a3"/>
        <w:spacing w:before="50" w:line="276" w:lineRule="auto"/>
        <w:ind w:right="1222"/>
      </w:pPr>
      <w:r>
        <w:t>В соответствии с Учебным планом время, отводимое на внеурочную деятель-</w:t>
      </w:r>
      <w:r>
        <w:rPr>
          <w:spacing w:val="1"/>
        </w:rPr>
        <w:t xml:space="preserve"> </w:t>
      </w:r>
      <w:r>
        <w:t>ность, составляет: в младших классах (I</w:t>
      </w:r>
      <w:r>
        <w:rPr>
          <w:rFonts w:ascii="Sylfaen" w:eastAsia="Sylfaen" w:hAnsi="Sylfaen" w:cs="Sylfaen"/>
        </w:rPr>
        <w:t>՛</w:t>
      </w:r>
      <w:r>
        <w:t>, I-IV классы) 1680 часов. Распределе-</w:t>
      </w:r>
      <w:r>
        <w:rPr>
          <w:spacing w:val="1"/>
        </w:rPr>
        <w:t xml:space="preserve"> </w:t>
      </w:r>
      <w:r>
        <w:t>ние часов осуществляется следующим образом: недельная нагрузка - 10 часов,</w:t>
      </w:r>
      <w:r>
        <w:rPr>
          <w:spacing w:val="1"/>
        </w:rPr>
        <w:t xml:space="preserve"> </w:t>
      </w:r>
      <w:r>
        <w:t>из них 6 часов отводится на проведение коррекционно-развивающей работы.</w:t>
      </w:r>
      <w:r>
        <w:rPr>
          <w:spacing w:val="1"/>
        </w:rPr>
        <w:t xml:space="preserve"> </w:t>
      </w:r>
      <w:r>
        <w:t>Механизмом организации внеурочной деятельности является план внеурочной</w:t>
      </w:r>
      <w:r>
        <w:rPr>
          <w:spacing w:val="1"/>
        </w:rPr>
        <w:t xml:space="preserve"> </w:t>
      </w:r>
      <w:r>
        <w:t>деятельности.</w:t>
      </w:r>
    </w:p>
    <w:p w14:paraId="042C2FF2" w14:textId="77777777" w:rsidR="001F167D" w:rsidRDefault="00E44A9C">
      <w:pPr>
        <w:pStyle w:val="a3"/>
        <w:spacing w:line="276" w:lineRule="auto"/>
        <w:ind w:right="1130"/>
      </w:pPr>
      <w:r>
        <w:t>План внеурочной деятельности школы определяет состав и структуру направле-</w:t>
      </w:r>
      <w:r>
        <w:rPr>
          <w:spacing w:val="-67"/>
        </w:rPr>
        <w:t xml:space="preserve"> </w:t>
      </w:r>
      <w:r>
        <w:t>ний,</w:t>
      </w:r>
      <w:r>
        <w:rPr>
          <w:spacing w:val="-14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организации.</w:t>
      </w:r>
      <w:r>
        <w:rPr>
          <w:spacing w:val="-13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разработан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интересов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воз-</w:t>
      </w:r>
      <w:r>
        <w:rPr>
          <w:spacing w:val="-67"/>
        </w:rPr>
        <w:t xml:space="preserve"> </w:t>
      </w:r>
      <w:r>
        <w:t>можностей</w:t>
      </w:r>
      <w:r>
        <w:rPr>
          <w:spacing w:val="-1"/>
        </w:rPr>
        <w:t xml:space="preserve"> </w:t>
      </w:r>
      <w:r>
        <w:t>школы:</w:t>
      </w:r>
    </w:p>
    <w:p w14:paraId="2E38169B" w14:textId="77777777" w:rsidR="001F167D" w:rsidRDefault="00E44A9C">
      <w:pPr>
        <w:pStyle w:val="a3"/>
        <w:spacing w:before="1"/>
      </w:pPr>
      <w:r>
        <w:t>1-4</w:t>
      </w:r>
      <w:r>
        <w:rPr>
          <w:spacing w:val="-3"/>
        </w:rPr>
        <w:t xml:space="preserve"> </w:t>
      </w:r>
      <w:r>
        <w:t>классы</w:t>
      </w:r>
    </w:p>
    <w:p w14:paraId="38C7FAEC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6AF1F591" w14:textId="77777777" w:rsidR="001F167D" w:rsidRDefault="001F167D">
      <w:pPr>
        <w:pStyle w:val="a3"/>
        <w:spacing w:before="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65"/>
      </w:tblGrid>
      <w:tr w:rsidR="001F167D" w14:paraId="5BF67D34" w14:textId="77777777">
        <w:trPr>
          <w:trHeight w:val="321"/>
        </w:trPr>
        <w:tc>
          <w:tcPr>
            <w:tcW w:w="2943" w:type="dxa"/>
          </w:tcPr>
          <w:p w14:paraId="5F66A09A" w14:textId="77777777" w:rsidR="001F167D" w:rsidRDefault="00E44A9C">
            <w:pPr>
              <w:pStyle w:val="TableParagraph"/>
              <w:spacing w:line="301" w:lineRule="exact"/>
              <w:ind w:left="317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6665" w:type="dxa"/>
          </w:tcPr>
          <w:p w14:paraId="7F2C278E" w14:textId="77777777" w:rsidR="001F167D" w:rsidRDefault="00E44A9C">
            <w:pPr>
              <w:pStyle w:val="TableParagraph"/>
              <w:spacing w:line="301" w:lineRule="exact"/>
              <w:ind w:left="2575" w:right="2564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</w:tr>
      <w:tr w:rsidR="001F167D" w14:paraId="2AE4DC62" w14:textId="77777777">
        <w:trPr>
          <w:trHeight w:val="1288"/>
        </w:trPr>
        <w:tc>
          <w:tcPr>
            <w:tcW w:w="2943" w:type="dxa"/>
          </w:tcPr>
          <w:p w14:paraId="1A2E0F3B" w14:textId="77777777" w:rsidR="001F167D" w:rsidRDefault="00E44A9C">
            <w:pPr>
              <w:pStyle w:val="TableParagraph"/>
              <w:spacing w:before="2"/>
              <w:ind w:left="110" w:right="384"/>
              <w:rPr>
                <w:sz w:val="28"/>
              </w:rPr>
            </w:pPr>
            <w:r>
              <w:rPr>
                <w:sz w:val="28"/>
              </w:rPr>
              <w:t>Духовно-нравствен-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направление:</w:t>
            </w:r>
          </w:p>
          <w:p w14:paraId="740B0E04" w14:textId="77777777" w:rsidR="001F167D" w:rsidRDefault="00E44A9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«Уроки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общения»</w:t>
            </w:r>
          </w:p>
        </w:tc>
        <w:tc>
          <w:tcPr>
            <w:tcW w:w="6665" w:type="dxa"/>
          </w:tcPr>
          <w:p w14:paraId="6725A982" w14:textId="77777777" w:rsidR="001F167D" w:rsidRDefault="00E44A9C">
            <w:pPr>
              <w:pStyle w:val="TableParagraph"/>
              <w:spacing w:before="2"/>
              <w:ind w:left="110" w:right="9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традициям,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общечеловеческим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ценностям.</w:t>
            </w:r>
          </w:p>
        </w:tc>
      </w:tr>
    </w:tbl>
    <w:p w14:paraId="28E7749E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65"/>
      </w:tblGrid>
      <w:tr w:rsidR="001F167D" w14:paraId="6A4E5C93" w14:textId="77777777">
        <w:trPr>
          <w:trHeight w:val="323"/>
        </w:trPr>
        <w:tc>
          <w:tcPr>
            <w:tcW w:w="2943" w:type="dxa"/>
          </w:tcPr>
          <w:p w14:paraId="5271A325" w14:textId="77777777" w:rsidR="001F167D" w:rsidRDefault="00E44A9C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6665" w:type="dxa"/>
          </w:tcPr>
          <w:p w14:paraId="6C8CA2CC" w14:textId="77777777" w:rsidR="001F167D" w:rsidRDefault="001F167D">
            <w:pPr>
              <w:pStyle w:val="TableParagraph"/>
              <w:rPr>
                <w:sz w:val="24"/>
              </w:rPr>
            </w:pPr>
          </w:p>
        </w:tc>
      </w:tr>
      <w:tr w:rsidR="001F167D" w14:paraId="1C72FE46" w14:textId="77777777">
        <w:trPr>
          <w:trHeight w:val="1610"/>
        </w:trPr>
        <w:tc>
          <w:tcPr>
            <w:tcW w:w="2943" w:type="dxa"/>
          </w:tcPr>
          <w:p w14:paraId="5B4265F7" w14:textId="77777777" w:rsidR="001F167D" w:rsidRDefault="00E44A9C">
            <w:pPr>
              <w:pStyle w:val="TableParagraph"/>
              <w:ind w:left="110" w:right="85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направле-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ние:</w:t>
            </w:r>
          </w:p>
          <w:p w14:paraId="1D4EAA85" w14:textId="77777777" w:rsidR="001F167D" w:rsidRDefault="00E44A9C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  <w:p w14:paraId="6DF07878" w14:textId="77777777" w:rsidR="001F167D" w:rsidRDefault="001F167D">
            <w:pPr>
              <w:pStyle w:val="TableParagraph"/>
              <w:spacing w:before="7"/>
              <w:rPr>
                <w:sz w:val="27"/>
              </w:rPr>
            </w:pPr>
          </w:p>
          <w:p w14:paraId="3D4A90B9" w14:textId="77777777" w:rsidR="001F167D" w:rsidRDefault="00E44A9C">
            <w:pPr>
              <w:pStyle w:val="TableParagraph"/>
              <w:spacing w:line="307" w:lineRule="exact"/>
              <w:ind w:left="180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нас»</w:t>
            </w:r>
          </w:p>
        </w:tc>
        <w:tc>
          <w:tcPr>
            <w:tcW w:w="6665" w:type="dxa"/>
          </w:tcPr>
          <w:p w14:paraId="709EF03B" w14:textId="77777777" w:rsidR="001F167D" w:rsidRDefault="00E44A9C">
            <w:pPr>
              <w:pStyle w:val="TableParagraph"/>
              <w:ind w:left="110"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социально-адаптированной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</w:tr>
      <w:tr w:rsidR="001F167D" w14:paraId="7A3FAE0E" w14:textId="77777777">
        <w:trPr>
          <w:trHeight w:val="1288"/>
        </w:trPr>
        <w:tc>
          <w:tcPr>
            <w:tcW w:w="2943" w:type="dxa"/>
          </w:tcPr>
          <w:p w14:paraId="02917A35" w14:textId="77777777" w:rsidR="001F167D" w:rsidRDefault="00E44A9C">
            <w:pPr>
              <w:pStyle w:val="TableParagraph"/>
              <w:ind w:left="110" w:right="758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направление:</w:t>
            </w:r>
          </w:p>
          <w:p w14:paraId="2209EE44" w14:textId="77777777" w:rsidR="001F167D" w:rsidRDefault="00E44A9C">
            <w:pPr>
              <w:pStyle w:val="TableParagraph"/>
              <w:tabs>
                <w:tab w:val="left" w:pos="2372"/>
              </w:tabs>
              <w:spacing w:line="322" w:lineRule="exact"/>
              <w:ind w:left="110" w:right="94"/>
              <w:rPr>
                <w:sz w:val="28"/>
              </w:rPr>
            </w:pPr>
            <w:r>
              <w:rPr>
                <w:sz w:val="28"/>
              </w:rPr>
              <w:t>«Удивительный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6665" w:type="dxa"/>
          </w:tcPr>
          <w:p w14:paraId="72066438" w14:textId="77777777" w:rsidR="001F167D" w:rsidRDefault="00E44A9C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формирование ценностного отношения к пре-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об эстетических идеалах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ценностях.</w:t>
            </w:r>
          </w:p>
        </w:tc>
      </w:tr>
      <w:tr w:rsidR="001F167D" w14:paraId="5ABA1F5F" w14:textId="77777777">
        <w:trPr>
          <w:trHeight w:val="1610"/>
        </w:trPr>
        <w:tc>
          <w:tcPr>
            <w:tcW w:w="2943" w:type="dxa"/>
          </w:tcPr>
          <w:p w14:paraId="780536B5" w14:textId="77777777" w:rsidR="001F167D" w:rsidRDefault="00E44A9C">
            <w:pPr>
              <w:pStyle w:val="TableParagraph"/>
              <w:ind w:left="110" w:right="225"/>
              <w:rPr>
                <w:sz w:val="28"/>
              </w:rPr>
            </w:pPr>
            <w:r>
              <w:rPr>
                <w:spacing w:val="-1"/>
                <w:sz w:val="28"/>
              </w:rPr>
              <w:t>Спортивно-оздорови-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направление:</w:t>
            </w:r>
          </w:p>
          <w:p w14:paraId="7B10C60C" w14:textId="77777777" w:rsidR="001F167D" w:rsidRDefault="00E44A9C">
            <w:pPr>
              <w:pStyle w:val="TableParagraph"/>
              <w:ind w:left="180" w:right="391" w:hanging="70"/>
              <w:rPr>
                <w:sz w:val="28"/>
              </w:rPr>
            </w:pPr>
            <w:r>
              <w:rPr>
                <w:sz w:val="28"/>
              </w:rPr>
              <w:t>«Спортивные игры»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1-4 классы</w:t>
            </w:r>
          </w:p>
        </w:tc>
        <w:tc>
          <w:tcPr>
            <w:tcW w:w="6665" w:type="dxa"/>
          </w:tcPr>
          <w:p w14:paraId="4D8AA3C8" w14:textId="77777777" w:rsidR="001F167D" w:rsidRDefault="00E44A9C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создание условий для формирования у млад-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ших обучающихся навыков здорового образа 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жизнедеятельности.</w:t>
            </w:r>
          </w:p>
        </w:tc>
      </w:tr>
    </w:tbl>
    <w:p w14:paraId="3152790C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43FA8CAA" w14:textId="77777777" w:rsidR="001F167D" w:rsidRDefault="001F167D">
      <w:pPr>
        <w:pStyle w:val="a3"/>
        <w:spacing w:before="8"/>
        <w:ind w:left="0"/>
        <w:jc w:val="left"/>
        <w:rPr>
          <w:sz w:val="27"/>
        </w:rPr>
      </w:pPr>
    </w:p>
    <w:p w14:paraId="7DF31E49" w14:textId="77777777" w:rsidR="001F167D" w:rsidRDefault="00E44A9C">
      <w:pPr>
        <w:pStyle w:val="a3"/>
        <w:spacing w:before="89"/>
        <w:jc w:val="left"/>
      </w:pPr>
      <w:r>
        <w:t>5-9</w:t>
      </w:r>
      <w:r>
        <w:rPr>
          <w:spacing w:val="-3"/>
        </w:rPr>
        <w:t xml:space="preserve"> </w:t>
      </w:r>
      <w:r>
        <w:t>классы</w:t>
      </w:r>
    </w:p>
    <w:p w14:paraId="72DDD020" w14:textId="77777777" w:rsidR="001F167D" w:rsidRDefault="001F167D">
      <w:pPr>
        <w:pStyle w:val="a3"/>
        <w:spacing w:before="10" w:after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44"/>
      </w:tblGrid>
      <w:tr w:rsidR="001F167D" w14:paraId="56CBAD21" w14:textId="77777777">
        <w:trPr>
          <w:trHeight w:val="323"/>
        </w:trPr>
        <w:tc>
          <w:tcPr>
            <w:tcW w:w="2804" w:type="dxa"/>
          </w:tcPr>
          <w:p w14:paraId="42865456" w14:textId="77777777" w:rsidR="001F167D" w:rsidRDefault="00E44A9C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6944" w:type="dxa"/>
          </w:tcPr>
          <w:p w14:paraId="365E32B2" w14:textId="77777777" w:rsidR="001F167D" w:rsidRDefault="00E44A9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</w:tr>
      <w:tr w:rsidR="001F167D" w14:paraId="017F4DE6" w14:textId="77777777">
        <w:trPr>
          <w:trHeight w:val="1610"/>
        </w:trPr>
        <w:tc>
          <w:tcPr>
            <w:tcW w:w="2804" w:type="dxa"/>
          </w:tcPr>
          <w:p w14:paraId="5EBDBC5A" w14:textId="77777777" w:rsidR="001F167D" w:rsidRDefault="00E44A9C">
            <w:pPr>
              <w:pStyle w:val="TableParagraph"/>
              <w:ind w:left="110" w:right="245"/>
              <w:rPr>
                <w:sz w:val="28"/>
              </w:rPr>
            </w:pPr>
            <w:r>
              <w:rPr>
                <w:sz w:val="28"/>
              </w:rPr>
              <w:t>Духовно-нравствен-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направление:</w:t>
            </w:r>
          </w:p>
          <w:p w14:paraId="2FEFC215" w14:textId="77777777" w:rsidR="001F167D" w:rsidRDefault="001F167D">
            <w:pPr>
              <w:pStyle w:val="TableParagraph"/>
              <w:spacing w:before="3"/>
              <w:rPr>
                <w:sz w:val="26"/>
              </w:rPr>
            </w:pPr>
          </w:p>
          <w:p w14:paraId="1BF55CFF" w14:textId="77777777" w:rsidR="001F167D" w:rsidRDefault="00E44A9C">
            <w:pPr>
              <w:pStyle w:val="TableParagraph"/>
              <w:spacing w:line="322" w:lineRule="exact"/>
              <w:ind w:left="110" w:right="854"/>
              <w:rPr>
                <w:sz w:val="28"/>
              </w:rPr>
            </w:pPr>
            <w:r>
              <w:rPr>
                <w:sz w:val="28"/>
              </w:rPr>
              <w:t>«Я гражданин»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6944" w:type="dxa"/>
          </w:tcPr>
          <w:p w14:paraId="2EFD7369" w14:textId="77777777" w:rsidR="001F167D" w:rsidRDefault="00E44A9C">
            <w:pPr>
              <w:pStyle w:val="TableParagraph"/>
              <w:tabs>
                <w:tab w:val="left" w:pos="1526"/>
                <w:tab w:val="left" w:pos="2234"/>
                <w:tab w:val="left" w:pos="3653"/>
              </w:tabs>
              <w:ind w:left="816" w:right="94" w:hanging="708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  <w:t>духовно-нравственной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z w:val="28"/>
              </w:rPr>
              <w:tab/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интересах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Отчизны;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знаю-</w:t>
            </w:r>
          </w:p>
          <w:p w14:paraId="4C4155A4" w14:textId="77777777" w:rsidR="001F167D" w:rsidRDefault="00E44A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щей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уважающей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корни,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род-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ного края.</w:t>
            </w:r>
          </w:p>
        </w:tc>
      </w:tr>
      <w:tr w:rsidR="001F167D" w14:paraId="7003B99E" w14:textId="77777777">
        <w:trPr>
          <w:trHeight w:val="1286"/>
        </w:trPr>
        <w:tc>
          <w:tcPr>
            <w:tcW w:w="2804" w:type="dxa"/>
          </w:tcPr>
          <w:p w14:paraId="0BDC1174" w14:textId="77777777" w:rsidR="001F167D" w:rsidRDefault="00E44A9C">
            <w:pPr>
              <w:pStyle w:val="TableParagraph"/>
              <w:tabs>
                <w:tab w:val="left" w:pos="1782"/>
              </w:tabs>
              <w:ind w:left="110" w:right="95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ление:</w:t>
            </w:r>
          </w:p>
          <w:p w14:paraId="149638A8" w14:textId="77777777" w:rsidR="001F167D" w:rsidRDefault="00E44A9C">
            <w:pPr>
              <w:pStyle w:val="TableParagraph"/>
              <w:spacing w:line="322" w:lineRule="exact"/>
              <w:ind w:left="110" w:right="1453" w:firstLine="69"/>
              <w:rPr>
                <w:sz w:val="28"/>
              </w:rPr>
            </w:pPr>
            <w:r>
              <w:rPr>
                <w:sz w:val="28"/>
              </w:rPr>
              <w:t>«Истоки»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6944" w:type="dxa"/>
          </w:tcPr>
          <w:p w14:paraId="620835C5" w14:textId="77777777" w:rsidR="001F167D" w:rsidRDefault="00E44A9C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танников через усвоение социальных ролей и формиро-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взаимодействия;</w:t>
            </w:r>
          </w:p>
        </w:tc>
      </w:tr>
      <w:tr w:rsidR="001F167D" w14:paraId="7E990B2B" w14:textId="77777777">
        <w:trPr>
          <w:trHeight w:val="1629"/>
        </w:trPr>
        <w:tc>
          <w:tcPr>
            <w:tcW w:w="2804" w:type="dxa"/>
          </w:tcPr>
          <w:p w14:paraId="59F4CBE5" w14:textId="77777777" w:rsidR="001F167D" w:rsidRDefault="00E44A9C">
            <w:pPr>
              <w:pStyle w:val="TableParagraph"/>
              <w:spacing w:before="1"/>
              <w:ind w:left="110" w:right="619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направление:</w:t>
            </w:r>
          </w:p>
          <w:p w14:paraId="1F3F06CE" w14:textId="77777777" w:rsidR="001F167D" w:rsidRDefault="00E44A9C">
            <w:pPr>
              <w:pStyle w:val="TableParagraph"/>
              <w:ind w:left="110" w:right="216" w:firstLine="69"/>
              <w:rPr>
                <w:sz w:val="28"/>
              </w:rPr>
            </w:pPr>
            <w:r>
              <w:rPr>
                <w:sz w:val="28"/>
              </w:rPr>
              <w:t>«Хочу быть челове-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6944" w:type="dxa"/>
          </w:tcPr>
          <w:p w14:paraId="4FF4D4EB" w14:textId="77777777" w:rsidR="001F167D" w:rsidRDefault="00E44A9C">
            <w:pPr>
              <w:pStyle w:val="TableParagraph"/>
              <w:spacing w:before="1"/>
              <w:ind w:left="108" w:right="9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Цель: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ния к социуму, формирование практических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 поведения, межличностного общения, раз-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эмоциональной сферы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</w:tr>
      <w:tr w:rsidR="001F167D" w14:paraId="6C669E56" w14:textId="77777777">
        <w:trPr>
          <w:trHeight w:val="1610"/>
        </w:trPr>
        <w:tc>
          <w:tcPr>
            <w:tcW w:w="2804" w:type="dxa"/>
          </w:tcPr>
          <w:p w14:paraId="504E5B9E" w14:textId="77777777" w:rsidR="001F167D" w:rsidRDefault="00E44A9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Спортивно-оздоро-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вительное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направле-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ние:</w:t>
            </w:r>
          </w:p>
          <w:p w14:paraId="691DA4EC" w14:textId="77777777" w:rsidR="001F167D" w:rsidRDefault="00E44A9C">
            <w:pPr>
              <w:pStyle w:val="TableParagraph"/>
              <w:spacing w:line="322" w:lineRule="exact"/>
              <w:ind w:left="110" w:right="527" w:firstLine="69"/>
              <w:rPr>
                <w:sz w:val="28"/>
              </w:rPr>
            </w:pPr>
            <w:r>
              <w:rPr>
                <w:sz w:val="28"/>
              </w:rPr>
              <w:t>«Шаги здоровья»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6944" w:type="dxa"/>
          </w:tcPr>
          <w:p w14:paraId="314CDA7C" w14:textId="77777777" w:rsidR="001F167D" w:rsidRDefault="00E44A9C">
            <w:pPr>
              <w:pStyle w:val="TableParagraph"/>
              <w:ind w:left="108" w:right="93" w:firstLine="69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телом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устойчивую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мотивацию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здоровому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</w:tr>
    </w:tbl>
    <w:p w14:paraId="37D53A89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0A3365D3" w14:textId="77777777" w:rsidR="001F167D" w:rsidRDefault="001F167D">
      <w:pPr>
        <w:pStyle w:val="a3"/>
        <w:spacing w:before="1"/>
        <w:ind w:left="0"/>
        <w:jc w:val="left"/>
        <w:rPr>
          <w:sz w:val="26"/>
        </w:rPr>
      </w:pPr>
    </w:p>
    <w:p w14:paraId="70D61123" w14:textId="77777777" w:rsidR="001F167D" w:rsidRDefault="00E44A9C">
      <w:pPr>
        <w:pStyle w:val="11"/>
        <w:numPr>
          <w:ilvl w:val="0"/>
          <w:numId w:val="96"/>
        </w:numPr>
        <w:tabs>
          <w:tab w:val="left" w:pos="3346"/>
        </w:tabs>
        <w:spacing w:before="1" w:line="424" w:lineRule="auto"/>
        <w:ind w:left="812" w:right="3325" w:firstLine="2191"/>
        <w:jc w:val="left"/>
      </w:pPr>
      <w:r>
        <w:t>Целевой раздел АООП УО (вариант 2)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14:paraId="5F5C6279" w14:textId="77777777" w:rsidR="001F167D" w:rsidRDefault="001F167D">
      <w:pPr>
        <w:spacing w:line="424" w:lineRule="auto"/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763AB869" w14:textId="77777777" w:rsidR="001F167D" w:rsidRDefault="00E44A9C">
      <w:pPr>
        <w:pStyle w:val="a3"/>
        <w:spacing w:before="74" w:line="276" w:lineRule="auto"/>
        <w:ind w:right="1128" w:firstLine="566"/>
      </w:pPr>
      <w:r>
        <w:t>Обучающийся с умственной отсталостью в умеренной, тяжелой или глубо-</w:t>
      </w:r>
      <w:r>
        <w:rPr>
          <w:spacing w:val="-67"/>
        </w:rPr>
        <w:t xml:space="preserve"> </w:t>
      </w:r>
      <w:r>
        <w:t>кой степени, с тяжелыми и множественными нарушениями развития (далее -</w:t>
      </w:r>
      <w:r>
        <w:rPr>
          <w:spacing w:val="1"/>
        </w:rPr>
        <w:t xml:space="preserve"> </w:t>
      </w:r>
      <w:r>
        <w:t>ТМНР), интеллектуальное развитие которого не позволяет освоить АООП УО</w:t>
      </w:r>
      <w:r>
        <w:rPr>
          <w:spacing w:val="1"/>
        </w:rPr>
        <w:t xml:space="preserve"> </w:t>
      </w:r>
      <w:r>
        <w:t>(вариант 1), либо он испытывает существенные трудности в ее освоении, полу-</w:t>
      </w:r>
      <w:r>
        <w:rPr>
          <w:spacing w:val="1"/>
        </w:rPr>
        <w:t xml:space="preserve"> </w:t>
      </w:r>
      <w:r>
        <w:t>чает образование по АООП УО (вариант 2), на основе которой образовательная</w:t>
      </w:r>
      <w:r>
        <w:rPr>
          <w:spacing w:val="1"/>
        </w:rPr>
        <w:t xml:space="preserve"> </w:t>
      </w:r>
      <w:r>
        <w:t>организация разрабатывает специальную индивидуальную программу развития</w:t>
      </w:r>
      <w:r>
        <w:rPr>
          <w:spacing w:val="1"/>
        </w:rPr>
        <w:t xml:space="preserve"> </w:t>
      </w:r>
      <w:r>
        <w:t>(далее - СИПР), учитывающую индивидуальные образовательные потребности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умственной</w:t>
      </w:r>
      <w:r>
        <w:rPr>
          <w:spacing w:val="-3"/>
        </w:rPr>
        <w:t xml:space="preserve"> </w:t>
      </w:r>
      <w:r>
        <w:t>отсталостью.</w:t>
      </w:r>
    </w:p>
    <w:p w14:paraId="45C18908" w14:textId="77777777" w:rsidR="001F167D" w:rsidRDefault="00E44A9C">
      <w:pPr>
        <w:pStyle w:val="a3"/>
        <w:spacing w:before="202" w:line="276" w:lineRule="auto"/>
        <w:ind w:right="1134" w:firstLine="566"/>
      </w:pPr>
      <w:r>
        <w:rPr>
          <w:b/>
        </w:rPr>
        <w:t xml:space="preserve">Цель </w:t>
      </w:r>
      <w:r>
        <w:t>образования обучающихся с умеренной, тяжелой, глубокой умствен-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множе-</w:t>
      </w:r>
      <w:r>
        <w:rPr>
          <w:spacing w:val="-67"/>
        </w:rPr>
        <w:t xml:space="preserve"> </w:t>
      </w:r>
      <w:r>
        <w:t>ственными нарушениями развития по варианту АООП УО (вариант 2): развитие</w:t>
      </w:r>
      <w:r>
        <w:rPr>
          <w:spacing w:val="-67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нравственным и социокультурным ценностям, формирование необходимых для</w:t>
      </w:r>
      <w:r>
        <w:rPr>
          <w:spacing w:val="-67"/>
        </w:rPr>
        <w:t xml:space="preserve"> </w:t>
      </w:r>
      <w:r>
        <w:t>самореализации и жизни в обществе практических представлений, умений и</w:t>
      </w:r>
      <w:r>
        <w:rPr>
          <w:spacing w:val="1"/>
        </w:rPr>
        <w:t xml:space="preserve"> </w:t>
      </w:r>
      <w:r>
        <w:t>навыков, позволяющих достичь обучающемуся максимально возможной само-</w:t>
      </w:r>
      <w:r>
        <w:rPr>
          <w:spacing w:val="1"/>
        </w:rPr>
        <w:t xml:space="preserve"> </w:t>
      </w:r>
      <w:r>
        <w:t>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независимости в</w:t>
      </w:r>
      <w:r>
        <w:rPr>
          <w:spacing w:val="-3"/>
        </w:rPr>
        <w:t xml:space="preserve"> </w:t>
      </w:r>
      <w:r>
        <w:t>повседневной жизни.</w:t>
      </w:r>
    </w:p>
    <w:p w14:paraId="2CB2DF89" w14:textId="77777777" w:rsidR="001F167D" w:rsidRDefault="00E44A9C">
      <w:pPr>
        <w:pStyle w:val="a3"/>
        <w:spacing w:before="201" w:line="276" w:lineRule="auto"/>
        <w:ind w:right="1131" w:firstLine="566"/>
      </w:pPr>
      <w:r>
        <w:t>Для обучающихся, получающих образование АООП УО (вариант 2), харак-</w:t>
      </w:r>
      <w:r>
        <w:rPr>
          <w:spacing w:val="-68"/>
        </w:rPr>
        <w:t xml:space="preserve"> </w:t>
      </w:r>
      <w:r>
        <w:t>терно</w:t>
      </w:r>
      <w:r>
        <w:rPr>
          <w:spacing w:val="-8"/>
        </w:rPr>
        <w:t xml:space="preserve"> </w:t>
      </w:r>
      <w:r>
        <w:t>интеллектуальное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психофизическое</w:t>
      </w:r>
      <w:r>
        <w:rPr>
          <w:spacing w:val="-9"/>
        </w:rPr>
        <w:t xml:space="preserve"> </w:t>
      </w:r>
      <w:r>
        <w:t>недоразвитие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умеренной,</w:t>
      </w:r>
      <w:r>
        <w:rPr>
          <w:spacing w:val="-6"/>
        </w:rPr>
        <w:t xml:space="preserve"> </w:t>
      </w:r>
      <w:r>
        <w:t>тяжелой</w:t>
      </w:r>
      <w:r>
        <w:rPr>
          <w:spacing w:val="-6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глубокой</w:t>
      </w:r>
      <w:r>
        <w:rPr>
          <w:spacing w:val="-8"/>
        </w:rPr>
        <w:t xml:space="preserve"> </w:t>
      </w:r>
      <w:r>
        <w:t>степени,</w:t>
      </w:r>
      <w:r>
        <w:rPr>
          <w:spacing w:val="-9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сочетаться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локальными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системными</w:t>
      </w:r>
      <w:r>
        <w:rPr>
          <w:spacing w:val="-68"/>
        </w:rPr>
        <w:t xml:space="preserve"> </w:t>
      </w:r>
      <w:r>
        <w:t>нарушениями зрения, слуха, опорно-двигательного аппарата, расстройствами</w:t>
      </w:r>
      <w:r>
        <w:rPr>
          <w:spacing w:val="1"/>
        </w:rPr>
        <w:t xml:space="preserve"> </w:t>
      </w:r>
      <w:r>
        <w:t>аутистического спектра, эмоционально-волевой сферы, выраженными в различ-</w:t>
      </w:r>
      <w:r>
        <w:rPr>
          <w:spacing w:val="-67"/>
        </w:rPr>
        <w:t xml:space="preserve"> </w:t>
      </w:r>
      <w:r>
        <w:t>ной степени тяжести. У некоторых обучающихся выявляются текущие психиче-</w:t>
      </w:r>
      <w:r>
        <w:rPr>
          <w:spacing w:val="-67"/>
        </w:rPr>
        <w:t xml:space="preserve"> </w:t>
      </w:r>
      <w:r>
        <w:t>ские и соматические заболевания, которые значительно осложняют их индиви-</w:t>
      </w:r>
      <w:r>
        <w:rPr>
          <w:spacing w:val="1"/>
        </w:rPr>
        <w:t xml:space="preserve"> </w:t>
      </w:r>
      <w:r>
        <w:t>дуальное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 обучение.</w:t>
      </w:r>
    </w:p>
    <w:p w14:paraId="65364643" w14:textId="77777777" w:rsidR="001F167D" w:rsidRDefault="00E44A9C">
      <w:pPr>
        <w:pStyle w:val="a3"/>
        <w:spacing w:before="199" w:line="276" w:lineRule="auto"/>
        <w:ind w:right="1127" w:firstLine="636"/>
      </w:pPr>
      <w:r>
        <w:t>Обучающиеся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умеренной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тяжелой</w:t>
      </w:r>
      <w:r>
        <w:rPr>
          <w:spacing w:val="-11"/>
        </w:rPr>
        <w:t xml:space="preserve"> </w:t>
      </w:r>
      <w:r>
        <w:t>умственной</w:t>
      </w:r>
      <w:r>
        <w:rPr>
          <w:spacing w:val="-12"/>
        </w:rPr>
        <w:t xml:space="preserve"> </w:t>
      </w:r>
      <w:r>
        <w:t>отсталостью</w:t>
      </w:r>
      <w:r>
        <w:rPr>
          <w:spacing w:val="-13"/>
        </w:rPr>
        <w:t xml:space="preserve"> </w:t>
      </w:r>
      <w:r>
        <w:t>отличаются</w:t>
      </w:r>
      <w:r>
        <w:rPr>
          <w:spacing w:val="-68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препятствующим</w:t>
      </w:r>
      <w:r>
        <w:rPr>
          <w:spacing w:val="1"/>
        </w:rPr>
        <w:t xml:space="preserve"> </w:t>
      </w:r>
      <w:r>
        <w:t>освоению предметных учебных знаний. Обучающиеся одного возраста характе-</w:t>
      </w:r>
      <w:r>
        <w:rPr>
          <w:spacing w:val="-67"/>
        </w:rPr>
        <w:t xml:space="preserve"> </w:t>
      </w:r>
      <w:r>
        <w:t>ризуются</w:t>
      </w:r>
      <w:r>
        <w:rPr>
          <w:spacing w:val="-13"/>
        </w:rPr>
        <w:t xml:space="preserve"> </w:t>
      </w:r>
      <w:r>
        <w:t>разной</w:t>
      </w:r>
      <w:r>
        <w:rPr>
          <w:spacing w:val="-13"/>
        </w:rPr>
        <w:t xml:space="preserve"> </w:t>
      </w:r>
      <w:r>
        <w:t>степенью</w:t>
      </w:r>
      <w:r>
        <w:rPr>
          <w:spacing w:val="-14"/>
        </w:rPr>
        <w:t xml:space="preserve"> </w:t>
      </w:r>
      <w:r>
        <w:t>выраженности</w:t>
      </w:r>
      <w:r>
        <w:rPr>
          <w:spacing w:val="-9"/>
        </w:rPr>
        <w:t xml:space="preserve"> </w:t>
      </w:r>
      <w:r>
        <w:t>интеллектуального</w:t>
      </w:r>
      <w:r>
        <w:rPr>
          <w:spacing w:val="-12"/>
        </w:rPr>
        <w:t xml:space="preserve"> </w:t>
      </w:r>
      <w:r>
        <w:t>снижения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психо-</w:t>
      </w:r>
      <w:r>
        <w:rPr>
          <w:spacing w:val="-68"/>
        </w:rPr>
        <w:t xml:space="preserve"> </w:t>
      </w:r>
      <w:r>
        <w:t>физического развития, уровень сформированности той или иной психической</w:t>
      </w:r>
      <w:r>
        <w:rPr>
          <w:spacing w:val="1"/>
        </w:rPr>
        <w:t xml:space="preserve"> </w:t>
      </w:r>
      <w:r>
        <w:rPr>
          <w:spacing w:val="-1"/>
        </w:rPr>
        <w:t>функции,</w:t>
      </w:r>
      <w:r>
        <w:rPr>
          <w:spacing w:val="-13"/>
        </w:rPr>
        <w:t xml:space="preserve"> </w:t>
      </w:r>
      <w:r>
        <w:rPr>
          <w:spacing w:val="-1"/>
        </w:rPr>
        <w:t>практического</w:t>
      </w:r>
      <w:r>
        <w:rPr>
          <w:spacing w:val="-14"/>
        </w:rPr>
        <w:t xml:space="preserve"> </w:t>
      </w:r>
      <w:r>
        <w:t>навыка</w:t>
      </w:r>
      <w:r>
        <w:rPr>
          <w:spacing w:val="-12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существенно</w:t>
      </w:r>
      <w:r>
        <w:rPr>
          <w:spacing w:val="-14"/>
        </w:rPr>
        <w:t xml:space="preserve"> </w:t>
      </w:r>
      <w:r>
        <w:t>различаться.</w:t>
      </w:r>
      <w:r>
        <w:rPr>
          <w:spacing w:val="-13"/>
        </w:rPr>
        <w:t xml:space="preserve"> </w:t>
      </w:r>
      <w:r>
        <w:t>Наряду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нару-</w:t>
      </w:r>
      <w:r>
        <w:rPr>
          <w:spacing w:val="-68"/>
        </w:rPr>
        <w:t xml:space="preserve"> </w:t>
      </w:r>
      <w:r>
        <w:t>шением базовых психических функций, памяти и мышления отмечается своеоб-</w:t>
      </w:r>
      <w:r>
        <w:rPr>
          <w:spacing w:val="-67"/>
        </w:rPr>
        <w:t xml:space="preserve"> </w:t>
      </w:r>
      <w:r>
        <w:t>разное нарушение всех структурных компонентов речи: фонетико-фонематиче-</w:t>
      </w:r>
      <w:r>
        <w:rPr>
          <w:spacing w:val="1"/>
        </w:rPr>
        <w:t xml:space="preserve"> </w:t>
      </w:r>
      <w:r>
        <w:t>ского, лексического и грамматического. У обучающихся с умеренной и тяжелой</w:t>
      </w:r>
      <w:r>
        <w:rPr>
          <w:spacing w:val="-67"/>
        </w:rPr>
        <w:t xml:space="preserve"> </w:t>
      </w:r>
      <w:r>
        <w:t>степенью умственной отсталости затруднено или невозможно формирование</w:t>
      </w:r>
      <w:r>
        <w:rPr>
          <w:spacing w:val="1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них</w:t>
      </w:r>
      <w:r>
        <w:rPr>
          <w:spacing w:val="5"/>
        </w:rPr>
        <w:t xml:space="preserve"> </w:t>
      </w:r>
      <w:r>
        <w:t>характерно</w:t>
      </w:r>
      <w:r>
        <w:rPr>
          <w:spacing w:val="12"/>
        </w:rPr>
        <w:t xml:space="preserve"> </w:t>
      </w:r>
      <w:r>
        <w:t>ограниченное</w:t>
      </w:r>
      <w:r>
        <w:rPr>
          <w:spacing w:val="4"/>
        </w:rPr>
        <w:t xml:space="preserve"> </w:t>
      </w:r>
      <w:r>
        <w:t>восприятие</w:t>
      </w:r>
      <w:r>
        <w:rPr>
          <w:spacing w:val="4"/>
        </w:rPr>
        <w:t xml:space="preserve"> </w:t>
      </w:r>
      <w:r>
        <w:t>обра-</w:t>
      </w:r>
    </w:p>
    <w:p w14:paraId="6E325AB8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CCF31A4" w14:textId="77777777" w:rsidR="001F167D" w:rsidRDefault="00E44A9C">
      <w:pPr>
        <w:pStyle w:val="a3"/>
        <w:spacing w:before="74" w:line="278" w:lineRule="auto"/>
        <w:ind w:right="1135"/>
      </w:pPr>
      <w:r>
        <w:t>щенной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ситуативное</w:t>
      </w:r>
      <w:r>
        <w:rPr>
          <w:spacing w:val="-8"/>
        </w:rPr>
        <w:t xml:space="preserve"> </w:t>
      </w:r>
      <w:r>
        <w:t>понимание.</w:t>
      </w:r>
      <w:r>
        <w:rPr>
          <w:spacing w:val="-8"/>
        </w:rPr>
        <w:t xml:space="preserve"> </w:t>
      </w:r>
      <w:r>
        <w:t>Из-за</w:t>
      </w:r>
      <w:r>
        <w:rPr>
          <w:spacing w:val="-7"/>
        </w:rPr>
        <w:t xml:space="preserve"> </w:t>
      </w:r>
      <w:r>
        <w:t>плохого</w:t>
      </w:r>
      <w:r>
        <w:rPr>
          <w:spacing w:val="-9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обра-</w:t>
      </w:r>
      <w:r>
        <w:rPr>
          <w:spacing w:val="-68"/>
        </w:rPr>
        <w:t xml:space="preserve"> </w:t>
      </w:r>
      <w:r>
        <w:t>щенной к ним речи с трудом формируется соотнесение слова и предмета, слова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действия.</w:t>
      </w:r>
    </w:p>
    <w:p w14:paraId="53B03087" w14:textId="77777777" w:rsidR="001F167D" w:rsidRDefault="00E44A9C">
      <w:pPr>
        <w:pStyle w:val="a3"/>
        <w:spacing w:before="193" w:line="276" w:lineRule="auto"/>
        <w:ind w:right="1128" w:firstLine="566"/>
      </w:pP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отсут-</w:t>
      </w:r>
      <w:r>
        <w:rPr>
          <w:spacing w:val="-67"/>
        </w:rPr>
        <w:t xml:space="preserve"> </w:t>
      </w:r>
      <w:r>
        <w:t>ствием речи, со звукокомплексами, с высказыванием на уровне отдельных слов,</w:t>
      </w:r>
      <w:r>
        <w:rPr>
          <w:spacing w:val="-67"/>
        </w:rPr>
        <w:t xml:space="preserve"> </w:t>
      </w:r>
      <w:r>
        <w:t>с наличием фраз. При этом речь невнятная, косноязычная, малораспространен-</w:t>
      </w:r>
      <w:r>
        <w:rPr>
          <w:spacing w:val="1"/>
        </w:rPr>
        <w:t xml:space="preserve"> </w:t>
      </w:r>
      <w:r>
        <w:t>ная, с аграмматизмами. Ввиду этого при обучении большей части данной кате-</w:t>
      </w:r>
      <w:r>
        <w:rPr>
          <w:spacing w:val="1"/>
        </w:rPr>
        <w:t xml:space="preserve"> </w:t>
      </w:r>
      <w:r>
        <w:t>гории обучающихся используют разнообразные средства невербальной комму-</w:t>
      </w:r>
      <w:r>
        <w:rPr>
          <w:spacing w:val="1"/>
        </w:rPr>
        <w:t xml:space="preserve"> </w:t>
      </w:r>
      <w:r>
        <w:t>никации. Внимание обучающихся с умеренной и тяжелой умственной отстало-</w:t>
      </w:r>
      <w:r>
        <w:rPr>
          <w:spacing w:val="1"/>
        </w:rPr>
        <w:t xml:space="preserve"> </w:t>
      </w:r>
      <w:r>
        <w:t>стью крайне неустойчивое, отличается низким уровнем продуктивности из-за</w:t>
      </w:r>
      <w:r>
        <w:rPr>
          <w:spacing w:val="1"/>
        </w:rPr>
        <w:t xml:space="preserve"> </w:t>
      </w:r>
      <w:r>
        <w:t>быстрой истощаемости, отвлекаемости. Слабость активного внимания препят-</w:t>
      </w:r>
      <w:r>
        <w:rPr>
          <w:spacing w:val="1"/>
        </w:rPr>
        <w:t xml:space="preserve"> </w:t>
      </w:r>
      <w:r>
        <w:t>ствует решению сложных задач познавательного содержания, формированию</w:t>
      </w:r>
      <w:r>
        <w:rPr>
          <w:spacing w:val="1"/>
        </w:rPr>
        <w:t xml:space="preserve"> </w:t>
      </w:r>
      <w:r>
        <w:t>устойчивых учебных действий. Процесс запоминания является механическим,</w:t>
      </w:r>
      <w:r>
        <w:rPr>
          <w:spacing w:val="1"/>
        </w:rPr>
        <w:t xml:space="preserve"> </w:t>
      </w:r>
      <w:r>
        <w:rPr>
          <w:spacing w:val="-1"/>
        </w:rPr>
        <w:t>зрительно-моторная</w:t>
      </w:r>
      <w:r>
        <w:rPr>
          <w:spacing w:val="-17"/>
        </w:rPr>
        <w:t xml:space="preserve"> </w:t>
      </w:r>
      <w:r>
        <w:t>координация</w:t>
      </w:r>
      <w:r>
        <w:rPr>
          <w:spacing w:val="-14"/>
        </w:rPr>
        <w:t xml:space="preserve"> </w:t>
      </w:r>
      <w:r>
        <w:t>грубо</w:t>
      </w:r>
      <w:r>
        <w:rPr>
          <w:spacing w:val="-15"/>
        </w:rPr>
        <w:t xml:space="preserve"> </w:t>
      </w:r>
      <w:r>
        <w:t>нарушена.</w:t>
      </w:r>
      <w:r>
        <w:rPr>
          <w:spacing w:val="-15"/>
        </w:rPr>
        <w:t xml:space="preserve"> </w:t>
      </w:r>
      <w:r>
        <w:t>Обучающимся</w:t>
      </w:r>
      <w:r>
        <w:rPr>
          <w:spacing w:val="-16"/>
        </w:rPr>
        <w:t xml:space="preserve"> </w:t>
      </w:r>
      <w:r>
        <w:t>трудно</w:t>
      </w:r>
      <w:r>
        <w:rPr>
          <w:spacing w:val="-14"/>
        </w:rPr>
        <w:t xml:space="preserve"> </w:t>
      </w:r>
      <w:r>
        <w:t>понять</w:t>
      </w:r>
      <w:r>
        <w:rPr>
          <w:spacing w:val="-67"/>
        </w:rPr>
        <w:t xml:space="preserve"> </w:t>
      </w:r>
      <w:r>
        <w:t>ситуацию,</w:t>
      </w:r>
      <w:r>
        <w:rPr>
          <w:spacing w:val="-6"/>
        </w:rPr>
        <w:t xml:space="preserve"> </w:t>
      </w:r>
      <w:r>
        <w:t>вычленить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главное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причинно-следственные</w:t>
      </w:r>
      <w:r>
        <w:rPr>
          <w:spacing w:val="-7"/>
        </w:rPr>
        <w:t xml:space="preserve"> </w:t>
      </w:r>
      <w:r>
        <w:t>связи,</w:t>
      </w:r>
      <w:r>
        <w:rPr>
          <w:spacing w:val="-67"/>
        </w:rPr>
        <w:t xml:space="preserve"> </w:t>
      </w:r>
      <w:r>
        <w:t>перенести знакомое сформированное действие в новые условия. При продолжи-</w:t>
      </w:r>
      <w:r>
        <w:rPr>
          <w:spacing w:val="-67"/>
        </w:rPr>
        <w:t xml:space="preserve"> </w:t>
      </w:r>
      <w:r>
        <w:t>тельном и направленном использовании методов и приемов коррекционной ра-</w:t>
      </w:r>
      <w:r>
        <w:rPr>
          <w:spacing w:val="1"/>
        </w:rPr>
        <w:t xml:space="preserve"> </w:t>
      </w:r>
      <w:r>
        <w:t>боты становится заметной положительная динамика общего психического раз-</w:t>
      </w:r>
      <w:r>
        <w:rPr>
          <w:spacing w:val="1"/>
        </w:rPr>
        <w:t xml:space="preserve"> </w:t>
      </w:r>
      <w:r>
        <w:t>вития обучающихся, особенно при умеренном недоразвитии мыслительной дея-</w:t>
      </w:r>
      <w:r>
        <w:rPr>
          <w:spacing w:val="-67"/>
        </w:rPr>
        <w:t xml:space="preserve"> </w:t>
      </w:r>
      <w:r>
        <w:t>тельности.</w:t>
      </w:r>
    </w:p>
    <w:p w14:paraId="29427D9E" w14:textId="77777777" w:rsidR="001F167D" w:rsidRDefault="00E44A9C">
      <w:pPr>
        <w:pStyle w:val="a3"/>
        <w:spacing w:before="200" w:line="276" w:lineRule="auto"/>
        <w:ind w:right="1127" w:firstLine="566"/>
      </w:pPr>
      <w:r>
        <w:t>Психофизическое недоразвитие характеризуется также нарушениями коор-</w:t>
      </w:r>
      <w:r>
        <w:rPr>
          <w:spacing w:val="-67"/>
        </w:rPr>
        <w:t xml:space="preserve"> </w:t>
      </w:r>
      <w:r>
        <w:t>динации, точности, темпа движений, что осложняет формирование физических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-8"/>
        </w:rPr>
        <w:t xml:space="preserve"> </w:t>
      </w:r>
      <w:r>
        <w:t>бег,</w:t>
      </w:r>
      <w:r>
        <w:rPr>
          <w:spacing w:val="-9"/>
        </w:rPr>
        <w:t xml:space="preserve"> </w:t>
      </w:r>
      <w:r>
        <w:t>прыжки,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несложных</w:t>
      </w:r>
      <w:r>
        <w:rPr>
          <w:spacing w:val="-7"/>
        </w:rPr>
        <w:t xml:space="preserve"> </w:t>
      </w:r>
      <w:r>
        <w:t>трудовых</w:t>
      </w:r>
      <w:r>
        <w:rPr>
          <w:spacing w:val="-7"/>
        </w:rPr>
        <w:t xml:space="preserve"> </w:t>
      </w:r>
      <w:r>
        <w:t>действий.</w:t>
      </w:r>
      <w:r>
        <w:rPr>
          <w:spacing w:val="-1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обучающихся с умеренной умственной отсталостью отмечается замедленный</w:t>
      </w:r>
      <w:r>
        <w:rPr>
          <w:spacing w:val="1"/>
        </w:rPr>
        <w:t xml:space="preserve"> </w:t>
      </w:r>
      <w:r>
        <w:t>темп,</w:t>
      </w:r>
      <w:r>
        <w:rPr>
          <w:spacing w:val="-11"/>
        </w:rPr>
        <w:t xml:space="preserve"> </w:t>
      </w:r>
      <w:r>
        <w:t>вялость,</w:t>
      </w:r>
      <w:r>
        <w:rPr>
          <w:spacing w:val="-11"/>
        </w:rPr>
        <w:t xml:space="preserve"> </w:t>
      </w:r>
      <w:r>
        <w:t>пассивность,</w:t>
      </w:r>
      <w:r>
        <w:rPr>
          <w:spacing w:val="-11"/>
        </w:rPr>
        <w:t xml:space="preserve"> </w:t>
      </w:r>
      <w:r>
        <w:t>заторможенность</w:t>
      </w:r>
      <w:r>
        <w:rPr>
          <w:spacing w:val="-14"/>
        </w:rPr>
        <w:t xml:space="preserve"> </w:t>
      </w:r>
      <w:r>
        <w:t>движений.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повышенная</w:t>
      </w:r>
      <w:r>
        <w:rPr>
          <w:spacing w:val="-68"/>
        </w:rPr>
        <w:t xml:space="preserve"> </w:t>
      </w:r>
      <w:r>
        <w:t>возбудимость, подвижность, беспокойство сочетаются с хаотичной нецелена-</w:t>
      </w:r>
      <w:r>
        <w:rPr>
          <w:spacing w:val="1"/>
        </w:rPr>
        <w:t xml:space="preserve"> </w:t>
      </w:r>
      <w:r>
        <w:t>правленной деятельностью. У большинства обучающихся с интеллектуальными</w:t>
      </w:r>
      <w:r>
        <w:rPr>
          <w:spacing w:val="-67"/>
        </w:rPr>
        <w:t xml:space="preserve"> </w:t>
      </w:r>
      <w:r>
        <w:rPr>
          <w:spacing w:val="-1"/>
        </w:rPr>
        <w:t>нарушениями</w:t>
      </w:r>
      <w:r>
        <w:rPr>
          <w:spacing w:val="-16"/>
        </w:rPr>
        <w:t xml:space="preserve"> </w:t>
      </w:r>
      <w:r>
        <w:rPr>
          <w:spacing w:val="-1"/>
        </w:rPr>
        <w:t>наблюдаются</w:t>
      </w:r>
      <w:r>
        <w:rPr>
          <w:spacing w:val="-12"/>
        </w:rPr>
        <w:t xml:space="preserve"> </w:t>
      </w:r>
      <w:r>
        <w:t>трудности,</w:t>
      </w:r>
      <w:r>
        <w:rPr>
          <w:spacing w:val="-16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статикой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динамикой</w:t>
      </w:r>
      <w:r>
        <w:rPr>
          <w:spacing w:val="-13"/>
        </w:rPr>
        <w:t xml:space="preserve"> </w:t>
      </w:r>
      <w:r>
        <w:t>тела.</w:t>
      </w:r>
      <w:r>
        <w:rPr>
          <w:spacing w:val="-68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типичными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овладении</w:t>
      </w:r>
      <w:r>
        <w:rPr>
          <w:spacing w:val="-16"/>
        </w:rPr>
        <w:t xml:space="preserve"> </w:t>
      </w:r>
      <w:r>
        <w:t>навыками,</w:t>
      </w:r>
      <w:r>
        <w:rPr>
          <w:spacing w:val="-17"/>
        </w:rPr>
        <w:t xml:space="preserve"> </w:t>
      </w:r>
      <w:r>
        <w:t>требующими</w:t>
      </w:r>
      <w:r>
        <w:rPr>
          <w:spacing w:val="-16"/>
        </w:rPr>
        <w:t xml:space="preserve"> </w:t>
      </w:r>
      <w:r>
        <w:t>тонких</w:t>
      </w:r>
      <w:r>
        <w:rPr>
          <w:spacing w:val="-16"/>
        </w:rPr>
        <w:t xml:space="preserve"> </w:t>
      </w:r>
      <w:r>
        <w:t>точных</w:t>
      </w:r>
      <w:r>
        <w:rPr>
          <w:spacing w:val="-16"/>
        </w:rPr>
        <w:t xml:space="preserve"> </w:t>
      </w:r>
      <w:r>
        <w:t>дифференцированных</w:t>
      </w:r>
      <w:r>
        <w:rPr>
          <w:spacing w:val="-16"/>
        </w:rPr>
        <w:t xml:space="preserve"> </w:t>
      </w:r>
      <w:r>
        <w:t>движе-</w:t>
      </w:r>
      <w:r>
        <w:rPr>
          <w:spacing w:val="-68"/>
        </w:rPr>
        <w:t xml:space="preserve"> </w:t>
      </w:r>
      <w:r>
        <w:t>ний: удержание позы, захват карандаша, ручки, кисти, шнурование ботинок, за-</w:t>
      </w:r>
      <w:r>
        <w:rPr>
          <w:spacing w:val="-67"/>
        </w:rPr>
        <w:t xml:space="preserve"> </w:t>
      </w:r>
      <w:r>
        <w:t>стегивание пуговиц, завязывание ленточек, шнурков. Степень сформированно-</w:t>
      </w:r>
      <w:r>
        <w:rPr>
          <w:spacing w:val="1"/>
        </w:rPr>
        <w:t xml:space="preserve"> </w:t>
      </w:r>
      <w:r>
        <w:t>сти навыков самообслуживания может быть различна. Некоторые обучающиеся</w:t>
      </w:r>
      <w:r>
        <w:rPr>
          <w:spacing w:val="-67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зависят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одевании,</w:t>
      </w:r>
      <w:r>
        <w:rPr>
          <w:spacing w:val="-7"/>
        </w:rPr>
        <w:t xml:space="preserve"> </w:t>
      </w:r>
      <w:r>
        <w:t>раздевании,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при-</w:t>
      </w:r>
      <w:r>
        <w:rPr>
          <w:spacing w:val="-67"/>
        </w:rPr>
        <w:t xml:space="preserve"> </w:t>
      </w:r>
      <w:r>
        <w:t>еме</w:t>
      </w:r>
      <w:r>
        <w:rPr>
          <w:spacing w:val="-1"/>
        </w:rPr>
        <w:t xml:space="preserve"> </w:t>
      </w:r>
      <w:r>
        <w:t>пищи, совершении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процедур.</w:t>
      </w:r>
    </w:p>
    <w:p w14:paraId="76D9D051" w14:textId="77777777" w:rsidR="001F167D" w:rsidRDefault="00E44A9C">
      <w:pPr>
        <w:pStyle w:val="a3"/>
        <w:spacing w:before="200" w:line="278" w:lineRule="auto"/>
        <w:ind w:right="1134" w:firstLine="566"/>
      </w:pPr>
      <w:r>
        <w:t>Запас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внешнем</w:t>
      </w:r>
      <w:r>
        <w:rPr>
          <w:spacing w:val="-4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мал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ограничен</w:t>
      </w:r>
      <w:r>
        <w:rPr>
          <w:spacing w:val="-4"/>
        </w:rPr>
        <w:t xml:space="preserve"> </w:t>
      </w:r>
      <w:r>
        <w:t>лишь</w:t>
      </w:r>
      <w:r>
        <w:rPr>
          <w:spacing w:val="-68"/>
        </w:rPr>
        <w:t xml:space="preserve"> </w:t>
      </w:r>
      <w:r>
        <w:t>знанием</w:t>
      </w:r>
      <w:r>
        <w:rPr>
          <w:spacing w:val="30"/>
        </w:rPr>
        <w:t xml:space="preserve"> </w:t>
      </w:r>
      <w:r>
        <w:t>предметов</w:t>
      </w:r>
      <w:r>
        <w:rPr>
          <w:spacing w:val="30"/>
        </w:rPr>
        <w:t xml:space="preserve"> </w:t>
      </w:r>
      <w:r>
        <w:t>окружающего</w:t>
      </w:r>
      <w:r>
        <w:rPr>
          <w:spacing w:val="31"/>
        </w:rPr>
        <w:t xml:space="preserve"> </w:t>
      </w:r>
      <w:r>
        <w:t>быта.</w:t>
      </w:r>
      <w:r>
        <w:rPr>
          <w:spacing w:val="33"/>
        </w:rPr>
        <w:t xml:space="preserve"> </w:t>
      </w:r>
      <w:r>
        <w:t>Обучающиеся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глубокой</w:t>
      </w:r>
      <w:r>
        <w:rPr>
          <w:spacing w:val="32"/>
        </w:rPr>
        <w:t xml:space="preserve"> </w:t>
      </w:r>
      <w:r>
        <w:t>умственной</w:t>
      </w:r>
    </w:p>
    <w:p w14:paraId="1D199CED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AA60058" w14:textId="77777777" w:rsidR="001F167D" w:rsidRDefault="00E44A9C">
      <w:pPr>
        <w:pStyle w:val="a3"/>
        <w:spacing w:before="74" w:line="276" w:lineRule="auto"/>
        <w:ind w:right="1132"/>
      </w:pPr>
      <w:r>
        <w:t>отсталостью часто не владеют речью, они постоянно нуждаются в уходе и при-</w:t>
      </w:r>
      <w:r>
        <w:rPr>
          <w:spacing w:val="1"/>
        </w:rPr>
        <w:t xml:space="preserve"> </w:t>
      </w:r>
      <w:r>
        <w:t>смотре. Значительная часть обучающихся с тяжелой, глубокой умственной от-</w:t>
      </w:r>
      <w:r>
        <w:rPr>
          <w:spacing w:val="1"/>
        </w:rPr>
        <w:t xml:space="preserve"> </w:t>
      </w:r>
      <w:r>
        <w:t>сталостью</w:t>
      </w:r>
      <w:r>
        <w:rPr>
          <w:spacing w:val="-11"/>
        </w:rPr>
        <w:t xml:space="preserve"> </w:t>
      </w:r>
      <w:r>
        <w:t>имеют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нарушения,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дает</w:t>
      </w:r>
      <w:r>
        <w:rPr>
          <w:spacing w:val="-9"/>
        </w:rPr>
        <w:t xml:space="preserve"> </w:t>
      </w:r>
      <w:r>
        <w:t>основание</w:t>
      </w:r>
      <w:r>
        <w:rPr>
          <w:spacing w:val="-10"/>
        </w:rPr>
        <w:t xml:space="preserve"> </w:t>
      </w:r>
      <w:r>
        <w:t>говорить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ТМНР,</w:t>
      </w:r>
      <w:r>
        <w:rPr>
          <w:spacing w:val="-10"/>
        </w:rPr>
        <w:t xml:space="preserve"> </w:t>
      </w:r>
      <w:r>
        <w:t>ко-</w:t>
      </w:r>
      <w:r>
        <w:rPr>
          <w:spacing w:val="-68"/>
        </w:rPr>
        <w:t xml:space="preserve"> </w:t>
      </w:r>
      <w:r>
        <w:t>торые представляют собой не сумму различных ограничений, а сложное каче-</w:t>
      </w:r>
      <w:r>
        <w:rPr>
          <w:spacing w:val="1"/>
        </w:rPr>
        <w:t xml:space="preserve"> </w:t>
      </w:r>
      <w:r>
        <w:t>ственно новое явление с иной структурой, отличной от структуры каждой из со-</w:t>
      </w:r>
      <w:r>
        <w:rPr>
          <w:spacing w:val="-67"/>
        </w:rPr>
        <w:t xml:space="preserve"> </w:t>
      </w:r>
      <w:r>
        <w:t>ставляющих. Различные нарушения влияют на развитие человека не по отдель-</w:t>
      </w:r>
      <w:r>
        <w:rPr>
          <w:spacing w:val="1"/>
        </w:rPr>
        <w:t xml:space="preserve"> </w:t>
      </w:r>
      <w:r>
        <w:t>ности,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совокупности,</w:t>
      </w:r>
      <w:r>
        <w:rPr>
          <w:spacing w:val="-14"/>
        </w:rPr>
        <w:t xml:space="preserve"> </w:t>
      </w:r>
      <w:r>
        <w:t>образуя</w:t>
      </w:r>
      <w:r>
        <w:rPr>
          <w:spacing w:val="-12"/>
        </w:rPr>
        <w:t xml:space="preserve"> </w:t>
      </w:r>
      <w:r>
        <w:t>сложные</w:t>
      </w:r>
      <w:r>
        <w:rPr>
          <w:spacing w:val="-13"/>
        </w:rPr>
        <w:t xml:space="preserve"> </w:t>
      </w:r>
      <w:r>
        <w:t>сочетания.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4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тре-</w:t>
      </w:r>
      <w:r>
        <w:rPr>
          <w:spacing w:val="-67"/>
        </w:rPr>
        <w:t xml:space="preserve"> </w:t>
      </w:r>
      <w:r>
        <w:t>бует</w:t>
      </w:r>
      <w:r>
        <w:rPr>
          <w:spacing w:val="-10"/>
        </w:rPr>
        <w:t xml:space="preserve"> </w:t>
      </w:r>
      <w:r>
        <w:t>значительной</w:t>
      </w:r>
      <w:r>
        <w:rPr>
          <w:spacing w:val="-8"/>
        </w:rPr>
        <w:t xml:space="preserve"> </w:t>
      </w:r>
      <w:r>
        <w:t>помощи,</w:t>
      </w:r>
      <w:r>
        <w:rPr>
          <w:spacing w:val="-9"/>
        </w:rPr>
        <w:t xml:space="preserve"> </w:t>
      </w:r>
      <w:r>
        <w:t>объем</w:t>
      </w:r>
      <w:r>
        <w:rPr>
          <w:spacing w:val="-9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существенно</w:t>
      </w:r>
      <w:r>
        <w:rPr>
          <w:spacing w:val="-8"/>
        </w:rPr>
        <w:t xml:space="preserve"> </w:t>
      </w:r>
      <w:r>
        <w:t>превышает</w:t>
      </w:r>
      <w:r>
        <w:rPr>
          <w:spacing w:val="-9"/>
        </w:rPr>
        <w:t xml:space="preserve"> </w:t>
      </w:r>
      <w:r>
        <w:t>содержание</w:t>
      </w:r>
      <w:r>
        <w:rPr>
          <w:spacing w:val="-68"/>
        </w:rPr>
        <w:t xml:space="preserve"> </w:t>
      </w:r>
      <w:r>
        <w:t>и качество поддержки, оказываемой при каком-то одном нарушении: интеллек-</w:t>
      </w:r>
      <w:r>
        <w:rPr>
          <w:spacing w:val="1"/>
        </w:rPr>
        <w:t xml:space="preserve"> </w:t>
      </w:r>
      <w:r>
        <w:t>туальном</w:t>
      </w:r>
      <w:r>
        <w:rPr>
          <w:spacing w:val="-1"/>
        </w:rPr>
        <w:t xml:space="preserve"> </w:t>
      </w:r>
      <w:r>
        <w:t>или физическом.</w:t>
      </w:r>
    </w:p>
    <w:p w14:paraId="4D681E6A" w14:textId="77777777" w:rsidR="001F167D" w:rsidRDefault="00E44A9C">
      <w:pPr>
        <w:pStyle w:val="a3"/>
        <w:spacing w:before="203" w:line="276" w:lineRule="auto"/>
        <w:ind w:right="1128" w:firstLine="566"/>
      </w:pPr>
      <w:r>
        <w:t>Уровень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множе-</w:t>
      </w:r>
      <w:r>
        <w:rPr>
          <w:spacing w:val="1"/>
        </w:rPr>
        <w:t xml:space="preserve"> </w:t>
      </w:r>
      <w:r>
        <w:t>ственными</w:t>
      </w:r>
      <w:r>
        <w:rPr>
          <w:spacing w:val="-12"/>
        </w:rPr>
        <w:t xml:space="preserve"> </w:t>
      </w:r>
      <w:r>
        <w:t>нарушениями</w:t>
      </w:r>
      <w:r>
        <w:rPr>
          <w:spacing w:val="-12"/>
        </w:rPr>
        <w:t xml:space="preserve"> </w:t>
      </w:r>
      <w:r>
        <w:t>невозможно</w:t>
      </w:r>
      <w:r>
        <w:rPr>
          <w:spacing w:val="-12"/>
        </w:rPr>
        <w:t xml:space="preserve"> </w:t>
      </w:r>
      <w:r>
        <w:t>соотнести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какими-либо</w:t>
      </w:r>
      <w:r>
        <w:rPr>
          <w:spacing w:val="-11"/>
        </w:rPr>
        <w:t xml:space="preserve"> </w:t>
      </w:r>
      <w:r>
        <w:t>возрастными</w:t>
      </w:r>
      <w:r>
        <w:rPr>
          <w:spacing w:val="-14"/>
        </w:rPr>
        <w:t xml:space="preserve"> </w:t>
      </w:r>
      <w:r>
        <w:t>па-</w:t>
      </w:r>
      <w:r>
        <w:rPr>
          <w:spacing w:val="-68"/>
        </w:rPr>
        <w:t xml:space="preserve"> </w:t>
      </w:r>
      <w:r>
        <w:t>раметрами. Органическое поражение центральной нервной системы чаще всего</w:t>
      </w:r>
      <w:r>
        <w:rPr>
          <w:spacing w:val="1"/>
        </w:rPr>
        <w:t xml:space="preserve"> </w:t>
      </w:r>
      <w:r>
        <w:t>является причиной сочетанных нарушений и выраженного недоразвития интел-</w:t>
      </w:r>
      <w:r>
        <w:rPr>
          <w:spacing w:val="1"/>
        </w:rPr>
        <w:t xml:space="preserve"> </w:t>
      </w:r>
      <w:r>
        <w:t>лекта, а также сенсорных функций, движения, поведения, коммуникации. Все</w:t>
      </w:r>
      <w:r>
        <w:rPr>
          <w:spacing w:val="1"/>
        </w:rPr>
        <w:t xml:space="preserve"> </w:t>
      </w:r>
      <w:r>
        <w:t>эти проявления совокупно препятствуют развитию самостоятельной жизнедея-</w:t>
      </w:r>
      <w:r>
        <w:rPr>
          <w:spacing w:val="1"/>
        </w:rPr>
        <w:t xml:space="preserve"> </w:t>
      </w:r>
      <w:r>
        <w:t>тельности</w:t>
      </w:r>
      <w:r>
        <w:rPr>
          <w:spacing w:val="-9"/>
        </w:rPr>
        <w:t xml:space="preserve"> </w:t>
      </w:r>
      <w:r>
        <w:t>обучающегося,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семье,</w:t>
      </w:r>
      <w:r>
        <w:rPr>
          <w:spacing w:val="-8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обществе.</w:t>
      </w:r>
      <w:r>
        <w:rPr>
          <w:spacing w:val="-11"/>
        </w:rPr>
        <w:t xml:space="preserve"> </w:t>
      </w:r>
      <w:r>
        <w:t>Динамика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обу-</w:t>
      </w:r>
      <w:r>
        <w:rPr>
          <w:spacing w:val="-68"/>
        </w:rPr>
        <w:t xml:space="preserve"> </w:t>
      </w:r>
      <w:r>
        <w:t>чающихся данной группы определяется рядом факторов: этиологией, патогене-</w:t>
      </w:r>
      <w:r>
        <w:rPr>
          <w:spacing w:val="1"/>
        </w:rPr>
        <w:t xml:space="preserve"> </w:t>
      </w:r>
      <w:r>
        <w:t>зом нарушений, временем возникновения и сроками выявления отклонений, ха-</w:t>
      </w:r>
      <w:r>
        <w:rPr>
          <w:spacing w:val="-67"/>
        </w:rPr>
        <w:t xml:space="preserve"> </w:t>
      </w:r>
      <w:r>
        <w:t>рактером и степенью выраженности каждого из первичных расстройств, специ-</w:t>
      </w:r>
      <w:r>
        <w:rPr>
          <w:spacing w:val="1"/>
        </w:rPr>
        <w:t xml:space="preserve"> </w:t>
      </w:r>
      <w:r>
        <w:t>фикой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сочетания,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сроками</w:t>
      </w:r>
      <w:r>
        <w:rPr>
          <w:spacing w:val="-5"/>
        </w:rPr>
        <w:t xml:space="preserve"> </w:t>
      </w:r>
      <w:r>
        <w:t>начала,</w:t>
      </w:r>
      <w:r>
        <w:rPr>
          <w:spacing w:val="-6"/>
        </w:rPr>
        <w:t xml:space="preserve"> </w:t>
      </w:r>
      <w:r>
        <w:t>объемом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оказываемой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p w14:paraId="2E639875" w14:textId="77777777" w:rsidR="001F167D" w:rsidRDefault="00E44A9C">
      <w:pPr>
        <w:pStyle w:val="a3"/>
        <w:spacing w:before="199" w:line="276" w:lineRule="auto"/>
        <w:ind w:right="1129" w:firstLine="566"/>
      </w:pPr>
      <w:r>
        <w:t>В связи с выраженными нарушениями и (или) искажениями процессов по-</w:t>
      </w:r>
      <w:r>
        <w:rPr>
          <w:spacing w:val="1"/>
        </w:rPr>
        <w:t xml:space="preserve"> </w:t>
      </w:r>
      <w:r>
        <w:t>знавательной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прежде</w:t>
      </w:r>
      <w:r>
        <w:rPr>
          <w:spacing w:val="-16"/>
        </w:rPr>
        <w:t xml:space="preserve"> </w:t>
      </w:r>
      <w:r>
        <w:t>всего:</w:t>
      </w:r>
      <w:r>
        <w:rPr>
          <w:spacing w:val="-14"/>
        </w:rPr>
        <w:t xml:space="preserve"> </w:t>
      </w:r>
      <w:r>
        <w:t>восприятия,</w:t>
      </w:r>
      <w:r>
        <w:rPr>
          <w:spacing w:val="-15"/>
        </w:rPr>
        <w:t xml:space="preserve"> </w:t>
      </w:r>
      <w:r>
        <w:t>мышления,</w:t>
      </w:r>
      <w:r>
        <w:rPr>
          <w:spacing w:val="-16"/>
        </w:rPr>
        <w:t xml:space="preserve"> </w:t>
      </w:r>
      <w:r>
        <w:t>внимания,</w:t>
      </w:r>
      <w:r>
        <w:rPr>
          <w:spacing w:val="-15"/>
        </w:rPr>
        <w:t xml:space="preserve"> </w:t>
      </w:r>
      <w:r>
        <w:t>па-</w:t>
      </w:r>
      <w:r>
        <w:rPr>
          <w:spacing w:val="-68"/>
        </w:rPr>
        <w:t xml:space="preserve"> </w:t>
      </w:r>
      <w:r>
        <w:t>мяти у обучающихся с глубокой умственной отсталостью, ТМНР возникают</w:t>
      </w:r>
      <w:r>
        <w:rPr>
          <w:spacing w:val="1"/>
        </w:rPr>
        <w:t xml:space="preserve"> </w:t>
      </w:r>
      <w:r>
        <w:t>непреодолимые препятствия в усвоении "академического" компонента различ-</w:t>
      </w:r>
      <w:r>
        <w:rPr>
          <w:spacing w:val="1"/>
        </w:rPr>
        <w:t xml:space="preserve"> </w:t>
      </w:r>
      <w:r>
        <w:t>ных программ дошкольного, а тем более школьного образования. Специфика</w:t>
      </w:r>
      <w:r>
        <w:rPr>
          <w:spacing w:val="1"/>
        </w:rPr>
        <w:t xml:space="preserve"> </w:t>
      </w:r>
      <w:r>
        <w:t>эмоциональной сферы определяется не только ее недоразвитием, но и специфи-</w:t>
      </w:r>
      <w:r>
        <w:rPr>
          <w:spacing w:val="-67"/>
        </w:rPr>
        <w:t xml:space="preserve"> </w:t>
      </w:r>
      <w:r>
        <w:t>ческими</w:t>
      </w:r>
      <w:r>
        <w:rPr>
          <w:spacing w:val="-14"/>
        </w:rPr>
        <w:t xml:space="preserve"> </w:t>
      </w:r>
      <w:r>
        <w:t>проявлениями</w:t>
      </w:r>
      <w:r>
        <w:rPr>
          <w:spacing w:val="-13"/>
        </w:rPr>
        <w:t xml:space="preserve"> </w:t>
      </w:r>
      <w:r>
        <w:t>гипо-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гиперсензитивности.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неразвитостью</w:t>
      </w:r>
      <w:r>
        <w:rPr>
          <w:spacing w:val="-16"/>
        </w:rPr>
        <w:t xml:space="preserve"> </w:t>
      </w:r>
      <w:r>
        <w:t>во-</w:t>
      </w:r>
      <w:r>
        <w:rPr>
          <w:spacing w:val="-67"/>
        </w:rPr>
        <w:t xml:space="preserve"> </w:t>
      </w:r>
      <w:r>
        <w:t>левых процессов, обучающиеся не способны произвольно регулировать свое</w:t>
      </w:r>
      <w:r>
        <w:rPr>
          <w:spacing w:val="1"/>
        </w:rPr>
        <w:t xml:space="preserve"> </w:t>
      </w:r>
      <w:r>
        <w:t>эмоциональное состояние в ходе любой организованной деятельности, что не</w:t>
      </w:r>
      <w:r>
        <w:rPr>
          <w:spacing w:val="1"/>
        </w:rPr>
        <w:t xml:space="preserve"> </w:t>
      </w:r>
      <w:r>
        <w:t>редко проявляется в негативных поведенческих реакциях. Интерес к какой-либо</w:t>
      </w:r>
      <w:r>
        <w:rPr>
          <w:spacing w:val="-67"/>
        </w:rPr>
        <w:t xml:space="preserve"> </w:t>
      </w:r>
      <w:r>
        <w:t>деятельности не имеет мотивационнопотребностных оснований и, как правило,</w:t>
      </w:r>
      <w:r>
        <w:rPr>
          <w:spacing w:val="1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кратковременный,</w:t>
      </w:r>
      <w:r>
        <w:rPr>
          <w:spacing w:val="-1"/>
        </w:rPr>
        <w:t xml:space="preserve"> </w:t>
      </w:r>
      <w:r>
        <w:t>неустойчивый</w:t>
      </w:r>
      <w:r>
        <w:rPr>
          <w:spacing w:val="-3"/>
        </w:rPr>
        <w:t xml:space="preserve"> </w:t>
      </w:r>
      <w:r>
        <w:t>характер.</w:t>
      </w:r>
    </w:p>
    <w:p w14:paraId="3DDC9313" w14:textId="77777777" w:rsidR="001F167D" w:rsidRDefault="00E44A9C">
      <w:pPr>
        <w:pStyle w:val="a3"/>
        <w:spacing w:before="202" w:line="276" w:lineRule="auto"/>
        <w:ind w:right="1139" w:firstLine="566"/>
      </w:pP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40"/>
        </w:rPr>
        <w:t xml:space="preserve"> </w:t>
      </w:r>
      <w:r>
        <w:t>тяжелой,</w:t>
      </w:r>
      <w:r>
        <w:rPr>
          <w:spacing w:val="40"/>
        </w:rPr>
        <w:t xml:space="preserve"> </w:t>
      </w:r>
      <w:r>
        <w:t>глубокой</w:t>
      </w:r>
      <w:r>
        <w:rPr>
          <w:spacing w:val="41"/>
        </w:rPr>
        <w:t xml:space="preserve"> </w:t>
      </w:r>
      <w:r>
        <w:t>умственной</w:t>
      </w:r>
      <w:r>
        <w:rPr>
          <w:spacing w:val="39"/>
        </w:rPr>
        <w:t xml:space="preserve"> </w:t>
      </w:r>
      <w:r>
        <w:t>отсталостью,</w:t>
      </w:r>
      <w:r>
        <w:rPr>
          <w:spacing w:val="3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ТМНР</w:t>
      </w:r>
      <w:r>
        <w:rPr>
          <w:spacing w:val="40"/>
        </w:rPr>
        <w:t xml:space="preserve"> </w:t>
      </w:r>
      <w:r>
        <w:t>определяют</w:t>
      </w:r>
    </w:p>
    <w:p w14:paraId="5203202F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CF69492" w14:textId="77777777" w:rsidR="001F167D" w:rsidRDefault="00E44A9C">
      <w:pPr>
        <w:pStyle w:val="a3"/>
        <w:spacing w:before="74" w:line="276" w:lineRule="auto"/>
        <w:ind w:right="1130"/>
      </w:pPr>
      <w:r>
        <w:t>специфику их образовательных потребностей. Умственная отсталость обучаю-</w:t>
      </w:r>
      <w:r>
        <w:rPr>
          <w:spacing w:val="1"/>
        </w:rPr>
        <w:t xml:space="preserve"> </w:t>
      </w:r>
      <w:r>
        <w:t>щихся</w:t>
      </w:r>
      <w:r>
        <w:rPr>
          <w:spacing w:val="-9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категории,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той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осложнена</w:t>
      </w:r>
      <w:r>
        <w:rPr>
          <w:spacing w:val="-9"/>
        </w:rPr>
        <w:t xml:space="preserve"> </w:t>
      </w:r>
      <w:r>
        <w:t>наруше-</w:t>
      </w:r>
      <w:r>
        <w:rPr>
          <w:spacing w:val="-68"/>
        </w:rPr>
        <w:t xml:space="preserve"> </w:t>
      </w:r>
      <w:r>
        <w:t>ниями опорно-двигательных функций, сенсорными, соматическими нарушени-</w:t>
      </w:r>
      <w:r>
        <w:rPr>
          <w:spacing w:val="1"/>
        </w:rPr>
        <w:t xml:space="preserve"> </w:t>
      </w:r>
      <w:r>
        <w:t>ями, расстройствами аутистического спектра и эмоционально-волевой сферы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другими</w:t>
      </w:r>
      <w:r>
        <w:rPr>
          <w:spacing w:val="-12"/>
        </w:rPr>
        <w:t xml:space="preserve"> </w:t>
      </w:r>
      <w:r>
        <w:rPr>
          <w:spacing w:val="-1"/>
        </w:rPr>
        <w:t>нарушениями,</w:t>
      </w:r>
      <w:r>
        <w:rPr>
          <w:spacing w:val="-16"/>
        </w:rPr>
        <w:t xml:space="preserve"> </w:t>
      </w:r>
      <w:r>
        <w:t>различное</w:t>
      </w:r>
      <w:r>
        <w:rPr>
          <w:spacing w:val="-14"/>
        </w:rPr>
        <w:t xml:space="preserve"> </w:t>
      </w:r>
      <w:r>
        <w:t>сочетание</w:t>
      </w:r>
      <w:r>
        <w:rPr>
          <w:spacing w:val="-13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определяет</w:t>
      </w:r>
      <w:r>
        <w:rPr>
          <w:spacing w:val="-14"/>
        </w:rPr>
        <w:t xml:space="preserve"> </w:t>
      </w:r>
      <w:r>
        <w:t>особые</w:t>
      </w:r>
      <w:r>
        <w:rPr>
          <w:spacing w:val="-15"/>
        </w:rPr>
        <w:t xml:space="preserve"> </w:t>
      </w:r>
      <w:r>
        <w:t>об-</w:t>
      </w:r>
      <w:r>
        <w:rPr>
          <w:spacing w:val="-68"/>
        </w:rPr>
        <w:t xml:space="preserve"> </w:t>
      </w:r>
      <w:r>
        <w:t>разовательные потребности обучающихся. Наиболее характерные особенности</w:t>
      </w:r>
      <w:r>
        <w:rPr>
          <w:spacing w:val="1"/>
        </w:rPr>
        <w:t xml:space="preserve"> </w:t>
      </w:r>
      <w:r>
        <w:t>обучающихся позволяют выделить, с точки зрения их потребности в специаль-</w:t>
      </w:r>
      <w:r>
        <w:rPr>
          <w:spacing w:val="1"/>
        </w:rPr>
        <w:t xml:space="preserve"> </w:t>
      </w:r>
      <w:r>
        <w:t>ных</w:t>
      </w:r>
      <w:r>
        <w:rPr>
          <w:spacing w:val="-7"/>
        </w:rPr>
        <w:t xml:space="preserve"> </w:t>
      </w:r>
      <w:r>
        <w:t>условиях,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условные</w:t>
      </w:r>
      <w:r>
        <w:rPr>
          <w:spacing w:val="-8"/>
        </w:rPr>
        <w:t xml:space="preserve"> </w:t>
      </w:r>
      <w:r>
        <w:t>группы,</w:t>
      </w:r>
      <w:r>
        <w:rPr>
          <w:spacing w:val="-7"/>
        </w:rPr>
        <w:t xml:space="preserve"> </w:t>
      </w:r>
      <w:r>
        <w:t>каждая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умеренной,</w:t>
      </w:r>
      <w:r>
        <w:rPr>
          <w:spacing w:val="-2"/>
        </w:rPr>
        <w:t xml:space="preserve"> </w:t>
      </w:r>
      <w:r>
        <w:t>тяжелой,</w:t>
      </w:r>
      <w:r>
        <w:rPr>
          <w:spacing w:val="-1"/>
        </w:rPr>
        <w:t xml:space="preserve"> </w:t>
      </w:r>
      <w:r>
        <w:t>глубокой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отсталостью,</w:t>
      </w:r>
      <w:r>
        <w:rPr>
          <w:spacing w:val="-2"/>
        </w:rPr>
        <w:t xml:space="preserve"> </w:t>
      </w:r>
      <w:r>
        <w:t>с ТМНР.</w:t>
      </w:r>
    </w:p>
    <w:p w14:paraId="7AAE9BA6" w14:textId="77777777" w:rsidR="001F167D" w:rsidRDefault="00E44A9C">
      <w:pPr>
        <w:pStyle w:val="a3"/>
        <w:spacing w:before="201" w:line="276" w:lineRule="auto"/>
        <w:ind w:right="1131" w:firstLine="566"/>
      </w:pPr>
      <w:r>
        <w:t>Часть обучающихся, отнесенных к категории обучающихся с ТМНР, имеет</w:t>
      </w:r>
      <w:r>
        <w:rPr>
          <w:spacing w:val="-67"/>
        </w:rPr>
        <w:t xml:space="preserve"> </w:t>
      </w:r>
      <w:r>
        <w:t>тяжелые нарушения неврологического генеза - сложные формы детского цере-</w:t>
      </w:r>
      <w:r>
        <w:rPr>
          <w:spacing w:val="1"/>
        </w:rPr>
        <w:t xml:space="preserve"> </w:t>
      </w:r>
      <w:r>
        <w:t>брального паралича (далее -ДЦП), спастический тетрапарез, гиперкинез, вслед-</w:t>
      </w:r>
      <w:r>
        <w:rPr>
          <w:spacing w:val="1"/>
        </w:rPr>
        <w:t xml:space="preserve"> </w:t>
      </w:r>
      <w:r>
        <w:t>ствие которых они полностью или почти полностью зависят от помощи окружа-</w:t>
      </w:r>
      <w:r>
        <w:rPr>
          <w:spacing w:val="-67"/>
        </w:rPr>
        <w:t xml:space="preserve"> </w:t>
      </w:r>
      <w:r>
        <w:t>ющих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передвижении,</w:t>
      </w:r>
      <w:r>
        <w:rPr>
          <w:spacing w:val="-7"/>
        </w:rPr>
        <w:t xml:space="preserve"> </w:t>
      </w:r>
      <w:r>
        <w:t>самообслуживании,</w:t>
      </w:r>
      <w:r>
        <w:rPr>
          <w:spacing w:val="-6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коммуникации. Большинство обучающихся этой группы не может самостоя-</w:t>
      </w:r>
      <w:r>
        <w:rPr>
          <w:spacing w:val="1"/>
        </w:rPr>
        <w:t xml:space="preserve"> </w:t>
      </w:r>
      <w:r>
        <w:t>тельно</w:t>
      </w:r>
      <w:r>
        <w:rPr>
          <w:spacing w:val="-12"/>
        </w:rPr>
        <w:t xml:space="preserve"> </w:t>
      </w:r>
      <w:r>
        <w:t>удерживать</w:t>
      </w:r>
      <w:r>
        <w:rPr>
          <w:spacing w:val="-14"/>
        </w:rPr>
        <w:t xml:space="preserve"> </w:t>
      </w:r>
      <w:r>
        <w:t>тело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положении</w:t>
      </w:r>
      <w:r>
        <w:rPr>
          <w:spacing w:val="-12"/>
        </w:rPr>
        <w:t xml:space="preserve"> </w:t>
      </w:r>
      <w:r>
        <w:t>сидя.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затруднен</w:t>
      </w:r>
      <w:r>
        <w:rPr>
          <w:spacing w:val="-12"/>
        </w:rPr>
        <w:t xml:space="preserve"> </w:t>
      </w:r>
      <w:r>
        <w:t>из-за</w:t>
      </w:r>
      <w:r>
        <w:rPr>
          <w:spacing w:val="-12"/>
        </w:rPr>
        <w:t xml:space="preserve"> </w:t>
      </w:r>
      <w:r>
        <w:t>ор-</w:t>
      </w:r>
      <w:r>
        <w:rPr>
          <w:spacing w:val="-68"/>
        </w:rPr>
        <w:t xml:space="preserve"> </w:t>
      </w:r>
      <w:r>
        <w:t>ганического поражения речевого аппарата и невозможности овладения сред-</w:t>
      </w:r>
      <w:r>
        <w:rPr>
          <w:spacing w:val="1"/>
        </w:rPr>
        <w:t xml:space="preserve"> </w:t>
      </w:r>
      <w:r>
        <w:t>ствами речи. Вместе с тем, интеллектуальное развитие таких обучающихся мо-</w:t>
      </w:r>
      <w:r>
        <w:rPr>
          <w:spacing w:val="1"/>
        </w:rPr>
        <w:t xml:space="preserve"> </w:t>
      </w:r>
      <w:r>
        <w:t>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различно</w:t>
      </w:r>
      <w:r>
        <w:rPr>
          <w:spacing w:val="-3"/>
        </w:rPr>
        <w:t xml:space="preserve"> </w:t>
      </w:r>
      <w:r>
        <w:t>по степени умственной</w:t>
      </w:r>
      <w:r>
        <w:rPr>
          <w:spacing w:val="-1"/>
        </w:rPr>
        <w:t xml:space="preserve"> </w:t>
      </w:r>
      <w:r>
        <w:t>отсталости и</w:t>
      </w:r>
      <w:r>
        <w:rPr>
          <w:spacing w:val="-1"/>
        </w:rPr>
        <w:t xml:space="preserve"> </w:t>
      </w:r>
      <w:r>
        <w:t>колеблется.</w:t>
      </w:r>
    </w:p>
    <w:p w14:paraId="17961DC0" w14:textId="77777777" w:rsidR="001F167D" w:rsidRDefault="00E44A9C">
      <w:pPr>
        <w:pStyle w:val="a3"/>
        <w:spacing w:before="200" w:line="276" w:lineRule="auto"/>
        <w:ind w:right="1132" w:firstLine="636"/>
      </w:pPr>
      <w:r>
        <w:t>Обучающиеся с умеренной формой интеллектуального недоразвития про-</w:t>
      </w:r>
      <w:r>
        <w:rPr>
          <w:spacing w:val="1"/>
        </w:rPr>
        <w:t xml:space="preserve"> </w:t>
      </w:r>
      <w:r>
        <w:t>являют элементарные способности к развитию представлений, умений и навы-</w:t>
      </w:r>
      <w:r>
        <w:rPr>
          <w:spacing w:val="1"/>
        </w:rPr>
        <w:t xml:space="preserve"> </w:t>
      </w:r>
      <w:r>
        <w:t>ков, значимых для их социальной адаптации. Так, у этой группы обучающихся</w:t>
      </w:r>
      <w:r>
        <w:rPr>
          <w:spacing w:val="1"/>
        </w:rPr>
        <w:t xml:space="preserve"> </w:t>
      </w:r>
      <w:r>
        <w:t>проявляется интерес к общению и взаимодействию с обучающимися и взрос-</w:t>
      </w:r>
      <w:r>
        <w:rPr>
          <w:spacing w:val="1"/>
        </w:rPr>
        <w:t xml:space="preserve"> </w:t>
      </w:r>
      <w:r>
        <w:t>лыми, что является позитивной предпосылкой для обучения обучающихся вер-</w:t>
      </w:r>
      <w:r>
        <w:rPr>
          <w:spacing w:val="1"/>
        </w:rPr>
        <w:t xml:space="preserve"> </w:t>
      </w:r>
      <w:r>
        <w:t>бальным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невербальным</w:t>
      </w:r>
      <w:r>
        <w:rPr>
          <w:spacing w:val="-15"/>
        </w:rPr>
        <w:t xml:space="preserve"> </w:t>
      </w:r>
      <w:r>
        <w:t>средствам</w:t>
      </w:r>
      <w:r>
        <w:rPr>
          <w:spacing w:val="-17"/>
        </w:rPr>
        <w:t xml:space="preserve"> </w:t>
      </w:r>
      <w:r>
        <w:t>коммуникации.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интеллектуальное</w:t>
      </w:r>
      <w:r>
        <w:rPr>
          <w:spacing w:val="-16"/>
        </w:rPr>
        <w:t xml:space="preserve"> </w:t>
      </w:r>
      <w:r>
        <w:t>разви-</w:t>
      </w:r>
      <w:r>
        <w:rPr>
          <w:spacing w:val="-67"/>
        </w:rPr>
        <w:t xml:space="preserve"> </w:t>
      </w:r>
      <w:r>
        <w:t>тие позволяет овладевать основами счета, письма, чтения. Способность обучаю-</w:t>
      </w:r>
      <w:r>
        <w:rPr>
          <w:spacing w:val="-68"/>
        </w:rPr>
        <w:t xml:space="preserve"> </w:t>
      </w:r>
      <w:r>
        <w:t>щегося к выполнению некоторых двигательных действий: захват, удержание</w:t>
      </w:r>
      <w:r>
        <w:rPr>
          <w:spacing w:val="1"/>
        </w:rPr>
        <w:t xml:space="preserve"> </w:t>
      </w:r>
      <w:r>
        <w:t>предмета,</w:t>
      </w:r>
      <w:r>
        <w:rPr>
          <w:spacing w:val="-16"/>
        </w:rPr>
        <w:t xml:space="preserve"> </w:t>
      </w:r>
      <w:r>
        <w:t>контролируемые</w:t>
      </w:r>
      <w:r>
        <w:rPr>
          <w:spacing w:val="-16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шеи,</w:t>
      </w:r>
      <w:r>
        <w:rPr>
          <w:spacing w:val="-15"/>
        </w:rPr>
        <w:t xml:space="preserve"> </w:t>
      </w:r>
      <w:r>
        <w:t>головы</w:t>
      </w:r>
      <w:r>
        <w:rPr>
          <w:spacing w:val="-16"/>
        </w:rPr>
        <w:t xml:space="preserve"> </w:t>
      </w:r>
      <w:r>
        <w:t>создает</w:t>
      </w:r>
      <w:r>
        <w:rPr>
          <w:spacing w:val="-16"/>
        </w:rPr>
        <w:t xml:space="preserve"> </w:t>
      </w:r>
      <w:r>
        <w:t>предпосылки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обу-</w:t>
      </w:r>
      <w:r>
        <w:rPr>
          <w:spacing w:val="-68"/>
        </w:rPr>
        <w:t xml:space="preserve"> </w:t>
      </w:r>
      <w:r>
        <w:t>чения некоторым приемам и способам по самообслуживанию и развитию пред-</w:t>
      </w:r>
      <w:r>
        <w:rPr>
          <w:spacing w:val="1"/>
        </w:rPr>
        <w:t xml:space="preserve"> </w:t>
      </w:r>
      <w:r>
        <w:t>метно-практической</w:t>
      </w:r>
      <w:r>
        <w:rPr>
          <w:spacing w:val="-3"/>
        </w:rPr>
        <w:t xml:space="preserve"> </w:t>
      </w:r>
      <w:r>
        <w:t>и трудовой деятельности.</w:t>
      </w:r>
    </w:p>
    <w:p w14:paraId="75001EB2" w14:textId="77777777" w:rsidR="001F167D" w:rsidRDefault="00E44A9C">
      <w:pPr>
        <w:pStyle w:val="a3"/>
        <w:spacing w:before="203" w:line="276" w:lineRule="auto"/>
        <w:ind w:right="1129" w:firstLine="636"/>
      </w:pPr>
      <w:r>
        <w:t>Особенности развития другой группы обучающихся обусловлены выра-</w:t>
      </w:r>
      <w:r>
        <w:rPr>
          <w:spacing w:val="1"/>
        </w:rPr>
        <w:t xml:space="preserve"> </w:t>
      </w:r>
      <w:r>
        <w:t>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(чаще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рас-</w:t>
      </w:r>
      <w:r>
        <w:rPr>
          <w:spacing w:val="1"/>
        </w:rPr>
        <w:t xml:space="preserve"> </w:t>
      </w:r>
      <w:r>
        <w:t>стройств). Они проявляются в расторможенности, "полевом", нередко агрессив-</w:t>
      </w:r>
      <w:r>
        <w:rPr>
          <w:spacing w:val="-67"/>
        </w:rPr>
        <w:t xml:space="preserve"> </w:t>
      </w:r>
      <w:r>
        <w:t>ном</w:t>
      </w:r>
      <w:r>
        <w:rPr>
          <w:spacing w:val="-11"/>
        </w:rPr>
        <w:t xml:space="preserve"> </w:t>
      </w:r>
      <w:r>
        <w:t>поведении,</w:t>
      </w:r>
      <w:r>
        <w:rPr>
          <w:spacing w:val="-12"/>
        </w:rPr>
        <w:t xml:space="preserve"> </w:t>
      </w:r>
      <w:r>
        <w:t>стереотипиях,</w:t>
      </w:r>
      <w:r>
        <w:rPr>
          <w:spacing w:val="-11"/>
        </w:rPr>
        <w:t xml:space="preserve"> </w:t>
      </w:r>
      <w:r>
        <w:t>трудностях</w:t>
      </w:r>
      <w:r>
        <w:rPr>
          <w:spacing w:val="-10"/>
        </w:rPr>
        <w:t xml:space="preserve"> </w:t>
      </w:r>
      <w:r>
        <w:t>коммуникации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взаимо-</w:t>
      </w:r>
      <w:r>
        <w:rPr>
          <w:spacing w:val="-68"/>
        </w:rPr>
        <w:t xml:space="preserve"> </w:t>
      </w:r>
      <w:r>
        <w:rPr>
          <w:spacing w:val="-1"/>
        </w:rPr>
        <w:t>действия.</w:t>
      </w:r>
      <w:r>
        <w:rPr>
          <w:spacing w:val="-17"/>
        </w:rPr>
        <w:t xml:space="preserve"> </w:t>
      </w:r>
      <w:r>
        <w:rPr>
          <w:spacing w:val="-1"/>
        </w:rPr>
        <w:t>Аутистические</w:t>
      </w:r>
      <w:r>
        <w:rPr>
          <w:spacing w:val="-16"/>
        </w:rPr>
        <w:t xml:space="preserve"> </w:t>
      </w:r>
      <w:r>
        <w:rPr>
          <w:spacing w:val="-1"/>
        </w:rPr>
        <w:t>проявления</w:t>
      </w:r>
      <w:r>
        <w:rPr>
          <w:spacing w:val="-16"/>
        </w:rPr>
        <w:t xml:space="preserve"> </w:t>
      </w:r>
      <w:r>
        <w:t>затрудняют</w:t>
      </w:r>
      <w:r>
        <w:rPr>
          <w:spacing w:val="-17"/>
        </w:rPr>
        <w:t xml:space="preserve"> </w:t>
      </w:r>
      <w:r>
        <w:t>установление</w:t>
      </w:r>
      <w:r>
        <w:rPr>
          <w:spacing w:val="-19"/>
        </w:rPr>
        <w:t xml:space="preserve"> </w:t>
      </w:r>
      <w:r>
        <w:t>подлинной</w:t>
      </w:r>
      <w:r>
        <w:rPr>
          <w:spacing w:val="-16"/>
        </w:rPr>
        <w:t xml:space="preserve"> </w:t>
      </w:r>
      <w:r>
        <w:t>тяже-</w:t>
      </w:r>
      <w:r>
        <w:rPr>
          <w:spacing w:val="-67"/>
        </w:rPr>
        <w:t xml:space="preserve"> </w:t>
      </w:r>
      <w:r>
        <w:t>сти интеллектуального недоразвития, так как контакт с окружающими отсут-</w:t>
      </w:r>
      <w:r>
        <w:rPr>
          <w:spacing w:val="1"/>
        </w:rPr>
        <w:t xml:space="preserve"> </w:t>
      </w:r>
      <w:r>
        <w:rPr>
          <w:spacing w:val="-1"/>
        </w:rPr>
        <w:t>ствует</w:t>
      </w:r>
      <w:r>
        <w:rPr>
          <w:spacing w:val="-18"/>
        </w:rPr>
        <w:t xml:space="preserve"> </w:t>
      </w:r>
      <w:r>
        <w:rPr>
          <w:spacing w:val="-1"/>
        </w:rPr>
        <w:t>или</w:t>
      </w:r>
      <w:r>
        <w:rPr>
          <w:spacing w:val="-17"/>
        </w:rPr>
        <w:t xml:space="preserve"> </w:t>
      </w:r>
      <w:r>
        <w:rPr>
          <w:spacing w:val="-1"/>
        </w:rPr>
        <w:t>возникает</w:t>
      </w:r>
      <w:r>
        <w:rPr>
          <w:spacing w:val="-17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форма</w:t>
      </w:r>
      <w:r>
        <w:rPr>
          <w:spacing w:val="-16"/>
        </w:rPr>
        <w:t xml:space="preserve"> </w:t>
      </w:r>
      <w:r>
        <w:t>физического</w:t>
      </w:r>
      <w:r>
        <w:rPr>
          <w:spacing w:val="-17"/>
        </w:rPr>
        <w:t xml:space="preserve"> </w:t>
      </w:r>
      <w:r>
        <w:t>обращения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взрослым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ситуациях,</w:t>
      </w:r>
    </w:p>
    <w:p w14:paraId="20A68B9A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0464D04" w14:textId="77777777" w:rsidR="001F167D" w:rsidRDefault="00E44A9C">
      <w:pPr>
        <w:pStyle w:val="a3"/>
        <w:spacing w:before="74" w:line="276" w:lineRule="auto"/>
        <w:ind w:right="1131"/>
      </w:pPr>
      <w:r>
        <w:t>когда ребенку требуется помощь в удовлетворении потребности. У обучаю-</w:t>
      </w:r>
      <w:r>
        <w:rPr>
          <w:spacing w:val="1"/>
        </w:rPr>
        <w:t xml:space="preserve"> </w:t>
      </w:r>
      <w:r>
        <w:t>щихся</w:t>
      </w:r>
      <w:r>
        <w:rPr>
          <w:spacing w:val="-5"/>
        </w:rPr>
        <w:t xml:space="preserve"> </w:t>
      </w:r>
      <w:r>
        <w:t>названной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окружающих,</w:t>
      </w:r>
      <w:r>
        <w:rPr>
          <w:spacing w:val="-6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про-</w:t>
      </w:r>
      <w:r>
        <w:rPr>
          <w:spacing w:val="-67"/>
        </w:rPr>
        <w:t xml:space="preserve"> </w:t>
      </w:r>
      <w:r>
        <w:rPr>
          <w:spacing w:val="-1"/>
        </w:rPr>
        <w:t>являют</w:t>
      </w:r>
      <w:r>
        <w:rPr>
          <w:spacing w:val="-19"/>
        </w:rPr>
        <w:t xml:space="preserve"> </w:t>
      </w:r>
      <w:r>
        <w:rPr>
          <w:spacing w:val="-1"/>
        </w:rPr>
        <w:t>ответных</w:t>
      </w:r>
      <w:r>
        <w:rPr>
          <w:spacing w:val="-19"/>
        </w:rPr>
        <w:t xml:space="preserve"> </w:t>
      </w:r>
      <w:r>
        <w:rPr>
          <w:spacing w:val="-1"/>
        </w:rPr>
        <w:t>реакций</w:t>
      </w:r>
      <w:r>
        <w:rPr>
          <w:spacing w:val="-19"/>
        </w:rPr>
        <w:t xml:space="preserve"> </w:t>
      </w:r>
      <w:r>
        <w:rPr>
          <w:spacing w:val="-1"/>
        </w:rPr>
        <w:t>на</w:t>
      </w:r>
      <w:r>
        <w:rPr>
          <w:spacing w:val="-20"/>
        </w:rPr>
        <w:t xml:space="preserve"> </w:t>
      </w:r>
      <w:r>
        <w:rPr>
          <w:spacing w:val="-1"/>
        </w:rPr>
        <w:t>попытки</w:t>
      </w:r>
      <w:r>
        <w:rPr>
          <w:spacing w:val="-16"/>
        </w:rPr>
        <w:t xml:space="preserve"> </w:t>
      </w:r>
      <w:r>
        <w:t>взрослого</w:t>
      </w:r>
      <w:r>
        <w:rPr>
          <w:spacing w:val="-17"/>
        </w:rPr>
        <w:t xml:space="preserve"> </w:t>
      </w:r>
      <w:r>
        <w:t>организовать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со сверстниками. Эти обучающиеся не откликаются на просьбы, обращения в</w:t>
      </w:r>
      <w:r>
        <w:rPr>
          <w:spacing w:val="1"/>
        </w:rPr>
        <w:t xml:space="preserve"> </w:t>
      </w:r>
      <w:r>
        <w:t>случаях, запрещающих то или иное действие, проявляют агрессию или само-</w:t>
      </w:r>
      <w:r>
        <w:rPr>
          <w:spacing w:val="1"/>
        </w:rPr>
        <w:t xml:space="preserve"> </w:t>
      </w:r>
      <w:r>
        <w:t>агрессию,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дей-</w:t>
      </w:r>
      <w:r>
        <w:rPr>
          <w:spacing w:val="1"/>
        </w:rPr>
        <w:t xml:space="preserve"> </w:t>
      </w:r>
      <w:r>
        <w:t>ствия.</w:t>
      </w:r>
      <w:r>
        <w:rPr>
          <w:spacing w:val="-5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наблюдаются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смене</w:t>
      </w:r>
      <w:r>
        <w:rPr>
          <w:spacing w:val="-8"/>
        </w:rPr>
        <w:t xml:space="preserve"> </w:t>
      </w:r>
      <w:r>
        <w:t>привычной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об-</w:t>
      </w:r>
      <w:r>
        <w:rPr>
          <w:spacing w:val="-68"/>
        </w:rPr>
        <w:t xml:space="preserve"> </w:t>
      </w:r>
      <w:r>
        <w:t>становки, наличии рядом незнакомых людей, в шумных местах. Особенности</w:t>
      </w:r>
      <w:r>
        <w:rPr>
          <w:spacing w:val="1"/>
        </w:rPr>
        <w:t xml:space="preserve"> </w:t>
      </w:r>
      <w:r>
        <w:t>физического и эмоциональноволевого развития обучающихся с аутистическими</w:t>
      </w:r>
      <w:r>
        <w:rPr>
          <w:spacing w:val="-67"/>
        </w:rPr>
        <w:t xml:space="preserve"> </w:t>
      </w:r>
      <w:r>
        <w:t>проявлениями затрудняют их обучение в условиях группы, поэтому на началь-</w:t>
      </w:r>
      <w:r>
        <w:rPr>
          <w:spacing w:val="1"/>
        </w:rPr>
        <w:t xml:space="preserve"> </w:t>
      </w:r>
      <w:r>
        <w:t>ном этапе обучения они нуждаются в индивидуальной программе и индивиду-</w:t>
      </w:r>
      <w:r>
        <w:rPr>
          <w:spacing w:val="1"/>
        </w:rPr>
        <w:t xml:space="preserve"> </w:t>
      </w:r>
      <w:r>
        <w:t>альном</w:t>
      </w:r>
      <w:r>
        <w:rPr>
          <w:spacing w:val="-1"/>
        </w:rPr>
        <w:t xml:space="preserve"> </w:t>
      </w:r>
      <w:r>
        <w:t>сопровождении специалистов.</w:t>
      </w:r>
    </w:p>
    <w:p w14:paraId="14056387" w14:textId="77777777" w:rsidR="001F167D" w:rsidRDefault="00E44A9C">
      <w:pPr>
        <w:pStyle w:val="a3"/>
        <w:spacing w:before="202" w:line="276" w:lineRule="auto"/>
        <w:ind w:right="1129" w:firstLine="566"/>
      </w:pPr>
      <w:r>
        <w:t>У третьей группы обучающихся отсутствуют выраженные нарушения дви-</w:t>
      </w:r>
      <w:r>
        <w:rPr>
          <w:spacing w:val="1"/>
        </w:rPr>
        <w:t xml:space="preserve"> </w:t>
      </w:r>
      <w:r>
        <w:t>жений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моторики,</w:t>
      </w:r>
      <w:r>
        <w:rPr>
          <w:spacing w:val="-12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передвигаться</w:t>
      </w:r>
      <w:r>
        <w:rPr>
          <w:spacing w:val="-9"/>
        </w:rPr>
        <w:t xml:space="preserve"> </w:t>
      </w:r>
      <w:r>
        <w:t>самостоятельно.</w:t>
      </w:r>
      <w:r>
        <w:rPr>
          <w:spacing w:val="-9"/>
        </w:rPr>
        <w:t xml:space="preserve"> </w:t>
      </w:r>
      <w:r>
        <w:t>Моторная</w:t>
      </w:r>
      <w:r>
        <w:rPr>
          <w:spacing w:val="-12"/>
        </w:rPr>
        <w:t xml:space="preserve"> </w:t>
      </w:r>
      <w:r>
        <w:t>дефици-</w:t>
      </w:r>
      <w:r>
        <w:rPr>
          <w:spacing w:val="-67"/>
        </w:rPr>
        <w:t xml:space="preserve"> </w:t>
      </w:r>
      <w:r>
        <w:t>тарность проявляется в замедленности темпа, недостаточной согласованности и</w:t>
      </w:r>
      <w:r>
        <w:rPr>
          <w:spacing w:val="-67"/>
        </w:rPr>
        <w:t xml:space="preserve"> </w:t>
      </w:r>
      <w:r>
        <w:t>координации движений. У части обучающихся также наблюдаются деструктив-</w:t>
      </w:r>
      <w:r>
        <w:rPr>
          <w:spacing w:val="-67"/>
        </w:rPr>
        <w:t xml:space="preserve"> </w:t>
      </w:r>
      <w:r>
        <w:rPr>
          <w:spacing w:val="-1"/>
        </w:rPr>
        <w:t>ные</w:t>
      </w:r>
      <w:r>
        <w:rPr>
          <w:spacing w:val="-17"/>
        </w:rPr>
        <w:t xml:space="preserve"> </w:t>
      </w:r>
      <w:r>
        <w:rPr>
          <w:spacing w:val="-1"/>
        </w:rPr>
        <w:t>формы</w:t>
      </w:r>
      <w:r>
        <w:rPr>
          <w:spacing w:val="-16"/>
        </w:rPr>
        <w:t xml:space="preserve"> </w:t>
      </w:r>
      <w:r>
        <w:t>поведения,</w:t>
      </w:r>
      <w:r>
        <w:rPr>
          <w:spacing w:val="-14"/>
        </w:rPr>
        <w:t xml:space="preserve"> </w:t>
      </w:r>
      <w:r>
        <w:t>стереотипии,</w:t>
      </w:r>
      <w:r>
        <w:rPr>
          <w:spacing w:val="-17"/>
        </w:rPr>
        <w:t xml:space="preserve"> </w:t>
      </w:r>
      <w:r>
        <w:t>избегание</w:t>
      </w:r>
      <w:r>
        <w:rPr>
          <w:spacing w:val="-16"/>
        </w:rPr>
        <w:t xml:space="preserve"> </w:t>
      </w:r>
      <w:r>
        <w:t>контактов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окружающими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дру-</w:t>
      </w:r>
      <w:r>
        <w:rPr>
          <w:spacing w:val="-67"/>
        </w:rPr>
        <w:t xml:space="preserve"> </w:t>
      </w:r>
      <w:r>
        <w:t>гие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 описанными</w:t>
      </w:r>
      <w:r>
        <w:rPr>
          <w:spacing w:val="1"/>
        </w:rPr>
        <w:t xml:space="preserve"> </w:t>
      </w:r>
      <w:r>
        <w:t>выше.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недоразвитие проявляется, преимущественно, в форме умеренной степени ум-</w:t>
      </w:r>
      <w:r>
        <w:rPr>
          <w:spacing w:val="1"/>
        </w:rPr>
        <w:t xml:space="preserve"> </w:t>
      </w:r>
      <w:r>
        <w:t>ственной отсталости. Большая часть обучающихся данной группы владеет эле-</w:t>
      </w:r>
      <w:r>
        <w:rPr>
          <w:spacing w:val="1"/>
        </w:rPr>
        <w:t xml:space="preserve"> </w:t>
      </w:r>
      <w:r>
        <w:t>ментарной</w:t>
      </w:r>
      <w:r>
        <w:rPr>
          <w:spacing w:val="-8"/>
        </w:rPr>
        <w:t xml:space="preserve"> </w:t>
      </w:r>
      <w:r>
        <w:t>речью:</w:t>
      </w:r>
      <w:r>
        <w:rPr>
          <w:spacing w:val="-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выразить</w:t>
      </w:r>
      <w:r>
        <w:rPr>
          <w:spacing w:val="-10"/>
        </w:rPr>
        <w:t xml:space="preserve"> </w:t>
      </w:r>
      <w:r>
        <w:t>простыми</w:t>
      </w:r>
      <w:r>
        <w:rPr>
          <w:spacing w:val="-9"/>
        </w:rPr>
        <w:t xml:space="preserve"> </w:t>
      </w:r>
      <w:r>
        <w:t>словами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предложениями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по-</w:t>
      </w:r>
      <w:r>
        <w:rPr>
          <w:spacing w:val="-68"/>
        </w:rPr>
        <w:t xml:space="preserve"> </w:t>
      </w:r>
      <w:r>
        <w:t>требности,</w:t>
      </w:r>
      <w:r>
        <w:rPr>
          <w:spacing w:val="-12"/>
        </w:rPr>
        <w:t xml:space="preserve"> </w:t>
      </w:r>
      <w:r>
        <w:t>сообщить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выполненном</w:t>
      </w:r>
      <w:r>
        <w:rPr>
          <w:spacing w:val="-13"/>
        </w:rPr>
        <w:t xml:space="preserve"> </w:t>
      </w:r>
      <w:r>
        <w:t>действии,</w:t>
      </w:r>
      <w:r>
        <w:rPr>
          <w:spacing w:val="-11"/>
        </w:rPr>
        <w:t xml:space="preserve"> </w:t>
      </w:r>
      <w:r>
        <w:t>ответить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</w:t>
      </w:r>
      <w:r>
        <w:rPr>
          <w:spacing w:val="-11"/>
        </w:rPr>
        <w:t xml:space="preserve"> </w:t>
      </w:r>
      <w:r>
        <w:t>взрослого</w:t>
      </w:r>
      <w:r>
        <w:rPr>
          <w:spacing w:val="-13"/>
        </w:rPr>
        <w:t xml:space="preserve"> </w:t>
      </w:r>
      <w:r>
        <w:t>от-</w:t>
      </w:r>
      <w:r>
        <w:rPr>
          <w:spacing w:val="-67"/>
        </w:rPr>
        <w:t xml:space="preserve"> </w:t>
      </w:r>
      <w:r>
        <w:t>дельными словами, словосочетаниями или фразой. У некоторых - речь может</w:t>
      </w:r>
      <w:r>
        <w:rPr>
          <w:spacing w:val="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развита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развернутого</w:t>
      </w:r>
      <w:r>
        <w:rPr>
          <w:spacing w:val="-9"/>
        </w:rPr>
        <w:t xml:space="preserve"> </w:t>
      </w:r>
      <w:r>
        <w:t>высказывания,</w:t>
      </w:r>
      <w:r>
        <w:rPr>
          <w:spacing w:val="-1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часто</w:t>
      </w:r>
      <w:r>
        <w:rPr>
          <w:spacing w:val="-9"/>
        </w:rPr>
        <w:t xml:space="preserve"> </w:t>
      </w:r>
      <w:r>
        <w:t>носит</w:t>
      </w:r>
      <w:r>
        <w:rPr>
          <w:spacing w:val="-11"/>
        </w:rPr>
        <w:t xml:space="preserve"> </w:t>
      </w:r>
      <w:r>
        <w:t>формальный</w:t>
      </w:r>
      <w:r>
        <w:rPr>
          <w:spacing w:val="-67"/>
        </w:rPr>
        <w:t xml:space="preserve"> </w:t>
      </w:r>
      <w:r>
        <w:t>характер и не направлена на решение задач социальной коммуникации. Другая</w:t>
      </w:r>
      <w:r>
        <w:rPr>
          <w:spacing w:val="1"/>
        </w:rPr>
        <w:t xml:space="preserve"> </w:t>
      </w:r>
      <w:r>
        <w:t>часть обучающихся, не владея речью, может осуществлять коммуникацию при</w:t>
      </w:r>
      <w:r>
        <w:rPr>
          <w:spacing w:val="1"/>
        </w:rPr>
        <w:t xml:space="preserve"> </w:t>
      </w:r>
      <w:r>
        <w:t>помощи естественных жестов, графических изображений, вокализаций, отдель-</w:t>
      </w:r>
      <w:r>
        <w:rPr>
          <w:spacing w:val="1"/>
        </w:rPr>
        <w:t xml:space="preserve"> </w:t>
      </w:r>
      <w:r>
        <w:rPr>
          <w:spacing w:val="-1"/>
        </w:rPr>
        <w:t>ных</w:t>
      </w:r>
      <w:r>
        <w:rPr>
          <w:spacing w:val="-16"/>
        </w:rPr>
        <w:t xml:space="preserve"> </w:t>
      </w:r>
      <w:r>
        <w:rPr>
          <w:spacing w:val="-1"/>
        </w:rPr>
        <w:t>слогов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стереотипного</w:t>
      </w:r>
      <w:r>
        <w:rPr>
          <w:spacing w:val="-16"/>
        </w:rPr>
        <w:t xml:space="preserve"> </w:t>
      </w:r>
      <w:r>
        <w:t>набора</w:t>
      </w:r>
      <w:r>
        <w:rPr>
          <w:spacing w:val="-17"/>
        </w:rPr>
        <w:t xml:space="preserve"> </w:t>
      </w:r>
      <w:r>
        <w:t>слов.</w:t>
      </w:r>
      <w:r>
        <w:rPr>
          <w:spacing w:val="-17"/>
        </w:rPr>
        <w:t xml:space="preserve"> </w:t>
      </w:r>
      <w:r>
        <w:t>Обучающиеся</w:t>
      </w:r>
      <w:r>
        <w:rPr>
          <w:spacing w:val="-16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выполнять</w:t>
      </w:r>
      <w:r>
        <w:rPr>
          <w:spacing w:val="-18"/>
        </w:rPr>
        <w:t xml:space="preserve"> </w:t>
      </w:r>
      <w:r>
        <w:t>отдель-</w:t>
      </w:r>
      <w:r>
        <w:rPr>
          <w:spacing w:val="-68"/>
        </w:rPr>
        <w:t xml:space="preserve"> </w:t>
      </w:r>
      <w:r>
        <w:t>ные операции, входящие в состав предметных действий, но недостаточно осо-</w:t>
      </w:r>
      <w:r>
        <w:rPr>
          <w:spacing w:val="1"/>
        </w:rPr>
        <w:t xml:space="preserve"> </w:t>
      </w:r>
      <w:r>
        <w:t>знанные мотивы деятельности, а также неустойчивость внимания и нарушение</w:t>
      </w:r>
      <w:r>
        <w:rPr>
          <w:spacing w:val="1"/>
        </w:rPr>
        <w:t xml:space="preserve"> </w:t>
      </w:r>
      <w:r>
        <w:t>последовательности выполняемых операций, препятствуют выполнению дей-</w:t>
      </w:r>
      <w:r>
        <w:rPr>
          <w:spacing w:val="1"/>
        </w:rPr>
        <w:t xml:space="preserve"> </w:t>
      </w:r>
      <w:r>
        <w:t>ствия</w:t>
      </w:r>
      <w:r>
        <w:rPr>
          <w:spacing w:val="-1"/>
        </w:rPr>
        <w:t xml:space="preserve"> </w:t>
      </w:r>
      <w:r>
        <w:t>как целого.</w:t>
      </w:r>
    </w:p>
    <w:p w14:paraId="2DC7FA0D" w14:textId="77777777" w:rsidR="001F167D" w:rsidRDefault="00E44A9C">
      <w:pPr>
        <w:pStyle w:val="a3"/>
        <w:spacing w:before="201" w:line="276" w:lineRule="auto"/>
        <w:ind w:right="1132" w:firstLine="566"/>
      </w:pPr>
      <w:r>
        <w:t>Описанные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учитывают также клинические аспекты онтогенеза, но не отражают общеприня-</w:t>
      </w:r>
      <w:r>
        <w:rPr>
          <w:spacing w:val="-67"/>
        </w:rPr>
        <w:t xml:space="preserve"> </w:t>
      </w:r>
      <w:r>
        <w:rPr>
          <w:spacing w:val="-1"/>
        </w:rPr>
        <w:t>тую</w:t>
      </w:r>
      <w:r>
        <w:rPr>
          <w:spacing w:val="-15"/>
        </w:rPr>
        <w:t xml:space="preserve"> </w:t>
      </w:r>
      <w:r>
        <w:rPr>
          <w:spacing w:val="-1"/>
        </w:rPr>
        <w:t>диагностику</w:t>
      </w:r>
      <w:r>
        <w:rPr>
          <w:spacing w:val="-16"/>
        </w:rPr>
        <w:t xml:space="preserve"> </w:t>
      </w:r>
      <w:r>
        <w:t>ОВЗ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>умственной</w:t>
      </w:r>
      <w:r>
        <w:rPr>
          <w:spacing w:val="-15"/>
        </w:rPr>
        <w:t xml:space="preserve"> </w:t>
      </w:r>
      <w:r>
        <w:t>отсталости</w:t>
      </w:r>
      <w:r>
        <w:rPr>
          <w:spacing w:val="-13"/>
        </w:rPr>
        <w:t xml:space="preserve"> </w:t>
      </w:r>
      <w:r>
        <w:t>(Международная</w:t>
      </w:r>
      <w:r>
        <w:rPr>
          <w:spacing w:val="-15"/>
        </w:rPr>
        <w:t xml:space="preserve"> </w:t>
      </w:r>
      <w:r>
        <w:t>статисти-</w:t>
      </w:r>
      <w:r>
        <w:rPr>
          <w:spacing w:val="-68"/>
        </w:rPr>
        <w:t xml:space="preserve"> </w:t>
      </w:r>
      <w:r>
        <w:t>ческая</w:t>
      </w:r>
      <w:r>
        <w:rPr>
          <w:spacing w:val="-12"/>
        </w:rPr>
        <w:t xml:space="preserve"> </w:t>
      </w:r>
      <w:r>
        <w:t>классификация</w:t>
      </w:r>
      <w:r>
        <w:rPr>
          <w:spacing w:val="-12"/>
        </w:rPr>
        <w:t xml:space="preserve"> </w:t>
      </w:r>
      <w:r>
        <w:t>болезней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проблем,</w:t>
      </w:r>
      <w:r>
        <w:rPr>
          <w:spacing w:val="-13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здоровьем</w:t>
      </w:r>
      <w:r>
        <w:rPr>
          <w:spacing w:val="-12"/>
        </w:rPr>
        <w:t xml:space="preserve"> </w:t>
      </w:r>
      <w:r>
        <w:t>(МКБ).</w:t>
      </w:r>
      <w:r>
        <w:rPr>
          <w:spacing w:val="-13"/>
        </w:rPr>
        <w:t xml:space="preserve"> </w:t>
      </w:r>
      <w:r>
        <w:t>Учет</w:t>
      </w:r>
      <w:r>
        <w:rPr>
          <w:spacing w:val="-68"/>
        </w:rPr>
        <w:t xml:space="preserve"> </w:t>
      </w:r>
      <w:r>
        <w:t>типологических особенностей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 педагогики</w:t>
      </w:r>
    </w:p>
    <w:p w14:paraId="6BD08D8D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AD34958" w14:textId="77777777" w:rsidR="001F167D" w:rsidRDefault="00E44A9C">
      <w:pPr>
        <w:pStyle w:val="a3"/>
        <w:spacing w:before="74" w:line="276" w:lineRule="auto"/>
        <w:ind w:right="1133"/>
      </w:pPr>
      <w:r>
        <w:t>позволяет решать задачи организации условий обучения и воспитания обучаю-</w:t>
      </w:r>
      <w:r>
        <w:rPr>
          <w:spacing w:val="1"/>
        </w:rPr>
        <w:t xml:space="preserve"> </w:t>
      </w:r>
      <w:r>
        <w:t>щихся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имея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виду</w:t>
      </w:r>
      <w:r>
        <w:rPr>
          <w:spacing w:val="-14"/>
        </w:rPr>
        <w:t xml:space="preserve"> </w:t>
      </w:r>
      <w:r>
        <w:t>достаточное</w:t>
      </w:r>
      <w:r>
        <w:rPr>
          <w:spacing w:val="-13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пер-</w:t>
      </w:r>
      <w:r>
        <w:rPr>
          <w:spacing w:val="-68"/>
        </w:rPr>
        <w:t xml:space="preserve"> </w:t>
      </w:r>
      <w:r>
        <w:t>сонала и специалистов для удовлетворения потребностей в физическом сопро-</w:t>
      </w:r>
      <w:r>
        <w:rPr>
          <w:spacing w:val="1"/>
        </w:rPr>
        <w:t xml:space="preserve"> </w:t>
      </w:r>
      <w:r>
        <w:t>вождении обучающихся, выбор необходимых технических средств индивиду-</w:t>
      </w:r>
      <w:r>
        <w:rPr>
          <w:spacing w:val="1"/>
        </w:rPr>
        <w:t xml:space="preserve"> </w:t>
      </w:r>
      <w:r>
        <w:rPr>
          <w:spacing w:val="-1"/>
        </w:rPr>
        <w:t>альной</w:t>
      </w:r>
      <w:r>
        <w:rPr>
          <w:spacing w:val="-15"/>
        </w:rPr>
        <w:t xml:space="preserve"> </w:t>
      </w:r>
      <w:r>
        <w:rPr>
          <w:spacing w:val="-1"/>
        </w:rPr>
        <w:t>помощи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обучения,</w:t>
      </w:r>
      <w:r>
        <w:rPr>
          <w:spacing w:val="-15"/>
        </w:rPr>
        <w:t xml:space="preserve"> </w:t>
      </w:r>
      <w:r>
        <w:rPr>
          <w:spacing w:val="-1"/>
        </w:rPr>
        <w:t>планирование</w:t>
      </w:r>
      <w:r>
        <w:rPr>
          <w:spacing w:val="-15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процесса.</w:t>
      </w:r>
    </w:p>
    <w:p w14:paraId="56B176D4" w14:textId="77777777" w:rsidR="001F167D" w:rsidRDefault="00E44A9C">
      <w:pPr>
        <w:spacing w:before="201" w:line="276" w:lineRule="auto"/>
        <w:ind w:left="812" w:right="1130" w:firstLine="566"/>
        <w:jc w:val="both"/>
        <w:rPr>
          <w:i/>
          <w:sz w:val="28"/>
        </w:rPr>
      </w:pPr>
      <w:r>
        <w:rPr>
          <w:i/>
          <w:sz w:val="28"/>
        </w:rPr>
        <w:t>Общие аспекты реализации особых образовательных потребностей раз-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ных категорий обучающихся с нарушениями психофизического развития: время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начала образования, содержание образования, создание специальных методов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средств обучения, особая организация обучения, расширение границ образова-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тельного пространства, продолжительность образования и определение круга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лиц,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участвующих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образовательном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процессе.</w:t>
      </w:r>
    </w:p>
    <w:p w14:paraId="71289641" w14:textId="77777777" w:rsidR="001F167D" w:rsidRDefault="00E44A9C">
      <w:pPr>
        <w:spacing w:before="201"/>
        <w:ind w:left="1449"/>
        <w:jc w:val="both"/>
        <w:rPr>
          <w:i/>
          <w:sz w:val="28"/>
        </w:rPr>
      </w:pPr>
      <w:r>
        <w:rPr>
          <w:i/>
          <w:sz w:val="28"/>
        </w:rPr>
        <w:t>Время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начала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образования.</w:t>
      </w:r>
    </w:p>
    <w:p w14:paraId="3D192364" w14:textId="77777777" w:rsidR="001F167D" w:rsidRDefault="00E44A9C">
      <w:pPr>
        <w:pStyle w:val="a3"/>
        <w:spacing w:before="50" w:line="276" w:lineRule="auto"/>
        <w:ind w:right="1133" w:firstLine="566"/>
      </w:pPr>
      <w:r>
        <w:rPr>
          <w:spacing w:val="-1"/>
        </w:rPr>
        <w:t>Предполагается</w:t>
      </w:r>
      <w:r>
        <w:rPr>
          <w:spacing w:val="-14"/>
        </w:rPr>
        <w:t xml:space="preserve"> </w:t>
      </w:r>
      <w:r>
        <w:t>учет</w:t>
      </w:r>
      <w:r>
        <w:rPr>
          <w:spacing w:val="-14"/>
        </w:rPr>
        <w:t xml:space="preserve"> </w:t>
      </w:r>
      <w:r>
        <w:t>потребности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возможном</w:t>
      </w:r>
      <w:r>
        <w:rPr>
          <w:spacing w:val="-15"/>
        </w:rPr>
        <w:t xml:space="preserve"> </w:t>
      </w:r>
      <w:r>
        <w:t>раннем</w:t>
      </w:r>
      <w:r>
        <w:rPr>
          <w:spacing w:val="-16"/>
        </w:rPr>
        <w:t xml:space="preserve"> </w:t>
      </w:r>
      <w:r>
        <w:t>начале</w:t>
      </w:r>
      <w:r>
        <w:rPr>
          <w:spacing w:val="-67"/>
        </w:rPr>
        <w:t xml:space="preserve"> </w:t>
      </w:r>
      <w:r>
        <w:t>комплексной коррекции нарушений. Основному общему образованию обучаю-</w:t>
      </w:r>
      <w:r>
        <w:rPr>
          <w:spacing w:val="1"/>
        </w:rPr>
        <w:t xml:space="preserve"> </w:t>
      </w:r>
      <w:r>
        <w:t>щегося с тяжелыми нарушениями развития должен предшествовать период ран-</w:t>
      </w:r>
      <w:r>
        <w:rPr>
          <w:spacing w:val="-67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предпосыл-</w:t>
      </w:r>
      <w:r>
        <w:rPr>
          <w:spacing w:val="-68"/>
        </w:rPr>
        <w:t xml:space="preserve"> </w:t>
      </w:r>
      <w:r>
        <w:t>кой</w:t>
      </w:r>
      <w:r>
        <w:rPr>
          <w:spacing w:val="-1"/>
        </w:rPr>
        <w:t xml:space="preserve"> </w:t>
      </w:r>
      <w:r>
        <w:t>оптимального</w:t>
      </w:r>
      <w:r>
        <w:rPr>
          <w:spacing w:val="-3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возрасте.</w:t>
      </w:r>
    </w:p>
    <w:p w14:paraId="086F7CD6" w14:textId="77777777" w:rsidR="001F167D" w:rsidRDefault="00E44A9C">
      <w:pPr>
        <w:spacing w:before="198"/>
        <w:ind w:left="1449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образования.</w:t>
      </w:r>
    </w:p>
    <w:p w14:paraId="3814D87D" w14:textId="77777777" w:rsidR="001F167D" w:rsidRDefault="00E44A9C">
      <w:pPr>
        <w:pStyle w:val="a3"/>
        <w:spacing w:before="50" w:line="276" w:lineRule="auto"/>
        <w:ind w:right="1133" w:firstLine="566"/>
      </w:pPr>
      <w:r>
        <w:t>Учитывается потребность во введении специальных учебных предметов 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9"/>
        </w:rPr>
        <w:t xml:space="preserve"> </w:t>
      </w:r>
      <w:r>
        <w:t>курсов,</w:t>
      </w:r>
      <w:r>
        <w:rPr>
          <w:spacing w:val="-11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содержании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обычно</w:t>
      </w:r>
      <w:r>
        <w:rPr>
          <w:spacing w:val="-12"/>
        </w:rPr>
        <w:t xml:space="preserve"> </w:t>
      </w:r>
      <w:r>
        <w:t>развива-</w:t>
      </w:r>
      <w:r>
        <w:rPr>
          <w:spacing w:val="-68"/>
        </w:rPr>
        <w:t xml:space="preserve"> </w:t>
      </w:r>
      <w:r>
        <w:t>ющегося обучающегося. (Например, предметы: "Речь и альтернативная комму-</w:t>
      </w:r>
      <w:r>
        <w:rPr>
          <w:spacing w:val="1"/>
        </w:rPr>
        <w:t xml:space="preserve"> </w:t>
      </w:r>
      <w:r>
        <w:t>никация", "Человек"; курсы по альтернативной коммуникации, сенсорному раз-</w:t>
      </w:r>
      <w:r>
        <w:rPr>
          <w:spacing w:val="-67"/>
        </w:rPr>
        <w:t xml:space="preserve"> </w:t>
      </w:r>
      <w:r>
        <w:t>витию,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действий).</w:t>
      </w:r>
    </w:p>
    <w:p w14:paraId="12C1F679" w14:textId="77777777" w:rsidR="001F167D" w:rsidRDefault="00E44A9C">
      <w:pPr>
        <w:spacing w:before="199"/>
        <w:ind w:left="1379"/>
        <w:jc w:val="both"/>
        <w:rPr>
          <w:i/>
          <w:sz w:val="28"/>
        </w:rPr>
      </w:pPr>
      <w:r>
        <w:rPr>
          <w:i/>
          <w:sz w:val="28"/>
        </w:rPr>
        <w:t>Создание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специальных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обучения.</w:t>
      </w:r>
    </w:p>
    <w:p w14:paraId="3619493D" w14:textId="77777777" w:rsidR="001F167D" w:rsidRDefault="00E44A9C">
      <w:pPr>
        <w:pStyle w:val="a3"/>
        <w:spacing w:before="50" w:line="276" w:lineRule="auto"/>
        <w:ind w:right="1129" w:firstLine="566"/>
      </w:pPr>
      <w:r>
        <w:t>Обеспечивается потребность в построении "обходных путей", использова-</w:t>
      </w:r>
      <w:r>
        <w:rPr>
          <w:spacing w:val="1"/>
        </w:rPr>
        <w:t xml:space="preserve"> </w:t>
      </w:r>
      <w:r>
        <w:t>нии специфических методов и средств обучения, в дифференцированном, "по-</w:t>
      </w:r>
      <w:r>
        <w:rPr>
          <w:spacing w:val="1"/>
        </w:rPr>
        <w:t xml:space="preserve"> </w:t>
      </w:r>
      <w:r>
        <w:t>шаговом"</w:t>
      </w:r>
      <w:r>
        <w:rPr>
          <w:spacing w:val="-12"/>
        </w:rPr>
        <w:t xml:space="preserve"> </w:t>
      </w:r>
      <w:r>
        <w:t>обучении,</w:t>
      </w:r>
      <w:r>
        <w:rPr>
          <w:spacing w:val="-11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требует</w:t>
      </w:r>
      <w:r>
        <w:rPr>
          <w:spacing w:val="-9"/>
        </w:rPr>
        <w:t xml:space="preserve"> </w:t>
      </w:r>
      <w:r>
        <w:t>обучение</w:t>
      </w:r>
      <w:r>
        <w:rPr>
          <w:spacing w:val="-11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развивающегося</w:t>
      </w:r>
      <w:r>
        <w:rPr>
          <w:spacing w:val="-11"/>
        </w:rPr>
        <w:t xml:space="preserve"> </w:t>
      </w:r>
      <w:r>
        <w:t>обуча-</w:t>
      </w:r>
      <w:r>
        <w:rPr>
          <w:spacing w:val="-68"/>
        </w:rPr>
        <w:t xml:space="preserve"> </w:t>
      </w:r>
      <w:r>
        <w:t>ющегося (например, использование печатных изображений, предметных и гра-</w:t>
      </w:r>
      <w:r>
        <w:rPr>
          <w:spacing w:val="1"/>
        </w:rPr>
        <w:t xml:space="preserve"> </w:t>
      </w:r>
      <w:r>
        <w:t>фических</w:t>
      </w:r>
      <w:r>
        <w:rPr>
          <w:spacing w:val="-11"/>
        </w:rPr>
        <w:t xml:space="preserve"> </w:t>
      </w:r>
      <w:r>
        <w:t>алгоритмов,</w:t>
      </w:r>
      <w:r>
        <w:rPr>
          <w:spacing w:val="-12"/>
        </w:rPr>
        <w:t xml:space="preserve"> </w:t>
      </w:r>
      <w:r>
        <w:t>электронных</w:t>
      </w:r>
      <w:r>
        <w:rPr>
          <w:spacing w:val="-11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коммуникации,</w:t>
      </w:r>
      <w:r>
        <w:rPr>
          <w:spacing w:val="-12"/>
        </w:rPr>
        <w:t xml:space="preserve"> </w:t>
      </w:r>
      <w:r>
        <w:t>внешних</w:t>
      </w:r>
      <w:r>
        <w:rPr>
          <w:spacing w:val="-11"/>
        </w:rPr>
        <w:t xml:space="preserve"> </w:t>
      </w:r>
      <w:r>
        <w:t>стимулов).</w:t>
      </w:r>
    </w:p>
    <w:p w14:paraId="031B755E" w14:textId="77777777" w:rsidR="001F167D" w:rsidRDefault="00E44A9C">
      <w:pPr>
        <w:spacing w:before="199"/>
        <w:ind w:left="1379"/>
        <w:jc w:val="both"/>
        <w:rPr>
          <w:i/>
          <w:sz w:val="28"/>
        </w:rPr>
      </w:pPr>
      <w:r>
        <w:rPr>
          <w:i/>
          <w:sz w:val="28"/>
        </w:rPr>
        <w:t>Особая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обучения.</w:t>
      </w:r>
    </w:p>
    <w:p w14:paraId="4F724035" w14:textId="77777777" w:rsidR="001F167D" w:rsidRDefault="00E44A9C">
      <w:pPr>
        <w:pStyle w:val="a3"/>
        <w:spacing w:before="50" w:line="276" w:lineRule="auto"/>
        <w:ind w:right="1130" w:firstLine="566"/>
      </w:pPr>
      <w:r>
        <w:t>Учитывается потребность в качественной индивидуализации обучения, в</w:t>
      </w:r>
      <w:r>
        <w:rPr>
          <w:spacing w:val="1"/>
        </w:rPr>
        <w:t xml:space="preserve"> </w:t>
      </w:r>
      <w:r>
        <w:t>особой пространственной и временной и смысловой организации образователь-</w:t>
      </w:r>
      <w:r>
        <w:rPr>
          <w:spacing w:val="1"/>
        </w:rPr>
        <w:t xml:space="preserve"> </w:t>
      </w:r>
      <w:r>
        <w:t>ной среды. Например, обучающиеся с умственной отсталостью в сочетании с</w:t>
      </w:r>
      <w:r>
        <w:rPr>
          <w:spacing w:val="1"/>
        </w:rPr>
        <w:t xml:space="preserve"> </w:t>
      </w:r>
      <w:r>
        <w:t>расстройствами аутистического спектра изначально нуждаются в индивидуаль-</w:t>
      </w:r>
      <w:r>
        <w:rPr>
          <w:spacing w:val="1"/>
        </w:rPr>
        <w:t xml:space="preserve"> </w:t>
      </w:r>
      <w:r>
        <w:t>ной подготовке до реализации групповых форм образования, в особом структу-</w:t>
      </w:r>
      <w:r>
        <w:rPr>
          <w:spacing w:val="1"/>
        </w:rPr>
        <w:t xml:space="preserve"> </w:t>
      </w:r>
      <w:r>
        <w:t>рировании образовательного 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дающим им</w:t>
      </w:r>
      <w:r>
        <w:rPr>
          <w:spacing w:val="2"/>
        </w:rPr>
        <w:t xml:space="preserve"> </w:t>
      </w:r>
      <w:r>
        <w:t>возможность</w:t>
      </w:r>
    </w:p>
    <w:p w14:paraId="6D161FC6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4CDDCB4" w14:textId="77777777" w:rsidR="001F167D" w:rsidRDefault="00E44A9C">
      <w:pPr>
        <w:pStyle w:val="a3"/>
        <w:spacing w:before="74" w:line="278" w:lineRule="auto"/>
        <w:ind w:right="1137"/>
      </w:pPr>
      <w:r>
        <w:t>поэтапно ("пошагово") понимать последовательность и взаимосвязь явлений и</w:t>
      </w:r>
      <w:r>
        <w:rPr>
          <w:spacing w:val="1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окружающей среды.</w:t>
      </w:r>
    </w:p>
    <w:p w14:paraId="68989CE9" w14:textId="77777777" w:rsidR="001F167D" w:rsidRDefault="00E44A9C">
      <w:pPr>
        <w:spacing w:before="195"/>
        <w:ind w:left="1379"/>
        <w:jc w:val="both"/>
        <w:rPr>
          <w:i/>
          <w:sz w:val="28"/>
        </w:rPr>
      </w:pPr>
      <w:r>
        <w:rPr>
          <w:i/>
          <w:sz w:val="28"/>
        </w:rPr>
        <w:t>Определение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границ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пространства.</w:t>
      </w:r>
    </w:p>
    <w:p w14:paraId="41C88756" w14:textId="77777777" w:rsidR="001F167D" w:rsidRDefault="00E44A9C">
      <w:pPr>
        <w:pStyle w:val="a3"/>
        <w:spacing w:before="50" w:line="276" w:lineRule="auto"/>
        <w:ind w:right="1133" w:firstLine="566"/>
      </w:pPr>
      <w:r>
        <w:t>Предполагает</w:t>
      </w:r>
      <w:r>
        <w:rPr>
          <w:spacing w:val="-12"/>
        </w:rPr>
        <w:t xml:space="preserve"> </w:t>
      </w:r>
      <w:r>
        <w:t>учет</w:t>
      </w:r>
      <w:r>
        <w:rPr>
          <w:spacing w:val="-11"/>
        </w:rPr>
        <w:t xml:space="preserve"> </w:t>
      </w:r>
      <w:r>
        <w:t>потребности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максимальном</w:t>
      </w:r>
      <w:r>
        <w:rPr>
          <w:spacing w:val="-15"/>
        </w:rPr>
        <w:t xml:space="preserve"> </w:t>
      </w:r>
      <w:r>
        <w:t>расширении</w:t>
      </w:r>
      <w:r>
        <w:rPr>
          <w:spacing w:val="-11"/>
        </w:rPr>
        <w:t xml:space="preserve"> </w:t>
      </w:r>
      <w:r>
        <w:t>образователь-</w:t>
      </w:r>
      <w:r>
        <w:rPr>
          <w:spacing w:val="-68"/>
        </w:rPr>
        <w:t xml:space="preserve"> </w:t>
      </w:r>
      <w:r>
        <w:t>ного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пределами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примеру,</w:t>
      </w:r>
      <w:r>
        <w:rPr>
          <w:spacing w:val="-7"/>
        </w:rPr>
        <w:t xml:space="preserve"> </w:t>
      </w:r>
      <w:r>
        <w:t>фор-</w:t>
      </w:r>
      <w:r>
        <w:rPr>
          <w:spacing w:val="-68"/>
        </w:rPr>
        <w:t xml:space="preserve"> </w:t>
      </w:r>
      <w:r>
        <w:t>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 условиях: в магазине, кафе, поликлинике, общественном транс-</w:t>
      </w:r>
      <w:r>
        <w:rPr>
          <w:spacing w:val="1"/>
        </w:rPr>
        <w:t xml:space="preserve"> </w:t>
      </w:r>
      <w:r>
        <w:t>порте.</w:t>
      </w:r>
    </w:p>
    <w:p w14:paraId="44FCCF46" w14:textId="77777777" w:rsidR="001F167D" w:rsidRDefault="00E44A9C">
      <w:pPr>
        <w:spacing w:before="198"/>
        <w:ind w:left="1379"/>
        <w:jc w:val="both"/>
        <w:rPr>
          <w:i/>
          <w:sz w:val="28"/>
        </w:rPr>
      </w:pPr>
      <w:r>
        <w:rPr>
          <w:i/>
          <w:sz w:val="28"/>
        </w:rPr>
        <w:t>Продолжительность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образования.</w:t>
      </w:r>
    </w:p>
    <w:p w14:paraId="31A892E3" w14:textId="77777777" w:rsidR="001F167D" w:rsidRDefault="00E44A9C">
      <w:pPr>
        <w:pStyle w:val="a3"/>
        <w:spacing w:before="50" w:line="276" w:lineRule="auto"/>
        <w:ind w:right="1131" w:firstLine="566"/>
      </w:pPr>
      <w:r>
        <w:t>Руководствуясь принципом нормализации жизни, общее образование обу-</w:t>
      </w:r>
      <w:r>
        <w:rPr>
          <w:spacing w:val="1"/>
        </w:rPr>
        <w:t xml:space="preserve"> </w:t>
      </w:r>
      <w:r>
        <w:t>чающихся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умеренной,</w:t>
      </w:r>
      <w:r>
        <w:rPr>
          <w:spacing w:val="-10"/>
        </w:rPr>
        <w:t xml:space="preserve"> </w:t>
      </w:r>
      <w:r>
        <w:t>тяжелой,</w:t>
      </w:r>
      <w:r>
        <w:rPr>
          <w:spacing w:val="-11"/>
        </w:rPr>
        <w:t xml:space="preserve"> </w:t>
      </w:r>
      <w:r>
        <w:t>глубокой</w:t>
      </w:r>
      <w:r>
        <w:rPr>
          <w:spacing w:val="-9"/>
        </w:rPr>
        <w:t xml:space="preserve"> </w:t>
      </w:r>
      <w:r>
        <w:t>умственной</w:t>
      </w:r>
      <w:r>
        <w:rPr>
          <w:spacing w:val="-10"/>
        </w:rPr>
        <w:t xml:space="preserve"> </w:t>
      </w:r>
      <w:r>
        <w:t>отсталостью,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ТМНР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адаптированной основной общеобразовательной программе происходит в тече-</w:t>
      </w:r>
      <w:r>
        <w:rPr>
          <w:spacing w:val="1"/>
        </w:rPr>
        <w:t xml:space="preserve"> </w:t>
      </w:r>
      <w:r>
        <w:t>ние 13 лет. Процесс образования может происходить в классах с 1 дополнитель-</w:t>
      </w:r>
      <w:r>
        <w:rPr>
          <w:spacing w:val="-67"/>
        </w:rPr>
        <w:t xml:space="preserve"> </w:t>
      </w:r>
      <w:r>
        <w:rPr>
          <w:spacing w:val="-1"/>
        </w:rPr>
        <w:t>ного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12</w:t>
      </w:r>
      <w:r>
        <w:rPr>
          <w:spacing w:val="-13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каждом).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комплектации</w:t>
      </w:r>
      <w:r>
        <w:rPr>
          <w:spacing w:val="-12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t>кроме</w:t>
      </w:r>
      <w:r>
        <w:rPr>
          <w:spacing w:val="-67"/>
        </w:rPr>
        <w:t xml:space="preserve"> </w:t>
      </w:r>
      <w:r>
        <w:t>возраста учитываются особенности психофизического развития детей и степень</w:t>
      </w:r>
      <w:r>
        <w:rPr>
          <w:spacing w:val="-67"/>
        </w:rPr>
        <w:t xml:space="preserve"> </w:t>
      </w:r>
      <w:r>
        <w:t>их потребности в уходе, присмотре и посторонней помощи. Основанием для пе-</w:t>
      </w:r>
      <w:r>
        <w:rPr>
          <w:spacing w:val="-67"/>
        </w:rPr>
        <w:t xml:space="preserve"> </w:t>
      </w:r>
      <w:r>
        <w:t>ревода</w:t>
      </w:r>
      <w:r>
        <w:rPr>
          <w:spacing w:val="-4"/>
        </w:rPr>
        <w:t xml:space="preserve"> </w:t>
      </w:r>
      <w:r>
        <w:t>обучающегося из</w:t>
      </w:r>
      <w:r>
        <w:rPr>
          <w:spacing w:val="-1"/>
        </w:rPr>
        <w:t xml:space="preserve"> </w:t>
      </w:r>
      <w:r>
        <w:t>класса в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является его возраст.</w:t>
      </w:r>
    </w:p>
    <w:p w14:paraId="2B17DBDE" w14:textId="77777777" w:rsidR="001F167D" w:rsidRDefault="00E44A9C">
      <w:pPr>
        <w:spacing w:before="199"/>
        <w:ind w:left="1379"/>
        <w:jc w:val="both"/>
        <w:rPr>
          <w:i/>
          <w:sz w:val="28"/>
        </w:rPr>
      </w:pPr>
      <w:r>
        <w:rPr>
          <w:i/>
          <w:sz w:val="28"/>
        </w:rPr>
        <w:t>Определение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круга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лиц,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участвующих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взаимодействие.</w:t>
      </w:r>
    </w:p>
    <w:p w14:paraId="4D5A9F7A" w14:textId="77777777" w:rsidR="001F167D" w:rsidRDefault="00E44A9C">
      <w:pPr>
        <w:pStyle w:val="a3"/>
        <w:spacing w:before="50" w:line="276" w:lineRule="auto"/>
        <w:ind w:right="1130" w:firstLine="566"/>
      </w:pPr>
      <w:r>
        <w:t>Необходимо учитывать потребность в согласованных требованиях, предъ-</w:t>
      </w:r>
      <w:r>
        <w:rPr>
          <w:spacing w:val="1"/>
        </w:rPr>
        <w:t xml:space="preserve"> </w:t>
      </w:r>
      <w:r>
        <w:t>являемых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ребенку</w:t>
      </w:r>
      <w:r>
        <w:rPr>
          <w:spacing w:val="-14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окружающих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людей;</w:t>
      </w:r>
      <w:r>
        <w:rPr>
          <w:spacing w:val="-9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сов-</w:t>
      </w:r>
      <w:r>
        <w:rPr>
          <w:spacing w:val="-68"/>
        </w:rPr>
        <w:t xml:space="preserve"> </w:t>
      </w:r>
      <w:r>
        <w:t>местной работе специалистов разных профессий: специальных психологов и пе-</w:t>
      </w:r>
      <w:r>
        <w:rPr>
          <w:spacing w:val="-67"/>
        </w:rPr>
        <w:t xml:space="preserve"> </w:t>
      </w:r>
      <w:r>
        <w:t>дагогических работников, социальных работников, специалистов здравоохране-</w:t>
      </w:r>
      <w:r>
        <w:rPr>
          <w:spacing w:val="-67"/>
        </w:rPr>
        <w:t xml:space="preserve"> </w:t>
      </w:r>
      <w:r>
        <w:t>ния,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ТМНР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про-</w:t>
      </w:r>
      <w:r>
        <w:rPr>
          <w:spacing w:val="-67"/>
        </w:rPr>
        <w:t xml:space="preserve"> </w:t>
      </w:r>
      <w:r>
        <w:t>цессе его образования. Кроме того, при организации образования необходимо</w:t>
      </w:r>
      <w:r>
        <w:rPr>
          <w:spacing w:val="1"/>
        </w:rPr>
        <w:t xml:space="preserve"> </w:t>
      </w:r>
      <w:r>
        <w:t>учитывать круг контактов особого обучающегося, который может включать об-</w:t>
      </w:r>
      <w:r>
        <w:rPr>
          <w:spacing w:val="-67"/>
        </w:rPr>
        <w:t xml:space="preserve"> </w:t>
      </w:r>
      <w:r>
        <w:t>служивающий</w:t>
      </w:r>
      <w:r>
        <w:rPr>
          <w:spacing w:val="-12"/>
        </w:rPr>
        <w:t xml:space="preserve"> </w:t>
      </w:r>
      <w:r>
        <w:t>персонал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волонтеров,</w:t>
      </w:r>
      <w:r>
        <w:rPr>
          <w:spacing w:val="-13"/>
        </w:rPr>
        <w:t xml:space="preserve"> </w:t>
      </w:r>
      <w:r>
        <w:t>родственников,</w:t>
      </w:r>
      <w:r>
        <w:rPr>
          <w:spacing w:val="-13"/>
        </w:rPr>
        <w:t xml:space="preserve"> </w:t>
      </w:r>
      <w:r>
        <w:t>друзей</w:t>
      </w:r>
      <w:r>
        <w:rPr>
          <w:spacing w:val="-12"/>
        </w:rPr>
        <w:t xml:space="preserve"> </w:t>
      </w:r>
      <w:r>
        <w:t>семьи.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ум-</w:t>
      </w:r>
      <w:r>
        <w:rPr>
          <w:spacing w:val="-67"/>
        </w:rPr>
        <w:t xml:space="preserve"> </w:t>
      </w:r>
      <w:r>
        <w:t>ственной</w:t>
      </w:r>
      <w:r>
        <w:rPr>
          <w:spacing w:val="-6"/>
        </w:rPr>
        <w:t xml:space="preserve"> </w:t>
      </w:r>
      <w:r>
        <w:t>отсталостью,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ТМНР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специальная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68"/>
        </w:rPr>
        <w:t xml:space="preserve"> </w:t>
      </w:r>
      <w:r>
        <w:t>всей его жизни, обеспечивающая развитие его жизненной компетенции в усло-</w:t>
      </w:r>
      <w:r>
        <w:rPr>
          <w:spacing w:val="1"/>
        </w:rPr>
        <w:t xml:space="preserve"> </w:t>
      </w:r>
      <w:r>
        <w:t>виях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 и в</w:t>
      </w:r>
      <w:r>
        <w:rPr>
          <w:spacing w:val="-5"/>
        </w:rPr>
        <w:t xml:space="preserve"> </w:t>
      </w:r>
      <w:r>
        <w:t>семье.</w:t>
      </w:r>
    </w:p>
    <w:p w14:paraId="28A4DE45" w14:textId="77777777" w:rsidR="001F167D" w:rsidRDefault="00E44A9C">
      <w:pPr>
        <w:pStyle w:val="a3"/>
        <w:spacing w:line="276" w:lineRule="auto"/>
        <w:ind w:right="1135" w:firstLine="566"/>
      </w:pPr>
      <w:r>
        <w:t>К</w:t>
      </w:r>
      <w:r>
        <w:rPr>
          <w:spacing w:val="-14"/>
        </w:rPr>
        <w:t xml:space="preserve"> </w:t>
      </w:r>
      <w:r>
        <w:t>особым</w:t>
      </w:r>
      <w:r>
        <w:rPr>
          <w:spacing w:val="-16"/>
        </w:rPr>
        <w:t xml:space="preserve"> </w:t>
      </w:r>
      <w:r>
        <w:t>образовательным</w:t>
      </w:r>
      <w:r>
        <w:rPr>
          <w:spacing w:val="-16"/>
        </w:rPr>
        <w:t xml:space="preserve"> </w:t>
      </w:r>
      <w:r>
        <w:t>потребностям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умеренной,</w:t>
      </w:r>
      <w:r>
        <w:rPr>
          <w:spacing w:val="-14"/>
        </w:rPr>
        <w:t xml:space="preserve"> </w:t>
      </w:r>
      <w:r>
        <w:t>тяже-</w:t>
      </w:r>
      <w:r>
        <w:rPr>
          <w:spacing w:val="-67"/>
        </w:rPr>
        <w:t xml:space="preserve"> </w:t>
      </w:r>
      <w:r>
        <w:t>лой, глубокой умственной отсталостью (интеллектуальными нарушениями), с</w:t>
      </w:r>
      <w:r>
        <w:rPr>
          <w:spacing w:val="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и множественными</w:t>
      </w:r>
      <w:r>
        <w:rPr>
          <w:spacing w:val="-1"/>
        </w:rPr>
        <w:t xml:space="preserve"> </w:t>
      </w:r>
      <w:r>
        <w:t>нарушениями развития</w:t>
      </w:r>
      <w:r>
        <w:rPr>
          <w:spacing w:val="-1"/>
        </w:rPr>
        <w:t xml:space="preserve"> </w:t>
      </w:r>
      <w:r>
        <w:t>относятся:</w:t>
      </w:r>
    </w:p>
    <w:p w14:paraId="57EFB377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3"/>
        <w:ind w:left="976" w:hanging="165"/>
        <w:rPr>
          <w:sz w:val="28"/>
        </w:rPr>
      </w:pPr>
      <w:r>
        <w:rPr>
          <w:sz w:val="28"/>
        </w:rPr>
        <w:t>раннее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14:paraId="21C4B120" w14:textId="77777777" w:rsidR="001F167D" w:rsidRDefault="00E44A9C">
      <w:pPr>
        <w:pStyle w:val="a4"/>
        <w:numPr>
          <w:ilvl w:val="0"/>
          <w:numId w:val="73"/>
        </w:numPr>
        <w:tabs>
          <w:tab w:val="left" w:pos="963"/>
        </w:tabs>
        <w:spacing w:before="245" w:line="278" w:lineRule="auto"/>
        <w:ind w:right="1128" w:firstLine="0"/>
        <w:rPr>
          <w:sz w:val="28"/>
        </w:rPr>
      </w:pPr>
      <w:r>
        <w:rPr>
          <w:spacing w:val="-1"/>
          <w:sz w:val="28"/>
        </w:rPr>
        <w:t>обязательность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непрерывность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реали-</w:t>
      </w:r>
      <w:r>
        <w:rPr>
          <w:spacing w:val="-67"/>
          <w:sz w:val="28"/>
        </w:rPr>
        <w:t xml:space="preserve"> </w:t>
      </w:r>
      <w:r>
        <w:rPr>
          <w:sz w:val="28"/>
        </w:rPr>
        <w:t>зуемого как через содержание предметных областей, так и коррекционных кур-</w:t>
      </w:r>
      <w:r>
        <w:rPr>
          <w:spacing w:val="1"/>
          <w:sz w:val="28"/>
        </w:rPr>
        <w:t xml:space="preserve"> </w:t>
      </w:r>
      <w:r>
        <w:rPr>
          <w:sz w:val="28"/>
        </w:rPr>
        <w:t>сов;</w:t>
      </w:r>
    </w:p>
    <w:p w14:paraId="11CBEAC0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6F97E39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before="74" w:line="278" w:lineRule="auto"/>
        <w:ind w:right="1136" w:firstLine="0"/>
        <w:jc w:val="left"/>
        <w:rPr>
          <w:sz w:val="28"/>
        </w:rPr>
      </w:pPr>
      <w:r>
        <w:rPr>
          <w:sz w:val="28"/>
        </w:rPr>
        <w:t>научно-обоснованный,</w:t>
      </w:r>
      <w:r>
        <w:rPr>
          <w:spacing w:val="7"/>
          <w:sz w:val="28"/>
        </w:rPr>
        <w:t xml:space="preserve"> </w:t>
      </w:r>
      <w:r>
        <w:rPr>
          <w:sz w:val="28"/>
        </w:rPr>
        <w:t>практико-ориентированный,</w:t>
      </w:r>
      <w:r>
        <w:rPr>
          <w:spacing w:val="7"/>
          <w:sz w:val="28"/>
        </w:rPr>
        <w:t xml:space="preserve"> </w:t>
      </w:r>
      <w:r>
        <w:rPr>
          <w:sz w:val="28"/>
        </w:rPr>
        <w:t>действенный</w:t>
      </w:r>
      <w:r>
        <w:rPr>
          <w:spacing w:val="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8"/>
          <w:sz w:val="28"/>
        </w:rPr>
        <w:t xml:space="preserve"> </w:t>
      </w:r>
      <w:r>
        <w:rPr>
          <w:sz w:val="28"/>
        </w:rPr>
        <w:t>со-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3C6C2C92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195" w:line="278" w:lineRule="auto"/>
        <w:ind w:right="1129" w:firstLine="0"/>
        <w:rPr>
          <w:sz w:val="28"/>
        </w:rPr>
      </w:pPr>
      <w:r>
        <w:rPr>
          <w:sz w:val="28"/>
        </w:rPr>
        <w:t>доступность содержания познавательных задач, реализуемых в процессе 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зования;</w:t>
      </w:r>
    </w:p>
    <w:p w14:paraId="1CF6AB0B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jc w:val="left"/>
        <w:rPr>
          <w:sz w:val="28"/>
        </w:rPr>
      </w:pPr>
      <w:r>
        <w:rPr>
          <w:sz w:val="28"/>
        </w:rPr>
        <w:t>пролонгация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14:paraId="3E0C7BD8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 w:line="278" w:lineRule="auto"/>
        <w:ind w:right="1133" w:firstLine="0"/>
        <w:rPr>
          <w:sz w:val="28"/>
        </w:rPr>
      </w:pPr>
      <w:r>
        <w:rPr>
          <w:sz w:val="28"/>
        </w:rPr>
        <w:t>систематическая актуализация сформированных у обучающихся знаний и уме-</w:t>
      </w:r>
      <w:r>
        <w:rPr>
          <w:spacing w:val="-68"/>
          <w:sz w:val="28"/>
        </w:rPr>
        <w:t xml:space="preserve"> </w:t>
      </w:r>
      <w:r>
        <w:rPr>
          <w:sz w:val="28"/>
        </w:rPr>
        <w:t>ний;</w:t>
      </w:r>
    </w:p>
    <w:p w14:paraId="7FF7E5CE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193" w:line="276" w:lineRule="auto"/>
        <w:ind w:right="1132" w:firstLine="0"/>
        <w:rPr>
          <w:sz w:val="28"/>
        </w:rPr>
      </w:pPr>
      <w:r>
        <w:rPr>
          <w:sz w:val="28"/>
        </w:rPr>
        <w:t>специальное обучение применению сформированных знаний и умений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цессе урочной и внеурочной деятельности при изменении учебно-познаватель-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ных, социокультурных, трудовых и других ситуаций трудовых и других ситуа-</w:t>
      </w:r>
      <w:r>
        <w:rPr>
          <w:spacing w:val="1"/>
          <w:sz w:val="28"/>
        </w:rPr>
        <w:t xml:space="preserve"> </w:t>
      </w:r>
      <w:r>
        <w:rPr>
          <w:sz w:val="28"/>
        </w:rPr>
        <w:t>ций;</w:t>
      </w:r>
    </w:p>
    <w:p w14:paraId="643815F5" w14:textId="77777777" w:rsidR="001F167D" w:rsidRDefault="00E44A9C">
      <w:pPr>
        <w:pStyle w:val="a4"/>
        <w:numPr>
          <w:ilvl w:val="0"/>
          <w:numId w:val="73"/>
        </w:numPr>
        <w:tabs>
          <w:tab w:val="left" w:pos="1032"/>
        </w:tabs>
        <w:spacing w:before="200" w:line="276" w:lineRule="auto"/>
        <w:ind w:right="1136" w:firstLine="0"/>
        <w:rPr>
          <w:sz w:val="28"/>
        </w:rPr>
      </w:pPr>
      <w:r>
        <w:rPr>
          <w:sz w:val="28"/>
        </w:rPr>
        <w:t>обеспечение особой пространственной и временной организации коррекци-</w:t>
      </w:r>
      <w:r>
        <w:rPr>
          <w:spacing w:val="1"/>
          <w:sz w:val="28"/>
        </w:rPr>
        <w:t xml:space="preserve"> </w:t>
      </w:r>
      <w:r>
        <w:rPr>
          <w:sz w:val="28"/>
        </w:rPr>
        <w:t>онно-образовательной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нервной системы и нейродинамики психических процессов, состояния 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обучающихся;</w:t>
      </w:r>
    </w:p>
    <w:p w14:paraId="56AF373D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before="201" w:line="276" w:lineRule="auto"/>
        <w:ind w:right="1129" w:firstLine="0"/>
        <w:rPr>
          <w:sz w:val="28"/>
        </w:rPr>
      </w:pPr>
      <w:r>
        <w:rPr>
          <w:sz w:val="28"/>
        </w:rPr>
        <w:t>развитие мотивации и интереса обучающихся к познанию окружающего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с учетом возрастных и индивидуальных способностей к обучению 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со средой;</w:t>
      </w:r>
    </w:p>
    <w:p w14:paraId="1AE6F3D5" w14:textId="77777777" w:rsidR="001F167D" w:rsidRDefault="00E44A9C">
      <w:pPr>
        <w:pStyle w:val="a4"/>
        <w:numPr>
          <w:ilvl w:val="0"/>
          <w:numId w:val="73"/>
        </w:numPr>
        <w:tabs>
          <w:tab w:val="left" w:pos="1006"/>
        </w:tabs>
        <w:spacing w:before="200" w:line="276" w:lineRule="auto"/>
        <w:ind w:right="1137" w:firstLine="0"/>
        <w:rPr>
          <w:sz w:val="28"/>
        </w:rPr>
      </w:pPr>
      <w:r>
        <w:rPr>
          <w:sz w:val="28"/>
        </w:rPr>
        <w:t>стимуляция познавательной активности, формирование позитивного отноше-</w:t>
      </w:r>
      <w:r>
        <w:rPr>
          <w:spacing w:val="1"/>
          <w:sz w:val="28"/>
        </w:rPr>
        <w:t xml:space="preserve"> </w:t>
      </w:r>
      <w:r>
        <w:rPr>
          <w:sz w:val="28"/>
        </w:rPr>
        <w:t>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7"/>
          <w:sz w:val="28"/>
        </w:rPr>
        <w:t xml:space="preserve"> </w:t>
      </w:r>
      <w:r>
        <w:rPr>
          <w:sz w:val="28"/>
        </w:rPr>
        <w:t>миру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уважительном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их семей.</w:t>
      </w:r>
    </w:p>
    <w:p w14:paraId="2924EF99" w14:textId="77777777" w:rsidR="001F167D" w:rsidRDefault="00E44A9C">
      <w:pPr>
        <w:pStyle w:val="a3"/>
        <w:spacing w:before="200" w:line="278" w:lineRule="auto"/>
        <w:ind w:right="1136" w:firstLine="566"/>
      </w:pP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тяжелой, глубокой</w:t>
      </w:r>
      <w:r>
        <w:rPr>
          <w:spacing w:val="1"/>
        </w:rPr>
        <w:t xml:space="preserve"> </w:t>
      </w:r>
      <w:r>
        <w:t>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ТМНР,</w:t>
      </w:r>
      <w:r>
        <w:rPr>
          <w:spacing w:val="-2"/>
        </w:rPr>
        <w:t xml:space="preserve"> </w:t>
      </w:r>
      <w:r>
        <w:t>обеспечивается:</w:t>
      </w:r>
    </w:p>
    <w:p w14:paraId="0908836C" w14:textId="77777777" w:rsidR="001F167D" w:rsidRDefault="00E44A9C">
      <w:pPr>
        <w:pStyle w:val="a4"/>
        <w:numPr>
          <w:ilvl w:val="0"/>
          <w:numId w:val="73"/>
        </w:numPr>
        <w:tabs>
          <w:tab w:val="left" w:pos="999"/>
        </w:tabs>
        <w:spacing w:before="190" w:line="276" w:lineRule="auto"/>
        <w:ind w:right="1136" w:firstLine="0"/>
        <w:rPr>
          <w:sz w:val="28"/>
        </w:rPr>
      </w:pPr>
      <w:r>
        <w:rPr>
          <w:sz w:val="28"/>
        </w:rPr>
        <w:t>существенным изменением содержания образования, предполагающим вклю-</w:t>
      </w:r>
      <w:r>
        <w:rPr>
          <w:spacing w:val="1"/>
          <w:sz w:val="28"/>
        </w:rPr>
        <w:t xml:space="preserve"> </w:t>
      </w:r>
      <w:r>
        <w:rPr>
          <w:sz w:val="28"/>
        </w:rPr>
        <w:t>чение учебных предметов, отсутствующих при обучении обучающихся с легкой</w:t>
      </w:r>
      <w:r>
        <w:rPr>
          <w:spacing w:val="-68"/>
          <w:sz w:val="28"/>
        </w:rPr>
        <w:t xml:space="preserve"> </w:t>
      </w:r>
      <w:r>
        <w:rPr>
          <w:sz w:val="28"/>
        </w:rPr>
        <w:t>умственной отсталостью (интеллектуальными нарушениями): "Речь и альтерна-</w:t>
      </w:r>
      <w:r>
        <w:rPr>
          <w:spacing w:val="-67"/>
          <w:sz w:val="28"/>
        </w:rPr>
        <w:t xml:space="preserve"> </w:t>
      </w:r>
      <w:r>
        <w:rPr>
          <w:sz w:val="28"/>
        </w:rPr>
        <w:t>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коммуникация",</w:t>
      </w:r>
      <w:r>
        <w:rPr>
          <w:spacing w:val="-1"/>
          <w:sz w:val="28"/>
        </w:rPr>
        <w:t xml:space="preserve"> </w:t>
      </w:r>
      <w:r>
        <w:rPr>
          <w:sz w:val="28"/>
        </w:rPr>
        <w:t>"Человек"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другие;</w:t>
      </w:r>
    </w:p>
    <w:p w14:paraId="26A67A9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04"/>
        <w:ind w:left="976" w:hanging="165"/>
        <w:jc w:val="left"/>
        <w:rPr>
          <w:sz w:val="28"/>
        </w:rPr>
      </w:pPr>
      <w:r>
        <w:rPr>
          <w:sz w:val="28"/>
        </w:rPr>
        <w:t>созданием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14:paraId="5BBA8B3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/>
        <w:ind w:left="976" w:hanging="165"/>
        <w:jc w:val="left"/>
        <w:rPr>
          <w:sz w:val="28"/>
        </w:rPr>
      </w:pP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14:paraId="1E7C7176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дифференцированным,</w:t>
      </w:r>
      <w:r>
        <w:rPr>
          <w:spacing w:val="-9"/>
          <w:sz w:val="28"/>
        </w:rPr>
        <w:t xml:space="preserve"> </w:t>
      </w:r>
      <w:r>
        <w:rPr>
          <w:sz w:val="28"/>
        </w:rPr>
        <w:t>"пошаговым"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обучением;</w:t>
      </w:r>
    </w:p>
    <w:p w14:paraId="27198E97" w14:textId="77777777" w:rsidR="001F167D" w:rsidRDefault="001F167D">
      <w:pPr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A7FFEB7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74" w:line="278" w:lineRule="auto"/>
        <w:ind w:right="1135" w:firstLine="0"/>
        <w:rPr>
          <w:sz w:val="28"/>
        </w:rPr>
      </w:pPr>
      <w:r>
        <w:rPr>
          <w:sz w:val="28"/>
        </w:rPr>
        <w:t>обязательной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индивидуализацией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(обучение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индиви-</w:t>
      </w:r>
      <w:r>
        <w:rPr>
          <w:spacing w:val="-68"/>
          <w:sz w:val="28"/>
        </w:rPr>
        <w:t xml:space="preserve"> </w:t>
      </w:r>
      <w:r>
        <w:rPr>
          <w:sz w:val="28"/>
        </w:rPr>
        <w:t>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 развития);</w:t>
      </w:r>
    </w:p>
    <w:p w14:paraId="3B5B6D60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before="195" w:line="278" w:lineRule="auto"/>
        <w:ind w:right="1130" w:firstLine="0"/>
        <w:rPr>
          <w:sz w:val="28"/>
        </w:rPr>
      </w:pPr>
      <w:r>
        <w:rPr>
          <w:sz w:val="28"/>
        </w:rPr>
        <w:t>формированием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самооб-</w:t>
      </w:r>
      <w:r>
        <w:rPr>
          <w:spacing w:val="-68"/>
          <w:sz w:val="28"/>
        </w:rPr>
        <w:t xml:space="preserve"> </w:t>
      </w:r>
      <w:r>
        <w:rPr>
          <w:sz w:val="28"/>
        </w:rPr>
        <w:t>служивания;</w:t>
      </w:r>
    </w:p>
    <w:p w14:paraId="3D7FCCDF" w14:textId="77777777" w:rsidR="001F167D" w:rsidRDefault="00E44A9C">
      <w:pPr>
        <w:pStyle w:val="a4"/>
        <w:numPr>
          <w:ilvl w:val="0"/>
          <w:numId w:val="73"/>
        </w:numPr>
        <w:tabs>
          <w:tab w:val="left" w:pos="1039"/>
        </w:tabs>
        <w:spacing w:before="193" w:line="278" w:lineRule="auto"/>
        <w:ind w:right="1138" w:firstLine="0"/>
        <w:rPr>
          <w:sz w:val="28"/>
        </w:rPr>
      </w:pPr>
      <w:r>
        <w:rPr>
          <w:sz w:val="28"/>
        </w:rPr>
        <w:t>учетом типологических и индивидуальных особенностей развития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щихся;</w:t>
      </w:r>
    </w:p>
    <w:p w14:paraId="6AE36E69" w14:textId="77777777" w:rsidR="001F167D" w:rsidRDefault="00E44A9C">
      <w:pPr>
        <w:pStyle w:val="a4"/>
        <w:numPr>
          <w:ilvl w:val="0"/>
          <w:numId w:val="73"/>
        </w:numPr>
        <w:tabs>
          <w:tab w:val="left" w:pos="1054"/>
        </w:tabs>
        <w:spacing w:before="194" w:line="276" w:lineRule="auto"/>
        <w:ind w:right="1133" w:firstLine="0"/>
        <w:rPr>
          <w:sz w:val="28"/>
        </w:rPr>
      </w:pP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клинико-психолого-педагогического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сопро-</w:t>
      </w:r>
      <w:r>
        <w:rPr>
          <w:spacing w:val="-67"/>
          <w:sz w:val="28"/>
        </w:rPr>
        <w:t xml:space="preserve"> </w:t>
      </w:r>
      <w:r>
        <w:rPr>
          <w:sz w:val="28"/>
        </w:rPr>
        <w:t>вождения каждого обучающегося с учетом особенностей сложной 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 в том числе специального педагогического сопровождения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14:paraId="320FA576" w14:textId="77777777" w:rsidR="001F167D" w:rsidRDefault="00E44A9C">
      <w:pPr>
        <w:pStyle w:val="a4"/>
        <w:numPr>
          <w:ilvl w:val="0"/>
          <w:numId w:val="73"/>
        </w:numPr>
        <w:tabs>
          <w:tab w:val="left" w:pos="1003"/>
        </w:tabs>
        <w:spacing w:before="202" w:line="278" w:lineRule="auto"/>
        <w:ind w:right="1137" w:firstLine="0"/>
        <w:rPr>
          <w:sz w:val="28"/>
        </w:rPr>
      </w:pPr>
      <w:r>
        <w:rPr>
          <w:sz w:val="28"/>
        </w:rPr>
        <w:t>обеспечением образования вне зависимости от тяжести нарушений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14:paraId="1D4B6853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before="194" w:line="278" w:lineRule="auto"/>
        <w:ind w:right="1138" w:firstLine="0"/>
        <w:rPr>
          <w:sz w:val="28"/>
        </w:rPr>
      </w:pPr>
      <w:r>
        <w:rPr>
          <w:sz w:val="28"/>
        </w:rPr>
        <w:t>специальной организацией предметно-развивающей среды и рабочего места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 множественных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нарушений;</w:t>
      </w:r>
    </w:p>
    <w:p w14:paraId="70EE046D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191" w:line="278" w:lineRule="auto"/>
        <w:ind w:right="1138" w:firstLine="0"/>
        <w:rPr>
          <w:sz w:val="28"/>
        </w:rPr>
      </w:pPr>
      <w:r>
        <w:rPr>
          <w:sz w:val="28"/>
        </w:rPr>
        <w:t>обеспечением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ухода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14:paraId="762CC65A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before="194" w:line="278" w:lineRule="auto"/>
        <w:ind w:right="1140" w:firstLine="0"/>
        <w:rPr>
          <w:sz w:val="28"/>
        </w:rPr>
      </w:pPr>
      <w:r>
        <w:rPr>
          <w:sz w:val="28"/>
        </w:rPr>
        <w:t>дозированным расширением образовательного пространства внутри организа-</w:t>
      </w:r>
      <w:r>
        <w:rPr>
          <w:spacing w:val="-67"/>
          <w:sz w:val="28"/>
        </w:rPr>
        <w:t xml:space="preserve"> </w:t>
      </w:r>
      <w:r>
        <w:rPr>
          <w:sz w:val="28"/>
        </w:rPr>
        <w:t>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за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пределами;</w:t>
      </w:r>
    </w:p>
    <w:p w14:paraId="2EC2552B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rPr>
          <w:sz w:val="28"/>
        </w:rPr>
      </w:pPr>
      <w:r>
        <w:rPr>
          <w:sz w:val="28"/>
        </w:rPr>
        <w:t>организацией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(группах);</w:t>
      </w:r>
    </w:p>
    <w:p w14:paraId="704A30CE" w14:textId="77777777" w:rsidR="001F167D" w:rsidRDefault="00E44A9C">
      <w:pPr>
        <w:pStyle w:val="a4"/>
        <w:numPr>
          <w:ilvl w:val="0"/>
          <w:numId w:val="73"/>
        </w:numPr>
        <w:tabs>
          <w:tab w:val="left" w:pos="965"/>
        </w:tabs>
        <w:spacing w:before="247" w:line="276" w:lineRule="auto"/>
        <w:ind w:right="1136" w:firstLine="0"/>
        <w:rPr>
          <w:sz w:val="28"/>
        </w:rPr>
      </w:pPr>
      <w:r>
        <w:rPr>
          <w:spacing w:val="-1"/>
          <w:sz w:val="28"/>
        </w:rPr>
        <w:t>организацией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воспи-</w:t>
      </w:r>
      <w:r>
        <w:rPr>
          <w:spacing w:val="-68"/>
          <w:sz w:val="28"/>
        </w:rPr>
        <w:t xml:space="preserve"> </w:t>
      </w:r>
      <w:r>
        <w:rPr>
          <w:sz w:val="28"/>
        </w:rPr>
        <w:t>тании обучающегося, и его семьи, обеспечивающей особую организацию 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 (в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дома).</w:t>
      </w:r>
    </w:p>
    <w:p w14:paraId="693F3509" w14:textId="77777777" w:rsidR="001F167D" w:rsidRDefault="00E44A9C">
      <w:pPr>
        <w:pStyle w:val="a3"/>
        <w:spacing w:before="199" w:line="278" w:lineRule="auto"/>
        <w:ind w:right="1132" w:firstLine="566"/>
      </w:pPr>
      <w:r>
        <w:t>В отношении обучающихся с РАС и с умеренной, тяжелой, глубокой ум-</w:t>
      </w:r>
      <w:r>
        <w:rPr>
          <w:spacing w:val="1"/>
        </w:rPr>
        <w:t xml:space="preserve"> </w:t>
      </w:r>
      <w:r>
        <w:rPr>
          <w:spacing w:val="-1"/>
        </w:rPr>
        <w:t>ственной</w:t>
      </w:r>
      <w:r>
        <w:rPr>
          <w:spacing w:val="-15"/>
        </w:rPr>
        <w:t xml:space="preserve"> </w:t>
      </w:r>
      <w:r>
        <w:t>отсталостью</w:t>
      </w:r>
      <w:r>
        <w:rPr>
          <w:spacing w:val="-17"/>
        </w:rPr>
        <w:t xml:space="preserve"> </w:t>
      </w:r>
      <w:r>
        <w:t>(интеллектуальными</w:t>
      </w:r>
      <w:r>
        <w:rPr>
          <w:spacing w:val="-14"/>
        </w:rPr>
        <w:t xml:space="preserve"> </w:t>
      </w:r>
      <w:r>
        <w:t>нарушениями)</w:t>
      </w:r>
      <w:r>
        <w:rPr>
          <w:spacing w:val="-16"/>
        </w:rPr>
        <w:t xml:space="preserve"> </w:t>
      </w:r>
      <w:r>
        <w:t>особые</w:t>
      </w:r>
      <w:r>
        <w:rPr>
          <w:spacing w:val="-17"/>
        </w:rPr>
        <w:t xml:space="preserve"> </w:t>
      </w:r>
      <w:r>
        <w:t>образователь-</w:t>
      </w:r>
      <w:r>
        <w:rPr>
          <w:spacing w:val="-68"/>
        </w:rPr>
        <w:t xml:space="preserve"> </w:t>
      </w:r>
      <w:r>
        <w:t>ные</w:t>
      </w:r>
      <w:r>
        <w:rPr>
          <w:spacing w:val="-4"/>
        </w:rPr>
        <w:t xml:space="preserve"> </w:t>
      </w:r>
      <w:r>
        <w:t>потребности дополняются</w:t>
      </w:r>
      <w:r>
        <w:rPr>
          <w:spacing w:val="-4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в:</w:t>
      </w:r>
    </w:p>
    <w:p w14:paraId="38E2912E" w14:textId="77777777" w:rsidR="001F167D" w:rsidRDefault="00E44A9C">
      <w:pPr>
        <w:pStyle w:val="a4"/>
        <w:numPr>
          <w:ilvl w:val="0"/>
          <w:numId w:val="73"/>
        </w:numPr>
        <w:tabs>
          <w:tab w:val="left" w:pos="965"/>
        </w:tabs>
        <w:spacing w:before="190" w:line="278" w:lineRule="auto"/>
        <w:ind w:right="1137" w:firstLine="0"/>
        <w:rPr>
          <w:sz w:val="28"/>
        </w:rPr>
      </w:pPr>
      <w:r>
        <w:rPr>
          <w:spacing w:val="-1"/>
          <w:sz w:val="28"/>
        </w:rPr>
        <w:t>обеспечении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особой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пространственной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образователь-</w:t>
      </w:r>
      <w:r>
        <w:rPr>
          <w:spacing w:val="-68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среды,</w:t>
      </w:r>
    </w:p>
    <w:p w14:paraId="66E875AA" w14:textId="77777777" w:rsidR="001F167D" w:rsidRDefault="00E44A9C">
      <w:pPr>
        <w:pStyle w:val="a4"/>
        <w:numPr>
          <w:ilvl w:val="0"/>
          <w:numId w:val="73"/>
        </w:numPr>
        <w:tabs>
          <w:tab w:val="left" w:pos="1042"/>
        </w:tabs>
        <w:spacing w:before="195" w:line="276" w:lineRule="auto"/>
        <w:ind w:right="1135" w:firstLine="0"/>
        <w:rPr>
          <w:sz w:val="28"/>
        </w:rPr>
      </w:pPr>
      <w:r>
        <w:rPr>
          <w:sz w:val="28"/>
        </w:rPr>
        <w:t>отвечающей характеристикам: постоянство и предсказуемость, четкая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странственно-временная организация учебного процесса, минимизация стиму-</w:t>
      </w:r>
      <w:r>
        <w:rPr>
          <w:spacing w:val="1"/>
          <w:sz w:val="28"/>
        </w:rPr>
        <w:t xml:space="preserve"> </w:t>
      </w:r>
      <w:r>
        <w:rPr>
          <w:sz w:val="28"/>
        </w:rPr>
        <w:t>лов, учитывающая истощаемость и сенсорную гиперчувствительность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расстройствами аутистического спектра;</w:t>
      </w:r>
    </w:p>
    <w:p w14:paraId="7EF6E06F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00CEED2" w14:textId="77777777" w:rsidR="001F167D" w:rsidRDefault="00E44A9C">
      <w:pPr>
        <w:pStyle w:val="a4"/>
        <w:numPr>
          <w:ilvl w:val="0"/>
          <w:numId w:val="73"/>
        </w:numPr>
        <w:tabs>
          <w:tab w:val="left" w:pos="999"/>
        </w:tabs>
        <w:spacing w:before="74" w:line="276" w:lineRule="auto"/>
        <w:ind w:right="1132" w:firstLine="0"/>
        <w:rPr>
          <w:sz w:val="28"/>
        </w:rPr>
      </w:pPr>
      <w:r>
        <w:rPr>
          <w:sz w:val="28"/>
        </w:rPr>
        <w:t>специальном индивидуальном педагогическом сопровождении и (или) техни-</w:t>
      </w:r>
      <w:r>
        <w:rPr>
          <w:spacing w:val="1"/>
          <w:sz w:val="28"/>
        </w:rPr>
        <w:t xml:space="preserve"> </w:t>
      </w:r>
      <w:r>
        <w:rPr>
          <w:sz w:val="28"/>
        </w:rPr>
        <w:t>ческой помощи в урочной и внеурочной деятельности, основанном на психо-</w:t>
      </w:r>
      <w:r>
        <w:rPr>
          <w:spacing w:val="1"/>
          <w:sz w:val="28"/>
        </w:rPr>
        <w:t xml:space="preserve"> </w:t>
      </w:r>
      <w:r>
        <w:rPr>
          <w:sz w:val="28"/>
        </w:rPr>
        <w:t>лого-педагогических технологиях поддержки обучающегося с расстройством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аутистического спектра в сложной и новой ситуации (в том числе коммуника-</w:t>
      </w:r>
      <w:r>
        <w:rPr>
          <w:spacing w:val="1"/>
          <w:sz w:val="28"/>
        </w:rPr>
        <w:t xml:space="preserve"> </w:t>
      </w:r>
      <w:r>
        <w:rPr>
          <w:sz w:val="28"/>
        </w:rPr>
        <w:t>тивной);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разгрузки.</w:t>
      </w:r>
    </w:p>
    <w:p w14:paraId="6B32C8BA" w14:textId="77777777" w:rsidR="001F167D" w:rsidRDefault="00E44A9C">
      <w:pPr>
        <w:pStyle w:val="11"/>
        <w:spacing w:before="204"/>
        <w:jc w:val="both"/>
      </w:pPr>
      <w:r>
        <w:t>88.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(вариант 2).</w:t>
      </w:r>
    </w:p>
    <w:p w14:paraId="164B6AA1" w14:textId="77777777" w:rsidR="001F167D" w:rsidRDefault="00E44A9C">
      <w:pPr>
        <w:pStyle w:val="a3"/>
        <w:spacing w:before="247" w:line="276" w:lineRule="auto"/>
        <w:ind w:right="1129" w:firstLine="566"/>
      </w:pPr>
      <w:r>
        <w:t>По</w:t>
      </w:r>
      <w:r>
        <w:rPr>
          <w:spacing w:val="-6"/>
        </w:rPr>
        <w:t xml:space="preserve"> </w:t>
      </w:r>
      <w:r>
        <w:t>причине</w:t>
      </w:r>
      <w:r>
        <w:rPr>
          <w:spacing w:val="-5"/>
        </w:rPr>
        <w:t xml:space="preserve"> </w:t>
      </w:r>
      <w:r>
        <w:t>системных</w:t>
      </w:r>
      <w:r>
        <w:rPr>
          <w:spacing w:val="-7"/>
        </w:rPr>
        <w:t xml:space="preserve"> </w:t>
      </w:r>
      <w:r>
        <w:t>нарушений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умеренной,</w:t>
      </w:r>
      <w:r>
        <w:rPr>
          <w:spacing w:val="-7"/>
        </w:rPr>
        <w:t xml:space="preserve"> </w:t>
      </w:r>
      <w:r>
        <w:t>тя-</w:t>
      </w:r>
      <w:r>
        <w:rPr>
          <w:spacing w:val="-67"/>
        </w:rPr>
        <w:t xml:space="preserve"> </w:t>
      </w:r>
      <w:r>
        <w:t>желой, глубокой умственной отсталостью и с ТМНР для данной категории обу-</w:t>
      </w:r>
      <w:r>
        <w:rPr>
          <w:spacing w:val="1"/>
        </w:rPr>
        <w:t xml:space="preserve"> </w:t>
      </w:r>
      <w:r>
        <w:t>чающихся показан индивидуальный уровень итогового результата общего обра-</w:t>
      </w:r>
      <w:r>
        <w:rPr>
          <w:spacing w:val="-67"/>
        </w:rPr>
        <w:t xml:space="preserve"> </w:t>
      </w:r>
      <w:r>
        <w:t>зования. Все обучающиеся, вне зависимости от тяжести состояния, включаются</w:t>
      </w:r>
      <w:r>
        <w:rPr>
          <w:spacing w:val="-6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14"/>
        </w:rPr>
        <w:t xml:space="preserve"> </w:t>
      </w:r>
      <w:r>
        <w:t>пространство,</w:t>
      </w:r>
      <w:r>
        <w:rPr>
          <w:spacing w:val="-14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принципы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предметно-развива-</w:t>
      </w:r>
      <w:r>
        <w:rPr>
          <w:spacing w:val="-68"/>
        </w:rPr>
        <w:t xml:space="preserve"> </w:t>
      </w:r>
      <w:r>
        <w:t>ющей среды, оборудование, технические средства, программы учебных предме-</w:t>
      </w:r>
      <w:r>
        <w:rPr>
          <w:spacing w:val="-67"/>
        </w:rPr>
        <w:t xml:space="preserve"> </w:t>
      </w:r>
      <w:r>
        <w:t>тов, коррекционных технологий, а также содержание и методы обучения и вос-</w:t>
      </w:r>
      <w:r>
        <w:rPr>
          <w:spacing w:val="1"/>
        </w:rPr>
        <w:t xml:space="preserve"> </w:t>
      </w:r>
      <w:r>
        <w:t>питания определяются индивидуальными возможностями и особыми образова-</w:t>
      </w:r>
      <w:r>
        <w:rPr>
          <w:spacing w:val="1"/>
        </w:rPr>
        <w:t xml:space="preserve"> </w:t>
      </w:r>
      <w:r>
        <w:t>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обучающегося.</w:t>
      </w:r>
    </w:p>
    <w:p w14:paraId="66465B0F" w14:textId="77777777" w:rsidR="001F167D" w:rsidRDefault="00E44A9C">
      <w:pPr>
        <w:pStyle w:val="a3"/>
        <w:spacing w:before="201" w:line="276" w:lineRule="auto"/>
        <w:ind w:right="1129" w:firstLine="566"/>
      </w:pPr>
      <w:r>
        <w:t>Итоговые достижения обучающихся с умеренной, тяжелой, глубокой ум-</w:t>
      </w:r>
      <w:r>
        <w:rPr>
          <w:spacing w:val="1"/>
        </w:rPr>
        <w:t xml:space="preserve"> </w:t>
      </w:r>
      <w:r>
        <w:t>ственной отсталостью, с ТМНР - АООП УО (вариант 2) - принципиально отли-</w:t>
      </w:r>
      <w:r>
        <w:rPr>
          <w:spacing w:val="1"/>
        </w:rPr>
        <w:t xml:space="preserve"> </w:t>
      </w:r>
      <w:r>
        <w:t>чаются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итоговым</w:t>
      </w:r>
      <w:r>
        <w:rPr>
          <w:spacing w:val="-5"/>
        </w:rPr>
        <w:t xml:space="preserve"> </w:t>
      </w:r>
      <w:r>
        <w:t>достижениям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легкой</w:t>
      </w:r>
      <w:r>
        <w:rPr>
          <w:spacing w:val="-5"/>
        </w:rPr>
        <w:t xml:space="preserve"> </w:t>
      </w:r>
      <w:r>
        <w:t>умствен-</w:t>
      </w:r>
      <w:r>
        <w:rPr>
          <w:spacing w:val="-68"/>
        </w:rPr>
        <w:t xml:space="preserve"> </w:t>
      </w:r>
      <w:r>
        <w:t>ной отсталостью - АООП УО (вариант 1). Они определяются индивидуальными</w:t>
      </w:r>
      <w:r>
        <w:rPr>
          <w:spacing w:val="-67"/>
        </w:rPr>
        <w:t xml:space="preserve"> </w:t>
      </w:r>
      <w:r>
        <w:t>возможностями обучающегося и тем, что его образование нацелено на макси-</w:t>
      </w:r>
      <w:r>
        <w:rPr>
          <w:spacing w:val="1"/>
        </w:rPr>
        <w:t xml:space="preserve"> </w:t>
      </w:r>
      <w:r>
        <w:t>мальное развитие жизненной компетенции. Овладение знаниями, умениями и</w:t>
      </w:r>
      <w:r>
        <w:rPr>
          <w:spacing w:val="1"/>
        </w:rPr>
        <w:t xml:space="preserve"> </w:t>
      </w:r>
      <w:r>
        <w:t>навыками в различных образовательных областях ("академический" компонент)</w:t>
      </w:r>
      <w:r>
        <w:rPr>
          <w:spacing w:val="-67"/>
        </w:rPr>
        <w:t xml:space="preserve"> </w:t>
      </w:r>
      <w:r>
        <w:t>регламентируется</w:t>
      </w:r>
      <w:r>
        <w:rPr>
          <w:spacing w:val="-13"/>
        </w:rPr>
        <w:t xml:space="preserve"> </w:t>
      </w:r>
      <w:r>
        <w:t>рамками</w:t>
      </w:r>
      <w:r>
        <w:rPr>
          <w:spacing w:val="-13"/>
        </w:rPr>
        <w:t xml:space="preserve"> </w:t>
      </w:r>
      <w:r>
        <w:t>полезных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инструментов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68"/>
        </w:rPr>
        <w:t xml:space="preserve"> </w:t>
      </w:r>
      <w:r>
        <w:t>задач повседневной жизни. Накопление доступных навыков коммуникации, са-</w:t>
      </w:r>
      <w:r>
        <w:rPr>
          <w:spacing w:val="1"/>
        </w:rPr>
        <w:t xml:space="preserve"> </w:t>
      </w:r>
      <w:r>
        <w:t>мообслуживания, бытовой и доступной трудовой деятельности, а также перенос</w:t>
      </w:r>
      <w:r>
        <w:rPr>
          <w:spacing w:val="-67"/>
        </w:rPr>
        <w:t xml:space="preserve"> </w:t>
      </w:r>
      <w:r>
        <w:t>сформированных представлений и умений в собственную деятельность (компо-</w:t>
      </w:r>
      <w:r>
        <w:rPr>
          <w:spacing w:val="1"/>
        </w:rPr>
        <w:t xml:space="preserve"> </w:t>
      </w:r>
      <w:r>
        <w:t>нент</w:t>
      </w:r>
      <w:r>
        <w:rPr>
          <w:spacing w:val="-15"/>
        </w:rPr>
        <w:t xml:space="preserve"> </w:t>
      </w:r>
      <w:r>
        <w:t>"жизненной</w:t>
      </w:r>
      <w:r>
        <w:rPr>
          <w:spacing w:val="-12"/>
        </w:rPr>
        <w:t xml:space="preserve"> </w:t>
      </w:r>
      <w:r>
        <w:t>компетенции")</w:t>
      </w:r>
      <w:r>
        <w:rPr>
          <w:spacing w:val="-11"/>
        </w:rPr>
        <w:t xml:space="preserve"> </w:t>
      </w:r>
      <w:r>
        <w:t>готовят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использованию</w:t>
      </w:r>
      <w:r>
        <w:rPr>
          <w:spacing w:val="-13"/>
        </w:rPr>
        <w:t xml:space="preserve"> </w:t>
      </w:r>
      <w:r>
        <w:t>приоб-</w:t>
      </w:r>
      <w:r>
        <w:rPr>
          <w:spacing w:val="-68"/>
        </w:rPr>
        <w:t xml:space="preserve"> </w:t>
      </w:r>
      <w:r>
        <w:t>ретенных в процессе образования умений для активной жизни в семье и обще-</w:t>
      </w:r>
      <w:r>
        <w:rPr>
          <w:spacing w:val="1"/>
        </w:rPr>
        <w:t xml:space="preserve"> </w:t>
      </w:r>
      <w:r>
        <w:t>стве.</w:t>
      </w:r>
    </w:p>
    <w:p w14:paraId="34202D9C" w14:textId="77777777" w:rsidR="001F167D" w:rsidRDefault="00E44A9C">
      <w:pPr>
        <w:pStyle w:val="a3"/>
        <w:spacing w:before="199" w:line="276" w:lineRule="auto"/>
        <w:ind w:right="1135" w:firstLine="566"/>
      </w:pPr>
      <w:r>
        <w:t>Итогом образования человека с умственной отсталостью, с ТМНР является</w:t>
      </w:r>
      <w:r>
        <w:rPr>
          <w:spacing w:val="-67"/>
        </w:rPr>
        <w:t xml:space="preserve"> </w:t>
      </w:r>
      <w:r>
        <w:t>нормализация его жизни: привычный и необходимый для подавляющего боль-</w:t>
      </w:r>
      <w:r>
        <w:rPr>
          <w:spacing w:val="1"/>
        </w:rPr>
        <w:t xml:space="preserve"> </w:t>
      </w:r>
      <w:r>
        <w:t>шинства людей образ жизни (жить в семье, решать вопросы повседневной жиз-</w:t>
      </w:r>
      <w:r>
        <w:rPr>
          <w:spacing w:val="1"/>
        </w:rPr>
        <w:t xml:space="preserve"> </w:t>
      </w:r>
      <w:r>
        <w:rPr>
          <w:spacing w:val="-1"/>
        </w:rPr>
        <w:t>недеятельности,</w:t>
      </w:r>
      <w:r>
        <w:rPr>
          <w:spacing w:val="-16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полезную</w:t>
      </w:r>
      <w:r>
        <w:rPr>
          <w:spacing w:val="-16"/>
        </w:rPr>
        <w:t xml:space="preserve"> </w:t>
      </w:r>
      <w:r>
        <w:t>трудовую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определять</w:t>
      </w:r>
      <w:r>
        <w:rPr>
          <w:spacing w:val="-16"/>
        </w:rPr>
        <w:t xml:space="preserve"> </w:t>
      </w:r>
      <w:r>
        <w:t>содер-</w:t>
      </w:r>
      <w:r>
        <w:rPr>
          <w:spacing w:val="-68"/>
        </w:rPr>
        <w:t xml:space="preserve"> </w:t>
      </w:r>
      <w:r>
        <w:t>жание своих увлечений и интересов, иметь возможность самостоятельно прини-</w:t>
      </w:r>
      <w:r>
        <w:rPr>
          <w:spacing w:val="-68"/>
        </w:rPr>
        <w:t xml:space="preserve"> </w:t>
      </w:r>
      <w:r>
        <w:t>мать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нести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ответственность).</w:t>
      </w:r>
      <w:r>
        <w:rPr>
          <w:spacing w:val="-5"/>
        </w:rPr>
        <w:t xml:space="preserve"> </w:t>
      </w:r>
      <w:r>
        <w:t>Общим</w:t>
      </w:r>
      <w:r>
        <w:rPr>
          <w:spacing w:val="-8"/>
        </w:rPr>
        <w:t xml:space="preserve"> </w:t>
      </w:r>
      <w:r>
        <w:t>результатом</w:t>
      </w:r>
      <w:r>
        <w:rPr>
          <w:spacing w:val="-7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rPr>
          <w:spacing w:val="-1"/>
        </w:rPr>
        <w:t>такого</w:t>
      </w:r>
      <w:r>
        <w:rPr>
          <w:spacing w:val="-19"/>
        </w:rPr>
        <w:t xml:space="preserve"> </w:t>
      </w:r>
      <w:r>
        <w:rPr>
          <w:spacing w:val="-1"/>
        </w:rPr>
        <w:t>обучающегося</w:t>
      </w:r>
      <w:r>
        <w:rPr>
          <w:spacing w:val="-17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стать</w:t>
      </w:r>
      <w:r>
        <w:rPr>
          <w:spacing w:val="-19"/>
        </w:rPr>
        <w:t xml:space="preserve"> </w:t>
      </w:r>
      <w:r>
        <w:t>набор</w:t>
      </w:r>
      <w:r>
        <w:rPr>
          <w:spacing w:val="-19"/>
        </w:rPr>
        <w:t xml:space="preserve"> </w:t>
      </w:r>
      <w:r>
        <w:t>компетенций,</w:t>
      </w:r>
      <w:r>
        <w:rPr>
          <w:spacing w:val="-21"/>
        </w:rPr>
        <w:t xml:space="preserve"> </w:t>
      </w:r>
      <w:r>
        <w:t>позволяющих</w:t>
      </w:r>
      <w:r>
        <w:rPr>
          <w:spacing w:val="-16"/>
        </w:rPr>
        <w:t xml:space="preserve"> </w:t>
      </w:r>
      <w:r>
        <w:t>соразмерно</w:t>
      </w:r>
    </w:p>
    <w:p w14:paraId="5182875F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7902F37" w14:textId="77777777" w:rsidR="001F167D" w:rsidRDefault="00E44A9C">
      <w:pPr>
        <w:pStyle w:val="a3"/>
        <w:spacing w:before="74" w:line="278" w:lineRule="auto"/>
        <w:ind w:right="1132"/>
        <w:jc w:val="left"/>
      </w:pPr>
      <w:r>
        <w:t>психическим и физическим возможностям максимально самостоятельно решать</w:t>
      </w:r>
      <w:r>
        <w:rPr>
          <w:spacing w:val="-67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направленные на</w:t>
      </w:r>
      <w:r>
        <w:rPr>
          <w:spacing w:val="-3"/>
        </w:rPr>
        <w:t xml:space="preserve"> </w:t>
      </w:r>
      <w:r>
        <w:t>нормализацию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жизни.</w:t>
      </w:r>
    </w:p>
    <w:p w14:paraId="11701372" w14:textId="77777777" w:rsidR="001F167D" w:rsidRDefault="00E44A9C">
      <w:pPr>
        <w:pStyle w:val="a3"/>
        <w:spacing w:before="195" w:line="278" w:lineRule="auto"/>
        <w:ind w:right="1134" w:firstLine="566"/>
      </w:pPr>
      <w:r>
        <w:t>Особые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умеренной,</w:t>
      </w:r>
      <w:r>
        <w:rPr>
          <w:spacing w:val="-8"/>
        </w:rPr>
        <w:t xml:space="preserve"> </w:t>
      </w:r>
      <w:r>
        <w:t>тяжелой,</w:t>
      </w:r>
      <w:r>
        <w:rPr>
          <w:spacing w:val="-67"/>
        </w:rPr>
        <w:t xml:space="preserve"> </w:t>
      </w:r>
      <w:r>
        <w:t>глубокой</w:t>
      </w:r>
      <w:r>
        <w:rPr>
          <w:spacing w:val="-7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ТМНР</w:t>
      </w:r>
      <w:r>
        <w:rPr>
          <w:spacing w:val="-4"/>
        </w:rPr>
        <w:t xml:space="preserve"> </w:t>
      </w:r>
      <w:r>
        <w:t>диктуют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разработки</w:t>
      </w:r>
      <w:r>
        <w:rPr>
          <w:spacing w:val="-68"/>
        </w:rPr>
        <w:t xml:space="preserve"> </w:t>
      </w:r>
      <w:r>
        <w:t>СИПР</w:t>
      </w:r>
      <w:r>
        <w:rPr>
          <w:spacing w:val="-1"/>
        </w:rPr>
        <w:t xml:space="preserve"> </w:t>
      </w:r>
      <w:r>
        <w:t>для их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 воспитания.</w:t>
      </w:r>
    </w:p>
    <w:p w14:paraId="13A6B450" w14:textId="77777777" w:rsidR="001F167D" w:rsidRDefault="00E44A9C">
      <w:pPr>
        <w:pStyle w:val="a3"/>
        <w:spacing w:before="192" w:line="276" w:lineRule="auto"/>
        <w:ind w:right="1133" w:firstLine="566"/>
      </w:pPr>
      <w:r>
        <w:t>Целью реализации такой программы является обретение обучающимся та-</w:t>
      </w:r>
      <w:r>
        <w:rPr>
          <w:spacing w:val="1"/>
        </w:rPr>
        <w:t xml:space="preserve"> </w:t>
      </w:r>
      <w:r>
        <w:t>ких жизненных компетенций, которые позволяют ему достигать 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-12"/>
        </w:rPr>
        <w:t xml:space="preserve"> </w:t>
      </w:r>
      <w:r>
        <w:t>самостоятельности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повседневных</w:t>
      </w:r>
      <w:r>
        <w:rPr>
          <w:spacing w:val="-10"/>
        </w:rPr>
        <w:t xml:space="preserve"> </w:t>
      </w:r>
      <w:r>
        <w:t>жизненных</w:t>
      </w:r>
      <w:r>
        <w:rPr>
          <w:spacing w:val="-10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обес-</w:t>
      </w:r>
      <w:r>
        <w:rPr>
          <w:spacing w:val="-68"/>
        </w:rPr>
        <w:t xml:space="preserve"> </w:t>
      </w:r>
      <w:r>
        <w:t>печивают его включение в жизнь общества на основе индивидуального поэтап-</w:t>
      </w:r>
      <w:r>
        <w:rPr>
          <w:spacing w:val="1"/>
        </w:rPr>
        <w:t xml:space="preserve"> </w:t>
      </w:r>
      <w:r>
        <w:t>ного,</w:t>
      </w:r>
      <w:r>
        <w:rPr>
          <w:spacing w:val="-10"/>
        </w:rPr>
        <w:t xml:space="preserve"> </w:t>
      </w:r>
      <w:r>
        <w:t>планомерного</w:t>
      </w:r>
      <w:r>
        <w:rPr>
          <w:spacing w:val="-11"/>
        </w:rPr>
        <w:t xml:space="preserve"> </w:t>
      </w:r>
      <w:r>
        <w:t>расширения</w:t>
      </w:r>
      <w:r>
        <w:rPr>
          <w:spacing w:val="-9"/>
        </w:rPr>
        <w:t xml:space="preserve"> </w:t>
      </w:r>
      <w:r>
        <w:t>жизненного</w:t>
      </w:r>
      <w:r>
        <w:rPr>
          <w:spacing w:val="-9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повседневных</w:t>
      </w:r>
      <w:r>
        <w:rPr>
          <w:spacing w:val="-9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контактов в доступных для него пределах. СИПР разрабатывается на основе</w:t>
      </w:r>
      <w:r>
        <w:rPr>
          <w:spacing w:val="1"/>
        </w:rPr>
        <w:t xml:space="preserve"> </w:t>
      </w:r>
      <w:r>
        <w:t>АООП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нацелена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умеренной,</w:t>
      </w:r>
      <w:r>
        <w:rPr>
          <w:spacing w:val="-15"/>
        </w:rPr>
        <w:t xml:space="preserve"> </w:t>
      </w:r>
      <w:r>
        <w:t>тяжелой,</w:t>
      </w:r>
      <w:r>
        <w:rPr>
          <w:spacing w:val="-15"/>
        </w:rPr>
        <w:t xml:space="preserve"> </w:t>
      </w:r>
      <w:r>
        <w:t>глубокой</w:t>
      </w:r>
      <w:r>
        <w:rPr>
          <w:spacing w:val="-68"/>
        </w:rPr>
        <w:t xml:space="preserve"> </w:t>
      </w:r>
      <w:r>
        <w:rPr>
          <w:spacing w:val="-1"/>
        </w:rPr>
        <w:t>умственной</w:t>
      </w:r>
      <w:r>
        <w:rPr>
          <w:spacing w:val="-17"/>
        </w:rPr>
        <w:t xml:space="preserve"> </w:t>
      </w:r>
      <w:r>
        <w:rPr>
          <w:spacing w:val="-1"/>
        </w:rPr>
        <w:t>отсталостью,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ТМНР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индивидуальных</w:t>
      </w:r>
      <w:r>
        <w:rPr>
          <w:spacing w:val="-19"/>
        </w:rPr>
        <w:t xml:space="preserve"> </w:t>
      </w:r>
      <w:r>
        <w:t>образовательных</w:t>
      </w:r>
      <w:r>
        <w:rPr>
          <w:spacing w:val="-68"/>
        </w:rPr>
        <w:t xml:space="preserve"> </w:t>
      </w:r>
      <w:r>
        <w:t>потребностей. СИПР составляется на ограниченный период времени (один год).</w:t>
      </w:r>
      <w:r>
        <w:rPr>
          <w:spacing w:val="-67"/>
        </w:rPr>
        <w:t xml:space="preserve"> </w:t>
      </w:r>
      <w:r>
        <w:t>В ее разработке принимают участие все специалисты, работающие с ребенком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представители).</w:t>
      </w:r>
    </w:p>
    <w:p w14:paraId="7D6027DE" w14:textId="77777777" w:rsidR="001F167D" w:rsidRDefault="00E44A9C">
      <w:pPr>
        <w:pStyle w:val="a3"/>
        <w:spacing w:before="199" w:line="276" w:lineRule="auto"/>
        <w:ind w:right="1132" w:firstLine="566"/>
      </w:pPr>
      <w:r>
        <w:t>Структура СИПР может включать: общие сведения о ребенке; характери-</w:t>
      </w:r>
      <w:r>
        <w:rPr>
          <w:spacing w:val="1"/>
        </w:rPr>
        <w:t xml:space="preserve"> </w:t>
      </w:r>
      <w:r>
        <w:rPr>
          <w:spacing w:val="-1"/>
        </w:rPr>
        <w:t>стику,</w:t>
      </w:r>
      <w:r>
        <w:rPr>
          <w:spacing w:val="-16"/>
        </w:rPr>
        <w:t xml:space="preserve"> </w:t>
      </w:r>
      <w:r>
        <w:rPr>
          <w:spacing w:val="-1"/>
        </w:rPr>
        <w:t>включающую</w:t>
      </w:r>
      <w:r>
        <w:rPr>
          <w:spacing w:val="-14"/>
        </w:rPr>
        <w:t xml:space="preserve"> </w:t>
      </w:r>
      <w:r>
        <w:t>оценку</w:t>
      </w:r>
      <w:r>
        <w:rPr>
          <w:spacing w:val="-18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момент</w:t>
      </w:r>
      <w:r>
        <w:rPr>
          <w:spacing w:val="-16"/>
        </w:rPr>
        <w:t xml:space="preserve"> </w:t>
      </w:r>
      <w:r>
        <w:t>составления</w:t>
      </w:r>
      <w:r>
        <w:rPr>
          <w:spacing w:val="-14"/>
        </w:rPr>
        <w:t xml:space="preserve"> </w:t>
      </w:r>
      <w:r>
        <w:t>про-</w:t>
      </w:r>
      <w:r>
        <w:rPr>
          <w:spacing w:val="-68"/>
        </w:rPr>
        <w:t xml:space="preserve"> </w:t>
      </w:r>
      <w:r>
        <w:t>граммы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определяющую</w:t>
      </w:r>
      <w:r>
        <w:rPr>
          <w:spacing w:val="-12"/>
        </w:rPr>
        <w:t xml:space="preserve"> </w:t>
      </w:r>
      <w:r>
        <w:t>приоритетные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ре-</w:t>
      </w:r>
      <w:r>
        <w:rPr>
          <w:spacing w:val="-68"/>
        </w:rPr>
        <w:t xml:space="preserve"> </w:t>
      </w:r>
      <w:r>
        <w:t>бенка; индивидуальный учебный план; содержание образования в условиях ор-</w:t>
      </w:r>
      <w:r>
        <w:rPr>
          <w:spacing w:val="1"/>
        </w:rPr>
        <w:t xml:space="preserve"> </w:t>
      </w:r>
      <w:r>
        <w:t>ганизации и семьи; организацию реализации потребности в уходе и присмотре;</w:t>
      </w:r>
      <w:r>
        <w:rPr>
          <w:spacing w:val="1"/>
        </w:rPr>
        <w:t xml:space="preserve"> </w:t>
      </w:r>
      <w:r>
        <w:t>перечень специалистов, участвующих в разработке и реализации СИПР; пере-</w:t>
      </w:r>
      <w:r>
        <w:rPr>
          <w:spacing w:val="1"/>
        </w:rPr>
        <w:t xml:space="preserve"> </w:t>
      </w:r>
      <w:r>
        <w:t>чень возможных задач, мероприятий и форм сотрудничества организации и се-</w:t>
      </w:r>
      <w:r>
        <w:rPr>
          <w:spacing w:val="1"/>
        </w:rPr>
        <w:t xml:space="preserve"> </w:t>
      </w:r>
      <w:r>
        <w:t>мьи обучающегося; перечень необходимых технических средств и дидактиче-</w:t>
      </w:r>
      <w:r>
        <w:rPr>
          <w:spacing w:val="1"/>
        </w:rPr>
        <w:t xml:space="preserve"> </w:t>
      </w:r>
      <w:r>
        <w:t>ских материалов; средства мониторинга и оценки динамики обучения. Кроме</w:t>
      </w:r>
      <w:r>
        <w:rPr>
          <w:spacing w:val="1"/>
        </w:rPr>
        <w:t xml:space="preserve"> </w:t>
      </w:r>
      <w:r>
        <w:rPr>
          <w:spacing w:val="-1"/>
        </w:rPr>
        <w:t>того,</w:t>
      </w:r>
      <w:r>
        <w:rPr>
          <w:spacing w:val="-18"/>
        </w:rPr>
        <w:t xml:space="preserve"> </w:t>
      </w:r>
      <w:r>
        <w:rPr>
          <w:spacing w:val="-1"/>
        </w:rPr>
        <w:t>программа</w:t>
      </w:r>
      <w:r>
        <w:rPr>
          <w:spacing w:val="-18"/>
        </w:rPr>
        <w:t xml:space="preserve"> </w:t>
      </w:r>
      <w:r>
        <w:rPr>
          <w:spacing w:val="-1"/>
        </w:rPr>
        <w:t>может</w:t>
      </w:r>
      <w:r>
        <w:rPr>
          <w:spacing w:val="-17"/>
        </w:rPr>
        <w:t xml:space="preserve"> </w:t>
      </w:r>
      <w:r>
        <w:t>иметь</w:t>
      </w:r>
      <w:r>
        <w:rPr>
          <w:spacing w:val="-18"/>
        </w:rPr>
        <w:t xml:space="preserve"> </w:t>
      </w:r>
      <w:r>
        <w:t>приложение,</w:t>
      </w:r>
      <w:r>
        <w:rPr>
          <w:spacing w:val="-18"/>
        </w:rPr>
        <w:t xml:space="preserve"> </w:t>
      </w:r>
      <w:r>
        <w:t>включающее</w:t>
      </w:r>
      <w:r>
        <w:rPr>
          <w:spacing w:val="-18"/>
        </w:rPr>
        <w:t xml:space="preserve"> </w:t>
      </w:r>
      <w:r>
        <w:t>задания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рекомендации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ребенком в</w:t>
      </w:r>
      <w:r>
        <w:rPr>
          <w:spacing w:val="-6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</w:p>
    <w:p w14:paraId="6CE66270" w14:textId="77777777" w:rsidR="001F167D" w:rsidRDefault="00E44A9C">
      <w:pPr>
        <w:spacing w:before="202"/>
        <w:ind w:left="1379"/>
        <w:rPr>
          <w:i/>
          <w:sz w:val="28"/>
        </w:rPr>
      </w:pPr>
      <w:r>
        <w:rPr>
          <w:i/>
          <w:sz w:val="28"/>
        </w:rPr>
        <w:t>Примерная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структура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СИПР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работе.</w:t>
      </w:r>
    </w:p>
    <w:p w14:paraId="5D5B4704" w14:textId="77777777" w:rsidR="001F167D" w:rsidRDefault="00E44A9C">
      <w:pPr>
        <w:pStyle w:val="a4"/>
        <w:numPr>
          <w:ilvl w:val="0"/>
          <w:numId w:val="44"/>
        </w:numPr>
        <w:tabs>
          <w:tab w:val="left" w:pos="1094"/>
        </w:tabs>
        <w:spacing w:before="250"/>
        <w:ind w:hanging="282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родителях;</w:t>
      </w:r>
    </w:p>
    <w:p w14:paraId="11C046B0" w14:textId="77777777" w:rsidR="001F167D" w:rsidRDefault="00E44A9C">
      <w:pPr>
        <w:pStyle w:val="a4"/>
        <w:numPr>
          <w:ilvl w:val="0"/>
          <w:numId w:val="44"/>
        </w:numPr>
        <w:tabs>
          <w:tab w:val="left" w:pos="1117"/>
        </w:tabs>
        <w:spacing w:before="247" w:line="276" w:lineRule="auto"/>
        <w:ind w:left="812" w:right="1129" w:firstLine="0"/>
        <w:rPr>
          <w:sz w:val="28"/>
        </w:rPr>
      </w:pPr>
      <w:r>
        <w:rPr>
          <w:sz w:val="28"/>
        </w:rPr>
        <w:t>Характеристика обучающегося (составляется на основе психолого-педагоги-</w:t>
      </w:r>
      <w:r>
        <w:rPr>
          <w:spacing w:val="1"/>
          <w:sz w:val="28"/>
        </w:rPr>
        <w:t xml:space="preserve"> </w:t>
      </w:r>
      <w:r>
        <w:rPr>
          <w:sz w:val="28"/>
        </w:rPr>
        <w:t>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тельной организации, с целью оценки актуального состояния развития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щегося).</w:t>
      </w:r>
    </w:p>
    <w:p w14:paraId="18648670" w14:textId="77777777" w:rsidR="001F167D" w:rsidRDefault="00E44A9C">
      <w:pPr>
        <w:pStyle w:val="a3"/>
        <w:spacing w:before="201"/>
        <w:jc w:val="left"/>
      </w:pPr>
      <w:r>
        <w:t>Характеристика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отражать:</w:t>
      </w:r>
    </w:p>
    <w:p w14:paraId="63862883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CCD21C7" w14:textId="77777777" w:rsidR="001F167D" w:rsidRDefault="00E44A9C">
      <w:pPr>
        <w:pStyle w:val="a4"/>
        <w:numPr>
          <w:ilvl w:val="0"/>
          <w:numId w:val="43"/>
        </w:numPr>
        <w:tabs>
          <w:tab w:val="left" w:pos="1120"/>
        </w:tabs>
        <w:spacing w:before="74" w:line="278" w:lineRule="auto"/>
        <w:ind w:right="1141" w:firstLine="0"/>
        <w:rPr>
          <w:sz w:val="28"/>
        </w:rPr>
      </w:pPr>
      <w:r>
        <w:rPr>
          <w:sz w:val="28"/>
        </w:rPr>
        <w:t>бытовые условия семьи, оценку отношения членов семьи к образованию обу-</w:t>
      </w:r>
      <w:r>
        <w:rPr>
          <w:spacing w:val="-67"/>
          <w:sz w:val="28"/>
        </w:rPr>
        <w:t xml:space="preserve"> </w:t>
      </w:r>
      <w:r>
        <w:rPr>
          <w:sz w:val="28"/>
        </w:rPr>
        <w:t>чающегося;</w:t>
      </w:r>
    </w:p>
    <w:p w14:paraId="54959041" w14:textId="77777777" w:rsidR="001F167D" w:rsidRDefault="00E44A9C">
      <w:pPr>
        <w:pStyle w:val="a4"/>
        <w:numPr>
          <w:ilvl w:val="0"/>
          <w:numId w:val="43"/>
        </w:numPr>
        <w:tabs>
          <w:tab w:val="left" w:pos="1118"/>
        </w:tabs>
        <w:spacing w:before="197"/>
        <w:ind w:left="1117" w:hanging="306"/>
        <w:rPr>
          <w:sz w:val="28"/>
        </w:rPr>
      </w:pPr>
      <w:r>
        <w:rPr>
          <w:sz w:val="28"/>
        </w:rPr>
        <w:t>заключение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ПМПК;</w:t>
      </w:r>
    </w:p>
    <w:p w14:paraId="08CBF9F7" w14:textId="77777777" w:rsidR="001F167D" w:rsidRDefault="00E44A9C">
      <w:pPr>
        <w:pStyle w:val="a4"/>
        <w:numPr>
          <w:ilvl w:val="0"/>
          <w:numId w:val="43"/>
        </w:numPr>
        <w:tabs>
          <w:tab w:val="left" w:pos="1125"/>
        </w:tabs>
        <w:spacing w:before="247" w:line="278" w:lineRule="auto"/>
        <w:ind w:right="1141" w:firstLine="0"/>
        <w:rPr>
          <w:sz w:val="28"/>
        </w:rPr>
      </w:pPr>
      <w:r>
        <w:rPr>
          <w:sz w:val="28"/>
        </w:rPr>
        <w:t>данные о физическом здоровье, двигательном и сенсорном развитии обучаю-</w:t>
      </w:r>
      <w:r>
        <w:rPr>
          <w:spacing w:val="-67"/>
          <w:sz w:val="28"/>
        </w:rPr>
        <w:t xml:space="preserve"> </w:t>
      </w:r>
      <w:r>
        <w:rPr>
          <w:sz w:val="28"/>
        </w:rPr>
        <w:t>щегося;</w:t>
      </w:r>
    </w:p>
    <w:p w14:paraId="14411EDF" w14:textId="77777777" w:rsidR="001F167D" w:rsidRDefault="00E44A9C">
      <w:pPr>
        <w:pStyle w:val="a4"/>
        <w:numPr>
          <w:ilvl w:val="0"/>
          <w:numId w:val="43"/>
        </w:numPr>
        <w:tabs>
          <w:tab w:val="left" w:pos="1146"/>
        </w:tabs>
        <w:spacing w:before="194" w:line="278" w:lineRule="auto"/>
        <w:ind w:right="1140" w:firstLine="0"/>
        <w:rPr>
          <w:sz w:val="28"/>
        </w:rPr>
      </w:pPr>
      <w:r>
        <w:rPr>
          <w:sz w:val="28"/>
        </w:rPr>
        <w:t>особенности проявления познавательных процессов: восприятий, 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</w:p>
    <w:p w14:paraId="214A15F3" w14:textId="77777777" w:rsidR="001F167D" w:rsidRDefault="00E44A9C">
      <w:pPr>
        <w:pStyle w:val="a3"/>
        <w:spacing w:before="196"/>
        <w:jc w:val="left"/>
      </w:pPr>
      <w:r>
        <w:t>мышления;</w:t>
      </w:r>
    </w:p>
    <w:p w14:paraId="3238C2F3" w14:textId="77777777" w:rsidR="001F167D" w:rsidRDefault="00E44A9C">
      <w:pPr>
        <w:pStyle w:val="a4"/>
        <w:numPr>
          <w:ilvl w:val="0"/>
          <w:numId w:val="43"/>
        </w:numPr>
        <w:tabs>
          <w:tab w:val="left" w:pos="1118"/>
        </w:tabs>
        <w:spacing w:before="247"/>
        <w:ind w:left="1117" w:hanging="306"/>
        <w:rPr>
          <w:sz w:val="28"/>
        </w:rPr>
      </w:pP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речемыслительных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операций;</w:t>
      </w:r>
    </w:p>
    <w:p w14:paraId="469BBC8B" w14:textId="77777777" w:rsidR="001F167D" w:rsidRDefault="00E44A9C">
      <w:pPr>
        <w:pStyle w:val="a4"/>
        <w:numPr>
          <w:ilvl w:val="0"/>
          <w:numId w:val="43"/>
        </w:numPr>
        <w:tabs>
          <w:tab w:val="left" w:pos="1199"/>
        </w:tabs>
        <w:spacing w:before="247" w:line="278" w:lineRule="auto"/>
        <w:ind w:right="1137" w:firstLine="0"/>
        <w:rPr>
          <w:sz w:val="28"/>
        </w:rPr>
      </w:pP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наблюдаемых специалистами; характерологические особенности личности обу-</w:t>
      </w:r>
      <w:r>
        <w:rPr>
          <w:spacing w:val="-67"/>
          <w:sz w:val="28"/>
        </w:rPr>
        <w:t xml:space="preserve"> </w:t>
      </w:r>
      <w:r>
        <w:rPr>
          <w:sz w:val="28"/>
        </w:rPr>
        <w:t>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(со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14:paraId="5F9CF949" w14:textId="77777777" w:rsidR="001F167D" w:rsidRDefault="00E44A9C">
      <w:pPr>
        <w:pStyle w:val="a4"/>
        <w:numPr>
          <w:ilvl w:val="0"/>
          <w:numId w:val="43"/>
        </w:numPr>
        <w:tabs>
          <w:tab w:val="left" w:pos="1134"/>
        </w:tabs>
        <w:spacing w:before="190" w:line="276" w:lineRule="auto"/>
        <w:ind w:right="1133" w:firstLine="0"/>
        <w:rPr>
          <w:sz w:val="28"/>
        </w:rPr>
      </w:pPr>
      <w:r>
        <w:rPr>
          <w:sz w:val="28"/>
        </w:rPr>
        <w:t>сформированность социально значимых знаний, навыков, умений: коммуни-</w:t>
      </w:r>
      <w:r>
        <w:rPr>
          <w:spacing w:val="1"/>
          <w:sz w:val="28"/>
        </w:rPr>
        <w:t xml:space="preserve"> </w:t>
      </w:r>
      <w:r>
        <w:rPr>
          <w:sz w:val="28"/>
        </w:rPr>
        <w:t>кативные возможности, игра, самообслуживание, предметно-практическая дея-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тельность, интеллектуальные умения и знания (счет, письмо, чтение, представ-</w:t>
      </w:r>
      <w:r>
        <w:rPr>
          <w:spacing w:val="1"/>
          <w:sz w:val="28"/>
        </w:rPr>
        <w:t xml:space="preserve"> </w:t>
      </w:r>
      <w:r>
        <w:rPr>
          <w:sz w:val="28"/>
        </w:rPr>
        <w:t>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предметах,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явлениях);</w:t>
      </w:r>
    </w:p>
    <w:p w14:paraId="241448BA" w14:textId="77777777" w:rsidR="001F167D" w:rsidRDefault="00E44A9C">
      <w:pPr>
        <w:pStyle w:val="a4"/>
        <w:numPr>
          <w:ilvl w:val="0"/>
          <w:numId w:val="43"/>
        </w:numPr>
        <w:tabs>
          <w:tab w:val="left" w:pos="1142"/>
        </w:tabs>
        <w:spacing w:before="201" w:line="278" w:lineRule="auto"/>
        <w:ind w:right="1143" w:firstLine="0"/>
        <w:rPr>
          <w:sz w:val="28"/>
        </w:rPr>
      </w:pPr>
      <w:r>
        <w:rPr>
          <w:sz w:val="28"/>
        </w:rPr>
        <w:t>потребность в уходе и присмотре. Необходимый объем помощи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окружающих: полная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частичная,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постоянная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эпизодическая;</w:t>
      </w:r>
    </w:p>
    <w:p w14:paraId="3936CDEE" w14:textId="77777777" w:rsidR="001F167D" w:rsidRDefault="00E44A9C">
      <w:pPr>
        <w:pStyle w:val="a4"/>
        <w:numPr>
          <w:ilvl w:val="0"/>
          <w:numId w:val="43"/>
        </w:numPr>
        <w:tabs>
          <w:tab w:val="left" w:pos="1177"/>
        </w:tabs>
        <w:spacing w:before="195" w:line="276" w:lineRule="auto"/>
        <w:ind w:right="1138" w:firstLine="0"/>
        <w:rPr>
          <w:sz w:val="28"/>
        </w:rPr>
      </w:pPr>
      <w:r>
        <w:rPr>
          <w:sz w:val="28"/>
        </w:rPr>
        <w:t>выводы по итогам обследования: приоритетные образовательные 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предметы, коррекционные занятия для обучения и воспитания в обра-</w:t>
      </w:r>
      <w:r>
        <w:rPr>
          <w:spacing w:val="1"/>
          <w:sz w:val="28"/>
        </w:rPr>
        <w:t xml:space="preserve"> </w:t>
      </w:r>
      <w:r>
        <w:rPr>
          <w:sz w:val="28"/>
        </w:rPr>
        <w:t>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надомного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0686EC72" w14:textId="77777777" w:rsidR="001F167D" w:rsidRDefault="00E44A9C">
      <w:pPr>
        <w:pStyle w:val="a4"/>
        <w:numPr>
          <w:ilvl w:val="0"/>
          <w:numId w:val="44"/>
        </w:numPr>
        <w:tabs>
          <w:tab w:val="left" w:pos="1087"/>
        </w:tabs>
        <w:spacing w:before="199" w:line="276" w:lineRule="auto"/>
        <w:ind w:left="812" w:right="1130" w:firstLine="0"/>
        <w:rPr>
          <w:sz w:val="28"/>
        </w:rPr>
      </w:pPr>
      <w:r>
        <w:rPr>
          <w:sz w:val="28"/>
        </w:rPr>
        <w:t>Индивидуальный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(отражает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11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занятия, внеурочную деятельность, соответствующие уровню актуального раз-</w:t>
      </w:r>
      <w:r>
        <w:rPr>
          <w:spacing w:val="1"/>
          <w:sz w:val="28"/>
        </w:rPr>
        <w:t xml:space="preserve"> </w:t>
      </w:r>
      <w:r>
        <w:rPr>
          <w:sz w:val="28"/>
        </w:rPr>
        <w:t>вития обучающегося и устанавливает объем недельной нагрузки на обучающе-</w:t>
      </w:r>
      <w:r>
        <w:rPr>
          <w:spacing w:val="1"/>
          <w:sz w:val="28"/>
        </w:rPr>
        <w:t xml:space="preserve"> </w:t>
      </w:r>
      <w:r>
        <w:rPr>
          <w:sz w:val="28"/>
        </w:rPr>
        <w:t>гося).</w:t>
      </w:r>
    </w:p>
    <w:p w14:paraId="012981BF" w14:textId="77777777" w:rsidR="001F167D" w:rsidRDefault="00E44A9C">
      <w:pPr>
        <w:pStyle w:val="a4"/>
        <w:numPr>
          <w:ilvl w:val="0"/>
          <w:numId w:val="44"/>
        </w:numPr>
        <w:tabs>
          <w:tab w:val="left" w:pos="1098"/>
        </w:tabs>
        <w:spacing w:before="199" w:line="276" w:lineRule="auto"/>
        <w:ind w:left="812" w:right="1130" w:firstLine="0"/>
        <w:rPr>
          <w:sz w:val="28"/>
        </w:rPr>
      </w:pPr>
      <w:r>
        <w:rPr>
          <w:sz w:val="28"/>
        </w:rPr>
        <w:t>Содержание образования СИПР (включает конкретные задачи по формирова-</w:t>
      </w:r>
      <w:r>
        <w:rPr>
          <w:spacing w:val="-67"/>
          <w:sz w:val="28"/>
        </w:rPr>
        <w:t xml:space="preserve"> </w:t>
      </w:r>
      <w:r>
        <w:rPr>
          <w:sz w:val="28"/>
        </w:rPr>
        <w:t>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(операций)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пред-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метов,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коррекционных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занятий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5"/>
          <w:sz w:val="28"/>
        </w:rPr>
        <w:t xml:space="preserve"> </w:t>
      </w:r>
      <w:r>
        <w:rPr>
          <w:sz w:val="28"/>
        </w:rPr>
        <w:t>(формирования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4"/>
          <w:sz w:val="28"/>
        </w:rPr>
        <w:t xml:space="preserve"> </w:t>
      </w:r>
      <w:r>
        <w:rPr>
          <w:sz w:val="28"/>
        </w:rPr>
        <w:t>учеб-</w:t>
      </w:r>
      <w:r>
        <w:rPr>
          <w:spacing w:val="-68"/>
          <w:sz w:val="28"/>
        </w:rPr>
        <w:t xml:space="preserve"> </w:t>
      </w:r>
      <w:r>
        <w:rPr>
          <w:sz w:val="28"/>
        </w:rPr>
        <w:t>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развития;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 организации и семьи обучающегося). Задачи формулируются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 возможных (ожидаемых) результатов обучения и воспитания 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определенный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(год).</w:t>
      </w:r>
    </w:p>
    <w:p w14:paraId="306335EF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918D87B" w14:textId="77777777" w:rsidR="001F167D" w:rsidRDefault="00E44A9C">
      <w:pPr>
        <w:pStyle w:val="a4"/>
        <w:numPr>
          <w:ilvl w:val="0"/>
          <w:numId w:val="44"/>
        </w:numPr>
        <w:tabs>
          <w:tab w:val="left" w:pos="1096"/>
        </w:tabs>
        <w:spacing w:before="74" w:line="278" w:lineRule="auto"/>
        <w:ind w:left="812" w:right="1131" w:firstLine="0"/>
        <w:rPr>
          <w:sz w:val="28"/>
        </w:rPr>
      </w:pPr>
      <w:r>
        <w:rPr>
          <w:sz w:val="28"/>
        </w:rPr>
        <w:t>Условия реализации СИПР для ряда обучающихся (организация ухода (корм-</w:t>
      </w:r>
      <w:r>
        <w:rPr>
          <w:spacing w:val="-67"/>
          <w:sz w:val="28"/>
        </w:rPr>
        <w:t xml:space="preserve"> </w:t>
      </w:r>
      <w:r>
        <w:rPr>
          <w:sz w:val="28"/>
        </w:rPr>
        <w:t>ление, одевание или раздевание, совершение гигиенических процедур) и при-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смотра.</w:t>
      </w:r>
    </w:p>
    <w:p w14:paraId="7935D709" w14:textId="77777777" w:rsidR="001F167D" w:rsidRDefault="00E44A9C">
      <w:pPr>
        <w:pStyle w:val="a4"/>
        <w:numPr>
          <w:ilvl w:val="0"/>
          <w:numId w:val="44"/>
        </w:numPr>
        <w:tabs>
          <w:tab w:val="left" w:pos="1094"/>
        </w:tabs>
        <w:spacing w:before="195"/>
        <w:ind w:hanging="282"/>
        <w:rPr>
          <w:sz w:val="28"/>
        </w:rPr>
      </w:pPr>
      <w:r>
        <w:rPr>
          <w:sz w:val="28"/>
        </w:rPr>
        <w:t>Специалисты,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СИПР.</w:t>
      </w:r>
    </w:p>
    <w:p w14:paraId="21876F74" w14:textId="77777777" w:rsidR="001F167D" w:rsidRDefault="00E44A9C">
      <w:pPr>
        <w:pStyle w:val="a4"/>
        <w:numPr>
          <w:ilvl w:val="0"/>
          <w:numId w:val="44"/>
        </w:numPr>
        <w:tabs>
          <w:tab w:val="left" w:pos="1156"/>
        </w:tabs>
        <w:spacing w:before="245" w:line="276" w:lineRule="auto"/>
        <w:ind w:left="812" w:right="1135" w:firstLine="0"/>
        <w:rPr>
          <w:sz w:val="28"/>
        </w:rPr>
      </w:pPr>
      <w:r>
        <w:rPr>
          <w:sz w:val="28"/>
        </w:rPr>
        <w:t>Программа сотрудничества специалистов с семьей обучающегося (задачи,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повышение информированности семьи об образовании обуча-</w:t>
      </w:r>
      <w:r>
        <w:rPr>
          <w:spacing w:val="1"/>
          <w:sz w:val="28"/>
        </w:rPr>
        <w:t xml:space="preserve"> </w:t>
      </w:r>
      <w:r>
        <w:rPr>
          <w:sz w:val="28"/>
        </w:rPr>
        <w:t>ющегося,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конструк-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тивному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взаимодействию</w:t>
      </w:r>
      <w:r>
        <w:rPr>
          <w:spacing w:val="-15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-15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-15"/>
          <w:sz w:val="28"/>
        </w:rPr>
        <w:t xml:space="preserve"> </w:t>
      </w:r>
      <w:r>
        <w:rPr>
          <w:sz w:val="28"/>
        </w:rPr>
        <w:t>се-</w:t>
      </w:r>
      <w:r>
        <w:rPr>
          <w:spacing w:val="-67"/>
          <w:sz w:val="28"/>
        </w:rPr>
        <w:t xml:space="preserve"> </w:t>
      </w:r>
      <w:r>
        <w:rPr>
          <w:sz w:val="28"/>
        </w:rPr>
        <w:t>мьи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участию в разработке и реализации СИПР и преодоления психологических про-</w:t>
      </w:r>
      <w:r>
        <w:rPr>
          <w:spacing w:val="-67"/>
          <w:sz w:val="28"/>
        </w:rPr>
        <w:t xml:space="preserve"> </w:t>
      </w:r>
      <w:r>
        <w:rPr>
          <w:sz w:val="28"/>
        </w:rPr>
        <w:t>блем семьи).</w:t>
      </w:r>
    </w:p>
    <w:p w14:paraId="63CB804B" w14:textId="77777777" w:rsidR="001F167D" w:rsidRDefault="00E44A9C">
      <w:pPr>
        <w:pStyle w:val="a4"/>
        <w:numPr>
          <w:ilvl w:val="0"/>
          <w:numId w:val="44"/>
        </w:numPr>
        <w:tabs>
          <w:tab w:val="left" w:pos="1185"/>
        </w:tabs>
        <w:spacing w:before="202" w:line="276" w:lineRule="auto"/>
        <w:ind w:left="812" w:right="1136" w:firstLine="0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2"/>
          <w:sz w:val="28"/>
        </w:rPr>
        <w:t xml:space="preserve"> </w:t>
      </w:r>
      <w:r>
        <w:rPr>
          <w:sz w:val="28"/>
        </w:rPr>
        <w:t>реабилитации,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необходимых для реализации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СИПР.</w:t>
      </w:r>
    </w:p>
    <w:p w14:paraId="11059E35" w14:textId="77777777" w:rsidR="001F167D" w:rsidRDefault="00E44A9C">
      <w:pPr>
        <w:pStyle w:val="a4"/>
        <w:numPr>
          <w:ilvl w:val="0"/>
          <w:numId w:val="44"/>
        </w:numPr>
        <w:tabs>
          <w:tab w:val="left" w:pos="1084"/>
        </w:tabs>
        <w:spacing w:before="200" w:line="276" w:lineRule="auto"/>
        <w:ind w:left="812" w:right="1130" w:firstLine="0"/>
        <w:rPr>
          <w:sz w:val="28"/>
        </w:rPr>
      </w:pPr>
      <w:r>
        <w:rPr>
          <w:sz w:val="28"/>
        </w:rPr>
        <w:t>Средства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5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14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реже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полугодие.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8"/>
          <w:sz w:val="28"/>
        </w:rPr>
        <w:t xml:space="preserve"> </w:t>
      </w:r>
      <w:r>
        <w:rPr>
          <w:sz w:val="28"/>
        </w:rPr>
        <w:t>спе-</w:t>
      </w:r>
      <w:r>
        <w:rPr>
          <w:spacing w:val="-68"/>
          <w:sz w:val="28"/>
        </w:rPr>
        <w:t xml:space="preserve"> </w:t>
      </w:r>
      <w:r>
        <w:rPr>
          <w:sz w:val="28"/>
        </w:rPr>
        <w:t>циалисты образовательной организации оценивают уровень 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4"/>
          <w:sz w:val="28"/>
        </w:rPr>
        <w:t xml:space="preserve"> </w:t>
      </w:r>
      <w:r>
        <w:rPr>
          <w:sz w:val="28"/>
        </w:rPr>
        <w:t>(операций),</w:t>
      </w:r>
      <w:r>
        <w:rPr>
          <w:spacing w:val="-14"/>
          <w:sz w:val="28"/>
        </w:rPr>
        <w:t xml:space="preserve"> </w:t>
      </w:r>
      <w:r>
        <w:rPr>
          <w:sz w:val="28"/>
        </w:rPr>
        <w:t>внесенных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СИПР.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4"/>
          <w:sz w:val="28"/>
        </w:rPr>
        <w:t xml:space="preserve"> </w:t>
      </w:r>
      <w:r>
        <w:rPr>
          <w:sz w:val="28"/>
        </w:rPr>
        <w:t>"выполняет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действие самостоятельно", "выполняет действие по инструкции" (вербальной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невербальной),</w:t>
      </w:r>
      <w:r>
        <w:rPr>
          <w:spacing w:val="-13"/>
          <w:sz w:val="28"/>
        </w:rPr>
        <w:t xml:space="preserve"> </w:t>
      </w:r>
      <w:r>
        <w:rPr>
          <w:sz w:val="28"/>
        </w:rPr>
        <w:t>"выполняет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образцу",</w:t>
      </w:r>
      <w:r>
        <w:rPr>
          <w:spacing w:val="-11"/>
          <w:sz w:val="28"/>
        </w:rPr>
        <w:t xml:space="preserve"> </w:t>
      </w:r>
      <w:r>
        <w:rPr>
          <w:sz w:val="28"/>
        </w:rPr>
        <w:t>"выполняет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ча-</w:t>
      </w:r>
      <w:r>
        <w:rPr>
          <w:spacing w:val="-67"/>
          <w:sz w:val="28"/>
        </w:rPr>
        <w:t xml:space="preserve"> </w:t>
      </w:r>
      <w:r>
        <w:rPr>
          <w:sz w:val="28"/>
        </w:rPr>
        <w:t>стичной физической помощью", "выполняет действие со значительной физиче-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 помощью", "действие не выполняет"; представление: "узнает объект", "не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всегда</w:t>
      </w:r>
      <w:r>
        <w:rPr>
          <w:spacing w:val="-16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объект"</w:t>
      </w:r>
      <w:r>
        <w:rPr>
          <w:spacing w:val="-12"/>
          <w:sz w:val="28"/>
        </w:rPr>
        <w:t xml:space="preserve"> </w:t>
      </w:r>
      <w:r>
        <w:rPr>
          <w:sz w:val="28"/>
        </w:rPr>
        <w:t>(ситуативно),</w:t>
      </w:r>
      <w:r>
        <w:rPr>
          <w:spacing w:val="-16"/>
          <w:sz w:val="28"/>
        </w:rPr>
        <w:t xml:space="preserve"> </w:t>
      </w:r>
      <w:r>
        <w:rPr>
          <w:sz w:val="28"/>
        </w:rPr>
        <w:t>"не</w:t>
      </w:r>
      <w:r>
        <w:rPr>
          <w:spacing w:val="-17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объект".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2"/>
          <w:sz w:val="28"/>
        </w:rPr>
        <w:t xml:space="preserve"> </w:t>
      </w:r>
      <w:r>
        <w:rPr>
          <w:sz w:val="28"/>
        </w:rPr>
        <w:t>об-</w:t>
      </w:r>
      <w:r>
        <w:rPr>
          <w:spacing w:val="-68"/>
          <w:sz w:val="28"/>
        </w:rPr>
        <w:t xml:space="preserve"> </w:t>
      </w:r>
      <w:r>
        <w:rPr>
          <w:sz w:val="28"/>
        </w:rPr>
        <w:t>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 и в форме характеристики за учебный год. На основе итоговой ха-</w:t>
      </w:r>
      <w:r>
        <w:rPr>
          <w:spacing w:val="1"/>
          <w:sz w:val="28"/>
        </w:rPr>
        <w:t xml:space="preserve"> </w:t>
      </w:r>
      <w:r>
        <w:rPr>
          <w:sz w:val="28"/>
        </w:rPr>
        <w:t>рактеристики составляется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СИПР 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период.</w:t>
      </w:r>
    </w:p>
    <w:p w14:paraId="1F930C61" w14:textId="77777777" w:rsidR="001F167D" w:rsidRDefault="00E44A9C">
      <w:pPr>
        <w:pStyle w:val="11"/>
        <w:numPr>
          <w:ilvl w:val="0"/>
          <w:numId w:val="42"/>
        </w:numPr>
        <w:tabs>
          <w:tab w:val="left" w:pos="1235"/>
        </w:tabs>
        <w:spacing w:before="201"/>
        <w:ind w:hanging="423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2).</w:t>
      </w:r>
    </w:p>
    <w:p w14:paraId="674EB6C2" w14:textId="77777777" w:rsidR="001F167D" w:rsidRDefault="00E44A9C">
      <w:pPr>
        <w:pStyle w:val="a3"/>
        <w:spacing w:before="247" w:line="276" w:lineRule="auto"/>
        <w:ind w:right="1132" w:firstLine="566"/>
      </w:pPr>
      <w:r>
        <w:t>Основным</w:t>
      </w:r>
      <w:r>
        <w:rPr>
          <w:spacing w:val="-17"/>
        </w:rPr>
        <w:t xml:space="preserve"> </w:t>
      </w:r>
      <w:r>
        <w:t>ожидаемым</w:t>
      </w:r>
      <w:r>
        <w:rPr>
          <w:spacing w:val="-17"/>
        </w:rPr>
        <w:t xml:space="preserve"> </w:t>
      </w:r>
      <w:r>
        <w:t>результатом</w:t>
      </w:r>
      <w:r>
        <w:rPr>
          <w:spacing w:val="-14"/>
        </w:rPr>
        <w:t xml:space="preserve"> </w:t>
      </w:r>
      <w:r>
        <w:t>освоения</w:t>
      </w:r>
      <w:r>
        <w:rPr>
          <w:spacing w:val="-17"/>
        </w:rPr>
        <w:t xml:space="preserve"> </w:t>
      </w:r>
      <w:r>
        <w:t>обучающимся</w:t>
      </w:r>
      <w:r>
        <w:rPr>
          <w:spacing w:val="-17"/>
        </w:rPr>
        <w:t xml:space="preserve"> </w:t>
      </w:r>
      <w:r>
        <w:t>АООП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вари-</w:t>
      </w:r>
      <w:r>
        <w:rPr>
          <w:spacing w:val="-67"/>
        </w:rPr>
        <w:t xml:space="preserve"> </w:t>
      </w:r>
      <w:r>
        <w:t>анту</w:t>
      </w:r>
      <w:r>
        <w:rPr>
          <w:spacing w:val="-1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t>компетенции,</w:t>
      </w:r>
      <w:r>
        <w:rPr>
          <w:spacing w:val="-8"/>
        </w:rPr>
        <w:t xml:space="preserve"> </w:t>
      </w:r>
      <w:r>
        <w:t>позволяющей</w:t>
      </w:r>
      <w:r>
        <w:rPr>
          <w:spacing w:val="-6"/>
        </w:rPr>
        <w:t xml:space="preserve"> </w:t>
      </w:r>
      <w:r>
        <w:t>достичь</w:t>
      </w:r>
      <w:r>
        <w:rPr>
          <w:spacing w:val="-8"/>
        </w:rPr>
        <w:t xml:space="preserve"> </w:t>
      </w:r>
      <w:r>
        <w:t>макси-</w:t>
      </w:r>
      <w:r>
        <w:rPr>
          <w:spacing w:val="-67"/>
        </w:rPr>
        <w:t xml:space="preserve"> </w:t>
      </w:r>
      <w:r>
        <w:t>мальной самостоятельности (в соответствии с его психическими и физическими</w:t>
      </w:r>
      <w:r>
        <w:rPr>
          <w:spacing w:val="-67"/>
        </w:rPr>
        <w:t xml:space="preserve"> </w:t>
      </w:r>
      <w:r>
        <w:t>возможностями)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повседневных</w:t>
      </w:r>
      <w:r>
        <w:rPr>
          <w:spacing w:val="-7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включение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жизнь</w:t>
      </w:r>
      <w:r>
        <w:rPr>
          <w:spacing w:val="-68"/>
        </w:rPr>
        <w:t xml:space="preserve"> </w:t>
      </w:r>
      <w:r>
        <w:t>общества через индивидуальное поэтапное и планомерное расширение жизнен-</w:t>
      </w:r>
      <w:r>
        <w:rPr>
          <w:spacing w:val="1"/>
        </w:rPr>
        <w:t xml:space="preserve"> </w:t>
      </w:r>
      <w:r>
        <w:t>ного</w:t>
      </w:r>
      <w:r>
        <w:rPr>
          <w:spacing w:val="-4"/>
        </w:rPr>
        <w:t xml:space="preserve"> </w:t>
      </w:r>
      <w:r>
        <w:t>опыта и</w:t>
      </w:r>
      <w:r>
        <w:rPr>
          <w:spacing w:val="-3"/>
        </w:rPr>
        <w:t xml:space="preserve"> </w:t>
      </w:r>
      <w:r>
        <w:t>повседневных социальных</w:t>
      </w:r>
      <w:r>
        <w:rPr>
          <w:spacing w:val="-1"/>
        </w:rPr>
        <w:t xml:space="preserve"> </w:t>
      </w:r>
      <w:r>
        <w:t>контактов.</w:t>
      </w:r>
    </w:p>
    <w:p w14:paraId="51C6224B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91E6DB7" w14:textId="77777777" w:rsidR="001F167D" w:rsidRDefault="00E44A9C">
      <w:pPr>
        <w:pStyle w:val="a3"/>
        <w:spacing w:before="74" w:line="276" w:lineRule="auto"/>
        <w:ind w:right="1130" w:firstLine="566"/>
      </w:pPr>
      <w:r>
        <w:t>Стандарт устанавливает требования к результатам освоения АООП, кото-</w:t>
      </w:r>
      <w:r>
        <w:rPr>
          <w:spacing w:val="1"/>
        </w:rPr>
        <w:t xml:space="preserve"> </w:t>
      </w:r>
      <w:r>
        <w:t>рые рассматриваются как возможные (примерные) и соразмерные с индивиду-</w:t>
      </w:r>
      <w:r>
        <w:rPr>
          <w:spacing w:val="1"/>
        </w:rPr>
        <w:t xml:space="preserve"> </w:t>
      </w:r>
      <w:r>
        <w:t>альными возможностями и специфическими образовательными потребностями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Требования устанавливаются</w:t>
      </w:r>
      <w:r>
        <w:rPr>
          <w:spacing w:val="-1"/>
        </w:rPr>
        <w:t xml:space="preserve"> </w:t>
      </w:r>
      <w:r>
        <w:t>к результатам:</w:t>
      </w:r>
    </w:p>
    <w:p w14:paraId="5F63D07B" w14:textId="77777777" w:rsidR="001F167D" w:rsidRDefault="00E44A9C">
      <w:pPr>
        <w:pStyle w:val="a4"/>
        <w:numPr>
          <w:ilvl w:val="0"/>
          <w:numId w:val="73"/>
        </w:numPr>
        <w:tabs>
          <w:tab w:val="left" w:pos="975"/>
        </w:tabs>
        <w:spacing w:before="202" w:line="278" w:lineRule="auto"/>
        <w:ind w:right="1137" w:firstLine="0"/>
        <w:rPr>
          <w:sz w:val="28"/>
        </w:rPr>
      </w:pPr>
      <w:r>
        <w:rPr>
          <w:sz w:val="28"/>
        </w:rPr>
        <w:t>личностным,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включающим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позна-</w:t>
      </w:r>
      <w:r>
        <w:rPr>
          <w:spacing w:val="-68"/>
          <w:sz w:val="28"/>
        </w:rPr>
        <w:t xml:space="preserve"> </w:t>
      </w:r>
      <w:r>
        <w:rPr>
          <w:sz w:val="28"/>
        </w:rPr>
        <w:t>нию,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социальные компетенции,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качества;</w:t>
      </w:r>
    </w:p>
    <w:p w14:paraId="1341F812" w14:textId="77777777" w:rsidR="001F167D" w:rsidRDefault="00E44A9C">
      <w:pPr>
        <w:pStyle w:val="a4"/>
        <w:numPr>
          <w:ilvl w:val="0"/>
          <w:numId w:val="73"/>
        </w:numPr>
        <w:tabs>
          <w:tab w:val="left" w:pos="1006"/>
        </w:tabs>
        <w:spacing w:before="194" w:line="276" w:lineRule="auto"/>
        <w:ind w:right="1136" w:firstLine="0"/>
        <w:rPr>
          <w:sz w:val="28"/>
        </w:rPr>
      </w:pPr>
      <w:r>
        <w:rPr>
          <w:sz w:val="28"/>
        </w:rPr>
        <w:t>предметным, включающим освоенный обучающимися в ходе изучения учеб-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предмета опыт специфической для данной предметной области деятельно-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 знания 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применению.</w:t>
      </w:r>
    </w:p>
    <w:p w14:paraId="64D687E7" w14:textId="77777777" w:rsidR="001F167D" w:rsidRDefault="00E44A9C">
      <w:pPr>
        <w:pStyle w:val="11"/>
        <w:spacing w:before="199"/>
        <w:jc w:val="both"/>
      </w:pPr>
      <w:r>
        <w:t>Программа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 результатов.</w:t>
      </w:r>
    </w:p>
    <w:p w14:paraId="1528A00F" w14:textId="77777777" w:rsidR="001F167D" w:rsidRDefault="001F167D">
      <w:pPr>
        <w:pStyle w:val="a3"/>
        <w:spacing w:before="2"/>
        <w:ind w:left="0"/>
        <w:jc w:val="left"/>
        <w:rPr>
          <w:b/>
          <w:sz w:val="27"/>
        </w:rPr>
      </w:pPr>
    </w:p>
    <w:p w14:paraId="52910B95" w14:textId="77777777" w:rsidR="001F167D" w:rsidRDefault="00E44A9C">
      <w:pPr>
        <w:pStyle w:val="a3"/>
        <w:spacing w:line="276" w:lineRule="auto"/>
        <w:ind w:right="1129" w:firstLine="566"/>
      </w:pPr>
      <w:r>
        <w:t>В соответствии с требованиями ФГОС к ФАООП УО (вариант 2) результа-</w:t>
      </w:r>
      <w:r>
        <w:rPr>
          <w:spacing w:val="1"/>
        </w:rPr>
        <w:t xml:space="preserve"> </w:t>
      </w:r>
      <w:r>
        <w:t>тивность обучения каждого обучающегося оценивается с учетом 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 с этим требования к результатам освоения образовательных программ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-12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возможных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кате-</w:t>
      </w:r>
      <w:r>
        <w:rPr>
          <w:spacing w:val="-67"/>
        </w:rPr>
        <w:t xml:space="preserve"> </w:t>
      </w:r>
      <w:r>
        <w:t>гории</w:t>
      </w:r>
      <w:r>
        <w:rPr>
          <w:spacing w:val="-1"/>
        </w:rPr>
        <w:t xml:space="preserve"> </w:t>
      </w:r>
      <w:r>
        <w:t>обучающихся.</w:t>
      </w:r>
    </w:p>
    <w:p w14:paraId="21762C72" w14:textId="77777777" w:rsidR="001F167D" w:rsidRDefault="00E44A9C">
      <w:pPr>
        <w:pStyle w:val="a3"/>
        <w:spacing w:before="150" w:line="276" w:lineRule="auto"/>
        <w:ind w:right="1129" w:firstLine="566"/>
      </w:pPr>
      <w:r>
        <w:t>В структуре планируемых результатов освоения АООП образования обуча-</w:t>
      </w:r>
      <w:r>
        <w:rPr>
          <w:spacing w:val="-67"/>
        </w:rPr>
        <w:t xml:space="preserve"> </w:t>
      </w:r>
      <w:r>
        <w:t>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9"/>
        </w:rPr>
        <w:t xml:space="preserve"> </w:t>
      </w:r>
      <w:r>
        <w:t>(интеллектуальными</w:t>
      </w:r>
      <w:r>
        <w:rPr>
          <w:spacing w:val="-7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ведущее</w:t>
      </w:r>
      <w:r>
        <w:rPr>
          <w:spacing w:val="-68"/>
        </w:rPr>
        <w:t xml:space="preserve"> </w:t>
      </w:r>
      <w:r>
        <w:t>место принадлежит исключительно личностным результатам, так как именно</w:t>
      </w:r>
      <w:r>
        <w:rPr>
          <w:spacing w:val="1"/>
        </w:rPr>
        <w:t xml:space="preserve"> </w:t>
      </w:r>
      <w:r>
        <w:t>они обеспечивают овладение комплексом социальных (жизненных) компетен-</w:t>
      </w:r>
      <w:r>
        <w:rPr>
          <w:spacing w:val="1"/>
        </w:rPr>
        <w:t xml:space="preserve"> </w:t>
      </w:r>
      <w:r>
        <w:t>ций, необходимых для достижения основной цели современного образования,</w:t>
      </w:r>
      <w:r>
        <w:rPr>
          <w:spacing w:val="1"/>
        </w:rPr>
        <w:t xml:space="preserve"> </w:t>
      </w:r>
      <w:r>
        <w:t>введению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культуру,</w:t>
      </w:r>
      <w:r>
        <w:rPr>
          <w:spacing w:val="-3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социокультурным</w:t>
      </w:r>
      <w:r>
        <w:rPr>
          <w:spacing w:val="-5"/>
        </w:rPr>
        <w:t xml:space="preserve"> </w:t>
      </w:r>
      <w:r>
        <w:t>опытом.</w:t>
      </w:r>
    </w:p>
    <w:p w14:paraId="4D93D8AC" w14:textId="77777777" w:rsidR="001F167D" w:rsidRDefault="00E44A9C">
      <w:pPr>
        <w:pStyle w:val="a3"/>
        <w:spacing w:before="150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включать:</w:t>
      </w:r>
    </w:p>
    <w:p w14:paraId="3BEC0E5C" w14:textId="77777777" w:rsidR="001F167D" w:rsidRDefault="00E44A9C">
      <w:pPr>
        <w:pStyle w:val="a4"/>
        <w:numPr>
          <w:ilvl w:val="0"/>
          <w:numId w:val="41"/>
        </w:numPr>
        <w:tabs>
          <w:tab w:val="left" w:pos="1106"/>
        </w:tabs>
        <w:spacing w:before="199" w:line="276" w:lineRule="auto"/>
        <w:ind w:right="1131" w:firstLine="0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16"/>
          <w:sz w:val="28"/>
        </w:rPr>
        <w:t xml:space="preserve"> </w:t>
      </w:r>
      <w:r>
        <w:rPr>
          <w:sz w:val="28"/>
        </w:rPr>
        <w:t>персональной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опре-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 себя как "Я";</w:t>
      </w:r>
    </w:p>
    <w:p w14:paraId="69EFAB06" w14:textId="77777777" w:rsidR="001F167D" w:rsidRDefault="00E44A9C">
      <w:pPr>
        <w:pStyle w:val="a4"/>
        <w:numPr>
          <w:ilvl w:val="0"/>
          <w:numId w:val="41"/>
        </w:numPr>
        <w:tabs>
          <w:tab w:val="left" w:pos="1111"/>
        </w:tabs>
        <w:spacing w:before="149" w:line="276" w:lineRule="auto"/>
        <w:ind w:right="1136" w:firstLine="0"/>
        <w:jc w:val="left"/>
        <w:rPr>
          <w:sz w:val="28"/>
        </w:rPr>
      </w:pPr>
      <w:r>
        <w:rPr>
          <w:sz w:val="28"/>
        </w:rPr>
        <w:t>социально-эмоциональное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ности;</w:t>
      </w:r>
    </w:p>
    <w:p w14:paraId="2A80E996" w14:textId="77777777" w:rsidR="001F167D" w:rsidRDefault="00E44A9C">
      <w:pPr>
        <w:pStyle w:val="a4"/>
        <w:numPr>
          <w:ilvl w:val="0"/>
          <w:numId w:val="41"/>
        </w:numPr>
        <w:tabs>
          <w:tab w:val="left" w:pos="1151"/>
        </w:tabs>
        <w:spacing w:before="150" w:line="276" w:lineRule="auto"/>
        <w:ind w:right="1138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9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32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32"/>
          <w:sz w:val="28"/>
        </w:rPr>
        <w:t xml:space="preserve"> </w:t>
      </w:r>
      <w:r>
        <w:rPr>
          <w:sz w:val="28"/>
        </w:rPr>
        <w:t>мир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14:paraId="2E8DE241" w14:textId="77777777" w:rsidR="001F167D" w:rsidRDefault="00E44A9C">
      <w:pPr>
        <w:pStyle w:val="a4"/>
        <w:numPr>
          <w:ilvl w:val="0"/>
          <w:numId w:val="41"/>
        </w:numPr>
        <w:tabs>
          <w:tab w:val="left" w:pos="1118"/>
        </w:tabs>
        <w:spacing w:before="151"/>
        <w:ind w:left="1117" w:hanging="30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окружающим;</w:t>
      </w:r>
    </w:p>
    <w:p w14:paraId="142DAB63" w14:textId="77777777" w:rsidR="001F167D" w:rsidRDefault="00E44A9C">
      <w:pPr>
        <w:pStyle w:val="a4"/>
        <w:numPr>
          <w:ilvl w:val="0"/>
          <w:numId w:val="41"/>
        </w:numPr>
        <w:tabs>
          <w:tab w:val="left" w:pos="1153"/>
        </w:tabs>
        <w:spacing w:before="199" w:line="276" w:lineRule="auto"/>
        <w:ind w:right="1139" w:firstLine="0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3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3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35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14:paraId="3714AB4A" w14:textId="77777777" w:rsidR="001F167D" w:rsidRDefault="001F167D">
      <w:pPr>
        <w:spacing w:line="276" w:lineRule="auto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EFC03CF" w14:textId="77777777" w:rsidR="001F167D" w:rsidRDefault="00E44A9C">
      <w:pPr>
        <w:pStyle w:val="a4"/>
        <w:numPr>
          <w:ilvl w:val="0"/>
          <w:numId w:val="41"/>
        </w:numPr>
        <w:tabs>
          <w:tab w:val="left" w:pos="1118"/>
        </w:tabs>
        <w:spacing w:before="74" w:line="276" w:lineRule="auto"/>
        <w:ind w:right="1131" w:firstLine="0"/>
        <w:jc w:val="both"/>
        <w:rPr>
          <w:sz w:val="28"/>
        </w:rPr>
      </w:pPr>
      <w:r>
        <w:rPr>
          <w:sz w:val="28"/>
        </w:rPr>
        <w:t>освоение доступных социальных ролей (обучающегося, сына (дочери), пасса-</w:t>
      </w:r>
      <w:r>
        <w:rPr>
          <w:spacing w:val="-67"/>
          <w:sz w:val="28"/>
        </w:rPr>
        <w:t xml:space="preserve"> </w:t>
      </w:r>
      <w:r>
        <w:rPr>
          <w:sz w:val="28"/>
        </w:rPr>
        <w:t>жира, покупателя), развитие мотивов учебной деятельности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смысла учения;</w:t>
      </w:r>
    </w:p>
    <w:p w14:paraId="152AF272" w14:textId="77777777" w:rsidR="001F167D" w:rsidRDefault="00E44A9C">
      <w:pPr>
        <w:pStyle w:val="a4"/>
        <w:numPr>
          <w:ilvl w:val="0"/>
          <w:numId w:val="41"/>
        </w:numPr>
        <w:tabs>
          <w:tab w:val="left" w:pos="1146"/>
        </w:tabs>
        <w:spacing w:before="152" w:line="276" w:lineRule="auto"/>
        <w:ind w:right="1139" w:firstLine="0"/>
        <w:jc w:val="both"/>
        <w:rPr>
          <w:sz w:val="28"/>
        </w:rPr>
      </w:pPr>
      <w:r>
        <w:rPr>
          <w:sz w:val="28"/>
        </w:rPr>
        <w:t>развитие самостоятельности и личной ответственности за свои поступки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 нравственных нормах,</w:t>
      </w:r>
      <w:r>
        <w:rPr>
          <w:spacing w:val="-2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правилах;</w:t>
      </w:r>
    </w:p>
    <w:p w14:paraId="2BA3B584" w14:textId="77777777" w:rsidR="001F167D" w:rsidRDefault="00E44A9C">
      <w:pPr>
        <w:pStyle w:val="a4"/>
        <w:numPr>
          <w:ilvl w:val="0"/>
          <w:numId w:val="41"/>
        </w:numPr>
        <w:tabs>
          <w:tab w:val="left" w:pos="1118"/>
        </w:tabs>
        <w:spacing w:before="150"/>
        <w:ind w:left="1117" w:hanging="3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чувств;</w:t>
      </w:r>
    </w:p>
    <w:p w14:paraId="427741F9" w14:textId="77777777" w:rsidR="001F167D" w:rsidRDefault="00E44A9C">
      <w:pPr>
        <w:pStyle w:val="a4"/>
        <w:numPr>
          <w:ilvl w:val="0"/>
          <w:numId w:val="41"/>
        </w:numPr>
        <w:tabs>
          <w:tab w:val="left" w:pos="1197"/>
        </w:tabs>
        <w:spacing w:before="199" w:line="276" w:lineRule="auto"/>
        <w:ind w:right="1129" w:firstLine="70"/>
        <w:jc w:val="both"/>
        <w:rPr>
          <w:sz w:val="28"/>
        </w:rPr>
      </w:pPr>
      <w:r>
        <w:rPr>
          <w:sz w:val="28"/>
        </w:rPr>
        <w:t>развитие этических чувств, доброжелательности и эмоционально-нравствен-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14:paraId="742AD00F" w14:textId="77777777" w:rsidR="001F167D" w:rsidRDefault="00E44A9C">
      <w:pPr>
        <w:pStyle w:val="a4"/>
        <w:numPr>
          <w:ilvl w:val="0"/>
          <w:numId w:val="41"/>
        </w:numPr>
        <w:tabs>
          <w:tab w:val="left" w:pos="1261"/>
        </w:tabs>
        <w:spacing w:before="150" w:line="276" w:lineRule="auto"/>
        <w:ind w:right="1136" w:firstLine="0"/>
        <w:jc w:val="both"/>
        <w:rPr>
          <w:sz w:val="28"/>
        </w:rPr>
      </w:pPr>
      <w:r>
        <w:rPr>
          <w:sz w:val="28"/>
        </w:rPr>
        <w:t>развитие навыков сотрудничества с взрослыми и сверстниками в разных со-</w:t>
      </w:r>
      <w:r>
        <w:rPr>
          <w:spacing w:val="-67"/>
          <w:sz w:val="28"/>
        </w:rPr>
        <w:t xml:space="preserve"> </w:t>
      </w:r>
      <w:r>
        <w:rPr>
          <w:sz w:val="28"/>
        </w:rPr>
        <w:t>циальных ситуациях, умения не создавать конфликтов и находить выходы из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спорных ситуаций;</w:t>
      </w:r>
    </w:p>
    <w:p w14:paraId="297CD127" w14:textId="77777777" w:rsidR="001F167D" w:rsidRDefault="00E44A9C">
      <w:pPr>
        <w:pStyle w:val="a4"/>
        <w:numPr>
          <w:ilvl w:val="0"/>
          <w:numId w:val="41"/>
        </w:numPr>
        <w:tabs>
          <w:tab w:val="left" w:pos="1247"/>
        </w:tabs>
        <w:spacing w:before="150" w:line="276" w:lineRule="auto"/>
        <w:ind w:right="1129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мо-</w:t>
      </w:r>
      <w:r>
        <w:rPr>
          <w:spacing w:val="-68"/>
          <w:sz w:val="28"/>
        </w:rPr>
        <w:t xml:space="preserve"> </w:t>
      </w:r>
      <w:r>
        <w:rPr>
          <w:sz w:val="28"/>
        </w:rPr>
        <w:t>тивации к труду, работе на результат, бережному отношению к материальным и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14:paraId="347088D4" w14:textId="77777777" w:rsidR="001F167D" w:rsidRDefault="00E44A9C">
      <w:pPr>
        <w:pStyle w:val="a3"/>
        <w:spacing w:before="149" w:line="276" w:lineRule="auto"/>
        <w:ind w:right="1130" w:firstLine="566"/>
      </w:pPr>
      <w:r>
        <w:t>На основании сформулированных в ФГОС требований к личностным ре-</w:t>
      </w:r>
      <w:r>
        <w:rPr>
          <w:spacing w:val="1"/>
        </w:rPr>
        <w:t xml:space="preserve"> </w:t>
      </w:r>
      <w:r>
        <w:t>зультатам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АООП,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выступают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критериев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до-</w:t>
      </w:r>
      <w:r>
        <w:rPr>
          <w:spacing w:val="-68"/>
        </w:rPr>
        <w:t xml:space="preserve"> </w:t>
      </w:r>
      <w:r>
        <w:t>стижений индивидуальных личностных результатов, программа предусматри-</w:t>
      </w:r>
      <w:r>
        <w:rPr>
          <w:spacing w:val="1"/>
        </w:rPr>
        <w:t xml:space="preserve"> </w:t>
      </w:r>
      <w:r>
        <w:t>вает перечень параметров и индикаторов оценки каждого результата. Они диф-</w:t>
      </w:r>
      <w:r>
        <w:rPr>
          <w:spacing w:val="1"/>
        </w:rPr>
        <w:t xml:space="preserve"> </w:t>
      </w:r>
      <w:r>
        <w:t>ференцируются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возрастным</w:t>
      </w:r>
      <w:r>
        <w:rPr>
          <w:spacing w:val="-10"/>
        </w:rPr>
        <w:t xml:space="preserve"> </w:t>
      </w:r>
      <w:r>
        <w:t>периодам,</w:t>
      </w:r>
      <w:r>
        <w:rPr>
          <w:spacing w:val="-7"/>
        </w:rPr>
        <w:t xml:space="preserve"> </w:t>
      </w:r>
      <w:r>
        <w:t>соответствующим</w:t>
      </w:r>
      <w:r>
        <w:rPr>
          <w:spacing w:val="-7"/>
        </w:rPr>
        <w:t xml:space="preserve"> </w:t>
      </w:r>
      <w:r>
        <w:t>специфике</w:t>
      </w:r>
      <w:r>
        <w:rPr>
          <w:spacing w:val="-6"/>
        </w:rPr>
        <w:t xml:space="preserve"> </w:t>
      </w:r>
      <w:r>
        <w:t>индиви-</w:t>
      </w:r>
      <w:r>
        <w:rPr>
          <w:spacing w:val="-68"/>
        </w:rPr>
        <w:t xml:space="preserve"> </w:t>
      </w:r>
      <w:r>
        <w:t>дуально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классы,</w:t>
      </w:r>
      <w:r>
        <w:rPr>
          <w:spacing w:val="-3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классы.</w:t>
      </w:r>
    </w:p>
    <w:p w14:paraId="5C3E07AD" w14:textId="77777777" w:rsidR="001F167D" w:rsidRDefault="00E44A9C">
      <w:pPr>
        <w:pStyle w:val="a3"/>
        <w:spacing w:before="152" w:line="276" w:lineRule="auto"/>
        <w:ind w:right="1139" w:firstLine="566"/>
      </w:pPr>
      <w:r>
        <w:t>Для оценки достижений индивидуальных личностных результатов обучаю-</w:t>
      </w:r>
      <w:r>
        <w:rPr>
          <w:spacing w:val="-67"/>
        </w:rPr>
        <w:t xml:space="preserve"> </w:t>
      </w:r>
      <w:r>
        <w:t>щегося используется метод структурированного наблюдения. Оценку проводит</w:t>
      </w:r>
      <w:r>
        <w:rPr>
          <w:spacing w:val="1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руководитель.</w:t>
      </w:r>
    </w:p>
    <w:p w14:paraId="52B96FCF" w14:textId="77777777" w:rsidR="001F167D" w:rsidRDefault="00E44A9C">
      <w:pPr>
        <w:pStyle w:val="11"/>
        <w:spacing w:before="149"/>
        <w:jc w:val="both"/>
      </w:pPr>
      <w:r>
        <w:t>Оценка</w:t>
      </w:r>
      <w:r>
        <w:rPr>
          <w:spacing w:val="-2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результатов.</w:t>
      </w:r>
    </w:p>
    <w:p w14:paraId="2F032A9F" w14:textId="77777777" w:rsidR="001F167D" w:rsidRDefault="00E44A9C">
      <w:pPr>
        <w:pStyle w:val="a3"/>
        <w:spacing w:before="199" w:line="276" w:lineRule="auto"/>
        <w:ind w:right="1129"/>
      </w:pPr>
      <w:r>
        <w:t>Оценка достижений личностных результатов производится 2 раза в 1 классе в</w:t>
      </w:r>
      <w:r>
        <w:rPr>
          <w:spacing w:val="1"/>
        </w:rPr>
        <w:t xml:space="preserve"> </w:t>
      </w:r>
      <w:r>
        <w:t>начале года (до 15 сентября) и в конце (до 25 мая) учебного года, а в последую-</w:t>
      </w:r>
      <w:r>
        <w:rPr>
          <w:spacing w:val="1"/>
        </w:rPr>
        <w:t xml:space="preserve"> </w:t>
      </w:r>
      <w:r>
        <w:t>щих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 конец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 (до 25</w:t>
      </w:r>
      <w:r>
        <w:rPr>
          <w:spacing w:val="1"/>
        </w:rPr>
        <w:t xml:space="preserve"> </w:t>
      </w:r>
      <w:r>
        <w:t>мая).</w:t>
      </w:r>
    </w:p>
    <w:p w14:paraId="2786E81C" w14:textId="77777777" w:rsidR="001F167D" w:rsidRDefault="00E44A9C">
      <w:pPr>
        <w:pStyle w:val="11"/>
        <w:spacing w:before="1"/>
        <w:ind w:left="798"/>
        <w:jc w:val="both"/>
      </w:pPr>
      <w:r>
        <w:t>Система оценки</w:t>
      </w:r>
      <w:r>
        <w:rPr>
          <w:spacing w:val="-2"/>
        </w:rPr>
        <w:t xml:space="preserve"> </w:t>
      </w:r>
      <w:r>
        <w:t>критериев:</w:t>
      </w:r>
    </w:p>
    <w:p w14:paraId="7D83458C" w14:textId="77777777" w:rsidR="001F167D" w:rsidRDefault="00E44A9C">
      <w:pPr>
        <w:pStyle w:val="a4"/>
        <w:numPr>
          <w:ilvl w:val="1"/>
          <w:numId w:val="46"/>
        </w:numPr>
        <w:tabs>
          <w:tab w:val="left" w:pos="1167"/>
        </w:tabs>
        <w:spacing w:before="93"/>
        <w:ind w:hanging="213"/>
        <w:rPr>
          <w:sz w:val="28"/>
        </w:rPr>
      </w:pP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</w:p>
    <w:p w14:paraId="301001B9" w14:textId="77777777" w:rsidR="001F167D" w:rsidRDefault="00E44A9C">
      <w:pPr>
        <w:pStyle w:val="a4"/>
        <w:numPr>
          <w:ilvl w:val="1"/>
          <w:numId w:val="46"/>
        </w:numPr>
        <w:tabs>
          <w:tab w:val="left" w:pos="1167"/>
        </w:tabs>
        <w:spacing w:before="247" w:line="424" w:lineRule="auto"/>
        <w:ind w:left="954" w:right="2779" w:firstLine="0"/>
        <w:rPr>
          <w:sz w:val="28"/>
        </w:rPr>
      </w:pPr>
      <w:r>
        <w:rPr>
          <w:sz w:val="28"/>
        </w:rPr>
        <w:t>балл- действие выполняет со значительной помощью взрослого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</w:t>
      </w:r>
    </w:p>
    <w:p w14:paraId="711EE567" w14:textId="77777777" w:rsidR="001F167D" w:rsidRDefault="00E44A9C">
      <w:pPr>
        <w:pStyle w:val="a4"/>
        <w:numPr>
          <w:ilvl w:val="0"/>
          <w:numId w:val="40"/>
        </w:numPr>
        <w:tabs>
          <w:tab w:val="left" w:pos="1167"/>
        </w:tabs>
        <w:spacing w:line="278" w:lineRule="auto"/>
        <w:ind w:right="1234" w:firstLine="0"/>
        <w:rPr>
          <w:sz w:val="28"/>
        </w:rPr>
      </w:pPr>
      <w:r>
        <w:rPr>
          <w:sz w:val="28"/>
        </w:rPr>
        <w:t>балла -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 выполняет по последовательной инструкции (изображения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вербально)</w:t>
      </w:r>
    </w:p>
    <w:p w14:paraId="4953A065" w14:textId="77777777" w:rsidR="001F167D" w:rsidRDefault="001F167D">
      <w:pPr>
        <w:spacing w:line="278" w:lineRule="auto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83D25D3" w14:textId="77777777" w:rsidR="001F167D" w:rsidRDefault="00E44A9C">
      <w:pPr>
        <w:pStyle w:val="a4"/>
        <w:numPr>
          <w:ilvl w:val="0"/>
          <w:numId w:val="40"/>
        </w:numPr>
        <w:tabs>
          <w:tab w:val="left" w:pos="1167"/>
        </w:tabs>
        <w:spacing w:before="74" w:line="278" w:lineRule="auto"/>
        <w:ind w:right="1438" w:firstLine="0"/>
        <w:rPr>
          <w:sz w:val="28"/>
        </w:rPr>
      </w:pPr>
      <w:r>
        <w:rPr>
          <w:sz w:val="28"/>
        </w:rPr>
        <w:t>балл -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 выполняет самостоятельно, но допускает ошибки, исправ-</w:t>
      </w:r>
      <w:r>
        <w:rPr>
          <w:spacing w:val="-67"/>
          <w:sz w:val="28"/>
        </w:rPr>
        <w:t xml:space="preserve"> </w:t>
      </w:r>
      <w:r>
        <w:rPr>
          <w:sz w:val="28"/>
        </w:rPr>
        <w:t>ляет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замечанию учителя</w:t>
      </w:r>
    </w:p>
    <w:p w14:paraId="4CE0CF0B" w14:textId="77777777" w:rsidR="001F167D" w:rsidRDefault="00E44A9C">
      <w:pPr>
        <w:pStyle w:val="a4"/>
        <w:numPr>
          <w:ilvl w:val="0"/>
          <w:numId w:val="40"/>
        </w:numPr>
        <w:tabs>
          <w:tab w:val="left" w:pos="1167"/>
        </w:tabs>
        <w:spacing w:before="197"/>
        <w:ind w:left="1166" w:hanging="213"/>
        <w:rPr>
          <w:sz w:val="28"/>
        </w:rPr>
      </w:pP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</w:p>
    <w:p w14:paraId="6773A618" w14:textId="77777777" w:rsidR="001F167D" w:rsidRDefault="00E44A9C">
      <w:pPr>
        <w:spacing w:before="247" w:line="276" w:lineRule="auto"/>
        <w:ind w:left="812" w:right="1133" w:firstLine="566"/>
        <w:jc w:val="both"/>
        <w:rPr>
          <w:sz w:val="28"/>
        </w:rPr>
      </w:pPr>
      <w:r>
        <w:rPr>
          <w:sz w:val="28"/>
        </w:rPr>
        <w:t>Классному руководителю предлагается оценить уровень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достижений обучающихся. Классный руководитель оценивает уро-</w:t>
      </w:r>
      <w:r>
        <w:rPr>
          <w:spacing w:val="-67"/>
          <w:sz w:val="28"/>
        </w:rPr>
        <w:t xml:space="preserve"> </w:t>
      </w:r>
      <w:r>
        <w:rPr>
          <w:sz w:val="28"/>
        </w:rPr>
        <w:t>вень индивидуальных личностных достижений каждого обучающегося 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заносит в </w:t>
      </w:r>
      <w:r>
        <w:rPr>
          <w:b/>
          <w:sz w:val="28"/>
        </w:rPr>
        <w:t xml:space="preserve">Таблицы 1-3 </w:t>
      </w:r>
      <w:r>
        <w:rPr>
          <w:sz w:val="28"/>
        </w:rPr>
        <w:t>(</w:t>
      </w:r>
      <w:r>
        <w:rPr>
          <w:b/>
          <w:sz w:val="28"/>
        </w:rPr>
        <w:t>«Лист оценки индивидуальных достиже-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личностных результатов</w:t>
      </w:r>
      <w:r>
        <w:rPr>
          <w:sz w:val="28"/>
        </w:rPr>
        <w:t>»)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14:paraId="5AB7E366" w14:textId="77777777" w:rsidR="001F167D" w:rsidRDefault="00E44A9C">
      <w:pPr>
        <w:pStyle w:val="11"/>
        <w:spacing w:before="200"/>
        <w:jc w:val="both"/>
      </w:pPr>
      <w:r>
        <w:t>Обработка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результатов.</w:t>
      </w:r>
    </w:p>
    <w:p w14:paraId="5B9BA37C" w14:textId="77777777" w:rsidR="001F167D" w:rsidRDefault="00E44A9C">
      <w:pPr>
        <w:pStyle w:val="a3"/>
        <w:spacing w:before="48" w:line="276" w:lineRule="auto"/>
        <w:ind w:right="1135" w:firstLine="566"/>
      </w:pPr>
      <w:r>
        <w:t>При обработке результатов мониторинга оценки подсчитывается суммар-</w:t>
      </w:r>
      <w:r>
        <w:rPr>
          <w:spacing w:val="1"/>
        </w:rPr>
        <w:t xml:space="preserve"> </w:t>
      </w:r>
      <w:r>
        <w:t>ный балл показателей и уровень индивидуальных достижений личностных ре-</w:t>
      </w:r>
      <w:r>
        <w:rPr>
          <w:spacing w:val="1"/>
        </w:rPr>
        <w:t xml:space="preserve"> </w:t>
      </w:r>
      <w:r>
        <w:t>зультатов по каждому критерию в % соотношении по каждому обучающемуся</w:t>
      </w:r>
      <w:r>
        <w:rPr>
          <w:spacing w:val="1"/>
        </w:rPr>
        <w:t xml:space="preserve"> </w:t>
      </w:r>
      <w:r>
        <w:t>каждый учебный год</w:t>
      </w:r>
      <w:r>
        <w:rPr>
          <w:b/>
        </w:rPr>
        <w:t xml:space="preserve">. </w:t>
      </w:r>
      <w:r>
        <w:t>По результатам оценивания в конце учебного года класс-</w:t>
      </w:r>
      <w:r>
        <w:rPr>
          <w:spacing w:val="1"/>
        </w:rPr>
        <w:t xml:space="preserve"> </w:t>
      </w:r>
      <w:r>
        <w:t>ный</w:t>
      </w:r>
      <w:r>
        <w:rPr>
          <w:spacing w:val="-2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7CDBA74E" w14:textId="77777777" w:rsidR="001F167D" w:rsidRDefault="00E44A9C">
      <w:pPr>
        <w:pStyle w:val="a3"/>
        <w:spacing w:line="276" w:lineRule="auto"/>
        <w:ind w:right="1129" w:firstLine="566"/>
      </w:pPr>
      <w:r>
        <w:t>Уровень индивидуальных достижений личностных результатов определя-</w:t>
      </w:r>
      <w:r>
        <w:rPr>
          <w:spacing w:val="1"/>
        </w:rPr>
        <w:t xml:space="preserve"> </w:t>
      </w:r>
      <w:r>
        <w:t>ется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сумме</w:t>
      </w:r>
      <w:r>
        <w:rPr>
          <w:spacing w:val="-12"/>
        </w:rPr>
        <w:t xml:space="preserve"> </w:t>
      </w:r>
      <w:r>
        <w:t>баллов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содержательной</w:t>
      </w:r>
      <w:r>
        <w:rPr>
          <w:spacing w:val="-11"/>
        </w:rPr>
        <w:t xml:space="preserve"> </w:t>
      </w:r>
      <w:r>
        <w:t>линии.</w:t>
      </w:r>
      <w:r>
        <w:rPr>
          <w:spacing w:val="-13"/>
        </w:rPr>
        <w:t xml:space="preserve"> </w:t>
      </w:r>
      <w:r>
        <w:t>Расчёт</w:t>
      </w:r>
      <w:r>
        <w:rPr>
          <w:spacing w:val="-12"/>
        </w:rPr>
        <w:t xml:space="preserve"> </w:t>
      </w:r>
      <w:r>
        <w:t>производится</w:t>
      </w:r>
      <w:r>
        <w:rPr>
          <w:spacing w:val="-11"/>
        </w:rPr>
        <w:t xml:space="preserve"> </w:t>
      </w:r>
      <w:r>
        <w:t>сле-</w:t>
      </w:r>
      <w:r>
        <w:rPr>
          <w:spacing w:val="-67"/>
        </w:rPr>
        <w:t xml:space="preserve"> </w:t>
      </w:r>
      <w:r>
        <w:t>дующим</w:t>
      </w:r>
      <w:r>
        <w:rPr>
          <w:spacing w:val="-1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например: рассчитаем</w:t>
      </w:r>
      <w:r>
        <w:rPr>
          <w:spacing w:val="-1"/>
        </w:rPr>
        <w:t xml:space="preserve"> </w:t>
      </w:r>
      <w:r>
        <w:t>средний</w:t>
      </w:r>
      <w:r>
        <w:rPr>
          <w:spacing w:val="-4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оценивания.</w:t>
      </w:r>
    </w:p>
    <w:p w14:paraId="11AE64AF" w14:textId="77777777" w:rsidR="001F167D" w:rsidRDefault="00E44A9C">
      <w:pPr>
        <w:pStyle w:val="a3"/>
        <w:spacing w:line="278" w:lineRule="auto"/>
        <w:ind w:right="5491"/>
        <w:jc w:val="left"/>
      </w:pPr>
      <w:r>
        <w:t>Максимальное количество баллов – 100%</w:t>
      </w:r>
      <w:r>
        <w:rPr>
          <w:spacing w:val="1"/>
        </w:rPr>
        <w:t xml:space="preserve"> </w:t>
      </w:r>
      <w:r>
        <w:t>Суммарный</w:t>
      </w:r>
      <w:r>
        <w:rPr>
          <w:spacing w:val="-1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х%</w:t>
      </w:r>
    </w:p>
    <w:p w14:paraId="6A593F19" w14:textId="77777777" w:rsidR="001F167D" w:rsidRDefault="00E44A9C">
      <w:pPr>
        <w:pStyle w:val="a3"/>
        <w:spacing w:line="276" w:lineRule="auto"/>
        <w:ind w:right="1115"/>
        <w:jc w:val="left"/>
      </w:pPr>
      <w:r>
        <w:t>Максимальное</w:t>
      </w:r>
      <w:r>
        <w:rPr>
          <w:spacing w:val="14"/>
        </w:rPr>
        <w:t xml:space="preserve"> </w:t>
      </w:r>
      <w:r>
        <w:t>количество</w:t>
      </w:r>
      <w:r>
        <w:rPr>
          <w:spacing w:val="16"/>
        </w:rPr>
        <w:t xml:space="preserve"> </w:t>
      </w:r>
      <w:r>
        <w:t>баллов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каждом</w:t>
      </w:r>
      <w:r>
        <w:rPr>
          <w:spacing w:val="17"/>
        </w:rPr>
        <w:t xml:space="preserve"> </w:t>
      </w:r>
      <w:r>
        <w:t>критерии</w:t>
      </w:r>
      <w:r>
        <w:rPr>
          <w:spacing w:val="15"/>
        </w:rPr>
        <w:t xml:space="preserve"> </w:t>
      </w:r>
      <w:r>
        <w:t>оценивания,</w:t>
      </w:r>
      <w:r>
        <w:rPr>
          <w:spacing w:val="17"/>
        </w:rPr>
        <w:t xml:space="preserve"> </w:t>
      </w:r>
      <w:r>
        <w:t>которое</w:t>
      </w:r>
      <w:r>
        <w:rPr>
          <w:spacing w:val="17"/>
        </w:rPr>
        <w:t xml:space="preserve"> </w:t>
      </w:r>
      <w:r>
        <w:t>мо-</w:t>
      </w:r>
      <w:r>
        <w:rPr>
          <w:spacing w:val="-67"/>
        </w:rPr>
        <w:t xml:space="preserve"> </w:t>
      </w:r>
      <w:r>
        <w:t>жет</w:t>
      </w:r>
      <w:r>
        <w:rPr>
          <w:spacing w:val="-1"/>
        </w:rPr>
        <w:t xml:space="preserve"> </w:t>
      </w:r>
      <w:r>
        <w:t>набрать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индикаторам)</w:t>
      </w:r>
    </w:p>
    <w:p w14:paraId="7CD6A4C1" w14:textId="2B4DADEB" w:rsidR="001F167D" w:rsidRPr="005D6DD3" w:rsidRDefault="00E44A9C">
      <w:pPr>
        <w:spacing w:line="278" w:lineRule="auto"/>
        <w:ind w:left="812" w:right="1115"/>
        <w:rPr>
          <w:sz w:val="28"/>
        </w:rPr>
      </w:pPr>
      <w:r w:rsidRPr="005D6DD3">
        <w:rPr>
          <w:i/>
          <w:sz w:val="28"/>
        </w:rPr>
        <w:t xml:space="preserve">Например, </w:t>
      </w:r>
      <w:r w:rsidRPr="005D6DD3">
        <w:rPr>
          <w:sz w:val="28"/>
        </w:rPr>
        <w:t>ученик набрал 16 баллов по содержательной линии «</w:t>
      </w:r>
      <w:r w:rsidRPr="005D6DD3">
        <w:rPr>
          <w:b/>
          <w:sz w:val="28"/>
        </w:rPr>
        <w:t>Основы персональной идентичности, осознание принадлежности к</w:t>
      </w:r>
      <w:r w:rsidRPr="005D6DD3">
        <w:rPr>
          <w:b/>
          <w:spacing w:val="1"/>
          <w:sz w:val="28"/>
        </w:rPr>
        <w:t xml:space="preserve"> </w:t>
      </w:r>
      <w:r w:rsidRPr="005D6DD3">
        <w:rPr>
          <w:b/>
          <w:sz w:val="28"/>
        </w:rPr>
        <w:t>определенному</w:t>
      </w:r>
      <w:r w:rsidRPr="005D6DD3">
        <w:rPr>
          <w:b/>
          <w:spacing w:val="-12"/>
          <w:sz w:val="28"/>
        </w:rPr>
        <w:t xml:space="preserve"> </w:t>
      </w:r>
      <w:r w:rsidRPr="005D6DD3">
        <w:rPr>
          <w:b/>
          <w:sz w:val="28"/>
        </w:rPr>
        <w:t>полу,</w:t>
      </w:r>
      <w:r w:rsidRPr="005D6DD3">
        <w:rPr>
          <w:b/>
          <w:spacing w:val="-4"/>
          <w:sz w:val="28"/>
        </w:rPr>
        <w:t xml:space="preserve"> </w:t>
      </w:r>
      <w:r w:rsidRPr="005D6DD3">
        <w:rPr>
          <w:b/>
          <w:sz w:val="28"/>
        </w:rPr>
        <w:t>осознания</w:t>
      </w:r>
      <w:r w:rsidRPr="005D6DD3">
        <w:rPr>
          <w:b/>
          <w:spacing w:val="-7"/>
          <w:sz w:val="28"/>
        </w:rPr>
        <w:t xml:space="preserve"> </w:t>
      </w:r>
      <w:r w:rsidRPr="005D6DD3">
        <w:rPr>
          <w:b/>
          <w:sz w:val="28"/>
        </w:rPr>
        <w:t>себя</w:t>
      </w:r>
      <w:r w:rsidRPr="005D6DD3">
        <w:rPr>
          <w:b/>
          <w:spacing w:val="-6"/>
          <w:sz w:val="28"/>
        </w:rPr>
        <w:t xml:space="preserve"> </w:t>
      </w:r>
      <w:r w:rsidRPr="005D6DD3">
        <w:rPr>
          <w:b/>
          <w:sz w:val="28"/>
        </w:rPr>
        <w:t>как</w:t>
      </w:r>
      <w:r w:rsidRPr="005D6DD3">
        <w:rPr>
          <w:b/>
          <w:spacing w:val="-6"/>
          <w:sz w:val="28"/>
        </w:rPr>
        <w:t xml:space="preserve"> </w:t>
      </w:r>
      <w:r w:rsidRPr="005D6DD3">
        <w:rPr>
          <w:b/>
          <w:sz w:val="28"/>
        </w:rPr>
        <w:t>«Я»</w:t>
      </w:r>
      <w:r w:rsidRPr="005D6DD3">
        <w:rPr>
          <w:sz w:val="28"/>
        </w:rPr>
        <w:t>,</w:t>
      </w:r>
      <w:r w:rsidRPr="005D6DD3">
        <w:rPr>
          <w:spacing w:val="-3"/>
          <w:sz w:val="28"/>
        </w:rPr>
        <w:t xml:space="preserve"> </w:t>
      </w:r>
      <w:r w:rsidRPr="005D6DD3">
        <w:rPr>
          <w:sz w:val="28"/>
        </w:rPr>
        <w:t>из</w:t>
      </w:r>
      <w:r w:rsidRPr="005D6DD3">
        <w:rPr>
          <w:spacing w:val="-3"/>
          <w:sz w:val="28"/>
        </w:rPr>
        <w:t xml:space="preserve"> </w:t>
      </w:r>
      <w:r w:rsidRPr="005D6DD3">
        <w:rPr>
          <w:sz w:val="28"/>
        </w:rPr>
        <w:t>20</w:t>
      </w:r>
      <w:r w:rsidRPr="005D6DD3">
        <w:rPr>
          <w:spacing w:val="-4"/>
          <w:sz w:val="28"/>
        </w:rPr>
        <w:t xml:space="preserve"> </w:t>
      </w:r>
      <w:r w:rsidRPr="005D6DD3">
        <w:rPr>
          <w:sz w:val="28"/>
        </w:rPr>
        <w:t>возможных</w:t>
      </w:r>
      <w:r w:rsidRPr="005D6DD3">
        <w:rPr>
          <w:spacing w:val="-6"/>
          <w:sz w:val="28"/>
        </w:rPr>
        <w:t xml:space="preserve"> </w:t>
      </w:r>
      <w:r w:rsidRPr="005D6DD3">
        <w:rPr>
          <w:sz w:val="28"/>
        </w:rPr>
        <w:t>бал</w:t>
      </w:r>
      <w:r w:rsidRPr="005D6DD3">
        <w:rPr>
          <w:spacing w:val="-71"/>
          <w:sz w:val="28"/>
        </w:rPr>
        <w:t xml:space="preserve"> </w:t>
      </w:r>
      <w:r w:rsidRPr="005D6DD3">
        <w:rPr>
          <w:sz w:val="28"/>
        </w:rPr>
        <w:t>лов:</w:t>
      </w:r>
    </w:p>
    <w:p w14:paraId="517B77EC" w14:textId="77777777" w:rsidR="001F167D" w:rsidRDefault="00E44A9C">
      <w:pPr>
        <w:pStyle w:val="a3"/>
        <w:spacing w:line="316" w:lineRule="exact"/>
        <w:jc w:val="left"/>
      </w:pPr>
      <w:r>
        <w:t>20</w:t>
      </w:r>
      <w:r>
        <w:rPr>
          <w:spacing w:val="-2"/>
        </w:rPr>
        <w:t xml:space="preserve"> </w:t>
      </w:r>
      <w:r>
        <w:t>– 100%</w:t>
      </w:r>
    </w:p>
    <w:p w14:paraId="08B483A9" w14:textId="77777777" w:rsidR="001F167D" w:rsidRDefault="00E44A9C">
      <w:pPr>
        <w:pStyle w:val="a3"/>
        <w:spacing w:before="43"/>
        <w:jc w:val="left"/>
      </w:pPr>
      <w:r>
        <w:t>16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х%</w:t>
      </w:r>
    </w:p>
    <w:p w14:paraId="102BA597" w14:textId="77777777" w:rsidR="001F167D" w:rsidRDefault="00E44A9C">
      <w:pPr>
        <w:pStyle w:val="a3"/>
        <w:spacing w:before="47"/>
        <w:jc w:val="left"/>
      </w:pPr>
      <w:r>
        <w:t>Х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u w:val="single" w:color="404040"/>
        </w:rPr>
        <w:t xml:space="preserve">16* 100 </w:t>
      </w:r>
      <w:r>
        <w:t>=</w:t>
      </w:r>
      <w:r>
        <w:rPr>
          <w:spacing w:val="-4"/>
        </w:rPr>
        <w:t xml:space="preserve"> </w:t>
      </w:r>
      <w:r>
        <w:t>80 %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оптимальный</w:t>
      </w:r>
      <w:r>
        <w:rPr>
          <w:spacing w:val="-1"/>
        </w:rPr>
        <w:t xml:space="preserve"> </w:t>
      </w:r>
      <w:r>
        <w:t>уровень.</w:t>
      </w:r>
    </w:p>
    <w:p w14:paraId="757C585C" w14:textId="77777777" w:rsidR="001F167D" w:rsidRDefault="00E44A9C">
      <w:pPr>
        <w:pStyle w:val="a3"/>
        <w:spacing w:before="48"/>
        <w:ind w:left="1581"/>
        <w:jc w:val="left"/>
      </w:pPr>
      <w:r>
        <w:t>20</w:t>
      </w:r>
    </w:p>
    <w:p w14:paraId="3E56BEB4" w14:textId="77777777" w:rsidR="001F167D" w:rsidRDefault="00E44A9C">
      <w:pPr>
        <w:pStyle w:val="a3"/>
        <w:spacing w:before="50" w:line="276" w:lineRule="auto"/>
        <w:jc w:val="left"/>
      </w:pPr>
      <w:r>
        <w:t>80</w:t>
      </w:r>
      <w:r>
        <w:rPr>
          <w:spacing w:val="7"/>
        </w:rPr>
        <w:t xml:space="preserve"> </w:t>
      </w:r>
      <w:r>
        <w:t>%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заносим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карту</w:t>
      </w:r>
      <w:r>
        <w:rPr>
          <w:spacing w:val="3"/>
        </w:rPr>
        <w:t xml:space="preserve"> </w:t>
      </w:r>
      <w:r>
        <w:t>динамики</w:t>
      </w:r>
      <w:r>
        <w:rPr>
          <w:spacing w:val="12"/>
        </w:rPr>
        <w:t xml:space="preserve"> </w:t>
      </w:r>
      <w:r>
        <w:t>достижений</w:t>
      </w:r>
      <w:r>
        <w:rPr>
          <w:spacing w:val="8"/>
        </w:rPr>
        <w:t xml:space="preserve"> </w:t>
      </w:r>
      <w:r>
        <w:t>индивидуальных</w:t>
      </w:r>
      <w:r>
        <w:rPr>
          <w:spacing w:val="8"/>
        </w:rPr>
        <w:t xml:space="preserve"> </w:t>
      </w:r>
      <w:r>
        <w:t>личностных</w:t>
      </w:r>
      <w:r>
        <w:rPr>
          <w:spacing w:val="7"/>
        </w:rPr>
        <w:t xml:space="preserve"> </w:t>
      </w:r>
      <w:r>
        <w:t>ре-</w:t>
      </w:r>
      <w:r>
        <w:rPr>
          <w:spacing w:val="-67"/>
        </w:rPr>
        <w:t xml:space="preserve"> </w:t>
      </w:r>
      <w:r>
        <w:t>зультатов.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4866"/>
        <w:gridCol w:w="1047"/>
      </w:tblGrid>
      <w:tr w:rsidR="001F167D" w14:paraId="7D0A84C6" w14:textId="77777777">
        <w:trPr>
          <w:trHeight w:val="1828"/>
        </w:trPr>
        <w:tc>
          <w:tcPr>
            <w:tcW w:w="3719" w:type="dxa"/>
          </w:tcPr>
          <w:p w14:paraId="20DECDD8" w14:textId="77777777" w:rsidR="001F167D" w:rsidRDefault="00E44A9C">
            <w:pPr>
              <w:pStyle w:val="TableParagraph"/>
              <w:spacing w:line="278" w:lineRule="auto"/>
              <w:ind w:left="110" w:right="202"/>
              <w:rPr>
                <w:sz w:val="28"/>
              </w:rPr>
            </w:pPr>
            <w:r>
              <w:rPr>
                <w:b/>
                <w:sz w:val="24"/>
              </w:rPr>
              <w:t xml:space="preserve">I уровень </w:t>
            </w:r>
            <w:r>
              <w:rPr>
                <w:sz w:val="28"/>
              </w:rPr>
              <w:t>достижений инди-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видуальных личностных ре-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зультатов</w:t>
            </w:r>
          </w:p>
        </w:tc>
        <w:tc>
          <w:tcPr>
            <w:tcW w:w="4866" w:type="dxa"/>
          </w:tcPr>
          <w:p w14:paraId="1E8B91C4" w14:textId="77777777" w:rsidR="001F167D" w:rsidRDefault="00E44A9C">
            <w:pPr>
              <w:pStyle w:val="TableParagraph"/>
              <w:spacing w:before="15" w:line="259" w:lineRule="auto"/>
              <w:ind w:left="107" w:right="366"/>
              <w:rPr>
                <w:sz w:val="24"/>
              </w:rPr>
            </w:pPr>
            <w:r>
              <w:rPr>
                <w:sz w:val="24"/>
              </w:rPr>
              <w:t>Оптимальный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(сформированы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1047" w:type="dxa"/>
          </w:tcPr>
          <w:p w14:paraId="6B63CBD1" w14:textId="77777777" w:rsidR="001F167D" w:rsidRDefault="00E44A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50-100</w:t>
            </w:r>
          </w:p>
          <w:p w14:paraId="6E8EF2EE" w14:textId="77777777" w:rsidR="001F167D" w:rsidRDefault="00E44A9C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</w:tbl>
    <w:p w14:paraId="1794AAED" w14:textId="77777777" w:rsidR="001F167D" w:rsidRDefault="001F167D">
      <w:pPr>
        <w:rPr>
          <w:sz w:val="24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4866"/>
        <w:gridCol w:w="1047"/>
      </w:tblGrid>
      <w:tr w:rsidR="001F167D" w14:paraId="301E2DCC" w14:textId="77777777">
        <w:trPr>
          <w:trHeight w:val="1828"/>
        </w:trPr>
        <w:tc>
          <w:tcPr>
            <w:tcW w:w="3719" w:type="dxa"/>
          </w:tcPr>
          <w:p w14:paraId="3D6DF77A" w14:textId="77777777" w:rsidR="001F167D" w:rsidRDefault="00E44A9C">
            <w:pPr>
              <w:pStyle w:val="TableParagraph"/>
              <w:spacing w:line="276" w:lineRule="auto"/>
              <w:ind w:left="110" w:right="210"/>
              <w:jc w:val="both"/>
              <w:rPr>
                <w:sz w:val="28"/>
              </w:rPr>
            </w:pPr>
            <w:r>
              <w:rPr>
                <w:b/>
                <w:sz w:val="24"/>
              </w:rPr>
              <w:t xml:space="preserve">II уровень </w:t>
            </w:r>
            <w:r>
              <w:rPr>
                <w:sz w:val="28"/>
              </w:rPr>
              <w:t>достижений инди-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видуальных личностных ре-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зультатов</w:t>
            </w:r>
          </w:p>
        </w:tc>
        <w:tc>
          <w:tcPr>
            <w:tcW w:w="4866" w:type="dxa"/>
          </w:tcPr>
          <w:p w14:paraId="3EBBD1B2" w14:textId="77777777" w:rsidR="001F167D" w:rsidRDefault="00E44A9C">
            <w:pPr>
              <w:pStyle w:val="TableParagraph"/>
              <w:spacing w:before="12" w:line="256" w:lineRule="auto"/>
              <w:ind w:left="107" w:right="587"/>
              <w:rPr>
                <w:sz w:val="24"/>
              </w:rPr>
            </w:pPr>
            <w:r>
              <w:rPr>
                <w:sz w:val="24"/>
              </w:rPr>
              <w:t>Достаточный уровень (не в полной 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1047" w:type="dxa"/>
          </w:tcPr>
          <w:p w14:paraId="4668735A" w14:textId="77777777" w:rsidR="001F167D" w:rsidRDefault="00E44A9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30-50%</w:t>
            </w:r>
          </w:p>
        </w:tc>
      </w:tr>
      <w:tr w:rsidR="001F167D" w14:paraId="72C3199D" w14:textId="77777777">
        <w:trPr>
          <w:trHeight w:val="1828"/>
        </w:trPr>
        <w:tc>
          <w:tcPr>
            <w:tcW w:w="3719" w:type="dxa"/>
          </w:tcPr>
          <w:p w14:paraId="10CFA662" w14:textId="77777777" w:rsidR="001F167D" w:rsidRDefault="00E44A9C">
            <w:pPr>
              <w:pStyle w:val="TableParagraph"/>
              <w:spacing w:line="276" w:lineRule="auto"/>
              <w:ind w:left="110" w:right="102"/>
              <w:rPr>
                <w:sz w:val="28"/>
              </w:rPr>
            </w:pPr>
            <w:r>
              <w:rPr>
                <w:b/>
                <w:sz w:val="24"/>
              </w:rPr>
              <w:t xml:space="preserve">III уровень </w:t>
            </w:r>
            <w:r>
              <w:rPr>
                <w:sz w:val="28"/>
              </w:rPr>
              <w:t>достижений инди-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видуальных личностных ре-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зультатов</w:t>
            </w:r>
          </w:p>
        </w:tc>
        <w:tc>
          <w:tcPr>
            <w:tcW w:w="4866" w:type="dxa"/>
          </w:tcPr>
          <w:p w14:paraId="092EA4B8" w14:textId="77777777" w:rsidR="001F167D" w:rsidRDefault="00E44A9C">
            <w:pPr>
              <w:pStyle w:val="TableParagraph"/>
              <w:spacing w:before="12" w:line="256" w:lineRule="auto"/>
              <w:ind w:left="107" w:right="291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личностные)</w:t>
            </w:r>
          </w:p>
        </w:tc>
        <w:tc>
          <w:tcPr>
            <w:tcW w:w="1047" w:type="dxa"/>
          </w:tcPr>
          <w:p w14:paraId="5D71D346" w14:textId="77777777" w:rsidR="001F167D" w:rsidRDefault="00E44A9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0-30%</w:t>
            </w:r>
          </w:p>
        </w:tc>
      </w:tr>
    </w:tbl>
    <w:p w14:paraId="41BA9F89" w14:textId="77777777" w:rsidR="001F167D" w:rsidRDefault="00E44A9C">
      <w:pPr>
        <w:pStyle w:val="a3"/>
        <w:spacing w:line="276" w:lineRule="auto"/>
        <w:ind w:left="808" w:right="1117" w:firstLine="571"/>
      </w:pPr>
      <w:r>
        <w:t>На основании сравнения показателей текущей и предыдущей оценки дела-</w:t>
      </w:r>
      <w:r>
        <w:rPr>
          <w:spacing w:val="1"/>
        </w:rPr>
        <w:t xml:space="preserve"> </w:t>
      </w:r>
      <w:r>
        <w:t>ется вывод о динамике достижений индивидуальных личностных результатов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критерию.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68"/>
        </w:rPr>
        <w:t xml:space="preserve"> </w:t>
      </w:r>
      <w:r>
        <w:t>учебного года классный руководитель определяет цель и задачи на следующий</w:t>
      </w:r>
      <w:r>
        <w:rPr>
          <w:spacing w:val="1"/>
        </w:rPr>
        <w:t xml:space="preserve"> </w:t>
      </w:r>
      <w:r>
        <w:t>учебный год. Подобная оценка необходима для выработки ориентиров при со-</w:t>
      </w:r>
      <w:r>
        <w:rPr>
          <w:spacing w:val="1"/>
        </w:rPr>
        <w:t xml:space="preserve"> </w:t>
      </w:r>
      <w:r>
        <w:t>ставлении специальной индивидуальной программы развития ребенка. На осно-</w:t>
      </w:r>
      <w:r>
        <w:rPr>
          <w:spacing w:val="-67"/>
        </w:rPr>
        <w:t xml:space="preserve"> </w:t>
      </w:r>
      <w:r>
        <w:t>вании результатов оценки личностных достижений можно представить 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14:paraId="2F871C38" w14:textId="77777777" w:rsidR="001F167D" w:rsidRDefault="00E44A9C">
      <w:pPr>
        <w:pStyle w:val="11"/>
        <w:spacing w:before="38"/>
        <w:jc w:val="both"/>
      </w:pPr>
      <w:r>
        <w:t>Таблица</w:t>
      </w:r>
      <w:r>
        <w:rPr>
          <w:spacing w:val="-4"/>
        </w:rPr>
        <w:t xml:space="preserve"> </w:t>
      </w:r>
      <w:r>
        <w:t>1.</w:t>
      </w:r>
    </w:p>
    <w:p w14:paraId="6D5254D3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0A8D239C" w14:textId="77777777" w:rsidR="001F167D" w:rsidRDefault="001F167D">
      <w:pPr>
        <w:pStyle w:val="a3"/>
        <w:spacing w:before="5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49"/>
        <w:gridCol w:w="423"/>
        <w:gridCol w:w="428"/>
        <w:gridCol w:w="565"/>
        <w:gridCol w:w="533"/>
        <w:gridCol w:w="595"/>
        <w:gridCol w:w="566"/>
        <w:gridCol w:w="543"/>
        <w:gridCol w:w="430"/>
        <w:gridCol w:w="468"/>
        <w:gridCol w:w="434"/>
        <w:gridCol w:w="468"/>
      </w:tblGrid>
      <w:tr w:rsidR="001F167D" w14:paraId="1D089A63" w14:textId="77777777">
        <w:trPr>
          <w:trHeight w:val="782"/>
        </w:trPr>
        <w:tc>
          <w:tcPr>
            <w:tcW w:w="9462" w:type="dxa"/>
            <w:gridSpan w:val="13"/>
          </w:tcPr>
          <w:p w14:paraId="639BBC03" w14:textId="77777777" w:rsidR="001F167D" w:rsidRDefault="00E44A9C">
            <w:pPr>
              <w:pStyle w:val="TableParagraph"/>
              <w:spacing w:before="1"/>
              <w:ind w:left="2599"/>
              <w:rPr>
                <w:b/>
                <w:sz w:val="16"/>
              </w:rPr>
            </w:pPr>
            <w:r>
              <w:rPr>
                <w:b/>
                <w:sz w:val="16"/>
              </w:rPr>
              <w:t>Лист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оценки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индивидуальных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достижений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личностных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результатов</w:t>
            </w:r>
          </w:p>
          <w:p w14:paraId="68889C99" w14:textId="107E5696" w:rsidR="000C4634" w:rsidRDefault="005D6DD3" w:rsidP="000C4634">
            <w:pPr>
              <w:pStyle w:val="TableParagraph"/>
              <w:tabs>
                <w:tab w:val="left" w:pos="7486"/>
              </w:tabs>
              <w:spacing w:before="147"/>
              <w:ind w:left="3242"/>
              <w:rPr>
                <w:b/>
                <w:sz w:val="16"/>
              </w:rPr>
            </w:pPr>
            <w:r>
              <w:rPr>
                <w:b/>
                <w:sz w:val="16"/>
              </w:rPr>
              <w:t>О</w:t>
            </w:r>
            <w:r w:rsidR="00E44A9C">
              <w:rPr>
                <w:b/>
                <w:sz w:val="16"/>
              </w:rPr>
              <w:t>бучающегос</w:t>
            </w:r>
            <w:r>
              <w:rPr>
                <w:b/>
                <w:sz w:val="16"/>
              </w:rPr>
              <w:t>я______________________________МО</w:t>
            </w:r>
            <w:r w:rsidR="000C4634">
              <w:rPr>
                <w:b/>
                <w:sz w:val="16"/>
              </w:rPr>
              <w:t>У</w:t>
            </w:r>
            <w:r>
              <w:rPr>
                <w:b/>
                <w:sz w:val="16"/>
              </w:rPr>
              <w:t xml:space="preserve">  «Щербининская О</w:t>
            </w:r>
            <w:r w:rsidR="000C4634">
              <w:rPr>
                <w:b/>
                <w:sz w:val="16"/>
              </w:rPr>
              <w:t>ОШ</w:t>
            </w:r>
            <w:r>
              <w:rPr>
                <w:b/>
                <w:sz w:val="16"/>
              </w:rPr>
              <w:t>»</w:t>
            </w:r>
            <w:r w:rsidR="000C4634">
              <w:rPr>
                <w:b/>
                <w:sz w:val="16"/>
              </w:rPr>
              <w:t xml:space="preserve"> </w:t>
            </w:r>
          </w:p>
          <w:p w14:paraId="5BEC8DCB" w14:textId="77777777" w:rsidR="001F167D" w:rsidRDefault="00E44A9C">
            <w:pPr>
              <w:pStyle w:val="TableParagraph"/>
              <w:spacing w:before="76" w:line="17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вариант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2)</w:t>
            </w:r>
          </w:p>
        </w:tc>
      </w:tr>
      <w:tr w:rsidR="001F167D" w14:paraId="55F7F7C1" w14:textId="77777777">
        <w:trPr>
          <w:trHeight w:val="325"/>
        </w:trPr>
        <w:tc>
          <w:tcPr>
            <w:tcW w:w="360" w:type="dxa"/>
            <w:vMerge w:val="restart"/>
          </w:tcPr>
          <w:p w14:paraId="6E17822F" w14:textId="77777777" w:rsidR="001F167D" w:rsidRDefault="00E44A9C">
            <w:pPr>
              <w:pStyle w:val="TableParagraph"/>
              <w:spacing w:before="1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649" w:type="dxa"/>
            <w:vMerge w:val="restart"/>
          </w:tcPr>
          <w:p w14:paraId="16EA2416" w14:textId="77777777" w:rsidR="001F167D" w:rsidRDefault="00E44A9C">
            <w:pPr>
              <w:pStyle w:val="TableParagraph"/>
              <w:spacing w:before="1"/>
              <w:ind w:left="40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Требования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pacing w:val="-7"/>
                <w:sz w:val="16"/>
              </w:rPr>
              <w:t>к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spacing w:val="-7"/>
                <w:sz w:val="16"/>
              </w:rPr>
              <w:t>результатам</w:t>
            </w:r>
          </w:p>
        </w:tc>
        <w:tc>
          <w:tcPr>
            <w:tcW w:w="1416" w:type="dxa"/>
            <w:gridSpan w:val="3"/>
          </w:tcPr>
          <w:p w14:paraId="2F771FC2" w14:textId="77777777" w:rsidR="001F167D" w:rsidRDefault="00E44A9C">
            <w:pPr>
              <w:pStyle w:val="TableParagraph"/>
              <w:spacing w:before="1"/>
              <w:ind w:left="49"/>
              <w:rPr>
                <w:b/>
                <w:sz w:val="16"/>
              </w:rPr>
            </w:pPr>
            <w:r>
              <w:rPr>
                <w:b/>
                <w:sz w:val="16"/>
              </w:rPr>
              <w:t>1доп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1128" w:type="dxa"/>
            <w:gridSpan w:val="2"/>
          </w:tcPr>
          <w:p w14:paraId="080A1F0F" w14:textId="77777777" w:rsidR="001F167D" w:rsidRDefault="00E44A9C">
            <w:pPr>
              <w:pStyle w:val="TableParagraph"/>
              <w:spacing w:before="1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осн.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1109" w:type="dxa"/>
            <w:gridSpan w:val="2"/>
          </w:tcPr>
          <w:p w14:paraId="0756442A" w14:textId="77777777" w:rsidR="001F167D" w:rsidRDefault="00E44A9C">
            <w:pPr>
              <w:pStyle w:val="TableParagraph"/>
              <w:spacing w:before="1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898" w:type="dxa"/>
            <w:gridSpan w:val="2"/>
          </w:tcPr>
          <w:p w14:paraId="1381BE33" w14:textId="77777777" w:rsidR="001F167D" w:rsidRDefault="00E44A9C">
            <w:pPr>
              <w:pStyle w:val="TableParagraph"/>
              <w:spacing w:before="1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902" w:type="dxa"/>
            <w:gridSpan w:val="2"/>
            <w:tcBorders>
              <w:right w:val="single" w:sz="4" w:space="0" w:color="000000"/>
            </w:tcBorders>
          </w:tcPr>
          <w:p w14:paraId="736A742E" w14:textId="77777777" w:rsidR="001F167D" w:rsidRDefault="00E44A9C">
            <w:pPr>
              <w:pStyle w:val="TableParagraph"/>
              <w:spacing w:before="1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</w:tr>
      <w:tr w:rsidR="001F167D" w14:paraId="22F43B1D" w14:textId="77777777">
        <w:trPr>
          <w:trHeight w:val="642"/>
        </w:trPr>
        <w:tc>
          <w:tcPr>
            <w:tcW w:w="360" w:type="dxa"/>
            <w:vMerge/>
            <w:tcBorders>
              <w:top w:val="nil"/>
            </w:tcBorders>
          </w:tcPr>
          <w:p w14:paraId="24E8887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  <w:vMerge/>
            <w:tcBorders>
              <w:top w:val="nil"/>
            </w:tcBorders>
          </w:tcPr>
          <w:p w14:paraId="07C75562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14:paraId="05234D86" w14:textId="77777777" w:rsidR="001F167D" w:rsidRDefault="00E44A9C">
            <w:pPr>
              <w:pStyle w:val="TableParagraph"/>
              <w:spacing w:before="76"/>
              <w:ind w:left="40"/>
              <w:rPr>
                <w:sz w:val="10"/>
              </w:rPr>
            </w:pPr>
            <w:r>
              <w:rPr>
                <w:sz w:val="10"/>
              </w:rPr>
              <w:t>входная</w:t>
            </w:r>
          </w:p>
        </w:tc>
        <w:tc>
          <w:tcPr>
            <w:tcW w:w="428" w:type="dxa"/>
          </w:tcPr>
          <w:p w14:paraId="3661B4A5" w14:textId="77777777" w:rsidR="001F167D" w:rsidRDefault="00E44A9C">
            <w:pPr>
              <w:pStyle w:val="TableParagraph"/>
              <w:spacing w:before="76"/>
              <w:ind w:left="142"/>
              <w:rPr>
                <w:sz w:val="10"/>
              </w:rPr>
            </w:pPr>
            <w:r>
              <w:rPr>
                <w:sz w:val="10"/>
              </w:rPr>
              <w:t>к.г.</w:t>
            </w:r>
          </w:p>
        </w:tc>
        <w:tc>
          <w:tcPr>
            <w:tcW w:w="565" w:type="dxa"/>
          </w:tcPr>
          <w:p w14:paraId="5D5BE2CD" w14:textId="77777777" w:rsidR="001F167D" w:rsidRDefault="00E44A9C">
            <w:pPr>
              <w:pStyle w:val="TableParagraph"/>
              <w:spacing w:before="76"/>
              <w:ind w:left="72"/>
              <w:rPr>
                <w:sz w:val="10"/>
              </w:rPr>
            </w:pPr>
            <w:r>
              <w:rPr>
                <w:sz w:val="10"/>
              </w:rPr>
              <w:t>динамика</w:t>
            </w:r>
          </w:p>
        </w:tc>
        <w:tc>
          <w:tcPr>
            <w:tcW w:w="533" w:type="dxa"/>
          </w:tcPr>
          <w:p w14:paraId="2918A98B" w14:textId="77777777" w:rsidR="001F167D" w:rsidRDefault="00E44A9C">
            <w:pPr>
              <w:pStyle w:val="TableParagraph"/>
              <w:spacing w:before="76"/>
              <w:ind w:left="174" w:right="164"/>
              <w:jc w:val="center"/>
              <w:rPr>
                <w:sz w:val="10"/>
              </w:rPr>
            </w:pPr>
            <w:r>
              <w:rPr>
                <w:sz w:val="10"/>
              </w:rPr>
              <w:t>к.г.</w:t>
            </w:r>
          </w:p>
        </w:tc>
        <w:tc>
          <w:tcPr>
            <w:tcW w:w="595" w:type="dxa"/>
          </w:tcPr>
          <w:p w14:paraId="322CEF85" w14:textId="77777777" w:rsidR="001F167D" w:rsidRDefault="00E44A9C">
            <w:pPr>
              <w:pStyle w:val="TableParagraph"/>
              <w:spacing w:before="76"/>
              <w:ind w:left="88"/>
              <w:rPr>
                <w:sz w:val="10"/>
              </w:rPr>
            </w:pPr>
            <w:r>
              <w:rPr>
                <w:sz w:val="10"/>
              </w:rPr>
              <w:t>динамика</w:t>
            </w:r>
          </w:p>
        </w:tc>
        <w:tc>
          <w:tcPr>
            <w:tcW w:w="566" w:type="dxa"/>
          </w:tcPr>
          <w:p w14:paraId="00ED99BC" w14:textId="77777777" w:rsidR="001F167D" w:rsidRDefault="00E44A9C">
            <w:pPr>
              <w:pStyle w:val="TableParagraph"/>
              <w:spacing w:before="76"/>
              <w:ind w:left="190" w:right="180"/>
              <w:jc w:val="center"/>
              <w:rPr>
                <w:sz w:val="10"/>
              </w:rPr>
            </w:pPr>
            <w:r>
              <w:rPr>
                <w:sz w:val="10"/>
              </w:rPr>
              <w:t>к.г.</w:t>
            </w:r>
          </w:p>
        </w:tc>
        <w:tc>
          <w:tcPr>
            <w:tcW w:w="543" w:type="dxa"/>
          </w:tcPr>
          <w:p w14:paraId="362F81A9" w14:textId="77777777" w:rsidR="001F167D" w:rsidRDefault="00E44A9C">
            <w:pPr>
              <w:pStyle w:val="TableParagraph"/>
              <w:spacing w:before="76"/>
              <w:ind w:left="62"/>
              <w:rPr>
                <w:sz w:val="10"/>
              </w:rPr>
            </w:pPr>
            <w:r>
              <w:rPr>
                <w:sz w:val="10"/>
              </w:rPr>
              <w:t>динамика</w:t>
            </w:r>
          </w:p>
        </w:tc>
        <w:tc>
          <w:tcPr>
            <w:tcW w:w="430" w:type="dxa"/>
          </w:tcPr>
          <w:p w14:paraId="578E0B5C" w14:textId="77777777" w:rsidR="001F167D" w:rsidRDefault="00E44A9C">
            <w:pPr>
              <w:pStyle w:val="TableParagraph"/>
              <w:spacing w:before="76"/>
              <w:ind w:left="144"/>
              <w:rPr>
                <w:sz w:val="10"/>
              </w:rPr>
            </w:pPr>
            <w:r>
              <w:rPr>
                <w:sz w:val="10"/>
              </w:rPr>
              <w:t>к.г.</w:t>
            </w:r>
          </w:p>
        </w:tc>
        <w:tc>
          <w:tcPr>
            <w:tcW w:w="468" w:type="dxa"/>
          </w:tcPr>
          <w:p w14:paraId="7F569AFD" w14:textId="77777777" w:rsidR="001F167D" w:rsidRDefault="00E44A9C">
            <w:pPr>
              <w:pStyle w:val="TableParagraph"/>
              <w:spacing w:before="76" w:line="386" w:lineRule="auto"/>
              <w:ind w:left="126" w:right="83" w:hanging="12"/>
              <w:rPr>
                <w:sz w:val="10"/>
              </w:rPr>
            </w:pPr>
            <w:r>
              <w:rPr>
                <w:sz w:val="10"/>
              </w:rPr>
              <w:t>дина-</w:t>
            </w:r>
            <w:r>
              <w:rPr>
                <w:spacing w:val="-23"/>
                <w:sz w:val="10"/>
              </w:rPr>
              <w:t xml:space="preserve"> </w:t>
            </w:r>
            <w:r>
              <w:rPr>
                <w:sz w:val="10"/>
              </w:rPr>
              <w:t>мика</w:t>
            </w:r>
          </w:p>
        </w:tc>
        <w:tc>
          <w:tcPr>
            <w:tcW w:w="434" w:type="dxa"/>
          </w:tcPr>
          <w:p w14:paraId="3884E28F" w14:textId="77777777" w:rsidR="001F167D" w:rsidRDefault="00E44A9C">
            <w:pPr>
              <w:pStyle w:val="TableParagraph"/>
              <w:spacing w:before="76"/>
              <w:ind w:left="135" w:right="128"/>
              <w:jc w:val="center"/>
              <w:rPr>
                <w:sz w:val="10"/>
              </w:rPr>
            </w:pPr>
            <w:r>
              <w:rPr>
                <w:sz w:val="10"/>
              </w:rPr>
              <w:t>к.г</w:t>
            </w:r>
          </w:p>
        </w:tc>
        <w:tc>
          <w:tcPr>
            <w:tcW w:w="468" w:type="dxa"/>
          </w:tcPr>
          <w:p w14:paraId="5CF44B29" w14:textId="77777777" w:rsidR="001F167D" w:rsidRDefault="00E44A9C">
            <w:pPr>
              <w:pStyle w:val="TableParagraph"/>
              <w:spacing w:before="76" w:line="386" w:lineRule="auto"/>
              <w:ind w:left="127" w:right="82" w:hanging="12"/>
              <w:rPr>
                <w:sz w:val="10"/>
              </w:rPr>
            </w:pPr>
            <w:r>
              <w:rPr>
                <w:sz w:val="10"/>
              </w:rPr>
              <w:t>дина-</w:t>
            </w:r>
            <w:r>
              <w:rPr>
                <w:spacing w:val="-23"/>
                <w:sz w:val="10"/>
              </w:rPr>
              <w:t xml:space="preserve"> </w:t>
            </w:r>
            <w:r>
              <w:rPr>
                <w:sz w:val="10"/>
              </w:rPr>
              <w:t>мика</w:t>
            </w:r>
          </w:p>
        </w:tc>
      </w:tr>
      <w:tr w:rsidR="001F167D" w14:paraId="40D0574F" w14:textId="77777777">
        <w:trPr>
          <w:trHeight w:val="325"/>
        </w:trPr>
        <w:tc>
          <w:tcPr>
            <w:tcW w:w="9462" w:type="dxa"/>
            <w:gridSpan w:val="13"/>
          </w:tcPr>
          <w:p w14:paraId="0E8C8B80" w14:textId="77777777" w:rsidR="001F167D" w:rsidRDefault="00E44A9C">
            <w:pPr>
              <w:pStyle w:val="TableParagraph"/>
              <w:spacing w:line="194" w:lineRule="exact"/>
              <w:ind w:left="40"/>
              <w:rPr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 xml:space="preserve">1. </w:t>
            </w:r>
            <w:r>
              <w:rPr>
                <w:b/>
                <w:sz w:val="16"/>
              </w:rPr>
              <w:t>Основы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персональной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идентичности,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осознание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принадлежности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определенному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полу,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осознания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себя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как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«Я»</w:t>
            </w:r>
          </w:p>
        </w:tc>
      </w:tr>
      <w:tr w:rsidR="001F167D" w14:paraId="726B1895" w14:textId="77777777">
        <w:trPr>
          <w:trHeight w:val="330"/>
        </w:trPr>
        <w:tc>
          <w:tcPr>
            <w:tcW w:w="360" w:type="dxa"/>
          </w:tcPr>
          <w:p w14:paraId="13B2592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649" w:type="dxa"/>
          </w:tcPr>
          <w:p w14:paraId="3C13E745" w14:textId="77777777" w:rsidR="001F167D" w:rsidRDefault="00E44A9C">
            <w:pPr>
              <w:pStyle w:val="TableParagraph"/>
              <w:spacing w:before="1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23" w:type="dxa"/>
          </w:tcPr>
          <w:p w14:paraId="629C065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16AB8A3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4DE19D8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364CCB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D0F24D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904E5B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14:paraId="0BEE156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right w:val="single" w:sz="4" w:space="0" w:color="000000"/>
            </w:tcBorders>
          </w:tcPr>
          <w:p w14:paraId="47B8859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0CE98B8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769BAC0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4D23D33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0B6F2C6" w14:textId="77777777">
        <w:trPr>
          <w:trHeight w:val="342"/>
        </w:trPr>
        <w:tc>
          <w:tcPr>
            <w:tcW w:w="9462" w:type="dxa"/>
            <w:gridSpan w:val="13"/>
          </w:tcPr>
          <w:p w14:paraId="119AF508" w14:textId="77777777" w:rsidR="001F167D" w:rsidRDefault="00E44A9C">
            <w:pPr>
              <w:pStyle w:val="TableParagraph"/>
              <w:spacing w:line="183" w:lineRule="exact"/>
              <w:ind w:left="4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Персональная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идентичность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(соотнесение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себя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со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своим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именем,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своим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изображением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на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фотографии,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отражением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в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зеркале)</w:t>
            </w:r>
          </w:p>
        </w:tc>
      </w:tr>
      <w:tr w:rsidR="001F167D" w14:paraId="24F31472" w14:textId="77777777">
        <w:trPr>
          <w:trHeight w:val="556"/>
        </w:trPr>
        <w:tc>
          <w:tcPr>
            <w:tcW w:w="360" w:type="dxa"/>
          </w:tcPr>
          <w:p w14:paraId="058C589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649" w:type="dxa"/>
          </w:tcPr>
          <w:p w14:paraId="74307233" w14:textId="77777777" w:rsidR="001F167D" w:rsidRDefault="00E44A9C">
            <w:pPr>
              <w:pStyle w:val="TableParagraph"/>
              <w:spacing w:line="183" w:lineRule="exact"/>
              <w:ind w:left="40"/>
              <w:rPr>
                <w:sz w:val="16"/>
              </w:rPr>
            </w:pPr>
            <w:r>
              <w:rPr>
                <w:sz w:val="16"/>
              </w:rPr>
              <w:t>Узнает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фамилию.</w:t>
            </w:r>
          </w:p>
        </w:tc>
        <w:tc>
          <w:tcPr>
            <w:tcW w:w="423" w:type="dxa"/>
          </w:tcPr>
          <w:p w14:paraId="0199FAD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0B3891F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444DA1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06EB70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26F3DA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09CE5C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14:paraId="3E28DF8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right w:val="single" w:sz="4" w:space="0" w:color="000000"/>
            </w:tcBorders>
          </w:tcPr>
          <w:p w14:paraId="4113E50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3346B28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3A3CF07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4EE0E66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4DCD98B0" w14:textId="77777777">
        <w:trPr>
          <w:trHeight w:val="383"/>
        </w:trPr>
        <w:tc>
          <w:tcPr>
            <w:tcW w:w="360" w:type="dxa"/>
          </w:tcPr>
          <w:p w14:paraId="1C6420E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649" w:type="dxa"/>
          </w:tcPr>
          <w:p w14:paraId="484ED5F8" w14:textId="77777777" w:rsidR="001F167D" w:rsidRDefault="00E44A9C">
            <w:pPr>
              <w:pStyle w:val="TableParagraph"/>
              <w:spacing w:line="183" w:lineRule="exact"/>
              <w:ind w:left="40"/>
              <w:rPr>
                <w:sz w:val="16"/>
              </w:rPr>
            </w:pPr>
            <w:r>
              <w:rPr>
                <w:sz w:val="16"/>
              </w:rPr>
              <w:t>Отвечает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«Как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тебя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зовут?»</w:t>
            </w:r>
          </w:p>
        </w:tc>
        <w:tc>
          <w:tcPr>
            <w:tcW w:w="423" w:type="dxa"/>
          </w:tcPr>
          <w:p w14:paraId="137370B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4EB7423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773305C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9131C1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D29F3B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D78F29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14:paraId="33FEEBE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right w:val="single" w:sz="4" w:space="0" w:color="000000"/>
            </w:tcBorders>
          </w:tcPr>
          <w:p w14:paraId="55AD22C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6E1D3EE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73023C3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37CCFB3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2B51F2CA" w14:textId="77777777">
        <w:trPr>
          <w:trHeight w:val="1130"/>
        </w:trPr>
        <w:tc>
          <w:tcPr>
            <w:tcW w:w="360" w:type="dxa"/>
          </w:tcPr>
          <w:p w14:paraId="6367648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649" w:type="dxa"/>
          </w:tcPr>
          <w:p w14:paraId="1087E7DC" w14:textId="77777777" w:rsidR="001F167D" w:rsidRDefault="00E44A9C">
            <w:pPr>
              <w:pStyle w:val="TableParagraph"/>
              <w:spacing w:before="1" w:line="273" w:lineRule="auto"/>
              <w:ind w:left="40" w:right="23"/>
              <w:jc w:val="both"/>
              <w:rPr>
                <w:sz w:val="16"/>
              </w:rPr>
            </w:pPr>
            <w:r>
              <w:rPr>
                <w:sz w:val="16"/>
              </w:rPr>
              <w:t>Идентифицирует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внешним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признакам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(пол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человека) на картинке, на фотографии. Определяет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половую принадлежность.</w:t>
            </w:r>
          </w:p>
        </w:tc>
        <w:tc>
          <w:tcPr>
            <w:tcW w:w="423" w:type="dxa"/>
          </w:tcPr>
          <w:p w14:paraId="48D6967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6B577898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5BA5AD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293C2BF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46EB91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6BF302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14:paraId="0FA5F8C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right w:val="single" w:sz="4" w:space="0" w:color="000000"/>
            </w:tcBorders>
          </w:tcPr>
          <w:p w14:paraId="6D45596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1884D63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3B19A16A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61523F4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5C633B88" w14:textId="77777777">
        <w:trPr>
          <w:trHeight w:val="705"/>
        </w:trPr>
        <w:tc>
          <w:tcPr>
            <w:tcW w:w="360" w:type="dxa"/>
          </w:tcPr>
          <w:p w14:paraId="01DBF61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649" w:type="dxa"/>
          </w:tcPr>
          <w:p w14:paraId="6E7DA25B" w14:textId="77777777" w:rsidR="001F167D" w:rsidRDefault="00E44A9C">
            <w:pPr>
              <w:pStyle w:val="TableParagraph"/>
              <w:spacing w:before="1" w:line="271" w:lineRule="auto"/>
              <w:ind w:left="40"/>
              <w:rPr>
                <w:sz w:val="16"/>
              </w:rPr>
            </w:pPr>
            <w:r>
              <w:rPr>
                <w:sz w:val="16"/>
              </w:rPr>
              <w:t>Соотносит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понятия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«моё»/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«чужое»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(предметы,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учебные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место).</w:t>
            </w:r>
          </w:p>
        </w:tc>
        <w:tc>
          <w:tcPr>
            <w:tcW w:w="423" w:type="dxa"/>
          </w:tcPr>
          <w:p w14:paraId="64CA658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43A5251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318C964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96F1BF4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69055E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A3B647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14:paraId="338B01C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right w:val="single" w:sz="4" w:space="0" w:color="000000"/>
            </w:tcBorders>
          </w:tcPr>
          <w:p w14:paraId="76CF03A1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7ECB325E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54583C27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580895A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36A241B7" w14:textId="77777777">
        <w:trPr>
          <w:trHeight w:val="325"/>
        </w:trPr>
        <w:tc>
          <w:tcPr>
            <w:tcW w:w="9462" w:type="dxa"/>
            <w:gridSpan w:val="13"/>
          </w:tcPr>
          <w:p w14:paraId="65EFABE4" w14:textId="77777777" w:rsidR="001F167D" w:rsidRDefault="00E44A9C">
            <w:pPr>
              <w:pStyle w:val="TableParagraph"/>
              <w:spacing w:before="1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Основы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социально-эмоционального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участия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процессе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общения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совместной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деятельности.</w:t>
            </w:r>
          </w:p>
        </w:tc>
      </w:tr>
      <w:tr w:rsidR="001F167D" w14:paraId="46C8EB9A" w14:textId="77777777">
        <w:trPr>
          <w:trHeight w:val="330"/>
        </w:trPr>
        <w:tc>
          <w:tcPr>
            <w:tcW w:w="360" w:type="dxa"/>
          </w:tcPr>
          <w:p w14:paraId="09BFD4F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3649" w:type="dxa"/>
          </w:tcPr>
          <w:p w14:paraId="1F58AB4B" w14:textId="77777777" w:rsidR="001F167D" w:rsidRDefault="00E44A9C">
            <w:pPr>
              <w:pStyle w:val="TableParagraph"/>
              <w:spacing w:before="1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23" w:type="dxa"/>
          </w:tcPr>
          <w:p w14:paraId="27B0274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2BDE9546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5115BC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5FB71E2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A4CBD99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D126FE5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14:paraId="275B91D0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right w:val="single" w:sz="4" w:space="0" w:color="000000"/>
            </w:tcBorders>
          </w:tcPr>
          <w:p w14:paraId="7EF5A86F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314B9C4B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3CB7A75D" w14:textId="77777777" w:rsidR="001F167D" w:rsidRDefault="001F167D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6C9C6483" w14:textId="77777777" w:rsidR="001F167D" w:rsidRDefault="001F167D">
            <w:pPr>
              <w:pStyle w:val="TableParagraph"/>
              <w:rPr>
                <w:sz w:val="20"/>
              </w:rPr>
            </w:pPr>
          </w:p>
        </w:tc>
      </w:tr>
      <w:tr w:rsidR="001F167D" w14:paraId="0B240701" w14:textId="77777777">
        <w:trPr>
          <w:trHeight w:val="428"/>
        </w:trPr>
        <w:tc>
          <w:tcPr>
            <w:tcW w:w="9462" w:type="dxa"/>
            <w:gridSpan w:val="13"/>
          </w:tcPr>
          <w:p w14:paraId="25035015" w14:textId="77777777" w:rsidR="001F167D" w:rsidRDefault="00E44A9C">
            <w:pPr>
              <w:pStyle w:val="TableParagraph"/>
              <w:spacing w:before="1"/>
              <w:ind w:left="4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Адекватность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применения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ритуалов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социального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взаимодействия</w:t>
            </w:r>
          </w:p>
        </w:tc>
      </w:tr>
    </w:tbl>
    <w:p w14:paraId="002D6EE2" w14:textId="77777777" w:rsidR="001F167D" w:rsidRDefault="001F167D">
      <w:pPr>
        <w:rPr>
          <w:sz w:val="16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49"/>
        <w:gridCol w:w="423"/>
        <w:gridCol w:w="428"/>
        <w:gridCol w:w="565"/>
        <w:gridCol w:w="533"/>
        <w:gridCol w:w="595"/>
        <w:gridCol w:w="566"/>
        <w:gridCol w:w="543"/>
        <w:gridCol w:w="359"/>
        <w:gridCol w:w="71"/>
        <w:gridCol w:w="468"/>
        <w:gridCol w:w="434"/>
        <w:gridCol w:w="468"/>
      </w:tblGrid>
      <w:tr w:rsidR="001F167D" w14:paraId="506A7519" w14:textId="77777777">
        <w:trPr>
          <w:trHeight w:val="695"/>
        </w:trPr>
        <w:tc>
          <w:tcPr>
            <w:tcW w:w="360" w:type="dxa"/>
          </w:tcPr>
          <w:p w14:paraId="6A038C7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</w:tcPr>
          <w:p w14:paraId="252FE209" w14:textId="77777777" w:rsidR="001F167D" w:rsidRDefault="00E44A9C">
            <w:pPr>
              <w:pStyle w:val="TableParagraph"/>
              <w:spacing w:line="271" w:lineRule="auto"/>
              <w:ind w:left="40" w:right="84"/>
              <w:rPr>
                <w:sz w:val="16"/>
              </w:rPr>
            </w:pPr>
            <w:r>
              <w:rPr>
                <w:sz w:val="16"/>
              </w:rPr>
              <w:t>Умеет обратиться к взрослому с целью реализации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собственных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потребностей.</w:t>
            </w:r>
          </w:p>
        </w:tc>
        <w:tc>
          <w:tcPr>
            <w:tcW w:w="423" w:type="dxa"/>
          </w:tcPr>
          <w:p w14:paraId="38FF355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14:paraId="31AEC5D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14:paraId="18E8A48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2FFC4CD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14:paraId="7D1DD69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CBE0E9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22425F1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gridSpan w:val="2"/>
            <w:tcBorders>
              <w:right w:val="single" w:sz="4" w:space="0" w:color="000000"/>
            </w:tcBorders>
          </w:tcPr>
          <w:p w14:paraId="6746E40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25A69EE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042A22B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5F836FF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3D03BF83" w14:textId="77777777">
        <w:trPr>
          <w:trHeight w:val="572"/>
        </w:trPr>
        <w:tc>
          <w:tcPr>
            <w:tcW w:w="360" w:type="dxa"/>
          </w:tcPr>
          <w:p w14:paraId="1F1B264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</w:tcPr>
          <w:p w14:paraId="6F988F11" w14:textId="77777777" w:rsidR="001F167D" w:rsidRDefault="00E44A9C">
            <w:pPr>
              <w:pStyle w:val="TableParagraph"/>
              <w:spacing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Проявляет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доверие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близким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взрослым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педагогу.</w:t>
            </w:r>
          </w:p>
        </w:tc>
        <w:tc>
          <w:tcPr>
            <w:tcW w:w="423" w:type="dxa"/>
          </w:tcPr>
          <w:p w14:paraId="4AB5632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14:paraId="2BA8CED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14:paraId="0612FC0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215A37D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14:paraId="1D1CCA3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48544D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37ADD44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gridSpan w:val="2"/>
            <w:tcBorders>
              <w:right w:val="single" w:sz="4" w:space="0" w:color="000000"/>
            </w:tcBorders>
          </w:tcPr>
          <w:p w14:paraId="22B667D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4AB9683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45E09F3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5547C2A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59960A9D" w14:textId="77777777">
        <w:trPr>
          <w:trHeight w:val="707"/>
        </w:trPr>
        <w:tc>
          <w:tcPr>
            <w:tcW w:w="360" w:type="dxa"/>
          </w:tcPr>
          <w:p w14:paraId="53D6D09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</w:tcPr>
          <w:p w14:paraId="730C2B8E" w14:textId="77777777" w:rsidR="001F167D" w:rsidRDefault="00E44A9C">
            <w:pPr>
              <w:pStyle w:val="TableParagraph"/>
              <w:spacing w:line="273" w:lineRule="auto"/>
              <w:ind w:left="40" w:right="36"/>
              <w:rPr>
                <w:sz w:val="16"/>
              </w:rPr>
            </w:pPr>
            <w:r>
              <w:rPr>
                <w:sz w:val="16"/>
              </w:rPr>
              <w:t>Стремится (проявляет активность, радость) к обще-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нию и совместной деятельности с взрослыми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сверстниками.</w:t>
            </w:r>
          </w:p>
        </w:tc>
        <w:tc>
          <w:tcPr>
            <w:tcW w:w="423" w:type="dxa"/>
          </w:tcPr>
          <w:p w14:paraId="34EFE17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14:paraId="71A98E3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14:paraId="10C2853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117E4F4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14:paraId="35B5042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C6D3B6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058E076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gridSpan w:val="2"/>
            <w:tcBorders>
              <w:right w:val="single" w:sz="4" w:space="0" w:color="000000"/>
            </w:tcBorders>
          </w:tcPr>
          <w:p w14:paraId="34BF2B2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24E823A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78ABBFD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6FEC5C1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733EF5BB" w14:textId="77777777">
        <w:trPr>
          <w:trHeight w:val="311"/>
        </w:trPr>
        <w:tc>
          <w:tcPr>
            <w:tcW w:w="9462" w:type="dxa"/>
            <w:gridSpan w:val="14"/>
          </w:tcPr>
          <w:p w14:paraId="6C2219A6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уважительного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отношения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окружающим.</w:t>
            </w:r>
          </w:p>
        </w:tc>
      </w:tr>
      <w:tr w:rsidR="001F167D" w14:paraId="76C395E2" w14:textId="77777777">
        <w:trPr>
          <w:trHeight w:val="349"/>
        </w:trPr>
        <w:tc>
          <w:tcPr>
            <w:tcW w:w="360" w:type="dxa"/>
          </w:tcPr>
          <w:p w14:paraId="5165EDA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</w:tcPr>
          <w:p w14:paraId="4E5B476F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23" w:type="dxa"/>
          </w:tcPr>
          <w:p w14:paraId="1ED03B6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14:paraId="35839C3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14:paraId="150D7E0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41A83F9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14:paraId="6E9C390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A45A69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5D14432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gridSpan w:val="2"/>
            <w:tcBorders>
              <w:right w:val="single" w:sz="4" w:space="0" w:color="000000"/>
            </w:tcBorders>
          </w:tcPr>
          <w:p w14:paraId="6D61CCD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5BFD515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202657A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79FCEAA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3D8D7D23" w14:textId="77777777">
        <w:trPr>
          <w:trHeight w:val="544"/>
        </w:trPr>
        <w:tc>
          <w:tcPr>
            <w:tcW w:w="9462" w:type="dxa"/>
            <w:gridSpan w:val="14"/>
          </w:tcPr>
          <w:p w14:paraId="4859F15E" w14:textId="77777777" w:rsidR="001F167D" w:rsidRDefault="00E44A9C">
            <w:pPr>
              <w:pStyle w:val="TableParagraph"/>
              <w:spacing w:line="180" w:lineRule="exact"/>
              <w:ind w:left="37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Сформированность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коммуникативных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навыков.</w:t>
            </w:r>
          </w:p>
        </w:tc>
      </w:tr>
      <w:tr w:rsidR="001F167D" w14:paraId="5004AADB" w14:textId="77777777">
        <w:trPr>
          <w:trHeight w:val="2704"/>
        </w:trPr>
        <w:tc>
          <w:tcPr>
            <w:tcW w:w="360" w:type="dxa"/>
          </w:tcPr>
          <w:p w14:paraId="7806875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</w:tcPr>
          <w:p w14:paraId="2D824C4D" w14:textId="77777777" w:rsidR="001F167D" w:rsidRDefault="00E44A9C">
            <w:pPr>
              <w:pStyle w:val="TableParagraph"/>
              <w:spacing w:line="271" w:lineRule="auto"/>
              <w:ind w:left="40" w:right="33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Обращается к взрослым(используя </w:t>
            </w:r>
            <w:r>
              <w:rPr>
                <w:sz w:val="16"/>
              </w:rPr>
              <w:t>мимику, же-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сты,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средства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альтернативной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коммуникации)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</w:p>
          <w:p w14:paraId="7AB5F505" w14:textId="77777777" w:rsidR="001F167D" w:rsidRDefault="001F167D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3185B2DC" w14:textId="77777777" w:rsidR="001F167D" w:rsidRDefault="00E44A9C">
            <w:pPr>
              <w:pStyle w:val="TableParagraph"/>
              <w:numPr>
                <w:ilvl w:val="0"/>
                <w:numId w:val="39"/>
              </w:numPr>
              <w:tabs>
                <w:tab w:val="left" w:pos="175"/>
              </w:tabs>
              <w:rPr>
                <w:sz w:val="16"/>
              </w:rPr>
            </w:pPr>
            <w:r>
              <w:rPr>
                <w:sz w:val="16"/>
              </w:rPr>
              <w:t>называет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имени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отчеству;</w:t>
            </w:r>
          </w:p>
          <w:p w14:paraId="712B6714" w14:textId="77777777" w:rsidR="001F167D" w:rsidRDefault="001F167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91E5D35" w14:textId="77777777" w:rsidR="001F167D" w:rsidRDefault="00E44A9C">
            <w:pPr>
              <w:pStyle w:val="TableParagraph"/>
              <w:numPr>
                <w:ilvl w:val="0"/>
                <w:numId w:val="39"/>
              </w:numPr>
              <w:tabs>
                <w:tab w:val="left" w:pos="135"/>
              </w:tabs>
              <w:ind w:left="134" w:hanging="95"/>
              <w:rPr>
                <w:sz w:val="16"/>
              </w:rPr>
            </w:pPr>
            <w:r>
              <w:rPr>
                <w:sz w:val="16"/>
              </w:rPr>
              <w:t>обращается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помощью;</w:t>
            </w:r>
          </w:p>
          <w:p w14:paraId="0CEA864F" w14:textId="77777777" w:rsidR="001F167D" w:rsidRDefault="001F167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C2F4630" w14:textId="77777777" w:rsidR="001F167D" w:rsidRDefault="00E44A9C">
            <w:pPr>
              <w:pStyle w:val="TableParagraph"/>
              <w:numPr>
                <w:ilvl w:val="0"/>
                <w:numId w:val="39"/>
              </w:numPr>
              <w:tabs>
                <w:tab w:val="left" w:pos="135"/>
              </w:tabs>
              <w:spacing w:line="183" w:lineRule="exact"/>
              <w:ind w:left="134" w:hanging="95"/>
              <w:rPr>
                <w:sz w:val="16"/>
              </w:rPr>
            </w:pPr>
            <w:r>
              <w:rPr>
                <w:spacing w:val="-1"/>
                <w:sz w:val="16"/>
              </w:rPr>
              <w:t>выражает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благодарность;</w:t>
            </w:r>
          </w:p>
          <w:p w14:paraId="5CA46FD6" w14:textId="77777777" w:rsidR="001F167D" w:rsidRDefault="00E44A9C">
            <w:pPr>
              <w:pStyle w:val="TableParagraph"/>
              <w:numPr>
                <w:ilvl w:val="0"/>
                <w:numId w:val="39"/>
              </w:numPr>
              <w:tabs>
                <w:tab w:val="left" w:pos="135"/>
              </w:tabs>
              <w:spacing w:line="183" w:lineRule="exact"/>
              <w:ind w:left="134" w:hanging="95"/>
              <w:rPr>
                <w:sz w:val="16"/>
              </w:rPr>
            </w:pPr>
            <w:r>
              <w:rPr>
                <w:sz w:val="16"/>
              </w:rPr>
              <w:t>следует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полученной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инструкции;</w:t>
            </w:r>
          </w:p>
        </w:tc>
        <w:tc>
          <w:tcPr>
            <w:tcW w:w="423" w:type="dxa"/>
          </w:tcPr>
          <w:p w14:paraId="2B633AC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14:paraId="18D2126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14:paraId="4E18987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209CE22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14:paraId="3D9D718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C18FCB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5A3ECE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gridSpan w:val="2"/>
            <w:tcBorders>
              <w:right w:val="single" w:sz="4" w:space="0" w:color="000000"/>
            </w:tcBorders>
          </w:tcPr>
          <w:p w14:paraId="3CC4D78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668E107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73199F2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38FCA9A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5BE7148E" w14:textId="77777777">
        <w:trPr>
          <w:trHeight w:val="1821"/>
        </w:trPr>
        <w:tc>
          <w:tcPr>
            <w:tcW w:w="360" w:type="dxa"/>
          </w:tcPr>
          <w:p w14:paraId="5E1B68D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</w:tcPr>
          <w:p w14:paraId="5C915B9D" w14:textId="77777777" w:rsidR="001F167D" w:rsidRDefault="00E44A9C">
            <w:pPr>
              <w:pStyle w:val="TableParagraph"/>
              <w:ind w:left="40" w:right="133"/>
              <w:jc w:val="both"/>
              <w:rPr>
                <w:sz w:val="16"/>
              </w:rPr>
            </w:pPr>
            <w:r>
              <w:rPr>
                <w:sz w:val="16"/>
              </w:rPr>
              <w:t>Умеет общаться (используя мимику, жесты, сред-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ства альтернативной коммуникации) со сверстни-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ками:</w:t>
            </w:r>
          </w:p>
          <w:p w14:paraId="4F7484A1" w14:textId="77777777" w:rsidR="001F167D" w:rsidRDefault="00E44A9C">
            <w:pPr>
              <w:pStyle w:val="TableParagraph"/>
              <w:numPr>
                <w:ilvl w:val="0"/>
                <w:numId w:val="38"/>
              </w:numPr>
              <w:tabs>
                <w:tab w:val="left" w:pos="135"/>
              </w:tabs>
              <w:spacing w:line="183" w:lineRule="exact"/>
              <w:ind w:hanging="95"/>
              <w:jc w:val="both"/>
              <w:rPr>
                <w:sz w:val="16"/>
              </w:rPr>
            </w:pPr>
            <w:r>
              <w:rPr>
                <w:sz w:val="16"/>
              </w:rPr>
              <w:t>присоединяется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другим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детям;</w:t>
            </w:r>
          </w:p>
          <w:p w14:paraId="4410F239" w14:textId="77777777" w:rsidR="001F167D" w:rsidRDefault="00E44A9C">
            <w:pPr>
              <w:pStyle w:val="TableParagraph"/>
              <w:numPr>
                <w:ilvl w:val="0"/>
                <w:numId w:val="38"/>
              </w:numPr>
              <w:tabs>
                <w:tab w:val="left" w:pos="175"/>
              </w:tabs>
              <w:spacing w:line="183" w:lineRule="exact"/>
              <w:ind w:left="174"/>
              <w:jc w:val="both"/>
              <w:rPr>
                <w:sz w:val="16"/>
              </w:rPr>
            </w:pPr>
            <w:r>
              <w:rPr>
                <w:sz w:val="16"/>
              </w:rPr>
              <w:t>проявляет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инициативу;</w:t>
            </w:r>
          </w:p>
          <w:p w14:paraId="59295776" w14:textId="77777777" w:rsidR="001F167D" w:rsidRDefault="00E44A9C">
            <w:pPr>
              <w:pStyle w:val="TableParagraph"/>
              <w:numPr>
                <w:ilvl w:val="0"/>
                <w:numId w:val="38"/>
              </w:numPr>
              <w:tabs>
                <w:tab w:val="left" w:pos="135"/>
              </w:tabs>
              <w:spacing w:line="183" w:lineRule="exact"/>
              <w:ind w:hanging="95"/>
              <w:jc w:val="both"/>
              <w:rPr>
                <w:sz w:val="16"/>
              </w:rPr>
            </w:pPr>
            <w:r>
              <w:rPr>
                <w:sz w:val="16"/>
              </w:rPr>
              <w:t>делится;</w:t>
            </w:r>
          </w:p>
          <w:p w14:paraId="220D3325" w14:textId="77777777" w:rsidR="001F167D" w:rsidRDefault="00E44A9C">
            <w:pPr>
              <w:pStyle w:val="TableParagraph"/>
              <w:numPr>
                <w:ilvl w:val="0"/>
                <w:numId w:val="38"/>
              </w:numPr>
              <w:tabs>
                <w:tab w:val="left" w:pos="135"/>
              </w:tabs>
              <w:spacing w:line="183" w:lineRule="exact"/>
              <w:ind w:hanging="95"/>
              <w:jc w:val="both"/>
              <w:rPr>
                <w:sz w:val="16"/>
              </w:rPr>
            </w:pPr>
            <w:r>
              <w:rPr>
                <w:sz w:val="16"/>
              </w:rPr>
              <w:t>извиняется</w:t>
            </w:r>
          </w:p>
        </w:tc>
        <w:tc>
          <w:tcPr>
            <w:tcW w:w="423" w:type="dxa"/>
          </w:tcPr>
          <w:p w14:paraId="6F6FCDC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14:paraId="2F366C7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14:paraId="55EBDFF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54FC765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14:paraId="7455303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32684F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7C6F3C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gridSpan w:val="2"/>
            <w:tcBorders>
              <w:right w:val="single" w:sz="4" w:space="0" w:color="000000"/>
            </w:tcBorders>
          </w:tcPr>
          <w:p w14:paraId="26831E8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0F369D3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3D3A636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040556F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37C97F2E" w14:textId="77777777">
        <w:trPr>
          <w:trHeight w:val="325"/>
        </w:trPr>
        <w:tc>
          <w:tcPr>
            <w:tcW w:w="9462" w:type="dxa"/>
            <w:gridSpan w:val="14"/>
          </w:tcPr>
          <w:p w14:paraId="4B0C73F6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4.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Овладение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начальными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навыками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адаптации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динамично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изменяющемся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развивающемся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мире</w:t>
            </w:r>
          </w:p>
        </w:tc>
      </w:tr>
      <w:tr w:rsidR="001F167D" w14:paraId="1BDA50D3" w14:textId="77777777">
        <w:trPr>
          <w:trHeight w:val="330"/>
        </w:trPr>
        <w:tc>
          <w:tcPr>
            <w:tcW w:w="360" w:type="dxa"/>
          </w:tcPr>
          <w:p w14:paraId="4820E73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</w:tcPr>
          <w:p w14:paraId="31542611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23" w:type="dxa"/>
          </w:tcPr>
          <w:p w14:paraId="04452D4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14:paraId="6CE69AC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14:paraId="65CC1DD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62A22D8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14:paraId="02B88AA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CAAF10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4ED1EF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59" w:type="dxa"/>
            <w:tcBorders>
              <w:right w:val="single" w:sz="4" w:space="0" w:color="000000"/>
            </w:tcBorders>
          </w:tcPr>
          <w:p w14:paraId="57C8D11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000000"/>
            </w:tcBorders>
          </w:tcPr>
          <w:p w14:paraId="4E0AAC3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0A7D5E5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06984D4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4DFACDAE" w14:textId="77777777">
        <w:trPr>
          <w:trHeight w:val="558"/>
        </w:trPr>
        <w:tc>
          <w:tcPr>
            <w:tcW w:w="9462" w:type="dxa"/>
            <w:gridSpan w:val="14"/>
          </w:tcPr>
          <w:p w14:paraId="215B7DEE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b/>
                <w:i/>
                <w:sz w:val="16"/>
              </w:rPr>
              <w:t>1.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Сформированность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навыков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адаптации</w:t>
            </w:r>
            <w:r>
              <w:rPr>
                <w:sz w:val="16"/>
              </w:rPr>
              <w:t>.</w:t>
            </w:r>
          </w:p>
        </w:tc>
      </w:tr>
      <w:tr w:rsidR="001F167D" w14:paraId="5857EA9C" w14:textId="77777777">
        <w:trPr>
          <w:trHeight w:val="1268"/>
        </w:trPr>
        <w:tc>
          <w:tcPr>
            <w:tcW w:w="360" w:type="dxa"/>
          </w:tcPr>
          <w:p w14:paraId="29B16B3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</w:tcPr>
          <w:p w14:paraId="166B2979" w14:textId="77777777" w:rsidR="001F167D" w:rsidRDefault="00E44A9C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Наличие признаков преодоления стереотипов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появления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новых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образцов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поведения.</w:t>
            </w:r>
          </w:p>
        </w:tc>
        <w:tc>
          <w:tcPr>
            <w:tcW w:w="423" w:type="dxa"/>
          </w:tcPr>
          <w:p w14:paraId="2822D08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14:paraId="5AA6FFD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14:paraId="53B1E6C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6AEF039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14:paraId="6E695A2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AB52B5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734B9A7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59" w:type="dxa"/>
            <w:tcBorders>
              <w:right w:val="single" w:sz="4" w:space="0" w:color="000000"/>
            </w:tcBorders>
          </w:tcPr>
          <w:p w14:paraId="3671B17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000000"/>
            </w:tcBorders>
          </w:tcPr>
          <w:p w14:paraId="42B2850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55A6A3C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74E6E12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0241D886" w14:textId="77777777">
        <w:trPr>
          <w:trHeight w:val="966"/>
        </w:trPr>
        <w:tc>
          <w:tcPr>
            <w:tcW w:w="360" w:type="dxa"/>
          </w:tcPr>
          <w:p w14:paraId="3FD035E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</w:tcPr>
          <w:p w14:paraId="31B14AA5" w14:textId="77777777" w:rsidR="001F167D" w:rsidRDefault="00E44A9C">
            <w:pPr>
              <w:pStyle w:val="TableParagraph"/>
              <w:tabs>
                <w:tab w:val="left" w:pos="1251"/>
                <w:tab w:val="left" w:pos="2201"/>
              </w:tabs>
              <w:ind w:left="40" w:right="536"/>
              <w:jc w:val="both"/>
              <w:rPr>
                <w:sz w:val="16"/>
              </w:rPr>
            </w:pPr>
            <w:r>
              <w:rPr>
                <w:sz w:val="16"/>
              </w:rPr>
              <w:t>Закрепляет</w:t>
            </w:r>
            <w:r>
              <w:rPr>
                <w:sz w:val="16"/>
              </w:rPr>
              <w:tab/>
              <w:t>навыки</w:t>
            </w:r>
            <w:r>
              <w:rPr>
                <w:sz w:val="16"/>
              </w:rPr>
              <w:tab/>
              <w:t>сдерживания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импульсивного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аффективных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реакций.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Проявляет терпение.</w:t>
            </w:r>
          </w:p>
        </w:tc>
        <w:tc>
          <w:tcPr>
            <w:tcW w:w="423" w:type="dxa"/>
          </w:tcPr>
          <w:p w14:paraId="7989605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14:paraId="2642305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14:paraId="5444622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5E772E8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14:paraId="1D40537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47CE1FE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</w:tcPr>
          <w:p w14:paraId="49AB5C9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59" w:type="dxa"/>
            <w:tcBorders>
              <w:right w:val="single" w:sz="4" w:space="0" w:color="000000"/>
            </w:tcBorders>
          </w:tcPr>
          <w:p w14:paraId="4E0C5EC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000000"/>
            </w:tcBorders>
          </w:tcPr>
          <w:p w14:paraId="4B9DDD0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14:paraId="0235275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</w:tcBorders>
          </w:tcPr>
          <w:p w14:paraId="4C34021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65F39532" w14:textId="77777777">
        <w:trPr>
          <w:trHeight w:val="960"/>
        </w:trPr>
        <w:tc>
          <w:tcPr>
            <w:tcW w:w="360" w:type="dxa"/>
            <w:tcBorders>
              <w:bottom w:val="single" w:sz="4" w:space="0" w:color="000000"/>
            </w:tcBorders>
          </w:tcPr>
          <w:p w14:paraId="331C49D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  <w:tcBorders>
              <w:bottom w:val="single" w:sz="4" w:space="0" w:color="000000"/>
            </w:tcBorders>
          </w:tcPr>
          <w:p w14:paraId="5F48DF85" w14:textId="77777777" w:rsidR="001F167D" w:rsidRDefault="00E44A9C">
            <w:pPr>
              <w:pStyle w:val="TableParagraph"/>
              <w:ind w:left="40" w:right="11"/>
              <w:rPr>
                <w:sz w:val="16"/>
              </w:rPr>
            </w:pPr>
            <w:r>
              <w:rPr>
                <w:sz w:val="16"/>
              </w:rPr>
              <w:t>Сохраняет устойчивость поведения и адекватную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реакцию в случаях изменении режима дня в домаш-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условиях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школе.</w:t>
            </w:r>
          </w:p>
        </w:tc>
        <w:tc>
          <w:tcPr>
            <w:tcW w:w="423" w:type="dxa"/>
            <w:tcBorders>
              <w:bottom w:val="single" w:sz="4" w:space="0" w:color="000000"/>
            </w:tcBorders>
          </w:tcPr>
          <w:p w14:paraId="09B3E72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55B89ED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26B24A6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20DC9F3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  <w:tcBorders>
              <w:bottom w:val="single" w:sz="4" w:space="0" w:color="000000"/>
            </w:tcBorders>
          </w:tcPr>
          <w:p w14:paraId="4AD4E65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14:paraId="6496280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bottom w:val="single" w:sz="4" w:space="0" w:color="000000"/>
            </w:tcBorders>
          </w:tcPr>
          <w:p w14:paraId="6F8B18E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59" w:type="dxa"/>
            <w:tcBorders>
              <w:bottom w:val="single" w:sz="4" w:space="0" w:color="000000"/>
              <w:right w:val="single" w:sz="4" w:space="0" w:color="000000"/>
            </w:tcBorders>
          </w:tcPr>
          <w:p w14:paraId="4647D0E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C27011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bottom w:val="single" w:sz="4" w:space="0" w:color="000000"/>
              <w:right w:val="single" w:sz="4" w:space="0" w:color="000000"/>
            </w:tcBorders>
          </w:tcPr>
          <w:p w14:paraId="0F62C0C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</w:tcPr>
          <w:p w14:paraId="5A89725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0385643F" w14:textId="77777777">
        <w:trPr>
          <w:trHeight w:val="724"/>
        </w:trPr>
        <w:tc>
          <w:tcPr>
            <w:tcW w:w="9462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14:paraId="4CAF7E19" w14:textId="77777777" w:rsidR="001F167D" w:rsidRDefault="00E44A9C">
            <w:pPr>
              <w:pStyle w:val="TableParagraph"/>
              <w:spacing w:line="237" w:lineRule="auto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5.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Освоение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доступных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социальных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ролей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(обучающегося,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сына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(дочери),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пассажира,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покупателя),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мотивов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деятельности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личностного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смысла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учения.</w:t>
            </w:r>
          </w:p>
        </w:tc>
      </w:tr>
      <w:tr w:rsidR="001F167D" w14:paraId="379FBC52" w14:textId="77777777">
        <w:trPr>
          <w:trHeight w:val="414"/>
        </w:trPr>
        <w:tc>
          <w:tcPr>
            <w:tcW w:w="360" w:type="dxa"/>
            <w:tcBorders>
              <w:top w:val="single" w:sz="4" w:space="0" w:color="000000"/>
              <w:bottom w:val="single" w:sz="4" w:space="0" w:color="000000"/>
            </w:tcBorders>
          </w:tcPr>
          <w:p w14:paraId="2F636C3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49" w:type="dxa"/>
            <w:tcBorders>
              <w:top w:val="single" w:sz="4" w:space="0" w:color="000000"/>
              <w:bottom w:val="single" w:sz="4" w:space="0" w:color="000000"/>
            </w:tcBorders>
          </w:tcPr>
          <w:p w14:paraId="143BAE69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</w:tcBorders>
          </w:tcPr>
          <w:p w14:paraId="509EB49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</w:tcBorders>
          </w:tcPr>
          <w:p w14:paraId="73837C9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14:paraId="164EB3D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14:paraId="6456585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</w:tcBorders>
          </w:tcPr>
          <w:p w14:paraId="5F87A02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14:paraId="7118BC6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</w:tcBorders>
          </w:tcPr>
          <w:p w14:paraId="5CFFD3D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C49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59FA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EE5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8FC9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2F174279" w14:textId="77777777">
        <w:trPr>
          <w:trHeight w:val="721"/>
        </w:trPr>
        <w:tc>
          <w:tcPr>
            <w:tcW w:w="899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72EE" w14:textId="77777777" w:rsidR="001F167D" w:rsidRDefault="00E44A9C">
            <w:pPr>
              <w:pStyle w:val="TableParagraph"/>
              <w:spacing w:line="237" w:lineRule="auto"/>
              <w:ind w:left="40" w:firstLine="40"/>
              <w:rPr>
                <w:b/>
                <w:i/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Адекватность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применения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ритуалов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социального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взаимодействия,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расширение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сферы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мотивов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учебной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деятельности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проявление устойчивого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интереса,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потребности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к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отдельным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познавательным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заданиям.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DBF7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</w:tbl>
    <w:p w14:paraId="2A5DFAAB" w14:textId="77777777" w:rsidR="001F167D" w:rsidRDefault="001F167D">
      <w:pPr>
        <w:rPr>
          <w:sz w:val="16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49"/>
        <w:gridCol w:w="423"/>
        <w:gridCol w:w="428"/>
        <w:gridCol w:w="565"/>
        <w:gridCol w:w="533"/>
        <w:gridCol w:w="595"/>
        <w:gridCol w:w="566"/>
        <w:gridCol w:w="543"/>
        <w:gridCol w:w="348"/>
        <w:gridCol w:w="550"/>
        <w:gridCol w:w="435"/>
        <w:gridCol w:w="469"/>
      </w:tblGrid>
      <w:tr w:rsidR="001F167D" w14:paraId="1BAD1D01" w14:textId="77777777">
        <w:trPr>
          <w:trHeight w:val="739"/>
        </w:trPr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</w:tcPr>
          <w:p w14:paraId="72663C5F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49" w:type="dxa"/>
            <w:tcBorders>
              <w:left w:val="single" w:sz="6" w:space="0" w:color="000000"/>
              <w:right w:val="single" w:sz="6" w:space="0" w:color="000000"/>
            </w:tcBorders>
          </w:tcPr>
          <w:p w14:paraId="572708F0" w14:textId="77777777" w:rsidR="001F167D" w:rsidRDefault="00E44A9C">
            <w:pPr>
              <w:pStyle w:val="TableParagraph"/>
              <w:ind w:left="40" w:right="25"/>
              <w:jc w:val="both"/>
              <w:rPr>
                <w:sz w:val="16"/>
              </w:rPr>
            </w:pPr>
            <w:r>
              <w:rPr>
                <w:sz w:val="16"/>
              </w:rPr>
              <w:t>Владеет навыком пребывания в социальной ситуа-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ции общественного транспорта, магазина, кафе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т.д.</w:t>
            </w:r>
          </w:p>
        </w:tc>
        <w:tc>
          <w:tcPr>
            <w:tcW w:w="423" w:type="dxa"/>
            <w:tcBorders>
              <w:left w:val="single" w:sz="6" w:space="0" w:color="000000"/>
              <w:right w:val="single" w:sz="6" w:space="0" w:color="000000"/>
            </w:tcBorders>
          </w:tcPr>
          <w:p w14:paraId="0F8EC5E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single" w:sz="6" w:space="0" w:color="000000"/>
              <w:right w:val="single" w:sz="6" w:space="0" w:color="000000"/>
            </w:tcBorders>
          </w:tcPr>
          <w:p w14:paraId="734B7CF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left w:val="single" w:sz="6" w:space="0" w:color="000000"/>
              <w:right w:val="single" w:sz="6" w:space="0" w:color="000000"/>
            </w:tcBorders>
          </w:tcPr>
          <w:p w14:paraId="3206239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14:paraId="308F33B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tcBorders>
              <w:left w:val="single" w:sz="6" w:space="0" w:color="000000"/>
              <w:right w:val="single" w:sz="6" w:space="0" w:color="000000"/>
            </w:tcBorders>
          </w:tcPr>
          <w:p w14:paraId="00BEC1C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14:paraId="311BC249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left w:val="single" w:sz="6" w:space="0" w:color="000000"/>
              <w:right w:val="single" w:sz="6" w:space="0" w:color="000000"/>
            </w:tcBorders>
          </w:tcPr>
          <w:p w14:paraId="10F934B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</w:tcPr>
          <w:p w14:paraId="436795A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  <w:tcBorders>
              <w:right w:val="single" w:sz="6" w:space="0" w:color="000000"/>
            </w:tcBorders>
          </w:tcPr>
          <w:p w14:paraId="77E3EE1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tcBorders>
              <w:left w:val="single" w:sz="6" w:space="0" w:color="000000"/>
            </w:tcBorders>
          </w:tcPr>
          <w:p w14:paraId="7E32753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right w:val="single" w:sz="6" w:space="0" w:color="000000"/>
            </w:tcBorders>
          </w:tcPr>
          <w:p w14:paraId="70C6F4E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1A1E41D2" w14:textId="77777777">
        <w:trPr>
          <w:trHeight w:val="350"/>
        </w:trPr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</w:tcPr>
          <w:p w14:paraId="5B3E6AE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49" w:type="dxa"/>
            <w:tcBorders>
              <w:left w:val="single" w:sz="6" w:space="0" w:color="000000"/>
              <w:right w:val="single" w:sz="6" w:space="0" w:color="000000"/>
            </w:tcBorders>
          </w:tcPr>
          <w:p w14:paraId="049915D0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представлений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домашних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обязанностях.</w:t>
            </w:r>
          </w:p>
        </w:tc>
        <w:tc>
          <w:tcPr>
            <w:tcW w:w="423" w:type="dxa"/>
            <w:tcBorders>
              <w:left w:val="single" w:sz="6" w:space="0" w:color="000000"/>
              <w:right w:val="single" w:sz="6" w:space="0" w:color="000000"/>
            </w:tcBorders>
          </w:tcPr>
          <w:p w14:paraId="7FE68EDF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single" w:sz="6" w:space="0" w:color="000000"/>
              <w:right w:val="single" w:sz="6" w:space="0" w:color="000000"/>
            </w:tcBorders>
          </w:tcPr>
          <w:p w14:paraId="4B03F7B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left w:val="single" w:sz="6" w:space="0" w:color="000000"/>
              <w:right w:val="single" w:sz="6" w:space="0" w:color="000000"/>
            </w:tcBorders>
          </w:tcPr>
          <w:p w14:paraId="72425D1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14:paraId="76F993F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tcBorders>
              <w:left w:val="single" w:sz="6" w:space="0" w:color="000000"/>
              <w:right w:val="single" w:sz="6" w:space="0" w:color="000000"/>
            </w:tcBorders>
          </w:tcPr>
          <w:p w14:paraId="5FAD701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14:paraId="1BB1558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left w:val="single" w:sz="6" w:space="0" w:color="000000"/>
              <w:right w:val="single" w:sz="6" w:space="0" w:color="000000"/>
            </w:tcBorders>
          </w:tcPr>
          <w:p w14:paraId="7D2BFB7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</w:tcPr>
          <w:p w14:paraId="1B5A8D4D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  <w:tcBorders>
              <w:right w:val="single" w:sz="6" w:space="0" w:color="000000"/>
            </w:tcBorders>
          </w:tcPr>
          <w:p w14:paraId="7BEB75B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tcBorders>
              <w:left w:val="single" w:sz="6" w:space="0" w:color="000000"/>
            </w:tcBorders>
          </w:tcPr>
          <w:p w14:paraId="130F2CBF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right w:val="single" w:sz="6" w:space="0" w:color="000000"/>
            </w:tcBorders>
          </w:tcPr>
          <w:p w14:paraId="4834514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134211CB" w14:textId="77777777">
        <w:trPr>
          <w:trHeight w:val="342"/>
        </w:trPr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</w:tcPr>
          <w:p w14:paraId="15CFDDE6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49" w:type="dxa"/>
            <w:tcBorders>
              <w:left w:val="single" w:sz="6" w:space="0" w:color="000000"/>
              <w:right w:val="single" w:sz="6" w:space="0" w:color="000000"/>
            </w:tcBorders>
          </w:tcPr>
          <w:p w14:paraId="62807467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представлений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школьных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обязанностях.</w:t>
            </w:r>
          </w:p>
        </w:tc>
        <w:tc>
          <w:tcPr>
            <w:tcW w:w="423" w:type="dxa"/>
            <w:tcBorders>
              <w:left w:val="single" w:sz="6" w:space="0" w:color="000000"/>
              <w:right w:val="single" w:sz="6" w:space="0" w:color="000000"/>
            </w:tcBorders>
          </w:tcPr>
          <w:p w14:paraId="74FE87E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single" w:sz="6" w:space="0" w:color="000000"/>
              <w:right w:val="single" w:sz="6" w:space="0" w:color="000000"/>
            </w:tcBorders>
          </w:tcPr>
          <w:p w14:paraId="63B1A09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left w:val="single" w:sz="6" w:space="0" w:color="000000"/>
              <w:right w:val="single" w:sz="6" w:space="0" w:color="000000"/>
            </w:tcBorders>
          </w:tcPr>
          <w:p w14:paraId="306B50EC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14:paraId="200C35D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tcBorders>
              <w:left w:val="single" w:sz="6" w:space="0" w:color="000000"/>
              <w:right w:val="single" w:sz="6" w:space="0" w:color="000000"/>
            </w:tcBorders>
          </w:tcPr>
          <w:p w14:paraId="0F7962BA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14:paraId="3ECD3E3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left w:val="single" w:sz="6" w:space="0" w:color="000000"/>
              <w:right w:val="single" w:sz="6" w:space="0" w:color="000000"/>
            </w:tcBorders>
          </w:tcPr>
          <w:p w14:paraId="62D8396A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</w:tcPr>
          <w:p w14:paraId="1C1F804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  <w:tcBorders>
              <w:right w:val="single" w:sz="6" w:space="0" w:color="000000"/>
            </w:tcBorders>
          </w:tcPr>
          <w:p w14:paraId="7F883B4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tcBorders>
              <w:left w:val="single" w:sz="6" w:space="0" w:color="000000"/>
            </w:tcBorders>
          </w:tcPr>
          <w:p w14:paraId="285690FF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right w:val="single" w:sz="6" w:space="0" w:color="000000"/>
            </w:tcBorders>
          </w:tcPr>
          <w:p w14:paraId="1C0552B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6823691E" w14:textId="77777777">
        <w:trPr>
          <w:trHeight w:val="923"/>
        </w:trPr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</w:tcPr>
          <w:p w14:paraId="68B142C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49" w:type="dxa"/>
            <w:tcBorders>
              <w:left w:val="single" w:sz="6" w:space="0" w:color="000000"/>
              <w:right w:val="single" w:sz="6" w:space="0" w:color="000000"/>
            </w:tcBorders>
          </w:tcPr>
          <w:p w14:paraId="735BC8AC" w14:textId="77777777" w:rsidR="001F167D" w:rsidRDefault="00E44A9C">
            <w:pPr>
              <w:pStyle w:val="TableParagraph"/>
              <w:ind w:left="40" w:right="136"/>
              <w:rPr>
                <w:sz w:val="16"/>
              </w:rPr>
            </w:pPr>
            <w:r>
              <w:rPr>
                <w:sz w:val="16"/>
              </w:rPr>
              <w:t>Выражен мотив и активность стремления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успешному выполнению отдельных операций или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действий.</w:t>
            </w:r>
          </w:p>
        </w:tc>
        <w:tc>
          <w:tcPr>
            <w:tcW w:w="423" w:type="dxa"/>
            <w:tcBorders>
              <w:left w:val="single" w:sz="6" w:space="0" w:color="000000"/>
              <w:right w:val="single" w:sz="6" w:space="0" w:color="000000"/>
            </w:tcBorders>
          </w:tcPr>
          <w:p w14:paraId="232E5C6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single" w:sz="6" w:space="0" w:color="000000"/>
              <w:right w:val="single" w:sz="6" w:space="0" w:color="000000"/>
            </w:tcBorders>
          </w:tcPr>
          <w:p w14:paraId="449BC73D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left w:val="single" w:sz="6" w:space="0" w:color="000000"/>
              <w:right w:val="single" w:sz="6" w:space="0" w:color="000000"/>
            </w:tcBorders>
          </w:tcPr>
          <w:p w14:paraId="2737579D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14:paraId="1128DD75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tcBorders>
              <w:left w:val="single" w:sz="6" w:space="0" w:color="000000"/>
              <w:right w:val="single" w:sz="6" w:space="0" w:color="000000"/>
            </w:tcBorders>
          </w:tcPr>
          <w:p w14:paraId="67C4868D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14:paraId="796AC02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left w:val="single" w:sz="6" w:space="0" w:color="000000"/>
              <w:right w:val="single" w:sz="6" w:space="0" w:color="000000"/>
            </w:tcBorders>
          </w:tcPr>
          <w:p w14:paraId="0F59F4A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</w:tcPr>
          <w:p w14:paraId="090B80EA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  <w:tcBorders>
              <w:right w:val="single" w:sz="6" w:space="0" w:color="000000"/>
            </w:tcBorders>
          </w:tcPr>
          <w:p w14:paraId="195D471C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tcBorders>
              <w:left w:val="single" w:sz="6" w:space="0" w:color="000000"/>
            </w:tcBorders>
          </w:tcPr>
          <w:p w14:paraId="2A7DB63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right w:val="single" w:sz="6" w:space="0" w:color="000000"/>
            </w:tcBorders>
          </w:tcPr>
          <w:p w14:paraId="33C3586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20C91AF0" w14:textId="77777777">
        <w:trPr>
          <w:trHeight w:val="635"/>
        </w:trPr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</w:tcPr>
          <w:p w14:paraId="31848DD9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49" w:type="dxa"/>
            <w:tcBorders>
              <w:left w:val="single" w:sz="6" w:space="0" w:color="000000"/>
              <w:right w:val="single" w:sz="6" w:space="0" w:color="000000"/>
            </w:tcBorders>
          </w:tcPr>
          <w:p w14:paraId="45429187" w14:textId="77777777" w:rsidR="001F167D" w:rsidRDefault="00E44A9C">
            <w:pPr>
              <w:pStyle w:val="TableParagraph"/>
              <w:spacing w:line="237" w:lineRule="auto"/>
              <w:ind w:left="40" w:right="651"/>
              <w:rPr>
                <w:sz w:val="16"/>
              </w:rPr>
            </w:pPr>
            <w:r>
              <w:rPr>
                <w:sz w:val="16"/>
              </w:rPr>
              <w:t>Проявляет стойкий интерес к выполнению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познавательных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заданий.</w:t>
            </w:r>
          </w:p>
        </w:tc>
        <w:tc>
          <w:tcPr>
            <w:tcW w:w="423" w:type="dxa"/>
            <w:tcBorders>
              <w:left w:val="single" w:sz="6" w:space="0" w:color="000000"/>
              <w:right w:val="single" w:sz="6" w:space="0" w:color="000000"/>
            </w:tcBorders>
          </w:tcPr>
          <w:p w14:paraId="25D5BDC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single" w:sz="6" w:space="0" w:color="000000"/>
              <w:right w:val="single" w:sz="6" w:space="0" w:color="000000"/>
            </w:tcBorders>
          </w:tcPr>
          <w:p w14:paraId="13DDB3E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left w:val="single" w:sz="6" w:space="0" w:color="000000"/>
              <w:right w:val="single" w:sz="6" w:space="0" w:color="000000"/>
            </w:tcBorders>
          </w:tcPr>
          <w:p w14:paraId="3B4AE155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14:paraId="42B359DD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tcBorders>
              <w:left w:val="single" w:sz="6" w:space="0" w:color="000000"/>
              <w:right w:val="single" w:sz="6" w:space="0" w:color="000000"/>
            </w:tcBorders>
          </w:tcPr>
          <w:p w14:paraId="758B40E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14:paraId="7A460B6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left w:val="single" w:sz="6" w:space="0" w:color="000000"/>
              <w:right w:val="single" w:sz="6" w:space="0" w:color="000000"/>
            </w:tcBorders>
          </w:tcPr>
          <w:p w14:paraId="6C2F4EE5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</w:tcPr>
          <w:p w14:paraId="6DF28C1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  <w:tcBorders>
              <w:right w:val="single" w:sz="6" w:space="0" w:color="000000"/>
            </w:tcBorders>
          </w:tcPr>
          <w:p w14:paraId="0CF64E8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tcBorders>
              <w:left w:val="single" w:sz="6" w:space="0" w:color="000000"/>
            </w:tcBorders>
          </w:tcPr>
          <w:p w14:paraId="602EDBE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right w:val="single" w:sz="6" w:space="0" w:color="000000"/>
            </w:tcBorders>
          </w:tcPr>
          <w:p w14:paraId="00B7A88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51865EAA" w14:textId="77777777">
        <w:trPr>
          <w:trHeight w:val="690"/>
        </w:trPr>
        <w:tc>
          <w:tcPr>
            <w:tcW w:w="9464" w:type="dxa"/>
            <w:gridSpan w:val="13"/>
            <w:tcBorders>
              <w:left w:val="single" w:sz="6" w:space="0" w:color="000000"/>
              <w:right w:val="single" w:sz="6" w:space="0" w:color="000000"/>
            </w:tcBorders>
          </w:tcPr>
          <w:p w14:paraId="5E1B1F23" w14:textId="77777777" w:rsidR="001F167D" w:rsidRDefault="00E44A9C">
            <w:pPr>
              <w:pStyle w:val="TableParagraph"/>
              <w:spacing w:line="237" w:lineRule="auto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6.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установки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безопасный,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здоровый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образ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жизни,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наличие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мотивации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труду,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работе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бережному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отношению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материальным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духовным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ценностям.</w:t>
            </w:r>
          </w:p>
        </w:tc>
      </w:tr>
      <w:tr w:rsidR="001F167D" w14:paraId="00141044" w14:textId="77777777">
        <w:trPr>
          <w:trHeight w:val="414"/>
        </w:trPr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</w:tcPr>
          <w:p w14:paraId="2AEA72E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49" w:type="dxa"/>
            <w:tcBorders>
              <w:left w:val="single" w:sz="6" w:space="0" w:color="000000"/>
              <w:right w:val="single" w:sz="6" w:space="0" w:color="000000"/>
            </w:tcBorders>
          </w:tcPr>
          <w:p w14:paraId="7F47DFC3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23" w:type="dxa"/>
            <w:tcBorders>
              <w:left w:val="single" w:sz="6" w:space="0" w:color="000000"/>
              <w:right w:val="single" w:sz="6" w:space="0" w:color="000000"/>
            </w:tcBorders>
          </w:tcPr>
          <w:p w14:paraId="03602ABD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single" w:sz="6" w:space="0" w:color="000000"/>
              <w:right w:val="single" w:sz="6" w:space="0" w:color="000000"/>
            </w:tcBorders>
          </w:tcPr>
          <w:p w14:paraId="1B54418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left w:val="single" w:sz="6" w:space="0" w:color="000000"/>
              <w:right w:val="single" w:sz="6" w:space="0" w:color="000000"/>
            </w:tcBorders>
          </w:tcPr>
          <w:p w14:paraId="0A6343C5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14:paraId="1D2BA0FA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tcBorders>
              <w:left w:val="single" w:sz="6" w:space="0" w:color="000000"/>
              <w:right w:val="single" w:sz="6" w:space="0" w:color="000000"/>
            </w:tcBorders>
          </w:tcPr>
          <w:p w14:paraId="2DCB6A7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14:paraId="6FBF3FCC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left w:val="single" w:sz="6" w:space="0" w:color="000000"/>
              <w:right w:val="single" w:sz="6" w:space="0" w:color="000000"/>
            </w:tcBorders>
          </w:tcPr>
          <w:p w14:paraId="16FF71A5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</w:tcPr>
          <w:p w14:paraId="60B7763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  <w:tcBorders>
              <w:right w:val="single" w:sz="6" w:space="0" w:color="000000"/>
            </w:tcBorders>
          </w:tcPr>
          <w:p w14:paraId="793F33C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tcBorders>
              <w:left w:val="single" w:sz="6" w:space="0" w:color="000000"/>
            </w:tcBorders>
          </w:tcPr>
          <w:p w14:paraId="08B2800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right w:val="single" w:sz="6" w:space="0" w:color="000000"/>
            </w:tcBorders>
          </w:tcPr>
          <w:p w14:paraId="42E5AC69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258E3440" w14:textId="77777777">
        <w:trPr>
          <w:trHeight w:val="717"/>
        </w:trPr>
        <w:tc>
          <w:tcPr>
            <w:tcW w:w="9464" w:type="dxa"/>
            <w:gridSpan w:val="13"/>
            <w:tcBorders>
              <w:left w:val="single" w:sz="6" w:space="0" w:color="000000"/>
              <w:right w:val="single" w:sz="6" w:space="0" w:color="000000"/>
            </w:tcBorders>
          </w:tcPr>
          <w:p w14:paraId="1CC0A532" w14:textId="77777777" w:rsidR="001F167D" w:rsidRDefault="00E44A9C">
            <w:pPr>
              <w:pStyle w:val="TableParagraph"/>
              <w:spacing w:line="242" w:lineRule="auto"/>
              <w:ind w:left="40" w:firstLine="40"/>
              <w:rPr>
                <w:b/>
                <w:i/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Соблюдение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норм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здорового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образа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жизни,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знание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соблюдение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правил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личной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гигиены,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обихода;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проявления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интереса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активности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к занятиям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физической культуры,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к прогулкам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играм на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свежем воздухе.</w:t>
            </w:r>
          </w:p>
        </w:tc>
      </w:tr>
      <w:tr w:rsidR="001F167D" w14:paraId="14E79204" w14:textId="77777777">
        <w:trPr>
          <w:trHeight w:val="997"/>
        </w:trPr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</w:tcPr>
          <w:p w14:paraId="5B774E7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49" w:type="dxa"/>
            <w:tcBorders>
              <w:left w:val="single" w:sz="6" w:space="0" w:color="000000"/>
              <w:right w:val="single" w:sz="6" w:space="0" w:color="000000"/>
            </w:tcBorders>
          </w:tcPr>
          <w:p w14:paraId="0B0B3069" w14:textId="77777777" w:rsidR="001F167D" w:rsidRDefault="00E44A9C">
            <w:pPr>
              <w:pStyle w:val="TableParagraph"/>
              <w:ind w:left="40" w:right="455"/>
              <w:rPr>
                <w:sz w:val="16"/>
              </w:rPr>
            </w:pPr>
            <w:r>
              <w:rPr>
                <w:sz w:val="16"/>
              </w:rPr>
              <w:t>Умеет сообщить о своём состоянии здоровья,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используя жесты, средства альтернативной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коммуникации</w:t>
            </w:r>
          </w:p>
        </w:tc>
        <w:tc>
          <w:tcPr>
            <w:tcW w:w="423" w:type="dxa"/>
            <w:tcBorders>
              <w:left w:val="single" w:sz="6" w:space="0" w:color="000000"/>
              <w:right w:val="single" w:sz="6" w:space="0" w:color="000000"/>
            </w:tcBorders>
          </w:tcPr>
          <w:p w14:paraId="474CF08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single" w:sz="6" w:space="0" w:color="000000"/>
              <w:right w:val="single" w:sz="6" w:space="0" w:color="000000"/>
            </w:tcBorders>
          </w:tcPr>
          <w:p w14:paraId="6DB54B3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left w:val="single" w:sz="6" w:space="0" w:color="000000"/>
              <w:right w:val="single" w:sz="6" w:space="0" w:color="000000"/>
            </w:tcBorders>
          </w:tcPr>
          <w:p w14:paraId="5F12FF0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14:paraId="76CD9F9A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tcBorders>
              <w:left w:val="single" w:sz="6" w:space="0" w:color="000000"/>
              <w:right w:val="single" w:sz="6" w:space="0" w:color="000000"/>
            </w:tcBorders>
          </w:tcPr>
          <w:p w14:paraId="4970D9C5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14:paraId="095F3A1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left w:val="single" w:sz="6" w:space="0" w:color="000000"/>
              <w:right w:val="single" w:sz="6" w:space="0" w:color="000000"/>
            </w:tcBorders>
          </w:tcPr>
          <w:p w14:paraId="2544C1A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</w:tcPr>
          <w:p w14:paraId="59C4EA3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  <w:tcBorders>
              <w:right w:val="single" w:sz="6" w:space="0" w:color="000000"/>
            </w:tcBorders>
          </w:tcPr>
          <w:p w14:paraId="725A510A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tcBorders>
              <w:left w:val="single" w:sz="6" w:space="0" w:color="000000"/>
            </w:tcBorders>
          </w:tcPr>
          <w:p w14:paraId="0DE3DFA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right w:val="single" w:sz="6" w:space="0" w:color="000000"/>
            </w:tcBorders>
          </w:tcPr>
          <w:p w14:paraId="7A07B63F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68FD572C" w14:textId="77777777">
        <w:trPr>
          <w:trHeight w:val="700"/>
        </w:trPr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</w:tcPr>
          <w:p w14:paraId="12D9522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49" w:type="dxa"/>
            <w:tcBorders>
              <w:left w:val="single" w:sz="6" w:space="0" w:color="000000"/>
              <w:right w:val="single" w:sz="6" w:space="0" w:color="000000"/>
            </w:tcBorders>
          </w:tcPr>
          <w:p w14:paraId="3630C269" w14:textId="77777777" w:rsidR="001F167D" w:rsidRDefault="00E44A9C">
            <w:pPr>
              <w:pStyle w:val="TableParagraph"/>
              <w:ind w:left="40" w:right="16"/>
              <w:rPr>
                <w:sz w:val="16"/>
              </w:rPr>
            </w:pPr>
            <w:r>
              <w:rPr>
                <w:sz w:val="16"/>
              </w:rPr>
              <w:t>Наличие санитарно – гигиенических навыков (мыть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руки, чистить зубы, умываться, причесываться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т.д.)</w:t>
            </w:r>
          </w:p>
        </w:tc>
        <w:tc>
          <w:tcPr>
            <w:tcW w:w="423" w:type="dxa"/>
            <w:tcBorders>
              <w:left w:val="single" w:sz="6" w:space="0" w:color="000000"/>
              <w:right w:val="single" w:sz="6" w:space="0" w:color="000000"/>
            </w:tcBorders>
          </w:tcPr>
          <w:p w14:paraId="079F0AB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single" w:sz="6" w:space="0" w:color="000000"/>
              <w:right w:val="single" w:sz="6" w:space="0" w:color="000000"/>
            </w:tcBorders>
          </w:tcPr>
          <w:p w14:paraId="7B6BD145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left w:val="single" w:sz="6" w:space="0" w:color="000000"/>
              <w:right w:val="single" w:sz="6" w:space="0" w:color="000000"/>
            </w:tcBorders>
          </w:tcPr>
          <w:p w14:paraId="7248316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14:paraId="569B7D6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tcBorders>
              <w:left w:val="single" w:sz="6" w:space="0" w:color="000000"/>
              <w:right w:val="single" w:sz="6" w:space="0" w:color="000000"/>
            </w:tcBorders>
          </w:tcPr>
          <w:p w14:paraId="2626BB8D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14:paraId="36F5CF9D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left w:val="single" w:sz="6" w:space="0" w:color="000000"/>
              <w:right w:val="single" w:sz="6" w:space="0" w:color="000000"/>
            </w:tcBorders>
          </w:tcPr>
          <w:p w14:paraId="0F2A872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</w:tcPr>
          <w:p w14:paraId="6D8F200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  <w:tcBorders>
              <w:right w:val="single" w:sz="6" w:space="0" w:color="000000"/>
            </w:tcBorders>
          </w:tcPr>
          <w:p w14:paraId="26CCB65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tcBorders>
              <w:left w:val="single" w:sz="6" w:space="0" w:color="000000"/>
            </w:tcBorders>
          </w:tcPr>
          <w:p w14:paraId="167BDC95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right w:val="single" w:sz="6" w:space="0" w:color="000000"/>
            </w:tcBorders>
          </w:tcPr>
          <w:p w14:paraId="28CA03B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34B7AAA4" w14:textId="77777777">
        <w:trPr>
          <w:trHeight w:val="909"/>
        </w:trPr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</w:tcPr>
          <w:p w14:paraId="5A062F1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49" w:type="dxa"/>
            <w:tcBorders>
              <w:left w:val="single" w:sz="6" w:space="0" w:color="000000"/>
              <w:right w:val="single" w:sz="6" w:space="0" w:color="000000"/>
            </w:tcBorders>
          </w:tcPr>
          <w:p w14:paraId="3A487139" w14:textId="77777777" w:rsidR="001F167D" w:rsidRDefault="00E44A9C">
            <w:pPr>
              <w:pStyle w:val="TableParagraph"/>
              <w:ind w:left="40" w:right="627"/>
              <w:jc w:val="both"/>
              <w:rPr>
                <w:sz w:val="16"/>
              </w:rPr>
            </w:pPr>
            <w:r>
              <w:rPr>
                <w:sz w:val="16"/>
              </w:rPr>
              <w:t>Умеет обслуживать себя (принимать пищу,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пользоваться ложкой, кружкой, салфеткой,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туалетной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бумагой).</w:t>
            </w:r>
          </w:p>
        </w:tc>
        <w:tc>
          <w:tcPr>
            <w:tcW w:w="423" w:type="dxa"/>
            <w:tcBorders>
              <w:left w:val="single" w:sz="6" w:space="0" w:color="000000"/>
              <w:right w:val="single" w:sz="6" w:space="0" w:color="000000"/>
            </w:tcBorders>
          </w:tcPr>
          <w:p w14:paraId="082C6D9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single" w:sz="6" w:space="0" w:color="000000"/>
              <w:right w:val="single" w:sz="6" w:space="0" w:color="000000"/>
            </w:tcBorders>
          </w:tcPr>
          <w:p w14:paraId="2B74806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left w:val="single" w:sz="6" w:space="0" w:color="000000"/>
              <w:right w:val="single" w:sz="6" w:space="0" w:color="000000"/>
            </w:tcBorders>
          </w:tcPr>
          <w:p w14:paraId="2F6E239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14:paraId="2F58389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tcBorders>
              <w:left w:val="single" w:sz="6" w:space="0" w:color="000000"/>
              <w:right w:val="single" w:sz="6" w:space="0" w:color="000000"/>
            </w:tcBorders>
          </w:tcPr>
          <w:p w14:paraId="667FBF7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14:paraId="4DE0099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left w:val="single" w:sz="6" w:space="0" w:color="000000"/>
              <w:right w:val="single" w:sz="6" w:space="0" w:color="000000"/>
            </w:tcBorders>
          </w:tcPr>
          <w:p w14:paraId="26DC16BC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</w:tcPr>
          <w:p w14:paraId="6460E4F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  <w:tcBorders>
              <w:right w:val="single" w:sz="6" w:space="0" w:color="000000"/>
            </w:tcBorders>
          </w:tcPr>
          <w:p w14:paraId="743CBA2F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tcBorders>
              <w:left w:val="single" w:sz="6" w:space="0" w:color="000000"/>
            </w:tcBorders>
          </w:tcPr>
          <w:p w14:paraId="58BF90D6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right w:val="single" w:sz="6" w:space="0" w:color="000000"/>
            </w:tcBorders>
          </w:tcPr>
          <w:p w14:paraId="4824540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0F1424AC" w14:textId="77777777">
        <w:trPr>
          <w:trHeight w:val="921"/>
        </w:trPr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A2E39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BEF9C" w14:textId="77777777" w:rsidR="001F167D" w:rsidRDefault="00E44A9C">
            <w:pPr>
              <w:pStyle w:val="TableParagraph"/>
              <w:ind w:left="40" w:right="230"/>
              <w:rPr>
                <w:sz w:val="16"/>
              </w:rPr>
            </w:pPr>
            <w:r>
              <w:rPr>
                <w:sz w:val="16"/>
              </w:rPr>
              <w:t>Активен на занятиях адаптивной физкультуры, 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удовольствием выходит на прогулки и любит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играть 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подвижные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воздухе.</w:t>
            </w:r>
          </w:p>
        </w:tc>
        <w:tc>
          <w:tcPr>
            <w:tcW w:w="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28A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7BD7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B9C2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2409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3973A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D476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981F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  <w:tcBorders>
              <w:left w:val="single" w:sz="6" w:space="0" w:color="000000"/>
              <w:bottom w:val="single" w:sz="6" w:space="0" w:color="000000"/>
            </w:tcBorders>
          </w:tcPr>
          <w:p w14:paraId="672B3C5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  <w:tcBorders>
              <w:bottom w:val="single" w:sz="6" w:space="0" w:color="000000"/>
              <w:right w:val="single" w:sz="6" w:space="0" w:color="000000"/>
            </w:tcBorders>
          </w:tcPr>
          <w:p w14:paraId="00B5CA2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</w:tcPr>
          <w:p w14:paraId="591815ED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bottom w:val="single" w:sz="6" w:space="0" w:color="000000"/>
              <w:right w:val="single" w:sz="6" w:space="0" w:color="000000"/>
            </w:tcBorders>
          </w:tcPr>
          <w:p w14:paraId="0C0DF8F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</w:tbl>
    <w:p w14:paraId="12CF9C46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41AAEF57" w14:textId="77777777" w:rsidR="001F167D" w:rsidRDefault="001F167D">
      <w:pPr>
        <w:pStyle w:val="a3"/>
        <w:spacing w:before="3"/>
        <w:ind w:left="0"/>
        <w:jc w:val="left"/>
        <w:rPr>
          <w:b/>
          <w:sz w:val="17"/>
        </w:rPr>
      </w:pPr>
    </w:p>
    <w:p w14:paraId="55ACA223" w14:textId="77777777" w:rsidR="001F167D" w:rsidRDefault="00E44A9C">
      <w:pPr>
        <w:spacing w:before="89"/>
        <w:ind w:left="812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</w:t>
      </w:r>
    </w:p>
    <w:p w14:paraId="5AD50822" w14:textId="77777777" w:rsidR="001F167D" w:rsidRDefault="001F167D">
      <w:pPr>
        <w:pStyle w:val="a3"/>
        <w:spacing w:before="3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3668"/>
        <w:gridCol w:w="439"/>
        <w:gridCol w:w="571"/>
        <w:gridCol w:w="542"/>
        <w:gridCol w:w="520"/>
        <w:gridCol w:w="573"/>
        <w:gridCol w:w="551"/>
        <w:gridCol w:w="446"/>
        <w:gridCol w:w="474"/>
        <w:gridCol w:w="438"/>
        <w:gridCol w:w="481"/>
      </w:tblGrid>
      <w:tr w:rsidR="001F167D" w14:paraId="5377C0E6" w14:textId="77777777">
        <w:trPr>
          <w:trHeight w:val="781"/>
        </w:trPr>
        <w:tc>
          <w:tcPr>
            <w:tcW w:w="9085" w:type="dxa"/>
            <w:gridSpan w:val="12"/>
          </w:tcPr>
          <w:p w14:paraId="39A5DE03" w14:textId="77777777" w:rsidR="001F167D" w:rsidRDefault="00E44A9C">
            <w:pPr>
              <w:pStyle w:val="TableParagraph"/>
              <w:spacing w:before="1"/>
              <w:ind w:left="2416"/>
              <w:rPr>
                <w:b/>
                <w:sz w:val="16"/>
              </w:rPr>
            </w:pPr>
            <w:r>
              <w:rPr>
                <w:b/>
                <w:sz w:val="16"/>
              </w:rPr>
              <w:t>Лист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оценки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индивидуальных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достижений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личностных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результатов</w:t>
            </w:r>
          </w:p>
          <w:p w14:paraId="2B42F4E1" w14:textId="57F36BE9" w:rsidR="000C4634" w:rsidRDefault="005D6DD3" w:rsidP="000C4634">
            <w:pPr>
              <w:pStyle w:val="TableParagraph"/>
              <w:tabs>
                <w:tab w:val="left" w:pos="7486"/>
              </w:tabs>
              <w:spacing w:before="147"/>
              <w:ind w:left="3242"/>
              <w:rPr>
                <w:b/>
                <w:sz w:val="16"/>
              </w:rPr>
            </w:pPr>
            <w:r>
              <w:rPr>
                <w:b/>
                <w:sz w:val="16"/>
              </w:rPr>
              <w:t>О</w:t>
            </w:r>
            <w:r w:rsidR="00E44A9C">
              <w:rPr>
                <w:b/>
                <w:sz w:val="16"/>
              </w:rPr>
              <w:t>бучающегос</w:t>
            </w:r>
            <w:r>
              <w:rPr>
                <w:b/>
                <w:sz w:val="16"/>
              </w:rPr>
              <w:t>я____________________________</w:t>
            </w:r>
            <w:r w:rsidR="000C4634">
              <w:rPr>
                <w:b/>
                <w:sz w:val="16"/>
              </w:rPr>
              <w:t xml:space="preserve">МОУ </w:t>
            </w:r>
            <w:r>
              <w:rPr>
                <w:b/>
                <w:sz w:val="16"/>
              </w:rPr>
              <w:t>«Щербининская О</w:t>
            </w:r>
            <w:r w:rsidR="000C4634">
              <w:rPr>
                <w:b/>
                <w:sz w:val="16"/>
              </w:rPr>
              <w:t>ОШ</w:t>
            </w:r>
            <w:r>
              <w:rPr>
                <w:b/>
                <w:sz w:val="16"/>
              </w:rPr>
              <w:t>»</w:t>
            </w:r>
            <w:r w:rsidR="000C4634">
              <w:rPr>
                <w:b/>
                <w:sz w:val="16"/>
              </w:rPr>
              <w:t xml:space="preserve"> </w:t>
            </w:r>
          </w:p>
          <w:p w14:paraId="42B922C5" w14:textId="77777777" w:rsidR="001F167D" w:rsidRDefault="00E44A9C">
            <w:pPr>
              <w:pStyle w:val="TableParagraph"/>
              <w:spacing w:before="76" w:line="17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(вариант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2)</w:t>
            </w:r>
          </w:p>
        </w:tc>
      </w:tr>
      <w:tr w:rsidR="001F167D" w14:paraId="058432D2" w14:textId="77777777">
        <w:trPr>
          <w:trHeight w:val="325"/>
        </w:trPr>
        <w:tc>
          <w:tcPr>
            <w:tcW w:w="382" w:type="dxa"/>
            <w:vMerge w:val="restart"/>
          </w:tcPr>
          <w:p w14:paraId="34300F86" w14:textId="77777777" w:rsidR="001F167D" w:rsidRDefault="00E44A9C">
            <w:pPr>
              <w:pStyle w:val="TableParagraph"/>
              <w:spacing w:before="1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3668" w:type="dxa"/>
            <w:vMerge w:val="restart"/>
          </w:tcPr>
          <w:p w14:paraId="32D04499" w14:textId="77777777" w:rsidR="001F167D" w:rsidRDefault="00E44A9C">
            <w:pPr>
              <w:pStyle w:val="TableParagraph"/>
              <w:spacing w:before="1"/>
              <w:ind w:left="40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Требования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pacing w:val="-7"/>
                <w:sz w:val="16"/>
              </w:rPr>
              <w:t>к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spacing w:val="-7"/>
                <w:sz w:val="16"/>
              </w:rPr>
              <w:t>результатам</w:t>
            </w:r>
          </w:p>
        </w:tc>
        <w:tc>
          <w:tcPr>
            <w:tcW w:w="1010" w:type="dxa"/>
            <w:gridSpan w:val="2"/>
          </w:tcPr>
          <w:p w14:paraId="7AE46EE8" w14:textId="77777777" w:rsidR="001F167D" w:rsidRDefault="00E44A9C">
            <w:pPr>
              <w:pStyle w:val="TableParagraph"/>
              <w:spacing w:before="1"/>
              <w:ind w:left="26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1062" w:type="dxa"/>
            <w:gridSpan w:val="2"/>
          </w:tcPr>
          <w:p w14:paraId="287FA581" w14:textId="77777777" w:rsidR="001F167D" w:rsidRDefault="00E44A9C">
            <w:pPr>
              <w:pStyle w:val="TableParagraph"/>
              <w:spacing w:before="1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1124" w:type="dxa"/>
            <w:gridSpan w:val="2"/>
          </w:tcPr>
          <w:p w14:paraId="43FD1D01" w14:textId="77777777" w:rsidR="001F167D" w:rsidRDefault="00E44A9C">
            <w:pPr>
              <w:pStyle w:val="TableParagraph"/>
              <w:spacing w:before="1"/>
              <w:ind w:left="41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920" w:type="dxa"/>
            <w:gridSpan w:val="2"/>
          </w:tcPr>
          <w:p w14:paraId="604E92B7" w14:textId="77777777" w:rsidR="001F167D" w:rsidRDefault="00E44A9C">
            <w:pPr>
              <w:pStyle w:val="TableParagraph"/>
              <w:spacing w:before="1"/>
              <w:ind w:left="43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  <w:tc>
          <w:tcPr>
            <w:tcW w:w="919" w:type="dxa"/>
            <w:gridSpan w:val="2"/>
            <w:tcBorders>
              <w:right w:val="single" w:sz="4" w:space="0" w:color="000000"/>
            </w:tcBorders>
          </w:tcPr>
          <w:p w14:paraId="415F7123" w14:textId="77777777" w:rsidR="001F167D" w:rsidRDefault="00E44A9C">
            <w:pPr>
              <w:pStyle w:val="TableParagraph"/>
              <w:spacing w:before="1"/>
              <w:ind w:left="45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класс</w:t>
            </w:r>
          </w:p>
        </w:tc>
      </w:tr>
      <w:tr w:rsidR="001F167D" w14:paraId="33CFF2AB" w14:textId="77777777">
        <w:trPr>
          <w:trHeight w:val="642"/>
        </w:trPr>
        <w:tc>
          <w:tcPr>
            <w:tcW w:w="382" w:type="dxa"/>
            <w:vMerge/>
            <w:tcBorders>
              <w:top w:val="nil"/>
            </w:tcBorders>
          </w:tcPr>
          <w:p w14:paraId="3B9E535E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vMerge/>
            <w:tcBorders>
              <w:top w:val="nil"/>
            </w:tcBorders>
          </w:tcPr>
          <w:p w14:paraId="43F1160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 w14:paraId="12E65B44" w14:textId="77777777" w:rsidR="001F167D" w:rsidRDefault="00E44A9C">
            <w:pPr>
              <w:pStyle w:val="TableParagraph"/>
              <w:spacing w:before="76"/>
              <w:ind w:left="150"/>
              <w:rPr>
                <w:sz w:val="10"/>
              </w:rPr>
            </w:pPr>
            <w:r>
              <w:rPr>
                <w:sz w:val="10"/>
              </w:rPr>
              <w:t>к.г.</w:t>
            </w:r>
          </w:p>
        </w:tc>
        <w:tc>
          <w:tcPr>
            <w:tcW w:w="571" w:type="dxa"/>
          </w:tcPr>
          <w:p w14:paraId="2A4801F1" w14:textId="77777777" w:rsidR="001F167D" w:rsidRDefault="00E44A9C">
            <w:pPr>
              <w:pStyle w:val="TableParagraph"/>
              <w:spacing w:before="76"/>
              <w:ind w:left="78"/>
              <w:rPr>
                <w:sz w:val="10"/>
              </w:rPr>
            </w:pPr>
            <w:r>
              <w:rPr>
                <w:sz w:val="10"/>
              </w:rPr>
              <w:t>динамика</w:t>
            </w:r>
          </w:p>
        </w:tc>
        <w:tc>
          <w:tcPr>
            <w:tcW w:w="542" w:type="dxa"/>
          </w:tcPr>
          <w:p w14:paraId="277F43E8" w14:textId="77777777" w:rsidR="001F167D" w:rsidRDefault="00E44A9C">
            <w:pPr>
              <w:pStyle w:val="TableParagraph"/>
              <w:spacing w:before="76"/>
              <w:ind w:left="181" w:right="165"/>
              <w:jc w:val="center"/>
              <w:rPr>
                <w:sz w:val="10"/>
              </w:rPr>
            </w:pPr>
            <w:r>
              <w:rPr>
                <w:sz w:val="10"/>
              </w:rPr>
              <w:t>к.г.</w:t>
            </w:r>
          </w:p>
        </w:tc>
        <w:tc>
          <w:tcPr>
            <w:tcW w:w="520" w:type="dxa"/>
          </w:tcPr>
          <w:p w14:paraId="585CEE73" w14:textId="77777777" w:rsidR="001F167D" w:rsidRDefault="00E44A9C">
            <w:pPr>
              <w:pStyle w:val="TableParagraph"/>
              <w:spacing w:before="76"/>
              <w:ind w:left="55"/>
              <w:rPr>
                <w:sz w:val="10"/>
              </w:rPr>
            </w:pPr>
            <w:r>
              <w:rPr>
                <w:sz w:val="10"/>
              </w:rPr>
              <w:t>динамика</w:t>
            </w:r>
          </w:p>
        </w:tc>
        <w:tc>
          <w:tcPr>
            <w:tcW w:w="573" w:type="dxa"/>
          </w:tcPr>
          <w:p w14:paraId="0034A373" w14:textId="77777777" w:rsidR="001F167D" w:rsidRDefault="00E44A9C">
            <w:pPr>
              <w:pStyle w:val="TableParagraph"/>
              <w:spacing w:before="76"/>
              <w:ind w:left="199" w:right="178"/>
              <w:jc w:val="center"/>
              <w:rPr>
                <w:sz w:val="10"/>
              </w:rPr>
            </w:pPr>
            <w:r>
              <w:rPr>
                <w:sz w:val="10"/>
              </w:rPr>
              <w:t>к.г.</w:t>
            </w:r>
          </w:p>
        </w:tc>
        <w:tc>
          <w:tcPr>
            <w:tcW w:w="551" w:type="dxa"/>
          </w:tcPr>
          <w:p w14:paraId="7E6F14F1" w14:textId="77777777" w:rsidR="001F167D" w:rsidRDefault="00E44A9C">
            <w:pPr>
              <w:pStyle w:val="TableParagraph"/>
              <w:spacing w:before="76"/>
              <w:ind w:left="71"/>
              <w:rPr>
                <w:sz w:val="10"/>
              </w:rPr>
            </w:pPr>
            <w:r>
              <w:rPr>
                <w:sz w:val="10"/>
              </w:rPr>
              <w:t>динамика</w:t>
            </w:r>
          </w:p>
        </w:tc>
        <w:tc>
          <w:tcPr>
            <w:tcW w:w="446" w:type="dxa"/>
          </w:tcPr>
          <w:p w14:paraId="06835B2A" w14:textId="77777777" w:rsidR="001F167D" w:rsidRDefault="00E44A9C">
            <w:pPr>
              <w:pStyle w:val="TableParagraph"/>
              <w:spacing w:before="76"/>
              <w:ind w:left="156"/>
              <w:rPr>
                <w:sz w:val="10"/>
              </w:rPr>
            </w:pPr>
            <w:r>
              <w:rPr>
                <w:sz w:val="10"/>
              </w:rPr>
              <w:t>к.г.</w:t>
            </w:r>
          </w:p>
        </w:tc>
        <w:tc>
          <w:tcPr>
            <w:tcW w:w="474" w:type="dxa"/>
          </w:tcPr>
          <w:p w14:paraId="784D14A0" w14:textId="77777777" w:rsidR="001F167D" w:rsidRDefault="00E44A9C">
            <w:pPr>
              <w:pStyle w:val="TableParagraph"/>
              <w:spacing w:before="76" w:line="386" w:lineRule="auto"/>
              <w:ind w:left="138" w:right="80" w:hanging="15"/>
              <w:rPr>
                <w:sz w:val="10"/>
              </w:rPr>
            </w:pPr>
            <w:r>
              <w:rPr>
                <w:sz w:val="10"/>
              </w:rPr>
              <w:t>дина-</w:t>
            </w:r>
            <w:r>
              <w:rPr>
                <w:spacing w:val="-23"/>
                <w:sz w:val="10"/>
              </w:rPr>
              <w:t xml:space="preserve"> </w:t>
            </w:r>
            <w:r>
              <w:rPr>
                <w:sz w:val="10"/>
              </w:rPr>
              <w:t>мика</w:t>
            </w:r>
          </w:p>
        </w:tc>
        <w:tc>
          <w:tcPr>
            <w:tcW w:w="438" w:type="dxa"/>
          </w:tcPr>
          <w:p w14:paraId="401D2B12" w14:textId="77777777" w:rsidR="001F167D" w:rsidRDefault="00E44A9C">
            <w:pPr>
              <w:pStyle w:val="TableParagraph"/>
              <w:spacing w:before="76"/>
              <w:ind w:left="168"/>
              <w:rPr>
                <w:sz w:val="10"/>
              </w:rPr>
            </w:pPr>
            <w:r>
              <w:rPr>
                <w:sz w:val="10"/>
              </w:rPr>
              <w:t>к.г</w:t>
            </w:r>
          </w:p>
        </w:tc>
        <w:tc>
          <w:tcPr>
            <w:tcW w:w="481" w:type="dxa"/>
          </w:tcPr>
          <w:p w14:paraId="3A0A2F93" w14:textId="77777777" w:rsidR="001F167D" w:rsidRDefault="00E44A9C">
            <w:pPr>
              <w:pStyle w:val="TableParagraph"/>
              <w:spacing w:before="76" w:line="386" w:lineRule="auto"/>
              <w:ind w:left="145" w:right="80" w:hanging="15"/>
              <w:rPr>
                <w:sz w:val="10"/>
              </w:rPr>
            </w:pPr>
            <w:r>
              <w:rPr>
                <w:sz w:val="10"/>
              </w:rPr>
              <w:t>дина-</w:t>
            </w:r>
            <w:r>
              <w:rPr>
                <w:spacing w:val="-23"/>
                <w:sz w:val="10"/>
              </w:rPr>
              <w:t xml:space="preserve"> </w:t>
            </w:r>
            <w:r>
              <w:rPr>
                <w:sz w:val="10"/>
              </w:rPr>
              <w:t>мика</w:t>
            </w:r>
          </w:p>
        </w:tc>
      </w:tr>
      <w:tr w:rsidR="001F167D" w14:paraId="6FE867D9" w14:textId="77777777">
        <w:trPr>
          <w:trHeight w:val="325"/>
        </w:trPr>
        <w:tc>
          <w:tcPr>
            <w:tcW w:w="9085" w:type="dxa"/>
            <w:gridSpan w:val="12"/>
          </w:tcPr>
          <w:p w14:paraId="4B9D62E9" w14:textId="77777777" w:rsidR="001F167D" w:rsidRDefault="00E44A9C">
            <w:pPr>
              <w:pStyle w:val="TableParagraph"/>
              <w:spacing w:line="194" w:lineRule="exact"/>
              <w:ind w:left="40"/>
              <w:rPr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 xml:space="preserve">1. </w:t>
            </w:r>
            <w:r>
              <w:rPr>
                <w:b/>
                <w:sz w:val="16"/>
              </w:rPr>
              <w:t>Основы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персональной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идентичности,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осознание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принадлежности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определенному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полу,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осознания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себя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как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«Я»</w:t>
            </w:r>
          </w:p>
        </w:tc>
      </w:tr>
      <w:tr w:rsidR="001F167D" w14:paraId="6DC269D9" w14:textId="77777777">
        <w:trPr>
          <w:trHeight w:val="331"/>
        </w:trPr>
        <w:tc>
          <w:tcPr>
            <w:tcW w:w="382" w:type="dxa"/>
          </w:tcPr>
          <w:p w14:paraId="41E4DC8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68" w:type="dxa"/>
          </w:tcPr>
          <w:p w14:paraId="03EDFCA5" w14:textId="77777777" w:rsidR="001F167D" w:rsidRDefault="00E44A9C">
            <w:pPr>
              <w:pStyle w:val="TableParagraph"/>
              <w:spacing w:before="1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39" w:type="dxa"/>
          </w:tcPr>
          <w:p w14:paraId="5C01FD3D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535CE8F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2E61795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14:paraId="6C77AD0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73" w:type="dxa"/>
          </w:tcPr>
          <w:p w14:paraId="4635E3DF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1" w:type="dxa"/>
          </w:tcPr>
          <w:p w14:paraId="1C73C572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right w:val="single" w:sz="4" w:space="0" w:color="000000"/>
            </w:tcBorders>
          </w:tcPr>
          <w:p w14:paraId="206A5B5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tcBorders>
              <w:left w:val="single" w:sz="4" w:space="0" w:color="000000"/>
            </w:tcBorders>
          </w:tcPr>
          <w:p w14:paraId="2B3DEF0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8" w:type="dxa"/>
            <w:tcBorders>
              <w:right w:val="single" w:sz="4" w:space="0" w:color="000000"/>
            </w:tcBorders>
          </w:tcPr>
          <w:p w14:paraId="020850D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left w:val="single" w:sz="4" w:space="0" w:color="000000"/>
            </w:tcBorders>
          </w:tcPr>
          <w:p w14:paraId="141110E9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1B01BB16" w14:textId="77777777">
        <w:trPr>
          <w:trHeight w:val="820"/>
        </w:trPr>
        <w:tc>
          <w:tcPr>
            <w:tcW w:w="9085" w:type="dxa"/>
            <w:gridSpan w:val="12"/>
          </w:tcPr>
          <w:p w14:paraId="5663AB4F" w14:textId="77777777" w:rsidR="001F167D" w:rsidRDefault="001F167D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48AFCABE" w14:textId="77777777" w:rsidR="001F167D" w:rsidRDefault="00E44A9C">
            <w:pPr>
              <w:pStyle w:val="TableParagraph"/>
              <w:ind w:left="4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Персональная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идентичность</w:t>
            </w:r>
          </w:p>
        </w:tc>
      </w:tr>
      <w:tr w:rsidR="001F167D" w14:paraId="0F48D954" w14:textId="77777777">
        <w:trPr>
          <w:trHeight w:val="556"/>
        </w:trPr>
        <w:tc>
          <w:tcPr>
            <w:tcW w:w="382" w:type="dxa"/>
          </w:tcPr>
          <w:p w14:paraId="2C72E939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68" w:type="dxa"/>
          </w:tcPr>
          <w:p w14:paraId="4F6A0C51" w14:textId="77777777" w:rsidR="001F167D" w:rsidRDefault="00E44A9C">
            <w:pPr>
              <w:pStyle w:val="TableParagraph"/>
              <w:spacing w:line="183" w:lineRule="exact"/>
              <w:ind w:left="40"/>
              <w:rPr>
                <w:sz w:val="16"/>
              </w:rPr>
            </w:pPr>
            <w:r>
              <w:rPr>
                <w:sz w:val="16"/>
              </w:rPr>
              <w:t>Знает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своё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</w:p>
        </w:tc>
        <w:tc>
          <w:tcPr>
            <w:tcW w:w="439" w:type="dxa"/>
          </w:tcPr>
          <w:p w14:paraId="32676CBF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44C3B5C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232062D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14:paraId="2C7C8EA6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73" w:type="dxa"/>
          </w:tcPr>
          <w:p w14:paraId="4179472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1" w:type="dxa"/>
          </w:tcPr>
          <w:p w14:paraId="64AB7CA1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right w:val="single" w:sz="4" w:space="0" w:color="000000"/>
            </w:tcBorders>
          </w:tcPr>
          <w:p w14:paraId="21D9280C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tcBorders>
              <w:left w:val="single" w:sz="4" w:space="0" w:color="000000"/>
            </w:tcBorders>
          </w:tcPr>
          <w:p w14:paraId="22E21BF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8" w:type="dxa"/>
            <w:tcBorders>
              <w:right w:val="single" w:sz="4" w:space="0" w:color="000000"/>
            </w:tcBorders>
          </w:tcPr>
          <w:p w14:paraId="5758ABA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left w:val="single" w:sz="4" w:space="0" w:color="000000"/>
            </w:tcBorders>
          </w:tcPr>
          <w:p w14:paraId="7FBCF67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3AFBF42E" w14:textId="77777777">
        <w:trPr>
          <w:trHeight w:val="383"/>
        </w:trPr>
        <w:tc>
          <w:tcPr>
            <w:tcW w:w="382" w:type="dxa"/>
          </w:tcPr>
          <w:p w14:paraId="78C61CB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68" w:type="dxa"/>
          </w:tcPr>
          <w:p w14:paraId="63498BD3" w14:textId="77777777" w:rsidR="001F167D" w:rsidRDefault="00E44A9C">
            <w:pPr>
              <w:pStyle w:val="TableParagraph"/>
              <w:spacing w:line="183" w:lineRule="exact"/>
              <w:ind w:left="40"/>
              <w:rPr>
                <w:sz w:val="16"/>
              </w:rPr>
            </w:pPr>
            <w:r>
              <w:rPr>
                <w:sz w:val="16"/>
              </w:rPr>
              <w:t>Знает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фамилию</w:t>
            </w:r>
          </w:p>
        </w:tc>
        <w:tc>
          <w:tcPr>
            <w:tcW w:w="439" w:type="dxa"/>
          </w:tcPr>
          <w:p w14:paraId="1785FF96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0AAAE07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587290FE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14:paraId="3E3156F6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73" w:type="dxa"/>
          </w:tcPr>
          <w:p w14:paraId="05E1EA6C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1" w:type="dxa"/>
          </w:tcPr>
          <w:p w14:paraId="46EAD68C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right w:val="single" w:sz="4" w:space="0" w:color="000000"/>
            </w:tcBorders>
          </w:tcPr>
          <w:p w14:paraId="3A35A43B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tcBorders>
              <w:left w:val="single" w:sz="4" w:space="0" w:color="000000"/>
            </w:tcBorders>
          </w:tcPr>
          <w:p w14:paraId="36EA507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8" w:type="dxa"/>
            <w:tcBorders>
              <w:right w:val="single" w:sz="4" w:space="0" w:color="000000"/>
            </w:tcBorders>
          </w:tcPr>
          <w:p w14:paraId="561CACD5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left w:val="single" w:sz="4" w:space="0" w:color="000000"/>
            </w:tcBorders>
          </w:tcPr>
          <w:p w14:paraId="251F408C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  <w:tr w:rsidR="001F167D" w14:paraId="799DCE75" w14:textId="77777777">
        <w:trPr>
          <w:trHeight w:val="570"/>
        </w:trPr>
        <w:tc>
          <w:tcPr>
            <w:tcW w:w="382" w:type="dxa"/>
          </w:tcPr>
          <w:p w14:paraId="6ED360D3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3668" w:type="dxa"/>
          </w:tcPr>
          <w:p w14:paraId="3E366FDF" w14:textId="77777777" w:rsidR="001F167D" w:rsidRDefault="00E44A9C">
            <w:pPr>
              <w:pStyle w:val="TableParagraph"/>
              <w:spacing w:before="1" w:line="271" w:lineRule="auto"/>
              <w:ind w:left="40"/>
              <w:rPr>
                <w:sz w:val="16"/>
              </w:rPr>
            </w:pPr>
            <w:r>
              <w:rPr>
                <w:sz w:val="16"/>
              </w:rPr>
              <w:t>Идентифицирует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внешним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признакам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(пол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человека).</w:t>
            </w:r>
          </w:p>
        </w:tc>
        <w:tc>
          <w:tcPr>
            <w:tcW w:w="439" w:type="dxa"/>
          </w:tcPr>
          <w:p w14:paraId="496E832C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2FAAFB90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14:paraId="4D818F3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14:paraId="7E600AE4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73" w:type="dxa"/>
          </w:tcPr>
          <w:p w14:paraId="458ECBD5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551" w:type="dxa"/>
          </w:tcPr>
          <w:p w14:paraId="122E7FBA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right w:val="single" w:sz="4" w:space="0" w:color="000000"/>
            </w:tcBorders>
          </w:tcPr>
          <w:p w14:paraId="1CE6B1C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tcBorders>
              <w:left w:val="single" w:sz="4" w:space="0" w:color="000000"/>
            </w:tcBorders>
          </w:tcPr>
          <w:p w14:paraId="593EE36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38" w:type="dxa"/>
            <w:tcBorders>
              <w:right w:val="single" w:sz="4" w:space="0" w:color="000000"/>
            </w:tcBorders>
          </w:tcPr>
          <w:p w14:paraId="5CA6C487" w14:textId="77777777" w:rsidR="001F167D" w:rsidRDefault="001F167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left w:val="single" w:sz="4" w:space="0" w:color="000000"/>
            </w:tcBorders>
          </w:tcPr>
          <w:p w14:paraId="04CE4E48" w14:textId="77777777" w:rsidR="001F167D" w:rsidRDefault="001F167D">
            <w:pPr>
              <w:pStyle w:val="TableParagraph"/>
              <w:rPr>
                <w:sz w:val="14"/>
              </w:rPr>
            </w:pPr>
          </w:p>
        </w:tc>
      </w:tr>
    </w:tbl>
    <w:p w14:paraId="36066873" w14:textId="77777777" w:rsidR="001F167D" w:rsidRDefault="001F167D">
      <w:pPr>
        <w:rPr>
          <w:sz w:val="14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3668"/>
        <w:gridCol w:w="439"/>
        <w:gridCol w:w="571"/>
        <w:gridCol w:w="542"/>
        <w:gridCol w:w="520"/>
        <w:gridCol w:w="573"/>
        <w:gridCol w:w="551"/>
        <w:gridCol w:w="446"/>
        <w:gridCol w:w="474"/>
        <w:gridCol w:w="438"/>
        <w:gridCol w:w="481"/>
      </w:tblGrid>
      <w:tr w:rsidR="001F167D" w14:paraId="26902FA5" w14:textId="77777777">
        <w:trPr>
          <w:trHeight w:val="328"/>
        </w:trPr>
        <w:tc>
          <w:tcPr>
            <w:tcW w:w="9085" w:type="dxa"/>
            <w:gridSpan w:val="12"/>
          </w:tcPr>
          <w:p w14:paraId="2EE1C6B1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Основы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социально-эмоционального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участия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процессе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общения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совместной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деятельности.</w:t>
            </w:r>
          </w:p>
        </w:tc>
      </w:tr>
      <w:tr w:rsidR="001F167D" w14:paraId="467D02B9" w14:textId="77777777">
        <w:trPr>
          <w:trHeight w:val="328"/>
        </w:trPr>
        <w:tc>
          <w:tcPr>
            <w:tcW w:w="382" w:type="dxa"/>
          </w:tcPr>
          <w:p w14:paraId="0480A16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</w:tcPr>
          <w:p w14:paraId="55BC21A3" w14:textId="77777777" w:rsidR="001F167D" w:rsidRDefault="00E44A9C">
            <w:pPr>
              <w:pStyle w:val="TableParagraph"/>
              <w:spacing w:line="178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39" w:type="dxa"/>
          </w:tcPr>
          <w:p w14:paraId="2D635FC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585E2EE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14:paraId="303A5D6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4A1E6AE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14:paraId="0BF7C6A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3B8CF15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right w:val="single" w:sz="4" w:space="0" w:color="000000"/>
            </w:tcBorders>
          </w:tcPr>
          <w:p w14:paraId="2913C6C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4" w:space="0" w:color="000000"/>
            </w:tcBorders>
          </w:tcPr>
          <w:p w14:paraId="76BD021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4" w:space="0" w:color="000000"/>
            </w:tcBorders>
          </w:tcPr>
          <w:p w14:paraId="4C06826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left w:val="single" w:sz="4" w:space="0" w:color="000000"/>
            </w:tcBorders>
          </w:tcPr>
          <w:p w14:paraId="30C6677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0066938C" w14:textId="77777777">
        <w:trPr>
          <w:trHeight w:val="712"/>
        </w:trPr>
        <w:tc>
          <w:tcPr>
            <w:tcW w:w="9085" w:type="dxa"/>
            <w:gridSpan w:val="12"/>
          </w:tcPr>
          <w:p w14:paraId="44DE44A7" w14:textId="77777777" w:rsidR="001F167D" w:rsidRDefault="001F167D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1DFCA585" w14:textId="77777777" w:rsidR="001F167D" w:rsidRDefault="00E44A9C">
            <w:pPr>
              <w:pStyle w:val="TableParagraph"/>
              <w:ind w:left="4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Владение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средствами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коммуникации</w:t>
            </w:r>
          </w:p>
        </w:tc>
      </w:tr>
      <w:tr w:rsidR="001F167D" w14:paraId="3C6CE8C7" w14:textId="77777777">
        <w:trPr>
          <w:trHeight w:val="426"/>
        </w:trPr>
        <w:tc>
          <w:tcPr>
            <w:tcW w:w="382" w:type="dxa"/>
          </w:tcPr>
          <w:p w14:paraId="7A37061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</w:tcPr>
          <w:p w14:paraId="2BF2D02C" w14:textId="77777777" w:rsidR="001F167D" w:rsidRDefault="00E44A9C">
            <w:pPr>
              <w:pStyle w:val="TableParagraph"/>
              <w:spacing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коллективе,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группе.</w:t>
            </w:r>
          </w:p>
        </w:tc>
        <w:tc>
          <w:tcPr>
            <w:tcW w:w="439" w:type="dxa"/>
          </w:tcPr>
          <w:p w14:paraId="1D28E20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4475042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14:paraId="582D60E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5FEB46B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14:paraId="6005FC8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60B4C90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right w:val="single" w:sz="4" w:space="0" w:color="000000"/>
            </w:tcBorders>
          </w:tcPr>
          <w:p w14:paraId="1290645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4" w:space="0" w:color="000000"/>
            </w:tcBorders>
          </w:tcPr>
          <w:p w14:paraId="4867095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4" w:space="0" w:color="000000"/>
            </w:tcBorders>
          </w:tcPr>
          <w:p w14:paraId="33DD57D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left w:val="single" w:sz="4" w:space="0" w:color="000000"/>
            </w:tcBorders>
          </w:tcPr>
          <w:p w14:paraId="4D7FD72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637893C9" w14:textId="77777777">
        <w:trPr>
          <w:trHeight w:val="392"/>
        </w:trPr>
        <w:tc>
          <w:tcPr>
            <w:tcW w:w="382" w:type="dxa"/>
          </w:tcPr>
          <w:p w14:paraId="392AE15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</w:tcPr>
          <w:p w14:paraId="3D130E7C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Принятие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классе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(группе).</w:t>
            </w:r>
          </w:p>
        </w:tc>
        <w:tc>
          <w:tcPr>
            <w:tcW w:w="439" w:type="dxa"/>
          </w:tcPr>
          <w:p w14:paraId="1F1F830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16F1ED5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14:paraId="5A2C22D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6A4156F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14:paraId="67B218C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366E267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right w:val="single" w:sz="4" w:space="0" w:color="000000"/>
            </w:tcBorders>
          </w:tcPr>
          <w:p w14:paraId="3AC7AE8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4" w:space="0" w:color="000000"/>
            </w:tcBorders>
          </w:tcPr>
          <w:p w14:paraId="19803DF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4" w:space="0" w:color="000000"/>
            </w:tcBorders>
          </w:tcPr>
          <w:p w14:paraId="67D56E3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left w:val="single" w:sz="4" w:space="0" w:color="000000"/>
            </w:tcBorders>
          </w:tcPr>
          <w:p w14:paraId="01F307A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65C88325" w14:textId="77777777">
        <w:trPr>
          <w:trHeight w:val="616"/>
        </w:trPr>
        <w:tc>
          <w:tcPr>
            <w:tcW w:w="382" w:type="dxa"/>
            <w:tcBorders>
              <w:bottom w:val="single" w:sz="4" w:space="0" w:color="000000"/>
            </w:tcBorders>
          </w:tcPr>
          <w:p w14:paraId="23CA803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bottom w:val="single" w:sz="4" w:space="0" w:color="000000"/>
            </w:tcBorders>
          </w:tcPr>
          <w:p w14:paraId="2AA62BBB" w14:textId="77777777" w:rsidR="001F167D" w:rsidRDefault="00E44A9C">
            <w:pPr>
              <w:pStyle w:val="TableParagraph"/>
              <w:spacing w:line="271" w:lineRule="auto"/>
              <w:ind w:left="40" w:firstLine="40"/>
              <w:rPr>
                <w:sz w:val="16"/>
              </w:rPr>
            </w:pPr>
            <w:r>
              <w:rPr>
                <w:sz w:val="16"/>
              </w:rPr>
              <w:t>Принятие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школьных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помеще-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ниях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(столовая,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гардероб,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спальня)</w:t>
            </w: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43E865A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</w:tcPr>
          <w:p w14:paraId="45914EE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bottom w:val="single" w:sz="4" w:space="0" w:color="000000"/>
            </w:tcBorders>
          </w:tcPr>
          <w:p w14:paraId="728DB2F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14:paraId="4117718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bottom w:val="single" w:sz="4" w:space="0" w:color="000000"/>
            </w:tcBorders>
          </w:tcPr>
          <w:p w14:paraId="3B6BA3C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bottom w:val="single" w:sz="4" w:space="0" w:color="000000"/>
            </w:tcBorders>
          </w:tcPr>
          <w:p w14:paraId="2B780C8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bottom w:val="single" w:sz="4" w:space="0" w:color="000000"/>
              <w:right w:val="single" w:sz="4" w:space="0" w:color="000000"/>
            </w:tcBorders>
          </w:tcPr>
          <w:p w14:paraId="37853FB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4" w:space="0" w:color="000000"/>
              <w:bottom w:val="single" w:sz="4" w:space="0" w:color="000000"/>
            </w:tcBorders>
          </w:tcPr>
          <w:p w14:paraId="0DEAB49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</w:tcPr>
          <w:p w14:paraId="001FB00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</w:tcPr>
          <w:p w14:paraId="5AB17B0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5C43AC23" w14:textId="77777777">
        <w:trPr>
          <w:trHeight w:val="849"/>
        </w:trPr>
        <w:tc>
          <w:tcPr>
            <w:tcW w:w="382" w:type="dxa"/>
            <w:tcBorders>
              <w:top w:val="single" w:sz="4" w:space="0" w:color="000000"/>
              <w:bottom w:val="single" w:sz="4" w:space="0" w:color="000000"/>
            </w:tcBorders>
          </w:tcPr>
          <w:p w14:paraId="585C09F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top w:val="single" w:sz="4" w:space="0" w:color="000000"/>
              <w:bottom w:val="single" w:sz="4" w:space="0" w:color="000000"/>
            </w:tcBorders>
          </w:tcPr>
          <w:p w14:paraId="5DF83029" w14:textId="77777777" w:rsidR="001F167D" w:rsidRDefault="00E44A9C">
            <w:pPr>
              <w:pStyle w:val="TableParagraph"/>
              <w:spacing w:line="271" w:lineRule="auto"/>
              <w:ind w:left="40" w:right="715"/>
              <w:rPr>
                <w:sz w:val="16"/>
              </w:rPr>
            </w:pPr>
            <w:r>
              <w:rPr>
                <w:sz w:val="16"/>
              </w:rPr>
              <w:t>Принятие правил поведения на школьных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мероприятиях.</w:t>
            </w: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</w:tcPr>
          <w:p w14:paraId="155C7B6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</w:tcBorders>
          </w:tcPr>
          <w:p w14:paraId="17F6BE1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14:paraId="6FE8320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top w:val="single" w:sz="4" w:space="0" w:color="000000"/>
              <w:bottom w:val="single" w:sz="4" w:space="0" w:color="000000"/>
            </w:tcBorders>
          </w:tcPr>
          <w:p w14:paraId="39D3378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</w:tcPr>
          <w:p w14:paraId="7706879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508D941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DC9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6BF0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93D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445B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5DB5E27C" w14:textId="77777777">
        <w:trPr>
          <w:trHeight w:val="611"/>
        </w:trPr>
        <w:tc>
          <w:tcPr>
            <w:tcW w:w="9085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2B2FA411" w14:textId="77777777" w:rsidR="001F167D" w:rsidRDefault="00E44A9C">
            <w:pPr>
              <w:pStyle w:val="TableParagraph"/>
              <w:spacing w:line="237" w:lineRule="auto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социально-ориентированного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взгляда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окружающий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мир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его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органичном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единстве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разнообразии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природной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социальной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частей</w:t>
            </w:r>
          </w:p>
        </w:tc>
      </w:tr>
      <w:tr w:rsidR="001F167D" w14:paraId="18C036BA" w14:textId="77777777">
        <w:trPr>
          <w:trHeight w:val="518"/>
        </w:trPr>
        <w:tc>
          <w:tcPr>
            <w:tcW w:w="382" w:type="dxa"/>
            <w:tcBorders>
              <w:top w:val="single" w:sz="4" w:space="0" w:color="000000"/>
              <w:bottom w:val="single" w:sz="4" w:space="0" w:color="000000"/>
            </w:tcBorders>
          </w:tcPr>
          <w:p w14:paraId="25BEA5B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top w:val="single" w:sz="4" w:space="0" w:color="000000"/>
              <w:bottom w:val="single" w:sz="4" w:space="0" w:color="000000"/>
            </w:tcBorders>
          </w:tcPr>
          <w:p w14:paraId="1DE8EC59" w14:textId="77777777" w:rsidR="001F167D" w:rsidRDefault="00E44A9C">
            <w:pPr>
              <w:pStyle w:val="TableParagraph"/>
              <w:spacing w:line="178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</w:tcPr>
          <w:p w14:paraId="0BBFDE0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</w:tcBorders>
          </w:tcPr>
          <w:p w14:paraId="5AB4DE1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14:paraId="67B94A1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top w:val="single" w:sz="4" w:space="0" w:color="000000"/>
              <w:bottom w:val="single" w:sz="4" w:space="0" w:color="000000"/>
            </w:tcBorders>
          </w:tcPr>
          <w:p w14:paraId="4A5C022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</w:tcPr>
          <w:p w14:paraId="46CAD1E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6DE2846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FB5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D768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C44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CD04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1F5AEB8D" w14:textId="77777777">
        <w:trPr>
          <w:trHeight w:val="710"/>
        </w:trPr>
        <w:tc>
          <w:tcPr>
            <w:tcW w:w="9085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210030C0" w14:textId="77777777" w:rsidR="001F167D" w:rsidRDefault="00E44A9C">
            <w:pPr>
              <w:pStyle w:val="TableParagraph"/>
              <w:spacing w:line="180" w:lineRule="exact"/>
              <w:ind w:left="81"/>
              <w:rPr>
                <w:b/>
                <w:i/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Адекватность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применения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ритуалов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социального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взаимодействия</w:t>
            </w:r>
          </w:p>
        </w:tc>
      </w:tr>
      <w:tr w:rsidR="001F167D" w14:paraId="58FB0AA0" w14:textId="77777777">
        <w:trPr>
          <w:trHeight w:val="688"/>
        </w:trPr>
        <w:tc>
          <w:tcPr>
            <w:tcW w:w="382" w:type="dxa"/>
            <w:tcBorders>
              <w:top w:val="single" w:sz="4" w:space="0" w:color="000000"/>
              <w:bottom w:val="single" w:sz="4" w:space="0" w:color="000000"/>
            </w:tcBorders>
          </w:tcPr>
          <w:p w14:paraId="7E0B43B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top w:val="single" w:sz="4" w:space="0" w:color="000000"/>
              <w:bottom w:val="single" w:sz="4" w:space="0" w:color="000000"/>
            </w:tcBorders>
          </w:tcPr>
          <w:p w14:paraId="11325007" w14:textId="77777777" w:rsidR="001F167D" w:rsidRDefault="00E44A9C">
            <w:pPr>
              <w:pStyle w:val="TableParagraph"/>
              <w:spacing w:line="271" w:lineRule="auto"/>
              <w:ind w:left="40" w:right="398"/>
              <w:rPr>
                <w:sz w:val="16"/>
              </w:rPr>
            </w:pPr>
            <w:r>
              <w:rPr>
                <w:sz w:val="16"/>
              </w:rPr>
              <w:t>Умение обратиться к взрослому за помощью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сформулировать просьбу</w:t>
            </w: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</w:tcPr>
          <w:p w14:paraId="5234D00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</w:tcBorders>
          </w:tcPr>
          <w:p w14:paraId="4F1D217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14:paraId="2B9A91C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top w:val="single" w:sz="4" w:space="0" w:color="000000"/>
              <w:bottom w:val="single" w:sz="4" w:space="0" w:color="000000"/>
            </w:tcBorders>
          </w:tcPr>
          <w:p w14:paraId="63D833B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</w:tcPr>
          <w:p w14:paraId="784425C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696A35A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8E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C888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A35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A7F8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6F405FAF" w14:textId="77777777">
        <w:trPr>
          <w:trHeight w:val="698"/>
        </w:trPr>
        <w:tc>
          <w:tcPr>
            <w:tcW w:w="382" w:type="dxa"/>
            <w:tcBorders>
              <w:top w:val="single" w:sz="4" w:space="0" w:color="000000"/>
              <w:bottom w:val="single" w:sz="4" w:space="0" w:color="000000"/>
            </w:tcBorders>
          </w:tcPr>
          <w:p w14:paraId="31D378E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top w:val="single" w:sz="4" w:space="0" w:color="000000"/>
              <w:bottom w:val="single" w:sz="4" w:space="0" w:color="000000"/>
            </w:tcBorders>
          </w:tcPr>
          <w:p w14:paraId="18D1715C" w14:textId="77777777" w:rsidR="001F167D" w:rsidRDefault="00E44A9C">
            <w:pPr>
              <w:pStyle w:val="TableParagraph"/>
              <w:tabs>
                <w:tab w:val="left" w:pos="776"/>
                <w:tab w:val="left" w:pos="1654"/>
                <w:tab w:val="left" w:pos="1944"/>
                <w:tab w:val="left" w:pos="2801"/>
                <w:tab w:val="left" w:pos="3088"/>
              </w:tabs>
              <w:spacing w:line="237" w:lineRule="auto"/>
              <w:ind w:left="40" w:right="22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z w:val="16"/>
              </w:rPr>
              <w:tab/>
              <w:t>сообщить</w:t>
            </w:r>
            <w:r>
              <w:rPr>
                <w:sz w:val="16"/>
              </w:rPr>
              <w:tab/>
              <w:t>о</w:t>
            </w:r>
            <w:r>
              <w:rPr>
                <w:sz w:val="16"/>
              </w:rPr>
              <w:tab/>
              <w:t>проблеме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области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жизнеобеспечения</w:t>
            </w: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</w:tcPr>
          <w:p w14:paraId="35F6A88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</w:tcBorders>
          </w:tcPr>
          <w:p w14:paraId="52ACB95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14:paraId="474ECDB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top w:val="single" w:sz="4" w:space="0" w:color="000000"/>
              <w:bottom w:val="single" w:sz="4" w:space="0" w:color="000000"/>
            </w:tcBorders>
          </w:tcPr>
          <w:p w14:paraId="3537C00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</w:tcPr>
          <w:p w14:paraId="36CE836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2B936BA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5EE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2BCD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B16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BE86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7A4DC1C1" w14:textId="77777777">
        <w:trPr>
          <w:trHeight w:val="1117"/>
        </w:trPr>
        <w:tc>
          <w:tcPr>
            <w:tcW w:w="382" w:type="dxa"/>
            <w:tcBorders>
              <w:top w:val="single" w:sz="4" w:space="0" w:color="000000"/>
              <w:bottom w:val="single" w:sz="4" w:space="0" w:color="000000"/>
            </w:tcBorders>
          </w:tcPr>
          <w:p w14:paraId="13A39E5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top w:val="single" w:sz="4" w:space="0" w:color="000000"/>
              <w:bottom w:val="single" w:sz="4" w:space="0" w:color="000000"/>
            </w:tcBorders>
          </w:tcPr>
          <w:p w14:paraId="06FEE48D" w14:textId="77777777" w:rsidR="001F167D" w:rsidRDefault="00E44A9C">
            <w:pPr>
              <w:pStyle w:val="TableParagraph"/>
              <w:spacing w:line="273" w:lineRule="auto"/>
              <w:ind w:left="40" w:right="-6"/>
              <w:rPr>
                <w:sz w:val="16"/>
              </w:rPr>
            </w:pPr>
            <w:r>
              <w:rPr>
                <w:sz w:val="16"/>
              </w:rPr>
              <w:t>Способность определять допустимое и необходимое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 еде, физической нагрузке, в приёме медицинских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препаратов</w:t>
            </w: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</w:tcPr>
          <w:p w14:paraId="7B92A06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</w:tcBorders>
          </w:tcPr>
          <w:p w14:paraId="431F9B0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14:paraId="2E8C3EA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top w:val="single" w:sz="4" w:space="0" w:color="000000"/>
              <w:bottom w:val="single" w:sz="4" w:space="0" w:color="000000"/>
            </w:tcBorders>
          </w:tcPr>
          <w:p w14:paraId="554B787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</w:tcPr>
          <w:p w14:paraId="4B5915C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33A4E44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77F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1898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019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8003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47EA29E4" w14:textId="77777777">
        <w:trPr>
          <w:trHeight w:val="412"/>
        </w:trPr>
        <w:tc>
          <w:tcPr>
            <w:tcW w:w="382" w:type="dxa"/>
            <w:tcBorders>
              <w:top w:val="single" w:sz="4" w:space="0" w:color="000000"/>
            </w:tcBorders>
          </w:tcPr>
          <w:p w14:paraId="140EFFB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top w:val="single" w:sz="4" w:space="0" w:color="000000"/>
            </w:tcBorders>
          </w:tcPr>
          <w:p w14:paraId="1E754ABB" w14:textId="77777777" w:rsidR="001F167D" w:rsidRDefault="00E44A9C">
            <w:pPr>
              <w:pStyle w:val="TableParagraph"/>
              <w:spacing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самообслуживания.</w:t>
            </w:r>
          </w:p>
        </w:tc>
        <w:tc>
          <w:tcPr>
            <w:tcW w:w="439" w:type="dxa"/>
            <w:tcBorders>
              <w:top w:val="single" w:sz="4" w:space="0" w:color="000000"/>
            </w:tcBorders>
          </w:tcPr>
          <w:p w14:paraId="14C0985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</w:tcBorders>
          </w:tcPr>
          <w:p w14:paraId="3BA1021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single" w:sz="4" w:space="0" w:color="000000"/>
            </w:tcBorders>
          </w:tcPr>
          <w:p w14:paraId="2ADB21C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top w:val="single" w:sz="4" w:space="0" w:color="000000"/>
            </w:tcBorders>
          </w:tcPr>
          <w:p w14:paraId="33AC745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</w:tcBorders>
          </w:tcPr>
          <w:p w14:paraId="79F7F04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4" w:space="0" w:color="000000"/>
            </w:tcBorders>
          </w:tcPr>
          <w:p w14:paraId="37CA3A0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top w:val="single" w:sz="4" w:space="0" w:color="000000"/>
              <w:right w:val="single" w:sz="4" w:space="0" w:color="000000"/>
            </w:tcBorders>
          </w:tcPr>
          <w:p w14:paraId="6421BF3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</w:tcBorders>
          </w:tcPr>
          <w:p w14:paraId="7DB2820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right w:val="single" w:sz="4" w:space="0" w:color="000000"/>
            </w:tcBorders>
          </w:tcPr>
          <w:p w14:paraId="4433B5A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</w:tcBorders>
          </w:tcPr>
          <w:p w14:paraId="0ECC1FB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643153F2" w14:textId="77777777">
        <w:trPr>
          <w:trHeight w:val="544"/>
        </w:trPr>
        <w:tc>
          <w:tcPr>
            <w:tcW w:w="9085" w:type="dxa"/>
            <w:gridSpan w:val="12"/>
          </w:tcPr>
          <w:p w14:paraId="7D55EB50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4.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уважительного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отношения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окружающим.</w:t>
            </w:r>
          </w:p>
        </w:tc>
      </w:tr>
      <w:tr w:rsidR="001F167D" w14:paraId="37CEFAC5" w14:textId="77777777">
        <w:trPr>
          <w:trHeight w:val="349"/>
        </w:trPr>
        <w:tc>
          <w:tcPr>
            <w:tcW w:w="382" w:type="dxa"/>
          </w:tcPr>
          <w:p w14:paraId="536E5CB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</w:tcPr>
          <w:p w14:paraId="4BE84867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39" w:type="dxa"/>
          </w:tcPr>
          <w:p w14:paraId="292E626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73829C4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14:paraId="74B14D5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50F0F9D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14:paraId="47ACA07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4494D16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1C31D33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right w:val="single" w:sz="4" w:space="0" w:color="000000"/>
            </w:tcBorders>
          </w:tcPr>
          <w:p w14:paraId="3E803E9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single" w:sz="4" w:space="0" w:color="000000"/>
            </w:tcBorders>
          </w:tcPr>
          <w:p w14:paraId="58EF0D3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4" w:space="0" w:color="000000"/>
            </w:tcBorders>
          </w:tcPr>
          <w:p w14:paraId="65DBAED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129DE335" w14:textId="77777777">
        <w:trPr>
          <w:trHeight w:val="712"/>
        </w:trPr>
        <w:tc>
          <w:tcPr>
            <w:tcW w:w="8604" w:type="dxa"/>
            <w:gridSpan w:val="11"/>
          </w:tcPr>
          <w:p w14:paraId="1A7725CB" w14:textId="77777777" w:rsidR="001F167D" w:rsidRDefault="001F167D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67F1A87F" w14:textId="77777777" w:rsidR="001F167D" w:rsidRDefault="00E44A9C">
            <w:pPr>
              <w:pStyle w:val="TableParagraph"/>
              <w:spacing w:before="1"/>
              <w:ind w:left="4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Сформированность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уважительного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отношения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к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взрослому,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сверстнику.</w:t>
            </w:r>
          </w:p>
        </w:tc>
        <w:tc>
          <w:tcPr>
            <w:tcW w:w="481" w:type="dxa"/>
            <w:tcBorders>
              <w:right w:val="single" w:sz="4" w:space="0" w:color="000000"/>
            </w:tcBorders>
          </w:tcPr>
          <w:p w14:paraId="3CDA027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2CE2E6D2" w14:textId="77777777">
        <w:trPr>
          <w:trHeight w:val="424"/>
        </w:trPr>
        <w:tc>
          <w:tcPr>
            <w:tcW w:w="382" w:type="dxa"/>
          </w:tcPr>
          <w:p w14:paraId="4E22166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</w:tcPr>
          <w:p w14:paraId="0CC28FCB" w14:textId="77777777" w:rsidR="001F167D" w:rsidRDefault="00E44A9C">
            <w:pPr>
              <w:pStyle w:val="TableParagraph"/>
              <w:spacing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Использование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этикета</w:t>
            </w:r>
          </w:p>
        </w:tc>
        <w:tc>
          <w:tcPr>
            <w:tcW w:w="439" w:type="dxa"/>
          </w:tcPr>
          <w:p w14:paraId="1F13037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37789FD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14:paraId="2999742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7F0A66C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14:paraId="4D15628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4872335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6029012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right w:val="single" w:sz="4" w:space="0" w:color="000000"/>
            </w:tcBorders>
          </w:tcPr>
          <w:p w14:paraId="201D050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single" w:sz="4" w:space="0" w:color="000000"/>
            </w:tcBorders>
          </w:tcPr>
          <w:p w14:paraId="14561C8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4" w:space="0" w:color="000000"/>
            </w:tcBorders>
          </w:tcPr>
          <w:p w14:paraId="4690679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5BE44671" w14:textId="77777777">
        <w:trPr>
          <w:trHeight w:val="765"/>
        </w:trPr>
        <w:tc>
          <w:tcPr>
            <w:tcW w:w="382" w:type="dxa"/>
            <w:tcBorders>
              <w:bottom w:val="single" w:sz="4" w:space="0" w:color="000000"/>
            </w:tcBorders>
          </w:tcPr>
          <w:p w14:paraId="17BDCD6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bottom w:val="single" w:sz="4" w:space="0" w:color="000000"/>
            </w:tcBorders>
          </w:tcPr>
          <w:p w14:paraId="677D83FD" w14:textId="77777777" w:rsidR="001F167D" w:rsidRDefault="00E44A9C">
            <w:pPr>
              <w:pStyle w:val="TableParagraph"/>
              <w:spacing w:line="271" w:lineRule="auto"/>
              <w:ind w:left="40" w:right="340"/>
              <w:rPr>
                <w:sz w:val="16"/>
              </w:rPr>
            </w:pPr>
            <w:r>
              <w:rPr>
                <w:sz w:val="16"/>
              </w:rPr>
              <w:t>Проявление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заботы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родителям,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одноклассни-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педагогам</w:t>
            </w: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553D7B1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</w:tcPr>
          <w:p w14:paraId="32A9118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bottom w:val="single" w:sz="4" w:space="0" w:color="000000"/>
            </w:tcBorders>
          </w:tcPr>
          <w:p w14:paraId="1B133E6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14:paraId="4C4D58F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bottom w:val="single" w:sz="4" w:space="0" w:color="000000"/>
            </w:tcBorders>
          </w:tcPr>
          <w:p w14:paraId="4E5A14D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bottom w:val="single" w:sz="4" w:space="0" w:color="000000"/>
            </w:tcBorders>
          </w:tcPr>
          <w:p w14:paraId="70DEE05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bottom w:val="single" w:sz="4" w:space="0" w:color="000000"/>
            </w:tcBorders>
          </w:tcPr>
          <w:p w14:paraId="315127B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bottom w:val="single" w:sz="4" w:space="0" w:color="000000"/>
              <w:right w:val="single" w:sz="4" w:space="0" w:color="000000"/>
            </w:tcBorders>
          </w:tcPr>
          <w:p w14:paraId="116DAE0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37B97FB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bottom w:val="single" w:sz="4" w:space="0" w:color="000000"/>
              <w:right w:val="single" w:sz="4" w:space="0" w:color="000000"/>
            </w:tcBorders>
          </w:tcPr>
          <w:p w14:paraId="62651BB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76AA91D6" w14:textId="77777777">
        <w:trPr>
          <w:trHeight w:val="469"/>
        </w:trPr>
        <w:tc>
          <w:tcPr>
            <w:tcW w:w="382" w:type="dxa"/>
            <w:tcBorders>
              <w:top w:val="single" w:sz="4" w:space="0" w:color="000000"/>
            </w:tcBorders>
          </w:tcPr>
          <w:p w14:paraId="5F6F418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top w:val="single" w:sz="4" w:space="0" w:color="000000"/>
            </w:tcBorders>
          </w:tcPr>
          <w:p w14:paraId="4A31C823" w14:textId="77777777" w:rsidR="001F167D" w:rsidRDefault="00E44A9C">
            <w:pPr>
              <w:pStyle w:val="TableParagraph"/>
              <w:spacing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выслушать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мнение</w:t>
            </w:r>
          </w:p>
        </w:tc>
        <w:tc>
          <w:tcPr>
            <w:tcW w:w="439" w:type="dxa"/>
            <w:tcBorders>
              <w:top w:val="single" w:sz="4" w:space="0" w:color="000000"/>
            </w:tcBorders>
          </w:tcPr>
          <w:p w14:paraId="72D7B65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</w:tcBorders>
          </w:tcPr>
          <w:p w14:paraId="587BEAD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single" w:sz="4" w:space="0" w:color="000000"/>
            </w:tcBorders>
          </w:tcPr>
          <w:p w14:paraId="24ED516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top w:val="single" w:sz="4" w:space="0" w:color="000000"/>
            </w:tcBorders>
          </w:tcPr>
          <w:p w14:paraId="3F58128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</w:tcBorders>
          </w:tcPr>
          <w:p w14:paraId="30CC0E3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4" w:space="0" w:color="000000"/>
            </w:tcBorders>
          </w:tcPr>
          <w:p w14:paraId="1F4A959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top w:val="single" w:sz="4" w:space="0" w:color="000000"/>
            </w:tcBorders>
          </w:tcPr>
          <w:p w14:paraId="0B59CFD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top w:val="single" w:sz="4" w:space="0" w:color="000000"/>
              <w:right w:val="single" w:sz="4" w:space="0" w:color="000000"/>
            </w:tcBorders>
          </w:tcPr>
          <w:p w14:paraId="0F87735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</w:tcBorders>
          </w:tcPr>
          <w:p w14:paraId="5A60198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top w:val="single" w:sz="4" w:space="0" w:color="000000"/>
              <w:right w:val="single" w:sz="4" w:space="0" w:color="000000"/>
            </w:tcBorders>
          </w:tcPr>
          <w:p w14:paraId="33C0633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71F84847" w14:textId="77777777">
        <w:trPr>
          <w:trHeight w:val="326"/>
        </w:trPr>
        <w:tc>
          <w:tcPr>
            <w:tcW w:w="9085" w:type="dxa"/>
            <w:gridSpan w:val="12"/>
          </w:tcPr>
          <w:p w14:paraId="08A9B7AE" w14:textId="77777777" w:rsidR="001F167D" w:rsidRDefault="00E44A9C">
            <w:pPr>
              <w:pStyle w:val="TableParagraph"/>
              <w:spacing w:line="181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5.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Овладение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начальными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навыками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адаптации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динамично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изменяющемся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развивающемся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мире</w:t>
            </w:r>
          </w:p>
        </w:tc>
      </w:tr>
      <w:tr w:rsidR="001F167D" w14:paraId="758CB9B2" w14:textId="77777777">
        <w:trPr>
          <w:trHeight w:val="330"/>
        </w:trPr>
        <w:tc>
          <w:tcPr>
            <w:tcW w:w="382" w:type="dxa"/>
          </w:tcPr>
          <w:p w14:paraId="5CF9C33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</w:tcPr>
          <w:p w14:paraId="74C37696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39" w:type="dxa"/>
          </w:tcPr>
          <w:p w14:paraId="09A955A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40469BC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14:paraId="6FD364D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1BD1028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14:paraId="3C5B785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1C25A13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6AA77AF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right w:val="single" w:sz="4" w:space="0" w:color="000000"/>
            </w:tcBorders>
          </w:tcPr>
          <w:p w14:paraId="362680A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single" w:sz="4" w:space="0" w:color="000000"/>
            </w:tcBorders>
          </w:tcPr>
          <w:p w14:paraId="7E231FD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4" w:space="0" w:color="000000"/>
            </w:tcBorders>
          </w:tcPr>
          <w:p w14:paraId="248AA29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48A80426" w14:textId="77777777">
        <w:trPr>
          <w:trHeight w:val="556"/>
        </w:trPr>
        <w:tc>
          <w:tcPr>
            <w:tcW w:w="9085" w:type="dxa"/>
            <w:gridSpan w:val="12"/>
            <w:tcBorders>
              <w:right w:val="single" w:sz="4" w:space="0" w:color="000000"/>
            </w:tcBorders>
          </w:tcPr>
          <w:p w14:paraId="32BCD401" w14:textId="77777777" w:rsidR="001F167D" w:rsidRDefault="001F167D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111E0B66" w14:textId="77777777" w:rsidR="001F167D" w:rsidRDefault="00E44A9C">
            <w:pPr>
              <w:pStyle w:val="TableParagraph"/>
              <w:ind w:left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Сформированность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навыков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адаптации.</w:t>
            </w:r>
          </w:p>
        </w:tc>
      </w:tr>
      <w:tr w:rsidR="001F167D" w14:paraId="1B9A7BB2" w14:textId="77777777">
        <w:trPr>
          <w:trHeight w:val="695"/>
        </w:trPr>
        <w:tc>
          <w:tcPr>
            <w:tcW w:w="382" w:type="dxa"/>
          </w:tcPr>
          <w:p w14:paraId="70B3F33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</w:tcPr>
          <w:p w14:paraId="42860415" w14:textId="77777777" w:rsidR="001F167D" w:rsidRDefault="00E44A9C">
            <w:pPr>
              <w:pStyle w:val="TableParagraph"/>
              <w:ind w:left="40" w:right="107"/>
              <w:rPr>
                <w:sz w:val="16"/>
              </w:rPr>
            </w:pPr>
            <w:r>
              <w:rPr>
                <w:sz w:val="16"/>
              </w:rPr>
              <w:t>Умение выстраивать конструктивные отношения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классе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(группе)</w:t>
            </w:r>
          </w:p>
        </w:tc>
        <w:tc>
          <w:tcPr>
            <w:tcW w:w="439" w:type="dxa"/>
          </w:tcPr>
          <w:p w14:paraId="2A576C9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76ED202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14:paraId="01F7C02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18936A5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14:paraId="6A64559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2634709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44D0894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right w:val="single" w:sz="4" w:space="0" w:color="000000"/>
            </w:tcBorders>
          </w:tcPr>
          <w:p w14:paraId="0F2E5D2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single" w:sz="4" w:space="0" w:color="000000"/>
            </w:tcBorders>
          </w:tcPr>
          <w:p w14:paraId="00B77EA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4" w:space="0" w:color="000000"/>
            </w:tcBorders>
          </w:tcPr>
          <w:p w14:paraId="1A8280F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5BE83225" w14:textId="77777777">
        <w:trPr>
          <w:trHeight w:val="568"/>
        </w:trPr>
        <w:tc>
          <w:tcPr>
            <w:tcW w:w="382" w:type="dxa"/>
          </w:tcPr>
          <w:p w14:paraId="1088133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</w:tcPr>
          <w:p w14:paraId="4F5652B3" w14:textId="77777777" w:rsidR="001F167D" w:rsidRDefault="00E44A9C">
            <w:pPr>
              <w:pStyle w:val="TableParagraph"/>
              <w:ind w:left="40" w:right="398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контролировать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своё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поведение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любых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проблемных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ситуациях</w:t>
            </w:r>
          </w:p>
        </w:tc>
        <w:tc>
          <w:tcPr>
            <w:tcW w:w="439" w:type="dxa"/>
          </w:tcPr>
          <w:p w14:paraId="3DAF8F2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14:paraId="1314BA5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14:paraId="1D3C90C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378A72C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14:paraId="5562831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3F4B6BF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4B7A749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right w:val="single" w:sz="4" w:space="0" w:color="000000"/>
            </w:tcBorders>
          </w:tcPr>
          <w:p w14:paraId="33D7C11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single" w:sz="4" w:space="0" w:color="000000"/>
            </w:tcBorders>
          </w:tcPr>
          <w:p w14:paraId="771748F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4" w:space="0" w:color="000000"/>
            </w:tcBorders>
          </w:tcPr>
          <w:p w14:paraId="53576C7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</w:tbl>
    <w:p w14:paraId="75D8A262" w14:textId="77777777" w:rsidR="001F167D" w:rsidRDefault="001F167D">
      <w:pPr>
        <w:rPr>
          <w:sz w:val="16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3668"/>
        <w:gridCol w:w="439"/>
        <w:gridCol w:w="571"/>
        <w:gridCol w:w="542"/>
        <w:gridCol w:w="520"/>
        <w:gridCol w:w="573"/>
        <w:gridCol w:w="551"/>
        <w:gridCol w:w="446"/>
        <w:gridCol w:w="474"/>
        <w:gridCol w:w="438"/>
        <w:gridCol w:w="480"/>
      </w:tblGrid>
      <w:tr w:rsidR="001F167D" w14:paraId="6580AE99" w14:textId="77777777">
        <w:trPr>
          <w:trHeight w:val="710"/>
        </w:trPr>
        <w:tc>
          <w:tcPr>
            <w:tcW w:w="9084" w:type="dxa"/>
            <w:gridSpan w:val="12"/>
            <w:tcBorders>
              <w:left w:val="single" w:sz="6" w:space="0" w:color="000000"/>
              <w:right w:val="single" w:sz="6" w:space="0" w:color="000000"/>
            </w:tcBorders>
          </w:tcPr>
          <w:p w14:paraId="12DA8DDA" w14:textId="77777777" w:rsidR="001F167D" w:rsidRDefault="00E44A9C">
            <w:pPr>
              <w:pStyle w:val="TableParagraph"/>
              <w:ind w:left="40" w:right="26"/>
              <w:rPr>
                <w:b/>
                <w:sz w:val="16"/>
              </w:rPr>
            </w:pPr>
            <w:r>
              <w:rPr>
                <w:b/>
                <w:sz w:val="16"/>
              </w:rPr>
              <w:t>6.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Освоение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доступных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социальных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ролей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(обучающегося,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сына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(дочери),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пассажира,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покупателя),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мотивов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деятельности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личностного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смысла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учения.</w:t>
            </w:r>
          </w:p>
        </w:tc>
      </w:tr>
      <w:tr w:rsidR="001F167D" w14:paraId="592771CD" w14:textId="77777777">
        <w:trPr>
          <w:trHeight w:val="414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14B70B9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4D443177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4C2A700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1317C50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11EEA89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0BC7474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770764F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71B9F5B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0614ED3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6BDD083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1990C00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6124BB0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6136B820" w14:textId="77777777">
        <w:trPr>
          <w:trHeight w:val="1655"/>
        </w:trPr>
        <w:tc>
          <w:tcPr>
            <w:tcW w:w="9084" w:type="dxa"/>
            <w:gridSpan w:val="12"/>
            <w:tcBorders>
              <w:left w:val="single" w:sz="6" w:space="0" w:color="000000"/>
            </w:tcBorders>
          </w:tcPr>
          <w:p w14:paraId="5945AE25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i/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Адекватность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применения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ритуалов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социального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взаимодействия.</w:t>
            </w:r>
          </w:p>
        </w:tc>
      </w:tr>
      <w:tr w:rsidR="001F167D" w14:paraId="62ABBD14" w14:textId="77777777">
        <w:trPr>
          <w:trHeight w:val="738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0B42990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14F5E050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Владение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навыком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приветствия,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прощания.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37AB221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3B46F18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2BAD35A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2EEFADB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3BE931B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7C24C4D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29A169D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30672EC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017B87C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7B14A93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0FC444B4" w14:textId="77777777">
        <w:trPr>
          <w:trHeight w:val="350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71818C7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11F5C5A3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Владение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навыком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обращения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1CABB7F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02BE1A1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51FC7CA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5E474D1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7065593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7B1BDE4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772C3C0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77072BA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6922D3E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78271E5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2CB69887" w14:textId="77777777">
        <w:trPr>
          <w:trHeight w:val="1003"/>
        </w:trPr>
        <w:tc>
          <w:tcPr>
            <w:tcW w:w="8604" w:type="dxa"/>
            <w:gridSpan w:val="11"/>
            <w:tcBorders>
              <w:left w:val="single" w:sz="6" w:space="0" w:color="000000"/>
              <w:right w:val="single" w:sz="6" w:space="0" w:color="000000"/>
            </w:tcBorders>
          </w:tcPr>
          <w:p w14:paraId="778C7757" w14:textId="77777777" w:rsidR="001F167D" w:rsidRDefault="00E44A9C">
            <w:pPr>
              <w:pStyle w:val="TableParagraph"/>
              <w:spacing w:line="237" w:lineRule="auto"/>
              <w:ind w:left="40" w:right="292"/>
              <w:rPr>
                <w:b/>
                <w:i/>
                <w:sz w:val="16"/>
              </w:rPr>
            </w:pPr>
            <w:r>
              <w:rPr>
                <w:sz w:val="16"/>
              </w:rPr>
              <w:t xml:space="preserve">2. </w:t>
            </w:r>
            <w:r>
              <w:rPr>
                <w:b/>
                <w:i/>
                <w:sz w:val="16"/>
              </w:rPr>
              <w:t>Сформированность мотивации учебной деятельности, включая социальные, учебно-познавательные и внешние</w:t>
            </w:r>
            <w:r>
              <w:rPr>
                <w:b/>
                <w:i/>
                <w:spacing w:val="-3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мотивы.</w:t>
            </w: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62CB4F8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72895217" w14:textId="77777777">
        <w:trPr>
          <w:trHeight w:val="688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74064C8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30B1EC6C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Узнавание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одноклассников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34C7B2F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6C289AD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6CCA364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24901BF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478E20D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328F660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4248CBD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7DBFE52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45C69C9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6F718F0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52144AB7" w14:textId="77777777">
        <w:trPr>
          <w:trHeight w:val="335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191F261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5B04B27E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Знание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школьных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кабинетов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5E4074D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69CE8F7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346235F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36BC78D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777436C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4066615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32B1E40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6D84F58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20CCC70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6AFB9F1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03492DB5" w14:textId="77777777">
        <w:trPr>
          <w:trHeight w:val="770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6F83426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1996F675" w14:textId="77777777" w:rsidR="001F167D" w:rsidRDefault="00E44A9C">
            <w:pPr>
              <w:pStyle w:val="TableParagraph"/>
              <w:ind w:left="40" w:right="786"/>
              <w:rPr>
                <w:sz w:val="16"/>
              </w:rPr>
            </w:pPr>
            <w:r>
              <w:rPr>
                <w:sz w:val="16"/>
              </w:rPr>
              <w:t>Ежедневное использование и аккуратное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 своему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внешнему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виду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4F79B15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0A95DB8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3212CFD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16BC14C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48757CB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5E3F612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408031F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1109040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21EB743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60D5C09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4851BBB7" w14:textId="77777777">
        <w:trPr>
          <w:trHeight w:val="1840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296B209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0DCF1928" w14:textId="77777777" w:rsidR="001F167D" w:rsidRDefault="00E44A9C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Правильное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аккуратное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школьной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атрибутике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(дневник,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учебник,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тетрадь)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5D04D02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1CB219A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778DBE1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13C2E76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3733388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430B4C2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23767E1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13CF279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0D2ECEC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57BEA87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17A1393B" w14:textId="77777777">
        <w:trPr>
          <w:trHeight w:val="599"/>
        </w:trPr>
        <w:tc>
          <w:tcPr>
            <w:tcW w:w="9084" w:type="dxa"/>
            <w:gridSpan w:val="12"/>
            <w:tcBorders>
              <w:left w:val="single" w:sz="6" w:space="0" w:color="000000"/>
              <w:right w:val="single" w:sz="6" w:space="0" w:color="000000"/>
            </w:tcBorders>
          </w:tcPr>
          <w:p w14:paraId="029B3732" w14:textId="77777777" w:rsidR="001F167D" w:rsidRDefault="00E44A9C">
            <w:pPr>
              <w:pStyle w:val="TableParagraph"/>
              <w:ind w:left="40" w:right="26"/>
              <w:rPr>
                <w:b/>
                <w:sz w:val="16"/>
              </w:rPr>
            </w:pPr>
            <w:r>
              <w:rPr>
                <w:b/>
                <w:sz w:val="16"/>
              </w:rPr>
              <w:t>7.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самостоятельности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личной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ответственности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свои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поступки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основе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представлений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нравственных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нормах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общепринятых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правилах</w:t>
            </w:r>
          </w:p>
        </w:tc>
      </w:tr>
      <w:tr w:rsidR="001F167D" w14:paraId="5BA53375" w14:textId="77777777">
        <w:trPr>
          <w:trHeight w:val="590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1F1D4B8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41E74246" w14:textId="77777777" w:rsidR="001F167D" w:rsidRDefault="00E44A9C">
            <w:pPr>
              <w:pStyle w:val="TableParagraph"/>
              <w:spacing w:line="18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5FE6552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225E0F0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0D72CF5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088A047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31DB2A3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3FEF750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6069100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3998431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2151C64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5931841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6F848CB7" w14:textId="77777777">
        <w:trPr>
          <w:trHeight w:val="602"/>
        </w:trPr>
        <w:tc>
          <w:tcPr>
            <w:tcW w:w="9084" w:type="dxa"/>
            <w:gridSpan w:val="12"/>
            <w:tcBorders>
              <w:left w:val="single" w:sz="6" w:space="0" w:color="000000"/>
            </w:tcBorders>
          </w:tcPr>
          <w:p w14:paraId="6BB3E5D2" w14:textId="77777777" w:rsidR="001F167D" w:rsidRDefault="00E44A9C">
            <w:pPr>
              <w:pStyle w:val="TableParagraph"/>
              <w:spacing w:line="180" w:lineRule="exact"/>
              <w:ind w:left="376"/>
              <w:rPr>
                <w:b/>
                <w:i/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Сформированность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представлений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нравственных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нормах,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общепринятых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правилах</w:t>
            </w:r>
          </w:p>
        </w:tc>
      </w:tr>
      <w:tr w:rsidR="001F167D" w14:paraId="60BC3AF6" w14:textId="77777777">
        <w:trPr>
          <w:trHeight w:val="724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4B174A2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5785B0BC" w14:textId="77777777" w:rsidR="001F167D" w:rsidRDefault="00E44A9C">
            <w:pPr>
              <w:pStyle w:val="TableParagraph"/>
              <w:ind w:left="40" w:right="344"/>
              <w:rPr>
                <w:sz w:val="16"/>
              </w:rPr>
            </w:pPr>
            <w:r>
              <w:rPr>
                <w:sz w:val="16"/>
              </w:rPr>
              <w:t>Знание правил поведения в разных социальных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ситуациях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людьми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возраста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статуса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3ED9F6F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4AE40CF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29D2322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7FDAD48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0917975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6915678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7531831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077F6D3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3E8D98B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5927A39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6B096C08" w14:textId="77777777">
        <w:trPr>
          <w:trHeight w:val="553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302EDE6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11174354" w14:textId="77777777" w:rsidR="001F167D" w:rsidRDefault="00E44A9C">
            <w:pPr>
              <w:pStyle w:val="TableParagraph"/>
              <w:ind w:left="40" w:right="695"/>
              <w:rPr>
                <w:sz w:val="16"/>
              </w:rPr>
            </w:pPr>
            <w:r>
              <w:rPr>
                <w:sz w:val="16"/>
              </w:rPr>
              <w:t>Умение адекватно использовать принятые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социальные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ритуалы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447EB78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4C543B0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5668FB6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14811D9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38592A2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4FB232F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025B0F8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7A70161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390C855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306342E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4E11D99E" w14:textId="77777777">
        <w:trPr>
          <w:trHeight w:val="842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638254E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19FF442F" w14:textId="77777777" w:rsidR="001F167D" w:rsidRDefault="00E44A9C">
            <w:pPr>
              <w:pStyle w:val="TableParagraph"/>
              <w:ind w:left="40" w:right="120"/>
              <w:rPr>
                <w:sz w:val="16"/>
              </w:rPr>
            </w:pPr>
            <w:r>
              <w:rPr>
                <w:sz w:val="16"/>
              </w:rPr>
              <w:t>Умение вступать в контакт и общаться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 с возрастом, близостью, социальным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статусом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собеседника.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70E78FF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7E8C0A1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5D6B25A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72919FF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57B3789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1B25FE0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1B8EAC0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4B6A7AC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4EF6311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55C6FE2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7DD93003" w14:textId="77777777">
        <w:trPr>
          <w:trHeight w:val="520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1DD6510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41EE353B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корректно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привлечь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себе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внимание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6A7CF62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56FCB26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3753F62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2B16F18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2A3C030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5B4D3EF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3D74991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3D22C72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7A3EDFE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5921B99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6B0B45C3" w14:textId="77777777">
        <w:trPr>
          <w:trHeight w:val="534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1013EDB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67931417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отказаться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нежелательного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контакта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1076A04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31F0A40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77D19C9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3F72782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257905E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2EE53C0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2B3D883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729FFA2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7E4D79C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7D456A4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534A491E" w14:textId="77777777">
        <w:trPr>
          <w:trHeight w:val="757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2A80428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1585E6AE" w14:textId="77777777" w:rsidR="001F167D" w:rsidRDefault="00E44A9C">
            <w:pPr>
              <w:pStyle w:val="TableParagraph"/>
              <w:ind w:left="40" w:right="360"/>
              <w:rPr>
                <w:sz w:val="16"/>
              </w:rPr>
            </w:pPr>
            <w:r>
              <w:rPr>
                <w:sz w:val="16"/>
              </w:rPr>
              <w:t>Умение выразить свои чувства (благодарность,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сочувствие, намерение, просьбу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т.д.)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4CEF515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140F5B6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2C335DF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49A949E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7E8566C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5EC4D92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40CB868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5AF5EA2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27258C1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667C8D6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</w:tbl>
    <w:p w14:paraId="63E3D86A" w14:textId="77777777" w:rsidR="001F167D" w:rsidRDefault="001F167D">
      <w:pPr>
        <w:rPr>
          <w:sz w:val="16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3668"/>
        <w:gridCol w:w="439"/>
        <w:gridCol w:w="571"/>
        <w:gridCol w:w="542"/>
        <w:gridCol w:w="520"/>
        <w:gridCol w:w="573"/>
        <w:gridCol w:w="551"/>
        <w:gridCol w:w="446"/>
        <w:gridCol w:w="474"/>
        <w:gridCol w:w="438"/>
        <w:gridCol w:w="480"/>
      </w:tblGrid>
      <w:tr w:rsidR="001F167D" w14:paraId="09EDD109" w14:textId="77777777">
        <w:trPr>
          <w:trHeight w:val="431"/>
        </w:trPr>
        <w:tc>
          <w:tcPr>
            <w:tcW w:w="9084" w:type="dxa"/>
            <w:gridSpan w:val="12"/>
            <w:tcBorders>
              <w:left w:val="single" w:sz="6" w:space="0" w:color="000000"/>
            </w:tcBorders>
          </w:tcPr>
          <w:p w14:paraId="36F25684" w14:textId="77777777" w:rsidR="001F167D" w:rsidRDefault="00E44A9C">
            <w:pPr>
              <w:pStyle w:val="TableParagraph"/>
              <w:spacing w:line="180" w:lineRule="exact"/>
              <w:ind w:left="376"/>
              <w:rPr>
                <w:b/>
                <w:i/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Развитие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социально-значимых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качеств</w:t>
            </w:r>
          </w:p>
        </w:tc>
      </w:tr>
      <w:tr w:rsidR="001F167D" w14:paraId="2CF9C1F0" w14:textId="77777777">
        <w:trPr>
          <w:trHeight w:val="844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0378F9E6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5317A5CD" w14:textId="77777777" w:rsidR="001F167D" w:rsidRDefault="00E44A9C">
            <w:pPr>
              <w:pStyle w:val="TableParagraph"/>
              <w:tabs>
                <w:tab w:val="left" w:pos="1129"/>
                <w:tab w:val="left" w:pos="2467"/>
              </w:tabs>
              <w:spacing w:line="237" w:lineRule="auto"/>
              <w:ind w:left="40" w:right="22"/>
              <w:rPr>
                <w:sz w:val="16"/>
              </w:rPr>
            </w:pPr>
            <w:r>
              <w:rPr>
                <w:sz w:val="16"/>
              </w:rPr>
              <w:t>Проявляет</w:t>
            </w:r>
            <w:r>
              <w:rPr>
                <w:sz w:val="16"/>
              </w:rPr>
              <w:tab/>
              <w:t>отзывчивость,</w:t>
            </w:r>
            <w:r>
              <w:rPr>
                <w:sz w:val="16"/>
              </w:rPr>
              <w:tab/>
              <w:t>ответственность,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трудолюбие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4D407A9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3DACF4B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2F35BB5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3B61F4A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37F31C3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048DF4E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54F9C92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0DA647E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3F20B93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656D4B9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6C0F439A" w14:textId="77777777">
        <w:trPr>
          <w:trHeight w:val="426"/>
        </w:trPr>
        <w:tc>
          <w:tcPr>
            <w:tcW w:w="9084" w:type="dxa"/>
            <w:gridSpan w:val="12"/>
            <w:tcBorders>
              <w:left w:val="single" w:sz="6" w:space="0" w:color="000000"/>
            </w:tcBorders>
          </w:tcPr>
          <w:p w14:paraId="0491E51D" w14:textId="77777777" w:rsidR="001F167D" w:rsidRDefault="00E44A9C">
            <w:pPr>
              <w:pStyle w:val="TableParagraph"/>
              <w:spacing w:line="180" w:lineRule="exact"/>
              <w:ind w:left="376"/>
              <w:rPr>
                <w:b/>
                <w:i/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Реализация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творческих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потребностей</w:t>
            </w:r>
          </w:p>
        </w:tc>
      </w:tr>
      <w:tr w:rsidR="001F167D" w14:paraId="30E8B8B3" w14:textId="77777777">
        <w:trPr>
          <w:trHeight w:val="659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20A1626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6A4811C1" w14:textId="77777777" w:rsidR="001F167D" w:rsidRDefault="00E44A9C">
            <w:pPr>
              <w:pStyle w:val="TableParagraph"/>
              <w:ind w:left="40" w:right="757"/>
              <w:rPr>
                <w:sz w:val="16"/>
              </w:rPr>
            </w:pPr>
            <w:r>
              <w:rPr>
                <w:sz w:val="16"/>
              </w:rPr>
              <w:t>Участвует в различных видах творческой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69DE163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08082F6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3D0F44F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0DD529D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45B412B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283E29D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73D78AD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2EF58E3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1D5D3AB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1CA2E99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58F27E5D" w14:textId="77777777">
        <w:trPr>
          <w:trHeight w:val="700"/>
        </w:trPr>
        <w:tc>
          <w:tcPr>
            <w:tcW w:w="9084" w:type="dxa"/>
            <w:gridSpan w:val="12"/>
            <w:tcBorders>
              <w:left w:val="single" w:sz="6" w:space="0" w:color="000000"/>
              <w:right w:val="single" w:sz="6" w:space="0" w:color="000000"/>
            </w:tcBorders>
          </w:tcPr>
          <w:p w14:paraId="6B027940" w14:textId="77777777" w:rsidR="001F167D" w:rsidRDefault="00E44A9C">
            <w:pPr>
              <w:pStyle w:val="TableParagraph"/>
              <w:spacing w:line="237" w:lineRule="auto"/>
              <w:ind w:left="40" w:right="26"/>
              <w:rPr>
                <w:b/>
                <w:sz w:val="16"/>
              </w:rPr>
            </w:pPr>
            <w:r>
              <w:rPr>
                <w:b/>
                <w:sz w:val="16"/>
              </w:rPr>
              <w:t>8.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установки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безопасный,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здоровый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образ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жизни,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наличие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мотивации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труду,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бе-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режному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отношению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материальным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 духовным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ценностям.</w:t>
            </w:r>
          </w:p>
        </w:tc>
      </w:tr>
      <w:tr w:rsidR="001F167D" w14:paraId="50CF9461" w14:textId="77777777">
        <w:trPr>
          <w:trHeight w:val="575"/>
        </w:trPr>
        <w:tc>
          <w:tcPr>
            <w:tcW w:w="9084" w:type="dxa"/>
            <w:gridSpan w:val="12"/>
            <w:tcBorders>
              <w:left w:val="single" w:sz="6" w:space="0" w:color="000000"/>
            </w:tcBorders>
          </w:tcPr>
          <w:p w14:paraId="69E6A833" w14:textId="77777777" w:rsidR="001F167D" w:rsidRDefault="00E44A9C">
            <w:pPr>
              <w:pStyle w:val="TableParagraph"/>
              <w:spacing w:line="180" w:lineRule="exact"/>
              <w:ind w:left="376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Сформированность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знаний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ЗОЖ</w:t>
            </w:r>
            <w:r>
              <w:rPr>
                <w:sz w:val="16"/>
              </w:rPr>
              <w:t>:</w:t>
            </w:r>
          </w:p>
        </w:tc>
      </w:tr>
      <w:tr w:rsidR="001F167D" w14:paraId="586E1C31" w14:textId="77777777">
        <w:trPr>
          <w:trHeight w:val="1269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467C1DA3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2289CC3C" w14:textId="77777777" w:rsidR="001F167D" w:rsidRDefault="00E44A9C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Знает и соблюдает правила личной гигиены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Обладает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элементарными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знаниями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режиме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дня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правильном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питании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1B6CE15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3B0E257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28BF418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4C41E44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16E085B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3E7771B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07531D7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1A9EA58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53417F44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12BC2F4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432196DE" w14:textId="77777777">
        <w:trPr>
          <w:trHeight w:val="698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133C718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10DAEBFB" w14:textId="77777777" w:rsidR="001F167D" w:rsidRDefault="00E44A9C">
            <w:pPr>
              <w:pStyle w:val="TableParagraph"/>
              <w:spacing w:line="237" w:lineRule="auto"/>
              <w:ind w:left="40" w:right="83"/>
              <w:rPr>
                <w:sz w:val="16"/>
              </w:rPr>
            </w:pPr>
            <w:r>
              <w:rPr>
                <w:sz w:val="16"/>
              </w:rPr>
              <w:t>Понимает, как правильно одеваться в соответствии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погодными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условиями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социальной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ситуацией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399BC3A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27AE358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6148AE5F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3C56580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577C563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5803787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1831E8F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4DC417B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76CF81B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11B0B52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3F2C10AD" w14:textId="77777777">
        <w:trPr>
          <w:trHeight w:val="551"/>
        </w:trPr>
        <w:tc>
          <w:tcPr>
            <w:tcW w:w="9084" w:type="dxa"/>
            <w:gridSpan w:val="12"/>
            <w:tcBorders>
              <w:left w:val="single" w:sz="6" w:space="0" w:color="000000"/>
            </w:tcBorders>
          </w:tcPr>
          <w:p w14:paraId="7AA5A15B" w14:textId="77777777" w:rsidR="001F167D" w:rsidRDefault="00E44A9C">
            <w:pPr>
              <w:pStyle w:val="TableParagraph"/>
              <w:spacing w:line="180" w:lineRule="exact"/>
              <w:ind w:left="376"/>
              <w:rPr>
                <w:b/>
                <w:i/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Сформированность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установки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на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безопасный,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здоровый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образ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жизни</w:t>
            </w:r>
          </w:p>
        </w:tc>
      </w:tr>
      <w:tr w:rsidR="001F167D" w14:paraId="75F1EAF0" w14:textId="77777777">
        <w:trPr>
          <w:trHeight w:val="856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188896F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4B152F17" w14:textId="77777777" w:rsidR="001F167D" w:rsidRDefault="00E44A9C">
            <w:pPr>
              <w:pStyle w:val="TableParagraph"/>
              <w:ind w:left="40" w:firstLine="40"/>
              <w:rPr>
                <w:sz w:val="16"/>
              </w:rPr>
            </w:pPr>
            <w:r>
              <w:rPr>
                <w:sz w:val="16"/>
              </w:rPr>
              <w:t>Способен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оценивать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собственное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пове-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дение и поведение окружающих с позиции здоро-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06BC74A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06D2EDD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64FB81D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1FB1C19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015BC00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37E38D8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2FB9A04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7F47A5F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7AB7594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66E8397A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09C3F45B" w14:textId="77777777">
        <w:trPr>
          <w:trHeight w:val="417"/>
        </w:trPr>
        <w:tc>
          <w:tcPr>
            <w:tcW w:w="9084" w:type="dxa"/>
            <w:gridSpan w:val="12"/>
            <w:tcBorders>
              <w:left w:val="single" w:sz="6" w:space="0" w:color="000000"/>
            </w:tcBorders>
          </w:tcPr>
          <w:p w14:paraId="5CCEEF6C" w14:textId="77777777" w:rsidR="001F167D" w:rsidRDefault="00E44A9C">
            <w:pPr>
              <w:pStyle w:val="TableParagraph"/>
              <w:spacing w:line="180" w:lineRule="exact"/>
              <w:ind w:left="376"/>
              <w:rPr>
                <w:b/>
                <w:i/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Знает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соблюдает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правила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безопасного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поведения:</w:t>
            </w:r>
          </w:p>
        </w:tc>
      </w:tr>
      <w:tr w:rsidR="001F167D" w14:paraId="3B7E0754" w14:textId="77777777">
        <w:trPr>
          <w:trHeight w:val="2385"/>
        </w:trPr>
        <w:tc>
          <w:tcPr>
            <w:tcW w:w="382" w:type="dxa"/>
            <w:tcBorders>
              <w:left w:val="single" w:sz="6" w:space="0" w:color="000000"/>
              <w:right w:val="single" w:sz="6" w:space="0" w:color="000000"/>
            </w:tcBorders>
          </w:tcPr>
          <w:p w14:paraId="3D81ECA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right w:val="single" w:sz="6" w:space="0" w:color="000000"/>
            </w:tcBorders>
          </w:tcPr>
          <w:p w14:paraId="3C61635E" w14:textId="77777777" w:rsidR="001F167D" w:rsidRDefault="00E44A9C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-держаться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незнакомом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людном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</w:p>
          <w:p w14:paraId="7F2DE1AA" w14:textId="77777777" w:rsidR="001F167D" w:rsidRDefault="00E44A9C">
            <w:pPr>
              <w:pStyle w:val="TableParagraph"/>
              <w:spacing w:before="1"/>
              <w:ind w:left="40" w:right="167"/>
              <w:rPr>
                <w:sz w:val="16"/>
              </w:rPr>
            </w:pPr>
            <w:r>
              <w:rPr>
                <w:sz w:val="16"/>
              </w:rPr>
              <w:t>-не взаимодействовать с незнакомцами, не откры-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двери незнакомым</w:t>
            </w:r>
          </w:p>
          <w:p w14:paraId="1E3732C4" w14:textId="77777777" w:rsidR="001F167D" w:rsidRDefault="00E44A9C">
            <w:pPr>
              <w:pStyle w:val="TableParagraph"/>
              <w:spacing w:line="184" w:lineRule="exact"/>
              <w:ind w:left="40"/>
              <w:rPr>
                <w:sz w:val="16"/>
              </w:rPr>
            </w:pPr>
            <w:r>
              <w:rPr>
                <w:sz w:val="16"/>
              </w:rPr>
              <w:t>-правильно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переходить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дорогу</w:t>
            </w:r>
          </w:p>
          <w:p w14:paraId="46A3545B" w14:textId="77777777" w:rsidR="001F167D" w:rsidRDefault="00E44A9C">
            <w:pPr>
              <w:pStyle w:val="TableParagraph"/>
              <w:spacing w:line="183" w:lineRule="exact"/>
              <w:ind w:left="40"/>
              <w:rPr>
                <w:sz w:val="16"/>
              </w:rPr>
            </w:pPr>
            <w:r>
              <w:rPr>
                <w:sz w:val="16"/>
              </w:rPr>
              <w:t>-не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брать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неизвестные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</w:p>
          <w:p w14:paraId="02E80805" w14:textId="77777777" w:rsidR="001F167D" w:rsidRDefault="00E44A9C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-быть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осторожным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острыми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предметами,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огнем,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животными</w:t>
            </w:r>
          </w:p>
        </w:tc>
        <w:tc>
          <w:tcPr>
            <w:tcW w:w="439" w:type="dxa"/>
            <w:tcBorders>
              <w:left w:val="single" w:sz="6" w:space="0" w:color="000000"/>
              <w:right w:val="single" w:sz="6" w:space="0" w:color="000000"/>
            </w:tcBorders>
          </w:tcPr>
          <w:p w14:paraId="1A885CF1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right w:val="single" w:sz="6" w:space="0" w:color="000000"/>
            </w:tcBorders>
          </w:tcPr>
          <w:p w14:paraId="7C625B1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right w:val="single" w:sz="6" w:space="0" w:color="000000"/>
            </w:tcBorders>
          </w:tcPr>
          <w:p w14:paraId="644CCA5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right w:val="single" w:sz="6" w:space="0" w:color="000000"/>
            </w:tcBorders>
          </w:tcPr>
          <w:p w14:paraId="70FBF8F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right w:val="single" w:sz="6" w:space="0" w:color="000000"/>
            </w:tcBorders>
          </w:tcPr>
          <w:p w14:paraId="0D8B423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right w:val="single" w:sz="6" w:space="0" w:color="000000"/>
            </w:tcBorders>
          </w:tcPr>
          <w:p w14:paraId="32784F90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14:paraId="4C910C6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</w:tcBorders>
          </w:tcPr>
          <w:p w14:paraId="73956AA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right w:val="single" w:sz="6" w:space="0" w:color="000000"/>
            </w:tcBorders>
          </w:tcPr>
          <w:p w14:paraId="4629CBC8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4C7B9132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  <w:tr w:rsidR="001F167D" w14:paraId="30BE0A45" w14:textId="77777777">
        <w:trPr>
          <w:trHeight w:val="561"/>
        </w:trPr>
        <w:tc>
          <w:tcPr>
            <w:tcW w:w="9084" w:type="dxa"/>
            <w:gridSpan w:val="12"/>
            <w:tcBorders>
              <w:left w:val="single" w:sz="6" w:space="0" w:color="000000"/>
            </w:tcBorders>
          </w:tcPr>
          <w:p w14:paraId="6CEBE506" w14:textId="77777777" w:rsidR="001F167D" w:rsidRDefault="00E44A9C">
            <w:pPr>
              <w:pStyle w:val="TableParagraph"/>
              <w:spacing w:line="178" w:lineRule="exact"/>
              <w:ind w:left="376"/>
              <w:rPr>
                <w:b/>
                <w:i/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Сформированность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бережного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отношения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к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материальным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духовным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ценностям</w:t>
            </w:r>
          </w:p>
        </w:tc>
      </w:tr>
      <w:tr w:rsidR="001F167D" w14:paraId="6AAD139D" w14:textId="77777777">
        <w:trPr>
          <w:trHeight w:val="1410"/>
        </w:trPr>
        <w:tc>
          <w:tcPr>
            <w:tcW w:w="3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CD2E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3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3DFF3" w14:textId="77777777" w:rsidR="001F167D" w:rsidRDefault="00E44A9C">
            <w:pPr>
              <w:pStyle w:val="TableParagraph"/>
              <w:spacing w:line="237" w:lineRule="auto"/>
              <w:ind w:left="40" w:right="403"/>
              <w:rPr>
                <w:sz w:val="16"/>
              </w:rPr>
            </w:pPr>
            <w:r>
              <w:rPr>
                <w:sz w:val="16"/>
              </w:rPr>
              <w:t>Проявляет бережное отношение к результатам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своего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 чужого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</w:p>
        </w:tc>
        <w:tc>
          <w:tcPr>
            <w:tcW w:w="4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36D07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A9A35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AB5F9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3FFA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4711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3E9CE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D6B3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left w:val="single" w:sz="6" w:space="0" w:color="000000"/>
              <w:bottom w:val="single" w:sz="6" w:space="0" w:color="000000"/>
            </w:tcBorders>
          </w:tcPr>
          <w:p w14:paraId="69F7D01C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bottom w:val="single" w:sz="6" w:space="0" w:color="000000"/>
              <w:right w:val="single" w:sz="6" w:space="0" w:color="000000"/>
            </w:tcBorders>
          </w:tcPr>
          <w:p w14:paraId="62F7B0F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</w:tcBorders>
          </w:tcPr>
          <w:p w14:paraId="534DCC8D" w14:textId="77777777" w:rsidR="001F167D" w:rsidRDefault="001F167D">
            <w:pPr>
              <w:pStyle w:val="TableParagraph"/>
              <w:rPr>
                <w:sz w:val="16"/>
              </w:rPr>
            </w:pPr>
          </w:p>
        </w:tc>
      </w:tr>
    </w:tbl>
    <w:p w14:paraId="0CD65870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160B7178" w14:textId="77777777" w:rsidR="001F167D" w:rsidRDefault="001F167D">
      <w:pPr>
        <w:pStyle w:val="a3"/>
        <w:spacing w:before="3"/>
        <w:ind w:left="0"/>
        <w:jc w:val="left"/>
        <w:rPr>
          <w:b/>
          <w:sz w:val="16"/>
        </w:rPr>
      </w:pPr>
    </w:p>
    <w:p w14:paraId="6E98CC64" w14:textId="77777777" w:rsidR="001F167D" w:rsidRDefault="001F167D">
      <w:pPr>
        <w:rPr>
          <w:sz w:val="18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76E61AED" w14:textId="1CAAFFB8" w:rsidR="001F167D" w:rsidRDefault="00E44A9C">
      <w:pPr>
        <w:spacing w:before="89"/>
        <w:ind w:left="812"/>
        <w:rPr>
          <w:b/>
          <w:sz w:val="28"/>
        </w:rPr>
      </w:pPr>
      <w:r>
        <w:rPr>
          <w:b/>
          <w:color w:val="404040"/>
          <w:sz w:val="28"/>
        </w:rPr>
        <w:t>Таблица</w:t>
      </w:r>
      <w:r>
        <w:rPr>
          <w:b/>
          <w:color w:val="404040"/>
          <w:spacing w:val="-4"/>
          <w:sz w:val="28"/>
        </w:rPr>
        <w:t xml:space="preserve"> </w:t>
      </w:r>
      <w:r w:rsidR="005D6DD3">
        <w:rPr>
          <w:b/>
          <w:color w:val="404040"/>
          <w:spacing w:val="-4"/>
          <w:sz w:val="28"/>
        </w:rPr>
        <w:t>3</w:t>
      </w:r>
      <w:r>
        <w:rPr>
          <w:b/>
          <w:color w:val="404040"/>
          <w:sz w:val="28"/>
        </w:rPr>
        <w:t>.</w:t>
      </w:r>
    </w:p>
    <w:p w14:paraId="74A3E703" w14:textId="77777777" w:rsidR="001F167D" w:rsidRDefault="00E44A9C">
      <w:pPr>
        <w:pStyle w:val="a3"/>
        <w:ind w:left="0"/>
        <w:jc w:val="left"/>
        <w:rPr>
          <w:b/>
          <w:sz w:val="36"/>
        </w:rPr>
      </w:pPr>
      <w:r>
        <w:br w:type="column"/>
      </w:r>
    </w:p>
    <w:p w14:paraId="5BC14694" w14:textId="006581B3" w:rsidR="001F167D" w:rsidRDefault="00E44A9C" w:rsidP="005D6DD3">
      <w:pPr>
        <w:ind w:left="812"/>
        <w:rPr>
          <w:rFonts w:ascii="Microsoft Sans Serif" w:hAnsi="Microsoft Sans Serif"/>
          <w:sz w:val="24"/>
        </w:rPr>
        <w:sectPr w:rsidR="001F167D">
          <w:type w:val="continuous"/>
          <w:pgSz w:w="11910" w:h="16840"/>
          <w:pgMar w:top="1560" w:right="0" w:bottom="280" w:left="320" w:header="720" w:footer="720" w:gutter="0"/>
          <w:cols w:num="2" w:space="720" w:equalWidth="0">
            <w:col w:w="2221" w:space="1889"/>
            <w:col w:w="7480"/>
          </w:cols>
        </w:sectPr>
      </w:pPr>
      <w:r>
        <w:rPr>
          <w:rFonts w:ascii="Microsoft Sans Serif" w:hAnsi="Microsoft Sans Serif"/>
          <w:sz w:val="24"/>
        </w:rPr>
        <w:t>Ф.И.О.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обучающе</w:t>
      </w:r>
      <w:r w:rsidR="005D6DD3">
        <w:rPr>
          <w:rFonts w:ascii="Microsoft Sans Serif" w:hAnsi="Microsoft Sans Serif"/>
          <w:sz w:val="24"/>
        </w:rPr>
        <w:t>гося</w:t>
      </w:r>
    </w:p>
    <w:p w14:paraId="20BD9381" w14:textId="249076D1" w:rsidR="001F167D" w:rsidRDefault="005D6DD3">
      <w:pPr>
        <w:tabs>
          <w:tab w:val="left" w:pos="7193"/>
        </w:tabs>
        <w:spacing w:before="5"/>
        <w:ind w:right="273"/>
        <w:jc w:val="center"/>
        <w:rPr>
          <w:sz w:val="24"/>
        </w:rPr>
      </w:pPr>
      <w:r>
        <w:rPr>
          <w:rFonts w:ascii="Microsoft Sans Serif" w:hAnsi="Microsoft Sans Serif"/>
          <w:sz w:val="24"/>
        </w:rPr>
        <w:t>__________________________________________</w:t>
      </w:r>
    </w:p>
    <w:p w14:paraId="23D07962" w14:textId="77777777" w:rsidR="001F167D" w:rsidRDefault="001F167D">
      <w:pPr>
        <w:pStyle w:val="a3"/>
        <w:ind w:left="0"/>
        <w:jc w:val="left"/>
        <w:rPr>
          <w:sz w:val="16"/>
        </w:rPr>
      </w:pPr>
    </w:p>
    <w:p w14:paraId="0FCD5CF3" w14:textId="77777777" w:rsidR="001F167D" w:rsidRDefault="00E44A9C">
      <w:pPr>
        <w:spacing w:before="92"/>
        <w:ind w:left="798" w:right="76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Оценка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достижений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индивидуальных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личностных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результатов</w:t>
      </w:r>
    </w:p>
    <w:p w14:paraId="5473A088" w14:textId="77777777" w:rsidR="001F167D" w:rsidRDefault="001F167D">
      <w:pPr>
        <w:pStyle w:val="a3"/>
        <w:spacing w:before="11"/>
        <w:ind w:left="0"/>
        <w:jc w:val="left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3733"/>
        <w:gridCol w:w="5375"/>
      </w:tblGrid>
      <w:tr w:rsidR="001F167D" w14:paraId="1EB70C63" w14:textId="77777777">
        <w:trPr>
          <w:trHeight w:val="311"/>
        </w:trPr>
        <w:tc>
          <w:tcPr>
            <w:tcW w:w="524" w:type="dxa"/>
          </w:tcPr>
          <w:p w14:paraId="72E25B78" w14:textId="77777777" w:rsidR="001F167D" w:rsidRDefault="00E44A9C">
            <w:pPr>
              <w:pStyle w:val="TableParagraph"/>
              <w:spacing w:before="3"/>
              <w:ind w:left="1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107"/>
              </w:rPr>
              <w:t>№</w:t>
            </w:r>
          </w:p>
        </w:tc>
        <w:tc>
          <w:tcPr>
            <w:tcW w:w="3733" w:type="dxa"/>
          </w:tcPr>
          <w:p w14:paraId="70DBF12B" w14:textId="77777777" w:rsidR="001F167D" w:rsidRDefault="001F167D">
            <w:pPr>
              <w:pStyle w:val="TableParagraph"/>
              <w:rPr>
                <w:sz w:val="16"/>
              </w:rPr>
            </w:pPr>
          </w:p>
        </w:tc>
        <w:tc>
          <w:tcPr>
            <w:tcW w:w="5375" w:type="dxa"/>
          </w:tcPr>
          <w:p w14:paraId="40BFF216" w14:textId="77777777" w:rsidR="001F167D" w:rsidRDefault="00E44A9C">
            <w:pPr>
              <w:pStyle w:val="TableParagraph"/>
              <w:spacing w:before="3"/>
              <w:ind w:left="1969" w:right="1960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Год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обучения</w:t>
            </w:r>
          </w:p>
        </w:tc>
      </w:tr>
    </w:tbl>
    <w:p w14:paraId="6F62F5FF" w14:textId="77777777" w:rsidR="001F167D" w:rsidRDefault="001F167D">
      <w:pPr>
        <w:jc w:val="center"/>
        <w:rPr>
          <w:rFonts w:ascii="Microsoft Sans Serif" w:hAnsi="Microsoft Sans Serif"/>
        </w:rPr>
        <w:sectPr w:rsidR="001F167D">
          <w:type w:val="continuous"/>
          <w:pgSz w:w="11910" w:h="16840"/>
          <w:pgMar w:top="1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3"/>
        <w:gridCol w:w="709"/>
        <w:gridCol w:w="709"/>
        <w:gridCol w:w="567"/>
        <w:gridCol w:w="511"/>
        <w:gridCol w:w="623"/>
        <w:gridCol w:w="567"/>
        <w:gridCol w:w="709"/>
        <w:gridCol w:w="708"/>
        <w:gridCol w:w="709"/>
        <w:gridCol w:w="709"/>
      </w:tblGrid>
      <w:tr w:rsidR="005D6DD3" w:rsidRPr="005D6DD3" w14:paraId="40979BFE" w14:textId="77777777" w:rsidTr="005D6DD3">
        <w:trPr>
          <w:trHeight w:val="760"/>
        </w:trPr>
        <w:tc>
          <w:tcPr>
            <w:tcW w:w="567" w:type="dxa"/>
          </w:tcPr>
          <w:p w14:paraId="42843524" w14:textId="77777777" w:rsidR="005D6DD3" w:rsidRPr="005D6DD3" w:rsidRDefault="005D6DD3">
            <w:pPr>
              <w:pStyle w:val="TableParagraph"/>
              <w:ind w:left="86" w:right="77"/>
              <w:jc w:val="center"/>
            </w:pPr>
            <w:r w:rsidRPr="005D6DD3">
              <w:t>п/п</w:t>
            </w:r>
          </w:p>
        </w:tc>
        <w:tc>
          <w:tcPr>
            <w:tcW w:w="3543" w:type="dxa"/>
          </w:tcPr>
          <w:p w14:paraId="64F78982" w14:textId="77777777" w:rsidR="005D6DD3" w:rsidRPr="005D6DD3" w:rsidRDefault="005D6DD3">
            <w:pPr>
              <w:pStyle w:val="TableParagraph"/>
              <w:spacing w:line="242" w:lineRule="auto"/>
              <w:ind w:left="1355" w:right="140" w:hanging="1167"/>
            </w:pPr>
            <w:r w:rsidRPr="005D6DD3">
              <w:t>Критерии</w:t>
            </w:r>
            <w:r w:rsidRPr="005D6DD3">
              <w:rPr>
                <w:spacing w:val="-13"/>
              </w:rPr>
              <w:t xml:space="preserve"> </w:t>
            </w:r>
            <w:r w:rsidRPr="005D6DD3">
              <w:t>оценки</w:t>
            </w:r>
            <w:r w:rsidRPr="005D6DD3">
              <w:rPr>
                <w:spacing w:val="-14"/>
              </w:rPr>
              <w:t xml:space="preserve"> </w:t>
            </w:r>
            <w:r w:rsidRPr="005D6DD3">
              <w:t>личностных</w:t>
            </w:r>
            <w:r w:rsidRPr="005D6DD3">
              <w:rPr>
                <w:spacing w:val="-13"/>
              </w:rPr>
              <w:t xml:space="preserve"> </w:t>
            </w:r>
            <w:r w:rsidRPr="005D6DD3">
              <w:t>ре-</w:t>
            </w:r>
            <w:r w:rsidRPr="005D6DD3">
              <w:rPr>
                <w:spacing w:val="-55"/>
              </w:rPr>
              <w:t xml:space="preserve"> </w:t>
            </w:r>
            <w:r w:rsidRPr="005D6DD3">
              <w:t>зультатов</w:t>
            </w:r>
          </w:p>
        </w:tc>
        <w:tc>
          <w:tcPr>
            <w:tcW w:w="709" w:type="dxa"/>
          </w:tcPr>
          <w:p w14:paraId="07631B7E" w14:textId="77777777" w:rsidR="005D6DD3" w:rsidRPr="005D6DD3" w:rsidRDefault="005D6DD3">
            <w:pPr>
              <w:pStyle w:val="TableParagraph"/>
              <w:ind w:left="5"/>
              <w:jc w:val="center"/>
            </w:pPr>
            <w:r w:rsidRPr="005D6DD3">
              <w:t>1</w:t>
            </w:r>
          </w:p>
          <w:p w14:paraId="00226D65" w14:textId="77777777" w:rsidR="005D6DD3" w:rsidRPr="005D6DD3" w:rsidRDefault="005D6DD3">
            <w:pPr>
              <w:pStyle w:val="TableParagraph"/>
              <w:spacing w:before="3"/>
              <w:ind w:left="85" w:right="77"/>
              <w:jc w:val="center"/>
            </w:pPr>
            <w:r w:rsidRPr="005D6DD3">
              <w:t>доп.</w:t>
            </w:r>
          </w:p>
        </w:tc>
        <w:tc>
          <w:tcPr>
            <w:tcW w:w="709" w:type="dxa"/>
          </w:tcPr>
          <w:p w14:paraId="43CB6D25" w14:textId="77777777" w:rsidR="005D6DD3" w:rsidRPr="005D6DD3" w:rsidRDefault="005D6DD3">
            <w:pPr>
              <w:pStyle w:val="TableParagraph"/>
              <w:ind w:left="8"/>
              <w:jc w:val="center"/>
            </w:pPr>
            <w:r w:rsidRPr="005D6DD3">
              <w:t>1</w:t>
            </w:r>
          </w:p>
          <w:p w14:paraId="6E26F9C9" w14:textId="77777777" w:rsidR="005D6DD3" w:rsidRPr="005D6DD3" w:rsidRDefault="005D6DD3">
            <w:pPr>
              <w:pStyle w:val="TableParagraph"/>
              <w:spacing w:before="3"/>
              <w:ind w:left="87" w:right="79"/>
              <w:jc w:val="center"/>
            </w:pPr>
            <w:r w:rsidRPr="005D6DD3">
              <w:t>осн.</w:t>
            </w:r>
          </w:p>
        </w:tc>
        <w:tc>
          <w:tcPr>
            <w:tcW w:w="567" w:type="dxa"/>
          </w:tcPr>
          <w:p w14:paraId="684977F9" w14:textId="77777777" w:rsidR="005D6DD3" w:rsidRPr="005D6DD3" w:rsidRDefault="005D6DD3">
            <w:pPr>
              <w:pStyle w:val="TableParagraph"/>
              <w:ind w:left="106"/>
            </w:pPr>
            <w:r w:rsidRPr="005D6DD3">
              <w:t>2</w:t>
            </w:r>
          </w:p>
        </w:tc>
        <w:tc>
          <w:tcPr>
            <w:tcW w:w="511" w:type="dxa"/>
          </w:tcPr>
          <w:p w14:paraId="658C7148" w14:textId="77777777" w:rsidR="005D6DD3" w:rsidRPr="005D6DD3" w:rsidRDefault="005D6DD3">
            <w:pPr>
              <w:pStyle w:val="TableParagraph"/>
              <w:ind w:left="106"/>
            </w:pPr>
            <w:r w:rsidRPr="005D6DD3">
              <w:t>3</w:t>
            </w:r>
          </w:p>
        </w:tc>
        <w:tc>
          <w:tcPr>
            <w:tcW w:w="623" w:type="dxa"/>
          </w:tcPr>
          <w:p w14:paraId="57E2D197" w14:textId="77777777" w:rsidR="005D6DD3" w:rsidRPr="005D6DD3" w:rsidRDefault="005D6DD3">
            <w:pPr>
              <w:pStyle w:val="TableParagraph"/>
              <w:ind w:left="105"/>
            </w:pPr>
            <w:r w:rsidRPr="005D6DD3">
              <w:t>4</w:t>
            </w:r>
          </w:p>
        </w:tc>
        <w:tc>
          <w:tcPr>
            <w:tcW w:w="567" w:type="dxa"/>
          </w:tcPr>
          <w:p w14:paraId="338F600E" w14:textId="77777777" w:rsidR="005D6DD3" w:rsidRPr="005D6DD3" w:rsidRDefault="005D6DD3">
            <w:pPr>
              <w:pStyle w:val="TableParagraph"/>
              <w:ind w:left="107"/>
            </w:pPr>
            <w:r w:rsidRPr="005D6DD3">
              <w:t>5</w:t>
            </w:r>
          </w:p>
        </w:tc>
        <w:tc>
          <w:tcPr>
            <w:tcW w:w="709" w:type="dxa"/>
          </w:tcPr>
          <w:p w14:paraId="1E64B688" w14:textId="77777777" w:rsidR="005D6DD3" w:rsidRPr="005D6DD3" w:rsidRDefault="005D6DD3">
            <w:pPr>
              <w:pStyle w:val="TableParagraph"/>
              <w:ind w:left="104"/>
            </w:pPr>
            <w:r w:rsidRPr="005D6DD3">
              <w:t>6</w:t>
            </w:r>
          </w:p>
        </w:tc>
        <w:tc>
          <w:tcPr>
            <w:tcW w:w="708" w:type="dxa"/>
          </w:tcPr>
          <w:p w14:paraId="18BB30C9" w14:textId="77777777" w:rsidR="005D6DD3" w:rsidRPr="005D6DD3" w:rsidRDefault="005D6DD3">
            <w:pPr>
              <w:pStyle w:val="TableParagraph"/>
              <w:ind w:left="104"/>
            </w:pPr>
            <w:r w:rsidRPr="005D6DD3">
              <w:t>7</w:t>
            </w:r>
          </w:p>
        </w:tc>
        <w:tc>
          <w:tcPr>
            <w:tcW w:w="709" w:type="dxa"/>
          </w:tcPr>
          <w:p w14:paraId="604B5D65" w14:textId="77777777" w:rsidR="005D6DD3" w:rsidRPr="005D6DD3" w:rsidRDefault="005D6DD3">
            <w:pPr>
              <w:pStyle w:val="TableParagraph"/>
              <w:ind w:left="104"/>
            </w:pPr>
            <w:r w:rsidRPr="005D6DD3">
              <w:t>8</w:t>
            </w:r>
          </w:p>
        </w:tc>
        <w:tc>
          <w:tcPr>
            <w:tcW w:w="709" w:type="dxa"/>
          </w:tcPr>
          <w:p w14:paraId="464AC561" w14:textId="77777777" w:rsidR="005D6DD3" w:rsidRPr="005D6DD3" w:rsidRDefault="005D6DD3">
            <w:pPr>
              <w:pStyle w:val="TableParagraph"/>
              <w:ind w:left="104"/>
            </w:pPr>
            <w:r w:rsidRPr="005D6DD3">
              <w:t>9</w:t>
            </w:r>
          </w:p>
        </w:tc>
      </w:tr>
      <w:tr w:rsidR="005D6DD3" w:rsidRPr="005D6DD3" w14:paraId="17CCADDD" w14:textId="77777777" w:rsidTr="005D6DD3">
        <w:trPr>
          <w:trHeight w:val="1264"/>
        </w:trPr>
        <w:tc>
          <w:tcPr>
            <w:tcW w:w="567" w:type="dxa"/>
          </w:tcPr>
          <w:p w14:paraId="13482E1A" w14:textId="77777777" w:rsidR="005D6DD3" w:rsidRPr="005D6DD3" w:rsidRDefault="005D6DD3">
            <w:pPr>
              <w:pStyle w:val="TableParagraph"/>
              <w:spacing w:line="247" w:lineRule="exact"/>
              <w:ind w:left="88" w:right="195"/>
              <w:jc w:val="center"/>
            </w:pPr>
            <w:r w:rsidRPr="005D6DD3">
              <w:t>1.</w:t>
            </w:r>
          </w:p>
        </w:tc>
        <w:tc>
          <w:tcPr>
            <w:tcW w:w="3543" w:type="dxa"/>
          </w:tcPr>
          <w:p w14:paraId="531D5238" w14:textId="77777777" w:rsidR="005D6DD3" w:rsidRPr="005D6DD3" w:rsidRDefault="005D6DD3">
            <w:pPr>
              <w:pStyle w:val="TableParagraph"/>
              <w:spacing w:line="244" w:lineRule="auto"/>
              <w:ind w:left="107" w:right="333"/>
              <w:jc w:val="both"/>
            </w:pPr>
            <w:r w:rsidRPr="005D6DD3">
              <w:t>Основы персональной идентич-</w:t>
            </w:r>
            <w:r w:rsidRPr="005D6DD3">
              <w:rPr>
                <w:spacing w:val="-56"/>
              </w:rPr>
              <w:t xml:space="preserve"> </w:t>
            </w:r>
            <w:r w:rsidRPr="005D6DD3">
              <w:rPr>
                <w:spacing w:val="-1"/>
              </w:rPr>
              <w:t>ности,</w:t>
            </w:r>
            <w:r w:rsidRPr="005D6DD3">
              <w:rPr>
                <w:spacing w:val="-10"/>
              </w:rPr>
              <w:t xml:space="preserve"> </w:t>
            </w:r>
            <w:r w:rsidRPr="005D6DD3">
              <w:t>осознание</w:t>
            </w:r>
            <w:r w:rsidRPr="005D6DD3">
              <w:rPr>
                <w:spacing w:val="-13"/>
              </w:rPr>
              <w:t xml:space="preserve"> </w:t>
            </w:r>
            <w:r w:rsidRPr="005D6DD3">
              <w:t>принадлежно-</w:t>
            </w:r>
            <w:r w:rsidRPr="005D6DD3">
              <w:rPr>
                <w:spacing w:val="-56"/>
              </w:rPr>
              <w:t xml:space="preserve"> </w:t>
            </w:r>
            <w:r w:rsidRPr="005D6DD3">
              <w:t>сти к определенному полу, осо-</w:t>
            </w:r>
            <w:r w:rsidRPr="005D6DD3">
              <w:rPr>
                <w:spacing w:val="-56"/>
              </w:rPr>
              <w:t xml:space="preserve"> </w:t>
            </w:r>
            <w:r w:rsidRPr="005D6DD3">
              <w:t>знания себя как «Я»</w:t>
            </w:r>
          </w:p>
        </w:tc>
        <w:tc>
          <w:tcPr>
            <w:tcW w:w="709" w:type="dxa"/>
          </w:tcPr>
          <w:p w14:paraId="26E7FFB8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2D49F35D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0909EF23" w14:textId="77777777" w:rsidR="005D6DD3" w:rsidRPr="005D6DD3" w:rsidRDefault="005D6DD3">
            <w:pPr>
              <w:pStyle w:val="TableParagraph"/>
            </w:pPr>
          </w:p>
        </w:tc>
        <w:tc>
          <w:tcPr>
            <w:tcW w:w="511" w:type="dxa"/>
          </w:tcPr>
          <w:p w14:paraId="5D27B59B" w14:textId="77777777" w:rsidR="005D6DD3" w:rsidRPr="005D6DD3" w:rsidRDefault="005D6DD3">
            <w:pPr>
              <w:pStyle w:val="TableParagraph"/>
            </w:pPr>
          </w:p>
        </w:tc>
        <w:tc>
          <w:tcPr>
            <w:tcW w:w="623" w:type="dxa"/>
          </w:tcPr>
          <w:p w14:paraId="576ED55F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51FC8416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5F643361" w14:textId="77777777" w:rsidR="005D6DD3" w:rsidRPr="005D6DD3" w:rsidRDefault="005D6DD3">
            <w:pPr>
              <w:pStyle w:val="TableParagraph"/>
            </w:pPr>
          </w:p>
        </w:tc>
        <w:tc>
          <w:tcPr>
            <w:tcW w:w="708" w:type="dxa"/>
          </w:tcPr>
          <w:p w14:paraId="221405F4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753522D3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1285F9E8" w14:textId="77777777" w:rsidR="005D6DD3" w:rsidRPr="005D6DD3" w:rsidRDefault="005D6DD3">
            <w:pPr>
              <w:pStyle w:val="TableParagraph"/>
            </w:pPr>
          </w:p>
        </w:tc>
      </w:tr>
      <w:tr w:rsidR="005D6DD3" w:rsidRPr="005D6DD3" w14:paraId="44FC64B5" w14:textId="77777777" w:rsidTr="005D6DD3">
        <w:trPr>
          <w:trHeight w:val="1072"/>
        </w:trPr>
        <w:tc>
          <w:tcPr>
            <w:tcW w:w="567" w:type="dxa"/>
          </w:tcPr>
          <w:p w14:paraId="2236ABD0" w14:textId="77777777" w:rsidR="005D6DD3" w:rsidRPr="005D6DD3" w:rsidRDefault="005D6DD3">
            <w:pPr>
              <w:pStyle w:val="TableParagraph"/>
              <w:spacing w:line="247" w:lineRule="exact"/>
              <w:ind w:left="88" w:right="195"/>
              <w:jc w:val="center"/>
            </w:pPr>
            <w:r w:rsidRPr="005D6DD3">
              <w:t>2.</w:t>
            </w:r>
          </w:p>
        </w:tc>
        <w:tc>
          <w:tcPr>
            <w:tcW w:w="3543" w:type="dxa"/>
          </w:tcPr>
          <w:p w14:paraId="266A0AB4" w14:textId="77777777" w:rsidR="005D6DD3" w:rsidRPr="005D6DD3" w:rsidRDefault="005D6DD3">
            <w:pPr>
              <w:pStyle w:val="TableParagraph"/>
              <w:spacing w:line="276" w:lineRule="auto"/>
              <w:ind w:left="107" w:right="210"/>
            </w:pPr>
            <w:r w:rsidRPr="005D6DD3">
              <w:t>Основы социально-эмоционального</w:t>
            </w:r>
            <w:r w:rsidRPr="005D6DD3">
              <w:rPr>
                <w:spacing w:val="-52"/>
              </w:rPr>
              <w:t xml:space="preserve"> </w:t>
            </w:r>
            <w:r w:rsidRPr="005D6DD3">
              <w:t>участия в процессе общения и сов-</w:t>
            </w:r>
            <w:r w:rsidRPr="005D6DD3">
              <w:rPr>
                <w:spacing w:val="1"/>
              </w:rPr>
              <w:t xml:space="preserve"> </w:t>
            </w:r>
            <w:r w:rsidRPr="005D6DD3">
              <w:t>местной деятельности.</w:t>
            </w:r>
          </w:p>
        </w:tc>
        <w:tc>
          <w:tcPr>
            <w:tcW w:w="709" w:type="dxa"/>
          </w:tcPr>
          <w:p w14:paraId="4D296173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478C4C3F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6C55F410" w14:textId="77777777" w:rsidR="005D6DD3" w:rsidRPr="005D6DD3" w:rsidRDefault="005D6DD3">
            <w:pPr>
              <w:pStyle w:val="TableParagraph"/>
            </w:pPr>
          </w:p>
        </w:tc>
        <w:tc>
          <w:tcPr>
            <w:tcW w:w="511" w:type="dxa"/>
          </w:tcPr>
          <w:p w14:paraId="3880E839" w14:textId="77777777" w:rsidR="005D6DD3" w:rsidRPr="005D6DD3" w:rsidRDefault="005D6DD3">
            <w:pPr>
              <w:pStyle w:val="TableParagraph"/>
            </w:pPr>
          </w:p>
        </w:tc>
        <w:tc>
          <w:tcPr>
            <w:tcW w:w="623" w:type="dxa"/>
          </w:tcPr>
          <w:p w14:paraId="4459A773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3E79D153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6260423B" w14:textId="77777777" w:rsidR="005D6DD3" w:rsidRPr="005D6DD3" w:rsidRDefault="005D6DD3">
            <w:pPr>
              <w:pStyle w:val="TableParagraph"/>
            </w:pPr>
          </w:p>
        </w:tc>
        <w:tc>
          <w:tcPr>
            <w:tcW w:w="708" w:type="dxa"/>
          </w:tcPr>
          <w:p w14:paraId="21D9AC8C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36BD4BE7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1715BCFB" w14:textId="77777777" w:rsidR="005D6DD3" w:rsidRPr="005D6DD3" w:rsidRDefault="005D6DD3">
            <w:pPr>
              <w:pStyle w:val="TableParagraph"/>
            </w:pPr>
          </w:p>
        </w:tc>
      </w:tr>
      <w:tr w:rsidR="005D6DD3" w:rsidRPr="005D6DD3" w14:paraId="2ECA6FA0" w14:textId="77777777" w:rsidTr="005D6DD3">
        <w:trPr>
          <w:trHeight w:val="781"/>
        </w:trPr>
        <w:tc>
          <w:tcPr>
            <w:tcW w:w="567" w:type="dxa"/>
          </w:tcPr>
          <w:p w14:paraId="21B04FD8" w14:textId="77777777" w:rsidR="005D6DD3" w:rsidRPr="005D6DD3" w:rsidRDefault="005D6DD3">
            <w:pPr>
              <w:pStyle w:val="TableParagraph"/>
              <w:spacing w:line="247" w:lineRule="exact"/>
              <w:ind w:left="88" w:right="195"/>
              <w:jc w:val="center"/>
            </w:pPr>
            <w:r w:rsidRPr="005D6DD3">
              <w:t>3.</w:t>
            </w:r>
          </w:p>
        </w:tc>
        <w:tc>
          <w:tcPr>
            <w:tcW w:w="3543" w:type="dxa"/>
          </w:tcPr>
          <w:p w14:paraId="03F3CE04" w14:textId="77777777" w:rsidR="005D6DD3" w:rsidRPr="005D6DD3" w:rsidRDefault="005D6DD3">
            <w:pPr>
              <w:pStyle w:val="TableParagraph"/>
              <w:spacing w:line="278" w:lineRule="auto"/>
              <w:ind w:left="107" w:right="89"/>
            </w:pPr>
            <w:r w:rsidRPr="005D6DD3">
              <w:t>Формирование</w:t>
            </w:r>
            <w:r w:rsidRPr="005D6DD3">
              <w:rPr>
                <w:spacing w:val="34"/>
              </w:rPr>
              <w:t xml:space="preserve"> </w:t>
            </w:r>
            <w:r w:rsidRPr="005D6DD3">
              <w:t>уважительного</w:t>
            </w:r>
            <w:r w:rsidRPr="005D6DD3">
              <w:rPr>
                <w:spacing w:val="37"/>
              </w:rPr>
              <w:t xml:space="preserve"> </w:t>
            </w:r>
            <w:r w:rsidRPr="005D6DD3">
              <w:t>отно-</w:t>
            </w:r>
            <w:r w:rsidRPr="005D6DD3">
              <w:rPr>
                <w:spacing w:val="-52"/>
              </w:rPr>
              <w:t xml:space="preserve"> </w:t>
            </w:r>
            <w:r w:rsidRPr="005D6DD3">
              <w:t>шения</w:t>
            </w:r>
            <w:r w:rsidRPr="005D6DD3">
              <w:rPr>
                <w:spacing w:val="-2"/>
              </w:rPr>
              <w:t xml:space="preserve"> </w:t>
            </w:r>
            <w:r w:rsidRPr="005D6DD3">
              <w:t>к окружающим</w:t>
            </w:r>
          </w:p>
        </w:tc>
        <w:tc>
          <w:tcPr>
            <w:tcW w:w="709" w:type="dxa"/>
          </w:tcPr>
          <w:p w14:paraId="3B3319F0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3276E5A7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16550CDD" w14:textId="77777777" w:rsidR="005D6DD3" w:rsidRPr="005D6DD3" w:rsidRDefault="005D6DD3">
            <w:pPr>
              <w:pStyle w:val="TableParagraph"/>
            </w:pPr>
          </w:p>
        </w:tc>
        <w:tc>
          <w:tcPr>
            <w:tcW w:w="511" w:type="dxa"/>
          </w:tcPr>
          <w:p w14:paraId="57DB41EA" w14:textId="77777777" w:rsidR="005D6DD3" w:rsidRPr="005D6DD3" w:rsidRDefault="005D6DD3">
            <w:pPr>
              <w:pStyle w:val="TableParagraph"/>
            </w:pPr>
          </w:p>
        </w:tc>
        <w:tc>
          <w:tcPr>
            <w:tcW w:w="623" w:type="dxa"/>
          </w:tcPr>
          <w:p w14:paraId="117CA0BA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752EB691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1C1EBEF5" w14:textId="77777777" w:rsidR="005D6DD3" w:rsidRPr="005D6DD3" w:rsidRDefault="005D6DD3">
            <w:pPr>
              <w:pStyle w:val="TableParagraph"/>
            </w:pPr>
          </w:p>
        </w:tc>
        <w:tc>
          <w:tcPr>
            <w:tcW w:w="708" w:type="dxa"/>
          </w:tcPr>
          <w:p w14:paraId="62906E3B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59E1B43C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42CC43BA" w14:textId="77777777" w:rsidR="005D6DD3" w:rsidRPr="005D6DD3" w:rsidRDefault="005D6DD3">
            <w:pPr>
              <w:pStyle w:val="TableParagraph"/>
            </w:pPr>
          </w:p>
        </w:tc>
      </w:tr>
      <w:tr w:rsidR="005D6DD3" w:rsidRPr="005D6DD3" w14:paraId="18A14BE3" w14:textId="77777777" w:rsidTr="005D6DD3">
        <w:trPr>
          <w:trHeight w:val="1072"/>
        </w:trPr>
        <w:tc>
          <w:tcPr>
            <w:tcW w:w="567" w:type="dxa"/>
          </w:tcPr>
          <w:p w14:paraId="272918CE" w14:textId="77777777" w:rsidR="005D6DD3" w:rsidRPr="005D6DD3" w:rsidRDefault="005D6DD3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EA95BD8" w14:textId="77777777" w:rsidR="005D6DD3" w:rsidRPr="005D6DD3" w:rsidRDefault="005D6DD3">
            <w:pPr>
              <w:pStyle w:val="TableParagraph"/>
              <w:ind w:left="88" w:right="195"/>
              <w:jc w:val="center"/>
            </w:pPr>
            <w:r w:rsidRPr="005D6DD3">
              <w:t>4.</w:t>
            </w:r>
          </w:p>
        </w:tc>
        <w:tc>
          <w:tcPr>
            <w:tcW w:w="3543" w:type="dxa"/>
          </w:tcPr>
          <w:p w14:paraId="72355278" w14:textId="77777777" w:rsidR="005D6DD3" w:rsidRPr="005D6DD3" w:rsidRDefault="005D6DD3">
            <w:pPr>
              <w:pStyle w:val="TableParagraph"/>
              <w:spacing w:line="276" w:lineRule="auto"/>
              <w:ind w:left="107" w:right="93"/>
              <w:jc w:val="both"/>
            </w:pPr>
            <w:r w:rsidRPr="005D6DD3">
              <w:t>Овладение</w:t>
            </w:r>
            <w:r w:rsidRPr="005D6DD3">
              <w:rPr>
                <w:spacing w:val="1"/>
              </w:rPr>
              <w:t xml:space="preserve"> </w:t>
            </w:r>
            <w:r w:rsidRPr="005D6DD3">
              <w:t>начальными</w:t>
            </w:r>
            <w:r w:rsidRPr="005D6DD3">
              <w:rPr>
                <w:spacing w:val="1"/>
              </w:rPr>
              <w:t xml:space="preserve"> </w:t>
            </w:r>
            <w:r w:rsidRPr="005D6DD3">
              <w:t>навыками</w:t>
            </w:r>
            <w:r w:rsidRPr="005D6DD3">
              <w:rPr>
                <w:spacing w:val="1"/>
              </w:rPr>
              <w:t xml:space="preserve"> </w:t>
            </w:r>
            <w:r w:rsidRPr="005D6DD3">
              <w:t>адаптации в динамично – изменяю-</w:t>
            </w:r>
            <w:r w:rsidRPr="005D6DD3">
              <w:rPr>
                <w:spacing w:val="1"/>
              </w:rPr>
              <w:t xml:space="preserve"> </w:t>
            </w:r>
            <w:r w:rsidRPr="005D6DD3">
              <w:t>щемся</w:t>
            </w:r>
            <w:r w:rsidRPr="005D6DD3">
              <w:rPr>
                <w:spacing w:val="-1"/>
              </w:rPr>
              <w:t xml:space="preserve"> </w:t>
            </w:r>
            <w:r w:rsidRPr="005D6DD3">
              <w:t>и развивающемся</w:t>
            </w:r>
            <w:r w:rsidRPr="005D6DD3">
              <w:rPr>
                <w:spacing w:val="-5"/>
              </w:rPr>
              <w:t xml:space="preserve"> </w:t>
            </w:r>
            <w:r w:rsidRPr="005D6DD3">
              <w:t>мире.</w:t>
            </w:r>
          </w:p>
        </w:tc>
        <w:tc>
          <w:tcPr>
            <w:tcW w:w="709" w:type="dxa"/>
          </w:tcPr>
          <w:p w14:paraId="02A9C01B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453B7EAF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1677E63B" w14:textId="77777777" w:rsidR="005D6DD3" w:rsidRPr="005D6DD3" w:rsidRDefault="005D6DD3">
            <w:pPr>
              <w:pStyle w:val="TableParagraph"/>
            </w:pPr>
          </w:p>
        </w:tc>
        <w:tc>
          <w:tcPr>
            <w:tcW w:w="511" w:type="dxa"/>
          </w:tcPr>
          <w:p w14:paraId="10C82A12" w14:textId="77777777" w:rsidR="005D6DD3" w:rsidRPr="005D6DD3" w:rsidRDefault="005D6DD3">
            <w:pPr>
              <w:pStyle w:val="TableParagraph"/>
            </w:pPr>
          </w:p>
        </w:tc>
        <w:tc>
          <w:tcPr>
            <w:tcW w:w="623" w:type="dxa"/>
          </w:tcPr>
          <w:p w14:paraId="6A02B6B3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0527D9C8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64DA7E95" w14:textId="77777777" w:rsidR="005D6DD3" w:rsidRPr="005D6DD3" w:rsidRDefault="005D6DD3">
            <w:pPr>
              <w:pStyle w:val="TableParagraph"/>
            </w:pPr>
          </w:p>
        </w:tc>
        <w:tc>
          <w:tcPr>
            <w:tcW w:w="708" w:type="dxa"/>
          </w:tcPr>
          <w:p w14:paraId="2D370B6C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33BDFA4A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1A37AA5F" w14:textId="77777777" w:rsidR="005D6DD3" w:rsidRPr="005D6DD3" w:rsidRDefault="005D6DD3">
            <w:pPr>
              <w:pStyle w:val="TableParagraph"/>
            </w:pPr>
          </w:p>
        </w:tc>
      </w:tr>
      <w:tr w:rsidR="005D6DD3" w:rsidRPr="005D6DD3" w14:paraId="3912A13B" w14:textId="77777777" w:rsidTr="005D6DD3">
        <w:trPr>
          <w:trHeight w:val="1945"/>
        </w:trPr>
        <w:tc>
          <w:tcPr>
            <w:tcW w:w="567" w:type="dxa"/>
          </w:tcPr>
          <w:p w14:paraId="7EE9058C" w14:textId="77777777" w:rsidR="005D6DD3" w:rsidRPr="005D6DD3" w:rsidRDefault="005D6DD3">
            <w:pPr>
              <w:pStyle w:val="TableParagraph"/>
              <w:ind w:left="88" w:right="195"/>
              <w:jc w:val="center"/>
            </w:pPr>
            <w:r w:rsidRPr="005D6DD3">
              <w:t>5.</w:t>
            </w:r>
          </w:p>
        </w:tc>
        <w:tc>
          <w:tcPr>
            <w:tcW w:w="3543" w:type="dxa"/>
          </w:tcPr>
          <w:p w14:paraId="4C86D401" w14:textId="77777777" w:rsidR="005D6DD3" w:rsidRPr="005D6DD3" w:rsidRDefault="005D6DD3">
            <w:pPr>
              <w:pStyle w:val="TableParagraph"/>
              <w:spacing w:line="276" w:lineRule="auto"/>
              <w:ind w:left="107" w:right="94"/>
              <w:jc w:val="both"/>
            </w:pPr>
            <w:r w:rsidRPr="005D6DD3">
              <w:t>Освоение доступных социальных ро-</w:t>
            </w:r>
            <w:r w:rsidRPr="005D6DD3">
              <w:rPr>
                <w:spacing w:val="-52"/>
              </w:rPr>
              <w:t xml:space="preserve"> </w:t>
            </w:r>
            <w:r w:rsidRPr="005D6DD3">
              <w:t>лей</w:t>
            </w:r>
            <w:r w:rsidRPr="005D6DD3">
              <w:rPr>
                <w:spacing w:val="1"/>
              </w:rPr>
              <w:t xml:space="preserve"> </w:t>
            </w:r>
            <w:r w:rsidRPr="005D6DD3">
              <w:t>(обучающегося,</w:t>
            </w:r>
            <w:r w:rsidRPr="005D6DD3">
              <w:rPr>
                <w:spacing w:val="1"/>
              </w:rPr>
              <w:t xml:space="preserve"> </w:t>
            </w:r>
            <w:r w:rsidRPr="005D6DD3">
              <w:t>сына</w:t>
            </w:r>
            <w:r w:rsidRPr="005D6DD3">
              <w:rPr>
                <w:spacing w:val="1"/>
              </w:rPr>
              <w:t xml:space="preserve"> </w:t>
            </w:r>
            <w:r w:rsidRPr="005D6DD3">
              <w:t>(дочери),</w:t>
            </w:r>
            <w:r w:rsidRPr="005D6DD3">
              <w:rPr>
                <w:spacing w:val="-52"/>
              </w:rPr>
              <w:t xml:space="preserve"> </w:t>
            </w:r>
            <w:r w:rsidRPr="005D6DD3">
              <w:rPr>
                <w:spacing w:val="-1"/>
              </w:rPr>
              <w:t>пассажира,</w:t>
            </w:r>
            <w:r w:rsidRPr="005D6DD3">
              <w:rPr>
                <w:spacing w:val="-12"/>
              </w:rPr>
              <w:t xml:space="preserve"> </w:t>
            </w:r>
            <w:r w:rsidRPr="005D6DD3">
              <w:rPr>
                <w:spacing w:val="-1"/>
              </w:rPr>
              <w:t>покупателя),</w:t>
            </w:r>
            <w:r w:rsidRPr="005D6DD3">
              <w:rPr>
                <w:spacing w:val="-10"/>
              </w:rPr>
              <w:t xml:space="preserve"> </w:t>
            </w:r>
            <w:r w:rsidRPr="005D6DD3">
              <w:t>развитие</w:t>
            </w:r>
            <w:r w:rsidRPr="005D6DD3">
              <w:rPr>
                <w:spacing w:val="-9"/>
              </w:rPr>
              <w:t xml:space="preserve"> </w:t>
            </w:r>
            <w:r w:rsidRPr="005D6DD3">
              <w:t>мо-</w:t>
            </w:r>
            <w:r w:rsidRPr="005D6DD3">
              <w:rPr>
                <w:spacing w:val="-53"/>
              </w:rPr>
              <w:t xml:space="preserve"> </w:t>
            </w:r>
            <w:r w:rsidRPr="005D6DD3">
              <w:t>тивов учебной деятельности и фор-</w:t>
            </w:r>
            <w:r w:rsidRPr="005D6DD3">
              <w:rPr>
                <w:spacing w:val="1"/>
              </w:rPr>
              <w:t xml:space="preserve"> </w:t>
            </w:r>
            <w:r w:rsidRPr="005D6DD3">
              <w:t>мирования личностного смысла уче-</w:t>
            </w:r>
            <w:r w:rsidRPr="005D6DD3">
              <w:rPr>
                <w:spacing w:val="1"/>
              </w:rPr>
              <w:t xml:space="preserve"> </w:t>
            </w:r>
            <w:r w:rsidRPr="005D6DD3">
              <w:t>ния</w:t>
            </w:r>
          </w:p>
        </w:tc>
        <w:tc>
          <w:tcPr>
            <w:tcW w:w="709" w:type="dxa"/>
          </w:tcPr>
          <w:p w14:paraId="6B8005D9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296D4DB8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614B574B" w14:textId="77777777" w:rsidR="005D6DD3" w:rsidRPr="005D6DD3" w:rsidRDefault="005D6DD3">
            <w:pPr>
              <w:pStyle w:val="TableParagraph"/>
            </w:pPr>
          </w:p>
        </w:tc>
        <w:tc>
          <w:tcPr>
            <w:tcW w:w="511" w:type="dxa"/>
          </w:tcPr>
          <w:p w14:paraId="2260D514" w14:textId="77777777" w:rsidR="005D6DD3" w:rsidRPr="005D6DD3" w:rsidRDefault="005D6DD3">
            <w:pPr>
              <w:pStyle w:val="TableParagraph"/>
            </w:pPr>
          </w:p>
        </w:tc>
        <w:tc>
          <w:tcPr>
            <w:tcW w:w="623" w:type="dxa"/>
          </w:tcPr>
          <w:p w14:paraId="77DB2B44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2E17C917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618A34B8" w14:textId="77777777" w:rsidR="005D6DD3" w:rsidRPr="005D6DD3" w:rsidRDefault="005D6DD3">
            <w:pPr>
              <w:pStyle w:val="TableParagraph"/>
            </w:pPr>
          </w:p>
        </w:tc>
        <w:tc>
          <w:tcPr>
            <w:tcW w:w="708" w:type="dxa"/>
          </w:tcPr>
          <w:p w14:paraId="0E156DFC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672908AD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2C3ED487" w14:textId="77777777" w:rsidR="005D6DD3" w:rsidRPr="005D6DD3" w:rsidRDefault="005D6DD3">
            <w:pPr>
              <w:pStyle w:val="TableParagraph"/>
            </w:pPr>
          </w:p>
        </w:tc>
      </w:tr>
      <w:tr w:rsidR="005D6DD3" w:rsidRPr="005D6DD3" w14:paraId="0387A734" w14:textId="77777777" w:rsidTr="005D6DD3">
        <w:trPr>
          <w:trHeight w:val="1946"/>
        </w:trPr>
        <w:tc>
          <w:tcPr>
            <w:tcW w:w="567" w:type="dxa"/>
          </w:tcPr>
          <w:p w14:paraId="1AC025CF" w14:textId="77777777" w:rsidR="005D6DD3" w:rsidRPr="005D6DD3" w:rsidRDefault="005D6DD3">
            <w:pPr>
              <w:pStyle w:val="TableParagraph"/>
              <w:spacing w:line="247" w:lineRule="exact"/>
              <w:ind w:left="88" w:right="195"/>
              <w:jc w:val="center"/>
            </w:pPr>
            <w:r w:rsidRPr="005D6DD3">
              <w:t>6.</w:t>
            </w:r>
          </w:p>
        </w:tc>
        <w:tc>
          <w:tcPr>
            <w:tcW w:w="3543" w:type="dxa"/>
          </w:tcPr>
          <w:p w14:paraId="587733B7" w14:textId="77777777" w:rsidR="005D6DD3" w:rsidRPr="005D6DD3" w:rsidRDefault="005D6DD3">
            <w:pPr>
              <w:pStyle w:val="TableParagraph"/>
              <w:spacing w:line="276" w:lineRule="auto"/>
              <w:ind w:left="107" w:right="109"/>
            </w:pPr>
            <w:r w:rsidRPr="005D6DD3">
              <w:t>Формирование установки на без-</w:t>
            </w:r>
            <w:r w:rsidRPr="005D6DD3">
              <w:rPr>
                <w:spacing w:val="1"/>
              </w:rPr>
              <w:t xml:space="preserve"> </w:t>
            </w:r>
            <w:r w:rsidRPr="005D6DD3">
              <w:t>опасный, здоровый образ жизни,</w:t>
            </w:r>
            <w:r w:rsidRPr="005D6DD3">
              <w:rPr>
                <w:spacing w:val="1"/>
              </w:rPr>
              <w:t xml:space="preserve"> </w:t>
            </w:r>
            <w:r w:rsidRPr="005D6DD3">
              <w:t>наличие мотивации к труду, работе</w:t>
            </w:r>
            <w:r w:rsidRPr="005D6DD3">
              <w:rPr>
                <w:spacing w:val="1"/>
              </w:rPr>
              <w:t xml:space="preserve"> </w:t>
            </w:r>
            <w:r w:rsidRPr="005D6DD3">
              <w:t>на результат, бережному отношению</w:t>
            </w:r>
            <w:r w:rsidRPr="005D6DD3">
              <w:rPr>
                <w:spacing w:val="-52"/>
              </w:rPr>
              <w:t xml:space="preserve"> </w:t>
            </w:r>
            <w:r w:rsidRPr="005D6DD3">
              <w:t>к материальным и духовным ценно-</w:t>
            </w:r>
            <w:r w:rsidRPr="005D6DD3">
              <w:rPr>
                <w:spacing w:val="1"/>
              </w:rPr>
              <w:t xml:space="preserve"> </w:t>
            </w:r>
            <w:r w:rsidRPr="005D6DD3">
              <w:t>стям.</w:t>
            </w:r>
          </w:p>
        </w:tc>
        <w:tc>
          <w:tcPr>
            <w:tcW w:w="709" w:type="dxa"/>
          </w:tcPr>
          <w:p w14:paraId="7007D230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77176C0D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58992F39" w14:textId="77777777" w:rsidR="005D6DD3" w:rsidRPr="005D6DD3" w:rsidRDefault="005D6DD3">
            <w:pPr>
              <w:pStyle w:val="TableParagraph"/>
            </w:pPr>
          </w:p>
        </w:tc>
        <w:tc>
          <w:tcPr>
            <w:tcW w:w="511" w:type="dxa"/>
          </w:tcPr>
          <w:p w14:paraId="07B58B55" w14:textId="77777777" w:rsidR="005D6DD3" w:rsidRPr="005D6DD3" w:rsidRDefault="005D6DD3">
            <w:pPr>
              <w:pStyle w:val="TableParagraph"/>
            </w:pPr>
          </w:p>
        </w:tc>
        <w:tc>
          <w:tcPr>
            <w:tcW w:w="623" w:type="dxa"/>
          </w:tcPr>
          <w:p w14:paraId="5AAEE563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02A2F8EF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4134A6DD" w14:textId="77777777" w:rsidR="005D6DD3" w:rsidRPr="005D6DD3" w:rsidRDefault="005D6DD3">
            <w:pPr>
              <w:pStyle w:val="TableParagraph"/>
            </w:pPr>
          </w:p>
        </w:tc>
        <w:tc>
          <w:tcPr>
            <w:tcW w:w="708" w:type="dxa"/>
          </w:tcPr>
          <w:p w14:paraId="1BF2556A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3AC387EB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7A4215FD" w14:textId="77777777" w:rsidR="005D6DD3" w:rsidRPr="005D6DD3" w:rsidRDefault="005D6DD3">
            <w:pPr>
              <w:pStyle w:val="TableParagraph"/>
            </w:pPr>
          </w:p>
        </w:tc>
      </w:tr>
      <w:tr w:rsidR="005D6DD3" w:rsidRPr="005D6DD3" w14:paraId="1CA6313A" w14:textId="77777777" w:rsidTr="005D6DD3">
        <w:trPr>
          <w:trHeight w:val="1389"/>
        </w:trPr>
        <w:tc>
          <w:tcPr>
            <w:tcW w:w="567" w:type="dxa"/>
          </w:tcPr>
          <w:p w14:paraId="062619B6" w14:textId="77777777" w:rsidR="005D6DD3" w:rsidRPr="005D6DD3" w:rsidRDefault="005D6DD3">
            <w:pPr>
              <w:pStyle w:val="TableParagraph"/>
              <w:spacing w:line="247" w:lineRule="exact"/>
              <w:ind w:left="88" w:right="195"/>
              <w:jc w:val="center"/>
            </w:pPr>
            <w:r w:rsidRPr="005D6DD3">
              <w:t>7.</w:t>
            </w:r>
          </w:p>
        </w:tc>
        <w:tc>
          <w:tcPr>
            <w:tcW w:w="3543" w:type="dxa"/>
          </w:tcPr>
          <w:p w14:paraId="7EB507D9" w14:textId="77777777" w:rsidR="005D6DD3" w:rsidRPr="005D6DD3" w:rsidRDefault="005D6DD3">
            <w:pPr>
              <w:pStyle w:val="TableParagraph"/>
              <w:spacing w:line="235" w:lineRule="auto"/>
              <w:ind w:left="102" w:right="93" w:hanging="10"/>
              <w:jc w:val="both"/>
            </w:pPr>
            <w:r w:rsidRPr="005D6DD3">
              <w:t>Развитие</w:t>
            </w:r>
            <w:r w:rsidRPr="005D6DD3">
              <w:rPr>
                <w:spacing w:val="1"/>
              </w:rPr>
              <w:t xml:space="preserve"> </w:t>
            </w:r>
            <w:r w:rsidRPr="005D6DD3">
              <w:t>самостоятельности</w:t>
            </w:r>
            <w:r w:rsidRPr="005D6DD3">
              <w:rPr>
                <w:spacing w:val="1"/>
              </w:rPr>
              <w:t xml:space="preserve"> </w:t>
            </w:r>
            <w:r w:rsidRPr="005D6DD3">
              <w:t>и</w:t>
            </w:r>
            <w:r w:rsidRPr="005D6DD3">
              <w:rPr>
                <w:spacing w:val="1"/>
              </w:rPr>
              <w:t xml:space="preserve"> </w:t>
            </w:r>
            <w:r w:rsidRPr="005D6DD3">
              <w:t>лич-</w:t>
            </w:r>
            <w:r w:rsidRPr="005D6DD3">
              <w:rPr>
                <w:spacing w:val="-52"/>
              </w:rPr>
              <w:t xml:space="preserve"> </w:t>
            </w:r>
            <w:r w:rsidRPr="005D6DD3">
              <w:t>ной</w:t>
            </w:r>
            <w:r w:rsidRPr="005D6DD3">
              <w:rPr>
                <w:spacing w:val="1"/>
              </w:rPr>
              <w:t xml:space="preserve"> </w:t>
            </w:r>
            <w:r w:rsidRPr="005D6DD3">
              <w:t>ответственности</w:t>
            </w:r>
            <w:r w:rsidRPr="005D6DD3">
              <w:rPr>
                <w:spacing w:val="1"/>
              </w:rPr>
              <w:t xml:space="preserve"> </w:t>
            </w:r>
            <w:r w:rsidRPr="005D6DD3">
              <w:t>за</w:t>
            </w:r>
            <w:r w:rsidRPr="005D6DD3">
              <w:rPr>
                <w:spacing w:val="1"/>
              </w:rPr>
              <w:t xml:space="preserve"> </w:t>
            </w:r>
            <w:r w:rsidRPr="005D6DD3">
              <w:t>свои</w:t>
            </w:r>
            <w:r w:rsidRPr="005D6DD3">
              <w:rPr>
                <w:spacing w:val="1"/>
              </w:rPr>
              <w:t xml:space="preserve"> </w:t>
            </w:r>
            <w:r w:rsidRPr="005D6DD3">
              <w:t>по-</w:t>
            </w:r>
            <w:r w:rsidRPr="005D6DD3">
              <w:rPr>
                <w:spacing w:val="-52"/>
              </w:rPr>
              <w:t xml:space="preserve"> </w:t>
            </w:r>
            <w:r w:rsidRPr="005D6DD3">
              <w:t>ступки</w:t>
            </w:r>
            <w:r w:rsidRPr="005D6DD3">
              <w:rPr>
                <w:spacing w:val="1"/>
              </w:rPr>
              <w:t xml:space="preserve"> </w:t>
            </w:r>
            <w:r w:rsidRPr="005D6DD3">
              <w:t>на</w:t>
            </w:r>
            <w:r w:rsidRPr="005D6DD3">
              <w:rPr>
                <w:spacing w:val="1"/>
              </w:rPr>
              <w:t xml:space="preserve"> </w:t>
            </w:r>
            <w:r w:rsidRPr="005D6DD3">
              <w:t>основе</w:t>
            </w:r>
            <w:r w:rsidRPr="005D6DD3">
              <w:rPr>
                <w:spacing w:val="1"/>
              </w:rPr>
              <w:t xml:space="preserve"> </w:t>
            </w:r>
            <w:r w:rsidRPr="005D6DD3">
              <w:t>представлений</w:t>
            </w:r>
            <w:r w:rsidRPr="005D6DD3">
              <w:rPr>
                <w:spacing w:val="1"/>
              </w:rPr>
              <w:t xml:space="preserve"> </w:t>
            </w:r>
            <w:r w:rsidRPr="005D6DD3">
              <w:t>о</w:t>
            </w:r>
            <w:r w:rsidRPr="005D6DD3">
              <w:rPr>
                <w:spacing w:val="1"/>
              </w:rPr>
              <w:t xml:space="preserve"> </w:t>
            </w:r>
            <w:r w:rsidRPr="005D6DD3">
              <w:t>нравственных нормах и общеприня-</w:t>
            </w:r>
            <w:r w:rsidRPr="005D6DD3">
              <w:rPr>
                <w:spacing w:val="1"/>
              </w:rPr>
              <w:t xml:space="preserve"> </w:t>
            </w:r>
            <w:r w:rsidRPr="005D6DD3">
              <w:t>тых</w:t>
            </w:r>
            <w:r w:rsidRPr="005D6DD3">
              <w:rPr>
                <w:spacing w:val="-1"/>
              </w:rPr>
              <w:t xml:space="preserve"> </w:t>
            </w:r>
            <w:r w:rsidRPr="005D6DD3">
              <w:t>правилах</w:t>
            </w:r>
          </w:p>
        </w:tc>
        <w:tc>
          <w:tcPr>
            <w:tcW w:w="709" w:type="dxa"/>
          </w:tcPr>
          <w:p w14:paraId="01FAFA89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146A0010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41911253" w14:textId="77777777" w:rsidR="005D6DD3" w:rsidRPr="005D6DD3" w:rsidRDefault="005D6DD3">
            <w:pPr>
              <w:pStyle w:val="TableParagraph"/>
            </w:pPr>
          </w:p>
        </w:tc>
        <w:tc>
          <w:tcPr>
            <w:tcW w:w="511" w:type="dxa"/>
          </w:tcPr>
          <w:p w14:paraId="7578C095" w14:textId="77777777" w:rsidR="005D6DD3" w:rsidRPr="005D6DD3" w:rsidRDefault="005D6DD3">
            <w:pPr>
              <w:pStyle w:val="TableParagraph"/>
            </w:pPr>
          </w:p>
        </w:tc>
        <w:tc>
          <w:tcPr>
            <w:tcW w:w="623" w:type="dxa"/>
          </w:tcPr>
          <w:p w14:paraId="34810A71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557A63B2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534F8AEA" w14:textId="77777777" w:rsidR="005D6DD3" w:rsidRPr="005D6DD3" w:rsidRDefault="005D6DD3">
            <w:pPr>
              <w:pStyle w:val="TableParagraph"/>
            </w:pPr>
          </w:p>
        </w:tc>
        <w:tc>
          <w:tcPr>
            <w:tcW w:w="708" w:type="dxa"/>
          </w:tcPr>
          <w:p w14:paraId="2D911863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32615E97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5C768B6A" w14:textId="77777777" w:rsidR="005D6DD3" w:rsidRPr="005D6DD3" w:rsidRDefault="005D6DD3">
            <w:pPr>
              <w:pStyle w:val="TableParagraph"/>
            </w:pPr>
          </w:p>
        </w:tc>
      </w:tr>
      <w:tr w:rsidR="005D6DD3" w:rsidRPr="005D6DD3" w14:paraId="379548EE" w14:textId="77777777" w:rsidTr="005D6DD3">
        <w:trPr>
          <w:trHeight w:val="782"/>
        </w:trPr>
        <w:tc>
          <w:tcPr>
            <w:tcW w:w="567" w:type="dxa"/>
          </w:tcPr>
          <w:p w14:paraId="2EBB3871" w14:textId="77777777" w:rsidR="005D6DD3" w:rsidRPr="005D6DD3" w:rsidRDefault="005D6DD3">
            <w:pPr>
              <w:pStyle w:val="TableParagraph"/>
              <w:spacing w:line="247" w:lineRule="exact"/>
              <w:ind w:left="88" w:right="195"/>
              <w:jc w:val="center"/>
            </w:pPr>
            <w:r w:rsidRPr="005D6DD3">
              <w:t>8.</w:t>
            </w:r>
          </w:p>
        </w:tc>
        <w:tc>
          <w:tcPr>
            <w:tcW w:w="3543" w:type="dxa"/>
          </w:tcPr>
          <w:p w14:paraId="5F710DA2" w14:textId="77777777" w:rsidR="005D6DD3" w:rsidRPr="005D6DD3" w:rsidRDefault="005D6DD3">
            <w:pPr>
              <w:pStyle w:val="TableParagraph"/>
              <w:spacing w:line="276" w:lineRule="auto"/>
              <w:ind w:left="107" w:right="88"/>
            </w:pPr>
            <w:r w:rsidRPr="005D6DD3">
              <w:t>Формирование</w:t>
            </w:r>
            <w:r w:rsidRPr="005D6DD3">
              <w:rPr>
                <w:spacing w:val="18"/>
              </w:rPr>
              <w:t xml:space="preserve"> </w:t>
            </w:r>
            <w:r w:rsidRPr="005D6DD3">
              <w:t>эстетических</w:t>
            </w:r>
            <w:r w:rsidRPr="005D6DD3">
              <w:rPr>
                <w:spacing w:val="17"/>
              </w:rPr>
              <w:t xml:space="preserve"> </w:t>
            </w:r>
            <w:r w:rsidRPr="005D6DD3">
              <w:t>потреб-</w:t>
            </w:r>
            <w:r w:rsidRPr="005D6DD3">
              <w:rPr>
                <w:spacing w:val="-52"/>
              </w:rPr>
              <w:t xml:space="preserve"> </w:t>
            </w:r>
            <w:r w:rsidRPr="005D6DD3">
              <w:t>ностей,</w:t>
            </w:r>
            <w:r w:rsidRPr="005D6DD3">
              <w:rPr>
                <w:spacing w:val="-1"/>
              </w:rPr>
              <w:t xml:space="preserve"> </w:t>
            </w:r>
            <w:r w:rsidRPr="005D6DD3">
              <w:t>ценностей</w:t>
            </w:r>
            <w:r w:rsidRPr="005D6DD3">
              <w:rPr>
                <w:spacing w:val="-1"/>
              </w:rPr>
              <w:t xml:space="preserve"> </w:t>
            </w:r>
            <w:r w:rsidRPr="005D6DD3">
              <w:t>и</w:t>
            </w:r>
            <w:r w:rsidRPr="005D6DD3">
              <w:rPr>
                <w:spacing w:val="-1"/>
              </w:rPr>
              <w:t xml:space="preserve"> </w:t>
            </w:r>
            <w:r w:rsidRPr="005D6DD3">
              <w:t>чувств</w:t>
            </w:r>
          </w:p>
        </w:tc>
        <w:tc>
          <w:tcPr>
            <w:tcW w:w="709" w:type="dxa"/>
          </w:tcPr>
          <w:p w14:paraId="0F24DDBD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145B65FE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11647BF2" w14:textId="77777777" w:rsidR="005D6DD3" w:rsidRPr="005D6DD3" w:rsidRDefault="005D6DD3">
            <w:pPr>
              <w:pStyle w:val="TableParagraph"/>
            </w:pPr>
          </w:p>
        </w:tc>
        <w:tc>
          <w:tcPr>
            <w:tcW w:w="511" w:type="dxa"/>
          </w:tcPr>
          <w:p w14:paraId="56F3AF01" w14:textId="77777777" w:rsidR="005D6DD3" w:rsidRPr="005D6DD3" w:rsidRDefault="005D6DD3">
            <w:pPr>
              <w:pStyle w:val="TableParagraph"/>
            </w:pPr>
          </w:p>
        </w:tc>
        <w:tc>
          <w:tcPr>
            <w:tcW w:w="623" w:type="dxa"/>
          </w:tcPr>
          <w:p w14:paraId="5D8DAD20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1F3796D1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32A1A2DF" w14:textId="77777777" w:rsidR="005D6DD3" w:rsidRPr="005D6DD3" w:rsidRDefault="005D6DD3">
            <w:pPr>
              <w:pStyle w:val="TableParagraph"/>
            </w:pPr>
          </w:p>
        </w:tc>
        <w:tc>
          <w:tcPr>
            <w:tcW w:w="708" w:type="dxa"/>
          </w:tcPr>
          <w:p w14:paraId="7DF221C5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4D067DD3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0D15D9DA" w14:textId="77777777" w:rsidR="005D6DD3" w:rsidRPr="005D6DD3" w:rsidRDefault="005D6DD3">
            <w:pPr>
              <w:pStyle w:val="TableParagraph"/>
            </w:pPr>
          </w:p>
        </w:tc>
      </w:tr>
      <w:tr w:rsidR="005D6DD3" w:rsidRPr="005D6DD3" w14:paraId="5FE033D7" w14:textId="77777777" w:rsidTr="005D6DD3">
        <w:trPr>
          <w:trHeight w:val="1653"/>
        </w:trPr>
        <w:tc>
          <w:tcPr>
            <w:tcW w:w="567" w:type="dxa"/>
          </w:tcPr>
          <w:p w14:paraId="751B9631" w14:textId="77777777" w:rsidR="005D6DD3" w:rsidRPr="005D6DD3" w:rsidRDefault="005D6DD3">
            <w:pPr>
              <w:pStyle w:val="TableParagraph"/>
              <w:spacing w:line="247" w:lineRule="exact"/>
              <w:ind w:left="88" w:right="195"/>
              <w:jc w:val="center"/>
            </w:pPr>
            <w:r w:rsidRPr="005D6DD3">
              <w:t>9.</w:t>
            </w:r>
          </w:p>
        </w:tc>
        <w:tc>
          <w:tcPr>
            <w:tcW w:w="3543" w:type="dxa"/>
          </w:tcPr>
          <w:p w14:paraId="3E5DDDCC" w14:textId="77777777" w:rsidR="005D6DD3" w:rsidRPr="005D6DD3" w:rsidRDefault="005D6DD3">
            <w:pPr>
              <w:pStyle w:val="TableParagraph"/>
              <w:spacing w:line="276" w:lineRule="auto"/>
              <w:ind w:left="107" w:right="94"/>
              <w:jc w:val="both"/>
            </w:pPr>
            <w:r w:rsidRPr="005D6DD3">
              <w:t>Развитие этических чувств, доброже-</w:t>
            </w:r>
            <w:r w:rsidRPr="005D6DD3">
              <w:rPr>
                <w:spacing w:val="-52"/>
              </w:rPr>
              <w:t xml:space="preserve"> </w:t>
            </w:r>
            <w:r w:rsidRPr="005D6DD3">
              <w:t>лательности</w:t>
            </w:r>
            <w:r w:rsidRPr="005D6DD3">
              <w:rPr>
                <w:spacing w:val="1"/>
              </w:rPr>
              <w:t xml:space="preserve"> </w:t>
            </w:r>
            <w:r w:rsidRPr="005D6DD3">
              <w:t>и</w:t>
            </w:r>
            <w:r w:rsidRPr="005D6DD3">
              <w:rPr>
                <w:spacing w:val="1"/>
              </w:rPr>
              <w:t xml:space="preserve"> </w:t>
            </w:r>
            <w:r w:rsidRPr="005D6DD3">
              <w:t>эмоционально-нрав-</w:t>
            </w:r>
            <w:r w:rsidRPr="005D6DD3">
              <w:rPr>
                <w:spacing w:val="1"/>
              </w:rPr>
              <w:t xml:space="preserve"> </w:t>
            </w:r>
            <w:r w:rsidRPr="005D6DD3">
              <w:t>ственной</w:t>
            </w:r>
            <w:r w:rsidRPr="005D6DD3">
              <w:rPr>
                <w:spacing w:val="-8"/>
              </w:rPr>
              <w:t xml:space="preserve"> </w:t>
            </w:r>
            <w:r w:rsidRPr="005D6DD3">
              <w:t>отзывчивости,</w:t>
            </w:r>
            <w:r w:rsidRPr="005D6DD3">
              <w:rPr>
                <w:spacing w:val="-8"/>
              </w:rPr>
              <w:t xml:space="preserve"> </w:t>
            </w:r>
            <w:r w:rsidRPr="005D6DD3">
              <w:t>понимания</w:t>
            </w:r>
            <w:r w:rsidRPr="005D6DD3">
              <w:rPr>
                <w:spacing w:val="-8"/>
              </w:rPr>
              <w:t xml:space="preserve"> </w:t>
            </w:r>
            <w:r w:rsidRPr="005D6DD3">
              <w:t>и</w:t>
            </w:r>
            <w:r w:rsidRPr="005D6DD3">
              <w:rPr>
                <w:spacing w:val="-52"/>
              </w:rPr>
              <w:t xml:space="preserve"> </w:t>
            </w:r>
            <w:r w:rsidRPr="005D6DD3">
              <w:t>сопереживания чувствам других лю-</w:t>
            </w:r>
            <w:r w:rsidRPr="005D6DD3">
              <w:rPr>
                <w:spacing w:val="1"/>
              </w:rPr>
              <w:t xml:space="preserve"> </w:t>
            </w:r>
            <w:r w:rsidRPr="005D6DD3">
              <w:t>дей</w:t>
            </w:r>
          </w:p>
        </w:tc>
        <w:tc>
          <w:tcPr>
            <w:tcW w:w="709" w:type="dxa"/>
          </w:tcPr>
          <w:p w14:paraId="3212A8A9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10DD3529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114D309A" w14:textId="77777777" w:rsidR="005D6DD3" w:rsidRPr="005D6DD3" w:rsidRDefault="005D6DD3">
            <w:pPr>
              <w:pStyle w:val="TableParagraph"/>
            </w:pPr>
          </w:p>
        </w:tc>
        <w:tc>
          <w:tcPr>
            <w:tcW w:w="511" w:type="dxa"/>
          </w:tcPr>
          <w:p w14:paraId="594E3B17" w14:textId="77777777" w:rsidR="005D6DD3" w:rsidRPr="005D6DD3" w:rsidRDefault="005D6DD3">
            <w:pPr>
              <w:pStyle w:val="TableParagraph"/>
            </w:pPr>
          </w:p>
        </w:tc>
        <w:tc>
          <w:tcPr>
            <w:tcW w:w="623" w:type="dxa"/>
          </w:tcPr>
          <w:p w14:paraId="293DD592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44371150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0FA00AA6" w14:textId="77777777" w:rsidR="005D6DD3" w:rsidRPr="005D6DD3" w:rsidRDefault="005D6DD3">
            <w:pPr>
              <w:pStyle w:val="TableParagraph"/>
            </w:pPr>
          </w:p>
        </w:tc>
        <w:tc>
          <w:tcPr>
            <w:tcW w:w="708" w:type="dxa"/>
          </w:tcPr>
          <w:p w14:paraId="09C53AF4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6E736267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5B92F95C" w14:textId="77777777" w:rsidR="005D6DD3" w:rsidRPr="005D6DD3" w:rsidRDefault="005D6DD3">
            <w:pPr>
              <w:pStyle w:val="TableParagraph"/>
            </w:pPr>
          </w:p>
        </w:tc>
      </w:tr>
      <w:tr w:rsidR="005D6DD3" w:rsidRPr="005D6DD3" w14:paraId="350075C4" w14:textId="77777777" w:rsidTr="005D6DD3">
        <w:trPr>
          <w:trHeight w:val="1655"/>
        </w:trPr>
        <w:tc>
          <w:tcPr>
            <w:tcW w:w="567" w:type="dxa"/>
          </w:tcPr>
          <w:p w14:paraId="3731993F" w14:textId="77777777" w:rsidR="005D6DD3" w:rsidRPr="005D6DD3" w:rsidRDefault="005D6DD3">
            <w:pPr>
              <w:pStyle w:val="TableParagraph"/>
              <w:spacing w:line="247" w:lineRule="exact"/>
              <w:ind w:left="88" w:right="75"/>
              <w:jc w:val="center"/>
            </w:pPr>
            <w:r w:rsidRPr="005D6DD3">
              <w:t>10.</w:t>
            </w:r>
          </w:p>
        </w:tc>
        <w:tc>
          <w:tcPr>
            <w:tcW w:w="3543" w:type="dxa"/>
          </w:tcPr>
          <w:p w14:paraId="04D0CD13" w14:textId="77777777" w:rsidR="005D6DD3" w:rsidRPr="005D6DD3" w:rsidRDefault="005D6DD3">
            <w:pPr>
              <w:pStyle w:val="TableParagraph"/>
              <w:spacing w:line="276" w:lineRule="auto"/>
              <w:ind w:left="107" w:right="93"/>
              <w:jc w:val="both"/>
            </w:pPr>
            <w:r w:rsidRPr="005D6DD3">
              <w:t>Развитие навыков сотрудничества со</w:t>
            </w:r>
            <w:r w:rsidRPr="005D6DD3">
              <w:rPr>
                <w:spacing w:val="-52"/>
              </w:rPr>
              <w:t xml:space="preserve"> </w:t>
            </w:r>
            <w:r w:rsidRPr="005D6DD3">
              <w:t>взрослыми и сверстниками в разных</w:t>
            </w:r>
            <w:r w:rsidRPr="005D6DD3">
              <w:rPr>
                <w:spacing w:val="1"/>
              </w:rPr>
              <w:t xml:space="preserve"> </w:t>
            </w:r>
            <w:r w:rsidRPr="005D6DD3">
              <w:t>социальных</w:t>
            </w:r>
            <w:r w:rsidRPr="005D6DD3">
              <w:rPr>
                <w:spacing w:val="-10"/>
              </w:rPr>
              <w:t xml:space="preserve"> </w:t>
            </w:r>
            <w:r w:rsidRPr="005D6DD3">
              <w:t>ситуациях,</w:t>
            </w:r>
            <w:r w:rsidRPr="005D6DD3">
              <w:rPr>
                <w:spacing w:val="-9"/>
              </w:rPr>
              <w:t xml:space="preserve"> </w:t>
            </w:r>
            <w:r w:rsidRPr="005D6DD3">
              <w:t>умения</w:t>
            </w:r>
            <w:r w:rsidRPr="005D6DD3">
              <w:rPr>
                <w:spacing w:val="-10"/>
              </w:rPr>
              <w:t xml:space="preserve"> </w:t>
            </w:r>
            <w:r w:rsidRPr="005D6DD3">
              <w:t>не</w:t>
            </w:r>
            <w:r w:rsidRPr="005D6DD3">
              <w:rPr>
                <w:spacing w:val="-9"/>
              </w:rPr>
              <w:t xml:space="preserve"> </w:t>
            </w:r>
            <w:r w:rsidRPr="005D6DD3">
              <w:t>со-</w:t>
            </w:r>
            <w:r w:rsidRPr="005D6DD3">
              <w:rPr>
                <w:spacing w:val="-53"/>
              </w:rPr>
              <w:t xml:space="preserve"> </w:t>
            </w:r>
            <w:r w:rsidRPr="005D6DD3">
              <w:t>здавать конфликтов и находить вы-</w:t>
            </w:r>
            <w:r w:rsidRPr="005D6DD3">
              <w:rPr>
                <w:spacing w:val="1"/>
              </w:rPr>
              <w:t xml:space="preserve"> </w:t>
            </w:r>
            <w:r w:rsidRPr="005D6DD3">
              <w:t>ходы</w:t>
            </w:r>
            <w:r w:rsidRPr="005D6DD3">
              <w:rPr>
                <w:spacing w:val="-1"/>
              </w:rPr>
              <w:t xml:space="preserve"> </w:t>
            </w:r>
            <w:r w:rsidRPr="005D6DD3">
              <w:t>из</w:t>
            </w:r>
            <w:r w:rsidRPr="005D6DD3">
              <w:rPr>
                <w:spacing w:val="-2"/>
              </w:rPr>
              <w:t xml:space="preserve"> </w:t>
            </w:r>
            <w:r w:rsidRPr="005D6DD3">
              <w:t>спорных ситуаций</w:t>
            </w:r>
          </w:p>
        </w:tc>
        <w:tc>
          <w:tcPr>
            <w:tcW w:w="709" w:type="dxa"/>
          </w:tcPr>
          <w:p w14:paraId="5957F471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1E498924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061EE7BF" w14:textId="77777777" w:rsidR="005D6DD3" w:rsidRPr="005D6DD3" w:rsidRDefault="005D6DD3">
            <w:pPr>
              <w:pStyle w:val="TableParagraph"/>
            </w:pPr>
          </w:p>
        </w:tc>
        <w:tc>
          <w:tcPr>
            <w:tcW w:w="511" w:type="dxa"/>
          </w:tcPr>
          <w:p w14:paraId="6AAD50AB" w14:textId="77777777" w:rsidR="005D6DD3" w:rsidRPr="005D6DD3" w:rsidRDefault="005D6DD3">
            <w:pPr>
              <w:pStyle w:val="TableParagraph"/>
            </w:pPr>
          </w:p>
        </w:tc>
        <w:tc>
          <w:tcPr>
            <w:tcW w:w="623" w:type="dxa"/>
          </w:tcPr>
          <w:p w14:paraId="15FC9880" w14:textId="77777777" w:rsidR="005D6DD3" w:rsidRPr="005D6DD3" w:rsidRDefault="005D6DD3">
            <w:pPr>
              <w:pStyle w:val="TableParagraph"/>
            </w:pPr>
          </w:p>
        </w:tc>
        <w:tc>
          <w:tcPr>
            <w:tcW w:w="567" w:type="dxa"/>
          </w:tcPr>
          <w:p w14:paraId="16731AF4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58DDBBCF" w14:textId="77777777" w:rsidR="005D6DD3" w:rsidRPr="005D6DD3" w:rsidRDefault="005D6DD3">
            <w:pPr>
              <w:pStyle w:val="TableParagraph"/>
            </w:pPr>
          </w:p>
        </w:tc>
        <w:tc>
          <w:tcPr>
            <w:tcW w:w="708" w:type="dxa"/>
          </w:tcPr>
          <w:p w14:paraId="4D7AE4BE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7EA6201E" w14:textId="77777777" w:rsidR="005D6DD3" w:rsidRPr="005D6DD3" w:rsidRDefault="005D6DD3">
            <w:pPr>
              <w:pStyle w:val="TableParagraph"/>
            </w:pPr>
          </w:p>
        </w:tc>
        <w:tc>
          <w:tcPr>
            <w:tcW w:w="709" w:type="dxa"/>
          </w:tcPr>
          <w:p w14:paraId="462B0999" w14:textId="77777777" w:rsidR="005D6DD3" w:rsidRPr="005D6DD3" w:rsidRDefault="005D6DD3">
            <w:pPr>
              <w:pStyle w:val="TableParagraph"/>
            </w:pPr>
          </w:p>
        </w:tc>
      </w:tr>
    </w:tbl>
    <w:p w14:paraId="6DB2A9B5" w14:textId="77777777" w:rsidR="001F167D" w:rsidRPr="005D6DD3" w:rsidRDefault="001F167D">
      <w:pPr>
        <w:sectPr w:rsidR="001F167D" w:rsidRPr="005D6DD3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3733"/>
        <w:gridCol w:w="648"/>
        <w:gridCol w:w="632"/>
        <w:gridCol w:w="339"/>
        <w:gridCol w:w="339"/>
        <w:gridCol w:w="339"/>
        <w:gridCol w:w="341"/>
        <w:gridCol w:w="339"/>
        <w:gridCol w:w="339"/>
        <w:gridCol w:w="340"/>
        <w:gridCol w:w="342"/>
        <w:gridCol w:w="462"/>
        <w:gridCol w:w="462"/>
        <w:gridCol w:w="462"/>
      </w:tblGrid>
      <w:tr w:rsidR="001F167D" w:rsidRPr="005D6DD3" w14:paraId="3342113C" w14:textId="77777777">
        <w:trPr>
          <w:trHeight w:val="1655"/>
        </w:trPr>
        <w:tc>
          <w:tcPr>
            <w:tcW w:w="524" w:type="dxa"/>
          </w:tcPr>
          <w:p w14:paraId="7A2565DC" w14:textId="77777777" w:rsidR="001F167D" w:rsidRPr="005D6DD3" w:rsidRDefault="00E44A9C">
            <w:pPr>
              <w:pStyle w:val="TableParagraph"/>
              <w:ind w:left="110"/>
            </w:pPr>
            <w:r w:rsidRPr="005D6DD3">
              <w:t>11.</w:t>
            </w:r>
          </w:p>
        </w:tc>
        <w:tc>
          <w:tcPr>
            <w:tcW w:w="3733" w:type="dxa"/>
          </w:tcPr>
          <w:p w14:paraId="07C1925A" w14:textId="77777777" w:rsidR="001F167D" w:rsidRPr="005D6DD3" w:rsidRDefault="00E44A9C">
            <w:pPr>
              <w:pStyle w:val="TableParagraph"/>
              <w:spacing w:line="276" w:lineRule="auto"/>
              <w:ind w:left="107" w:right="93"/>
              <w:jc w:val="both"/>
            </w:pPr>
            <w:r w:rsidRPr="005D6DD3">
              <w:t>Формирование</w:t>
            </w:r>
            <w:r w:rsidRPr="005D6DD3">
              <w:rPr>
                <w:spacing w:val="-7"/>
              </w:rPr>
              <w:t xml:space="preserve"> </w:t>
            </w:r>
            <w:r w:rsidRPr="005D6DD3">
              <w:t>установки</w:t>
            </w:r>
            <w:r w:rsidRPr="005D6DD3">
              <w:rPr>
                <w:spacing w:val="-10"/>
              </w:rPr>
              <w:t xml:space="preserve"> </w:t>
            </w:r>
            <w:r w:rsidRPr="005D6DD3">
              <w:t>на</w:t>
            </w:r>
            <w:r w:rsidRPr="005D6DD3">
              <w:rPr>
                <w:spacing w:val="-8"/>
              </w:rPr>
              <w:t xml:space="preserve"> </w:t>
            </w:r>
            <w:r w:rsidRPr="005D6DD3">
              <w:t>безопас-</w:t>
            </w:r>
            <w:r w:rsidRPr="005D6DD3">
              <w:rPr>
                <w:spacing w:val="-53"/>
              </w:rPr>
              <w:t xml:space="preserve"> </w:t>
            </w:r>
            <w:r w:rsidRPr="005D6DD3">
              <w:t>ный, здоровый образ жизни, наличие</w:t>
            </w:r>
            <w:r w:rsidRPr="005D6DD3">
              <w:rPr>
                <w:spacing w:val="-52"/>
              </w:rPr>
              <w:t xml:space="preserve"> </w:t>
            </w:r>
            <w:r w:rsidRPr="005D6DD3">
              <w:t>мотивации к труду, работе на резуль-</w:t>
            </w:r>
            <w:r w:rsidRPr="005D6DD3">
              <w:rPr>
                <w:spacing w:val="-52"/>
              </w:rPr>
              <w:t xml:space="preserve"> </w:t>
            </w:r>
            <w:r w:rsidRPr="005D6DD3">
              <w:t>тат,</w:t>
            </w:r>
            <w:r w:rsidRPr="005D6DD3">
              <w:rPr>
                <w:spacing w:val="-10"/>
              </w:rPr>
              <w:t xml:space="preserve"> </w:t>
            </w:r>
            <w:r w:rsidRPr="005D6DD3">
              <w:t>бережному</w:t>
            </w:r>
            <w:r w:rsidRPr="005D6DD3">
              <w:rPr>
                <w:spacing w:val="-12"/>
              </w:rPr>
              <w:t xml:space="preserve"> </w:t>
            </w:r>
            <w:r w:rsidRPr="005D6DD3">
              <w:t>отношению</w:t>
            </w:r>
            <w:r w:rsidRPr="005D6DD3">
              <w:rPr>
                <w:spacing w:val="-10"/>
              </w:rPr>
              <w:t xml:space="preserve"> </w:t>
            </w:r>
            <w:r w:rsidRPr="005D6DD3">
              <w:t>к</w:t>
            </w:r>
            <w:r w:rsidRPr="005D6DD3">
              <w:rPr>
                <w:spacing w:val="-9"/>
              </w:rPr>
              <w:t xml:space="preserve"> </w:t>
            </w:r>
            <w:r w:rsidRPr="005D6DD3">
              <w:t>матери-</w:t>
            </w:r>
            <w:r w:rsidRPr="005D6DD3">
              <w:rPr>
                <w:spacing w:val="-53"/>
              </w:rPr>
              <w:t xml:space="preserve"> </w:t>
            </w:r>
            <w:r w:rsidRPr="005D6DD3">
              <w:t>альным</w:t>
            </w:r>
            <w:r w:rsidRPr="005D6DD3">
              <w:rPr>
                <w:spacing w:val="-2"/>
              </w:rPr>
              <w:t xml:space="preserve"> </w:t>
            </w:r>
            <w:r w:rsidRPr="005D6DD3">
              <w:t>и</w:t>
            </w:r>
            <w:r w:rsidRPr="005D6DD3">
              <w:rPr>
                <w:spacing w:val="-4"/>
              </w:rPr>
              <w:t xml:space="preserve"> </w:t>
            </w:r>
            <w:r w:rsidRPr="005D6DD3">
              <w:t>духовным</w:t>
            </w:r>
            <w:r w:rsidRPr="005D6DD3">
              <w:rPr>
                <w:spacing w:val="-1"/>
              </w:rPr>
              <w:t xml:space="preserve"> </w:t>
            </w:r>
            <w:r w:rsidRPr="005D6DD3">
              <w:t>ценностям.</w:t>
            </w:r>
          </w:p>
        </w:tc>
        <w:tc>
          <w:tcPr>
            <w:tcW w:w="648" w:type="dxa"/>
          </w:tcPr>
          <w:p w14:paraId="281829B0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632" w:type="dxa"/>
          </w:tcPr>
          <w:p w14:paraId="4204181C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339" w:type="dxa"/>
          </w:tcPr>
          <w:p w14:paraId="321DB57A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339" w:type="dxa"/>
          </w:tcPr>
          <w:p w14:paraId="38C7D1DA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339" w:type="dxa"/>
          </w:tcPr>
          <w:p w14:paraId="64CA6B70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341" w:type="dxa"/>
          </w:tcPr>
          <w:p w14:paraId="4488A052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339" w:type="dxa"/>
          </w:tcPr>
          <w:p w14:paraId="487B5490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339" w:type="dxa"/>
          </w:tcPr>
          <w:p w14:paraId="3E67EBEF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340" w:type="dxa"/>
          </w:tcPr>
          <w:p w14:paraId="33D2FE93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342" w:type="dxa"/>
          </w:tcPr>
          <w:p w14:paraId="407D2392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462" w:type="dxa"/>
          </w:tcPr>
          <w:p w14:paraId="1BCA6D89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462" w:type="dxa"/>
          </w:tcPr>
          <w:p w14:paraId="3FD8DDE9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462" w:type="dxa"/>
          </w:tcPr>
          <w:p w14:paraId="7DC615DF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</w:tr>
    </w:tbl>
    <w:p w14:paraId="089C0324" w14:textId="77777777" w:rsidR="001F167D" w:rsidRDefault="001F167D">
      <w:pPr>
        <w:pStyle w:val="a3"/>
        <w:ind w:left="0"/>
        <w:jc w:val="left"/>
        <w:rPr>
          <w:rFonts w:ascii="Arial"/>
          <w:b/>
          <w:sz w:val="20"/>
        </w:rPr>
      </w:pPr>
    </w:p>
    <w:p w14:paraId="64313579" w14:textId="77777777" w:rsidR="001F167D" w:rsidRDefault="001F167D">
      <w:pPr>
        <w:pStyle w:val="a3"/>
        <w:spacing w:before="7"/>
        <w:ind w:left="0"/>
        <w:jc w:val="left"/>
        <w:rPr>
          <w:rFonts w:ascii="Arial"/>
          <w:b/>
          <w:sz w:val="21"/>
        </w:rPr>
      </w:pPr>
    </w:p>
    <w:p w14:paraId="4EDD420A" w14:textId="77777777" w:rsidR="001F167D" w:rsidRDefault="00E44A9C">
      <w:pPr>
        <w:pStyle w:val="11"/>
        <w:spacing w:before="89"/>
      </w:pPr>
      <w:r>
        <w:t>Предметные</w:t>
      </w:r>
      <w:r>
        <w:rPr>
          <w:spacing w:val="-2"/>
        </w:rPr>
        <w:t xml:space="preserve"> </w:t>
      </w:r>
      <w:r>
        <w:t>результаты.</w:t>
      </w:r>
    </w:p>
    <w:p w14:paraId="193B66BB" w14:textId="77777777" w:rsidR="001F167D" w:rsidRDefault="00E44A9C">
      <w:pPr>
        <w:pStyle w:val="21"/>
        <w:spacing w:before="245" w:line="278" w:lineRule="auto"/>
        <w:jc w:val="left"/>
      </w:pPr>
      <w:r>
        <w:t>Предметная</w:t>
      </w:r>
      <w:r>
        <w:rPr>
          <w:spacing w:val="-11"/>
        </w:rPr>
        <w:t xml:space="preserve"> </w:t>
      </w:r>
      <w:r>
        <w:t>область</w:t>
      </w:r>
      <w:r>
        <w:rPr>
          <w:spacing w:val="-13"/>
        </w:rPr>
        <w:t xml:space="preserve"> </w:t>
      </w:r>
      <w:r>
        <w:t>"Язык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речевая</w:t>
      </w:r>
      <w:r>
        <w:rPr>
          <w:spacing w:val="-13"/>
        </w:rPr>
        <w:t xml:space="preserve"> </w:t>
      </w:r>
      <w:r>
        <w:t>практика".</w:t>
      </w:r>
      <w:r>
        <w:rPr>
          <w:spacing w:val="-1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"Речь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альтернативная</w:t>
      </w:r>
      <w:r>
        <w:rPr>
          <w:spacing w:val="-2"/>
        </w:rPr>
        <w:t xml:space="preserve"> </w:t>
      </w:r>
      <w:r>
        <w:t>коммуникация".</w:t>
      </w:r>
    </w:p>
    <w:p w14:paraId="16E0D965" w14:textId="77777777" w:rsidR="001F167D" w:rsidRDefault="00E44A9C">
      <w:pPr>
        <w:pStyle w:val="a4"/>
        <w:numPr>
          <w:ilvl w:val="0"/>
          <w:numId w:val="37"/>
        </w:numPr>
        <w:tabs>
          <w:tab w:val="left" w:pos="1122"/>
        </w:tabs>
        <w:spacing w:before="194" w:line="278" w:lineRule="auto"/>
        <w:ind w:right="1132" w:firstLine="0"/>
        <w:rPr>
          <w:sz w:val="28"/>
        </w:rPr>
      </w:pPr>
      <w:r>
        <w:rPr>
          <w:sz w:val="28"/>
        </w:rPr>
        <w:t>Овладение доступными средствами коммуникации и общения - вербальными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 вербальными.</w:t>
      </w:r>
    </w:p>
    <w:p w14:paraId="4B00B9C7" w14:textId="77777777" w:rsidR="001F167D" w:rsidRDefault="00E44A9C">
      <w:pPr>
        <w:pStyle w:val="a4"/>
        <w:numPr>
          <w:ilvl w:val="0"/>
          <w:numId w:val="73"/>
        </w:numPr>
        <w:tabs>
          <w:tab w:val="left" w:pos="994"/>
        </w:tabs>
        <w:spacing w:before="194" w:line="278" w:lineRule="auto"/>
        <w:ind w:right="1130" w:firstLine="0"/>
        <w:rPr>
          <w:sz w:val="28"/>
        </w:rPr>
      </w:pPr>
      <w:r>
        <w:rPr>
          <w:sz w:val="28"/>
        </w:rPr>
        <w:t>Способность понимать обращенную речь, понимать смысл доступных 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и графических изображений: рисунков, фотографий, пиктограмм, других графи-</w:t>
      </w:r>
      <w:r>
        <w:rPr>
          <w:spacing w:val="-68"/>
          <w:sz w:val="28"/>
        </w:rPr>
        <w:t xml:space="preserve"> </w:t>
      </w:r>
      <w:r>
        <w:rPr>
          <w:sz w:val="28"/>
        </w:rPr>
        <w:t>ческих знаков.</w:t>
      </w:r>
    </w:p>
    <w:p w14:paraId="75E3E912" w14:textId="77777777" w:rsidR="001F167D" w:rsidRDefault="00E44A9C">
      <w:pPr>
        <w:pStyle w:val="a4"/>
        <w:numPr>
          <w:ilvl w:val="0"/>
          <w:numId w:val="73"/>
        </w:numPr>
        <w:tabs>
          <w:tab w:val="left" w:pos="1071"/>
        </w:tabs>
        <w:spacing w:before="190" w:line="276" w:lineRule="auto"/>
        <w:ind w:right="1138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жестом,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взглядом,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тетрадями,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воспроизводящими</w:t>
      </w:r>
      <w:r>
        <w:rPr>
          <w:spacing w:val="-5"/>
          <w:sz w:val="28"/>
        </w:rPr>
        <w:t xml:space="preserve"> </w:t>
      </w:r>
      <w:r>
        <w:rPr>
          <w:sz w:val="28"/>
        </w:rPr>
        <w:t>(син-</w:t>
      </w:r>
      <w:r>
        <w:rPr>
          <w:spacing w:val="-68"/>
          <w:sz w:val="28"/>
        </w:rPr>
        <w:t xml:space="preserve"> </w:t>
      </w:r>
      <w:r>
        <w:rPr>
          <w:sz w:val="28"/>
        </w:rPr>
        <w:t>тезирующими) речь устройствами (коммуникаторами, персональными компью-</w:t>
      </w:r>
      <w:r>
        <w:rPr>
          <w:spacing w:val="-67"/>
          <w:sz w:val="28"/>
        </w:rPr>
        <w:t xml:space="preserve"> </w:t>
      </w:r>
      <w:r>
        <w:rPr>
          <w:sz w:val="28"/>
        </w:rPr>
        <w:t>терами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14:paraId="43715951" w14:textId="77777777" w:rsidR="001F167D" w:rsidRDefault="00E44A9C">
      <w:pPr>
        <w:pStyle w:val="a4"/>
        <w:numPr>
          <w:ilvl w:val="0"/>
          <w:numId w:val="37"/>
        </w:numPr>
        <w:tabs>
          <w:tab w:val="left" w:pos="1122"/>
        </w:tabs>
        <w:spacing w:before="201" w:line="276" w:lineRule="auto"/>
        <w:ind w:right="1138" w:firstLine="0"/>
        <w:rPr>
          <w:sz w:val="28"/>
        </w:rPr>
      </w:pPr>
      <w:r>
        <w:rPr>
          <w:sz w:val="28"/>
        </w:rPr>
        <w:t>Умение пользоваться доступными средствами коммуникации в практике экс-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прессивной и импрессивной речевой деятельности для решения соответствую-</w:t>
      </w:r>
      <w:r>
        <w:rPr>
          <w:spacing w:val="1"/>
          <w:sz w:val="28"/>
        </w:rPr>
        <w:t xml:space="preserve"> </w:t>
      </w:r>
      <w:r>
        <w:rPr>
          <w:sz w:val="28"/>
        </w:rPr>
        <w:t>щих 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14:paraId="6E7C42FA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03"/>
        <w:ind w:left="976" w:hanging="165"/>
        <w:rPr>
          <w:sz w:val="28"/>
        </w:rPr>
      </w:pP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коммуникации.</w:t>
      </w:r>
    </w:p>
    <w:p w14:paraId="302266C2" w14:textId="77777777" w:rsidR="001F167D" w:rsidRDefault="00E44A9C">
      <w:pPr>
        <w:pStyle w:val="a4"/>
        <w:numPr>
          <w:ilvl w:val="0"/>
          <w:numId w:val="73"/>
        </w:numPr>
        <w:tabs>
          <w:tab w:val="left" w:pos="1003"/>
        </w:tabs>
        <w:spacing w:before="247" w:line="278" w:lineRule="auto"/>
        <w:ind w:right="1137" w:firstLine="0"/>
        <w:rPr>
          <w:sz w:val="28"/>
        </w:rPr>
      </w:pPr>
      <w:r>
        <w:rPr>
          <w:sz w:val="28"/>
        </w:rPr>
        <w:t>Умение вступать в контакт, поддерживать и завершать его, используя невер-</w:t>
      </w:r>
      <w:r>
        <w:rPr>
          <w:spacing w:val="1"/>
          <w:sz w:val="28"/>
        </w:rPr>
        <w:t xml:space="preserve"> </w:t>
      </w:r>
      <w:r>
        <w:rPr>
          <w:sz w:val="28"/>
        </w:rPr>
        <w:t>бальные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14:paraId="32CCF6B8" w14:textId="77777777" w:rsidR="001F167D" w:rsidRDefault="00E44A9C">
      <w:pPr>
        <w:pStyle w:val="a4"/>
        <w:numPr>
          <w:ilvl w:val="0"/>
          <w:numId w:val="73"/>
        </w:numPr>
        <w:tabs>
          <w:tab w:val="left" w:pos="999"/>
        </w:tabs>
        <w:spacing w:before="193" w:line="278" w:lineRule="auto"/>
        <w:ind w:right="1137" w:firstLine="0"/>
        <w:rPr>
          <w:sz w:val="28"/>
        </w:rPr>
      </w:pPr>
      <w:r>
        <w:rPr>
          <w:sz w:val="28"/>
        </w:rPr>
        <w:t>Умение использовать средства альтернативной коммуникации в процессе об-</w:t>
      </w:r>
      <w:r>
        <w:rPr>
          <w:spacing w:val="1"/>
          <w:sz w:val="28"/>
        </w:rPr>
        <w:t xml:space="preserve"> </w:t>
      </w:r>
      <w:r>
        <w:rPr>
          <w:sz w:val="28"/>
        </w:rPr>
        <w:t>щения:</w:t>
      </w:r>
    </w:p>
    <w:p w14:paraId="7C21CD4D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192" w:line="278" w:lineRule="auto"/>
        <w:ind w:right="1138" w:firstLine="0"/>
        <w:rPr>
          <w:sz w:val="28"/>
        </w:rPr>
      </w:pPr>
      <w:r>
        <w:rPr>
          <w:sz w:val="28"/>
        </w:rPr>
        <w:t>использование предметов для выражения потребностей путем указания на них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жестом,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взглядом;</w:t>
      </w:r>
    </w:p>
    <w:p w14:paraId="37CE08B8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 w:line="276" w:lineRule="auto"/>
        <w:ind w:right="1136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6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сообщений;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инди-</w:t>
      </w:r>
      <w:r>
        <w:rPr>
          <w:spacing w:val="-68"/>
          <w:sz w:val="28"/>
        </w:rPr>
        <w:t xml:space="preserve"> </w:t>
      </w:r>
      <w:r>
        <w:rPr>
          <w:sz w:val="28"/>
        </w:rPr>
        <w:t>видуальными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тетрадями,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карточками,</w:t>
      </w:r>
      <w:r>
        <w:rPr>
          <w:spacing w:val="-12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графиче-</w:t>
      </w:r>
      <w:r>
        <w:rPr>
          <w:spacing w:val="-68"/>
          <w:sz w:val="28"/>
        </w:rPr>
        <w:t xml:space="preserve"> </w:t>
      </w:r>
      <w:r>
        <w:rPr>
          <w:sz w:val="28"/>
        </w:rPr>
        <w:t>скими изображениями объектов и действий путем указания на изображение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изображением,</w:t>
      </w:r>
      <w:r>
        <w:rPr>
          <w:spacing w:val="-11"/>
          <w:sz w:val="28"/>
        </w:rPr>
        <w:t xml:space="preserve"> </w:t>
      </w:r>
      <w:r>
        <w:rPr>
          <w:sz w:val="28"/>
        </w:rPr>
        <w:t>либо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способом;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68"/>
          <w:sz w:val="28"/>
        </w:rPr>
        <w:t xml:space="preserve"> </w:t>
      </w:r>
      <w:r>
        <w:rPr>
          <w:sz w:val="28"/>
        </w:rPr>
        <w:t>с помощью электронных средств коммуникации (коммуникатор, компьютерное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устройство).</w:t>
      </w:r>
    </w:p>
    <w:p w14:paraId="76315D85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5EDDBFFC" w14:textId="77777777" w:rsidR="001F167D" w:rsidRDefault="00E44A9C">
      <w:pPr>
        <w:pStyle w:val="a4"/>
        <w:numPr>
          <w:ilvl w:val="0"/>
          <w:numId w:val="37"/>
        </w:numPr>
        <w:tabs>
          <w:tab w:val="left" w:pos="1106"/>
        </w:tabs>
        <w:spacing w:before="74" w:line="278" w:lineRule="auto"/>
        <w:ind w:right="1133" w:firstLine="0"/>
        <w:rPr>
          <w:sz w:val="28"/>
        </w:rPr>
      </w:pP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речи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тесной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познанием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 ребенка.</w:t>
      </w:r>
    </w:p>
    <w:p w14:paraId="7C1B0C5F" w14:textId="77777777" w:rsidR="001F167D" w:rsidRDefault="00E44A9C">
      <w:pPr>
        <w:pStyle w:val="a4"/>
        <w:numPr>
          <w:ilvl w:val="0"/>
          <w:numId w:val="73"/>
        </w:numPr>
        <w:tabs>
          <w:tab w:val="left" w:pos="1008"/>
        </w:tabs>
        <w:spacing w:before="195" w:line="278" w:lineRule="auto"/>
        <w:ind w:right="1140" w:firstLine="0"/>
        <w:rPr>
          <w:sz w:val="28"/>
        </w:rPr>
      </w:pPr>
      <w:r>
        <w:rPr>
          <w:sz w:val="28"/>
        </w:rPr>
        <w:t>Понимание слов, обозначающих объекты и явления природы, объекты руко-</w:t>
      </w:r>
      <w:r>
        <w:rPr>
          <w:spacing w:val="1"/>
          <w:sz w:val="28"/>
        </w:rPr>
        <w:t xml:space="preserve"> </w:t>
      </w:r>
      <w:r>
        <w:rPr>
          <w:sz w:val="28"/>
        </w:rPr>
        <w:t>творного мира 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14:paraId="34B692F2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before="193" w:line="278" w:lineRule="auto"/>
        <w:ind w:right="1138" w:firstLine="0"/>
        <w:rPr>
          <w:sz w:val="28"/>
        </w:rPr>
      </w:pPr>
      <w:r>
        <w:rPr>
          <w:sz w:val="28"/>
        </w:rPr>
        <w:t>Умение использовать усвоенный словарный и фразовый материал в коммуни-</w:t>
      </w:r>
      <w:r>
        <w:rPr>
          <w:spacing w:val="1"/>
          <w:sz w:val="28"/>
        </w:rPr>
        <w:t xml:space="preserve"> </w:t>
      </w:r>
      <w:r>
        <w:rPr>
          <w:sz w:val="28"/>
        </w:rPr>
        <w:t>кативных ситуациях.</w:t>
      </w:r>
    </w:p>
    <w:p w14:paraId="5B302042" w14:textId="77777777" w:rsidR="001F167D" w:rsidRDefault="00E44A9C">
      <w:pPr>
        <w:pStyle w:val="a4"/>
        <w:numPr>
          <w:ilvl w:val="0"/>
          <w:numId w:val="37"/>
        </w:numPr>
        <w:tabs>
          <w:tab w:val="left" w:pos="1113"/>
        </w:tabs>
        <w:spacing w:before="194" w:line="278" w:lineRule="auto"/>
        <w:ind w:right="1136" w:firstLine="0"/>
        <w:rPr>
          <w:sz w:val="28"/>
        </w:rPr>
      </w:pPr>
      <w:r>
        <w:rPr>
          <w:sz w:val="28"/>
        </w:rPr>
        <w:t>Глобальное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7"/>
          <w:sz w:val="28"/>
        </w:rPr>
        <w:t xml:space="preserve"> </w:t>
      </w:r>
      <w:r>
        <w:rPr>
          <w:sz w:val="28"/>
        </w:rPr>
        <w:t>узнава-</w:t>
      </w:r>
      <w:r>
        <w:rPr>
          <w:spacing w:val="-68"/>
          <w:sz w:val="28"/>
        </w:rPr>
        <w:t xml:space="preserve"> </w:t>
      </w:r>
      <w:r>
        <w:rPr>
          <w:sz w:val="28"/>
        </w:rPr>
        <w:t>емого слова.</w:t>
      </w:r>
    </w:p>
    <w:p w14:paraId="605275B7" w14:textId="77777777" w:rsidR="001F167D" w:rsidRDefault="00E44A9C">
      <w:pPr>
        <w:pStyle w:val="a3"/>
        <w:spacing w:before="194" w:line="278" w:lineRule="auto"/>
        <w:ind w:right="1340"/>
        <w:jc w:val="left"/>
      </w:pPr>
      <w:r>
        <w:t>-Узнавание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различение</w:t>
      </w:r>
      <w:r>
        <w:rPr>
          <w:spacing w:val="18"/>
        </w:rPr>
        <w:t xml:space="preserve"> </w:t>
      </w:r>
      <w:r>
        <w:t>напечатанных</w:t>
      </w:r>
      <w:r>
        <w:rPr>
          <w:spacing w:val="19"/>
        </w:rPr>
        <w:t xml:space="preserve"> </w:t>
      </w:r>
      <w:r>
        <w:t>слов,</w:t>
      </w:r>
      <w:r>
        <w:rPr>
          <w:spacing w:val="17"/>
        </w:rPr>
        <w:t xml:space="preserve"> </w:t>
      </w:r>
      <w:r>
        <w:t>обозначающих</w:t>
      </w:r>
      <w:r>
        <w:rPr>
          <w:spacing w:val="20"/>
        </w:rPr>
        <w:t xml:space="preserve"> </w:t>
      </w:r>
      <w:r>
        <w:t>имена</w:t>
      </w:r>
      <w:r>
        <w:rPr>
          <w:spacing w:val="18"/>
        </w:rPr>
        <w:t xml:space="preserve"> </w:t>
      </w:r>
      <w:r>
        <w:t>людей,</w:t>
      </w:r>
      <w:r>
        <w:rPr>
          <w:spacing w:val="-67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 действий.</w:t>
      </w:r>
    </w:p>
    <w:p w14:paraId="567AE357" w14:textId="77777777" w:rsidR="001F167D" w:rsidRDefault="00E44A9C">
      <w:pPr>
        <w:pStyle w:val="a4"/>
        <w:numPr>
          <w:ilvl w:val="0"/>
          <w:numId w:val="73"/>
        </w:numPr>
        <w:tabs>
          <w:tab w:val="left" w:pos="1011"/>
        </w:tabs>
        <w:spacing w:before="194" w:line="278" w:lineRule="auto"/>
        <w:ind w:right="1131" w:firstLine="0"/>
        <w:rPr>
          <w:sz w:val="28"/>
        </w:rPr>
      </w:pPr>
      <w:r>
        <w:rPr>
          <w:sz w:val="28"/>
        </w:rPr>
        <w:t>Использование карточек с напечатанными словами как средства коммуника-</w:t>
      </w:r>
      <w:r>
        <w:rPr>
          <w:spacing w:val="1"/>
          <w:sz w:val="28"/>
        </w:rPr>
        <w:t xml:space="preserve"> </w:t>
      </w:r>
      <w:r>
        <w:rPr>
          <w:sz w:val="28"/>
        </w:rPr>
        <w:t>ции.</w:t>
      </w:r>
    </w:p>
    <w:p w14:paraId="43707618" w14:textId="77777777" w:rsidR="001F167D" w:rsidRDefault="00E44A9C">
      <w:pPr>
        <w:pStyle w:val="a4"/>
        <w:numPr>
          <w:ilvl w:val="0"/>
          <w:numId w:val="37"/>
        </w:numPr>
        <w:tabs>
          <w:tab w:val="left" w:pos="1118"/>
        </w:tabs>
        <w:spacing w:before="197"/>
        <w:ind w:left="1117" w:hanging="306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осмысленному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письму:</w:t>
      </w:r>
    </w:p>
    <w:p w14:paraId="4C6F495D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6"/>
        <w:ind w:left="976" w:hanging="165"/>
        <w:jc w:val="left"/>
        <w:rPr>
          <w:sz w:val="28"/>
        </w:rPr>
      </w:pPr>
      <w:r>
        <w:rPr>
          <w:sz w:val="28"/>
        </w:rPr>
        <w:t>Узнавание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напечатанных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букв.</w:t>
      </w:r>
    </w:p>
    <w:p w14:paraId="645E5C09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Написание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5"/>
          <w:sz w:val="28"/>
        </w:rPr>
        <w:t xml:space="preserve"> </w:t>
      </w:r>
      <w:r>
        <w:rPr>
          <w:sz w:val="28"/>
        </w:rPr>
        <w:t>букв,</w:t>
      </w:r>
      <w:r>
        <w:rPr>
          <w:spacing w:val="-4"/>
          <w:sz w:val="28"/>
        </w:rPr>
        <w:t xml:space="preserve"> </w:t>
      </w:r>
      <w:r>
        <w:rPr>
          <w:sz w:val="28"/>
        </w:rPr>
        <w:t>слов.</w:t>
      </w:r>
    </w:p>
    <w:p w14:paraId="12FDAAA7" w14:textId="77777777" w:rsidR="001F167D" w:rsidRDefault="00E44A9C">
      <w:pPr>
        <w:pStyle w:val="21"/>
        <w:spacing w:before="247" w:line="278" w:lineRule="auto"/>
        <w:jc w:val="left"/>
      </w:pPr>
      <w:r>
        <w:rPr>
          <w:spacing w:val="-1"/>
        </w:rPr>
        <w:t>Предметная</w:t>
      </w:r>
      <w:r>
        <w:rPr>
          <w:spacing w:val="-14"/>
        </w:rPr>
        <w:t xml:space="preserve"> </w:t>
      </w:r>
      <w:r>
        <w:t>область</w:t>
      </w:r>
      <w:r>
        <w:rPr>
          <w:spacing w:val="-17"/>
        </w:rPr>
        <w:t xml:space="preserve"> </w:t>
      </w:r>
      <w:r>
        <w:t>"Математика".</w:t>
      </w:r>
      <w:r>
        <w:rPr>
          <w:spacing w:val="-14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"Математические</w:t>
      </w:r>
      <w:r>
        <w:rPr>
          <w:spacing w:val="-67"/>
        </w:rPr>
        <w:t xml:space="preserve"> </w:t>
      </w:r>
      <w:r>
        <w:t>представления".</w:t>
      </w:r>
    </w:p>
    <w:p w14:paraId="288872EE" w14:textId="77777777" w:rsidR="001F167D" w:rsidRDefault="00E44A9C">
      <w:pPr>
        <w:pStyle w:val="a4"/>
        <w:numPr>
          <w:ilvl w:val="0"/>
          <w:numId w:val="36"/>
        </w:numPr>
        <w:tabs>
          <w:tab w:val="left" w:pos="1137"/>
        </w:tabs>
        <w:spacing w:before="194" w:line="278" w:lineRule="auto"/>
        <w:ind w:right="1133" w:firstLine="0"/>
        <w:rPr>
          <w:sz w:val="28"/>
        </w:rPr>
      </w:pPr>
      <w:r>
        <w:rPr>
          <w:sz w:val="28"/>
        </w:rPr>
        <w:t>Элементарные математические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вели-чине; количе-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(дочисловые),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</w:p>
    <w:p w14:paraId="15ADD906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величине.</w:t>
      </w:r>
    </w:p>
    <w:p w14:paraId="496B765F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схеме</w:t>
      </w:r>
      <w:r>
        <w:rPr>
          <w:spacing w:val="-1"/>
          <w:sz w:val="28"/>
        </w:rPr>
        <w:t xml:space="preserve"> </w:t>
      </w:r>
      <w:r>
        <w:rPr>
          <w:sz w:val="28"/>
        </w:rPr>
        <w:t>тела,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плоскости.</w:t>
      </w:r>
    </w:p>
    <w:p w14:paraId="3AA9076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различать,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множества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(один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много).</w:t>
      </w:r>
    </w:p>
    <w:p w14:paraId="018D1186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244" w:line="278" w:lineRule="auto"/>
        <w:ind w:right="1135" w:firstLine="0"/>
        <w:rPr>
          <w:sz w:val="28"/>
        </w:rPr>
      </w:pPr>
      <w:r>
        <w:rPr>
          <w:sz w:val="28"/>
        </w:rPr>
        <w:t>Умение различать части суток, соотносить действие с временными промежут-</w:t>
      </w:r>
      <w:r>
        <w:rPr>
          <w:spacing w:val="1"/>
          <w:sz w:val="28"/>
        </w:rPr>
        <w:t xml:space="preserve"> </w:t>
      </w:r>
      <w:r>
        <w:rPr>
          <w:sz w:val="28"/>
        </w:rPr>
        <w:t>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по часам,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соотносить время с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концом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1BE5E9C5" w14:textId="77777777" w:rsidR="001F167D" w:rsidRDefault="00E44A9C">
      <w:pPr>
        <w:pStyle w:val="a4"/>
        <w:numPr>
          <w:ilvl w:val="0"/>
          <w:numId w:val="36"/>
        </w:numPr>
        <w:tabs>
          <w:tab w:val="left" w:pos="1127"/>
        </w:tabs>
        <w:spacing w:before="191" w:line="278" w:lineRule="auto"/>
        <w:ind w:right="1135" w:firstLine="0"/>
        <w:rPr>
          <w:sz w:val="28"/>
        </w:rPr>
      </w:pPr>
      <w:r>
        <w:rPr>
          <w:sz w:val="28"/>
        </w:rPr>
        <w:t>Представления о количестве, числе, знакомство с цифрами, составом числа 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ребенку пределах, счет, решение простых арифметических задач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наглядность.</w:t>
      </w:r>
    </w:p>
    <w:p w14:paraId="5E45E4DC" w14:textId="77777777" w:rsidR="001F167D" w:rsidRDefault="00E44A9C">
      <w:pPr>
        <w:pStyle w:val="a4"/>
        <w:numPr>
          <w:ilvl w:val="0"/>
          <w:numId w:val="73"/>
        </w:numPr>
        <w:tabs>
          <w:tab w:val="left" w:pos="975"/>
        </w:tabs>
        <w:spacing w:before="192" w:line="278" w:lineRule="auto"/>
        <w:ind w:right="1133" w:firstLine="0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9"/>
          <w:sz w:val="28"/>
        </w:rPr>
        <w:t xml:space="preserve"> </w:t>
      </w:r>
      <w:r>
        <w:rPr>
          <w:sz w:val="28"/>
        </w:rPr>
        <w:t>обозна-</w:t>
      </w:r>
      <w:r>
        <w:rPr>
          <w:spacing w:val="-68"/>
          <w:sz w:val="28"/>
        </w:rPr>
        <w:t xml:space="preserve"> </w:t>
      </w:r>
      <w:r>
        <w:rPr>
          <w:sz w:val="28"/>
        </w:rPr>
        <w:t>чать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цифрой.</w:t>
      </w:r>
    </w:p>
    <w:p w14:paraId="3A69BD67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593E2C0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77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пересчитывать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пределах.</w:t>
      </w:r>
    </w:p>
    <w:p w14:paraId="156E9A6C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249"/>
        <w:ind w:left="971" w:hanging="1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двумя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множествами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"/>
          <w:sz w:val="28"/>
        </w:rPr>
        <w:t xml:space="preserve"> </w:t>
      </w:r>
      <w:r>
        <w:rPr>
          <w:sz w:val="28"/>
        </w:rPr>
        <w:t>5-ти.</w:t>
      </w:r>
    </w:p>
    <w:p w14:paraId="4F26DD5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 знаками.</w:t>
      </w:r>
    </w:p>
    <w:p w14:paraId="2105ACEB" w14:textId="77777777" w:rsidR="001F167D" w:rsidRDefault="00E44A9C">
      <w:pPr>
        <w:pStyle w:val="a4"/>
        <w:numPr>
          <w:ilvl w:val="0"/>
          <w:numId w:val="73"/>
        </w:numPr>
        <w:tabs>
          <w:tab w:val="left" w:pos="1047"/>
        </w:tabs>
        <w:spacing w:before="246"/>
        <w:ind w:left="104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единиц.</w:t>
      </w:r>
    </w:p>
    <w:p w14:paraId="71C77F32" w14:textId="77777777" w:rsidR="001F167D" w:rsidRDefault="00E44A9C">
      <w:pPr>
        <w:pStyle w:val="a4"/>
        <w:numPr>
          <w:ilvl w:val="0"/>
          <w:numId w:val="36"/>
        </w:numPr>
        <w:tabs>
          <w:tab w:val="left" w:pos="1113"/>
        </w:tabs>
        <w:spacing w:before="247" w:line="278" w:lineRule="auto"/>
        <w:ind w:right="1136" w:firstLine="0"/>
        <w:rPr>
          <w:sz w:val="28"/>
        </w:rPr>
      </w:pPr>
      <w:r>
        <w:rPr>
          <w:sz w:val="28"/>
        </w:rPr>
        <w:t>Овладение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реше-</w:t>
      </w:r>
      <w:r>
        <w:rPr>
          <w:spacing w:val="-68"/>
          <w:sz w:val="28"/>
        </w:rPr>
        <w:t xml:space="preserve"> </w:t>
      </w:r>
      <w:r>
        <w:rPr>
          <w:sz w:val="28"/>
        </w:rPr>
        <w:t>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14:paraId="0D679A7A" w14:textId="77777777" w:rsidR="001F167D" w:rsidRDefault="00E44A9C">
      <w:pPr>
        <w:pStyle w:val="a4"/>
        <w:numPr>
          <w:ilvl w:val="0"/>
          <w:numId w:val="73"/>
        </w:numPr>
        <w:tabs>
          <w:tab w:val="left" w:pos="1003"/>
        </w:tabs>
        <w:spacing w:before="194" w:line="278" w:lineRule="auto"/>
        <w:ind w:right="1137" w:firstLine="0"/>
        <w:rPr>
          <w:sz w:val="28"/>
        </w:rPr>
      </w:pPr>
      <w:r>
        <w:rPr>
          <w:sz w:val="28"/>
        </w:rPr>
        <w:t>Умение обращаться с деньгами, рассчитываться ими и разумно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деньгами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14:paraId="5A9DF0CB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194" w:line="278" w:lineRule="auto"/>
        <w:ind w:right="1138" w:firstLine="0"/>
        <w:rPr>
          <w:sz w:val="28"/>
        </w:rPr>
      </w:pPr>
      <w:r>
        <w:rPr>
          <w:sz w:val="28"/>
        </w:rPr>
        <w:t>Умение определять длину, вес, объем, температуру, время, пользуясь мерками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приборами.</w:t>
      </w:r>
    </w:p>
    <w:p w14:paraId="782B779B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взаимно-однозначные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соответствия.</w:t>
      </w:r>
    </w:p>
    <w:p w14:paraId="369869AC" w14:textId="77777777" w:rsidR="001F167D" w:rsidRDefault="00E44A9C">
      <w:pPr>
        <w:pStyle w:val="a4"/>
        <w:numPr>
          <w:ilvl w:val="0"/>
          <w:numId w:val="73"/>
        </w:numPr>
        <w:tabs>
          <w:tab w:val="left" w:pos="994"/>
        </w:tabs>
        <w:spacing w:before="244" w:line="278" w:lineRule="auto"/>
        <w:ind w:right="1139" w:firstLine="0"/>
        <w:rPr>
          <w:sz w:val="28"/>
        </w:rPr>
      </w:pPr>
      <w:r>
        <w:rPr>
          <w:sz w:val="28"/>
        </w:rPr>
        <w:t>Умение распознавать цифры, обозначающие номер дома, квартиры, автобуса,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14:paraId="101AC8C6" w14:textId="77777777" w:rsidR="001F167D" w:rsidRDefault="00E44A9C">
      <w:pPr>
        <w:pStyle w:val="a4"/>
        <w:numPr>
          <w:ilvl w:val="0"/>
          <w:numId w:val="73"/>
        </w:numPr>
        <w:tabs>
          <w:tab w:val="left" w:pos="987"/>
        </w:tabs>
        <w:spacing w:before="194" w:line="278" w:lineRule="auto"/>
        <w:ind w:right="1135" w:firstLine="0"/>
        <w:rPr>
          <w:sz w:val="28"/>
        </w:rPr>
      </w:pPr>
      <w:r>
        <w:rPr>
          <w:sz w:val="28"/>
        </w:rPr>
        <w:t>Умение различать части суток, соотносить действие с временными промежут-</w:t>
      </w:r>
      <w:r>
        <w:rPr>
          <w:spacing w:val="1"/>
          <w:sz w:val="28"/>
        </w:rPr>
        <w:t xml:space="preserve"> </w:t>
      </w:r>
      <w:r>
        <w:rPr>
          <w:sz w:val="28"/>
        </w:rPr>
        <w:t>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по часам,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 с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началом и</w:t>
      </w:r>
      <w:r>
        <w:rPr>
          <w:spacing w:val="-1"/>
          <w:sz w:val="28"/>
        </w:rPr>
        <w:t xml:space="preserve"> </w:t>
      </w:r>
      <w:r>
        <w:rPr>
          <w:sz w:val="28"/>
        </w:rPr>
        <w:t>концом деятельности.</w:t>
      </w:r>
    </w:p>
    <w:p w14:paraId="6E950CDF" w14:textId="77777777" w:rsidR="001F167D" w:rsidRDefault="00E44A9C">
      <w:pPr>
        <w:pStyle w:val="21"/>
        <w:spacing w:before="190" w:line="278" w:lineRule="auto"/>
        <w:ind w:right="1115"/>
        <w:jc w:val="left"/>
      </w:pPr>
      <w:r>
        <w:t>Предметная</w:t>
      </w:r>
      <w:r>
        <w:rPr>
          <w:spacing w:val="43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"Окружающий</w:t>
      </w:r>
      <w:r>
        <w:rPr>
          <w:spacing w:val="41"/>
        </w:rPr>
        <w:t xml:space="preserve"> </w:t>
      </w:r>
      <w:r>
        <w:t>мир".</w:t>
      </w:r>
      <w:r>
        <w:rPr>
          <w:spacing w:val="43"/>
        </w:rPr>
        <w:t xml:space="preserve"> </w:t>
      </w:r>
      <w:r>
        <w:t>Учебный</w:t>
      </w:r>
      <w:r>
        <w:rPr>
          <w:spacing w:val="44"/>
        </w:rPr>
        <w:t xml:space="preserve"> </w:t>
      </w:r>
      <w:r>
        <w:t>предмет</w:t>
      </w:r>
      <w:r>
        <w:rPr>
          <w:spacing w:val="46"/>
        </w:rPr>
        <w:t xml:space="preserve"> </w:t>
      </w:r>
      <w:r>
        <w:t>"Окружаю-</w:t>
      </w:r>
      <w:r>
        <w:rPr>
          <w:spacing w:val="-67"/>
        </w:rPr>
        <w:t xml:space="preserve"> </w:t>
      </w:r>
      <w:r>
        <w:t>щий</w:t>
      </w:r>
      <w:r>
        <w:rPr>
          <w:spacing w:val="-2"/>
        </w:rPr>
        <w:t xml:space="preserve"> </w:t>
      </w:r>
      <w:r>
        <w:t>природный мир".</w:t>
      </w:r>
    </w:p>
    <w:p w14:paraId="671BC903" w14:textId="77777777" w:rsidR="001F167D" w:rsidRDefault="00E44A9C">
      <w:pPr>
        <w:pStyle w:val="a4"/>
        <w:numPr>
          <w:ilvl w:val="0"/>
          <w:numId w:val="35"/>
        </w:numPr>
        <w:tabs>
          <w:tab w:val="left" w:pos="1118"/>
        </w:tabs>
        <w:spacing w:before="194" w:line="278" w:lineRule="auto"/>
        <w:ind w:right="1130" w:firstLine="0"/>
        <w:rPr>
          <w:sz w:val="28"/>
        </w:rPr>
      </w:pPr>
      <w:r>
        <w:rPr>
          <w:sz w:val="28"/>
        </w:rPr>
        <w:t>Представления о явлениях и объектах неживой природы, смене времен года и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соответствующих сезонных изменениях в природе, умения адаптироваться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3"/>
          <w:sz w:val="28"/>
        </w:rPr>
        <w:t xml:space="preserve"> </w:t>
      </w:r>
      <w:r>
        <w:rPr>
          <w:sz w:val="28"/>
        </w:rPr>
        <w:t>и климатическим условиям.</w:t>
      </w:r>
    </w:p>
    <w:p w14:paraId="2FFB57A0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2"/>
        <w:ind w:left="976" w:hanging="165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природы.</w:t>
      </w:r>
    </w:p>
    <w:p w14:paraId="585D5F4E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247" w:line="278" w:lineRule="auto"/>
        <w:ind w:right="1132" w:firstLine="0"/>
        <w:rPr>
          <w:sz w:val="28"/>
        </w:rPr>
      </w:pPr>
      <w:r>
        <w:rPr>
          <w:sz w:val="28"/>
        </w:rPr>
        <w:t>Расширение представлений об объектах неживой природы (огне, почве, земле,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-10"/>
          <w:sz w:val="28"/>
        </w:rPr>
        <w:t xml:space="preserve"> </w:t>
      </w:r>
      <w:r>
        <w:rPr>
          <w:sz w:val="28"/>
        </w:rPr>
        <w:t>лесе,</w:t>
      </w:r>
      <w:r>
        <w:rPr>
          <w:spacing w:val="-10"/>
          <w:sz w:val="28"/>
        </w:rPr>
        <w:t xml:space="preserve"> </w:t>
      </w:r>
      <w:r>
        <w:rPr>
          <w:sz w:val="28"/>
        </w:rPr>
        <w:t>луге,</w:t>
      </w:r>
      <w:r>
        <w:rPr>
          <w:spacing w:val="-11"/>
          <w:sz w:val="28"/>
        </w:rPr>
        <w:t xml:space="preserve"> </w:t>
      </w:r>
      <w:r>
        <w:rPr>
          <w:sz w:val="28"/>
        </w:rPr>
        <w:t>реке,</w:t>
      </w:r>
      <w:r>
        <w:rPr>
          <w:spacing w:val="-10"/>
          <w:sz w:val="28"/>
        </w:rPr>
        <w:t xml:space="preserve"> </w:t>
      </w:r>
      <w:r>
        <w:rPr>
          <w:sz w:val="28"/>
        </w:rPr>
        <w:t>водоемах,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9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11"/>
          <w:sz w:val="28"/>
        </w:rPr>
        <w:t xml:space="preserve"> </w:t>
      </w:r>
      <w:r>
        <w:rPr>
          <w:sz w:val="28"/>
        </w:rPr>
        <w:t>иско-</w:t>
      </w:r>
      <w:r>
        <w:rPr>
          <w:spacing w:val="-68"/>
          <w:sz w:val="28"/>
        </w:rPr>
        <w:t xml:space="preserve"> </w:t>
      </w:r>
      <w:r>
        <w:rPr>
          <w:sz w:val="28"/>
        </w:rPr>
        <w:t>паемых).</w:t>
      </w:r>
    </w:p>
    <w:p w14:paraId="111E066F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before="191" w:line="278" w:lineRule="auto"/>
        <w:ind w:right="1136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временах</w:t>
      </w:r>
      <w:r>
        <w:rPr>
          <w:spacing w:val="-13"/>
          <w:sz w:val="28"/>
        </w:rPr>
        <w:t xml:space="preserve"> </w:t>
      </w:r>
      <w:r>
        <w:rPr>
          <w:sz w:val="28"/>
        </w:rPr>
        <w:t>года,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года,</w:t>
      </w:r>
      <w:r>
        <w:rPr>
          <w:spacing w:val="-14"/>
          <w:sz w:val="28"/>
        </w:rPr>
        <w:t xml:space="preserve"> </w:t>
      </w:r>
      <w:r>
        <w:rPr>
          <w:sz w:val="28"/>
        </w:rPr>
        <w:t>погодных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14:paraId="47E994A9" w14:textId="77777777" w:rsidR="001F167D" w:rsidRDefault="00E44A9C">
      <w:pPr>
        <w:pStyle w:val="a4"/>
        <w:numPr>
          <w:ilvl w:val="0"/>
          <w:numId w:val="73"/>
        </w:numPr>
        <w:tabs>
          <w:tab w:val="left" w:pos="970"/>
        </w:tabs>
        <w:spacing w:before="194" w:line="278" w:lineRule="auto"/>
        <w:ind w:right="1134" w:firstLine="0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определен-</w:t>
      </w:r>
      <w:r>
        <w:rPr>
          <w:spacing w:val="-68"/>
          <w:sz w:val="28"/>
        </w:rPr>
        <w:t xml:space="preserve"> </w:t>
      </w:r>
      <w:r>
        <w:rPr>
          <w:sz w:val="28"/>
        </w:rPr>
        <w:t>ных действий (идет</w:t>
      </w:r>
      <w:r>
        <w:rPr>
          <w:spacing w:val="-3"/>
          <w:sz w:val="28"/>
        </w:rPr>
        <w:t xml:space="preserve"> </w:t>
      </w:r>
      <w:r>
        <w:rPr>
          <w:sz w:val="28"/>
        </w:rPr>
        <w:t>дождь</w:t>
      </w:r>
      <w:r>
        <w:rPr>
          <w:spacing w:val="-1"/>
          <w:sz w:val="28"/>
        </w:rPr>
        <w:t xml:space="preserve"> </w:t>
      </w:r>
      <w:r>
        <w:rPr>
          <w:sz w:val="28"/>
        </w:rPr>
        <w:t>– открываем</w:t>
      </w:r>
      <w:r>
        <w:rPr>
          <w:spacing w:val="-4"/>
          <w:sz w:val="28"/>
        </w:rPr>
        <w:t xml:space="preserve"> </w:t>
      </w:r>
      <w:r>
        <w:rPr>
          <w:sz w:val="28"/>
        </w:rPr>
        <w:t>зонт).</w:t>
      </w:r>
    </w:p>
    <w:p w14:paraId="66F8E40B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551733A" w14:textId="77777777" w:rsidR="001F167D" w:rsidRDefault="00E44A9C">
      <w:pPr>
        <w:pStyle w:val="a4"/>
        <w:numPr>
          <w:ilvl w:val="0"/>
          <w:numId w:val="35"/>
        </w:numPr>
        <w:tabs>
          <w:tab w:val="left" w:pos="1131"/>
        </w:tabs>
        <w:spacing w:before="74" w:line="278" w:lineRule="auto"/>
        <w:ind w:right="1137" w:firstLine="0"/>
        <w:rPr>
          <w:sz w:val="28"/>
        </w:rPr>
      </w:pPr>
      <w:r>
        <w:rPr>
          <w:sz w:val="28"/>
        </w:rPr>
        <w:t>Представления о животном и растительном мире, их значении в жизни чело-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</w:p>
    <w:p w14:paraId="50BE743A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</w:t>
      </w:r>
    </w:p>
    <w:p w14:paraId="357DAE29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before="247" w:line="278" w:lineRule="auto"/>
        <w:ind w:right="1135" w:firstLine="0"/>
        <w:rPr>
          <w:sz w:val="28"/>
        </w:rPr>
      </w:pPr>
      <w:r>
        <w:rPr>
          <w:sz w:val="28"/>
        </w:rPr>
        <w:t>Расширение представлений о животном и растительном мире (грибах, ягодах,</w:t>
      </w:r>
      <w:r>
        <w:rPr>
          <w:spacing w:val="1"/>
          <w:sz w:val="28"/>
        </w:rPr>
        <w:t xml:space="preserve"> </w:t>
      </w:r>
      <w:r>
        <w:rPr>
          <w:sz w:val="28"/>
        </w:rPr>
        <w:t>птицах,</w:t>
      </w:r>
      <w:r>
        <w:rPr>
          <w:spacing w:val="-2"/>
          <w:sz w:val="28"/>
        </w:rPr>
        <w:t xml:space="preserve"> </w:t>
      </w:r>
      <w:r>
        <w:rPr>
          <w:sz w:val="28"/>
        </w:rPr>
        <w:t>рыбах</w:t>
      </w:r>
      <w:r>
        <w:rPr>
          <w:spacing w:val="1"/>
          <w:sz w:val="28"/>
        </w:rPr>
        <w:t xml:space="preserve"> </w:t>
      </w:r>
      <w:r>
        <w:rPr>
          <w:sz w:val="28"/>
        </w:rPr>
        <w:t>и т.д.).</w:t>
      </w:r>
    </w:p>
    <w:p w14:paraId="318F339C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before="194" w:line="278" w:lineRule="auto"/>
        <w:ind w:right="1133" w:firstLine="0"/>
        <w:rPr>
          <w:sz w:val="28"/>
        </w:rPr>
      </w:pPr>
      <w:r>
        <w:rPr>
          <w:sz w:val="28"/>
        </w:rPr>
        <w:t>Заботливое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растениям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ними.</w:t>
      </w:r>
    </w:p>
    <w:p w14:paraId="5DBBC3E8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лесу,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реки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14:paraId="07578C21" w14:textId="77777777" w:rsidR="001F167D" w:rsidRDefault="00E44A9C">
      <w:pPr>
        <w:pStyle w:val="a4"/>
        <w:numPr>
          <w:ilvl w:val="0"/>
          <w:numId w:val="35"/>
        </w:numPr>
        <w:tabs>
          <w:tab w:val="left" w:pos="1118"/>
        </w:tabs>
        <w:spacing w:before="247"/>
        <w:ind w:left="1117" w:hanging="306"/>
        <w:rPr>
          <w:sz w:val="28"/>
        </w:rPr>
      </w:pP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времени.</w:t>
      </w:r>
    </w:p>
    <w:p w14:paraId="44A7703B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before="247" w:line="278" w:lineRule="auto"/>
        <w:ind w:right="1137" w:firstLine="0"/>
        <w:rPr>
          <w:sz w:val="28"/>
        </w:rPr>
      </w:pPr>
      <w:r>
        <w:rPr>
          <w:sz w:val="28"/>
        </w:rPr>
        <w:t>Умение различать части суток, дни недели, месяцы, их соотнесение со време-</w:t>
      </w:r>
      <w:r>
        <w:rPr>
          <w:spacing w:val="1"/>
          <w:sz w:val="28"/>
        </w:rPr>
        <w:t xml:space="preserve"> </w:t>
      </w:r>
      <w:r>
        <w:rPr>
          <w:sz w:val="28"/>
        </w:rPr>
        <w:t>нем года.</w:t>
      </w:r>
    </w:p>
    <w:p w14:paraId="668961A5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before="194" w:line="278" w:lineRule="auto"/>
        <w:ind w:right="1134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-13"/>
          <w:sz w:val="28"/>
        </w:rPr>
        <w:t xml:space="preserve"> </w:t>
      </w:r>
      <w:r>
        <w:rPr>
          <w:sz w:val="28"/>
        </w:rPr>
        <w:t>смена</w:t>
      </w:r>
      <w:r>
        <w:rPr>
          <w:spacing w:val="-1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4"/>
          <w:sz w:val="28"/>
        </w:rPr>
        <w:t xml:space="preserve"> </w:t>
      </w:r>
      <w:r>
        <w:rPr>
          <w:sz w:val="28"/>
        </w:rPr>
        <w:t>дня,</w:t>
      </w:r>
      <w:r>
        <w:rPr>
          <w:spacing w:val="-13"/>
          <w:sz w:val="28"/>
        </w:rPr>
        <w:t xml:space="preserve"> </w:t>
      </w:r>
      <w:r>
        <w:rPr>
          <w:sz w:val="28"/>
        </w:rPr>
        <w:t>суток,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67"/>
          <w:sz w:val="28"/>
        </w:rPr>
        <w:t xml:space="preserve"> </w:t>
      </w:r>
      <w:r>
        <w:rPr>
          <w:sz w:val="28"/>
        </w:rPr>
        <w:t>месяца и т.д.</w:t>
      </w:r>
    </w:p>
    <w:p w14:paraId="3F73EB75" w14:textId="77777777" w:rsidR="001F167D" w:rsidRDefault="00E44A9C">
      <w:pPr>
        <w:pStyle w:val="21"/>
        <w:spacing w:before="196"/>
        <w:jc w:val="left"/>
      </w:pPr>
      <w:r>
        <w:t>Предметная</w:t>
      </w:r>
      <w:r>
        <w:rPr>
          <w:spacing w:val="-5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"Окружающий</w:t>
      </w:r>
      <w:r>
        <w:rPr>
          <w:spacing w:val="-6"/>
        </w:rPr>
        <w:t xml:space="preserve"> </w:t>
      </w:r>
      <w:r>
        <w:t>мир".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 "Человек".</w:t>
      </w:r>
    </w:p>
    <w:p w14:paraId="5D1CAC49" w14:textId="77777777" w:rsidR="001F167D" w:rsidRDefault="00E44A9C">
      <w:pPr>
        <w:pStyle w:val="a4"/>
        <w:numPr>
          <w:ilvl w:val="0"/>
          <w:numId w:val="34"/>
        </w:numPr>
        <w:tabs>
          <w:tab w:val="left" w:pos="1522"/>
        </w:tabs>
        <w:spacing w:before="245" w:line="278" w:lineRule="auto"/>
        <w:ind w:right="1137" w:firstLine="0"/>
        <w:rPr>
          <w:sz w:val="28"/>
        </w:rPr>
      </w:pPr>
      <w:r>
        <w:rPr>
          <w:sz w:val="28"/>
        </w:rPr>
        <w:t>Формирование представлений о себе, осознание общности и различий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другими.</w:t>
      </w:r>
    </w:p>
    <w:p w14:paraId="300A62F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теле.</w:t>
      </w:r>
    </w:p>
    <w:p w14:paraId="198417B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Распознавание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ощущений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сенсорного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опыта.</w:t>
      </w:r>
    </w:p>
    <w:p w14:paraId="7B8DB957" w14:textId="77777777" w:rsidR="001F167D" w:rsidRDefault="00E44A9C">
      <w:pPr>
        <w:pStyle w:val="a4"/>
        <w:numPr>
          <w:ilvl w:val="0"/>
          <w:numId w:val="73"/>
        </w:numPr>
        <w:tabs>
          <w:tab w:val="left" w:pos="975"/>
        </w:tabs>
        <w:spacing w:before="247" w:line="278" w:lineRule="auto"/>
        <w:ind w:right="1137" w:firstLine="0"/>
        <w:rPr>
          <w:sz w:val="28"/>
        </w:rPr>
      </w:pPr>
      <w:r>
        <w:rPr>
          <w:sz w:val="28"/>
        </w:rPr>
        <w:t>Соотнесение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</w:t>
      </w:r>
      <w:r>
        <w:rPr>
          <w:spacing w:val="-8"/>
          <w:sz w:val="28"/>
        </w:rPr>
        <w:t xml:space="preserve"> </w:t>
      </w:r>
      <w:r>
        <w:rPr>
          <w:sz w:val="28"/>
        </w:rPr>
        <w:t>именем,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7"/>
          <w:sz w:val="28"/>
        </w:rPr>
        <w:t xml:space="preserve"> </w:t>
      </w:r>
      <w:r>
        <w:rPr>
          <w:sz w:val="28"/>
        </w:rPr>
        <w:t>отра-</w:t>
      </w:r>
      <w:r>
        <w:rPr>
          <w:spacing w:val="-68"/>
          <w:sz w:val="28"/>
        </w:rPr>
        <w:t xml:space="preserve"> </w:t>
      </w:r>
      <w:r>
        <w:rPr>
          <w:sz w:val="28"/>
        </w:rPr>
        <w:t>жением в</w:t>
      </w:r>
      <w:r>
        <w:rPr>
          <w:spacing w:val="-1"/>
          <w:sz w:val="28"/>
        </w:rPr>
        <w:t xml:space="preserve"> </w:t>
      </w:r>
      <w:r>
        <w:rPr>
          <w:sz w:val="28"/>
        </w:rPr>
        <w:t>зеркале.</w:t>
      </w:r>
    </w:p>
    <w:p w14:paraId="070C28D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/>
        <w:ind w:left="976" w:hanging="165"/>
        <w:jc w:val="left"/>
        <w:rPr>
          <w:sz w:val="28"/>
        </w:rPr>
      </w:pPr>
      <w:r>
        <w:rPr>
          <w:sz w:val="28"/>
        </w:rPr>
        <w:t>Отнесение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полу.</w:t>
      </w:r>
    </w:p>
    <w:p w14:paraId="788822E9" w14:textId="77777777" w:rsidR="001F167D" w:rsidRDefault="00E44A9C">
      <w:pPr>
        <w:pStyle w:val="a4"/>
        <w:numPr>
          <w:ilvl w:val="0"/>
          <w:numId w:val="73"/>
        </w:numPr>
        <w:tabs>
          <w:tab w:val="left" w:pos="999"/>
        </w:tabs>
        <w:spacing w:before="247" w:line="278" w:lineRule="auto"/>
        <w:ind w:right="1132" w:firstLine="0"/>
        <w:rPr>
          <w:sz w:val="28"/>
        </w:rPr>
      </w:pPr>
      <w:r>
        <w:rPr>
          <w:sz w:val="28"/>
        </w:rPr>
        <w:t>Умение определять «мое» и «не мое», осознавать и выражать свои 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желания.</w:t>
      </w:r>
    </w:p>
    <w:p w14:paraId="19B03E2E" w14:textId="77777777" w:rsidR="001F167D" w:rsidRDefault="00E44A9C">
      <w:pPr>
        <w:pStyle w:val="a4"/>
        <w:numPr>
          <w:ilvl w:val="0"/>
          <w:numId w:val="73"/>
        </w:numPr>
        <w:tabs>
          <w:tab w:val="left" w:pos="1008"/>
        </w:tabs>
        <w:spacing w:before="194" w:line="278" w:lineRule="auto"/>
        <w:ind w:right="1137" w:firstLine="0"/>
        <w:rPr>
          <w:sz w:val="28"/>
        </w:rPr>
      </w:pPr>
      <w:r>
        <w:rPr>
          <w:sz w:val="28"/>
        </w:rPr>
        <w:t>Умение сообщать общие сведения о себе: имя, фамилия, возраст, пол,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интересы,</w:t>
      </w:r>
      <w:r>
        <w:rPr>
          <w:spacing w:val="-1"/>
          <w:sz w:val="28"/>
        </w:rPr>
        <w:t xml:space="preserve"> </w:t>
      </w:r>
      <w:r>
        <w:rPr>
          <w:sz w:val="28"/>
        </w:rPr>
        <w:t>хобби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14:paraId="194E362B" w14:textId="77777777" w:rsidR="001F167D" w:rsidRDefault="00E44A9C">
      <w:pPr>
        <w:pStyle w:val="a4"/>
        <w:numPr>
          <w:ilvl w:val="0"/>
          <w:numId w:val="73"/>
        </w:numPr>
        <w:tabs>
          <w:tab w:val="left" w:pos="1023"/>
        </w:tabs>
        <w:spacing w:before="194" w:line="278" w:lineRule="auto"/>
        <w:ind w:right="1139" w:firstLine="0"/>
        <w:rPr>
          <w:sz w:val="28"/>
        </w:rPr>
      </w:pPr>
      <w:r>
        <w:rPr>
          <w:sz w:val="28"/>
        </w:rPr>
        <w:t>Представления о возрастных изменениях человека, адекватное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изменениям.</w:t>
      </w:r>
    </w:p>
    <w:p w14:paraId="6880BFB9" w14:textId="77777777" w:rsidR="001F167D" w:rsidRDefault="00E44A9C">
      <w:pPr>
        <w:pStyle w:val="a4"/>
        <w:numPr>
          <w:ilvl w:val="0"/>
          <w:numId w:val="34"/>
        </w:numPr>
        <w:tabs>
          <w:tab w:val="left" w:pos="1103"/>
        </w:tabs>
        <w:spacing w:before="194" w:line="276" w:lineRule="auto"/>
        <w:ind w:right="1137" w:firstLine="0"/>
        <w:rPr>
          <w:sz w:val="28"/>
        </w:rPr>
      </w:pPr>
      <w:r>
        <w:rPr>
          <w:spacing w:val="-1"/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поддерживать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образ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-16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68"/>
          <w:sz w:val="28"/>
        </w:rPr>
        <w:t xml:space="preserve"> </w:t>
      </w:r>
      <w:r>
        <w:rPr>
          <w:sz w:val="28"/>
        </w:rPr>
        <w:t>и ограничениям здоровья; поддерживать режим дня с необходимыми оздорови-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процедурами.</w:t>
      </w:r>
    </w:p>
    <w:p w14:paraId="2E480D93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D3D936D" w14:textId="77777777" w:rsidR="001F167D" w:rsidRDefault="00E44A9C">
      <w:pPr>
        <w:pStyle w:val="a4"/>
        <w:numPr>
          <w:ilvl w:val="0"/>
          <w:numId w:val="73"/>
        </w:numPr>
        <w:tabs>
          <w:tab w:val="left" w:pos="1006"/>
        </w:tabs>
        <w:spacing w:before="74" w:line="278" w:lineRule="auto"/>
        <w:ind w:right="1141" w:firstLine="0"/>
        <w:rPr>
          <w:sz w:val="28"/>
        </w:rPr>
      </w:pPr>
      <w:r>
        <w:rPr>
          <w:sz w:val="28"/>
        </w:rPr>
        <w:t>Формирование умений определять свое самочувствие (как хорошее или пло-</w:t>
      </w:r>
      <w:r>
        <w:rPr>
          <w:spacing w:val="1"/>
          <w:sz w:val="28"/>
        </w:rPr>
        <w:t xml:space="preserve"> </w:t>
      </w:r>
      <w:r>
        <w:rPr>
          <w:sz w:val="28"/>
        </w:rPr>
        <w:t>хое),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болезненные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них взрослым.</w:t>
      </w:r>
    </w:p>
    <w:p w14:paraId="5E4D79F6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before="195" w:line="278" w:lineRule="auto"/>
        <w:ind w:right="1140" w:firstLine="0"/>
        <w:rPr>
          <w:sz w:val="28"/>
        </w:rPr>
      </w:pPr>
      <w:r>
        <w:rPr>
          <w:sz w:val="28"/>
        </w:rPr>
        <w:t>Умение соблюдать режимные моменты (чистка зубов утром и вечером, мытье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 туалета и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едой).</w:t>
      </w:r>
    </w:p>
    <w:p w14:paraId="5D4CC980" w14:textId="77777777" w:rsidR="001F167D" w:rsidRDefault="00E44A9C">
      <w:pPr>
        <w:pStyle w:val="a4"/>
        <w:numPr>
          <w:ilvl w:val="0"/>
          <w:numId w:val="34"/>
        </w:numPr>
        <w:tabs>
          <w:tab w:val="left" w:pos="1118"/>
        </w:tabs>
        <w:spacing w:before="196"/>
        <w:ind w:left="1117" w:hanging="306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семье.</w:t>
      </w:r>
    </w:p>
    <w:p w14:paraId="65DB2C5B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247" w:line="276" w:lineRule="auto"/>
        <w:ind w:right="1134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9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7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соци-</w:t>
      </w:r>
      <w:r>
        <w:rPr>
          <w:spacing w:val="-68"/>
          <w:sz w:val="28"/>
        </w:rPr>
        <w:t xml:space="preserve"> </w:t>
      </w:r>
      <w:r>
        <w:rPr>
          <w:sz w:val="28"/>
        </w:rPr>
        <w:t>альной роли, обязанностях членов семьи, бытовой и досуговой деятельности се-</w:t>
      </w:r>
      <w:r>
        <w:rPr>
          <w:spacing w:val="-67"/>
          <w:sz w:val="28"/>
        </w:rPr>
        <w:t xml:space="preserve"> </w:t>
      </w:r>
      <w:r>
        <w:rPr>
          <w:sz w:val="28"/>
        </w:rPr>
        <w:t>мьи.</w:t>
      </w:r>
    </w:p>
    <w:p w14:paraId="24419EBD" w14:textId="77777777" w:rsidR="001F167D" w:rsidRDefault="00E44A9C">
      <w:pPr>
        <w:pStyle w:val="21"/>
        <w:spacing w:before="199" w:line="278" w:lineRule="auto"/>
        <w:ind w:right="1340"/>
        <w:jc w:val="left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"Домовод-</w:t>
      </w:r>
      <w:r>
        <w:rPr>
          <w:spacing w:val="-67"/>
        </w:rPr>
        <w:t xml:space="preserve"> </w:t>
      </w:r>
      <w:r>
        <w:t>ство".</w:t>
      </w:r>
    </w:p>
    <w:p w14:paraId="04737FEC" w14:textId="77777777" w:rsidR="001F167D" w:rsidRDefault="00E44A9C">
      <w:pPr>
        <w:pStyle w:val="a3"/>
        <w:spacing w:before="195" w:line="278" w:lineRule="auto"/>
        <w:ind w:right="1128"/>
      </w:pPr>
      <w:r>
        <w:t>1)</w:t>
      </w:r>
      <w:r>
        <w:rPr>
          <w:spacing w:val="-6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умением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доступные</w:t>
      </w:r>
      <w:r>
        <w:rPr>
          <w:spacing w:val="-6"/>
        </w:rPr>
        <w:t xml:space="preserve"> </w:t>
      </w:r>
      <w:r>
        <w:t>бытовые</w:t>
      </w:r>
      <w:r>
        <w:rPr>
          <w:spacing w:val="-7"/>
        </w:rPr>
        <w:t xml:space="preserve"> </w:t>
      </w:r>
      <w:r>
        <w:t>поручения</w:t>
      </w:r>
      <w:r>
        <w:rPr>
          <w:spacing w:val="-6"/>
        </w:rPr>
        <w:t xml:space="preserve"> </w:t>
      </w:r>
      <w:r>
        <w:t>(обязанности),</w:t>
      </w:r>
      <w:r>
        <w:rPr>
          <w:spacing w:val="-67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 повседневных</w:t>
      </w:r>
      <w:r>
        <w:rPr>
          <w:spacing w:val="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дома.</w:t>
      </w:r>
    </w:p>
    <w:p w14:paraId="5DFF2A3E" w14:textId="77777777" w:rsidR="001F167D" w:rsidRDefault="00E44A9C">
      <w:pPr>
        <w:pStyle w:val="a4"/>
        <w:numPr>
          <w:ilvl w:val="0"/>
          <w:numId w:val="73"/>
        </w:numPr>
        <w:tabs>
          <w:tab w:val="left" w:pos="1051"/>
        </w:tabs>
        <w:spacing w:before="193" w:line="278" w:lineRule="auto"/>
        <w:ind w:right="1140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-67"/>
          <w:sz w:val="28"/>
        </w:rPr>
        <w:t xml:space="preserve"> </w:t>
      </w:r>
      <w:r>
        <w:rPr>
          <w:sz w:val="28"/>
        </w:rPr>
        <w:t>уборка,</w:t>
      </w:r>
      <w:r>
        <w:rPr>
          <w:spacing w:val="-1"/>
          <w:sz w:val="28"/>
        </w:rPr>
        <w:t xml:space="preserve"> </w:t>
      </w:r>
      <w:r>
        <w:rPr>
          <w:sz w:val="28"/>
        </w:rPr>
        <w:t>стирка,</w:t>
      </w:r>
      <w:r>
        <w:rPr>
          <w:spacing w:val="-1"/>
          <w:sz w:val="28"/>
        </w:rPr>
        <w:t xml:space="preserve"> </w:t>
      </w:r>
      <w:r>
        <w:rPr>
          <w:sz w:val="28"/>
        </w:rPr>
        <w:t>глажение,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чистка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5"/>
          <w:sz w:val="28"/>
        </w:rPr>
        <w:t xml:space="preserve"> </w:t>
      </w:r>
      <w:r>
        <w:rPr>
          <w:sz w:val="28"/>
        </w:rPr>
        <w:t>обуви, сервировка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стола,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14:paraId="21047E7E" w14:textId="77777777" w:rsidR="001F167D" w:rsidRDefault="00E44A9C">
      <w:pPr>
        <w:pStyle w:val="a4"/>
        <w:numPr>
          <w:ilvl w:val="0"/>
          <w:numId w:val="73"/>
        </w:numPr>
        <w:tabs>
          <w:tab w:val="left" w:pos="1027"/>
        </w:tabs>
        <w:spacing w:before="194" w:line="278" w:lineRule="auto"/>
        <w:ind w:right="1128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7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45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хозяйственно-бытовой</w:t>
      </w:r>
      <w:r>
        <w:rPr>
          <w:spacing w:val="49"/>
          <w:sz w:val="28"/>
        </w:rPr>
        <w:t xml:space="preserve"> </w:t>
      </w:r>
      <w:r>
        <w:rPr>
          <w:sz w:val="28"/>
        </w:rPr>
        <w:t>дея-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тельности: стирка, уборка,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на кухне,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14:paraId="447565D0" w14:textId="77777777" w:rsidR="001F167D" w:rsidRDefault="00E44A9C">
      <w:pPr>
        <w:pStyle w:val="a4"/>
        <w:numPr>
          <w:ilvl w:val="0"/>
          <w:numId w:val="73"/>
        </w:numPr>
        <w:tabs>
          <w:tab w:val="left" w:pos="1001"/>
        </w:tabs>
        <w:spacing w:before="194" w:line="278" w:lineRule="auto"/>
        <w:ind w:right="1138" w:firstLine="0"/>
        <w:rPr>
          <w:sz w:val="28"/>
        </w:rPr>
      </w:pPr>
      <w:r>
        <w:rPr>
          <w:sz w:val="28"/>
        </w:rPr>
        <w:t>Умение соблюдать гигиенические и санитарные правила хранения 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1"/>
          <w:sz w:val="28"/>
        </w:rPr>
        <w:t xml:space="preserve"> </w:t>
      </w:r>
      <w:r>
        <w:rPr>
          <w:sz w:val="28"/>
        </w:rPr>
        <w:t>химических 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назначения.</w:t>
      </w:r>
    </w:p>
    <w:p w14:paraId="66CFC5AF" w14:textId="77777777" w:rsidR="001F167D" w:rsidRDefault="00E44A9C">
      <w:pPr>
        <w:pStyle w:val="a4"/>
        <w:numPr>
          <w:ilvl w:val="0"/>
          <w:numId w:val="73"/>
        </w:numPr>
        <w:tabs>
          <w:tab w:val="left" w:pos="1027"/>
        </w:tabs>
        <w:spacing w:before="194" w:line="278" w:lineRule="auto"/>
        <w:ind w:right="1131" w:firstLine="0"/>
        <w:rPr>
          <w:sz w:val="28"/>
        </w:rPr>
      </w:pPr>
      <w:r>
        <w:rPr>
          <w:sz w:val="28"/>
        </w:rPr>
        <w:t>Умение использовать в домашнем хозяйстве бытовую технику, 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инструменты, соблюдая 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14:paraId="4BDFC4B5" w14:textId="77777777" w:rsidR="001F167D" w:rsidRDefault="00E44A9C">
      <w:pPr>
        <w:pStyle w:val="21"/>
        <w:spacing w:before="192" w:line="278" w:lineRule="auto"/>
        <w:ind w:right="1115"/>
        <w:jc w:val="left"/>
      </w:pPr>
      <w:r>
        <w:t>Предметная</w:t>
      </w:r>
      <w:r>
        <w:rPr>
          <w:spacing w:val="43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"Окружающий</w:t>
      </w:r>
      <w:r>
        <w:rPr>
          <w:spacing w:val="41"/>
        </w:rPr>
        <w:t xml:space="preserve"> </w:t>
      </w:r>
      <w:r>
        <w:t>мир".</w:t>
      </w:r>
      <w:r>
        <w:rPr>
          <w:spacing w:val="43"/>
        </w:rPr>
        <w:t xml:space="preserve"> </w:t>
      </w:r>
      <w:r>
        <w:t>Учебный</w:t>
      </w:r>
      <w:r>
        <w:rPr>
          <w:spacing w:val="44"/>
        </w:rPr>
        <w:t xml:space="preserve"> </w:t>
      </w:r>
      <w:r>
        <w:t>предмет</w:t>
      </w:r>
      <w:r>
        <w:rPr>
          <w:spacing w:val="46"/>
        </w:rPr>
        <w:t xml:space="preserve"> </w:t>
      </w:r>
      <w:r>
        <w:t>"Окружаю-</w:t>
      </w:r>
      <w:r>
        <w:rPr>
          <w:spacing w:val="-67"/>
        </w:rPr>
        <w:t xml:space="preserve"> </w:t>
      </w:r>
      <w:r>
        <w:t>щий</w:t>
      </w:r>
      <w:r>
        <w:rPr>
          <w:spacing w:val="-2"/>
        </w:rPr>
        <w:t xml:space="preserve"> </w:t>
      </w:r>
      <w:r>
        <w:t>и социальный</w:t>
      </w:r>
      <w:r>
        <w:rPr>
          <w:spacing w:val="-4"/>
        </w:rPr>
        <w:t xml:space="preserve"> </w:t>
      </w:r>
      <w:r>
        <w:t>мир".</w:t>
      </w:r>
    </w:p>
    <w:p w14:paraId="628A3070" w14:textId="77777777" w:rsidR="001F167D" w:rsidRDefault="00E44A9C">
      <w:pPr>
        <w:pStyle w:val="a4"/>
        <w:numPr>
          <w:ilvl w:val="0"/>
          <w:numId w:val="33"/>
        </w:numPr>
        <w:tabs>
          <w:tab w:val="left" w:pos="1118"/>
        </w:tabs>
        <w:spacing w:before="196"/>
        <w:ind w:hanging="306"/>
        <w:rPr>
          <w:sz w:val="28"/>
        </w:rPr>
      </w:pP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мире,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 человека</w:t>
      </w:r>
    </w:p>
    <w:p w14:paraId="6A712CF9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объектам,</w:t>
      </w:r>
      <w:r>
        <w:rPr>
          <w:spacing w:val="-4"/>
          <w:sz w:val="28"/>
        </w:rPr>
        <w:t xml:space="preserve"> </w:t>
      </w:r>
      <w:r>
        <w:rPr>
          <w:sz w:val="28"/>
        </w:rPr>
        <w:t>изготовленным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14:paraId="12D74911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247" w:line="276" w:lineRule="auto"/>
        <w:ind w:right="1138" w:firstLine="0"/>
        <w:rPr>
          <w:sz w:val="28"/>
        </w:rPr>
      </w:pPr>
      <w:r>
        <w:rPr>
          <w:sz w:val="28"/>
        </w:rPr>
        <w:t>Представления о доме, школе, о расположенных в них и рядом объектах (ме-</w:t>
      </w:r>
      <w:r>
        <w:rPr>
          <w:spacing w:val="1"/>
          <w:sz w:val="28"/>
        </w:rPr>
        <w:t xml:space="preserve"> </w:t>
      </w:r>
      <w:r>
        <w:rPr>
          <w:sz w:val="28"/>
        </w:rPr>
        <w:t>бель, оборудование, одежда, посуда, игровая площадка, и др.), о транспорте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14:paraId="681AC746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before="200" w:line="278" w:lineRule="auto"/>
        <w:ind w:right="1134" w:firstLine="0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жизне-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14:paraId="665BA7D0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541B92B" w14:textId="77777777" w:rsidR="001F167D" w:rsidRDefault="00E44A9C">
      <w:pPr>
        <w:pStyle w:val="a4"/>
        <w:numPr>
          <w:ilvl w:val="0"/>
          <w:numId w:val="33"/>
        </w:numPr>
        <w:tabs>
          <w:tab w:val="left" w:pos="1142"/>
        </w:tabs>
        <w:spacing w:before="74" w:line="278" w:lineRule="auto"/>
        <w:ind w:left="812" w:right="1134" w:firstLine="0"/>
        <w:rPr>
          <w:sz w:val="28"/>
        </w:rPr>
      </w:pPr>
      <w:r>
        <w:rPr>
          <w:sz w:val="28"/>
        </w:rPr>
        <w:t>Расширение представлений об окружающих людях: овладение первоначаль-</w:t>
      </w:r>
      <w:r>
        <w:rPr>
          <w:spacing w:val="1"/>
          <w:sz w:val="28"/>
        </w:rPr>
        <w:t xml:space="preserve"> </w:t>
      </w:r>
      <w:r>
        <w:rPr>
          <w:sz w:val="28"/>
        </w:rPr>
        <w:t>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ролях людей.</w:t>
      </w:r>
    </w:p>
    <w:p w14:paraId="256981F6" w14:textId="77777777" w:rsidR="001F167D" w:rsidRDefault="00E44A9C">
      <w:pPr>
        <w:pStyle w:val="a4"/>
        <w:numPr>
          <w:ilvl w:val="0"/>
          <w:numId w:val="73"/>
        </w:numPr>
        <w:tabs>
          <w:tab w:val="left" w:pos="1027"/>
        </w:tabs>
        <w:spacing w:before="193" w:line="278" w:lineRule="auto"/>
        <w:ind w:right="1141" w:firstLine="0"/>
        <w:rPr>
          <w:sz w:val="28"/>
        </w:rPr>
      </w:pPr>
      <w:r>
        <w:rPr>
          <w:sz w:val="28"/>
        </w:rPr>
        <w:t>Представления о профессиях людей, окружающих ребенка (учитель, повар,</w:t>
      </w:r>
      <w:r>
        <w:rPr>
          <w:spacing w:val="1"/>
          <w:sz w:val="28"/>
        </w:rPr>
        <w:t xml:space="preserve"> </w:t>
      </w:r>
      <w:r>
        <w:rPr>
          <w:sz w:val="28"/>
        </w:rPr>
        <w:t>врач,</w:t>
      </w:r>
      <w:r>
        <w:rPr>
          <w:spacing w:val="-2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и т.д.).</w:t>
      </w:r>
    </w:p>
    <w:p w14:paraId="5BAB7DF3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194" w:line="278" w:lineRule="auto"/>
        <w:ind w:right="1136" w:firstLine="0"/>
        <w:rPr>
          <w:sz w:val="28"/>
        </w:rPr>
      </w:pPr>
      <w:r>
        <w:rPr>
          <w:sz w:val="28"/>
        </w:rPr>
        <w:t>Представления о социальных ролях людей (пассажир, пешеход, покупатель 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роли.</w:t>
      </w:r>
    </w:p>
    <w:p w14:paraId="5D0BCD56" w14:textId="77777777" w:rsidR="001F167D" w:rsidRDefault="00E44A9C">
      <w:pPr>
        <w:pStyle w:val="a4"/>
        <w:numPr>
          <w:ilvl w:val="0"/>
          <w:numId w:val="73"/>
        </w:numPr>
        <w:tabs>
          <w:tab w:val="left" w:pos="994"/>
        </w:tabs>
        <w:spacing w:before="191" w:line="278" w:lineRule="auto"/>
        <w:ind w:right="1138" w:firstLine="0"/>
        <w:rPr>
          <w:sz w:val="28"/>
        </w:rPr>
      </w:pPr>
      <w:r>
        <w:rPr>
          <w:sz w:val="28"/>
        </w:rPr>
        <w:t>Определение круга своих социальных ролей, умение вести себя в 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роли.</w:t>
      </w:r>
    </w:p>
    <w:p w14:paraId="28D131F6" w14:textId="77777777" w:rsidR="001F167D" w:rsidRDefault="00E44A9C">
      <w:pPr>
        <w:pStyle w:val="a4"/>
        <w:numPr>
          <w:ilvl w:val="0"/>
          <w:numId w:val="33"/>
        </w:numPr>
        <w:tabs>
          <w:tab w:val="left" w:pos="1125"/>
        </w:tabs>
        <w:spacing w:before="194" w:line="278" w:lineRule="auto"/>
        <w:ind w:left="812" w:right="1132" w:firstLine="0"/>
        <w:rPr>
          <w:sz w:val="28"/>
        </w:rPr>
      </w:pPr>
      <w:r>
        <w:rPr>
          <w:sz w:val="28"/>
        </w:rPr>
        <w:t>Освоение навыков учебной деятельности и накопление опыта продуктивного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 взрослыми и сверстниками.</w:t>
      </w:r>
    </w:p>
    <w:p w14:paraId="7C767C69" w14:textId="77777777" w:rsidR="001F167D" w:rsidRDefault="00E44A9C">
      <w:pPr>
        <w:pStyle w:val="a4"/>
        <w:numPr>
          <w:ilvl w:val="0"/>
          <w:numId w:val="73"/>
        </w:numPr>
        <w:tabs>
          <w:tab w:val="left" w:pos="963"/>
        </w:tabs>
        <w:spacing w:before="195" w:line="278" w:lineRule="auto"/>
        <w:ind w:right="1138" w:firstLine="0"/>
        <w:rPr>
          <w:sz w:val="28"/>
        </w:rPr>
      </w:pPr>
      <w:r>
        <w:rPr>
          <w:spacing w:val="-1"/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соблюдать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правила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во</w:t>
      </w:r>
      <w:r>
        <w:rPr>
          <w:spacing w:val="-1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взаимодействовать со взрослыми и сверстниками, выбирая адекватную дистан-</w:t>
      </w:r>
      <w:r>
        <w:rPr>
          <w:spacing w:val="1"/>
          <w:sz w:val="28"/>
        </w:rPr>
        <w:t xml:space="preserve"> </w:t>
      </w:r>
      <w:r>
        <w:rPr>
          <w:sz w:val="28"/>
        </w:rPr>
        <w:t>цию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 контакта,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 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 полу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14:paraId="688FC460" w14:textId="77777777" w:rsidR="001F167D" w:rsidRDefault="00E44A9C">
      <w:pPr>
        <w:pStyle w:val="a4"/>
        <w:numPr>
          <w:ilvl w:val="0"/>
          <w:numId w:val="33"/>
        </w:numPr>
        <w:tabs>
          <w:tab w:val="left" w:pos="1142"/>
        </w:tabs>
        <w:spacing w:before="189" w:line="278" w:lineRule="auto"/>
        <w:ind w:left="812" w:right="1136" w:firstLine="0"/>
        <w:rPr>
          <w:sz w:val="28"/>
        </w:rPr>
      </w:pPr>
      <w:r>
        <w:rPr>
          <w:sz w:val="28"/>
        </w:rPr>
        <w:t>Стремление находить друзей, участвовать в коллективных играх, мероприя-</w:t>
      </w:r>
      <w:r>
        <w:rPr>
          <w:spacing w:val="1"/>
          <w:sz w:val="28"/>
        </w:rPr>
        <w:t xml:space="preserve"> </w:t>
      </w:r>
      <w:r>
        <w:rPr>
          <w:sz w:val="28"/>
        </w:rPr>
        <w:t>тиях,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(учебное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свобод-</w:t>
      </w:r>
      <w:r>
        <w:rPr>
          <w:spacing w:val="-67"/>
          <w:sz w:val="28"/>
        </w:rPr>
        <w:t xml:space="preserve"> </w:t>
      </w:r>
      <w:r>
        <w:rPr>
          <w:sz w:val="28"/>
        </w:rPr>
        <w:t>ное).</w:t>
      </w:r>
    </w:p>
    <w:p w14:paraId="6E6D7701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5"/>
        <w:ind w:left="976" w:hanging="165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симпатий.</w:t>
      </w:r>
    </w:p>
    <w:p w14:paraId="787B6349" w14:textId="77777777" w:rsidR="001F167D" w:rsidRDefault="00E44A9C">
      <w:pPr>
        <w:pStyle w:val="a4"/>
        <w:numPr>
          <w:ilvl w:val="0"/>
          <w:numId w:val="73"/>
        </w:numPr>
        <w:tabs>
          <w:tab w:val="left" w:pos="970"/>
        </w:tabs>
        <w:spacing w:before="245" w:line="278" w:lineRule="auto"/>
        <w:ind w:right="1136" w:firstLine="0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11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сочувствовать.</w:t>
      </w:r>
    </w:p>
    <w:p w14:paraId="309CE686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194" w:line="278" w:lineRule="auto"/>
        <w:ind w:right="1138" w:firstLine="0"/>
        <w:rPr>
          <w:sz w:val="28"/>
        </w:rPr>
      </w:pPr>
      <w:r>
        <w:rPr>
          <w:sz w:val="28"/>
        </w:rPr>
        <w:t>Умение взаимодействовать в группе в процессе учебной, игровой и 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0E447807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интересов.</w:t>
      </w:r>
    </w:p>
    <w:p w14:paraId="73BD53BF" w14:textId="77777777" w:rsidR="001F167D" w:rsidRDefault="00E44A9C">
      <w:pPr>
        <w:pStyle w:val="a4"/>
        <w:numPr>
          <w:ilvl w:val="0"/>
          <w:numId w:val="33"/>
        </w:numPr>
        <w:tabs>
          <w:tab w:val="left" w:pos="1125"/>
        </w:tabs>
        <w:spacing w:before="247" w:line="278" w:lineRule="auto"/>
        <w:ind w:left="812" w:right="1137" w:firstLine="0"/>
        <w:rPr>
          <w:sz w:val="28"/>
        </w:rPr>
      </w:pPr>
      <w:r>
        <w:rPr>
          <w:sz w:val="28"/>
        </w:rPr>
        <w:t>Накопление положительного опыта сотрудничества, участия в 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</w:p>
    <w:p w14:paraId="4142B0DC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191" w:line="278" w:lineRule="auto"/>
        <w:ind w:right="1136" w:firstLine="0"/>
        <w:rPr>
          <w:sz w:val="28"/>
        </w:rPr>
      </w:pPr>
      <w:r>
        <w:rPr>
          <w:sz w:val="28"/>
        </w:rPr>
        <w:t>Интерес к праздничным мероприятиям, желание принимать участие в них, по-</w:t>
      </w:r>
      <w:r>
        <w:rPr>
          <w:spacing w:val="-67"/>
          <w:sz w:val="28"/>
        </w:rPr>
        <w:t xml:space="preserve"> </w:t>
      </w:r>
      <w:r>
        <w:rPr>
          <w:sz w:val="28"/>
        </w:rPr>
        <w:t>лучение положительных впечатлений от взаимодействия в процессе 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</w:p>
    <w:p w14:paraId="3687C61C" w14:textId="77777777" w:rsidR="001F167D" w:rsidRDefault="00E44A9C">
      <w:pPr>
        <w:pStyle w:val="a4"/>
        <w:numPr>
          <w:ilvl w:val="0"/>
          <w:numId w:val="73"/>
        </w:numPr>
        <w:tabs>
          <w:tab w:val="left" w:pos="987"/>
        </w:tabs>
        <w:spacing w:before="193" w:line="278" w:lineRule="auto"/>
        <w:ind w:right="1136" w:firstLine="0"/>
        <w:rPr>
          <w:sz w:val="28"/>
        </w:rPr>
      </w:pPr>
      <w:r>
        <w:rPr>
          <w:sz w:val="28"/>
        </w:rPr>
        <w:t>Использование простейших эстетических ориентиров/эталонов в быту, дома 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14:paraId="11C7E004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BE9A3A3" w14:textId="77777777" w:rsidR="001F167D" w:rsidRDefault="00E44A9C">
      <w:pPr>
        <w:pStyle w:val="a4"/>
        <w:numPr>
          <w:ilvl w:val="0"/>
          <w:numId w:val="73"/>
        </w:numPr>
        <w:tabs>
          <w:tab w:val="left" w:pos="984"/>
        </w:tabs>
        <w:spacing w:before="74" w:line="278" w:lineRule="auto"/>
        <w:ind w:right="1137" w:firstLine="0"/>
        <w:rPr>
          <w:sz w:val="28"/>
        </w:rPr>
      </w:pPr>
      <w:r>
        <w:rPr>
          <w:sz w:val="28"/>
        </w:rPr>
        <w:t>Умение соблюдать традиции государственных, семейных, школьных праздни-</w:t>
      </w:r>
      <w:r>
        <w:rPr>
          <w:spacing w:val="-67"/>
          <w:sz w:val="28"/>
        </w:rPr>
        <w:t xml:space="preserve"> </w:t>
      </w:r>
      <w:r>
        <w:rPr>
          <w:sz w:val="28"/>
        </w:rPr>
        <w:t>ков.</w:t>
      </w:r>
    </w:p>
    <w:p w14:paraId="0D37882C" w14:textId="77777777" w:rsidR="001F167D" w:rsidRDefault="00E44A9C">
      <w:pPr>
        <w:pStyle w:val="a4"/>
        <w:numPr>
          <w:ilvl w:val="0"/>
          <w:numId w:val="33"/>
        </w:numPr>
        <w:tabs>
          <w:tab w:val="left" w:pos="1118"/>
        </w:tabs>
        <w:spacing w:before="197"/>
        <w:ind w:hanging="306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14:paraId="266FBF4D" w14:textId="77777777" w:rsidR="001F167D" w:rsidRDefault="00E44A9C">
      <w:pPr>
        <w:pStyle w:val="a4"/>
        <w:numPr>
          <w:ilvl w:val="0"/>
          <w:numId w:val="73"/>
        </w:numPr>
        <w:tabs>
          <w:tab w:val="left" w:pos="994"/>
        </w:tabs>
        <w:spacing w:before="247" w:line="278" w:lineRule="auto"/>
        <w:ind w:right="1138" w:firstLine="0"/>
        <w:rPr>
          <w:sz w:val="28"/>
        </w:rPr>
      </w:pPr>
      <w:r>
        <w:rPr>
          <w:sz w:val="28"/>
        </w:rPr>
        <w:t>Представления о праве на жизнь, на образование, на труд, на неприкосновен-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</w:p>
    <w:p w14:paraId="280AB31B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3"/>
          <w:sz w:val="28"/>
        </w:rPr>
        <w:t xml:space="preserve"> </w:t>
      </w:r>
      <w:r>
        <w:rPr>
          <w:sz w:val="28"/>
        </w:rPr>
        <w:t>сына/дочери,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</w:t>
      </w:r>
    </w:p>
    <w:p w14:paraId="3D85ED3F" w14:textId="77777777" w:rsidR="001F167D" w:rsidRDefault="00E44A9C">
      <w:pPr>
        <w:pStyle w:val="a4"/>
        <w:numPr>
          <w:ilvl w:val="0"/>
          <w:numId w:val="33"/>
        </w:numPr>
        <w:tabs>
          <w:tab w:val="left" w:pos="1118"/>
        </w:tabs>
        <w:spacing w:before="249"/>
        <w:ind w:hanging="306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14:paraId="55EB6CF1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/>
        <w:ind w:left="976" w:hanging="165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символике.</w:t>
      </w:r>
    </w:p>
    <w:p w14:paraId="43BF3856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247" w:line="278" w:lineRule="auto"/>
        <w:ind w:right="1140" w:firstLine="0"/>
        <w:rPr>
          <w:sz w:val="28"/>
        </w:rPr>
      </w:pPr>
      <w:r>
        <w:rPr>
          <w:sz w:val="28"/>
        </w:rPr>
        <w:t>Представление о значимых исторических событиях и выдающихся людях Рос-</w:t>
      </w:r>
      <w:r>
        <w:rPr>
          <w:spacing w:val="-67"/>
          <w:sz w:val="28"/>
        </w:rPr>
        <w:t xml:space="preserve"> </w:t>
      </w:r>
      <w:r>
        <w:rPr>
          <w:sz w:val="28"/>
        </w:rPr>
        <w:t>сии.</w:t>
      </w:r>
    </w:p>
    <w:p w14:paraId="19E10C78" w14:textId="77777777" w:rsidR="001F167D" w:rsidRDefault="00E44A9C">
      <w:pPr>
        <w:pStyle w:val="21"/>
        <w:spacing w:before="194" w:line="278" w:lineRule="auto"/>
        <w:ind w:right="1115"/>
        <w:jc w:val="left"/>
      </w:pPr>
      <w:r>
        <w:t>Предметная</w:t>
      </w:r>
      <w:r>
        <w:rPr>
          <w:spacing w:val="54"/>
        </w:rPr>
        <w:t xml:space="preserve"> </w:t>
      </w:r>
      <w:r>
        <w:t>область</w:t>
      </w:r>
      <w:r>
        <w:rPr>
          <w:spacing w:val="52"/>
        </w:rPr>
        <w:t xml:space="preserve"> </w:t>
      </w:r>
      <w:r>
        <w:t>"Искусство".</w:t>
      </w:r>
      <w:r>
        <w:rPr>
          <w:spacing w:val="55"/>
        </w:rPr>
        <w:t xml:space="preserve"> </w:t>
      </w:r>
      <w:r>
        <w:t>Учебный</w:t>
      </w:r>
      <w:r>
        <w:rPr>
          <w:spacing w:val="56"/>
        </w:rPr>
        <w:t xml:space="preserve"> </w:t>
      </w:r>
      <w:r>
        <w:t>предмет</w:t>
      </w:r>
      <w:r>
        <w:rPr>
          <w:spacing w:val="58"/>
        </w:rPr>
        <w:t xml:space="preserve"> </w:t>
      </w:r>
      <w:r>
        <w:t>"Музыка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движе-</w:t>
      </w:r>
      <w:r>
        <w:rPr>
          <w:spacing w:val="-67"/>
        </w:rPr>
        <w:t xml:space="preserve"> </w:t>
      </w:r>
      <w:r>
        <w:t>ние".</w:t>
      </w:r>
    </w:p>
    <w:p w14:paraId="69A8072C" w14:textId="77777777" w:rsidR="001F167D" w:rsidRDefault="00E44A9C">
      <w:pPr>
        <w:pStyle w:val="a4"/>
        <w:numPr>
          <w:ilvl w:val="0"/>
          <w:numId w:val="32"/>
        </w:numPr>
        <w:tabs>
          <w:tab w:val="left" w:pos="1129"/>
        </w:tabs>
        <w:spacing w:before="194" w:line="276" w:lineRule="auto"/>
        <w:ind w:right="1129" w:firstLine="0"/>
        <w:rPr>
          <w:sz w:val="28"/>
        </w:rPr>
      </w:pPr>
      <w:r>
        <w:rPr>
          <w:sz w:val="28"/>
        </w:rPr>
        <w:t>Развитие восприятия, накопление впечатлений и практического опыта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цессе слушания музыки, просмотра музыкально-танцевальных, вокальных и ин-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струментальных выступлений, активного 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музы-</w:t>
      </w:r>
      <w:r>
        <w:rPr>
          <w:spacing w:val="-67"/>
          <w:sz w:val="28"/>
        </w:rPr>
        <w:t xml:space="preserve"> </w:t>
      </w:r>
      <w:r>
        <w:rPr>
          <w:sz w:val="28"/>
        </w:rPr>
        <w:t>кальных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-1"/>
          <w:sz w:val="28"/>
        </w:rPr>
        <w:t xml:space="preserve"> </w:t>
      </w:r>
      <w:r>
        <w:rPr>
          <w:sz w:val="28"/>
        </w:rPr>
        <w:t>пении.</w:t>
      </w:r>
    </w:p>
    <w:p w14:paraId="6E2809EF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199" w:line="278" w:lineRule="auto"/>
        <w:ind w:right="1138" w:firstLine="0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(слушание,</w:t>
      </w:r>
      <w:r>
        <w:rPr>
          <w:spacing w:val="-11"/>
          <w:sz w:val="28"/>
        </w:rPr>
        <w:t xml:space="preserve"> </w:t>
      </w:r>
      <w:r>
        <w:rPr>
          <w:sz w:val="28"/>
        </w:rPr>
        <w:t>пение,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дви-</w:t>
      </w:r>
      <w:r>
        <w:rPr>
          <w:spacing w:val="-68"/>
          <w:sz w:val="28"/>
        </w:rPr>
        <w:t xml:space="preserve"> </w:t>
      </w:r>
      <w:r>
        <w:rPr>
          <w:sz w:val="28"/>
        </w:rPr>
        <w:t>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2"/>
          <w:sz w:val="28"/>
        </w:rPr>
        <w:t xml:space="preserve"> </w:t>
      </w:r>
      <w:r>
        <w:rPr>
          <w:sz w:val="28"/>
        </w:rPr>
        <w:t>игра на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инструментах).</w:t>
      </w:r>
    </w:p>
    <w:p w14:paraId="111205B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14:paraId="7B71387B" w14:textId="77777777" w:rsidR="001F167D" w:rsidRDefault="00E44A9C">
      <w:pPr>
        <w:pStyle w:val="a4"/>
        <w:numPr>
          <w:ilvl w:val="0"/>
          <w:numId w:val="73"/>
        </w:numPr>
        <w:tabs>
          <w:tab w:val="left" w:pos="987"/>
        </w:tabs>
        <w:spacing w:before="244" w:line="278" w:lineRule="auto"/>
        <w:ind w:right="1138" w:firstLine="0"/>
        <w:rPr>
          <w:sz w:val="28"/>
        </w:rPr>
      </w:pPr>
      <w:r>
        <w:rPr>
          <w:sz w:val="28"/>
        </w:rPr>
        <w:t>Освоение приемов игры на музыкальных инструментах, сопровождение мело-</w:t>
      </w:r>
      <w:r>
        <w:rPr>
          <w:spacing w:val="-67"/>
          <w:sz w:val="28"/>
        </w:rPr>
        <w:t xml:space="preserve"> </w:t>
      </w:r>
      <w:r>
        <w:rPr>
          <w:sz w:val="28"/>
        </w:rPr>
        <w:t>дии</w:t>
      </w:r>
      <w:r>
        <w:rPr>
          <w:spacing w:val="-1"/>
          <w:sz w:val="28"/>
        </w:rPr>
        <w:t xml:space="preserve"> </w:t>
      </w:r>
      <w:r>
        <w:rPr>
          <w:sz w:val="28"/>
        </w:rPr>
        <w:t>игрой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инструментах.</w:t>
      </w:r>
    </w:p>
    <w:p w14:paraId="4190B71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подпевать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их,</w:t>
      </w:r>
      <w:r>
        <w:rPr>
          <w:spacing w:val="-1"/>
          <w:sz w:val="28"/>
        </w:rPr>
        <w:t xml:space="preserve"> </w:t>
      </w:r>
      <w:r>
        <w:rPr>
          <w:sz w:val="28"/>
        </w:rPr>
        <w:t>петь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хоре.</w:t>
      </w:r>
    </w:p>
    <w:p w14:paraId="67CC3F6C" w14:textId="77777777" w:rsidR="001F167D" w:rsidRDefault="00E44A9C">
      <w:pPr>
        <w:pStyle w:val="a4"/>
        <w:numPr>
          <w:ilvl w:val="0"/>
          <w:numId w:val="32"/>
        </w:numPr>
        <w:tabs>
          <w:tab w:val="left" w:pos="1118"/>
        </w:tabs>
        <w:spacing w:before="250"/>
        <w:ind w:left="1117" w:hanging="306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мероприятиях.</w:t>
      </w:r>
    </w:p>
    <w:p w14:paraId="21AA052D" w14:textId="77777777" w:rsidR="001F167D" w:rsidRDefault="00E44A9C">
      <w:pPr>
        <w:pStyle w:val="a4"/>
        <w:numPr>
          <w:ilvl w:val="0"/>
          <w:numId w:val="73"/>
        </w:numPr>
        <w:tabs>
          <w:tab w:val="left" w:pos="987"/>
        </w:tabs>
        <w:spacing w:before="246" w:line="278" w:lineRule="auto"/>
        <w:ind w:right="1132" w:firstLine="0"/>
        <w:rPr>
          <w:sz w:val="28"/>
        </w:rPr>
      </w:pPr>
      <w:r>
        <w:rPr>
          <w:sz w:val="28"/>
        </w:rPr>
        <w:t>Умение получать радость от совместной и самостоятельной музыкальной дея-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тельности.</w:t>
      </w:r>
    </w:p>
    <w:p w14:paraId="12955B41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5"/>
        <w:ind w:left="976" w:hanging="165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06DA802B" w14:textId="77777777" w:rsidR="001F167D" w:rsidRDefault="00E44A9C">
      <w:pPr>
        <w:pStyle w:val="a4"/>
        <w:numPr>
          <w:ilvl w:val="0"/>
          <w:numId w:val="73"/>
        </w:numPr>
        <w:tabs>
          <w:tab w:val="left" w:pos="1013"/>
        </w:tabs>
        <w:spacing w:before="247" w:line="278" w:lineRule="auto"/>
        <w:ind w:right="1132" w:firstLine="0"/>
        <w:rPr>
          <w:sz w:val="28"/>
        </w:rPr>
      </w:pPr>
      <w:r>
        <w:rPr>
          <w:sz w:val="28"/>
        </w:rPr>
        <w:t>Умение использовать навыки, полученные на занятиях по музыкальной дея-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для участия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спектаклях.</w:t>
      </w:r>
    </w:p>
    <w:p w14:paraId="0773A3E7" w14:textId="77777777" w:rsidR="001F167D" w:rsidRDefault="00E44A9C">
      <w:pPr>
        <w:pStyle w:val="21"/>
        <w:spacing w:before="193" w:line="278" w:lineRule="auto"/>
        <w:jc w:val="left"/>
      </w:pPr>
      <w:r>
        <w:rPr>
          <w:spacing w:val="-1"/>
        </w:rPr>
        <w:t>Предметная</w:t>
      </w:r>
      <w:r>
        <w:rPr>
          <w:spacing w:val="-14"/>
        </w:rPr>
        <w:t xml:space="preserve"> </w:t>
      </w:r>
      <w:r>
        <w:t>область</w:t>
      </w:r>
      <w:r>
        <w:rPr>
          <w:spacing w:val="-16"/>
        </w:rPr>
        <w:t xml:space="preserve"> </w:t>
      </w:r>
      <w:r>
        <w:t>"Искусство".</w:t>
      </w:r>
      <w:r>
        <w:rPr>
          <w:spacing w:val="-13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"Изобразительная</w:t>
      </w:r>
      <w:r>
        <w:rPr>
          <w:spacing w:val="-13"/>
        </w:rPr>
        <w:t xml:space="preserve"> </w:t>
      </w:r>
      <w:r>
        <w:t>де-</w:t>
      </w:r>
      <w:r>
        <w:rPr>
          <w:spacing w:val="-67"/>
        </w:rPr>
        <w:t xml:space="preserve"> </w:t>
      </w:r>
      <w:r>
        <w:t>ятельность"</w:t>
      </w:r>
      <w:r>
        <w:rPr>
          <w:spacing w:val="-1"/>
        </w:rPr>
        <w:t xml:space="preserve"> </w:t>
      </w:r>
      <w:r>
        <w:t>(рисование, лепка,</w:t>
      </w:r>
      <w:r>
        <w:rPr>
          <w:spacing w:val="-1"/>
        </w:rPr>
        <w:t xml:space="preserve"> </w:t>
      </w:r>
      <w:r>
        <w:t>аппликация).</w:t>
      </w:r>
    </w:p>
    <w:p w14:paraId="7A6383D2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6C50440" w14:textId="77777777" w:rsidR="001F167D" w:rsidRDefault="00E44A9C">
      <w:pPr>
        <w:pStyle w:val="a4"/>
        <w:numPr>
          <w:ilvl w:val="0"/>
          <w:numId w:val="31"/>
        </w:numPr>
        <w:tabs>
          <w:tab w:val="left" w:pos="1118"/>
        </w:tabs>
        <w:spacing w:before="74" w:line="278" w:lineRule="auto"/>
        <w:ind w:right="1133" w:firstLine="0"/>
        <w:rPr>
          <w:sz w:val="28"/>
        </w:rPr>
      </w:pPr>
      <w:r>
        <w:rPr>
          <w:sz w:val="28"/>
        </w:rPr>
        <w:t>Освоение средств изобразительной деятельности и их использование в повсе-</w:t>
      </w:r>
      <w:r>
        <w:rPr>
          <w:spacing w:val="-67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14:paraId="5F40F9EB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5AC09113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 w:line="278" w:lineRule="auto"/>
        <w:ind w:right="1130" w:firstLine="0"/>
        <w:rPr>
          <w:sz w:val="28"/>
        </w:rPr>
      </w:pPr>
      <w:r>
        <w:rPr>
          <w:sz w:val="28"/>
        </w:rPr>
        <w:t>Умение использовать инструменты и материалы в процессе доступной изобра-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зительной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(лепка,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аппликация).</w:t>
      </w:r>
    </w:p>
    <w:p w14:paraId="288A648A" w14:textId="77777777" w:rsidR="001F167D" w:rsidRDefault="00E44A9C">
      <w:pPr>
        <w:pStyle w:val="a4"/>
        <w:numPr>
          <w:ilvl w:val="0"/>
          <w:numId w:val="73"/>
        </w:numPr>
        <w:tabs>
          <w:tab w:val="left" w:pos="970"/>
        </w:tabs>
        <w:spacing w:before="194" w:line="278" w:lineRule="auto"/>
        <w:ind w:right="1131" w:firstLine="0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3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3"/>
          <w:sz w:val="28"/>
        </w:rPr>
        <w:t xml:space="preserve"> </w:t>
      </w:r>
      <w:r>
        <w:rPr>
          <w:sz w:val="28"/>
        </w:rPr>
        <w:t>рисо-</w:t>
      </w:r>
      <w:r>
        <w:rPr>
          <w:spacing w:val="-68"/>
          <w:sz w:val="28"/>
        </w:rPr>
        <w:t xml:space="preserve"> </w:t>
      </w:r>
      <w:r>
        <w:rPr>
          <w:sz w:val="28"/>
        </w:rPr>
        <w:t>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лепки,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аппликации.</w:t>
      </w:r>
    </w:p>
    <w:p w14:paraId="603FC56B" w14:textId="77777777" w:rsidR="001F167D" w:rsidRDefault="00E44A9C">
      <w:pPr>
        <w:pStyle w:val="a4"/>
        <w:numPr>
          <w:ilvl w:val="0"/>
          <w:numId w:val="31"/>
        </w:numPr>
        <w:tabs>
          <w:tab w:val="left" w:pos="1115"/>
        </w:tabs>
        <w:spacing w:before="196"/>
        <w:ind w:left="1114" w:hanging="303"/>
        <w:rPr>
          <w:sz w:val="28"/>
        </w:rPr>
      </w:pP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14:paraId="0985780F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/>
        <w:ind w:left="976" w:hanging="165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удовольствия,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605B9749" w14:textId="77777777" w:rsidR="001F167D" w:rsidRDefault="00E44A9C">
      <w:pPr>
        <w:pStyle w:val="a4"/>
        <w:numPr>
          <w:ilvl w:val="0"/>
          <w:numId w:val="73"/>
        </w:numPr>
        <w:tabs>
          <w:tab w:val="left" w:pos="979"/>
        </w:tabs>
        <w:spacing w:before="247" w:line="278" w:lineRule="auto"/>
        <w:ind w:right="1137" w:firstLine="0"/>
        <w:rPr>
          <w:sz w:val="28"/>
        </w:rPr>
      </w:pPr>
      <w:r>
        <w:rPr>
          <w:sz w:val="28"/>
        </w:rPr>
        <w:t>Стремление к собственной творческой деятельности, демонстрация результата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34C7C26F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194" w:line="278" w:lineRule="auto"/>
        <w:ind w:right="1139" w:firstLine="0"/>
        <w:rPr>
          <w:sz w:val="28"/>
        </w:rPr>
      </w:pPr>
      <w:r>
        <w:rPr>
          <w:sz w:val="28"/>
        </w:rPr>
        <w:t>Умение выражать свое отношение к результатам собственной и чужой творче-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6E7AD9EA" w14:textId="77777777" w:rsidR="001F167D" w:rsidRDefault="00E44A9C">
      <w:pPr>
        <w:pStyle w:val="a4"/>
        <w:numPr>
          <w:ilvl w:val="0"/>
          <w:numId w:val="31"/>
        </w:numPr>
        <w:tabs>
          <w:tab w:val="left" w:pos="1118"/>
        </w:tabs>
        <w:spacing w:before="196"/>
        <w:ind w:left="1117" w:hanging="306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мероприятиях.</w:t>
      </w:r>
    </w:p>
    <w:p w14:paraId="7A06CBAF" w14:textId="77777777" w:rsidR="001F167D" w:rsidRDefault="00E44A9C">
      <w:pPr>
        <w:pStyle w:val="a4"/>
        <w:numPr>
          <w:ilvl w:val="0"/>
          <w:numId w:val="73"/>
        </w:numPr>
        <w:tabs>
          <w:tab w:val="left" w:pos="1025"/>
        </w:tabs>
        <w:spacing w:before="245" w:line="278" w:lineRule="auto"/>
        <w:ind w:right="1138" w:firstLine="0"/>
        <w:rPr>
          <w:sz w:val="28"/>
        </w:rPr>
      </w:pPr>
      <w:r>
        <w:rPr>
          <w:sz w:val="28"/>
        </w:rPr>
        <w:t>Получение положительных впечатлений от взаимодействия в процессе сов-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14:paraId="71C0E525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 w:line="278" w:lineRule="auto"/>
        <w:ind w:right="1127" w:firstLine="0"/>
        <w:rPr>
          <w:sz w:val="28"/>
        </w:rPr>
      </w:pPr>
      <w:r>
        <w:rPr>
          <w:sz w:val="28"/>
        </w:rPr>
        <w:t>Умение использовать навыки, полученные на занятиях по изобразительной де-</w:t>
      </w:r>
      <w:r>
        <w:rPr>
          <w:spacing w:val="-67"/>
          <w:sz w:val="28"/>
        </w:rPr>
        <w:t xml:space="preserve"> </w:t>
      </w:r>
      <w:r>
        <w:rPr>
          <w:sz w:val="28"/>
        </w:rPr>
        <w:t>ятельности, для изготовления творческих работ, участия в выставках поделок,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рисунков.</w:t>
      </w:r>
    </w:p>
    <w:p w14:paraId="10239DED" w14:textId="77777777" w:rsidR="001F167D" w:rsidRDefault="00E44A9C">
      <w:pPr>
        <w:pStyle w:val="21"/>
        <w:spacing w:before="192"/>
        <w:jc w:val="left"/>
      </w:pPr>
      <w:r>
        <w:t>Предметная</w:t>
      </w:r>
      <w:r>
        <w:rPr>
          <w:spacing w:val="-13"/>
        </w:rPr>
        <w:t xml:space="preserve"> </w:t>
      </w:r>
      <w:r>
        <w:t>область</w:t>
      </w:r>
      <w:r>
        <w:rPr>
          <w:spacing w:val="-16"/>
        </w:rPr>
        <w:t xml:space="preserve"> </w:t>
      </w:r>
      <w:r>
        <w:t>"Технология".</w:t>
      </w:r>
      <w:r>
        <w:rPr>
          <w:spacing w:val="-13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предмет</w:t>
      </w:r>
      <w:r>
        <w:rPr>
          <w:spacing w:val="-12"/>
        </w:rPr>
        <w:t xml:space="preserve"> </w:t>
      </w:r>
      <w:r>
        <w:t>"Профильный</w:t>
      </w:r>
      <w:r>
        <w:rPr>
          <w:spacing w:val="-16"/>
        </w:rPr>
        <w:t xml:space="preserve"> </w:t>
      </w:r>
      <w:r>
        <w:t>труд".</w:t>
      </w:r>
    </w:p>
    <w:p w14:paraId="416E4CB6" w14:textId="77777777" w:rsidR="001F167D" w:rsidRDefault="00E44A9C">
      <w:pPr>
        <w:pStyle w:val="a4"/>
        <w:numPr>
          <w:ilvl w:val="0"/>
          <w:numId w:val="30"/>
        </w:numPr>
        <w:tabs>
          <w:tab w:val="left" w:pos="1103"/>
        </w:tabs>
        <w:spacing w:before="247" w:line="278" w:lineRule="auto"/>
        <w:ind w:right="1138" w:firstLine="0"/>
        <w:rPr>
          <w:sz w:val="28"/>
        </w:rPr>
      </w:pPr>
      <w:r>
        <w:rPr>
          <w:spacing w:val="-1"/>
          <w:sz w:val="28"/>
        </w:rPr>
        <w:t>Овладение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трудовыми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умениями,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сферах;</w:t>
      </w:r>
      <w:r>
        <w:rPr>
          <w:spacing w:val="-68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цепочки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взаимодействия.</w:t>
      </w:r>
    </w:p>
    <w:p w14:paraId="3F81C420" w14:textId="77777777" w:rsidR="001F167D" w:rsidRDefault="00E44A9C">
      <w:pPr>
        <w:pStyle w:val="a4"/>
        <w:numPr>
          <w:ilvl w:val="0"/>
          <w:numId w:val="30"/>
        </w:numPr>
        <w:tabs>
          <w:tab w:val="left" w:pos="1144"/>
        </w:tabs>
        <w:spacing w:before="190" w:line="278" w:lineRule="auto"/>
        <w:ind w:right="1140" w:firstLine="0"/>
        <w:rPr>
          <w:sz w:val="28"/>
        </w:rPr>
      </w:pPr>
      <w:r>
        <w:rPr>
          <w:sz w:val="28"/>
        </w:rPr>
        <w:t>Обогащение положительного опыта и установка на активное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 технологий и навыков для индивидуального жизнеобеспечения, со-</w:t>
      </w:r>
      <w:r>
        <w:rPr>
          <w:spacing w:val="1"/>
          <w:sz w:val="28"/>
        </w:rPr>
        <w:t xml:space="preserve"> </w:t>
      </w:r>
      <w:r>
        <w:rPr>
          <w:sz w:val="28"/>
        </w:rPr>
        <w:t>циального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 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близким.</w:t>
      </w:r>
    </w:p>
    <w:p w14:paraId="704DC994" w14:textId="77777777" w:rsidR="001F167D" w:rsidRDefault="00E44A9C">
      <w:pPr>
        <w:pStyle w:val="21"/>
        <w:spacing w:before="190" w:line="278" w:lineRule="auto"/>
        <w:ind w:right="1116"/>
        <w:jc w:val="left"/>
      </w:pPr>
      <w:r>
        <w:t>Предметная область "Физическая культура". Учебный предмет "Адаптив-</w:t>
      </w:r>
      <w:r>
        <w:rPr>
          <w:spacing w:val="-67"/>
        </w:rPr>
        <w:t xml:space="preserve"> </w:t>
      </w:r>
      <w:r>
        <w:t>ная</w:t>
      </w:r>
      <w:r>
        <w:rPr>
          <w:spacing w:val="-2"/>
        </w:rPr>
        <w:t xml:space="preserve"> </w:t>
      </w:r>
      <w:r>
        <w:t>физкультура".</w:t>
      </w:r>
    </w:p>
    <w:p w14:paraId="733B1751" w14:textId="77777777" w:rsidR="001F167D" w:rsidRDefault="00E44A9C">
      <w:pPr>
        <w:pStyle w:val="a4"/>
        <w:numPr>
          <w:ilvl w:val="0"/>
          <w:numId w:val="29"/>
        </w:numPr>
        <w:tabs>
          <w:tab w:val="left" w:pos="1118"/>
        </w:tabs>
        <w:spacing w:before="194" w:line="278" w:lineRule="auto"/>
        <w:ind w:right="1218" w:firstLine="0"/>
        <w:rPr>
          <w:sz w:val="28"/>
        </w:rPr>
      </w:pPr>
      <w:r>
        <w:rPr>
          <w:sz w:val="28"/>
        </w:rPr>
        <w:t>Восприятие собственного тела, осознание своих физических возможностей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ограничений.</w:t>
      </w:r>
    </w:p>
    <w:p w14:paraId="3CFA75A3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F7FC7C0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74" w:line="278" w:lineRule="auto"/>
        <w:ind w:right="1513" w:firstLine="0"/>
        <w:jc w:val="left"/>
        <w:rPr>
          <w:sz w:val="28"/>
        </w:rPr>
      </w:pPr>
      <w:r>
        <w:rPr>
          <w:sz w:val="28"/>
        </w:rPr>
        <w:t>Освоение доступных способов контроля над функциями собственного тела:</w:t>
      </w:r>
      <w:r>
        <w:rPr>
          <w:spacing w:val="-67"/>
          <w:sz w:val="28"/>
        </w:rPr>
        <w:t xml:space="preserve"> </w:t>
      </w:r>
      <w:r>
        <w:rPr>
          <w:sz w:val="28"/>
        </w:rPr>
        <w:t>сидеть,</w:t>
      </w:r>
      <w:r>
        <w:rPr>
          <w:spacing w:val="-3"/>
          <w:sz w:val="28"/>
        </w:rPr>
        <w:t xml:space="preserve"> </w:t>
      </w:r>
      <w:r>
        <w:rPr>
          <w:sz w:val="28"/>
        </w:rPr>
        <w:t>стоять,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передвигаться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т.ч.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средств);</w:t>
      </w:r>
    </w:p>
    <w:p w14:paraId="141F1347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движений;</w:t>
      </w:r>
    </w:p>
    <w:p w14:paraId="07334E75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 w:line="278" w:lineRule="auto"/>
        <w:ind w:right="1209" w:firstLine="0"/>
        <w:jc w:val="left"/>
        <w:rPr>
          <w:sz w:val="28"/>
        </w:rPr>
      </w:pPr>
      <w:r>
        <w:rPr>
          <w:sz w:val="28"/>
        </w:rPr>
        <w:t>Совершенствование физических качеств: ловкости, силы, быстроты, выносли-</w:t>
      </w:r>
      <w:r>
        <w:rPr>
          <w:spacing w:val="-68"/>
          <w:sz w:val="28"/>
        </w:rPr>
        <w:t xml:space="preserve"> </w:t>
      </w:r>
      <w:r>
        <w:rPr>
          <w:sz w:val="28"/>
        </w:rPr>
        <w:t>вости;</w:t>
      </w:r>
    </w:p>
    <w:p w14:paraId="565592CE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 w:line="278" w:lineRule="auto"/>
        <w:ind w:right="1452" w:firstLine="0"/>
        <w:jc w:val="left"/>
        <w:rPr>
          <w:sz w:val="28"/>
        </w:rPr>
      </w:pPr>
      <w:r>
        <w:rPr>
          <w:sz w:val="28"/>
        </w:rPr>
        <w:t>Умение радоваться достижениям (выше прыгнул, быстрее пробежал и др.)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</w:p>
    <w:p w14:paraId="2BEDBA6F" w14:textId="77777777" w:rsidR="001F167D" w:rsidRDefault="00E44A9C">
      <w:pPr>
        <w:pStyle w:val="a4"/>
        <w:numPr>
          <w:ilvl w:val="0"/>
          <w:numId w:val="29"/>
        </w:numPr>
        <w:tabs>
          <w:tab w:val="left" w:pos="1118"/>
        </w:tabs>
        <w:spacing w:before="193" w:line="278" w:lineRule="auto"/>
        <w:ind w:right="1390" w:firstLine="0"/>
        <w:rPr>
          <w:sz w:val="28"/>
        </w:rPr>
      </w:pPr>
      <w:r>
        <w:rPr>
          <w:sz w:val="28"/>
        </w:rPr>
        <w:t>Соотнесение самочувствия с настроением, собственной активностью, само-</w:t>
      </w:r>
      <w:r>
        <w:rPr>
          <w:spacing w:val="-67"/>
          <w:sz w:val="28"/>
        </w:rPr>
        <w:t xml:space="preserve"> </w:t>
      </w:r>
      <w:r>
        <w:rPr>
          <w:sz w:val="28"/>
        </w:rPr>
        <w:t>стоятельностью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независимостью.</w:t>
      </w:r>
    </w:p>
    <w:p w14:paraId="5A1606BE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5" w:line="276" w:lineRule="auto"/>
        <w:ind w:right="1227" w:firstLine="0"/>
        <w:jc w:val="left"/>
        <w:rPr>
          <w:sz w:val="28"/>
        </w:rPr>
      </w:pPr>
      <w:r>
        <w:rPr>
          <w:sz w:val="28"/>
        </w:rPr>
        <w:t>Умение устанавливать связь телесного самочувствия с физической нагрузкой: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усталость после активной деятельности, болевые ощущения в мышцах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упражнений.</w:t>
      </w:r>
    </w:p>
    <w:p w14:paraId="1A0D9FBC" w14:textId="77777777" w:rsidR="001F167D" w:rsidRDefault="00E44A9C">
      <w:pPr>
        <w:pStyle w:val="a4"/>
        <w:numPr>
          <w:ilvl w:val="0"/>
          <w:numId w:val="29"/>
        </w:numPr>
        <w:tabs>
          <w:tab w:val="left" w:pos="1118"/>
        </w:tabs>
        <w:spacing w:before="199" w:line="278" w:lineRule="auto"/>
        <w:ind w:right="1285" w:firstLine="0"/>
        <w:rPr>
          <w:sz w:val="28"/>
        </w:rPr>
      </w:pPr>
      <w:r>
        <w:rPr>
          <w:sz w:val="28"/>
        </w:rPr>
        <w:t>Освоение доступных видов физкультурно-спортивной деятельности: езда на</w:t>
      </w:r>
      <w:r>
        <w:rPr>
          <w:spacing w:val="-67"/>
          <w:sz w:val="28"/>
        </w:rPr>
        <w:t xml:space="preserve"> </w:t>
      </w:r>
      <w:r>
        <w:rPr>
          <w:sz w:val="28"/>
        </w:rPr>
        <w:t>велосипеде,</w:t>
      </w:r>
      <w:r>
        <w:rPr>
          <w:spacing w:val="-2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лыжах,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 игры,</w:t>
      </w:r>
      <w:r>
        <w:rPr>
          <w:spacing w:val="-2"/>
          <w:sz w:val="28"/>
        </w:rPr>
        <w:t xml:space="preserve"> </w:t>
      </w:r>
      <w:r>
        <w:rPr>
          <w:sz w:val="28"/>
        </w:rPr>
        <w:t>туризм,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плавание.</w:t>
      </w:r>
    </w:p>
    <w:p w14:paraId="17B5BAAD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 w:line="278" w:lineRule="auto"/>
        <w:ind w:right="1242" w:firstLine="0"/>
        <w:jc w:val="left"/>
        <w:rPr>
          <w:sz w:val="28"/>
        </w:rPr>
      </w:pPr>
      <w:r>
        <w:rPr>
          <w:sz w:val="28"/>
        </w:rPr>
        <w:t>Интерес к определенным видам физкультурно-спортивной деятельности: езда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велосипеде,</w:t>
      </w:r>
      <w:r>
        <w:rPr>
          <w:spacing w:val="-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-1"/>
          <w:sz w:val="28"/>
        </w:rPr>
        <w:t xml:space="preserve"> </w:t>
      </w:r>
      <w:r>
        <w:rPr>
          <w:sz w:val="28"/>
        </w:rPr>
        <w:t>на лыжах,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туризм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14:paraId="31C74E59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 w:line="278" w:lineRule="auto"/>
        <w:ind w:right="1416" w:firstLine="0"/>
        <w:jc w:val="left"/>
        <w:rPr>
          <w:sz w:val="28"/>
        </w:rPr>
      </w:pPr>
      <w:r>
        <w:rPr>
          <w:sz w:val="28"/>
        </w:rPr>
        <w:t>Умение ездить на велосипеде, кататься на санках, ходить на лыжах, плавать,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14:paraId="46157B75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 w:line="278" w:lineRule="auto"/>
        <w:ind w:right="1530" w:firstLine="0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удовольствия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физкультурой,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результатов.</w:t>
      </w:r>
    </w:p>
    <w:p w14:paraId="412E0A26" w14:textId="77777777" w:rsidR="001F167D" w:rsidRDefault="00E44A9C">
      <w:pPr>
        <w:pStyle w:val="11"/>
        <w:numPr>
          <w:ilvl w:val="0"/>
          <w:numId w:val="42"/>
        </w:numPr>
        <w:tabs>
          <w:tab w:val="left" w:pos="1242"/>
        </w:tabs>
        <w:spacing w:before="192" w:line="276" w:lineRule="auto"/>
        <w:ind w:left="812" w:right="1135" w:firstLine="0"/>
        <w:jc w:val="both"/>
      </w:pPr>
      <w:r>
        <w:t>Система оценки достижения обучающимися с умеренной, тяжелой, глу-</w:t>
      </w:r>
      <w:r>
        <w:rPr>
          <w:spacing w:val="-67"/>
        </w:rPr>
        <w:t xml:space="preserve"> </w:t>
      </w:r>
      <w:r>
        <w:t>бокой умственной отсталостью (интеллектуальными нарушениями), с тя-</w:t>
      </w:r>
      <w:r>
        <w:rPr>
          <w:spacing w:val="1"/>
        </w:rPr>
        <w:t xml:space="preserve"> </w:t>
      </w:r>
      <w:r>
        <w:t>желыми и множественными нарушениями развития планируемых резуль-</w:t>
      </w:r>
      <w:r>
        <w:rPr>
          <w:spacing w:val="1"/>
        </w:rPr>
        <w:t xml:space="preserve"> </w:t>
      </w:r>
      <w:r>
        <w:t>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 УО</w:t>
      </w:r>
      <w:r>
        <w:rPr>
          <w:spacing w:val="-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2).</w:t>
      </w:r>
    </w:p>
    <w:p w14:paraId="1E483B0F" w14:textId="77777777" w:rsidR="001F167D" w:rsidRDefault="00E44A9C">
      <w:pPr>
        <w:pStyle w:val="a3"/>
        <w:spacing w:before="201" w:line="276" w:lineRule="auto"/>
        <w:ind w:right="1134" w:firstLine="566"/>
      </w:pPr>
      <w:r>
        <w:rPr>
          <w:spacing w:val="-1"/>
        </w:rPr>
        <w:t>Текущая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включает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полугодовое</w:t>
      </w:r>
      <w:r>
        <w:rPr>
          <w:spacing w:val="-14"/>
        </w:rPr>
        <w:t xml:space="preserve"> </w:t>
      </w:r>
      <w:r>
        <w:t>оценивание</w:t>
      </w:r>
      <w:r>
        <w:rPr>
          <w:spacing w:val="-68"/>
        </w:rPr>
        <w:t xml:space="preserve"> </w:t>
      </w:r>
      <w:r>
        <w:t>результатов освоения СИПР, разработанной на основе АООП 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1"/>
        </w:rPr>
        <w:t>СИПР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rPr>
          <w:spacing w:val="-1"/>
        </w:rPr>
        <w:t>жизненных</w:t>
      </w:r>
      <w:r>
        <w:rPr>
          <w:spacing w:val="-14"/>
        </w:rPr>
        <w:t xml:space="preserve"> </w:t>
      </w:r>
      <w:r>
        <w:rPr>
          <w:spacing w:val="-1"/>
        </w:rPr>
        <w:t>компетенций</w:t>
      </w:r>
      <w:r>
        <w:rPr>
          <w:spacing w:val="-15"/>
        </w:rPr>
        <w:t xml:space="preserve"> </w:t>
      </w:r>
      <w:r>
        <w:t>ребёнка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итогам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года.</w:t>
      </w:r>
      <w:r>
        <w:rPr>
          <w:spacing w:val="-1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организации аттестации обучающихся применяется метод экспертной группы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междисциплинарной</w:t>
      </w:r>
      <w:r>
        <w:rPr>
          <w:spacing w:val="-3"/>
        </w:rPr>
        <w:t xml:space="preserve"> </w:t>
      </w:r>
      <w:r>
        <w:t>основе).</w:t>
      </w:r>
    </w:p>
    <w:p w14:paraId="540E6D77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88A3EDA" w14:textId="77777777" w:rsidR="001F167D" w:rsidRDefault="00E44A9C">
      <w:pPr>
        <w:pStyle w:val="a3"/>
        <w:spacing w:before="74" w:line="276" w:lineRule="auto"/>
        <w:ind w:right="1131" w:firstLine="566"/>
      </w:pPr>
      <w:r>
        <w:t>Она объединяет разных специалистов, осуществляющих процесс образова-</w:t>
      </w:r>
      <w:r>
        <w:rPr>
          <w:spacing w:val="-67"/>
        </w:rPr>
        <w:t xml:space="preserve"> </w:t>
      </w:r>
      <w:r>
        <w:t>ния и развития ребенка. К процессу аттестации обучающегося желательно при-</w:t>
      </w:r>
      <w:r>
        <w:rPr>
          <w:spacing w:val="1"/>
        </w:rPr>
        <w:t xml:space="preserve"> </w:t>
      </w:r>
      <w:r>
        <w:t>влекать</w:t>
      </w:r>
      <w:r>
        <w:rPr>
          <w:spacing w:val="-13"/>
        </w:rPr>
        <w:t xml:space="preserve"> </w:t>
      </w:r>
      <w:r>
        <w:t>членов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семьи.</w:t>
      </w:r>
      <w:r>
        <w:rPr>
          <w:spacing w:val="-13"/>
        </w:rPr>
        <w:t xml:space="preserve"> </w:t>
      </w:r>
      <w:r>
        <w:t>Задачей</w:t>
      </w:r>
      <w:r>
        <w:rPr>
          <w:spacing w:val="-12"/>
        </w:rPr>
        <w:t xml:space="preserve"> </w:t>
      </w:r>
      <w:r>
        <w:t>экспертной</w:t>
      </w:r>
      <w:r>
        <w:rPr>
          <w:spacing w:val="-11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выработка</w:t>
      </w:r>
      <w:r>
        <w:rPr>
          <w:spacing w:val="-11"/>
        </w:rPr>
        <w:t xml:space="preserve"> </w:t>
      </w:r>
      <w:r>
        <w:t>согла-</w:t>
      </w:r>
      <w:r>
        <w:rPr>
          <w:spacing w:val="-68"/>
        </w:rPr>
        <w:t xml:space="preserve"> </w:t>
      </w:r>
      <w:r>
        <w:rPr>
          <w:spacing w:val="-1"/>
        </w:rPr>
        <w:t>сованной</w:t>
      </w:r>
      <w:r>
        <w:rPr>
          <w:spacing w:val="-20"/>
        </w:rPr>
        <w:t xml:space="preserve"> </w:t>
      </w:r>
      <w:r>
        <w:rPr>
          <w:spacing w:val="-1"/>
        </w:rPr>
        <w:t>оценки</w:t>
      </w:r>
      <w:r>
        <w:rPr>
          <w:spacing w:val="-17"/>
        </w:rPr>
        <w:t xml:space="preserve"> </w:t>
      </w:r>
      <w:r>
        <w:rPr>
          <w:spacing w:val="-1"/>
        </w:rPr>
        <w:t>достижений</w:t>
      </w:r>
      <w:r>
        <w:rPr>
          <w:spacing w:val="-19"/>
        </w:rPr>
        <w:t xml:space="preserve"> </w:t>
      </w:r>
      <w:r>
        <w:t>ребёнка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жизненных</w:t>
      </w:r>
      <w:r>
        <w:rPr>
          <w:spacing w:val="-17"/>
        </w:rPr>
        <w:t xml:space="preserve"> </w:t>
      </w:r>
      <w:r>
        <w:t>компетенций.</w:t>
      </w:r>
      <w:r>
        <w:rPr>
          <w:spacing w:val="-17"/>
        </w:rPr>
        <w:t xml:space="preserve"> </w:t>
      </w:r>
      <w:r>
        <w:t>Основой</w:t>
      </w:r>
      <w:r>
        <w:rPr>
          <w:spacing w:val="-68"/>
        </w:rPr>
        <w:t xml:space="preserve"> </w:t>
      </w:r>
      <w:r>
        <w:t>служит анализ результатов обучения ребёнка, динамика развития его личности.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удобной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понятной</w:t>
      </w:r>
      <w:r>
        <w:rPr>
          <w:spacing w:val="-2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чле-</w:t>
      </w:r>
      <w:r>
        <w:rPr>
          <w:spacing w:val="-67"/>
        </w:rPr>
        <w:t xml:space="preserve"> </w:t>
      </w:r>
      <w:r>
        <w:rPr>
          <w:spacing w:val="-1"/>
        </w:rPr>
        <w:t>нам</w:t>
      </w:r>
      <w:r>
        <w:rPr>
          <w:spacing w:val="-15"/>
        </w:rPr>
        <w:t xml:space="preserve"> </w:t>
      </w:r>
      <w:r>
        <w:rPr>
          <w:spacing w:val="-1"/>
        </w:rPr>
        <w:t>группы</w:t>
      </w:r>
      <w:r>
        <w:rPr>
          <w:spacing w:val="-16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оценки,</w:t>
      </w:r>
      <w:r>
        <w:rPr>
          <w:spacing w:val="-18"/>
        </w:rPr>
        <w:t xml:space="preserve"> </w:t>
      </w:r>
      <w:r>
        <w:t>характеризующей</w:t>
      </w:r>
      <w:r>
        <w:rPr>
          <w:spacing w:val="-13"/>
        </w:rPr>
        <w:t xml:space="preserve"> </w:t>
      </w:r>
      <w:r>
        <w:t>наличный</w:t>
      </w:r>
      <w:r>
        <w:rPr>
          <w:spacing w:val="-14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жизненной</w:t>
      </w:r>
      <w:r>
        <w:rPr>
          <w:spacing w:val="-16"/>
        </w:rPr>
        <w:t xml:space="preserve"> </w:t>
      </w:r>
      <w:r>
        <w:t>ком-</w:t>
      </w:r>
      <w:r>
        <w:rPr>
          <w:spacing w:val="-68"/>
        </w:rPr>
        <w:t xml:space="preserve"> </w:t>
      </w:r>
      <w:r>
        <w:t>петенции. По итогам освоения отраженных в СИПР задач и анализа результатов</w:t>
      </w:r>
      <w:r>
        <w:rPr>
          <w:spacing w:val="-67"/>
        </w:rPr>
        <w:t xml:space="preserve"> </w:t>
      </w:r>
      <w:r>
        <w:t>обучения составляется развернутая характеристика учебной деятельности ре-</w:t>
      </w:r>
      <w:r>
        <w:rPr>
          <w:spacing w:val="1"/>
        </w:rPr>
        <w:t xml:space="preserve"> </w:t>
      </w:r>
      <w:r>
        <w:t>бёнка,</w:t>
      </w:r>
      <w:r>
        <w:rPr>
          <w:spacing w:val="-1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его жизненных компетенций.</w:t>
      </w:r>
    </w:p>
    <w:p w14:paraId="7A9A1C1D" w14:textId="77777777" w:rsidR="001F167D" w:rsidRDefault="00E44A9C">
      <w:pPr>
        <w:pStyle w:val="a3"/>
        <w:spacing w:before="203" w:line="276" w:lineRule="auto"/>
        <w:ind w:right="1126" w:firstLine="566"/>
      </w:pPr>
      <w:r>
        <w:t>Предметом итоговой оценки освоения обучающимися адаптированной ос-</w:t>
      </w:r>
      <w:r>
        <w:rPr>
          <w:spacing w:val="1"/>
        </w:rPr>
        <w:t xml:space="preserve"> </w:t>
      </w:r>
      <w:r>
        <w:t>новной общеобразовательной программы образования для обучающихся с ум-</w:t>
      </w:r>
      <w:r>
        <w:rPr>
          <w:spacing w:val="1"/>
        </w:rPr>
        <w:t xml:space="preserve"> </w:t>
      </w:r>
      <w:r>
        <w:t>ственной отсталостью (вариант 2) должно быть достижение результатов освое-</w:t>
      </w:r>
      <w:r>
        <w:rPr>
          <w:spacing w:val="1"/>
        </w:rPr>
        <w:t xml:space="preserve"> </w:t>
      </w:r>
      <w:r>
        <w:t>ния специальной индивидуальной программы развития последнего года обуче-</w:t>
      </w:r>
      <w:r>
        <w:rPr>
          <w:spacing w:val="1"/>
        </w:rPr>
        <w:t xml:space="preserve"> </w:t>
      </w:r>
      <w:r>
        <w:t>ния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жизненной</w:t>
      </w:r>
      <w:r>
        <w:rPr>
          <w:spacing w:val="-12"/>
        </w:rPr>
        <w:t xml:space="preserve"> </w:t>
      </w:r>
      <w:r>
        <w:t>компетенции</w:t>
      </w:r>
      <w:r>
        <w:rPr>
          <w:spacing w:val="-13"/>
        </w:rPr>
        <w:t xml:space="preserve"> </w:t>
      </w:r>
      <w:r>
        <w:t>обучающихся.</w:t>
      </w:r>
      <w:r>
        <w:rPr>
          <w:spacing w:val="-12"/>
        </w:rPr>
        <w:t xml:space="preserve"> </w:t>
      </w:r>
      <w:r>
        <w:t>Итоговая</w:t>
      </w:r>
      <w:r>
        <w:rPr>
          <w:spacing w:val="-12"/>
        </w:rPr>
        <w:t xml:space="preserve"> </w:t>
      </w:r>
      <w:r>
        <w:t>аттестация</w:t>
      </w:r>
      <w:r>
        <w:rPr>
          <w:spacing w:val="-12"/>
        </w:rPr>
        <w:t xml:space="preserve"> </w:t>
      </w:r>
      <w:r>
        <w:t>осу-</w:t>
      </w:r>
      <w:r>
        <w:rPr>
          <w:spacing w:val="-68"/>
        </w:rPr>
        <w:t xml:space="preserve"> </w:t>
      </w:r>
      <w:r>
        <w:t>ществляется в течение последних двух недель учебного года путем наблюдения</w:t>
      </w:r>
      <w:r>
        <w:rPr>
          <w:spacing w:val="-67"/>
        </w:rPr>
        <w:t xml:space="preserve"> </w:t>
      </w:r>
      <w:r>
        <w:t>за выполнением обучающимися специально подобранных заданий, позволяю-</w:t>
      </w:r>
      <w:r>
        <w:rPr>
          <w:spacing w:val="1"/>
        </w:rPr>
        <w:t xml:space="preserve"> </w:t>
      </w:r>
      <w:r>
        <w:t>щих</w:t>
      </w:r>
      <w:r>
        <w:rPr>
          <w:spacing w:val="-9"/>
        </w:rPr>
        <w:t xml:space="preserve"> </w:t>
      </w:r>
      <w:r>
        <w:t>выявить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обучения.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результативности</w:t>
      </w:r>
      <w:r>
        <w:rPr>
          <w:spacing w:val="-12"/>
        </w:rPr>
        <w:t xml:space="preserve"> </w:t>
      </w:r>
      <w:r>
        <w:t>обу-</w:t>
      </w:r>
      <w:r>
        <w:rPr>
          <w:spacing w:val="-68"/>
        </w:rPr>
        <w:t xml:space="preserve"> </w:t>
      </w:r>
      <w:r>
        <w:t>чения важно учитывать затруднения обучающихся в освоении отдельных пред-</w:t>
      </w:r>
      <w:r>
        <w:rPr>
          <w:spacing w:val="1"/>
        </w:rPr>
        <w:t xml:space="preserve"> </w:t>
      </w:r>
      <w:r>
        <w:t>метов (курсов) и даже образовательных областей, которые не должны рассмат-</w:t>
      </w:r>
      <w:r>
        <w:rPr>
          <w:spacing w:val="1"/>
        </w:rPr>
        <w:t xml:space="preserve"> </w:t>
      </w:r>
      <w:r>
        <w:t>риваться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неуспешности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 в</w:t>
      </w:r>
      <w:r>
        <w:rPr>
          <w:spacing w:val="-1"/>
        </w:rPr>
        <w:t xml:space="preserve"> </w:t>
      </w:r>
      <w:r>
        <w:t>целом.</w:t>
      </w:r>
    </w:p>
    <w:p w14:paraId="05358C76" w14:textId="77777777" w:rsidR="001F167D" w:rsidRDefault="00E44A9C">
      <w:pPr>
        <w:pStyle w:val="a3"/>
        <w:spacing w:before="200" w:line="278" w:lineRule="auto"/>
        <w:ind w:right="1135" w:firstLine="566"/>
      </w:pPr>
      <w:r>
        <w:t>Система оценки результатов отражает степень выполнения обучающимся</w:t>
      </w:r>
      <w:r>
        <w:rPr>
          <w:spacing w:val="1"/>
        </w:rPr>
        <w:t xml:space="preserve"> </w:t>
      </w:r>
      <w:r>
        <w:t>СИПР,</w:t>
      </w:r>
      <w:r>
        <w:rPr>
          <w:spacing w:val="-3"/>
        </w:rPr>
        <w:t xml:space="preserve"> </w:t>
      </w:r>
      <w:r>
        <w:t>взаимодействие следующих</w:t>
      </w:r>
      <w:r>
        <w:rPr>
          <w:spacing w:val="1"/>
        </w:rPr>
        <w:t xml:space="preserve"> </w:t>
      </w:r>
      <w:r>
        <w:t>компонентов:</w:t>
      </w:r>
    </w:p>
    <w:p w14:paraId="725A2B29" w14:textId="77777777" w:rsidR="001F167D" w:rsidRDefault="00E44A9C">
      <w:pPr>
        <w:pStyle w:val="a4"/>
        <w:numPr>
          <w:ilvl w:val="0"/>
          <w:numId w:val="28"/>
        </w:numPr>
        <w:tabs>
          <w:tab w:val="left" w:pos="1543"/>
        </w:tabs>
        <w:spacing w:before="196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знает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конец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периода;</w:t>
      </w:r>
    </w:p>
    <w:p w14:paraId="0836A8C0" w14:textId="77777777" w:rsidR="001F167D" w:rsidRDefault="00E44A9C">
      <w:pPr>
        <w:pStyle w:val="a4"/>
        <w:numPr>
          <w:ilvl w:val="0"/>
          <w:numId w:val="28"/>
        </w:numPr>
        <w:tabs>
          <w:tab w:val="left" w:pos="1543"/>
        </w:tabs>
        <w:spacing w:before="249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практике;</w:t>
      </w:r>
    </w:p>
    <w:p w14:paraId="33F4941C" w14:textId="77777777" w:rsidR="001F167D" w:rsidRDefault="00E44A9C">
      <w:pPr>
        <w:pStyle w:val="a4"/>
        <w:numPr>
          <w:ilvl w:val="0"/>
          <w:numId w:val="28"/>
        </w:numPr>
        <w:tabs>
          <w:tab w:val="left" w:pos="1543"/>
        </w:tabs>
        <w:spacing w:before="247"/>
        <w:jc w:val="left"/>
        <w:rPr>
          <w:sz w:val="28"/>
        </w:rPr>
      </w:pPr>
      <w:r>
        <w:rPr>
          <w:sz w:val="28"/>
        </w:rPr>
        <w:t>насколько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активно,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применяет.</w:t>
      </w:r>
    </w:p>
    <w:p w14:paraId="48E2BF27" w14:textId="77777777" w:rsidR="001F167D" w:rsidRDefault="00E44A9C">
      <w:pPr>
        <w:pStyle w:val="a3"/>
        <w:spacing w:before="247" w:line="276" w:lineRule="auto"/>
        <w:ind w:right="1133" w:firstLine="566"/>
      </w:pPr>
      <w:r>
        <w:t>При оценке результативности обучения должны учитываться особенности</w:t>
      </w:r>
      <w:r>
        <w:rPr>
          <w:spacing w:val="1"/>
        </w:rPr>
        <w:t xml:space="preserve"> </w:t>
      </w:r>
      <w:r>
        <w:rPr>
          <w:spacing w:val="-1"/>
        </w:rPr>
        <w:t>психического,</w:t>
      </w:r>
      <w:r>
        <w:rPr>
          <w:spacing w:val="-15"/>
        </w:rPr>
        <w:t xml:space="preserve"> </w:t>
      </w:r>
      <w:r>
        <w:t>неврологического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соматического</w:t>
      </w:r>
      <w:r>
        <w:rPr>
          <w:spacing w:val="-14"/>
        </w:rPr>
        <w:t xml:space="preserve"> </w:t>
      </w:r>
      <w:r>
        <w:t>состояния</w:t>
      </w:r>
      <w:r>
        <w:rPr>
          <w:spacing w:val="-17"/>
        </w:rPr>
        <w:t xml:space="preserve"> </w:t>
      </w:r>
      <w:r>
        <w:t>каждого</w:t>
      </w:r>
      <w:r>
        <w:rPr>
          <w:spacing w:val="-16"/>
        </w:rPr>
        <w:t xml:space="preserve"> </w:t>
      </w:r>
      <w:r>
        <w:t>обучающе-</w:t>
      </w:r>
      <w:r>
        <w:rPr>
          <w:spacing w:val="-67"/>
        </w:rPr>
        <w:t xml:space="preserve"> </w:t>
      </w:r>
      <w:r>
        <w:t>гося. Выявление результативности обучения должно происходить вариативно с</w:t>
      </w:r>
      <w:r>
        <w:rPr>
          <w:spacing w:val="1"/>
        </w:rPr>
        <w:t xml:space="preserve"> </w:t>
      </w:r>
      <w:r>
        <w:t>учетом психофизического развития обучающегося в процессе выполнения пер-</w:t>
      </w:r>
      <w:r>
        <w:rPr>
          <w:spacing w:val="1"/>
        </w:rPr>
        <w:t xml:space="preserve"> </w:t>
      </w:r>
      <w:r>
        <w:t>цептивных, речевых, предметных действий, графических работ. При предъявле-</w:t>
      </w:r>
      <w:r>
        <w:rPr>
          <w:spacing w:val="-67"/>
        </w:rPr>
        <w:t xml:space="preserve"> </w:t>
      </w:r>
      <w:r>
        <w:t>нии и выполнении всех видов заданий обучающимся должна оказываться по-</w:t>
      </w:r>
      <w:r>
        <w:rPr>
          <w:spacing w:val="1"/>
        </w:rPr>
        <w:t xml:space="preserve"> </w:t>
      </w:r>
      <w:r>
        <w:t>мощь: разъяснение, показ, дополнительные словесные, графические и жестовые</w:t>
      </w:r>
      <w:r>
        <w:rPr>
          <w:spacing w:val="-67"/>
        </w:rPr>
        <w:t xml:space="preserve"> </w:t>
      </w:r>
      <w:r>
        <w:t>инструкции; задания по подражанию, совместно распределенным действиям.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само-</w:t>
      </w:r>
      <w:r>
        <w:rPr>
          <w:spacing w:val="-67"/>
        </w:rPr>
        <w:t xml:space="preserve"> </w:t>
      </w:r>
      <w:r>
        <w:t>стоятельности</w:t>
      </w:r>
      <w:r>
        <w:rPr>
          <w:spacing w:val="-3"/>
        </w:rPr>
        <w:t xml:space="preserve"> </w:t>
      </w:r>
      <w:r>
        <w:t>обучающегося.</w:t>
      </w:r>
    </w:p>
    <w:p w14:paraId="3DCC11DC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8D604D4" w14:textId="77777777" w:rsidR="001F167D" w:rsidRDefault="00E44A9C">
      <w:pPr>
        <w:pStyle w:val="a3"/>
        <w:spacing w:before="74" w:line="276" w:lineRule="auto"/>
        <w:ind w:right="1133" w:firstLine="566"/>
      </w:pPr>
      <w:r>
        <w:t>Оценка</w:t>
      </w:r>
      <w:r>
        <w:rPr>
          <w:spacing w:val="-10"/>
        </w:rPr>
        <w:t xml:space="preserve"> </w:t>
      </w:r>
      <w:r>
        <w:t>выявленных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оценочных</w:t>
      </w:r>
      <w:r>
        <w:rPr>
          <w:spacing w:val="-11"/>
        </w:rPr>
        <w:t xml:space="preserve"> </w:t>
      </w:r>
      <w:r>
        <w:t>по-</w:t>
      </w:r>
      <w:r>
        <w:rPr>
          <w:spacing w:val="-68"/>
        </w:rPr>
        <w:t xml:space="preserve"> </w:t>
      </w:r>
      <w:r>
        <w:t>казателях,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выполняемых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действий:</w:t>
      </w:r>
      <w:r>
        <w:rPr>
          <w:spacing w:val="-6"/>
        </w:rPr>
        <w:t xml:space="preserve"> </w:t>
      </w:r>
      <w:r>
        <w:t>"выполняет</w:t>
      </w:r>
      <w:r>
        <w:rPr>
          <w:spacing w:val="-10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самостоятельно",</w:t>
      </w:r>
      <w:r>
        <w:rPr>
          <w:spacing w:val="-7"/>
        </w:rPr>
        <w:t xml:space="preserve"> </w:t>
      </w:r>
      <w:r>
        <w:t>"выполняет</w:t>
      </w:r>
      <w:r>
        <w:rPr>
          <w:spacing w:val="-11"/>
        </w:rPr>
        <w:t xml:space="preserve"> </w:t>
      </w:r>
      <w:r>
        <w:t>дей-</w:t>
      </w:r>
      <w:r>
        <w:rPr>
          <w:spacing w:val="-67"/>
        </w:rPr>
        <w:t xml:space="preserve"> </w:t>
      </w:r>
      <w:r>
        <w:t>ствие по инструкции" (вербальной или невербальной), "выполняет действие по</w:t>
      </w:r>
      <w:r>
        <w:rPr>
          <w:spacing w:val="1"/>
        </w:rPr>
        <w:t xml:space="preserve"> </w:t>
      </w:r>
      <w:r>
        <w:t>образцу", "выполняет действие с частичной физической помощью", "выполняет</w:t>
      </w:r>
      <w:r>
        <w:rPr>
          <w:spacing w:val="-67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помощью",</w:t>
      </w:r>
      <w:r>
        <w:rPr>
          <w:spacing w:val="1"/>
        </w:rPr>
        <w:t xml:space="preserve"> </w:t>
      </w:r>
      <w:r>
        <w:t>"действие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выполняет";</w:t>
      </w:r>
      <w:r>
        <w:rPr>
          <w:spacing w:val="-67"/>
        </w:rPr>
        <w:t xml:space="preserve"> </w:t>
      </w:r>
      <w:r>
        <w:t>"узнает</w:t>
      </w:r>
      <w:r>
        <w:rPr>
          <w:spacing w:val="-1"/>
        </w:rPr>
        <w:t xml:space="preserve"> </w:t>
      </w:r>
      <w:r>
        <w:t>объект",</w:t>
      </w:r>
      <w:r>
        <w:rPr>
          <w:spacing w:val="-1"/>
        </w:rPr>
        <w:t xml:space="preserve"> </w:t>
      </w:r>
      <w:r>
        <w:t>"не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узнает</w:t>
      </w:r>
      <w:r>
        <w:rPr>
          <w:spacing w:val="-1"/>
        </w:rPr>
        <w:t xml:space="preserve"> </w:t>
      </w:r>
      <w:r>
        <w:t>объект",</w:t>
      </w:r>
      <w:r>
        <w:rPr>
          <w:spacing w:val="-1"/>
        </w:rPr>
        <w:t xml:space="preserve"> </w:t>
      </w:r>
      <w:r>
        <w:t>"не</w:t>
      </w:r>
      <w:r>
        <w:rPr>
          <w:spacing w:val="-1"/>
        </w:rPr>
        <w:t xml:space="preserve"> </w:t>
      </w:r>
      <w:r>
        <w:t>узнает объект".</w:t>
      </w:r>
    </w:p>
    <w:p w14:paraId="2584260A" w14:textId="77777777" w:rsidR="001F167D" w:rsidRDefault="001F167D">
      <w:pPr>
        <w:pStyle w:val="a3"/>
        <w:spacing w:before="7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714"/>
      </w:tblGrid>
      <w:tr w:rsidR="001F167D" w14:paraId="689725CC" w14:textId="77777777" w:rsidTr="005D6DD3">
        <w:trPr>
          <w:trHeight w:val="1680"/>
        </w:trPr>
        <w:tc>
          <w:tcPr>
            <w:tcW w:w="7668" w:type="dxa"/>
          </w:tcPr>
          <w:p w14:paraId="59B40C1F" w14:textId="77777777" w:rsidR="001F167D" w:rsidRDefault="001F167D">
            <w:pPr>
              <w:pStyle w:val="TableParagraph"/>
              <w:rPr>
                <w:sz w:val="30"/>
              </w:rPr>
            </w:pPr>
          </w:p>
          <w:p w14:paraId="6B41EDD5" w14:textId="77777777" w:rsidR="001F167D" w:rsidRDefault="00E44A9C">
            <w:pPr>
              <w:pStyle w:val="TableParagraph"/>
              <w:spacing w:before="212"/>
              <w:ind w:left="677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</w:p>
        </w:tc>
        <w:tc>
          <w:tcPr>
            <w:tcW w:w="2714" w:type="dxa"/>
          </w:tcPr>
          <w:p w14:paraId="56752EF4" w14:textId="2E15D56C" w:rsidR="001F167D" w:rsidRDefault="00E44A9C" w:rsidP="005D6DD3">
            <w:pPr>
              <w:pStyle w:val="TableParagraph"/>
              <w:ind w:left="67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67"/>
                <w:sz w:val="28"/>
              </w:rPr>
              <w:t xml:space="preserve"> </w:t>
            </w:r>
            <w:r w:rsidR="005D6DD3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отметки</w:t>
            </w:r>
          </w:p>
        </w:tc>
      </w:tr>
      <w:tr w:rsidR="001F167D" w14:paraId="660C3466" w14:textId="77777777" w:rsidTr="005D6DD3">
        <w:trPr>
          <w:trHeight w:val="1312"/>
        </w:trPr>
        <w:tc>
          <w:tcPr>
            <w:tcW w:w="7668" w:type="dxa"/>
          </w:tcPr>
          <w:p w14:paraId="0991F72D" w14:textId="77777777" w:rsidR="001F167D" w:rsidRDefault="00E44A9C">
            <w:pPr>
              <w:pStyle w:val="TableParagraph"/>
              <w:spacing w:before="2" w:line="276" w:lineRule="auto"/>
              <w:ind w:left="110" w:right="97" w:firstLine="566"/>
              <w:jc w:val="both"/>
              <w:rPr>
                <w:sz w:val="28"/>
              </w:rPr>
            </w:pP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смысла, не включается в процесс выполнения вместе с учите-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лем</w:t>
            </w:r>
          </w:p>
        </w:tc>
        <w:tc>
          <w:tcPr>
            <w:tcW w:w="2714" w:type="dxa"/>
          </w:tcPr>
          <w:p w14:paraId="3FC43AAF" w14:textId="77777777" w:rsidR="001F167D" w:rsidRDefault="00E44A9C">
            <w:pPr>
              <w:pStyle w:val="TableParagraph"/>
              <w:spacing w:before="4"/>
              <w:ind w:left="676"/>
              <w:rPr>
                <w:sz w:val="28"/>
              </w:rPr>
            </w:pPr>
            <w:r>
              <w:rPr>
                <w:sz w:val="28"/>
              </w:rPr>
              <w:t>0 баллов</w:t>
            </w:r>
          </w:p>
        </w:tc>
      </w:tr>
      <w:tr w:rsidR="001F167D" w14:paraId="33A16F4D" w14:textId="77777777" w:rsidTr="005D6DD3">
        <w:trPr>
          <w:trHeight w:val="1679"/>
        </w:trPr>
        <w:tc>
          <w:tcPr>
            <w:tcW w:w="7668" w:type="dxa"/>
          </w:tcPr>
          <w:p w14:paraId="7D430B50" w14:textId="77777777" w:rsidR="001F167D" w:rsidRDefault="00E44A9C">
            <w:pPr>
              <w:pStyle w:val="TableParagraph"/>
              <w:spacing w:line="276" w:lineRule="auto"/>
              <w:ind w:left="110" w:right="95" w:firstLine="566"/>
              <w:jc w:val="both"/>
              <w:rPr>
                <w:sz w:val="28"/>
              </w:rPr>
            </w:pPr>
            <w:r>
              <w:rPr>
                <w:sz w:val="28"/>
              </w:rPr>
              <w:t>Смысл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минимальном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объеме),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связывает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ситуацией,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полняет действие только по прямому указанию и с контроли-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2714" w:type="dxa"/>
          </w:tcPr>
          <w:p w14:paraId="1015E93C" w14:textId="77777777" w:rsidR="001F167D" w:rsidRDefault="00E44A9C">
            <w:pPr>
              <w:pStyle w:val="TableParagraph"/>
              <w:spacing w:before="2"/>
              <w:ind w:left="67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</w:p>
        </w:tc>
      </w:tr>
      <w:tr w:rsidR="001F167D" w14:paraId="14FD3EB2" w14:textId="77777777" w:rsidTr="005D6DD3">
        <w:trPr>
          <w:trHeight w:val="1312"/>
        </w:trPr>
        <w:tc>
          <w:tcPr>
            <w:tcW w:w="7668" w:type="dxa"/>
          </w:tcPr>
          <w:p w14:paraId="5337A1E8" w14:textId="77777777" w:rsidR="001F167D" w:rsidRDefault="00E44A9C">
            <w:pPr>
              <w:pStyle w:val="TableParagraph"/>
              <w:spacing w:before="2" w:line="276" w:lineRule="auto"/>
              <w:ind w:left="110" w:right="98" w:firstLine="56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 преимущественно выполняет действие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 учителя, в отдельных ситуациях способен выпол-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  <w:tc>
          <w:tcPr>
            <w:tcW w:w="2714" w:type="dxa"/>
          </w:tcPr>
          <w:p w14:paraId="184B1F52" w14:textId="77777777" w:rsidR="001F167D" w:rsidRDefault="00E44A9C">
            <w:pPr>
              <w:pStyle w:val="TableParagraph"/>
              <w:spacing w:before="4"/>
              <w:ind w:left="67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  <w:tr w:rsidR="001F167D" w14:paraId="7C1E08AB" w14:textId="77777777" w:rsidTr="005D6DD3">
        <w:trPr>
          <w:trHeight w:val="1309"/>
        </w:trPr>
        <w:tc>
          <w:tcPr>
            <w:tcW w:w="7668" w:type="dxa"/>
          </w:tcPr>
          <w:p w14:paraId="525AE517" w14:textId="77777777" w:rsidR="001F167D" w:rsidRDefault="00E44A9C">
            <w:pPr>
              <w:pStyle w:val="TableParagraph"/>
              <w:spacing w:line="276" w:lineRule="auto"/>
              <w:ind w:left="110" w:right="98" w:firstLine="56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 способен самостоятельно выполнять дей-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ствие в определенных ситуациях, нередко допускает ошибки,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исправляет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2714" w:type="dxa"/>
          </w:tcPr>
          <w:p w14:paraId="04138691" w14:textId="77777777" w:rsidR="001F167D" w:rsidRDefault="00E44A9C">
            <w:pPr>
              <w:pStyle w:val="TableParagraph"/>
              <w:spacing w:before="2"/>
              <w:ind w:left="67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  <w:tr w:rsidR="001F167D" w14:paraId="776B8B62" w14:textId="77777777" w:rsidTr="005D6DD3">
        <w:trPr>
          <w:trHeight w:val="1310"/>
        </w:trPr>
        <w:tc>
          <w:tcPr>
            <w:tcW w:w="7668" w:type="dxa"/>
          </w:tcPr>
          <w:p w14:paraId="273F7777" w14:textId="77777777" w:rsidR="001F167D" w:rsidRDefault="00E44A9C">
            <w:pPr>
              <w:pStyle w:val="TableParagraph"/>
              <w:spacing w:line="278" w:lineRule="auto"/>
              <w:ind w:left="110" w:right="97" w:firstLine="56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 способен самостоятельно применять дей-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иногда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исправляет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2714" w:type="dxa"/>
          </w:tcPr>
          <w:p w14:paraId="48D6E712" w14:textId="77777777" w:rsidR="001F167D" w:rsidRDefault="00E44A9C">
            <w:pPr>
              <w:pStyle w:val="TableParagraph"/>
              <w:spacing w:before="2"/>
              <w:ind w:left="67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  <w:tr w:rsidR="001F167D" w14:paraId="0217DE95" w14:textId="77777777" w:rsidTr="005D6DD3">
        <w:trPr>
          <w:trHeight w:val="943"/>
        </w:trPr>
        <w:tc>
          <w:tcPr>
            <w:tcW w:w="7668" w:type="dxa"/>
          </w:tcPr>
          <w:p w14:paraId="73CF1361" w14:textId="77777777" w:rsidR="001F167D" w:rsidRDefault="00E44A9C">
            <w:pPr>
              <w:pStyle w:val="TableParagraph"/>
              <w:spacing w:before="2" w:line="278" w:lineRule="auto"/>
              <w:ind w:left="110" w:right="89" w:firstLine="566"/>
              <w:rPr>
                <w:sz w:val="28"/>
              </w:rPr>
            </w:pPr>
            <w:r>
              <w:rPr>
                <w:sz w:val="28"/>
              </w:rPr>
              <w:t>Обучающийся самостоятельно применяет действие в лю-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2714" w:type="dxa"/>
          </w:tcPr>
          <w:p w14:paraId="6A2755EA" w14:textId="77777777" w:rsidR="001F167D" w:rsidRDefault="00E44A9C">
            <w:pPr>
              <w:pStyle w:val="TableParagraph"/>
              <w:spacing w:before="4"/>
              <w:ind w:left="676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</w:tr>
    </w:tbl>
    <w:p w14:paraId="68C2B52C" w14:textId="77777777" w:rsidR="001F167D" w:rsidRDefault="00E44A9C">
      <w:pPr>
        <w:pStyle w:val="a3"/>
        <w:spacing w:line="276" w:lineRule="auto"/>
        <w:ind w:right="1130" w:firstLine="566"/>
      </w:pPr>
      <w:r>
        <w:t>Отметка обучающемуся, соответствующая уровню усвоения программного</w:t>
      </w:r>
      <w:r>
        <w:rPr>
          <w:spacing w:val="-67"/>
        </w:rPr>
        <w:t xml:space="preserve"> </w:t>
      </w:r>
      <w:r>
        <w:t>материала, выставляется по таблице соотнесения количества баллов с выставля-</w:t>
      </w:r>
      <w:r>
        <w:rPr>
          <w:spacing w:val="-67"/>
        </w:rPr>
        <w:t xml:space="preserve"> </w:t>
      </w:r>
      <w:r>
        <w:t>емой</w:t>
      </w:r>
      <w:r>
        <w:rPr>
          <w:spacing w:val="-1"/>
        </w:rPr>
        <w:t xml:space="preserve"> </w:t>
      </w:r>
      <w:r>
        <w:t>отметкой:</w:t>
      </w:r>
    </w:p>
    <w:p w14:paraId="10AD37ED" w14:textId="77777777" w:rsidR="001F167D" w:rsidRDefault="00E44A9C">
      <w:pPr>
        <w:pStyle w:val="a3"/>
        <w:spacing w:before="202"/>
        <w:ind w:left="1379"/>
        <w:jc w:val="left"/>
      </w:pPr>
      <w:r>
        <w:t>Соотнесение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выставляемой</w:t>
      </w:r>
      <w:r>
        <w:rPr>
          <w:spacing w:val="-2"/>
        </w:rPr>
        <w:t xml:space="preserve"> </w:t>
      </w:r>
      <w:r>
        <w:t>отметкой</w:t>
      </w:r>
    </w:p>
    <w:p w14:paraId="60472888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3490"/>
        <w:gridCol w:w="4063"/>
      </w:tblGrid>
      <w:tr w:rsidR="001F167D" w14:paraId="6960D3E7" w14:textId="77777777">
        <w:trPr>
          <w:trHeight w:val="1682"/>
        </w:trPr>
        <w:tc>
          <w:tcPr>
            <w:tcW w:w="2076" w:type="dxa"/>
          </w:tcPr>
          <w:p w14:paraId="24EAD468" w14:textId="77777777" w:rsidR="001F167D" w:rsidRDefault="00E44A9C">
            <w:pPr>
              <w:pStyle w:val="TableParagraph"/>
              <w:spacing w:line="276" w:lineRule="auto"/>
              <w:ind w:left="110" w:firstLine="566"/>
              <w:rPr>
                <w:sz w:val="28"/>
              </w:rPr>
            </w:pPr>
            <w:r>
              <w:rPr>
                <w:sz w:val="28"/>
              </w:rPr>
              <w:t>Количе-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баллов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отметки</w:t>
            </w:r>
          </w:p>
        </w:tc>
        <w:tc>
          <w:tcPr>
            <w:tcW w:w="3490" w:type="dxa"/>
          </w:tcPr>
          <w:p w14:paraId="5FE35BF1" w14:textId="77777777" w:rsidR="001F167D" w:rsidRDefault="001F167D">
            <w:pPr>
              <w:pStyle w:val="TableParagraph"/>
              <w:rPr>
                <w:sz w:val="30"/>
              </w:rPr>
            </w:pPr>
          </w:p>
          <w:p w14:paraId="304B154D" w14:textId="77777777" w:rsidR="001F167D" w:rsidRDefault="00E44A9C">
            <w:pPr>
              <w:pStyle w:val="TableParagraph"/>
              <w:spacing w:before="209"/>
              <w:ind w:left="675"/>
              <w:rPr>
                <w:sz w:val="28"/>
              </w:rPr>
            </w:pPr>
            <w:r>
              <w:rPr>
                <w:sz w:val="28"/>
              </w:rPr>
              <w:t>Отметка</w:t>
            </w:r>
          </w:p>
        </w:tc>
        <w:tc>
          <w:tcPr>
            <w:tcW w:w="4063" w:type="dxa"/>
          </w:tcPr>
          <w:p w14:paraId="4B7D0244" w14:textId="77777777" w:rsidR="001F167D" w:rsidRDefault="001F167D">
            <w:pPr>
              <w:pStyle w:val="TableParagraph"/>
              <w:rPr>
                <w:sz w:val="30"/>
              </w:rPr>
            </w:pPr>
          </w:p>
          <w:p w14:paraId="15CCB5A2" w14:textId="77777777" w:rsidR="001F167D" w:rsidRDefault="00E44A9C">
            <w:pPr>
              <w:pStyle w:val="TableParagraph"/>
              <w:spacing w:before="209"/>
              <w:ind w:left="677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усвоения</w:t>
            </w:r>
          </w:p>
        </w:tc>
      </w:tr>
      <w:tr w:rsidR="001F167D" w14:paraId="063FFB4F" w14:textId="77777777">
        <w:trPr>
          <w:trHeight w:val="570"/>
        </w:trPr>
        <w:tc>
          <w:tcPr>
            <w:tcW w:w="2076" w:type="dxa"/>
          </w:tcPr>
          <w:p w14:paraId="42AE2CC5" w14:textId="77777777" w:rsidR="001F167D" w:rsidRDefault="00E44A9C">
            <w:pPr>
              <w:pStyle w:val="TableParagraph"/>
              <w:spacing w:line="319" w:lineRule="exact"/>
              <w:ind w:right="357"/>
              <w:jc w:val="right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3490" w:type="dxa"/>
          </w:tcPr>
          <w:p w14:paraId="2EF851F7" w14:textId="77777777" w:rsidR="001F167D" w:rsidRDefault="00E44A9C">
            <w:pPr>
              <w:pStyle w:val="TableParagraph"/>
              <w:spacing w:line="319" w:lineRule="exact"/>
              <w:ind w:left="675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4063" w:type="dxa"/>
          </w:tcPr>
          <w:p w14:paraId="076D46C0" w14:textId="77777777" w:rsidR="001F167D" w:rsidRDefault="00E44A9C">
            <w:pPr>
              <w:pStyle w:val="TableParagraph"/>
              <w:spacing w:line="319" w:lineRule="exact"/>
              <w:ind w:left="677"/>
              <w:rPr>
                <w:sz w:val="28"/>
              </w:rPr>
            </w:pPr>
            <w:r>
              <w:rPr>
                <w:sz w:val="28"/>
              </w:rPr>
              <w:t>оптимальный</w:t>
            </w:r>
          </w:p>
        </w:tc>
      </w:tr>
      <w:tr w:rsidR="001F167D" w14:paraId="5529E1F0" w14:textId="77777777">
        <w:trPr>
          <w:trHeight w:val="570"/>
        </w:trPr>
        <w:tc>
          <w:tcPr>
            <w:tcW w:w="2076" w:type="dxa"/>
          </w:tcPr>
          <w:p w14:paraId="5F98CB15" w14:textId="77777777" w:rsidR="001F167D" w:rsidRDefault="00E44A9C">
            <w:pPr>
              <w:pStyle w:val="TableParagraph"/>
              <w:spacing w:line="319" w:lineRule="exact"/>
              <w:ind w:right="271"/>
              <w:jc w:val="righ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  <w:tc>
          <w:tcPr>
            <w:tcW w:w="3490" w:type="dxa"/>
          </w:tcPr>
          <w:p w14:paraId="03B3C61D" w14:textId="77777777" w:rsidR="001F167D" w:rsidRDefault="00E44A9C">
            <w:pPr>
              <w:pStyle w:val="TableParagraph"/>
              <w:spacing w:line="319" w:lineRule="exact"/>
              <w:ind w:left="675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4063" w:type="dxa"/>
          </w:tcPr>
          <w:p w14:paraId="22C40614" w14:textId="77777777" w:rsidR="001F167D" w:rsidRDefault="00E44A9C">
            <w:pPr>
              <w:pStyle w:val="TableParagraph"/>
              <w:spacing w:line="319" w:lineRule="exact"/>
              <w:ind w:left="677"/>
              <w:rPr>
                <w:sz w:val="28"/>
              </w:rPr>
            </w:pPr>
            <w:r>
              <w:rPr>
                <w:sz w:val="28"/>
              </w:rPr>
              <w:t>достаточный</w:t>
            </w:r>
          </w:p>
        </w:tc>
      </w:tr>
      <w:tr w:rsidR="001F167D" w14:paraId="31BEB1B8" w14:textId="77777777">
        <w:trPr>
          <w:trHeight w:val="570"/>
        </w:trPr>
        <w:tc>
          <w:tcPr>
            <w:tcW w:w="2076" w:type="dxa"/>
          </w:tcPr>
          <w:p w14:paraId="42CDA8A0" w14:textId="77777777" w:rsidR="001F167D" w:rsidRDefault="00E44A9C">
            <w:pPr>
              <w:pStyle w:val="TableParagraph"/>
              <w:spacing w:line="319" w:lineRule="exact"/>
              <w:ind w:right="271"/>
              <w:jc w:val="right"/>
              <w:rPr>
                <w:sz w:val="28"/>
              </w:rPr>
            </w:pPr>
            <w:r>
              <w:rPr>
                <w:sz w:val="28"/>
              </w:rPr>
              <w:t>0-2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  <w:tc>
          <w:tcPr>
            <w:tcW w:w="3490" w:type="dxa"/>
          </w:tcPr>
          <w:p w14:paraId="66CAE64D" w14:textId="77777777" w:rsidR="001F167D" w:rsidRDefault="00E44A9C">
            <w:pPr>
              <w:pStyle w:val="TableParagraph"/>
              <w:spacing w:line="319" w:lineRule="exact"/>
              <w:ind w:left="675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4063" w:type="dxa"/>
          </w:tcPr>
          <w:p w14:paraId="10F2128F" w14:textId="77777777" w:rsidR="001F167D" w:rsidRDefault="00E44A9C">
            <w:pPr>
              <w:pStyle w:val="TableParagraph"/>
              <w:spacing w:line="319" w:lineRule="exact"/>
              <w:ind w:left="677"/>
              <w:rPr>
                <w:sz w:val="28"/>
              </w:rPr>
            </w:pPr>
            <w:r>
              <w:rPr>
                <w:sz w:val="28"/>
              </w:rPr>
              <w:t>допустимый</w:t>
            </w:r>
          </w:p>
        </w:tc>
      </w:tr>
    </w:tbl>
    <w:p w14:paraId="7BB4BB67" w14:textId="77777777" w:rsidR="001F167D" w:rsidRDefault="00E44A9C">
      <w:pPr>
        <w:pStyle w:val="a3"/>
        <w:spacing w:line="276" w:lineRule="auto"/>
        <w:ind w:right="1131" w:firstLine="566"/>
      </w:pPr>
      <w:r>
        <w:t>Выявление</w:t>
      </w:r>
      <w:r>
        <w:rPr>
          <w:spacing w:val="-4"/>
        </w:rPr>
        <w:t xml:space="preserve"> </w:t>
      </w:r>
      <w:r>
        <w:t>представлений,</w:t>
      </w:r>
      <w:r>
        <w:rPr>
          <w:spacing w:val="-6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обра-</w:t>
      </w:r>
      <w:r>
        <w:rPr>
          <w:spacing w:val="-68"/>
        </w:rPr>
        <w:t xml:space="preserve"> </w:t>
      </w:r>
      <w:r>
        <w:t>зовательной области должно создавать основу для корректировки СИПР, кон-</w:t>
      </w:r>
      <w:r>
        <w:rPr>
          <w:spacing w:val="1"/>
        </w:rPr>
        <w:t xml:space="preserve"> </w:t>
      </w:r>
      <w:r>
        <w:t>кретизации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дальнейшей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слу-</w:t>
      </w:r>
      <w:r>
        <w:rPr>
          <w:spacing w:val="-68"/>
        </w:rPr>
        <w:t xml:space="preserve"> </w:t>
      </w:r>
      <w:r>
        <w:t>чае затруднений в оценке сформированности действий, представлений в связи с</w:t>
      </w:r>
      <w:r>
        <w:rPr>
          <w:spacing w:val="-67"/>
        </w:rPr>
        <w:t xml:space="preserve"> </w:t>
      </w:r>
      <w:r>
        <w:t>отсутствием видимых изменений, обусловленных тяжестью имеющихся у обу-</w:t>
      </w:r>
      <w:r>
        <w:rPr>
          <w:spacing w:val="1"/>
        </w:rPr>
        <w:t xml:space="preserve"> </w:t>
      </w:r>
      <w:r>
        <w:t>чающегося</w:t>
      </w:r>
      <w:r>
        <w:rPr>
          <w:spacing w:val="-9"/>
        </w:rPr>
        <w:t xml:space="preserve"> </w:t>
      </w:r>
      <w:r>
        <w:t>нарушений,</w:t>
      </w:r>
      <w:r>
        <w:rPr>
          <w:spacing w:val="-8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состояние,</w:t>
      </w:r>
      <w:r>
        <w:rPr>
          <w:spacing w:val="-10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результаты.</w:t>
      </w:r>
    </w:p>
    <w:p w14:paraId="5F865D45" w14:textId="77777777" w:rsidR="001F167D" w:rsidRDefault="00E44A9C">
      <w:pPr>
        <w:pStyle w:val="11"/>
        <w:numPr>
          <w:ilvl w:val="0"/>
          <w:numId w:val="96"/>
        </w:numPr>
        <w:tabs>
          <w:tab w:val="left" w:pos="1264"/>
        </w:tabs>
        <w:spacing w:before="197"/>
        <w:ind w:left="1263" w:hanging="452"/>
        <w:jc w:val="both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УО</w:t>
      </w:r>
      <w:r>
        <w:rPr>
          <w:spacing w:val="-1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2)</w:t>
      </w:r>
    </w:p>
    <w:p w14:paraId="40B50DD6" w14:textId="77777777" w:rsidR="001F167D" w:rsidRDefault="00E44A9C">
      <w:pPr>
        <w:pStyle w:val="a4"/>
        <w:numPr>
          <w:ilvl w:val="0"/>
          <w:numId w:val="42"/>
        </w:numPr>
        <w:tabs>
          <w:tab w:val="left" w:pos="1233"/>
        </w:tabs>
        <w:spacing w:before="246" w:line="276" w:lineRule="auto"/>
        <w:ind w:left="812" w:right="1133" w:firstLine="0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"Речь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альтернативная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ком-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муникация"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"Язык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практика"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включает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по-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яснительную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записку,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 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предмету.</w:t>
      </w:r>
    </w:p>
    <w:p w14:paraId="7CE0A88D" w14:textId="77777777" w:rsidR="001F167D" w:rsidRDefault="00E44A9C">
      <w:pPr>
        <w:spacing w:before="202"/>
        <w:ind w:left="81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51AF12F2" w14:textId="77777777" w:rsidR="001F167D" w:rsidRDefault="00E44A9C">
      <w:pPr>
        <w:pStyle w:val="a3"/>
        <w:spacing w:before="247" w:line="276" w:lineRule="auto"/>
        <w:ind w:right="1129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 человека. Специфические нарушения развития ребенка значительно пре-</w:t>
      </w:r>
      <w:r>
        <w:rPr>
          <w:spacing w:val="1"/>
        </w:rPr>
        <w:t xml:space="preserve"> </w:t>
      </w:r>
      <w:r>
        <w:t>пятствуют и ограничивают его полноценное общение с окружающими. Физиче-</w:t>
      </w:r>
      <w:r>
        <w:rPr>
          <w:spacing w:val="-67"/>
        </w:rPr>
        <w:t xml:space="preserve"> </w:t>
      </w:r>
      <w:r>
        <w:t>ские</w:t>
      </w:r>
      <w:r>
        <w:rPr>
          <w:spacing w:val="-16"/>
        </w:rPr>
        <w:t xml:space="preserve"> </w:t>
      </w:r>
      <w:r>
        <w:t>ограничения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ДЦП</w:t>
      </w:r>
      <w:r>
        <w:rPr>
          <w:spacing w:val="-14"/>
        </w:rPr>
        <w:t xml:space="preserve"> </w:t>
      </w:r>
      <w:r>
        <w:t>затрудняют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экспрессивных</w:t>
      </w:r>
      <w:r>
        <w:rPr>
          <w:spacing w:val="-13"/>
        </w:rPr>
        <w:t xml:space="preserve"> </w:t>
      </w:r>
      <w:r>
        <w:t>движений</w:t>
      </w:r>
      <w:r>
        <w:rPr>
          <w:spacing w:val="-67"/>
        </w:rPr>
        <w:t xml:space="preserve"> </w:t>
      </w:r>
      <w:r>
        <w:t>(мимика, указательные жесты и др.), работу артикуляционного аппарата, дети с</w:t>
      </w:r>
      <w:r>
        <w:rPr>
          <w:spacing w:val="1"/>
        </w:rPr>
        <w:t xml:space="preserve"> </w:t>
      </w:r>
      <w:r>
        <w:t>трудом произносят отдельные звуки и слоги. У детей, имеющих нарушение ин-</w:t>
      </w:r>
      <w:r>
        <w:rPr>
          <w:spacing w:val="1"/>
        </w:rPr>
        <w:t xml:space="preserve"> </w:t>
      </w:r>
      <w:r>
        <w:t>теллекта в сочетании с аутистическими расстройствами, отсутствует потреб-</w:t>
      </w:r>
      <w:r>
        <w:rPr>
          <w:spacing w:val="1"/>
        </w:rPr>
        <w:t xml:space="preserve"> </w:t>
      </w:r>
      <w:r>
        <w:t>ность в коммуникативных связях, имеются трудности выбора и использования</w:t>
      </w:r>
      <w:r>
        <w:rPr>
          <w:spacing w:val="1"/>
        </w:rPr>
        <w:t xml:space="preserve"> </w:t>
      </w:r>
      <w:r>
        <w:t>форм общения, включая коммуникативную речь и целенаправленность 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выраженными</w:t>
      </w:r>
      <w:r>
        <w:rPr>
          <w:spacing w:val="-16"/>
        </w:rPr>
        <w:t xml:space="preserve"> </w:t>
      </w:r>
      <w:r>
        <w:t>нарушениями</w:t>
      </w:r>
      <w:r>
        <w:rPr>
          <w:spacing w:val="-13"/>
        </w:rPr>
        <w:t xml:space="preserve"> </w:t>
      </w:r>
      <w:r>
        <w:t>интеллекта</w:t>
      </w:r>
      <w:r>
        <w:rPr>
          <w:spacing w:val="-15"/>
        </w:rPr>
        <w:t xml:space="preserve"> </w:t>
      </w:r>
      <w:r>
        <w:t>отмечается</w:t>
      </w:r>
      <w:r>
        <w:rPr>
          <w:spacing w:val="-13"/>
        </w:rPr>
        <w:t xml:space="preserve"> </w:t>
      </w:r>
      <w:r>
        <w:t>гру-</w:t>
      </w:r>
      <w:r>
        <w:rPr>
          <w:spacing w:val="-68"/>
        </w:rPr>
        <w:t xml:space="preserve"> </w:t>
      </w:r>
      <w:r>
        <w:t>бое недоразвитие речи и ее функций: коммуникативной, познавательной, регу-</w:t>
      </w:r>
      <w:r>
        <w:rPr>
          <w:spacing w:val="1"/>
        </w:rPr>
        <w:t xml:space="preserve"> </w:t>
      </w:r>
      <w:r>
        <w:t>лирующей.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многих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тяжелыми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множественными</w:t>
      </w:r>
      <w:r>
        <w:rPr>
          <w:spacing w:val="-11"/>
        </w:rPr>
        <w:t xml:space="preserve"> </w:t>
      </w:r>
      <w:r>
        <w:t>нарушениями</w:t>
      </w:r>
      <w:r>
        <w:rPr>
          <w:spacing w:val="-10"/>
        </w:rPr>
        <w:t xml:space="preserve"> </w:t>
      </w:r>
      <w:r>
        <w:t>разви-</w:t>
      </w:r>
      <w:r>
        <w:rPr>
          <w:spacing w:val="-67"/>
        </w:rPr>
        <w:t xml:space="preserve"> </w:t>
      </w:r>
      <w:r>
        <w:t>тия</w:t>
      </w:r>
      <w:r>
        <w:rPr>
          <w:spacing w:val="-7"/>
        </w:rPr>
        <w:t xml:space="preserve"> </w:t>
      </w:r>
      <w:r>
        <w:t>устная</w:t>
      </w:r>
      <w:r>
        <w:rPr>
          <w:spacing w:val="-6"/>
        </w:rPr>
        <w:t xml:space="preserve"> </w:t>
      </w:r>
      <w:r>
        <w:t>(звучащая)</w:t>
      </w:r>
      <w:r>
        <w:rPr>
          <w:spacing w:val="-7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отсутствует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нарушена</w:t>
      </w:r>
      <w:r>
        <w:rPr>
          <w:spacing w:val="-7"/>
        </w:rPr>
        <w:t xml:space="preserve"> </w:t>
      </w:r>
      <w:r>
        <w:t>настолько,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окружающими значительно</w:t>
      </w:r>
      <w:r>
        <w:rPr>
          <w:spacing w:val="1"/>
        </w:rPr>
        <w:t xml:space="preserve"> </w:t>
      </w:r>
      <w:r>
        <w:t>за-труднено,</w:t>
      </w:r>
      <w:r>
        <w:rPr>
          <w:spacing w:val="-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невозможно.</w:t>
      </w:r>
    </w:p>
    <w:p w14:paraId="4476B324" w14:textId="77777777" w:rsidR="001F167D" w:rsidRDefault="001F167D">
      <w:pPr>
        <w:spacing w:line="276" w:lineRule="auto"/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18C35521" w14:textId="77777777" w:rsidR="001F167D" w:rsidRDefault="00E44A9C">
      <w:pPr>
        <w:pStyle w:val="a3"/>
        <w:spacing w:before="74" w:line="276" w:lineRule="auto"/>
        <w:ind w:right="1137" w:firstLine="566"/>
      </w:pPr>
      <w:r>
        <w:t>В связи с этим, обучение детей речи и коммуникации должно включать це-</w:t>
      </w:r>
      <w:r>
        <w:rPr>
          <w:spacing w:val="-67"/>
        </w:rPr>
        <w:t xml:space="preserve"> </w:t>
      </w:r>
      <w:r>
        <w:t>ленаправленную</w:t>
      </w:r>
      <w:r>
        <w:rPr>
          <w:spacing w:val="-4"/>
        </w:rPr>
        <w:t xml:space="preserve"> </w:t>
      </w:r>
      <w:r>
        <w:t>педагогическую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общении, на развитие сохранных речевых механизмов, а также на обучение ис-</w:t>
      </w:r>
      <w:r>
        <w:rPr>
          <w:spacing w:val="1"/>
        </w:rPr>
        <w:t xml:space="preserve"> </w:t>
      </w:r>
      <w:r>
        <w:t>пользованию</w:t>
      </w:r>
      <w:r>
        <w:rPr>
          <w:spacing w:val="-3"/>
        </w:rPr>
        <w:t xml:space="preserve"> </w:t>
      </w:r>
      <w:r>
        <w:t>альтернативных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общения.</w:t>
      </w:r>
    </w:p>
    <w:p w14:paraId="18A59FCB" w14:textId="77777777" w:rsidR="001F167D" w:rsidRDefault="00E44A9C">
      <w:pPr>
        <w:pStyle w:val="a3"/>
        <w:spacing w:before="202" w:line="278" w:lineRule="auto"/>
        <w:ind w:right="1134" w:firstLine="566"/>
      </w:pPr>
      <w:r>
        <w:t>Цель обучения – формирование коммуникативных и речевых навыков с ис-</w:t>
      </w:r>
      <w:r>
        <w:rPr>
          <w:spacing w:val="-68"/>
        </w:rPr>
        <w:t xml:space="preserve"> </w:t>
      </w:r>
      <w:r>
        <w:t>пользованием средств вербальной и невербальной коммуникации, умения поль-</w:t>
      </w:r>
      <w:r>
        <w:rPr>
          <w:spacing w:val="-67"/>
        </w:rPr>
        <w:t xml:space="preserve"> </w:t>
      </w:r>
      <w:r>
        <w:t>зоваться</w:t>
      </w:r>
      <w:r>
        <w:rPr>
          <w:spacing w:val="-1"/>
        </w:rPr>
        <w:t xml:space="preserve"> </w:t>
      </w:r>
      <w:r>
        <w:t>ими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</w:p>
    <w:p w14:paraId="24EFE931" w14:textId="77777777" w:rsidR="001F167D" w:rsidRDefault="00E44A9C">
      <w:pPr>
        <w:pStyle w:val="a3"/>
        <w:spacing w:before="190" w:line="276" w:lineRule="auto"/>
        <w:ind w:right="1132" w:firstLine="566"/>
      </w:pPr>
      <w:r>
        <w:rPr>
          <w:spacing w:val="-1"/>
        </w:rPr>
        <w:t>Смыслом</w:t>
      </w:r>
      <w:r>
        <w:rPr>
          <w:spacing w:val="-16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социальному</w:t>
      </w:r>
      <w:r>
        <w:rPr>
          <w:spacing w:val="-18"/>
        </w:rPr>
        <w:t xml:space="preserve"> </w:t>
      </w:r>
      <w:r>
        <w:t>взаимодействию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окружающими</w:t>
      </w:r>
      <w:r>
        <w:rPr>
          <w:spacing w:val="-14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rPr>
          <w:spacing w:val="-1"/>
        </w:rPr>
        <w:t>индивидуальное</w:t>
      </w:r>
      <w:r>
        <w:rPr>
          <w:spacing w:val="-16"/>
        </w:rPr>
        <w:t xml:space="preserve"> </w:t>
      </w:r>
      <w:r>
        <w:rPr>
          <w:spacing w:val="-1"/>
        </w:rPr>
        <w:t>поэтапное</w:t>
      </w:r>
      <w:r>
        <w:rPr>
          <w:spacing w:val="-15"/>
        </w:rPr>
        <w:t xml:space="preserve"> </w:t>
      </w:r>
      <w:r>
        <w:t>планомерное</w:t>
      </w:r>
      <w:r>
        <w:rPr>
          <w:spacing w:val="-17"/>
        </w:rPr>
        <w:t xml:space="preserve"> </w:t>
      </w:r>
      <w:r>
        <w:t>расширение</w:t>
      </w:r>
      <w:r>
        <w:rPr>
          <w:spacing w:val="-16"/>
        </w:rPr>
        <w:t xml:space="preserve"> </w:t>
      </w:r>
      <w:r>
        <w:t>жизненного</w:t>
      </w:r>
      <w:r>
        <w:rPr>
          <w:spacing w:val="-14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повсе-</w:t>
      </w:r>
      <w:r>
        <w:rPr>
          <w:spacing w:val="-67"/>
        </w:rPr>
        <w:t xml:space="preserve"> </w:t>
      </w:r>
      <w:r>
        <w:t>дневных социальных контактов в доступных для ребенка пределах. Для этого</w:t>
      </w:r>
      <w:r>
        <w:rPr>
          <w:spacing w:val="1"/>
        </w:rPr>
        <w:t xml:space="preserve"> </w:t>
      </w:r>
      <w:r>
        <w:t>организуется специальная работа по введению ребёнка в более сложную пред-</w:t>
      </w:r>
      <w:r>
        <w:rPr>
          <w:spacing w:val="1"/>
        </w:rPr>
        <w:t xml:space="preserve"> </w:t>
      </w:r>
      <w:r>
        <w:t>метную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социальную</w:t>
      </w:r>
      <w:r>
        <w:rPr>
          <w:spacing w:val="-7"/>
        </w:rPr>
        <w:t xml:space="preserve"> </w:t>
      </w:r>
      <w:r>
        <w:t>среду,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планомерную,</w:t>
      </w:r>
      <w:r>
        <w:rPr>
          <w:spacing w:val="-8"/>
        </w:rPr>
        <w:t xml:space="preserve"> </w:t>
      </w:r>
      <w:r>
        <w:t>дозированную,</w:t>
      </w:r>
      <w:r>
        <w:rPr>
          <w:spacing w:val="-7"/>
        </w:rPr>
        <w:t xml:space="preserve"> </w:t>
      </w:r>
      <w:r>
        <w:t>за-</w:t>
      </w:r>
      <w:r>
        <w:rPr>
          <w:spacing w:val="-68"/>
        </w:rPr>
        <w:t xml:space="preserve"> </w:t>
      </w:r>
      <w:r>
        <w:t>ранее программируемую интеграцию в среду сверстников в доступных 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-2"/>
        </w:rPr>
        <w:t xml:space="preserve"> </w:t>
      </w:r>
      <w:r>
        <w:t>организованное включение в</w:t>
      </w:r>
      <w:r>
        <w:rPr>
          <w:spacing w:val="-2"/>
        </w:rPr>
        <w:t xml:space="preserve"> </w:t>
      </w:r>
      <w:r>
        <w:t>общение.</w:t>
      </w:r>
    </w:p>
    <w:p w14:paraId="22D1CA5B" w14:textId="77777777" w:rsidR="001F167D" w:rsidRDefault="00E44A9C">
      <w:pPr>
        <w:pStyle w:val="a3"/>
        <w:spacing w:before="200" w:line="276" w:lineRule="auto"/>
        <w:ind w:right="1127" w:firstLine="566"/>
      </w:pP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плане</w:t>
      </w:r>
      <w:r>
        <w:rPr>
          <w:spacing w:val="-8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t>представлен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обучения.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обучающи-</w:t>
      </w:r>
      <w:r>
        <w:rPr>
          <w:spacing w:val="-68"/>
        </w:rPr>
        <w:t xml:space="preserve"> </w:t>
      </w:r>
      <w:r>
        <w:t>мися, нуждающимися в дополнительной индивидуальной работе, осуществля-</w:t>
      </w:r>
      <w:r>
        <w:rPr>
          <w:spacing w:val="1"/>
        </w:rPr>
        <w:t xml:space="preserve"> </w:t>
      </w:r>
      <w:r>
        <w:t>ются коррекционно-развивающие занятия, где также формируются коммуника-</w:t>
      </w:r>
      <w:r>
        <w:rPr>
          <w:spacing w:val="1"/>
        </w:rPr>
        <w:t xml:space="preserve"> </w:t>
      </w:r>
      <w:r>
        <w:t>тивные навыки, в том числе с использованием технологий по альтернативной</w:t>
      </w:r>
      <w:r>
        <w:rPr>
          <w:spacing w:val="1"/>
        </w:rPr>
        <w:t xml:space="preserve"> </w:t>
      </w:r>
      <w:r>
        <w:t>коммуникации.</w:t>
      </w:r>
    </w:p>
    <w:p w14:paraId="654CB875" w14:textId="77777777" w:rsidR="001F167D" w:rsidRDefault="00E44A9C">
      <w:pPr>
        <w:pStyle w:val="21"/>
        <w:spacing w:before="201" w:line="276" w:lineRule="auto"/>
        <w:ind w:right="1130" w:firstLine="566"/>
      </w:pPr>
      <w:r>
        <w:t>Содержание учебного предмета "Речь и альтернативная коммуника-</w:t>
      </w:r>
      <w:r>
        <w:rPr>
          <w:spacing w:val="1"/>
        </w:rPr>
        <w:t xml:space="preserve"> </w:t>
      </w:r>
      <w:r>
        <w:t>ция" представлено</w:t>
      </w:r>
      <w:r>
        <w:rPr>
          <w:spacing w:val="1"/>
        </w:rPr>
        <w:t xml:space="preserve"> </w:t>
      </w:r>
      <w:r>
        <w:t>следующими разделами: "Коммуникация", "Развитие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коммуникации",</w:t>
      </w:r>
      <w:r>
        <w:rPr>
          <w:spacing w:val="1"/>
        </w:rPr>
        <w:t xml:space="preserve"> </w:t>
      </w:r>
      <w:r>
        <w:t>"Чтение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письмо".</w:t>
      </w:r>
    </w:p>
    <w:p w14:paraId="4B4D5192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"Коммуникация".</w:t>
      </w:r>
    </w:p>
    <w:p w14:paraId="703F2B8C" w14:textId="77777777" w:rsidR="001F167D" w:rsidRDefault="00E44A9C">
      <w:pPr>
        <w:pStyle w:val="a3"/>
        <w:spacing w:before="246"/>
        <w:jc w:val="left"/>
      </w:pPr>
      <w:r>
        <w:t>Коммуникация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вербальных</w:t>
      </w:r>
      <w:r>
        <w:rPr>
          <w:spacing w:val="-2"/>
        </w:rPr>
        <w:t xml:space="preserve"> </w:t>
      </w:r>
      <w:r>
        <w:t>средств.</w:t>
      </w:r>
    </w:p>
    <w:p w14:paraId="42768E13" w14:textId="77777777" w:rsidR="001F167D" w:rsidRDefault="00E44A9C">
      <w:pPr>
        <w:pStyle w:val="a3"/>
        <w:spacing w:before="247" w:line="276" w:lineRule="auto"/>
        <w:ind w:right="1130" w:firstLine="566"/>
      </w:pPr>
      <w:r>
        <w:rPr>
          <w:spacing w:val="-1"/>
        </w:rPr>
        <w:t>Установление</w:t>
      </w:r>
      <w:r>
        <w:rPr>
          <w:spacing w:val="-18"/>
        </w:rPr>
        <w:t xml:space="preserve"> </w:t>
      </w:r>
      <w:r>
        <w:rPr>
          <w:spacing w:val="-1"/>
        </w:rPr>
        <w:t>контакта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собеседником:</w:t>
      </w:r>
      <w:r>
        <w:rPr>
          <w:spacing w:val="-18"/>
        </w:rPr>
        <w:t xml:space="preserve"> </w:t>
      </w:r>
      <w:r>
        <w:t>установление</w:t>
      </w:r>
      <w:r>
        <w:rPr>
          <w:spacing w:val="-18"/>
        </w:rPr>
        <w:t xml:space="preserve"> </w:t>
      </w:r>
      <w:r>
        <w:t>зрительного</w:t>
      </w:r>
      <w:r>
        <w:rPr>
          <w:spacing w:val="-16"/>
        </w:rPr>
        <w:t xml:space="preserve"> </w:t>
      </w:r>
      <w:r>
        <w:t>контакта</w:t>
      </w:r>
      <w:r>
        <w:rPr>
          <w:spacing w:val="-68"/>
        </w:rPr>
        <w:t xml:space="preserve"> </w:t>
      </w:r>
      <w:r>
        <w:t>с собеседником, учет эмоционального состояния собеседника. Реагирование на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-67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 желаний звуком (словом, предложением). Обращение с просьбой о по-</w:t>
      </w:r>
      <w:r>
        <w:rPr>
          <w:spacing w:val="1"/>
        </w:rPr>
        <w:t xml:space="preserve"> </w:t>
      </w:r>
      <w:r>
        <w:t>мощи, выражая ее звуком (словом, предложением). Выражение согласия (несо-</w:t>
      </w:r>
      <w:r>
        <w:rPr>
          <w:spacing w:val="1"/>
        </w:rPr>
        <w:t xml:space="preserve"> </w:t>
      </w:r>
      <w:r>
        <w:t>гласия)</w:t>
      </w:r>
      <w:r>
        <w:rPr>
          <w:spacing w:val="-13"/>
        </w:rPr>
        <w:t xml:space="preserve"> </w:t>
      </w:r>
      <w:r>
        <w:t>звуком</w:t>
      </w:r>
      <w:r>
        <w:rPr>
          <w:spacing w:val="-13"/>
        </w:rPr>
        <w:t xml:space="preserve"> </w:t>
      </w:r>
      <w:r>
        <w:t>(словом,</w:t>
      </w:r>
      <w:r>
        <w:rPr>
          <w:spacing w:val="-13"/>
        </w:rPr>
        <w:t xml:space="preserve"> </w:t>
      </w:r>
      <w:r>
        <w:t>предложением).</w:t>
      </w:r>
      <w:r>
        <w:rPr>
          <w:spacing w:val="-14"/>
        </w:rPr>
        <w:t xml:space="preserve"> </w:t>
      </w:r>
      <w:r>
        <w:t>Выражение</w:t>
      </w:r>
      <w:r>
        <w:rPr>
          <w:spacing w:val="-12"/>
        </w:rPr>
        <w:t xml:space="preserve"> </w:t>
      </w:r>
      <w:r>
        <w:t>благодарности</w:t>
      </w:r>
      <w:r>
        <w:rPr>
          <w:spacing w:val="-12"/>
        </w:rPr>
        <w:t xml:space="preserve"> </w:t>
      </w:r>
      <w:r>
        <w:t>звуком</w:t>
      </w:r>
      <w:r>
        <w:rPr>
          <w:spacing w:val="-14"/>
        </w:rPr>
        <w:t xml:space="preserve"> </w:t>
      </w:r>
      <w:r>
        <w:t>(сло-</w:t>
      </w:r>
      <w:r>
        <w:rPr>
          <w:spacing w:val="-67"/>
        </w:rPr>
        <w:t xml:space="preserve"> </w:t>
      </w:r>
      <w:r>
        <w:t>вом, предложением). Ответы на вопросы словом (предложением). Задавание во-</w:t>
      </w:r>
      <w:r>
        <w:rPr>
          <w:spacing w:val="-67"/>
        </w:rPr>
        <w:t xml:space="preserve"> </w:t>
      </w:r>
      <w:r>
        <w:t>просов</w:t>
      </w:r>
      <w:r>
        <w:rPr>
          <w:spacing w:val="35"/>
        </w:rPr>
        <w:t xml:space="preserve"> </w:t>
      </w:r>
      <w:r>
        <w:t>предложением.</w:t>
      </w:r>
      <w:r>
        <w:rPr>
          <w:spacing w:val="36"/>
        </w:rPr>
        <w:t xml:space="preserve"> </w:t>
      </w:r>
      <w:r>
        <w:t>Поддержание</w:t>
      </w:r>
      <w:r>
        <w:rPr>
          <w:spacing w:val="34"/>
        </w:rPr>
        <w:t xml:space="preserve"> </w:t>
      </w:r>
      <w:r>
        <w:t>диалога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заданную</w:t>
      </w:r>
      <w:r>
        <w:rPr>
          <w:spacing w:val="38"/>
        </w:rPr>
        <w:t xml:space="preserve"> </w:t>
      </w:r>
      <w:r>
        <w:t>тему:</w:t>
      </w:r>
      <w:r>
        <w:rPr>
          <w:spacing w:val="36"/>
        </w:rPr>
        <w:t xml:space="preserve"> </w:t>
      </w:r>
      <w:r>
        <w:t>поддержание</w:t>
      </w:r>
    </w:p>
    <w:p w14:paraId="59353E40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AA204CC" w14:textId="77777777" w:rsidR="001F167D" w:rsidRDefault="00E44A9C">
      <w:pPr>
        <w:pStyle w:val="a3"/>
        <w:spacing w:before="74" w:line="278" w:lineRule="auto"/>
        <w:jc w:val="left"/>
      </w:pPr>
      <w:r>
        <w:t>зрительного</w:t>
      </w:r>
      <w:r>
        <w:rPr>
          <w:spacing w:val="30"/>
        </w:rPr>
        <w:t xml:space="preserve"> </w:t>
      </w:r>
      <w:r>
        <w:t>контакта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собеседником,</w:t>
      </w:r>
      <w:r>
        <w:rPr>
          <w:spacing w:val="30"/>
        </w:rPr>
        <w:t xml:space="preserve"> </w:t>
      </w:r>
      <w:r>
        <w:t>соблюдение</w:t>
      </w:r>
      <w:r>
        <w:rPr>
          <w:spacing w:val="28"/>
        </w:rPr>
        <w:t xml:space="preserve"> </w:t>
      </w:r>
      <w:r>
        <w:t>дистанции</w:t>
      </w:r>
      <w:r>
        <w:rPr>
          <w:spacing w:val="30"/>
        </w:rPr>
        <w:t xml:space="preserve"> </w:t>
      </w:r>
      <w:r>
        <w:t>(очередности)</w:t>
      </w:r>
      <w:r>
        <w:rPr>
          <w:spacing w:val="2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разговоре.</w:t>
      </w:r>
      <w:r>
        <w:rPr>
          <w:spacing w:val="-2"/>
        </w:rPr>
        <w:t xml:space="preserve"> </w:t>
      </w:r>
      <w:r>
        <w:t>Прощание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собеседником</w:t>
      </w:r>
      <w:r>
        <w:rPr>
          <w:spacing w:val="-1"/>
        </w:rPr>
        <w:t xml:space="preserve"> </w:t>
      </w:r>
      <w:r>
        <w:t>звуком</w:t>
      </w:r>
      <w:r>
        <w:rPr>
          <w:spacing w:val="-1"/>
        </w:rPr>
        <w:t xml:space="preserve"> </w:t>
      </w:r>
      <w:r>
        <w:t>(словом,</w:t>
      </w:r>
      <w:r>
        <w:rPr>
          <w:spacing w:val="-1"/>
        </w:rPr>
        <w:t xml:space="preserve"> </w:t>
      </w:r>
      <w:r>
        <w:t>предложением).</w:t>
      </w:r>
    </w:p>
    <w:p w14:paraId="649F075C" w14:textId="77777777" w:rsidR="001F167D" w:rsidRDefault="00E44A9C">
      <w:pPr>
        <w:pStyle w:val="a3"/>
        <w:spacing w:before="197"/>
        <w:jc w:val="left"/>
      </w:pPr>
      <w:r>
        <w:t>Коммуникация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невербальных</w:t>
      </w:r>
      <w:r>
        <w:rPr>
          <w:spacing w:val="-2"/>
        </w:rPr>
        <w:t xml:space="preserve"> </w:t>
      </w:r>
      <w:r>
        <w:t>средств.</w:t>
      </w:r>
    </w:p>
    <w:p w14:paraId="43EA3AED" w14:textId="77777777" w:rsidR="001F167D" w:rsidRDefault="00E44A9C">
      <w:pPr>
        <w:pStyle w:val="a3"/>
        <w:spacing w:before="247" w:line="276" w:lineRule="auto"/>
        <w:ind w:right="1128" w:firstLine="566"/>
      </w:pPr>
      <w:r>
        <w:t>Указание взглядом на объект при выражении своих желаний, ответе на во-</w:t>
      </w:r>
      <w:r>
        <w:rPr>
          <w:spacing w:val="1"/>
        </w:rPr>
        <w:t xml:space="preserve"> </w:t>
      </w:r>
      <w:r>
        <w:t>прос.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мимикой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(неудоволь-</w:t>
      </w:r>
      <w:r>
        <w:rPr>
          <w:spacing w:val="-67"/>
        </w:rPr>
        <w:t xml:space="preserve"> </w:t>
      </w:r>
      <w:r>
        <w:t>ствия); приветствие (прощание) с использованием мимики. Выражение жестом</w:t>
      </w:r>
      <w:r>
        <w:rPr>
          <w:spacing w:val="1"/>
        </w:rPr>
        <w:t xml:space="preserve"> </w:t>
      </w:r>
      <w:r>
        <w:rPr>
          <w:spacing w:val="-1"/>
        </w:rPr>
        <w:t>согласия</w:t>
      </w:r>
      <w:r>
        <w:rPr>
          <w:spacing w:val="-16"/>
        </w:rPr>
        <w:t xml:space="preserve"> </w:t>
      </w:r>
      <w:r>
        <w:rPr>
          <w:spacing w:val="-1"/>
        </w:rPr>
        <w:t>(несогласия),</w:t>
      </w:r>
      <w:r>
        <w:rPr>
          <w:spacing w:val="-14"/>
        </w:rPr>
        <w:t xml:space="preserve"> </w:t>
      </w:r>
      <w:r>
        <w:rPr>
          <w:spacing w:val="-1"/>
        </w:rPr>
        <w:t>удовольствия</w:t>
      </w:r>
      <w:r>
        <w:rPr>
          <w:spacing w:val="-16"/>
        </w:rPr>
        <w:t xml:space="preserve"> </w:t>
      </w:r>
      <w:r>
        <w:t>(неудовольствия),</w:t>
      </w:r>
      <w:r>
        <w:rPr>
          <w:spacing w:val="-16"/>
        </w:rPr>
        <w:t xml:space="preserve"> </w:t>
      </w:r>
      <w:r>
        <w:t>благодарности,</w:t>
      </w:r>
      <w:r>
        <w:rPr>
          <w:spacing w:val="-16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>же-</w:t>
      </w:r>
      <w:r>
        <w:rPr>
          <w:spacing w:val="-67"/>
        </w:rPr>
        <w:t xml:space="preserve"> </w:t>
      </w:r>
      <w:r>
        <w:t>ланий; приветствие (прощание), обращение за помощью, ответы на вопросы с</w:t>
      </w:r>
      <w:r>
        <w:rPr>
          <w:spacing w:val="1"/>
        </w:rPr>
        <w:t xml:space="preserve"> </w:t>
      </w:r>
      <w:r>
        <w:t>использованием жеста. Привлечение внимания звучащим предметом; выраже-</w:t>
      </w:r>
      <w:r>
        <w:rPr>
          <w:spacing w:val="1"/>
        </w:rPr>
        <w:t xml:space="preserve"> </w:t>
      </w:r>
      <w:r>
        <w:t>ние удовольствия (неудовольствия), благодарности звучащим предметом; обра-</w:t>
      </w:r>
      <w:r>
        <w:rPr>
          <w:spacing w:val="1"/>
        </w:rPr>
        <w:t xml:space="preserve"> </w:t>
      </w:r>
      <w:r>
        <w:t>щение за помощью, ответы на вопросы, предполагающие согласие (несогласие)</w:t>
      </w:r>
      <w:r>
        <w:rPr>
          <w:spacing w:val="1"/>
        </w:rPr>
        <w:t xml:space="preserve"> </w:t>
      </w:r>
      <w:r>
        <w:t>с использованием звучащего предмета. Выражение своих желаний, благодарно-</w:t>
      </w:r>
      <w:r>
        <w:rPr>
          <w:spacing w:val="-67"/>
        </w:rPr>
        <w:t xml:space="preserve"> </w:t>
      </w:r>
      <w:r>
        <w:t>сти, обращение за помощью, приветствие (прощание), ответы</w:t>
      </w:r>
      <w:r>
        <w:rPr>
          <w:spacing w:val="1"/>
        </w:rPr>
        <w:t xml:space="preserve"> </w:t>
      </w:r>
      <w:r>
        <w:t>на 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 предметного символа. Выражение согласия (несогласия), удо-</w:t>
      </w:r>
      <w:r>
        <w:rPr>
          <w:spacing w:val="1"/>
        </w:rPr>
        <w:t xml:space="preserve"> </w:t>
      </w:r>
      <w:r>
        <w:t>вольствия (неудовольствия), благодарности, своих желаний, приветствие (про-</w:t>
      </w:r>
      <w:r>
        <w:rPr>
          <w:spacing w:val="1"/>
        </w:rPr>
        <w:t xml:space="preserve"> </w:t>
      </w:r>
      <w:r>
        <w:t>щание), обращение за помощью, ответы на вопросы, задавание вопросов с ис-</w:t>
      </w:r>
      <w:r>
        <w:rPr>
          <w:spacing w:val="1"/>
        </w:rPr>
        <w:t xml:space="preserve"> </w:t>
      </w:r>
      <w:r>
        <w:rPr>
          <w:spacing w:val="-1"/>
        </w:rPr>
        <w:t>пользованием</w:t>
      </w:r>
      <w:r>
        <w:rPr>
          <w:spacing w:val="-15"/>
        </w:rPr>
        <w:t xml:space="preserve"> </w:t>
      </w:r>
      <w:r>
        <w:rPr>
          <w:spacing w:val="-1"/>
        </w:rPr>
        <w:t>графического</w:t>
      </w:r>
      <w:r>
        <w:rPr>
          <w:spacing w:val="-14"/>
        </w:rPr>
        <w:t xml:space="preserve"> </w:t>
      </w:r>
      <w:r>
        <w:t>изображения</w:t>
      </w:r>
      <w:r>
        <w:rPr>
          <w:spacing w:val="-15"/>
        </w:rPr>
        <w:t xml:space="preserve"> </w:t>
      </w:r>
      <w:r>
        <w:t>(фотография,</w:t>
      </w:r>
      <w:r>
        <w:rPr>
          <w:spacing w:val="-15"/>
        </w:rPr>
        <w:t xml:space="preserve"> </w:t>
      </w:r>
      <w:r>
        <w:t>цветная</w:t>
      </w:r>
      <w:r>
        <w:rPr>
          <w:spacing w:val="-16"/>
        </w:rPr>
        <w:t xml:space="preserve"> </w:t>
      </w:r>
      <w:r>
        <w:t>картинка,</w:t>
      </w:r>
      <w:r>
        <w:rPr>
          <w:spacing w:val="-15"/>
        </w:rPr>
        <w:t xml:space="preserve"> </w:t>
      </w:r>
      <w:r>
        <w:t>черно-</w:t>
      </w:r>
      <w:r>
        <w:rPr>
          <w:spacing w:val="-68"/>
        </w:rPr>
        <w:t xml:space="preserve"> </w:t>
      </w:r>
      <w:r>
        <w:t>белая картинка, пиктограмма). Выражение согласия (несогласия), 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об-</w:t>
      </w:r>
      <w:r>
        <w:rPr>
          <w:spacing w:val="1"/>
        </w:rPr>
        <w:t xml:space="preserve"> </w:t>
      </w:r>
      <w:r>
        <w:t>ращение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помощью,</w:t>
      </w:r>
      <w:r>
        <w:rPr>
          <w:spacing w:val="-5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задавание</w:t>
      </w:r>
      <w:r>
        <w:rPr>
          <w:spacing w:val="-5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карточек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напечатанными</w:t>
      </w:r>
      <w:r>
        <w:rPr>
          <w:spacing w:val="-8"/>
        </w:rPr>
        <w:t xml:space="preserve"> </w:t>
      </w:r>
      <w:r>
        <w:t>словами.</w:t>
      </w:r>
      <w:r>
        <w:rPr>
          <w:spacing w:val="-9"/>
        </w:rPr>
        <w:t xml:space="preserve"> </w:t>
      </w:r>
      <w:r>
        <w:t>Выражение</w:t>
      </w:r>
      <w:r>
        <w:rPr>
          <w:spacing w:val="-10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(несогласия),</w:t>
      </w:r>
      <w:r>
        <w:rPr>
          <w:spacing w:val="-9"/>
        </w:rPr>
        <w:t xml:space="preserve"> </w:t>
      </w:r>
      <w:r>
        <w:t>удоволь-</w:t>
      </w:r>
      <w:r>
        <w:rPr>
          <w:spacing w:val="-68"/>
        </w:rPr>
        <w:t xml:space="preserve"> </w:t>
      </w:r>
      <w:r>
        <w:t>ствия (неудовольствия), благодарности, своих желаний, приветствие (проща-</w:t>
      </w:r>
      <w:r>
        <w:rPr>
          <w:spacing w:val="1"/>
        </w:rPr>
        <w:t xml:space="preserve"> </w:t>
      </w:r>
      <w:r>
        <w:t>ние), обращение за помощью, ответы на вопросы, задавание вопросов с исполь-</w:t>
      </w:r>
      <w:r>
        <w:rPr>
          <w:spacing w:val="1"/>
        </w:rPr>
        <w:t xml:space="preserve"> </w:t>
      </w:r>
      <w:r>
        <w:t>зованием</w:t>
      </w:r>
      <w:r>
        <w:rPr>
          <w:spacing w:val="-1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букв.</w:t>
      </w:r>
    </w:p>
    <w:p w14:paraId="0BE35C29" w14:textId="77777777" w:rsidR="001F167D" w:rsidRDefault="00E44A9C">
      <w:pPr>
        <w:pStyle w:val="a3"/>
        <w:spacing w:before="200" w:line="276" w:lineRule="auto"/>
        <w:ind w:right="1126" w:firstLine="566"/>
      </w:pPr>
      <w:r>
        <w:t>Выражение согласия (несогласия), удовольствия (неудовольствия), благо-</w:t>
      </w:r>
      <w:r>
        <w:rPr>
          <w:spacing w:val="1"/>
        </w:rPr>
        <w:t xml:space="preserve"> </w:t>
      </w:r>
      <w:r>
        <w:t>дарности, своих желаний, приветствие (прощание), обращение за помощью, от-</w:t>
      </w:r>
      <w:r>
        <w:rPr>
          <w:spacing w:val="1"/>
        </w:rPr>
        <w:t xml:space="preserve"> </w:t>
      </w:r>
      <w:r>
        <w:t>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воспроизводящего</w:t>
      </w:r>
      <w:r>
        <w:rPr>
          <w:spacing w:val="1"/>
        </w:rPr>
        <w:t xml:space="preserve"> </w:t>
      </w:r>
      <w:r>
        <w:rPr>
          <w:spacing w:val="-1"/>
        </w:rPr>
        <w:t>устройства.</w:t>
      </w:r>
      <w:r>
        <w:rPr>
          <w:spacing w:val="-16"/>
        </w:rPr>
        <w:t xml:space="preserve"> </w:t>
      </w:r>
      <w:r>
        <w:rPr>
          <w:spacing w:val="-1"/>
        </w:rPr>
        <w:t>Привлечение</w:t>
      </w:r>
      <w:r>
        <w:rPr>
          <w:spacing w:val="-14"/>
        </w:rPr>
        <w:t xml:space="preserve"> </w:t>
      </w:r>
      <w:r>
        <w:rPr>
          <w:spacing w:val="-1"/>
        </w:rPr>
        <w:t>внимания,</w:t>
      </w:r>
      <w:r>
        <w:rPr>
          <w:spacing w:val="-15"/>
        </w:rPr>
        <w:t xml:space="preserve"> </w:t>
      </w:r>
      <w:r>
        <w:t>выражение</w:t>
      </w:r>
      <w:r>
        <w:rPr>
          <w:spacing w:val="-14"/>
        </w:rPr>
        <w:t xml:space="preserve"> </w:t>
      </w:r>
      <w:r>
        <w:t>согласия</w:t>
      </w:r>
      <w:r>
        <w:rPr>
          <w:spacing w:val="-15"/>
        </w:rPr>
        <w:t xml:space="preserve"> </w:t>
      </w:r>
      <w:r>
        <w:t>(несогласия),</w:t>
      </w:r>
      <w:r>
        <w:rPr>
          <w:spacing w:val="-17"/>
        </w:rPr>
        <w:t xml:space="preserve"> </w:t>
      </w:r>
      <w:r>
        <w:t>благодар-</w:t>
      </w:r>
      <w:r>
        <w:rPr>
          <w:spacing w:val="-68"/>
        </w:rPr>
        <w:t xml:space="preserve"> </w:t>
      </w:r>
      <w:r>
        <w:t>ности,</w:t>
      </w:r>
      <w:r>
        <w:rPr>
          <w:spacing w:val="-15"/>
        </w:rPr>
        <w:t xml:space="preserve"> </w:t>
      </w:r>
      <w:r>
        <w:t>своих</w:t>
      </w:r>
      <w:r>
        <w:rPr>
          <w:spacing w:val="-14"/>
        </w:rPr>
        <w:t xml:space="preserve"> </w:t>
      </w:r>
      <w:r>
        <w:t>желаний,</w:t>
      </w:r>
      <w:r>
        <w:rPr>
          <w:spacing w:val="-14"/>
        </w:rPr>
        <w:t xml:space="preserve"> </w:t>
      </w:r>
      <w:r>
        <w:t>обращение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помощью,</w:t>
      </w:r>
      <w:r>
        <w:rPr>
          <w:spacing w:val="-15"/>
        </w:rPr>
        <w:t xml:space="preserve"> </w:t>
      </w:r>
      <w:r>
        <w:t>ответы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вопросы,</w:t>
      </w:r>
      <w:r>
        <w:rPr>
          <w:spacing w:val="-15"/>
        </w:rPr>
        <w:t xml:space="preserve"> </w:t>
      </w:r>
      <w:r>
        <w:t>задавание</w:t>
      </w:r>
      <w:r>
        <w:rPr>
          <w:spacing w:val="-14"/>
        </w:rPr>
        <w:t xml:space="preserve"> </w:t>
      </w:r>
      <w:r>
        <w:t>во-</w:t>
      </w:r>
      <w:r>
        <w:rPr>
          <w:spacing w:val="-68"/>
        </w:rPr>
        <w:t xml:space="preserve"> </w:t>
      </w:r>
      <w:r>
        <w:t>просов, приветствие (прощание) с использованием кнопки (клавиши), нажатие</w:t>
      </w:r>
      <w:r>
        <w:rPr>
          <w:spacing w:val="1"/>
        </w:rPr>
        <w:t xml:space="preserve"> </w:t>
      </w:r>
      <w:r>
        <w:t>которой запускает воспроизводящее речь устройство. Выражение согласия (не-</w:t>
      </w:r>
      <w:r>
        <w:rPr>
          <w:spacing w:val="1"/>
        </w:rPr>
        <w:t xml:space="preserve"> </w:t>
      </w:r>
      <w:r>
        <w:t>согласия), благодарности, своих желаний, приветствие (прощание), обращение</w:t>
      </w:r>
      <w:r>
        <w:rPr>
          <w:spacing w:val="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помощью,</w:t>
      </w:r>
      <w:r>
        <w:rPr>
          <w:spacing w:val="-12"/>
        </w:rPr>
        <w:t xml:space="preserve"> </w:t>
      </w:r>
      <w:r>
        <w:t>ответы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вопросы,</w:t>
      </w:r>
      <w:r>
        <w:rPr>
          <w:spacing w:val="-12"/>
        </w:rPr>
        <w:t xml:space="preserve"> </w:t>
      </w:r>
      <w:r>
        <w:t>задавание</w:t>
      </w:r>
      <w:r>
        <w:rPr>
          <w:spacing w:val="-11"/>
        </w:rPr>
        <w:t xml:space="preserve"> </w:t>
      </w:r>
      <w:r>
        <w:t>вопросов,</w:t>
      </w:r>
      <w:r>
        <w:rPr>
          <w:spacing w:val="-14"/>
        </w:rPr>
        <w:t xml:space="preserve"> </w:t>
      </w:r>
      <w:r>
        <w:t>рассказ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прошедших</w:t>
      </w:r>
      <w:r>
        <w:rPr>
          <w:spacing w:val="-67"/>
        </w:rPr>
        <w:t xml:space="preserve"> </w:t>
      </w:r>
      <w:r>
        <w:t>событиях с использованием пошагового коммуникатора. Выражение своих же-</w:t>
      </w:r>
      <w:r>
        <w:rPr>
          <w:spacing w:val="1"/>
        </w:rPr>
        <w:t xml:space="preserve"> </w:t>
      </w:r>
      <w:r>
        <w:t>ланий, согласия (несогласия), благодарности, приветствие (прощание), обраще-</w:t>
      </w:r>
      <w:r>
        <w:rPr>
          <w:spacing w:val="1"/>
        </w:rPr>
        <w:t xml:space="preserve"> </w:t>
      </w:r>
      <w:r>
        <w:t>ние</w:t>
      </w:r>
      <w:r>
        <w:rPr>
          <w:spacing w:val="23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помощью,</w:t>
      </w:r>
      <w:r>
        <w:rPr>
          <w:spacing w:val="23"/>
        </w:rPr>
        <w:t xml:space="preserve"> </w:t>
      </w:r>
      <w:r>
        <w:t>ответы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вопросы,</w:t>
      </w:r>
      <w:r>
        <w:rPr>
          <w:spacing w:val="23"/>
        </w:rPr>
        <w:t xml:space="preserve"> </w:t>
      </w:r>
      <w:r>
        <w:t>задавание</w:t>
      </w:r>
      <w:r>
        <w:rPr>
          <w:spacing w:val="23"/>
        </w:rPr>
        <w:t xml:space="preserve"> </w:t>
      </w:r>
      <w:r>
        <w:t>вопросов,</w:t>
      </w:r>
      <w:r>
        <w:rPr>
          <w:spacing w:val="22"/>
        </w:rPr>
        <w:t xml:space="preserve"> </w:t>
      </w:r>
      <w:r>
        <w:t>рассказывание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ис-</w:t>
      </w:r>
    </w:p>
    <w:p w14:paraId="2C533E01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07E6D2E" w14:textId="77777777" w:rsidR="001F167D" w:rsidRDefault="00E44A9C">
      <w:pPr>
        <w:pStyle w:val="a3"/>
        <w:spacing w:before="74" w:line="276" w:lineRule="auto"/>
        <w:ind w:right="1131"/>
      </w:pPr>
      <w:r>
        <w:t>пользованием коммуникатора. Выражение своих желаний, согласия (несогла-</w:t>
      </w:r>
      <w:r>
        <w:rPr>
          <w:spacing w:val="1"/>
        </w:rPr>
        <w:t xml:space="preserve"> </w:t>
      </w:r>
      <w:r>
        <w:rPr>
          <w:spacing w:val="-1"/>
        </w:rPr>
        <w:t>сия),</w:t>
      </w:r>
      <w:r>
        <w:rPr>
          <w:spacing w:val="-14"/>
        </w:rPr>
        <w:t xml:space="preserve"> </w:t>
      </w:r>
      <w:r>
        <w:rPr>
          <w:spacing w:val="-1"/>
        </w:rPr>
        <w:t>благодарности,</w:t>
      </w:r>
      <w:r>
        <w:rPr>
          <w:spacing w:val="-17"/>
        </w:rPr>
        <w:t xml:space="preserve"> </w:t>
      </w:r>
      <w:r>
        <w:rPr>
          <w:spacing w:val="-1"/>
        </w:rPr>
        <w:t>приветствие</w:t>
      </w:r>
      <w:r>
        <w:rPr>
          <w:spacing w:val="-14"/>
        </w:rPr>
        <w:t xml:space="preserve"> </w:t>
      </w:r>
      <w:r>
        <w:t>(прощание),</w:t>
      </w:r>
      <w:r>
        <w:rPr>
          <w:spacing w:val="-17"/>
        </w:rPr>
        <w:t xml:space="preserve"> </w:t>
      </w:r>
      <w:r>
        <w:t>обращение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помощью,</w:t>
      </w:r>
      <w:r>
        <w:rPr>
          <w:spacing w:val="-8"/>
        </w:rPr>
        <w:t xml:space="preserve"> </w:t>
      </w:r>
      <w:r>
        <w:t>ответы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(планшетного компьютера).</w:t>
      </w:r>
    </w:p>
    <w:p w14:paraId="5D2F35C1" w14:textId="77777777" w:rsidR="001F167D" w:rsidRDefault="00E44A9C">
      <w:pPr>
        <w:pStyle w:val="a3"/>
        <w:spacing w:before="204"/>
        <w:ind w:left="882"/>
      </w:pPr>
      <w:r>
        <w:t>Развитие</w:t>
      </w:r>
      <w:r>
        <w:rPr>
          <w:spacing w:val="-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вербальной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невербальной</w:t>
      </w:r>
      <w:r>
        <w:rPr>
          <w:spacing w:val="-4"/>
        </w:rPr>
        <w:t xml:space="preserve"> </w:t>
      </w:r>
      <w:r>
        <w:t>коммуникации.</w:t>
      </w:r>
    </w:p>
    <w:p w14:paraId="772E2838" w14:textId="77777777" w:rsidR="001F167D" w:rsidRDefault="00E44A9C">
      <w:pPr>
        <w:pStyle w:val="a3"/>
        <w:spacing w:before="247" w:line="276" w:lineRule="auto"/>
        <w:ind w:right="1131" w:firstLine="566"/>
      </w:pPr>
      <w:r>
        <w:t>Импрессивная речь. Понимание простых по звуковому составу слов (мама,</w:t>
      </w:r>
      <w:r>
        <w:rPr>
          <w:spacing w:val="1"/>
        </w:rPr>
        <w:t xml:space="preserve"> </w:t>
      </w:r>
      <w:r>
        <w:t>папа,</w:t>
      </w:r>
      <w:r>
        <w:rPr>
          <w:spacing w:val="-18"/>
        </w:rPr>
        <w:t xml:space="preserve"> </w:t>
      </w:r>
      <w:r>
        <w:t>дядя).</w:t>
      </w:r>
      <w:r>
        <w:rPr>
          <w:spacing w:val="-16"/>
        </w:rPr>
        <w:t xml:space="preserve"> </w:t>
      </w:r>
      <w:r>
        <w:t>Реагирование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собственное</w:t>
      </w:r>
      <w:r>
        <w:rPr>
          <w:spacing w:val="-17"/>
        </w:rPr>
        <w:t xml:space="preserve"> </w:t>
      </w:r>
      <w:r>
        <w:t>имя.</w:t>
      </w:r>
      <w:r>
        <w:rPr>
          <w:spacing w:val="-17"/>
        </w:rPr>
        <w:t xml:space="preserve"> </w:t>
      </w:r>
      <w:r>
        <w:t>Узнавание</w:t>
      </w:r>
      <w:r>
        <w:rPr>
          <w:spacing w:val="-17"/>
        </w:rPr>
        <w:t xml:space="preserve"> </w:t>
      </w:r>
      <w:r>
        <w:t>(различение)</w:t>
      </w:r>
      <w:r>
        <w:rPr>
          <w:spacing w:val="-16"/>
        </w:rPr>
        <w:t xml:space="preserve"> </w:t>
      </w:r>
      <w:r>
        <w:t>имен</w:t>
      </w:r>
      <w:r>
        <w:rPr>
          <w:spacing w:val="-15"/>
        </w:rPr>
        <w:t xml:space="preserve"> </w:t>
      </w:r>
      <w:r>
        <w:t>чле-</w:t>
      </w:r>
      <w:r>
        <w:rPr>
          <w:spacing w:val="-68"/>
        </w:rPr>
        <w:t xml:space="preserve"> </w:t>
      </w:r>
      <w:r>
        <w:t>нов семьи, обучающихся класса, педагогических работников. Понимание слов,</w:t>
      </w:r>
      <w:r>
        <w:rPr>
          <w:spacing w:val="1"/>
        </w:rPr>
        <w:t xml:space="preserve"> </w:t>
      </w:r>
      <w:r>
        <w:t>обозначающих предмет (посуда, мебель, игрушки, одежда, обувь, животные,</w:t>
      </w:r>
      <w:r>
        <w:rPr>
          <w:spacing w:val="1"/>
        </w:rPr>
        <w:t xml:space="preserve"> </w:t>
      </w:r>
      <w:r>
        <w:rPr>
          <w:spacing w:val="-1"/>
        </w:rPr>
        <w:t>овощи,</w:t>
      </w:r>
      <w:r>
        <w:rPr>
          <w:spacing w:val="-18"/>
        </w:rPr>
        <w:t xml:space="preserve"> </w:t>
      </w:r>
      <w:r>
        <w:rPr>
          <w:spacing w:val="-1"/>
        </w:rPr>
        <w:t>фрукты,</w:t>
      </w:r>
      <w:r>
        <w:rPr>
          <w:spacing w:val="-17"/>
        </w:rPr>
        <w:t xml:space="preserve"> </w:t>
      </w:r>
      <w:r>
        <w:rPr>
          <w:spacing w:val="-1"/>
        </w:rPr>
        <w:t>бытовые</w:t>
      </w:r>
      <w:r>
        <w:rPr>
          <w:spacing w:val="-17"/>
        </w:rPr>
        <w:t xml:space="preserve"> </w:t>
      </w:r>
      <w:r>
        <w:t>приборы,</w:t>
      </w:r>
      <w:r>
        <w:rPr>
          <w:spacing w:val="-17"/>
        </w:rPr>
        <w:t xml:space="preserve"> </w:t>
      </w:r>
      <w:r>
        <w:t>школьные</w:t>
      </w:r>
      <w:r>
        <w:rPr>
          <w:spacing w:val="-18"/>
        </w:rPr>
        <w:t xml:space="preserve"> </w:t>
      </w:r>
      <w:r>
        <w:t>принадлежности,</w:t>
      </w:r>
      <w:r>
        <w:rPr>
          <w:spacing w:val="-17"/>
        </w:rPr>
        <w:t xml:space="preserve"> </w:t>
      </w:r>
      <w:r>
        <w:t>продукты,</w:t>
      </w:r>
      <w:r>
        <w:rPr>
          <w:spacing w:val="-17"/>
        </w:rPr>
        <w:t xml:space="preserve"> </w:t>
      </w:r>
      <w:r>
        <w:t>транс-</w:t>
      </w:r>
      <w:r>
        <w:rPr>
          <w:spacing w:val="-68"/>
        </w:rPr>
        <w:t xml:space="preserve"> </w:t>
      </w:r>
      <w:r>
        <w:t>порт,</w:t>
      </w:r>
      <w:r>
        <w:rPr>
          <w:spacing w:val="1"/>
        </w:rPr>
        <w:t xml:space="preserve"> </w:t>
      </w:r>
      <w:r>
        <w:t>птицы).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одежда,</w:t>
      </w:r>
      <w:r>
        <w:rPr>
          <w:spacing w:val="-9"/>
        </w:rPr>
        <w:t xml:space="preserve"> </w:t>
      </w:r>
      <w:r>
        <w:t>обувь,</w:t>
      </w:r>
      <w:r>
        <w:rPr>
          <w:spacing w:val="-6"/>
        </w:rPr>
        <w:t xml:space="preserve"> </w:t>
      </w:r>
      <w:r>
        <w:t>животные,</w:t>
      </w:r>
      <w:r>
        <w:rPr>
          <w:spacing w:val="-10"/>
        </w:rPr>
        <w:t xml:space="preserve"> </w:t>
      </w:r>
      <w:r>
        <w:t>овощи,</w:t>
      </w:r>
      <w:r>
        <w:rPr>
          <w:spacing w:val="-9"/>
        </w:rPr>
        <w:t xml:space="preserve"> </w:t>
      </w:r>
      <w:r>
        <w:t>фрукты,</w:t>
      </w:r>
      <w:r>
        <w:rPr>
          <w:spacing w:val="-8"/>
        </w:rPr>
        <w:t xml:space="preserve"> </w:t>
      </w:r>
      <w:r>
        <w:t>бытовые</w:t>
      </w:r>
      <w:r>
        <w:rPr>
          <w:spacing w:val="-8"/>
        </w:rPr>
        <w:t xml:space="preserve"> </w:t>
      </w:r>
      <w:r>
        <w:t>приборы,</w:t>
      </w:r>
      <w:r>
        <w:rPr>
          <w:spacing w:val="-9"/>
        </w:rPr>
        <w:t xml:space="preserve"> </w:t>
      </w:r>
      <w:r>
        <w:t>школьные</w:t>
      </w:r>
      <w:r>
        <w:rPr>
          <w:spacing w:val="-8"/>
        </w:rPr>
        <w:t xml:space="preserve"> </w:t>
      </w:r>
      <w:r>
        <w:t>принад-</w:t>
      </w:r>
      <w:r>
        <w:rPr>
          <w:spacing w:val="-68"/>
        </w:rPr>
        <w:t xml:space="preserve"> </w:t>
      </w:r>
      <w:r>
        <w:t>лежности, продукты, транспорт, птицы). Понимание слов, обозначающих дей-</w:t>
      </w:r>
      <w:r>
        <w:rPr>
          <w:spacing w:val="1"/>
        </w:rPr>
        <w:t xml:space="preserve"> </w:t>
      </w:r>
      <w:r>
        <w:t>ствия предмета (пить, есть, сидеть, стоять, бегать, спать, рисовать, играть, гу-</w:t>
      </w:r>
      <w:r>
        <w:rPr>
          <w:spacing w:val="1"/>
        </w:rPr>
        <w:t xml:space="preserve"> </w:t>
      </w:r>
      <w:r>
        <w:t>лять).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форма). Понимание слов, обозначающих признак действия, состояние (громко,</w:t>
      </w:r>
      <w:r>
        <w:rPr>
          <w:spacing w:val="1"/>
        </w:rPr>
        <w:t xml:space="preserve"> </w:t>
      </w:r>
      <w:r>
        <w:t>тихо, быстро, медленно, хорошо, плохо, весело, грустно). Понимание слов, ука-</w:t>
      </w:r>
      <w:r>
        <w:rPr>
          <w:spacing w:val="-67"/>
        </w:rPr>
        <w:t xml:space="preserve"> </w:t>
      </w:r>
      <w:r>
        <w:t>зывающих на предмет, его признак (я, он, мой, твой). Понимание слов, обозна-</w:t>
      </w:r>
      <w:r>
        <w:rPr>
          <w:spacing w:val="1"/>
        </w:rPr>
        <w:t xml:space="preserve"> </w:t>
      </w:r>
      <w:r>
        <w:t>чающих</w:t>
      </w:r>
      <w:r>
        <w:rPr>
          <w:spacing w:val="-14"/>
        </w:rPr>
        <w:t xml:space="preserve"> </w:t>
      </w:r>
      <w:r>
        <w:t>число,</w:t>
      </w:r>
      <w:r>
        <w:rPr>
          <w:spacing w:val="-14"/>
        </w:rPr>
        <w:t xml:space="preserve"> </w:t>
      </w:r>
      <w:r>
        <w:t>количество</w:t>
      </w:r>
      <w:r>
        <w:rPr>
          <w:spacing w:val="-13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(пять,</w:t>
      </w:r>
      <w:r>
        <w:rPr>
          <w:spacing w:val="-15"/>
        </w:rPr>
        <w:t xml:space="preserve"> </w:t>
      </w:r>
      <w:r>
        <w:t>второй).</w:t>
      </w:r>
      <w:r>
        <w:rPr>
          <w:spacing w:val="-14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слов,</w:t>
      </w:r>
      <w:r>
        <w:rPr>
          <w:spacing w:val="-14"/>
        </w:rPr>
        <w:t xml:space="preserve"> </w:t>
      </w:r>
      <w:r>
        <w:t>обознача-</w:t>
      </w:r>
      <w:r>
        <w:rPr>
          <w:spacing w:val="-67"/>
        </w:rPr>
        <w:t xml:space="preserve"> </w:t>
      </w:r>
      <w:r>
        <w:t>ющих</w:t>
      </w:r>
      <w:r>
        <w:rPr>
          <w:spacing w:val="-16"/>
        </w:rPr>
        <w:t xml:space="preserve"> </w:t>
      </w:r>
      <w:r>
        <w:t>взаимосвязь</w:t>
      </w:r>
      <w:r>
        <w:rPr>
          <w:spacing w:val="-19"/>
        </w:rPr>
        <w:t xml:space="preserve"> </w:t>
      </w:r>
      <w:r>
        <w:t>слов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предложении</w:t>
      </w:r>
      <w:r>
        <w:rPr>
          <w:spacing w:val="-17"/>
        </w:rPr>
        <w:t xml:space="preserve"> </w:t>
      </w:r>
      <w:r>
        <w:t>(в,</w:t>
      </w:r>
      <w:r>
        <w:rPr>
          <w:spacing w:val="-19"/>
        </w:rPr>
        <w:t xml:space="preserve"> </w:t>
      </w:r>
      <w:r>
        <w:t>на,</w:t>
      </w:r>
      <w:r>
        <w:rPr>
          <w:spacing w:val="-17"/>
        </w:rPr>
        <w:t xml:space="preserve"> </w:t>
      </w:r>
      <w:r>
        <w:t>под,</w:t>
      </w:r>
      <w:r>
        <w:rPr>
          <w:spacing w:val="-18"/>
        </w:rPr>
        <w:t xml:space="preserve"> </w:t>
      </w:r>
      <w:r>
        <w:t>из,</w:t>
      </w:r>
      <w:r>
        <w:rPr>
          <w:spacing w:val="-19"/>
        </w:rPr>
        <w:t xml:space="preserve"> </w:t>
      </w:r>
      <w:r>
        <w:t>из-за).</w:t>
      </w:r>
      <w:r>
        <w:rPr>
          <w:spacing w:val="-19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предложений. Понимание сложных предложений. Понимание содержания тек-</w:t>
      </w:r>
      <w:r>
        <w:rPr>
          <w:spacing w:val="1"/>
        </w:rPr>
        <w:t xml:space="preserve"> </w:t>
      </w:r>
      <w:r>
        <w:t>ста.</w:t>
      </w:r>
    </w:p>
    <w:p w14:paraId="40C9D6E4" w14:textId="77777777" w:rsidR="001F167D" w:rsidRDefault="00E44A9C">
      <w:pPr>
        <w:pStyle w:val="a3"/>
        <w:spacing w:before="201" w:line="276" w:lineRule="auto"/>
        <w:ind w:right="1128"/>
      </w:pPr>
      <w:r>
        <w:t>Экспрессивная речь. Называние (употребление) отдельных звуков, звукоподра-</w:t>
      </w:r>
      <w:r>
        <w:rPr>
          <w:spacing w:val="1"/>
        </w:rPr>
        <w:t xml:space="preserve"> </w:t>
      </w:r>
      <w:r>
        <w:t>жаний, звуковых комплексов. Называние (употребление) простых по звуковому</w:t>
      </w:r>
      <w:r>
        <w:rPr>
          <w:spacing w:val="-67"/>
        </w:rPr>
        <w:t xml:space="preserve"> </w:t>
      </w:r>
      <w:r>
        <w:t>составу слов (мама, папа, дядя). Называние собственного имени. Называние</w:t>
      </w:r>
      <w:r>
        <w:rPr>
          <w:spacing w:val="1"/>
        </w:rPr>
        <w:t xml:space="preserve"> </w:t>
      </w:r>
      <w:r>
        <w:t>имен членов семьи (обучающихся класса, педагогических работников класса).</w:t>
      </w:r>
      <w:r>
        <w:rPr>
          <w:spacing w:val="1"/>
        </w:rPr>
        <w:t xml:space="preserve"> </w:t>
      </w:r>
      <w:r>
        <w:t>Называние (употребление) слов, обозначающих предмет (посуда, мебель, иг-</w:t>
      </w:r>
      <w:r>
        <w:rPr>
          <w:spacing w:val="1"/>
        </w:rPr>
        <w:t xml:space="preserve"> </w:t>
      </w:r>
      <w:r>
        <w:t>рушки, одежда, обувь, животные, овощи, фрукты, бытовые приборы, школьные</w:t>
      </w:r>
      <w:r>
        <w:rPr>
          <w:spacing w:val="1"/>
        </w:rPr>
        <w:t xml:space="preserve"> </w:t>
      </w:r>
      <w:r>
        <w:rPr>
          <w:spacing w:val="-1"/>
        </w:rPr>
        <w:t>принадлежности,</w:t>
      </w:r>
      <w:r>
        <w:rPr>
          <w:spacing w:val="-17"/>
        </w:rPr>
        <w:t xml:space="preserve"> </w:t>
      </w:r>
      <w:r>
        <w:rPr>
          <w:spacing w:val="-1"/>
        </w:rPr>
        <w:t>продукты,</w:t>
      </w:r>
      <w:r>
        <w:rPr>
          <w:spacing w:val="-16"/>
        </w:rPr>
        <w:t xml:space="preserve"> </w:t>
      </w:r>
      <w:r>
        <w:t>транспорт,</w:t>
      </w:r>
      <w:r>
        <w:rPr>
          <w:spacing w:val="-16"/>
        </w:rPr>
        <w:t xml:space="preserve"> </w:t>
      </w:r>
      <w:r>
        <w:t>птицы).</w:t>
      </w:r>
      <w:r>
        <w:rPr>
          <w:spacing w:val="-16"/>
        </w:rPr>
        <w:t xml:space="preserve"> </w:t>
      </w:r>
      <w:r>
        <w:t>Называние</w:t>
      </w:r>
      <w:r>
        <w:rPr>
          <w:spacing w:val="-16"/>
        </w:rPr>
        <w:t xml:space="preserve"> </w:t>
      </w:r>
      <w:r>
        <w:t>(употребление)</w:t>
      </w:r>
      <w:r>
        <w:rPr>
          <w:spacing w:val="-15"/>
        </w:rPr>
        <w:t xml:space="preserve"> </w:t>
      </w:r>
      <w:r>
        <w:t>обоб-</w:t>
      </w:r>
      <w:r>
        <w:rPr>
          <w:spacing w:val="-67"/>
        </w:rPr>
        <w:t xml:space="preserve"> </w:t>
      </w:r>
      <w:r>
        <w:t>щающих понятий (посуда, мебель, игрушки, одежда, обувь, животные, овощи,</w:t>
      </w:r>
      <w:r>
        <w:rPr>
          <w:spacing w:val="1"/>
        </w:rPr>
        <w:t xml:space="preserve"> </w:t>
      </w:r>
      <w:r>
        <w:t>фрукты, бытовые приборы, школьные принадлежности, продукты, транспорт,</w:t>
      </w:r>
      <w:r>
        <w:rPr>
          <w:spacing w:val="1"/>
        </w:rPr>
        <w:t xml:space="preserve"> </w:t>
      </w:r>
      <w:r>
        <w:t>птицы).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(пить, есть, сидеть, стоять, бегать, спать, рисовать, играть, гулять). Называние</w:t>
      </w:r>
      <w:r>
        <w:rPr>
          <w:spacing w:val="1"/>
        </w:rPr>
        <w:t xml:space="preserve"> </w:t>
      </w:r>
      <w:r>
        <w:t>(употребление) слов, обозначающих признак предмета (цвет, величина, форма).</w:t>
      </w:r>
      <w:r>
        <w:rPr>
          <w:spacing w:val="-67"/>
        </w:rPr>
        <w:t xml:space="preserve"> </w:t>
      </w:r>
      <w:r>
        <w:t>Называние (употребление) слов, обозначающих признак действия, состояние</w:t>
      </w:r>
      <w:r>
        <w:rPr>
          <w:spacing w:val="1"/>
        </w:rPr>
        <w:t xml:space="preserve"> </w:t>
      </w:r>
      <w:r>
        <w:t>(громко, тихо, быстро, медленно, хорошо, плохо, весело, грустно). 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24"/>
        </w:rPr>
        <w:t xml:space="preserve"> </w:t>
      </w:r>
      <w:r>
        <w:t>слов,</w:t>
      </w:r>
      <w:r>
        <w:rPr>
          <w:spacing w:val="24"/>
        </w:rPr>
        <w:t xml:space="preserve"> </w:t>
      </w:r>
      <w:r>
        <w:t>указывающих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предмет,</w:t>
      </w:r>
      <w:r>
        <w:rPr>
          <w:spacing w:val="23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признак</w:t>
      </w:r>
      <w:r>
        <w:rPr>
          <w:spacing w:val="25"/>
        </w:rPr>
        <w:t xml:space="preserve"> </w:t>
      </w:r>
      <w:r>
        <w:t>(я,</w:t>
      </w:r>
      <w:r>
        <w:rPr>
          <w:spacing w:val="23"/>
        </w:rPr>
        <w:t xml:space="preserve"> </w:t>
      </w:r>
      <w:r>
        <w:t>он,</w:t>
      </w:r>
      <w:r>
        <w:rPr>
          <w:spacing w:val="24"/>
        </w:rPr>
        <w:t xml:space="preserve"> </w:t>
      </w:r>
      <w:r>
        <w:t>мой,</w:t>
      </w:r>
      <w:r>
        <w:rPr>
          <w:spacing w:val="23"/>
        </w:rPr>
        <w:t xml:space="preserve"> </w:t>
      </w:r>
      <w:r>
        <w:t>твой).</w:t>
      </w:r>
    </w:p>
    <w:p w14:paraId="1A45CE0F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2FED824" w14:textId="77777777" w:rsidR="001F167D" w:rsidRDefault="00E44A9C">
      <w:pPr>
        <w:pStyle w:val="a3"/>
        <w:spacing w:before="74" w:line="276" w:lineRule="auto"/>
        <w:ind w:right="1129"/>
      </w:pPr>
      <w:r>
        <w:t>Называние (употребление) слов, обозначающих число, количество предметов</w:t>
      </w:r>
      <w:r>
        <w:rPr>
          <w:spacing w:val="1"/>
        </w:rPr>
        <w:t xml:space="preserve"> </w:t>
      </w:r>
      <w:r>
        <w:t>(пять,</w:t>
      </w:r>
      <w:r>
        <w:rPr>
          <w:spacing w:val="-12"/>
        </w:rPr>
        <w:t xml:space="preserve"> </w:t>
      </w:r>
      <w:r>
        <w:t>второй).</w:t>
      </w:r>
      <w:r>
        <w:rPr>
          <w:spacing w:val="-11"/>
        </w:rPr>
        <w:t xml:space="preserve"> </w:t>
      </w:r>
      <w:r>
        <w:t>Называние</w:t>
      </w:r>
      <w:r>
        <w:rPr>
          <w:spacing w:val="-12"/>
        </w:rPr>
        <w:t xml:space="preserve"> </w:t>
      </w:r>
      <w:r>
        <w:t>(употребление)</w:t>
      </w:r>
      <w:r>
        <w:rPr>
          <w:spacing w:val="-10"/>
        </w:rPr>
        <w:t xml:space="preserve"> </w:t>
      </w:r>
      <w:r>
        <w:t>слов,</w:t>
      </w:r>
      <w:r>
        <w:rPr>
          <w:spacing w:val="-13"/>
        </w:rPr>
        <w:t xml:space="preserve"> </w:t>
      </w:r>
      <w:r>
        <w:t>обозначающих</w:t>
      </w:r>
      <w:r>
        <w:rPr>
          <w:spacing w:val="-9"/>
        </w:rPr>
        <w:t xml:space="preserve"> </w:t>
      </w:r>
      <w:r>
        <w:t>взаимосвязь</w:t>
      </w:r>
      <w:r>
        <w:rPr>
          <w:spacing w:val="-14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в предложении (в, на, под, из, из-за). Называние (употребление) простых пред-</w:t>
      </w:r>
      <w:r>
        <w:rPr>
          <w:spacing w:val="1"/>
        </w:rPr>
        <w:t xml:space="preserve"> </w:t>
      </w:r>
      <w:r>
        <w:t>ложений.</w:t>
      </w:r>
      <w:r>
        <w:rPr>
          <w:spacing w:val="-10"/>
        </w:rPr>
        <w:t xml:space="preserve"> </w:t>
      </w:r>
      <w:r>
        <w:t>Называние</w:t>
      </w:r>
      <w:r>
        <w:rPr>
          <w:spacing w:val="-9"/>
        </w:rPr>
        <w:t xml:space="preserve"> </w:t>
      </w:r>
      <w:r>
        <w:t>(употребление)</w:t>
      </w:r>
      <w:r>
        <w:rPr>
          <w:spacing w:val="-11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предложений.</w:t>
      </w:r>
      <w:r>
        <w:rPr>
          <w:spacing w:val="-10"/>
        </w:rPr>
        <w:t xml:space="preserve"> </w:t>
      </w:r>
      <w:r>
        <w:t>Ответы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</w:t>
      </w:r>
      <w:r>
        <w:rPr>
          <w:spacing w:val="-68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содержанию</w:t>
      </w:r>
      <w:r>
        <w:rPr>
          <w:spacing w:val="-16"/>
        </w:rPr>
        <w:t xml:space="preserve"> </w:t>
      </w:r>
      <w:r>
        <w:rPr>
          <w:spacing w:val="-1"/>
        </w:rPr>
        <w:t>текста.</w:t>
      </w:r>
      <w:r>
        <w:rPr>
          <w:spacing w:val="-16"/>
        </w:rPr>
        <w:t xml:space="preserve"> </w:t>
      </w:r>
      <w:r>
        <w:t>Составление</w:t>
      </w:r>
      <w:r>
        <w:rPr>
          <w:spacing w:val="-14"/>
        </w:rPr>
        <w:t xml:space="preserve"> </w:t>
      </w:r>
      <w:r>
        <w:t>рассказа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последовательно</w:t>
      </w:r>
      <w:r>
        <w:rPr>
          <w:spacing w:val="-13"/>
        </w:rPr>
        <w:t xml:space="preserve"> </w:t>
      </w:r>
      <w:r>
        <w:t>продемонстри-</w:t>
      </w:r>
      <w:r>
        <w:rPr>
          <w:spacing w:val="-68"/>
        </w:rPr>
        <w:t xml:space="preserve"> </w:t>
      </w:r>
      <w:r>
        <w:t>рованным действиям. Составление рассказа по одной сюжетной картинке. Со-</w:t>
      </w:r>
      <w:r>
        <w:rPr>
          <w:spacing w:val="1"/>
        </w:rPr>
        <w:t xml:space="preserve"> </w:t>
      </w:r>
      <w:r>
        <w:t>ставление рассказа по серии сюжетных картинок. Составление рассказа о про-</w:t>
      </w:r>
      <w:r>
        <w:rPr>
          <w:spacing w:val="1"/>
        </w:rPr>
        <w:t xml:space="preserve"> </w:t>
      </w:r>
      <w:r>
        <w:t>шедших, планируемых событиях. Составление рассказа о себе. Пересказ 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представленному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(фотографии,</w:t>
      </w:r>
      <w:r>
        <w:rPr>
          <w:spacing w:val="1"/>
        </w:rPr>
        <w:t xml:space="preserve"> </w:t>
      </w:r>
      <w:r>
        <w:t>ри-</w:t>
      </w:r>
      <w:r>
        <w:rPr>
          <w:spacing w:val="1"/>
        </w:rPr>
        <w:t xml:space="preserve"> </w:t>
      </w:r>
      <w:r>
        <w:t>сунки,</w:t>
      </w:r>
      <w:r>
        <w:rPr>
          <w:spacing w:val="-2"/>
        </w:rPr>
        <w:t xml:space="preserve"> </w:t>
      </w:r>
      <w:r>
        <w:t>пиктограммы).</w:t>
      </w:r>
    </w:p>
    <w:p w14:paraId="05B68385" w14:textId="77777777" w:rsidR="001F167D" w:rsidRDefault="00E44A9C">
      <w:pPr>
        <w:pStyle w:val="a3"/>
        <w:spacing w:before="205"/>
        <w:ind w:left="882"/>
      </w:pPr>
      <w:r>
        <w:t>Экспрессия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невербальной</w:t>
      </w:r>
      <w:r>
        <w:rPr>
          <w:spacing w:val="-3"/>
        </w:rPr>
        <w:t xml:space="preserve"> </w:t>
      </w:r>
      <w:r>
        <w:t>коммуникации.</w:t>
      </w:r>
    </w:p>
    <w:p w14:paraId="45E03FC3" w14:textId="77777777" w:rsidR="001F167D" w:rsidRDefault="00E44A9C">
      <w:pPr>
        <w:pStyle w:val="a3"/>
        <w:spacing w:before="245" w:line="276" w:lineRule="auto"/>
        <w:ind w:right="1131" w:firstLine="566"/>
      </w:pPr>
      <w:r>
        <w:t>Сообщение собственного имени посредством напечатанного слова (элек-</w:t>
      </w:r>
      <w:r>
        <w:rPr>
          <w:spacing w:val="1"/>
        </w:rPr>
        <w:t xml:space="preserve"> </w:t>
      </w:r>
      <w:r>
        <w:t>тронного устройства). Сообщение имен членов семьи (обучающихся класса, пе-</w:t>
      </w:r>
      <w:r>
        <w:rPr>
          <w:spacing w:val="-67"/>
        </w:rPr>
        <w:t xml:space="preserve"> </w:t>
      </w:r>
      <w:r>
        <w:t>дагогических работников класса) посредством напечатанного слова (электрон-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 для обозначения предметов и объектов (посуда, мебель, игрушки,</w:t>
      </w:r>
      <w:r>
        <w:rPr>
          <w:spacing w:val="1"/>
        </w:rPr>
        <w:t xml:space="preserve"> </w:t>
      </w:r>
      <w:r>
        <w:t>одежда,</w:t>
      </w:r>
      <w:r>
        <w:rPr>
          <w:spacing w:val="-9"/>
        </w:rPr>
        <w:t xml:space="preserve"> </w:t>
      </w:r>
      <w:r>
        <w:t>обувь,</w:t>
      </w:r>
      <w:r>
        <w:rPr>
          <w:spacing w:val="-6"/>
        </w:rPr>
        <w:t xml:space="preserve"> </w:t>
      </w:r>
      <w:r>
        <w:t>животные,</w:t>
      </w:r>
      <w:r>
        <w:rPr>
          <w:spacing w:val="-11"/>
        </w:rPr>
        <w:t xml:space="preserve"> </w:t>
      </w:r>
      <w:r>
        <w:t>овощи,</w:t>
      </w:r>
      <w:r>
        <w:rPr>
          <w:spacing w:val="-8"/>
        </w:rPr>
        <w:t xml:space="preserve"> </w:t>
      </w:r>
      <w:r>
        <w:t>фрукты,</w:t>
      </w:r>
      <w:r>
        <w:rPr>
          <w:spacing w:val="-8"/>
        </w:rPr>
        <w:t xml:space="preserve"> </w:t>
      </w:r>
      <w:r>
        <w:t>бытовые</w:t>
      </w:r>
      <w:r>
        <w:rPr>
          <w:spacing w:val="-8"/>
        </w:rPr>
        <w:t xml:space="preserve"> </w:t>
      </w:r>
      <w:r>
        <w:t>приборы,</w:t>
      </w:r>
      <w:r>
        <w:rPr>
          <w:spacing w:val="-8"/>
        </w:rPr>
        <w:t xml:space="preserve"> </w:t>
      </w:r>
      <w:r>
        <w:t>школьные</w:t>
      </w:r>
      <w:r>
        <w:rPr>
          <w:spacing w:val="-8"/>
        </w:rPr>
        <w:t xml:space="preserve"> </w:t>
      </w:r>
      <w:r>
        <w:t>принад-</w:t>
      </w:r>
      <w:r>
        <w:rPr>
          <w:spacing w:val="-68"/>
        </w:rPr>
        <w:t xml:space="preserve"> </w:t>
      </w:r>
      <w:r>
        <w:rPr>
          <w:spacing w:val="-1"/>
        </w:rPr>
        <w:t>лежности,</w:t>
      </w:r>
      <w:r>
        <w:rPr>
          <w:spacing w:val="-17"/>
        </w:rPr>
        <w:t xml:space="preserve"> </w:t>
      </w:r>
      <w:r>
        <w:rPr>
          <w:spacing w:val="-1"/>
        </w:rPr>
        <w:t>продукты,</w:t>
      </w:r>
      <w:r>
        <w:rPr>
          <w:spacing w:val="-18"/>
        </w:rPr>
        <w:t xml:space="preserve"> </w:t>
      </w:r>
      <w:r>
        <w:t>транспорт,</w:t>
      </w:r>
      <w:r>
        <w:rPr>
          <w:spacing w:val="-19"/>
        </w:rPr>
        <w:t xml:space="preserve"> </w:t>
      </w:r>
      <w:r>
        <w:t>птицы).</w:t>
      </w:r>
      <w:r>
        <w:rPr>
          <w:spacing w:val="-21"/>
        </w:rPr>
        <w:t xml:space="preserve"> </w:t>
      </w:r>
      <w:r>
        <w:t>Использование</w:t>
      </w:r>
      <w:r>
        <w:rPr>
          <w:spacing w:val="-18"/>
        </w:rPr>
        <w:t xml:space="preserve"> </w:t>
      </w:r>
      <w:r>
        <w:t>графического</w:t>
      </w:r>
      <w:r>
        <w:rPr>
          <w:spacing w:val="-17"/>
        </w:rPr>
        <w:t xml:space="preserve"> </w:t>
      </w:r>
      <w:r>
        <w:t>изображе-</w:t>
      </w:r>
      <w:r>
        <w:rPr>
          <w:spacing w:val="-68"/>
        </w:rPr>
        <w:t xml:space="preserve"> </w:t>
      </w:r>
      <w:r>
        <w:t>ния (электронного устройства) для обозначения действия предмета (пить, есть,</w:t>
      </w:r>
      <w:r>
        <w:rPr>
          <w:spacing w:val="1"/>
        </w:rPr>
        <w:t xml:space="preserve"> </w:t>
      </w:r>
      <w:r>
        <w:t>сидеть, стоять, бегать, спать, рисовать, играть, гулять). Использование графиче-</w:t>
      </w:r>
      <w:r>
        <w:rPr>
          <w:spacing w:val="-67"/>
        </w:rPr>
        <w:t xml:space="preserve"> </w:t>
      </w:r>
      <w:r>
        <w:t>ского изображения (электронного устройства) для обозначения признака пред-</w:t>
      </w:r>
      <w:r>
        <w:rPr>
          <w:spacing w:val="1"/>
        </w:rPr>
        <w:t xml:space="preserve"> </w:t>
      </w:r>
      <w:r>
        <w:t>мета (цвет, величина, форма). Использование графического изображения (элек-</w:t>
      </w:r>
      <w:r>
        <w:rPr>
          <w:spacing w:val="1"/>
        </w:rPr>
        <w:t xml:space="preserve"> </w:t>
      </w:r>
      <w:r>
        <w:t>тронного устройства) для обозначения</w:t>
      </w:r>
    </w:p>
    <w:p w14:paraId="46FB0062" w14:textId="77777777" w:rsidR="001F167D" w:rsidRDefault="00E44A9C">
      <w:pPr>
        <w:pStyle w:val="a3"/>
        <w:spacing w:before="201" w:line="276" w:lineRule="auto"/>
        <w:ind w:right="1135"/>
      </w:pPr>
      <w:r>
        <w:t>обобщающих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rPr>
          <w:spacing w:val="-1"/>
        </w:rPr>
        <w:t>овощи,</w:t>
      </w:r>
      <w:r>
        <w:rPr>
          <w:spacing w:val="-18"/>
        </w:rPr>
        <w:t xml:space="preserve"> </w:t>
      </w:r>
      <w:r>
        <w:rPr>
          <w:spacing w:val="-1"/>
        </w:rPr>
        <w:t>фрукты,</w:t>
      </w:r>
      <w:r>
        <w:rPr>
          <w:spacing w:val="-17"/>
        </w:rPr>
        <w:t xml:space="preserve"> </w:t>
      </w:r>
      <w:r>
        <w:rPr>
          <w:spacing w:val="-1"/>
        </w:rPr>
        <w:t>бытовые</w:t>
      </w:r>
      <w:r>
        <w:rPr>
          <w:spacing w:val="-16"/>
        </w:rPr>
        <w:t xml:space="preserve"> </w:t>
      </w:r>
      <w:r>
        <w:rPr>
          <w:spacing w:val="-1"/>
        </w:rPr>
        <w:t>приборы,</w:t>
      </w:r>
      <w:r>
        <w:rPr>
          <w:spacing w:val="-18"/>
        </w:rPr>
        <w:t xml:space="preserve"> </w:t>
      </w:r>
      <w:r>
        <w:t>школьные</w:t>
      </w:r>
      <w:r>
        <w:rPr>
          <w:spacing w:val="-17"/>
        </w:rPr>
        <w:t xml:space="preserve"> </w:t>
      </w:r>
      <w:r>
        <w:t>принадлежности,</w:t>
      </w:r>
      <w:r>
        <w:rPr>
          <w:spacing w:val="-17"/>
        </w:rPr>
        <w:t xml:space="preserve"> </w:t>
      </w:r>
      <w:r>
        <w:t>продукты,</w:t>
      </w:r>
      <w:r>
        <w:rPr>
          <w:spacing w:val="-18"/>
        </w:rPr>
        <w:t xml:space="preserve"> </w:t>
      </w:r>
      <w:r>
        <w:t>транс-</w:t>
      </w:r>
      <w:r>
        <w:rPr>
          <w:spacing w:val="-67"/>
        </w:rPr>
        <w:t xml:space="preserve"> </w:t>
      </w:r>
      <w:r>
        <w:t>порт,</w:t>
      </w:r>
      <w:r>
        <w:rPr>
          <w:spacing w:val="-2"/>
        </w:rPr>
        <w:t xml:space="preserve"> </w:t>
      </w:r>
      <w:r>
        <w:t>птицы).</w:t>
      </w:r>
    </w:p>
    <w:p w14:paraId="264A9761" w14:textId="77777777" w:rsidR="001F167D" w:rsidRDefault="00E44A9C">
      <w:pPr>
        <w:pStyle w:val="a3"/>
        <w:spacing w:before="200" w:line="276" w:lineRule="auto"/>
        <w:ind w:right="1129" w:firstLine="70"/>
      </w:pPr>
      <w:r>
        <w:t>Использование графического изображения (электронного устройства) для обо-</w:t>
      </w:r>
      <w:r>
        <w:rPr>
          <w:spacing w:val="1"/>
        </w:rPr>
        <w:t xml:space="preserve"> </w:t>
      </w:r>
      <w:r>
        <w:t>значения признака действия, состояния (громко, тихо, быстро, медленно, хо-</w:t>
      </w:r>
      <w:r>
        <w:rPr>
          <w:spacing w:val="1"/>
        </w:rPr>
        <w:t xml:space="preserve"> </w:t>
      </w:r>
      <w:r>
        <w:t>рошо, плохо, весело, грустно). Использование напечатанного слова (электрон-</w:t>
      </w:r>
      <w:r>
        <w:rPr>
          <w:spacing w:val="1"/>
        </w:rPr>
        <w:t xml:space="preserve"> </w:t>
      </w:r>
      <w:r>
        <w:t>ного</w:t>
      </w:r>
      <w:r>
        <w:rPr>
          <w:spacing w:val="-13"/>
        </w:rPr>
        <w:t xml:space="preserve"> </w:t>
      </w:r>
      <w:r>
        <w:t>устройства,)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обозначения</w:t>
      </w:r>
      <w:r>
        <w:rPr>
          <w:spacing w:val="-13"/>
        </w:rPr>
        <w:t xml:space="preserve"> </w:t>
      </w:r>
      <w:r>
        <w:t>слова,</w:t>
      </w:r>
      <w:r>
        <w:rPr>
          <w:spacing w:val="-11"/>
        </w:rPr>
        <w:t xml:space="preserve"> </w:t>
      </w:r>
      <w:r>
        <w:t>указывающего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предмет,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признак</w:t>
      </w:r>
      <w:r>
        <w:rPr>
          <w:spacing w:val="-67"/>
        </w:rPr>
        <w:t xml:space="preserve"> </w:t>
      </w:r>
      <w:r>
        <w:t>(я, он, мой, твой). Использование электронного устройства для обозначения</w:t>
      </w:r>
      <w:r>
        <w:rPr>
          <w:spacing w:val="1"/>
        </w:rPr>
        <w:t xml:space="preserve"> </w:t>
      </w:r>
      <w:r>
        <w:t>числа и количества предметов (пять, второй). Составление простых предложе-</w:t>
      </w:r>
      <w:r>
        <w:rPr>
          <w:spacing w:val="1"/>
        </w:rPr>
        <w:t xml:space="preserve"> </w:t>
      </w:r>
      <w:r>
        <w:t>ний с использованием графического изображения (электронного устройства).</w:t>
      </w:r>
      <w:r>
        <w:rPr>
          <w:spacing w:val="1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графического</w:t>
      </w:r>
      <w:r>
        <w:rPr>
          <w:spacing w:val="-8"/>
        </w:rPr>
        <w:t xml:space="preserve"> </w:t>
      </w:r>
      <w:r>
        <w:t>изоб-</w:t>
      </w:r>
      <w:r>
        <w:rPr>
          <w:spacing w:val="-68"/>
        </w:rPr>
        <w:t xml:space="preserve"> </w:t>
      </w:r>
      <w:r>
        <w:t>ражения (электронного устройства). Составление рассказа по последовательно</w:t>
      </w:r>
      <w:r>
        <w:rPr>
          <w:spacing w:val="1"/>
        </w:rPr>
        <w:t xml:space="preserve"> </w:t>
      </w:r>
      <w:r>
        <w:t>продемонстрированным</w:t>
      </w:r>
      <w:r>
        <w:rPr>
          <w:spacing w:val="36"/>
        </w:rPr>
        <w:t xml:space="preserve"> </w:t>
      </w:r>
      <w:r>
        <w:t>действиям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использованием</w:t>
      </w:r>
      <w:r>
        <w:rPr>
          <w:spacing w:val="36"/>
        </w:rPr>
        <w:t xml:space="preserve"> </w:t>
      </w:r>
      <w:r>
        <w:t>графического</w:t>
      </w:r>
      <w:r>
        <w:rPr>
          <w:spacing w:val="37"/>
        </w:rPr>
        <w:t xml:space="preserve"> </w:t>
      </w:r>
      <w:r>
        <w:t>изображе-</w:t>
      </w:r>
    </w:p>
    <w:p w14:paraId="169E2DAC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D4AD342" w14:textId="77777777" w:rsidR="001F167D" w:rsidRDefault="00E44A9C">
      <w:pPr>
        <w:pStyle w:val="a3"/>
        <w:spacing w:before="74" w:line="276" w:lineRule="auto"/>
        <w:ind w:right="1133"/>
      </w:pPr>
      <w:r>
        <w:t>ния (электронного устройства). Составление рассказа по одной сюжетной кар-</w:t>
      </w:r>
      <w:r>
        <w:rPr>
          <w:spacing w:val="1"/>
        </w:rPr>
        <w:t xml:space="preserve"> </w:t>
      </w:r>
      <w:r>
        <w:t>тинке с использованием графического изображения (электронного устройства).</w:t>
      </w:r>
      <w:r>
        <w:rPr>
          <w:spacing w:val="1"/>
        </w:rPr>
        <w:t xml:space="preserve"> </w:t>
      </w:r>
      <w:r>
        <w:t>Составление рассказа по серии сюжетных картинок с использованием графиче-</w:t>
      </w:r>
      <w:r>
        <w:rPr>
          <w:spacing w:val="1"/>
        </w:rPr>
        <w:t xml:space="preserve"> </w:t>
      </w:r>
      <w:r>
        <w:t>ского изображения (электронного устройства). Составление рассказа о прошед-</w:t>
      </w:r>
      <w:r>
        <w:rPr>
          <w:spacing w:val="1"/>
        </w:rPr>
        <w:t xml:space="preserve"> </w:t>
      </w:r>
      <w:r>
        <w:t>ших,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 устройства). Составление рассказа о себе с использованием гра-</w:t>
      </w:r>
      <w:r>
        <w:rPr>
          <w:spacing w:val="1"/>
        </w:rPr>
        <w:t xml:space="preserve"> </w:t>
      </w:r>
      <w:r>
        <w:t>фического</w:t>
      </w:r>
      <w:r>
        <w:rPr>
          <w:spacing w:val="-3"/>
        </w:rPr>
        <w:t xml:space="preserve"> </w:t>
      </w:r>
      <w:r>
        <w:t>изображения (электронного устройства).</w:t>
      </w:r>
    </w:p>
    <w:p w14:paraId="4A977885" w14:textId="77777777" w:rsidR="001F167D" w:rsidRDefault="00E44A9C">
      <w:pPr>
        <w:spacing w:before="205"/>
        <w:ind w:left="812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письмо.</w:t>
      </w:r>
    </w:p>
    <w:p w14:paraId="2FF77596" w14:textId="77777777" w:rsidR="001F167D" w:rsidRDefault="00E44A9C">
      <w:pPr>
        <w:pStyle w:val="a3"/>
        <w:spacing w:before="247"/>
        <w:jc w:val="left"/>
      </w:pPr>
      <w:r>
        <w:t>Глобальное</w:t>
      </w:r>
      <w:r>
        <w:rPr>
          <w:spacing w:val="-3"/>
        </w:rPr>
        <w:t xml:space="preserve"> </w:t>
      </w:r>
      <w:r>
        <w:t>чтение.</w:t>
      </w:r>
    </w:p>
    <w:p w14:paraId="4366CB37" w14:textId="77777777" w:rsidR="001F167D" w:rsidRDefault="00E44A9C">
      <w:pPr>
        <w:pStyle w:val="a3"/>
        <w:spacing w:before="246" w:line="278" w:lineRule="auto"/>
        <w:ind w:right="1135" w:firstLine="566"/>
      </w:pPr>
      <w:r>
        <w:t>Узнавание (различение) напечатанных слов, обозначающих имена людей,</w:t>
      </w:r>
      <w:r>
        <w:rPr>
          <w:spacing w:val="1"/>
        </w:rPr>
        <w:t xml:space="preserve"> </w:t>
      </w:r>
      <w:r>
        <w:t>названия предметов, действий. Использование карточек с напечатанными сло-</w:t>
      </w:r>
      <w:r>
        <w:rPr>
          <w:spacing w:val="1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как средства</w:t>
      </w:r>
      <w:r>
        <w:rPr>
          <w:spacing w:val="-4"/>
        </w:rPr>
        <w:t xml:space="preserve"> </w:t>
      </w:r>
      <w:r>
        <w:t>коммуникации.</w:t>
      </w:r>
    </w:p>
    <w:p w14:paraId="598EE102" w14:textId="77777777" w:rsidR="001F167D" w:rsidRDefault="00E44A9C">
      <w:pPr>
        <w:pStyle w:val="a3"/>
        <w:spacing w:before="193"/>
        <w:jc w:val="left"/>
      </w:pPr>
      <w:r>
        <w:t>Предпосылки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осмысленному</w:t>
      </w:r>
      <w:r>
        <w:rPr>
          <w:spacing w:val="-5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письму.</w:t>
      </w:r>
    </w:p>
    <w:p w14:paraId="595AF65F" w14:textId="77777777" w:rsidR="001F167D" w:rsidRDefault="00E44A9C">
      <w:pPr>
        <w:pStyle w:val="a3"/>
        <w:spacing w:before="247" w:line="278" w:lineRule="auto"/>
        <w:ind w:right="1134" w:firstLine="566"/>
      </w:pPr>
      <w:r>
        <w:t>Узнавание</w:t>
      </w:r>
      <w:r>
        <w:rPr>
          <w:spacing w:val="-4"/>
        </w:rPr>
        <w:t xml:space="preserve"> </w:t>
      </w:r>
      <w:r>
        <w:t>(различение)</w:t>
      </w:r>
      <w:r>
        <w:rPr>
          <w:spacing w:val="-6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графем</w:t>
      </w:r>
      <w:r>
        <w:rPr>
          <w:spacing w:val="-6"/>
        </w:rPr>
        <w:t xml:space="preserve"> </w:t>
      </w:r>
      <w:r>
        <w:t>(букв).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ис-</w:t>
      </w:r>
      <w:r>
        <w:rPr>
          <w:spacing w:val="-67"/>
        </w:rPr>
        <w:t xml:space="preserve"> </w:t>
      </w:r>
      <w:r>
        <w:t>пользованием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графем:</w:t>
      </w:r>
      <w:r>
        <w:rPr>
          <w:spacing w:val="-4"/>
        </w:rPr>
        <w:t xml:space="preserve"> </w:t>
      </w:r>
      <w:r>
        <w:t>обводка,</w:t>
      </w:r>
      <w:r>
        <w:rPr>
          <w:spacing w:val="-1"/>
        </w:rPr>
        <w:t xml:space="preserve"> </w:t>
      </w:r>
      <w:r>
        <w:t>штриховка,</w:t>
      </w:r>
      <w:r>
        <w:rPr>
          <w:spacing w:val="-6"/>
        </w:rPr>
        <w:t xml:space="preserve"> </w:t>
      </w:r>
      <w:r>
        <w:t>печатание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(слов).</w:t>
      </w:r>
    </w:p>
    <w:p w14:paraId="11AA82E4" w14:textId="77777777" w:rsidR="001F167D" w:rsidRDefault="00E44A9C">
      <w:pPr>
        <w:pStyle w:val="a3"/>
        <w:spacing w:before="196"/>
        <w:ind w:left="882"/>
        <w:jc w:val="left"/>
      </w:pPr>
      <w:r>
        <w:t>Начальные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чтения и</w:t>
      </w:r>
      <w:r>
        <w:rPr>
          <w:spacing w:val="-3"/>
        </w:rPr>
        <w:t xml:space="preserve"> </w:t>
      </w:r>
      <w:r>
        <w:t>письма.</w:t>
      </w:r>
    </w:p>
    <w:p w14:paraId="556C1947" w14:textId="77777777" w:rsidR="001F167D" w:rsidRDefault="00E44A9C">
      <w:pPr>
        <w:pStyle w:val="a3"/>
        <w:spacing w:before="245" w:line="278" w:lineRule="auto"/>
        <w:ind w:right="1133" w:firstLine="566"/>
      </w:pPr>
      <w:r>
        <w:t>Узнавание звука в слоге (слове). Соотнесение звука с буквой. Узнавание</w:t>
      </w:r>
      <w:r>
        <w:rPr>
          <w:spacing w:val="1"/>
        </w:rPr>
        <w:t xml:space="preserve"> </w:t>
      </w:r>
      <w:r>
        <w:t>графического изображения буквы в слоге (слове). Называние буквы. Чтение</w:t>
      </w:r>
      <w:r>
        <w:rPr>
          <w:spacing w:val="1"/>
        </w:rPr>
        <w:t xml:space="preserve"> </w:t>
      </w:r>
      <w:r>
        <w:t>слога</w:t>
      </w:r>
      <w:r>
        <w:rPr>
          <w:spacing w:val="-1"/>
        </w:rPr>
        <w:t xml:space="preserve"> </w:t>
      </w:r>
      <w:r>
        <w:t>(слова).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буквы (слога,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предложения).</w:t>
      </w:r>
    </w:p>
    <w:p w14:paraId="2F129854" w14:textId="77777777" w:rsidR="001F167D" w:rsidRDefault="00E44A9C">
      <w:pPr>
        <w:pStyle w:val="21"/>
        <w:spacing w:before="190" w:line="278" w:lineRule="auto"/>
        <w:ind w:right="1137"/>
      </w:pPr>
      <w:r>
        <w:t>Планируемые результаты освоения учебного предмета "Речь и альтерна-</w:t>
      </w:r>
      <w:r>
        <w:rPr>
          <w:spacing w:val="1"/>
        </w:rPr>
        <w:t xml:space="preserve"> </w:t>
      </w:r>
      <w:r>
        <w:t>тивная</w:t>
      </w:r>
      <w:r>
        <w:rPr>
          <w:spacing w:val="-2"/>
        </w:rPr>
        <w:t xml:space="preserve"> </w:t>
      </w:r>
      <w:r>
        <w:t>коммуникация":</w:t>
      </w:r>
    </w:p>
    <w:p w14:paraId="776A98B1" w14:textId="77777777" w:rsidR="001F167D" w:rsidRDefault="00E44A9C">
      <w:pPr>
        <w:pStyle w:val="a4"/>
        <w:numPr>
          <w:ilvl w:val="0"/>
          <w:numId w:val="27"/>
        </w:numPr>
        <w:tabs>
          <w:tab w:val="left" w:pos="1108"/>
        </w:tabs>
        <w:spacing w:before="194" w:line="276" w:lineRule="auto"/>
        <w:ind w:right="1135" w:firstLine="0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речи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мира</w:t>
      </w:r>
      <w:r>
        <w:rPr>
          <w:spacing w:val="-68"/>
          <w:sz w:val="28"/>
        </w:rPr>
        <w:t xml:space="preserve"> </w:t>
      </w:r>
      <w:r>
        <w:rPr>
          <w:sz w:val="28"/>
        </w:rPr>
        <w:t>и личного опыта обучающегося: понимание слов, обозначающих объекты и яв-</w:t>
      </w:r>
      <w:r>
        <w:rPr>
          <w:spacing w:val="1"/>
          <w:sz w:val="28"/>
        </w:rPr>
        <w:t xml:space="preserve"> </w:t>
      </w:r>
      <w:r>
        <w:rPr>
          <w:sz w:val="28"/>
        </w:rPr>
        <w:t>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3"/>
          <w:sz w:val="28"/>
        </w:rPr>
        <w:t xml:space="preserve"> </w:t>
      </w:r>
      <w:r>
        <w:rPr>
          <w:sz w:val="28"/>
        </w:rPr>
        <w:t>рукотворного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мира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са-</w:t>
      </w:r>
      <w:r>
        <w:rPr>
          <w:spacing w:val="-68"/>
          <w:sz w:val="28"/>
        </w:rPr>
        <w:t xml:space="preserve"> </w:t>
      </w:r>
      <w:r>
        <w:rPr>
          <w:sz w:val="28"/>
        </w:rPr>
        <w:t>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целях.</w:t>
      </w:r>
    </w:p>
    <w:p w14:paraId="4F70B7C2" w14:textId="77777777" w:rsidR="001F167D" w:rsidRDefault="00E44A9C">
      <w:pPr>
        <w:pStyle w:val="a4"/>
        <w:numPr>
          <w:ilvl w:val="0"/>
          <w:numId w:val="27"/>
        </w:numPr>
        <w:tabs>
          <w:tab w:val="left" w:pos="1122"/>
        </w:tabs>
        <w:spacing w:before="201" w:line="278" w:lineRule="auto"/>
        <w:ind w:right="1132" w:firstLine="0"/>
        <w:rPr>
          <w:sz w:val="28"/>
        </w:rPr>
      </w:pPr>
      <w:r>
        <w:rPr>
          <w:sz w:val="28"/>
        </w:rPr>
        <w:t>Овладение доступными средствами коммуникации и общения - вербальными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</w:p>
    <w:p w14:paraId="32467840" w14:textId="77777777" w:rsidR="001F167D" w:rsidRDefault="00E44A9C">
      <w:pPr>
        <w:pStyle w:val="a3"/>
        <w:spacing w:before="197"/>
        <w:jc w:val="left"/>
      </w:pPr>
      <w:r>
        <w:t>невербальными:</w:t>
      </w:r>
    </w:p>
    <w:p w14:paraId="548002DE" w14:textId="77777777" w:rsidR="001F167D" w:rsidRDefault="00E44A9C">
      <w:pPr>
        <w:pStyle w:val="a4"/>
        <w:numPr>
          <w:ilvl w:val="0"/>
          <w:numId w:val="73"/>
        </w:numPr>
        <w:tabs>
          <w:tab w:val="left" w:pos="1109"/>
        </w:tabs>
        <w:spacing w:before="246" w:line="278" w:lineRule="auto"/>
        <w:ind w:right="1131" w:firstLine="0"/>
        <w:rPr>
          <w:sz w:val="28"/>
        </w:rPr>
      </w:pP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возрастными пока-</w:t>
      </w:r>
      <w:r>
        <w:rPr>
          <w:spacing w:val="-68"/>
          <w:sz w:val="28"/>
        </w:rPr>
        <w:t xml:space="preserve"> </w:t>
      </w:r>
      <w:r>
        <w:rPr>
          <w:sz w:val="28"/>
        </w:rPr>
        <w:t>заниями.</w:t>
      </w:r>
    </w:p>
    <w:p w14:paraId="4DFAF3C3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F665602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before="74" w:line="278" w:lineRule="auto"/>
        <w:ind w:right="1139" w:firstLine="0"/>
        <w:rPr>
          <w:sz w:val="28"/>
        </w:rPr>
      </w:pPr>
      <w:r>
        <w:rPr>
          <w:sz w:val="28"/>
        </w:rPr>
        <w:t>Понимание обращенной речи, понимание смысла рисунков, фотографий, пик-</w:t>
      </w:r>
      <w:r>
        <w:rPr>
          <w:spacing w:val="1"/>
          <w:sz w:val="28"/>
        </w:rPr>
        <w:t xml:space="preserve"> </w:t>
      </w:r>
      <w:r>
        <w:rPr>
          <w:sz w:val="28"/>
        </w:rPr>
        <w:t>тограмм,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знаков.</w:t>
      </w:r>
    </w:p>
    <w:p w14:paraId="03FE6039" w14:textId="77777777" w:rsidR="001F167D" w:rsidRDefault="00E44A9C">
      <w:pPr>
        <w:pStyle w:val="a4"/>
        <w:numPr>
          <w:ilvl w:val="0"/>
          <w:numId w:val="73"/>
        </w:numPr>
        <w:tabs>
          <w:tab w:val="left" w:pos="1049"/>
        </w:tabs>
        <w:spacing w:before="195" w:line="276" w:lineRule="auto"/>
        <w:ind w:right="1131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жестами,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взглядом, коммуникативными таблицами, тетрадями, воспроизводящими (син-</w:t>
      </w:r>
      <w:r>
        <w:rPr>
          <w:spacing w:val="1"/>
          <w:sz w:val="28"/>
        </w:rPr>
        <w:t xml:space="preserve"> </w:t>
      </w:r>
      <w:r>
        <w:rPr>
          <w:sz w:val="28"/>
        </w:rPr>
        <w:t>тезирующими) речь устройствами (коммуникаторами, персональными компью-</w:t>
      </w:r>
      <w:r>
        <w:rPr>
          <w:spacing w:val="1"/>
          <w:sz w:val="28"/>
        </w:rPr>
        <w:t xml:space="preserve"> </w:t>
      </w:r>
      <w:r>
        <w:rPr>
          <w:sz w:val="28"/>
        </w:rPr>
        <w:t>терами).</w:t>
      </w:r>
    </w:p>
    <w:p w14:paraId="50BE27D9" w14:textId="77777777" w:rsidR="001F167D" w:rsidRDefault="00E44A9C">
      <w:pPr>
        <w:pStyle w:val="a4"/>
        <w:numPr>
          <w:ilvl w:val="0"/>
          <w:numId w:val="27"/>
        </w:numPr>
        <w:tabs>
          <w:tab w:val="left" w:pos="1122"/>
        </w:tabs>
        <w:spacing w:before="201" w:line="276" w:lineRule="auto"/>
        <w:ind w:right="1138" w:firstLine="0"/>
        <w:rPr>
          <w:sz w:val="28"/>
        </w:rPr>
      </w:pPr>
      <w:r>
        <w:rPr>
          <w:sz w:val="28"/>
        </w:rPr>
        <w:t>Умение пользоваться доступными средствами коммуникации в практике экс-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прессивной и импрессивной речи для решения соответствующих возрасту жи-</w:t>
      </w:r>
      <w:r>
        <w:rPr>
          <w:spacing w:val="1"/>
          <w:sz w:val="28"/>
        </w:rPr>
        <w:t xml:space="preserve"> </w:t>
      </w:r>
      <w:r>
        <w:rPr>
          <w:sz w:val="28"/>
        </w:rPr>
        <w:t>тейских задач:</w:t>
      </w:r>
    </w:p>
    <w:p w14:paraId="2A0B9211" w14:textId="77777777" w:rsidR="001F167D" w:rsidRDefault="00E44A9C">
      <w:pPr>
        <w:pStyle w:val="a4"/>
        <w:numPr>
          <w:ilvl w:val="0"/>
          <w:numId w:val="73"/>
        </w:numPr>
        <w:tabs>
          <w:tab w:val="left" w:pos="979"/>
        </w:tabs>
        <w:spacing w:before="199" w:line="278" w:lineRule="auto"/>
        <w:ind w:right="1138" w:firstLine="0"/>
        <w:rPr>
          <w:sz w:val="28"/>
        </w:rPr>
      </w:pPr>
      <w:r>
        <w:rPr>
          <w:sz w:val="28"/>
        </w:rPr>
        <w:t>Мотивы коммуникации: познавательные интересы, общение и взаимодействие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 деятельности.</w:t>
      </w:r>
    </w:p>
    <w:p w14:paraId="18EF4EAD" w14:textId="77777777" w:rsidR="001F167D" w:rsidRDefault="00E44A9C">
      <w:pPr>
        <w:pStyle w:val="a4"/>
        <w:numPr>
          <w:ilvl w:val="0"/>
          <w:numId w:val="73"/>
        </w:numPr>
        <w:tabs>
          <w:tab w:val="left" w:pos="1003"/>
        </w:tabs>
        <w:spacing w:before="195" w:line="276" w:lineRule="auto"/>
        <w:ind w:right="1137" w:firstLine="0"/>
        <w:rPr>
          <w:sz w:val="28"/>
        </w:rPr>
      </w:pPr>
      <w:r>
        <w:rPr>
          <w:sz w:val="28"/>
        </w:rPr>
        <w:t>Умение вступать в контакт, поддерживать и завершать его, используя невер-</w:t>
      </w:r>
      <w:r>
        <w:rPr>
          <w:spacing w:val="1"/>
          <w:sz w:val="28"/>
        </w:rPr>
        <w:t xml:space="preserve"> </w:t>
      </w:r>
      <w:r>
        <w:rPr>
          <w:sz w:val="28"/>
        </w:rPr>
        <w:t>бальные и вербальные средства, соблюдение общепринятых правил коммуника-</w:t>
      </w:r>
      <w:r>
        <w:rPr>
          <w:spacing w:val="-67"/>
          <w:sz w:val="28"/>
        </w:rPr>
        <w:t xml:space="preserve"> </w:t>
      </w:r>
      <w:r>
        <w:rPr>
          <w:sz w:val="28"/>
        </w:rPr>
        <w:t>ции.</w:t>
      </w:r>
    </w:p>
    <w:p w14:paraId="2FA9F4AD" w14:textId="77777777" w:rsidR="001F167D" w:rsidRDefault="00E44A9C">
      <w:pPr>
        <w:pStyle w:val="a4"/>
        <w:numPr>
          <w:ilvl w:val="0"/>
          <w:numId w:val="73"/>
        </w:numPr>
        <w:tabs>
          <w:tab w:val="left" w:pos="999"/>
        </w:tabs>
        <w:spacing w:before="199" w:line="278" w:lineRule="auto"/>
        <w:ind w:right="1137" w:firstLine="0"/>
        <w:rPr>
          <w:sz w:val="28"/>
        </w:rPr>
      </w:pPr>
      <w:r>
        <w:rPr>
          <w:sz w:val="28"/>
        </w:rPr>
        <w:t>Умение использовать средства альтернативной коммуникации в процессе об-</w:t>
      </w:r>
      <w:r>
        <w:rPr>
          <w:spacing w:val="1"/>
          <w:sz w:val="28"/>
        </w:rPr>
        <w:t xml:space="preserve"> </w:t>
      </w:r>
      <w:r>
        <w:rPr>
          <w:sz w:val="28"/>
        </w:rPr>
        <w:t>щения: использование предметов, жестов, взгляда, шумовых, голосовых, рече-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потребностей;</w:t>
      </w:r>
    </w:p>
    <w:p w14:paraId="261C62AC" w14:textId="77777777" w:rsidR="001F167D" w:rsidRDefault="00E44A9C">
      <w:pPr>
        <w:pStyle w:val="a4"/>
        <w:numPr>
          <w:ilvl w:val="0"/>
          <w:numId w:val="73"/>
        </w:numPr>
        <w:tabs>
          <w:tab w:val="left" w:pos="1044"/>
        </w:tabs>
        <w:spacing w:before="190" w:line="276" w:lineRule="auto"/>
        <w:ind w:right="1130" w:firstLine="0"/>
        <w:rPr>
          <w:sz w:val="28"/>
        </w:rPr>
      </w:pPr>
      <w:r>
        <w:rPr>
          <w:sz w:val="28"/>
        </w:rPr>
        <w:t>пользование индивидуальными коммуникативными тетрадями, карточками,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изображение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передачи</w:t>
      </w:r>
      <w:r>
        <w:rPr>
          <w:spacing w:val="-17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изображением,</w:t>
      </w:r>
      <w:r>
        <w:rPr>
          <w:spacing w:val="-15"/>
          <w:sz w:val="28"/>
        </w:rPr>
        <w:t xml:space="preserve"> </w:t>
      </w:r>
      <w:r>
        <w:rPr>
          <w:sz w:val="28"/>
        </w:rPr>
        <w:t>либо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способом;</w:t>
      </w:r>
    </w:p>
    <w:p w14:paraId="2A022173" w14:textId="77777777" w:rsidR="001F167D" w:rsidRDefault="00E44A9C">
      <w:pPr>
        <w:pStyle w:val="a4"/>
        <w:numPr>
          <w:ilvl w:val="0"/>
          <w:numId w:val="73"/>
        </w:numPr>
        <w:tabs>
          <w:tab w:val="left" w:pos="975"/>
        </w:tabs>
        <w:spacing w:before="202" w:line="278" w:lineRule="auto"/>
        <w:ind w:right="1133" w:firstLine="0"/>
        <w:rPr>
          <w:sz w:val="28"/>
        </w:rPr>
      </w:pPr>
      <w:r>
        <w:rPr>
          <w:sz w:val="28"/>
        </w:rPr>
        <w:t>общение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(коммуникатор,</w:t>
      </w:r>
      <w:r>
        <w:rPr>
          <w:spacing w:val="-6"/>
          <w:sz w:val="28"/>
        </w:rPr>
        <w:t xml:space="preserve"> </w:t>
      </w:r>
      <w:r>
        <w:rPr>
          <w:sz w:val="28"/>
        </w:rPr>
        <w:t>ком-</w:t>
      </w:r>
      <w:r>
        <w:rPr>
          <w:spacing w:val="-68"/>
          <w:sz w:val="28"/>
        </w:rPr>
        <w:t xml:space="preserve"> </w:t>
      </w:r>
      <w:r>
        <w:rPr>
          <w:sz w:val="28"/>
        </w:rPr>
        <w:t>пьютерное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устройство).</w:t>
      </w:r>
    </w:p>
    <w:p w14:paraId="2EC9FEC3" w14:textId="77777777" w:rsidR="001F167D" w:rsidRDefault="00E44A9C">
      <w:pPr>
        <w:pStyle w:val="a4"/>
        <w:numPr>
          <w:ilvl w:val="0"/>
          <w:numId w:val="27"/>
        </w:numPr>
        <w:tabs>
          <w:tab w:val="left" w:pos="1113"/>
        </w:tabs>
        <w:spacing w:before="194" w:line="278" w:lineRule="auto"/>
        <w:ind w:right="1136" w:firstLine="0"/>
        <w:rPr>
          <w:sz w:val="28"/>
        </w:rPr>
      </w:pPr>
      <w:r>
        <w:rPr>
          <w:sz w:val="28"/>
        </w:rPr>
        <w:t>Глобальное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7"/>
          <w:sz w:val="28"/>
        </w:rPr>
        <w:t xml:space="preserve"> </w:t>
      </w:r>
      <w:r>
        <w:rPr>
          <w:sz w:val="28"/>
        </w:rPr>
        <w:t>узнава-</w:t>
      </w:r>
      <w:r>
        <w:rPr>
          <w:spacing w:val="-68"/>
          <w:sz w:val="28"/>
        </w:rPr>
        <w:t xml:space="preserve"> </w:t>
      </w:r>
      <w:r>
        <w:rPr>
          <w:sz w:val="28"/>
        </w:rPr>
        <w:t>емого слова.</w:t>
      </w:r>
    </w:p>
    <w:p w14:paraId="163F4B58" w14:textId="77777777" w:rsidR="001F167D" w:rsidRDefault="00E44A9C">
      <w:pPr>
        <w:pStyle w:val="a4"/>
        <w:numPr>
          <w:ilvl w:val="0"/>
          <w:numId w:val="73"/>
        </w:numPr>
        <w:tabs>
          <w:tab w:val="left" w:pos="1049"/>
        </w:tabs>
        <w:spacing w:before="191" w:line="278" w:lineRule="auto"/>
        <w:ind w:right="1137" w:firstLine="0"/>
        <w:rPr>
          <w:sz w:val="28"/>
        </w:rPr>
      </w:pPr>
      <w:r>
        <w:rPr>
          <w:sz w:val="28"/>
        </w:rPr>
        <w:t>Узнавание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напечатанных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и действий.</w:t>
      </w:r>
    </w:p>
    <w:p w14:paraId="153A33E8" w14:textId="77777777" w:rsidR="001F167D" w:rsidRDefault="00E44A9C">
      <w:pPr>
        <w:pStyle w:val="a4"/>
        <w:numPr>
          <w:ilvl w:val="0"/>
          <w:numId w:val="73"/>
        </w:numPr>
        <w:tabs>
          <w:tab w:val="left" w:pos="1011"/>
        </w:tabs>
        <w:spacing w:before="195" w:line="278" w:lineRule="auto"/>
        <w:ind w:right="1133" w:firstLine="0"/>
        <w:rPr>
          <w:sz w:val="28"/>
        </w:rPr>
      </w:pPr>
      <w:r>
        <w:rPr>
          <w:sz w:val="28"/>
        </w:rPr>
        <w:t>Использование карточек с напечатанными словами как средства коммуника-</w:t>
      </w:r>
      <w:r>
        <w:rPr>
          <w:spacing w:val="1"/>
          <w:sz w:val="28"/>
        </w:rPr>
        <w:t xml:space="preserve"> </w:t>
      </w:r>
      <w:r>
        <w:rPr>
          <w:sz w:val="28"/>
        </w:rPr>
        <w:t>ции.</w:t>
      </w:r>
    </w:p>
    <w:p w14:paraId="74E602F3" w14:textId="77777777" w:rsidR="001F167D" w:rsidRDefault="00E44A9C">
      <w:pPr>
        <w:pStyle w:val="a4"/>
        <w:numPr>
          <w:ilvl w:val="0"/>
          <w:numId w:val="27"/>
        </w:numPr>
        <w:tabs>
          <w:tab w:val="left" w:pos="1118"/>
        </w:tabs>
        <w:spacing w:before="194" w:line="278" w:lineRule="auto"/>
        <w:ind w:right="1133" w:firstLine="0"/>
        <w:rPr>
          <w:sz w:val="28"/>
        </w:rPr>
      </w:pPr>
      <w:r>
        <w:rPr>
          <w:sz w:val="28"/>
        </w:rPr>
        <w:t>Развитие предпосылок к осмысленному чтению и письму, обучение чтению 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письму.</w:t>
      </w:r>
    </w:p>
    <w:p w14:paraId="370C22E8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rPr>
          <w:sz w:val="28"/>
        </w:rPr>
      </w:pPr>
      <w:r>
        <w:rPr>
          <w:sz w:val="28"/>
        </w:rPr>
        <w:t>Узнавание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2"/>
          <w:sz w:val="28"/>
        </w:rPr>
        <w:t xml:space="preserve"> </w:t>
      </w:r>
      <w:r>
        <w:rPr>
          <w:sz w:val="28"/>
        </w:rPr>
        <w:t>графем</w:t>
      </w:r>
      <w:r>
        <w:rPr>
          <w:spacing w:val="-2"/>
          <w:sz w:val="28"/>
        </w:rPr>
        <w:t xml:space="preserve"> </w:t>
      </w:r>
      <w:r>
        <w:rPr>
          <w:sz w:val="28"/>
        </w:rPr>
        <w:t>(букв).</w:t>
      </w:r>
    </w:p>
    <w:p w14:paraId="67A3F738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850107D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77"/>
        <w:ind w:left="976" w:hanging="165"/>
        <w:jc w:val="left"/>
        <w:rPr>
          <w:sz w:val="28"/>
        </w:rPr>
      </w:pPr>
      <w:r>
        <w:rPr>
          <w:sz w:val="28"/>
        </w:rPr>
        <w:t>Копирование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букв,</w:t>
      </w:r>
      <w:r>
        <w:rPr>
          <w:spacing w:val="-4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-3"/>
          <w:sz w:val="28"/>
        </w:rPr>
        <w:t xml:space="preserve"> </w:t>
      </w:r>
      <w:r>
        <w:rPr>
          <w:sz w:val="28"/>
        </w:rPr>
        <w:t>слов.</w:t>
      </w:r>
    </w:p>
    <w:p w14:paraId="52954986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Начальные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письма.</w:t>
      </w:r>
    </w:p>
    <w:p w14:paraId="443289C6" w14:textId="77777777" w:rsidR="001F167D" w:rsidRDefault="00E44A9C">
      <w:pPr>
        <w:pStyle w:val="11"/>
        <w:numPr>
          <w:ilvl w:val="0"/>
          <w:numId w:val="42"/>
        </w:numPr>
        <w:tabs>
          <w:tab w:val="left" w:pos="1256"/>
        </w:tabs>
        <w:spacing w:before="247" w:line="276" w:lineRule="auto"/>
        <w:ind w:left="812" w:right="1135" w:firstLine="0"/>
        <w:jc w:val="both"/>
      </w:pPr>
      <w:r>
        <w:t>Рабочая программа по учебному предмету "Математические представ-</w:t>
      </w:r>
      <w:r>
        <w:rPr>
          <w:spacing w:val="1"/>
        </w:rPr>
        <w:t xml:space="preserve"> </w:t>
      </w:r>
      <w:r>
        <w:t>ления" предметной области "Математика" включает пояснительную за-</w:t>
      </w:r>
      <w:r>
        <w:rPr>
          <w:spacing w:val="1"/>
        </w:rPr>
        <w:t xml:space="preserve"> </w:t>
      </w:r>
      <w:r>
        <w:t>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14:paraId="61DC4094" w14:textId="77777777" w:rsidR="001F167D" w:rsidRDefault="00E44A9C">
      <w:pPr>
        <w:spacing w:before="201"/>
        <w:ind w:left="81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59A64AD3" w14:textId="77777777" w:rsidR="001F167D" w:rsidRDefault="00E44A9C">
      <w:pPr>
        <w:pStyle w:val="a3"/>
        <w:spacing w:before="247" w:line="276" w:lineRule="auto"/>
        <w:ind w:right="1129" w:firstLine="566"/>
      </w:pPr>
      <w:r>
        <w:t>Специфические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умеренной,</w:t>
      </w:r>
      <w:r>
        <w:rPr>
          <w:spacing w:val="-5"/>
        </w:rPr>
        <w:t xml:space="preserve"> </w:t>
      </w:r>
      <w:r>
        <w:t>тяжёлой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глубо-</w:t>
      </w:r>
      <w:r>
        <w:rPr>
          <w:spacing w:val="-68"/>
        </w:rPr>
        <w:t xml:space="preserve"> </w:t>
      </w:r>
      <w:r>
        <w:t>кой умственной отсталостью, с ТМНР вызывают трудности при организации</w:t>
      </w:r>
      <w:r>
        <w:rPr>
          <w:spacing w:val="1"/>
        </w:rPr>
        <w:t xml:space="preserve"> </w:t>
      </w:r>
      <w:r>
        <w:t>процесса обучения. Усвоение учебного материала и освоение социальных навы-</w:t>
      </w:r>
      <w:r>
        <w:rPr>
          <w:spacing w:val="-67"/>
        </w:rPr>
        <w:t xml:space="preserve"> </w:t>
      </w:r>
      <w:r>
        <w:t>ков носит неравномерный и избирательный характер. Приобретаемые знания,</w:t>
      </w:r>
      <w:r>
        <w:rPr>
          <w:spacing w:val="1"/>
        </w:rPr>
        <w:t xml:space="preserve"> </w:t>
      </w:r>
      <w:r>
        <w:t>умения и навыки с большим трудом переносятся и используются в реальной</w:t>
      </w:r>
      <w:r>
        <w:rPr>
          <w:spacing w:val="1"/>
        </w:rPr>
        <w:t xml:space="preserve"> </w:t>
      </w:r>
      <w:r>
        <w:t>жизни. Дети с выраженным нарушением интеллекта не могут овладеть элемен-</w:t>
      </w:r>
      <w:r>
        <w:rPr>
          <w:spacing w:val="1"/>
        </w:rPr>
        <w:t xml:space="preserve"> </w:t>
      </w:r>
      <w:r>
        <w:t>тарными математическими представлениями без специально организованного</w:t>
      </w:r>
      <w:r>
        <w:rPr>
          <w:spacing w:val="1"/>
        </w:rPr>
        <w:t xml:space="preserve"> </w:t>
      </w:r>
      <w:r>
        <w:rPr>
          <w:spacing w:val="-1"/>
        </w:rPr>
        <w:t>обучения.</w:t>
      </w:r>
      <w:r>
        <w:rPr>
          <w:spacing w:val="-18"/>
        </w:rPr>
        <w:t xml:space="preserve"> </w:t>
      </w:r>
      <w:r>
        <w:rPr>
          <w:spacing w:val="-1"/>
        </w:rPr>
        <w:t>Создание</w:t>
      </w:r>
      <w:r>
        <w:rPr>
          <w:spacing w:val="-19"/>
        </w:rPr>
        <w:t xml:space="preserve"> </w:t>
      </w:r>
      <w:r>
        <w:rPr>
          <w:spacing w:val="-1"/>
        </w:rPr>
        <w:t>практических</w:t>
      </w:r>
      <w:r>
        <w:rPr>
          <w:spacing w:val="-16"/>
        </w:rPr>
        <w:t xml:space="preserve"> </w:t>
      </w:r>
      <w:r>
        <w:t>ситуаций,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дети</w:t>
      </w:r>
      <w:r>
        <w:rPr>
          <w:spacing w:val="-20"/>
        </w:rPr>
        <w:t xml:space="preserve"> </w:t>
      </w:r>
      <w:r>
        <w:t>непроизвольно</w:t>
      </w:r>
      <w:r>
        <w:rPr>
          <w:spacing w:val="-18"/>
        </w:rPr>
        <w:t xml:space="preserve"> </w:t>
      </w:r>
      <w:r>
        <w:t>осва-</w:t>
      </w:r>
      <w:r>
        <w:rPr>
          <w:spacing w:val="-67"/>
        </w:rPr>
        <w:t xml:space="preserve"> </w:t>
      </w:r>
      <w:r>
        <w:t>ивают доступные для них элементы математики, является важным приемом в</w:t>
      </w:r>
      <w:r>
        <w:rPr>
          <w:spacing w:val="1"/>
        </w:rPr>
        <w:t xml:space="preserve"> </w:t>
      </w:r>
      <w:r>
        <w:t>обучении.</w:t>
      </w:r>
    </w:p>
    <w:p w14:paraId="5B91716B" w14:textId="77777777" w:rsidR="001F167D" w:rsidRDefault="00E44A9C">
      <w:pPr>
        <w:pStyle w:val="a3"/>
        <w:spacing w:before="201" w:line="276" w:lineRule="auto"/>
        <w:ind w:right="1128" w:firstLine="566"/>
      </w:pPr>
      <w:r>
        <w:t>Основной целью обучения математике является формирование элементар-</w:t>
      </w:r>
      <w:r>
        <w:rPr>
          <w:spacing w:val="1"/>
        </w:rPr>
        <w:t xml:space="preserve"> </w:t>
      </w:r>
      <w:r>
        <w:t>ных математических представлений и умений и применение их в повседневной</w:t>
      </w:r>
      <w:r>
        <w:rPr>
          <w:spacing w:val="1"/>
        </w:rPr>
        <w:t xml:space="preserve"> </w:t>
      </w:r>
      <w:r>
        <w:t>жизни. Программа по предмету «Математические представления» предусматри-</w:t>
      </w:r>
      <w:r>
        <w:rPr>
          <w:spacing w:val="-67"/>
        </w:rPr>
        <w:t xml:space="preserve"> </w:t>
      </w:r>
      <w:r>
        <w:t>вает развитие у учащихся элементарных представлений о признаках предметов,</w:t>
      </w:r>
      <w:r>
        <w:rPr>
          <w:spacing w:val="-67"/>
        </w:rPr>
        <w:t xml:space="preserve"> </w:t>
      </w:r>
      <w:r>
        <w:t>количестве, числе, а также формирование доступных способов измерения. В те-</w:t>
      </w:r>
      <w:r>
        <w:rPr>
          <w:spacing w:val="-67"/>
        </w:rPr>
        <w:t xml:space="preserve"> </w:t>
      </w:r>
      <w:r>
        <w:rPr>
          <w:spacing w:val="-1"/>
        </w:rPr>
        <w:t>чение</w:t>
      </w:r>
      <w:r>
        <w:rPr>
          <w:spacing w:val="-16"/>
        </w:rPr>
        <w:t xml:space="preserve"> </w:t>
      </w:r>
      <w:r>
        <w:rPr>
          <w:spacing w:val="-1"/>
        </w:rPr>
        <w:t>всего</w:t>
      </w:r>
      <w:r>
        <w:rPr>
          <w:spacing w:val="-15"/>
        </w:rPr>
        <w:t xml:space="preserve"> </w:t>
      </w:r>
      <w:r>
        <w:t>периода</w:t>
      </w:r>
      <w:r>
        <w:rPr>
          <w:spacing w:val="-17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учащиеся</w:t>
      </w:r>
      <w:r>
        <w:rPr>
          <w:spacing w:val="-17"/>
        </w:rPr>
        <w:t xml:space="preserve"> </w:t>
      </w:r>
      <w:r>
        <w:t>учатся</w:t>
      </w:r>
      <w:r>
        <w:rPr>
          <w:spacing w:val="-15"/>
        </w:rPr>
        <w:t xml:space="preserve"> </w:t>
      </w:r>
      <w:r>
        <w:t>сравнивать</w:t>
      </w:r>
      <w:r>
        <w:rPr>
          <w:spacing w:val="-18"/>
        </w:rPr>
        <w:t xml:space="preserve"> </w:t>
      </w:r>
      <w:r>
        <w:t>объекты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величине,</w:t>
      </w:r>
      <w:r>
        <w:rPr>
          <w:spacing w:val="-68"/>
        </w:rPr>
        <w:t xml:space="preserve"> </w:t>
      </w:r>
      <w:r>
        <w:t>форме, цвету; ориентироваться в пространстве и времени; выполнять простей-</w:t>
      </w:r>
      <w:r>
        <w:rPr>
          <w:spacing w:val="1"/>
        </w:rPr>
        <w:t xml:space="preserve"> </w:t>
      </w:r>
      <w:r>
        <w:t>шие</w:t>
      </w:r>
      <w:r>
        <w:rPr>
          <w:spacing w:val="-1"/>
        </w:rPr>
        <w:t xml:space="preserve"> </w:t>
      </w:r>
      <w:r>
        <w:t>измерения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мерок; знакомятся с</w:t>
      </w:r>
      <w:r>
        <w:rPr>
          <w:spacing w:val="-1"/>
        </w:rPr>
        <w:t xml:space="preserve"> </w:t>
      </w:r>
      <w:r>
        <w:t>числами.</w:t>
      </w:r>
    </w:p>
    <w:p w14:paraId="75B8FDDE" w14:textId="77777777" w:rsidR="001F167D" w:rsidRDefault="00E44A9C">
      <w:pPr>
        <w:pStyle w:val="a3"/>
        <w:spacing w:before="199" w:line="276" w:lineRule="auto"/>
        <w:ind w:right="1129" w:firstLine="566"/>
      </w:pPr>
      <w:r>
        <w:t>Кроме</w:t>
      </w:r>
      <w:r>
        <w:rPr>
          <w:spacing w:val="-15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коррекционно-развивающих</w:t>
      </w:r>
      <w:r>
        <w:rPr>
          <w:spacing w:val="-13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воз-можно</w:t>
      </w:r>
      <w:r>
        <w:rPr>
          <w:spacing w:val="-68"/>
        </w:rPr>
        <w:t xml:space="preserve"> </w:t>
      </w:r>
      <w:r>
        <w:t>проведение занятий по математике с обучающимися, которые нуждаются в до-</w:t>
      </w:r>
      <w:r>
        <w:rPr>
          <w:spacing w:val="1"/>
        </w:rPr>
        <w:t xml:space="preserve"> </w:t>
      </w:r>
      <w:r>
        <w:t>полнительной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работе.</w:t>
      </w:r>
      <w:r>
        <w:rPr>
          <w:spacing w:val="-9"/>
        </w:rPr>
        <w:t xml:space="preserve"> </w:t>
      </w:r>
      <w:r>
        <w:t>Содержание,</w:t>
      </w:r>
      <w:r>
        <w:rPr>
          <w:spacing w:val="-7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продолжи-</w:t>
      </w:r>
      <w:r>
        <w:rPr>
          <w:spacing w:val="-67"/>
        </w:rPr>
        <w:t xml:space="preserve"> </w:t>
      </w:r>
      <w:r>
        <w:t>тельность коррекционной работы осуществляется исходя из особенностей пси-</w:t>
      </w:r>
      <w:r>
        <w:rPr>
          <w:spacing w:val="1"/>
        </w:rPr>
        <w:t xml:space="preserve"> </w:t>
      </w:r>
      <w:r>
        <w:t>хофизического развития детей класса. Обучающимся, для которых содержание</w:t>
      </w:r>
      <w:r>
        <w:rPr>
          <w:spacing w:val="1"/>
        </w:rPr>
        <w:t xml:space="preserve"> </w:t>
      </w:r>
      <w:r>
        <w:t>предмета недоступно, программа по математике не включается в индивидуаль-</w:t>
      </w:r>
      <w:r>
        <w:rPr>
          <w:spacing w:val="1"/>
        </w:rPr>
        <w:t xml:space="preserve"> </w:t>
      </w:r>
      <w:r>
        <w:t>ную образовательную программу, предмет не вносится в индивидуальный учеб-</w:t>
      </w:r>
      <w:r>
        <w:rPr>
          <w:spacing w:val="-67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план.</w:t>
      </w:r>
    </w:p>
    <w:p w14:paraId="54F03258" w14:textId="77777777" w:rsidR="001F167D" w:rsidRDefault="00E44A9C">
      <w:pPr>
        <w:pStyle w:val="a3"/>
        <w:spacing w:before="201" w:line="278" w:lineRule="auto"/>
        <w:ind w:right="1137" w:firstLine="566"/>
      </w:pPr>
      <w:r>
        <w:t>На</w:t>
      </w:r>
      <w:r>
        <w:rPr>
          <w:spacing w:val="-11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элементарных</w:t>
      </w:r>
      <w:r>
        <w:rPr>
          <w:spacing w:val="-10"/>
        </w:rPr>
        <w:t xml:space="preserve"> </w:t>
      </w:r>
      <w:r>
        <w:t>математических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методами обучения</w:t>
      </w:r>
      <w:r>
        <w:rPr>
          <w:spacing w:val="-3"/>
        </w:rPr>
        <w:t xml:space="preserve"> </w:t>
      </w:r>
      <w:r>
        <w:t>являются:</w:t>
      </w:r>
    </w:p>
    <w:p w14:paraId="1DC84E2F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86C305A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77"/>
        <w:ind w:left="976" w:hanging="165"/>
        <w:jc w:val="left"/>
        <w:rPr>
          <w:sz w:val="28"/>
        </w:rPr>
      </w:pP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взрослому;</w:t>
      </w:r>
    </w:p>
    <w:p w14:paraId="5987A6EA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взрослым;</w:t>
      </w:r>
    </w:p>
    <w:p w14:paraId="441B3E0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образцу;</w:t>
      </w:r>
    </w:p>
    <w:p w14:paraId="6427059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6"/>
        <w:ind w:left="976" w:hanging="165"/>
        <w:jc w:val="left"/>
        <w:rPr>
          <w:sz w:val="28"/>
        </w:rPr>
      </w:pP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предметами;</w:t>
      </w:r>
    </w:p>
    <w:p w14:paraId="480DEEB5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инструкции.</w:t>
      </w:r>
    </w:p>
    <w:p w14:paraId="598B7DD4" w14:textId="77777777" w:rsidR="001F167D" w:rsidRDefault="00E44A9C">
      <w:pPr>
        <w:pStyle w:val="a3"/>
        <w:spacing w:before="246" w:line="276" w:lineRule="auto"/>
        <w:ind w:right="1134" w:firstLine="566"/>
      </w:pPr>
      <w:r>
        <w:t>Обучение строится таким образом, чтобы достичь максимальной активно-</w:t>
      </w:r>
      <w:r>
        <w:rPr>
          <w:spacing w:val="1"/>
        </w:rPr>
        <w:t xml:space="preserve"> </w:t>
      </w:r>
      <w:r>
        <w:t>сти детей, используя в процессе формирования элементарных математических</w:t>
      </w:r>
      <w:r>
        <w:rPr>
          <w:spacing w:val="1"/>
        </w:rPr>
        <w:t xml:space="preserve"> </w:t>
      </w:r>
      <w:r>
        <w:t>представлений и навыков конструирования занимательные и игровые матери-</w:t>
      </w:r>
      <w:r>
        <w:rPr>
          <w:spacing w:val="1"/>
        </w:rPr>
        <w:t xml:space="preserve"> </w:t>
      </w:r>
      <w:r>
        <w:t>алы,</w:t>
      </w:r>
      <w:r>
        <w:rPr>
          <w:spacing w:val="1"/>
        </w:rPr>
        <w:t xml:space="preserve"> </w:t>
      </w:r>
      <w:r>
        <w:t>полифункциональный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красочное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уроков-занятий.</w:t>
      </w:r>
    </w:p>
    <w:p w14:paraId="57671351" w14:textId="77777777" w:rsidR="001F167D" w:rsidRDefault="00E44A9C">
      <w:pPr>
        <w:pStyle w:val="a3"/>
        <w:spacing w:before="199" w:line="276" w:lineRule="auto"/>
        <w:ind w:right="1133" w:firstLine="566"/>
      </w:pPr>
      <w:r>
        <w:t>Материально-техническое обеспечение предмета включает: различные по</w:t>
      </w:r>
      <w:r>
        <w:rPr>
          <w:spacing w:val="1"/>
        </w:rPr>
        <w:t xml:space="preserve"> </w:t>
      </w:r>
      <w:r>
        <w:rPr>
          <w:spacing w:val="-1"/>
        </w:rPr>
        <w:t>форме,</w:t>
      </w:r>
      <w:r>
        <w:rPr>
          <w:spacing w:val="-15"/>
        </w:rPr>
        <w:t xml:space="preserve"> </w:t>
      </w:r>
      <w:r>
        <w:rPr>
          <w:spacing w:val="-1"/>
        </w:rPr>
        <w:t>величине,</w:t>
      </w:r>
      <w:r>
        <w:rPr>
          <w:spacing w:val="-15"/>
        </w:rPr>
        <w:t xml:space="preserve"> </w:t>
      </w:r>
      <w:r>
        <w:rPr>
          <w:spacing w:val="-1"/>
        </w:rPr>
        <w:t>цвету</w:t>
      </w:r>
      <w:r>
        <w:rPr>
          <w:spacing w:val="-19"/>
        </w:rPr>
        <w:t xml:space="preserve"> </w:t>
      </w:r>
      <w:r>
        <w:rPr>
          <w:spacing w:val="-1"/>
        </w:rPr>
        <w:t>наборы</w:t>
      </w:r>
      <w:r>
        <w:rPr>
          <w:spacing w:val="-14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т.ч.</w:t>
      </w:r>
      <w:r>
        <w:rPr>
          <w:spacing w:val="-15"/>
        </w:rPr>
        <w:t xml:space="preserve"> </w:t>
      </w:r>
      <w:r>
        <w:t>природного);</w:t>
      </w:r>
      <w:r>
        <w:rPr>
          <w:spacing w:val="-16"/>
        </w:rPr>
        <w:t xml:space="preserve"> </w:t>
      </w:r>
      <w:r>
        <w:t>наборы</w:t>
      </w:r>
      <w:r>
        <w:rPr>
          <w:spacing w:val="-15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(типа</w:t>
      </w:r>
      <w:r>
        <w:rPr>
          <w:spacing w:val="-7"/>
        </w:rPr>
        <w:t xml:space="preserve"> </w:t>
      </w:r>
      <w:r>
        <w:t>«Нумикон»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  <w:r>
        <w:rPr>
          <w:spacing w:val="-6"/>
        </w:rPr>
        <w:t xml:space="preserve"> </w:t>
      </w:r>
      <w:r>
        <w:t>паззлы</w:t>
      </w:r>
      <w:r>
        <w:rPr>
          <w:spacing w:val="-6"/>
        </w:rPr>
        <w:t xml:space="preserve"> </w:t>
      </w:r>
      <w:r>
        <w:t>(из</w:t>
      </w:r>
      <w:r>
        <w:rPr>
          <w:spacing w:val="-7"/>
        </w:rPr>
        <w:t xml:space="preserve"> </w:t>
      </w:r>
      <w:r>
        <w:t>2-х,</w:t>
      </w:r>
      <w:r>
        <w:rPr>
          <w:spacing w:val="-10"/>
        </w:rPr>
        <w:t xml:space="preserve"> </w:t>
      </w:r>
      <w:r>
        <w:t>3-х,</w:t>
      </w:r>
      <w:r>
        <w:rPr>
          <w:spacing w:val="-10"/>
        </w:rPr>
        <w:t xml:space="preserve"> </w:t>
      </w:r>
      <w:r>
        <w:t>4-х</w:t>
      </w:r>
      <w:r>
        <w:rPr>
          <w:spacing w:val="-8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(до</w:t>
      </w:r>
      <w:r>
        <w:rPr>
          <w:spacing w:val="-6"/>
        </w:rPr>
        <w:t xml:space="preserve"> </w:t>
      </w:r>
      <w:r>
        <w:t>10);</w:t>
      </w:r>
      <w:r>
        <w:rPr>
          <w:spacing w:val="-6"/>
        </w:rPr>
        <w:t xml:space="preserve"> </w:t>
      </w:r>
      <w:r>
        <w:t>моза-</w:t>
      </w:r>
      <w:r>
        <w:rPr>
          <w:spacing w:val="-68"/>
        </w:rPr>
        <w:t xml:space="preserve"> </w:t>
      </w:r>
      <w:r>
        <w:t>ики; пиктограммы с изображениями занятий, режимных моментов и др. собы-</w:t>
      </w:r>
      <w:r>
        <w:rPr>
          <w:spacing w:val="1"/>
        </w:rPr>
        <w:t xml:space="preserve"> </w:t>
      </w:r>
      <w:r>
        <w:t>тий; карточки с изображением цифр, денежных знаков и монет; макеты цифер-</w:t>
      </w:r>
      <w:r>
        <w:rPr>
          <w:spacing w:val="1"/>
        </w:rPr>
        <w:t xml:space="preserve"> </w:t>
      </w:r>
      <w:r>
        <w:t>блата часов; калькуляторы; весы; рабочие тетради с различными геометриче-</w:t>
      </w:r>
      <w:r>
        <w:rPr>
          <w:spacing w:val="1"/>
        </w:rPr>
        <w:t xml:space="preserve"> </w:t>
      </w:r>
      <w:r>
        <w:rPr>
          <w:spacing w:val="-1"/>
        </w:rPr>
        <w:t>скими</w:t>
      </w:r>
      <w:r>
        <w:rPr>
          <w:spacing w:val="-12"/>
        </w:rPr>
        <w:t xml:space="preserve"> </w:t>
      </w:r>
      <w:r>
        <w:rPr>
          <w:spacing w:val="-1"/>
        </w:rPr>
        <w:t>фигурами,</w:t>
      </w:r>
      <w:r>
        <w:rPr>
          <w:spacing w:val="-16"/>
        </w:rPr>
        <w:t xml:space="preserve"> </w:t>
      </w:r>
      <w:r>
        <w:rPr>
          <w:spacing w:val="-1"/>
        </w:rPr>
        <w:t>цифрами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раскрашивания,</w:t>
      </w:r>
      <w:r>
        <w:rPr>
          <w:spacing w:val="-13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наклеивания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другой</w:t>
      </w:r>
      <w:r>
        <w:rPr>
          <w:spacing w:val="-68"/>
        </w:rPr>
        <w:t xml:space="preserve"> </w:t>
      </w:r>
      <w:r>
        <w:t>материал; обучающие компьютерные программы, способствующие формирова-</w:t>
      </w:r>
      <w:r>
        <w:rPr>
          <w:spacing w:val="-67"/>
        </w:rPr>
        <w:t xml:space="preserve"> </w:t>
      </w:r>
      <w:r>
        <w:t>нию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математических представлений.</w:t>
      </w:r>
    </w:p>
    <w:p w14:paraId="285CFA72" w14:textId="77777777" w:rsidR="001F167D" w:rsidRDefault="00E44A9C">
      <w:pPr>
        <w:pStyle w:val="a3"/>
        <w:spacing w:before="201" w:line="276" w:lineRule="auto"/>
        <w:ind w:right="1134" w:firstLine="566"/>
      </w:pPr>
      <w:r>
        <w:t>В учебном плане предмет представлен с 1 по 13 год обучения. Обучаю-</w:t>
      </w:r>
      <w:r>
        <w:rPr>
          <w:spacing w:val="1"/>
        </w:rPr>
        <w:t xml:space="preserve"> </w:t>
      </w:r>
      <w:r>
        <w:rPr>
          <w:spacing w:val="-1"/>
        </w:rPr>
        <w:t>щимся,</w:t>
      </w:r>
      <w:r>
        <w:rPr>
          <w:spacing w:val="-21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которых</w:t>
      </w:r>
      <w:r>
        <w:rPr>
          <w:spacing w:val="-19"/>
        </w:rPr>
        <w:t xml:space="preserve"> </w:t>
      </w:r>
      <w:r>
        <w:t>содержание</w:t>
      </w:r>
      <w:r>
        <w:rPr>
          <w:spacing w:val="-20"/>
        </w:rPr>
        <w:t xml:space="preserve"> </w:t>
      </w:r>
      <w:r>
        <w:t>предмета</w:t>
      </w:r>
      <w:r>
        <w:rPr>
          <w:spacing w:val="-18"/>
        </w:rPr>
        <w:t xml:space="preserve"> </w:t>
      </w:r>
      <w:r>
        <w:t>недоступно,</w:t>
      </w:r>
      <w:r>
        <w:rPr>
          <w:spacing w:val="-18"/>
        </w:rPr>
        <w:t xml:space="preserve"> </w:t>
      </w:r>
      <w:r>
        <w:t>программа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математике</w:t>
      </w:r>
      <w:r>
        <w:rPr>
          <w:spacing w:val="-68"/>
        </w:rPr>
        <w:t xml:space="preserve"> </w:t>
      </w:r>
      <w:r>
        <w:t>не включается в индивидуальную образовательную программу, предмет не вно-</w:t>
      </w:r>
      <w:r>
        <w:rPr>
          <w:spacing w:val="-67"/>
        </w:rPr>
        <w:t xml:space="preserve"> </w:t>
      </w:r>
      <w:r>
        <w:t>сится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индивидуальный учебный план.</w:t>
      </w:r>
    </w:p>
    <w:p w14:paraId="1200B019" w14:textId="77777777" w:rsidR="001F167D" w:rsidRDefault="00E44A9C">
      <w:pPr>
        <w:pStyle w:val="a3"/>
        <w:spacing w:before="201" w:line="276" w:lineRule="auto"/>
        <w:ind w:right="1130" w:firstLine="566"/>
      </w:pPr>
      <w:r>
        <w:t>Материально-техническое обеспечение предмета включает: различные по</w:t>
      </w:r>
      <w:r>
        <w:rPr>
          <w:spacing w:val="1"/>
        </w:rPr>
        <w:t xml:space="preserve"> </w:t>
      </w:r>
      <w:r>
        <w:t>форме, величине, цвету наборы материала (в том числе природного); наборы</w:t>
      </w:r>
      <w:r>
        <w:rPr>
          <w:spacing w:val="1"/>
        </w:rPr>
        <w:t xml:space="preserve"> </w:t>
      </w:r>
      <w:r>
        <w:t>предметов для занятий; паззлы (из 2-х, 3-х, 4-х частей (до 10); мозаики; пикто-</w:t>
      </w:r>
      <w:r>
        <w:rPr>
          <w:spacing w:val="1"/>
        </w:rPr>
        <w:t xml:space="preserve"> </w:t>
      </w:r>
      <w:r>
        <w:t>граммы с изображениями занятий, режимных моментов, событий; карточки с</w:t>
      </w:r>
      <w:r>
        <w:rPr>
          <w:spacing w:val="1"/>
        </w:rPr>
        <w:t xml:space="preserve"> </w:t>
      </w:r>
      <w:r>
        <w:t>изображением цифр, денежных знаков и монет; макеты циферблата часов; каль-</w:t>
      </w:r>
      <w:r>
        <w:rPr>
          <w:spacing w:val="-67"/>
        </w:rPr>
        <w:t xml:space="preserve"> </w:t>
      </w:r>
      <w:r>
        <w:t>куляторы; весы; рабочие тетради с различными геометрическими фигурами,</w:t>
      </w:r>
      <w:r>
        <w:rPr>
          <w:spacing w:val="1"/>
        </w:rPr>
        <w:t xml:space="preserve"> </w:t>
      </w:r>
      <w:r>
        <w:t>цифрами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раскрашивания,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другой</w:t>
      </w:r>
      <w:r>
        <w:rPr>
          <w:spacing w:val="-13"/>
        </w:rPr>
        <w:t xml:space="preserve"> </w:t>
      </w:r>
      <w:r>
        <w:t>материал;</w:t>
      </w:r>
      <w:r>
        <w:rPr>
          <w:spacing w:val="-12"/>
        </w:rPr>
        <w:t xml:space="preserve"> </w:t>
      </w:r>
      <w:r>
        <w:t>обуча-</w:t>
      </w:r>
      <w:r>
        <w:rPr>
          <w:spacing w:val="-68"/>
        </w:rPr>
        <w:t xml:space="preserve"> </w:t>
      </w:r>
      <w:r>
        <w:t>ющие компьютерные программы, способствующие формированию у обучаю-</w:t>
      </w:r>
      <w:r>
        <w:rPr>
          <w:spacing w:val="1"/>
        </w:rPr>
        <w:t xml:space="preserve"> </w:t>
      </w:r>
      <w:r>
        <w:t>щихся</w:t>
      </w:r>
      <w:r>
        <w:rPr>
          <w:spacing w:val="-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</w:t>
      </w:r>
    </w:p>
    <w:p w14:paraId="3F7069E7" w14:textId="77777777" w:rsidR="001F167D" w:rsidRDefault="00E44A9C">
      <w:pPr>
        <w:pStyle w:val="21"/>
        <w:spacing w:before="201"/>
        <w:jc w:val="left"/>
      </w:pPr>
      <w:r>
        <w:t>Содержание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«Математические</w:t>
      </w:r>
      <w:r>
        <w:rPr>
          <w:spacing w:val="-6"/>
        </w:rPr>
        <w:t xml:space="preserve"> </w:t>
      </w:r>
      <w:r>
        <w:t>представления»</w:t>
      </w:r>
    </w:p>
    <w:p w14:paraId="569B8CF2" w14:textId="77777777" w:rsidR="001F167D" w:rsidRDefault="00E44A9C">
      <w:pPr>
        <w:pStyle w:val="a3"/>
        <w:spacing w:before="250"/>
        <w:jc w:val="left"/>
      </w:pPr>
      <w:r>
        <w:t>Программа</w:t>
      </w:r>
      <w:r>
        <w:rPr>
          <w:spacing w:val="-3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разделов:</w:t>
      </w:r>
    </w:p>
    <w:p w14:paraId="287B0B70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372944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77"/>
        <w:ind w:left="976" w:hanging="165"/>
        <w:jc w:val="left"/>
        <w:rPr>
          <w:sz w:val="28"/>
        </w:rPr>
      </w:pPr>
      <w:r>
        <w:rPr>
          <w:sz w:val="28"/>
        </w:rPr>
        <w:t>«Количественные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представления»,</w:t>
      </w:r>
    </w:p>
    <w:p w14:paraId="2DAEC09B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«Представления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форме»,</w:t>
      </w:r>
    </w:p>
    <w:p w14:paraId="241FD439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«Представления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величине»,</w:t>
      </w:r>
    </w:p>
    <w:p w14:paraId="741D6758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6"/>
        <w:ind w:left="976" w:hanging="165"/>
        <w:jc w:val="left"/>
        <w:rPr>
          <w:sz w:val="28"/>
        </w:rPr>
      </w:pPr>
      <w:r>
        <w:rPr>
          <w:sz w:val="28"/>
        </w:rPr>
        <w:t>«Пространственные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представления»,</w:t>
      </w:r>
    </w:p>
    <w:p w14:paraId="2712969A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«Временные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представления».</w:t>
      </w:r>
    </w:p>
    <w:p w14:paraId="0F2860B3" w14:textId="77777777" w:rsidR="001F167D" w:rsidRDefault="00E44A9C">
      <w:pPr>
        <w:spacing w:before="249"/>
        <w:ind w:left="812"/>
        <w:jc w:val="both"/>
        <w:rPr>
          <w:i/>
          <w:sz w:val="28"/>
        </w:rPr>
      </w:pPr>
      <w:r>
        <w:rPr>
          <w:i/>
          <w:sz w:val="28"/>
        </w:rPr>
        <w:t>Раздел: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«Количественные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представления».</w:t>
      </w:r>
    </w:p>
    <w:p w14:paraId="1B1262D6" w14:textId="77777777" w:rsidR="001F167D" w:rsidRDefault="00E44A9C">
      <w:pPr>
        <w:pStyle w:val="a3"/>
        <w:spacing w:before="244" w:line="276" w:lineRule="auto"/>
        <w:ind w:right="1135" w:firstLine="566"/>
      </w:pPr>
      <w:r>
        <w:t>Нахождение</w:t>
      </w:r>
      <w:r>
        <w:rPr>
          <w:spacing w:val="-11"/>
        </w:rPr>
        <w:t xml:space="preserve"> </w:t>
      </w:r>
      <w:r>
        <w:t>одинаковых</w:t>
      </w:r>
      <w:r>
        <w:rPr>
          <w:spacing w:val="-10"/>
        </w:rPr>
        <w:t xml:space="preserve"> </w:t>
      </w:r>
      <w:r>
        <w:t>предметов.</w:t>
      </w:r>
      <w:r>
        <w:rPr>
          <w:spacing w:val="-12"/>
        </w:rPr>
        <w:t xml:space="preserve"> </w:t>
      </w:r>
      <w:r>
        <w:t>Разъединение</w:t>
      </w:r>
      <w:r>
        <w:rPr>
          <w:spacing w:val="-11"/>
        </w:rPr>
        <w:t xml:space="preserve"> </w:t>
      </w:r>
      <w:r>
        <w:t>множеств.</w:t>
      </w:r>
      <w:r>
        <w:rPr>
          <w:spacing w:val="-12"/>
        </w:rPr>
        <w:t xml:space="preserve"> </w:t>
      </w:r>
      <w:r>
        <w:t>Объединение</w:t>
      </w:r>
      <w:r>
        <w:rPr>
          <w:spacing w:val="-68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единое</w:t>
      </w:r>
      <w:r>
        <w:rPr>
          <w:spacing w:val="-15"/>
        </w:rPr>
        <w:t xml:space="preserve"> </w:t>
      </w:r>
      <w:r>
        <w:t>множество.</w:t>
      </w:r>
      <w:r>
        <w:rPr>
          <w:spacing w:val="-13"/>
        </w:rPr>
        <w:t xml:space="preserve"> </w:t>
      </w:r>
      <w:r>
        <w:t>Различение</w:t>
      </w:r>
      <w:r>
        <w:rPr>
          <w:spacing w:val="-12"/>
        </w:rPr>
        <w:t xml:space="preserve"> </w:t>
      </w:r>
      <w:r>
        <w:t>множеств</w:t>
      </w:r>
      <w:r>
        <w:rPr>
          <w:spacing w:val="-13"/>
        </w:rPr>
        <w:t xml:space="preserve"> </w:t>
      </w:r>
      <w:r>
        <w:t>(«один»,</w:t>
      </w:r>
      <w:r>
        <w:rPr>
          <w:spacing w:val="-14"/>
        </w:rPr>
        <w:t xml:space="preserve"> </w:t>
      </w:r>
      <w:r>
        <w:t>«много»,</w:t>
      </w:r>
      <w:r>
        <w:rPr>
          <w:spacing w:val="-13"/>
        </w:rPr>
        <w:t xml:space="preserve"> </w:t>
      </w:r>
      <w:r>
        <w:t>«мало»,</w:t>
      </w:r>
    </w:p>
    <w:p w14:paraId="2B665AE0" w14:textId="77777777" w:rsidR="001F167D" w:rsidRDefault="00E44A9C">
      <w:pPr>
        <w:pStyle w:val="a3"/>
        <w:spacing w:before="4"/>
      </w:pPr>
      <w:r>
        <w:t>«пусто»).</w:t>
      </w:r>
      <w:r>
        <w:rPr>
          <w:spacing w:val="-3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пересчета,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пересчетом).</w:t>
      </w:r>
    </w:p>
    <w:p w14:paraId="10B90085" w14:textId="77777777" w:rsidR="001F167D" w:rsidRDefault="00E44A9C">
      <w:pPr>
        <w:pStyle w:val="a3"/>
        <w:spacing w:before="245" w:line="276" w:lineRule="auto"/>
        <w:ind w:right="1129" w:firstLine="566"/>
      </w:pPr>
      <w:r>
        <w:t>Преобразование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(увеличение,</w:t>
      </w:r>
      <w:r>
        <w:rPr>
          <w:spacing w:val="1"/>
        </w:rPr>
        <w:t xml:space="preserve"> </w:t>
      </w:r>
      <w:r>
        <w:t>уменьшение,</w:t>
      </w:r>
      <w:r>
        <w:rPr>
          <w:spacing w:val="1"/>
        </w:rPr>
        <w:t xml:space="preserve"> </w:t>
      </w:r>
      <w:r>
        <w:t>уравнивание</w:t>
      </w:r>
      <w:r>
        <w:rPr>
          <w:spacing w:val="1"/>
        </w:rPr>
        <w:t xml:space="preserve"> </w:t>
      </w:r>
      <w:r>
        <w:t>мно-</w:t>
      </w:r>
      <w:r>
        <w:rPr>
          <w:spacing w:val="1"/>
        </w:rPr>
        <w:t xml:space="preserve"> </w:t>
      </w:r>
      <w:r>
        <w:t>жеств).</w:t>
      </w:r>
      <w:r>
        <w:rPr>
          <w:spacing w:val="-12"/>
        </w:rPr>
        <w:t xml:space="preserve"> </w:t>
      </w:r>
      <w:r>
        <w:t>Пересчет</w:t>
      </w:r>
      <w:r>
        <w:rPr>
          <w:spacing w:val="-10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единице.</w:t>
      </w:r>
      <w:r>
        <w:rPr>
          <w:spacing w:val="-13"/>
        </w:rPr>
        <w:t xml:space="preserve"> </w:t>
      </w:r>
      <w:r>
        <w:t>Счет</w:t>
      </w:r>
      <w:r>
        <w:rPr>
          <w:spacing w:val="-10"/>
        </w:rPr>
        <w:t xml:space="preserve"> </w:t>
      </w:r>
      <w:r>
        <w:t>равными</w:t>
      </w:r>
      <w:r>
        <w:rPr>
          <w:spacing w:val="-10"/>
        </w:rPr>
        <w:t xml:space="preserve"> </w:t>
      </w:r>
      <w:r>
        <w:t>числовыми</w:t>
      </w:r>
      <w:r>
        <w:rPr>
          <w:spacing w:val="-10"/>
        </w:rPr>
        <w:t xml:space="preserve"> </w:t>
      </w:r>
      <w:r>
        <w:t>группами</w:t>
      </w:r>
      <w:r>
        <w:rPr>
          <w:spacing w:val="-10"/>
        </w:rPr>
        <w:t xml:space="preserve"> </w:t>
      </w:r>
      <w:r>
        <w:t>(по</w:t>
      </w:r>
      <w:r>
        <w:rPr>
          <w:spacing w:val="-68"/>
        </w:rPr>
        <w:t xml:space="preserve"> </w:t>
      </w:r>
      <w:r>
        <w:t>2, по 3, по 5). Узнавание цифр. Соотнесение количества предметов с числом.</w:t>
      </w:r>
      <w:r>
        <w:rPr>
          <w:spacing w:val="1"/>
        </w:rPr>
        <w:t xml:space="preserve"> </w:t>
      </w:r>
      <w:r>
        <w:t>Обозначение</w:t>
      </w:r>
      <w:r>
        <w:rPr>
          <w:spacing w:val="-5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цифрой.</w:t>
      </w:r>
      <w:r>
        <w:rPr>
          <w:spacing w:val="-6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цифры.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отрезка</w:t>
      </w:r>
      <w:r>
        <w:rPr>
          <w:spacing w:val="-5"/>
        </w:rPr>
        <w:t xml:space="preserve"> </w:t>
      </w:r>
      <w:r>
        <w:t>числового</w:t>
      </w:r>
      <w:r>
        <w:rPr>
          <w:spacing w:val="-7"/>
        </w:rPr>
        <w:t xml:space="preserve"> </w:t>
      </w:r>
      <w:r>
        <w:t>ряда</w:t>
      </w:r>
      <w:r>
        <w:rPr>
          <w:spacing w:val="-8"/>
        </w:rPr>
        <w:t xml:space="preserve"> </w:t>
      </w:r>
      <w:r>
        <w:t>1</w:t>
      </w:r>
    </w:p>
    <w:p w14:paraId="2455AA30" w14:textId="77777777" w:rsidR="001F167D" w:rsidRDefault="00E44A9C">
      <w:pPr>
        <w:pStyle w:val="a3"/>
        <w:spacing w:line="276" w:lineRule="auto"/>
        <w:ind w:right="1137"/>
      </w:pPr>
      <w:r>
        <w:t>– 10. Определение места числа (от 0 до 10) в числовом ряду. Счет в прямой (об-</w:t>
      </w:r>
      <w:r>
        <w:rPr>
          <w:spacing w:val="-67"/>
        </w:rPr>
        <w:t xml:space="preserve"> </w:t>
      </w:r>
      <w:r>
        <w:t>ратной) последовательности. Состав числа 2 (3, 4, 5) из двух слагаемых. Сложе-</w:t>
      </w:r>
      <w:r>
        <w:rPr>
          <w:spacing w:val="-67"/>
        </w:rPr>
        <w:t xml:space="preserve"> </w:t>
      </w:r>
      <w:r>
        <w:t>ние (вычитание) предметных множеств в пределах 10. Запись арифметического</w:t>
      </w:r>
      <w:r>
        <w:rPr>
          <w:spacing w:val="1"/>
        </w:rPr>
        <w:t xml:space="preserve"> </w:t>
      </w:r>
      <w:r>
        <w:t>примера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увеличение</w:t>
      </w:r>
      <w:r>
        <w:rPr>
          <w:spacing w:val="35"/>
        </w:rPr>
        <w:t xml:space="preserve"> </w:t>
      </w:r>
      <w:r>
        <w:t>(уменьшение)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одну</w:t>
      </w:r>
      <w:r>
        <w:rPr>
          <w:spacing w:val="32"/>
        </w:rPr>
        <w:t xml:space="preserve"> </w:t>
      </w:r>
      <w:r>
        <w:t>(несколько)</w:t>
      </w:r>
      <w:r>
        <w:rPr>
          <w:spacing w:val="36"/>
        </w:rPr>
        <w:t xml:space="preserve"> </w:t>
      </w:r>
      <w:r>
        <w:t>единиц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пределах</w:t>
      </w:r>
    </w:p>
    <w:p w14:paraId="056EABF0" w14:textId="77777777" w:rsidR="001F167D" w:rsidRDefault="00E44A9C">
      <w:pPr>
        <w:pStyle w:val="a3"/>
        <w:spacing w:before="2" w:line="276" w:lineRule="auto"/>
        <w:ind w:right="1131"/>
      </w:pPr>
      <w:r>
        <w:t>5.10. Решение задач на увеличение на одну (несколько) единиц в пределах 10.</w:t>
      </w:r>
      <w:r>
        <w:rPr>
          <w:spacing w:val="1"/>
        </w:rPr>
        <w:t xml:space="preserve"> </w:t>
      </w:r>
      <w:r>
        <w:t>Запись решения задачи в виде арифметического примера. Решение задач на</w:t>
      </w:r>
      <w:r>
        <w:rPr>
          <w:spacing w:val="1"/>
        </w:rPr>
        <w:t xml:space="preserve"> </w:t>
      </w:r>
      <w:r>
        <w:t>уменьшение на одну (несколько) единиц в пределах 10.</w:t>
      </w:r>
      <w:r>
        <w:rPr>
          <w:spacing w:val="1"/>
        </w:rPr>
        <w:t xml:space="preserve"> </w:t>
      </w:r>
      <w:r>
        <w:t>Различение денежных</w:t>
      </w:r>
      <w:r>
        <w:rPr>
          <w:spacing w:val="1"/>
        </w:rPr>
        <w:t xml:space="preserve"> </w:t>
      </w:r>
      <w:r>
        <w:t>знаков</w:t>
      </w:r>
      <w:r>
        <w:rPr>
          <w:spacing w:val="-11"/>
        </w:rPr>
        <w:t xml:space="preserve"> </w:t>
      </w:r>
      <w:r>
        <w:t>(монет,</w:t>
      </w:r>
      <w:r>
        <w:rPr>
          <w:spacing w:val="-11"/>
        </w:rPr>
        <w:t xml:space="preserve"> </w:t>
      </w:r>
      <w:r>
        <w:t>купюр).</w:t>
      </w:r>
      <w:r>
        <w:rPr>
          <w:spacing w:val="-11"/>
        </w:rPr>
        <w:t xml:space="preserve"> </w:t>
      </w:r>
      <w:r>
        <w:t>Узнавание</w:t>
      </w:r>
      <w:r>
        <w:rPr>
          <w:spacing w:val="-11"/>
        </w:rPr>
        <w:t xml:space="preserve"> </w:t>
      </w:r>
      <w:r>
        <w:t>достоинства</w:t>
      </w:r>
      <w:r>
        <w:rPr>
          <w:spacing w:val="-13"/>
        </w:rPr>
        <w:t xml:space="preserve"> </w:t>
      </w:r>
      <w:r>
        <w:t>монет</w:t>
      </w:r>
      <w:r>
        <w:rPr>
          <w:spacing w:val="-10"/>
        </w:rPr>
        <w:t xml:space="preserve"> </w:t>
      </w:r>
      <w:r>
        <w:t>(купюр).</w:t>
      </w:r>
      <w:r>
        <w:rPr>
          <w:spacing w:val="-11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простых</w:t>
      </w:r>
      <w:r>
        <w:rPr>
          <w:spacing w:val="-68"/>
        </w:rPr>
        <w:t xml:space="preserve"> </w:t>
      </w:r>
      <w:r>
        <w:t>примеров с числами, выраженными единицей измерения стоимости. Размен де-</w:t>
      </w:r>
      <w:r>
        <w:rPr>
          <w:spacing w:val="1"/>
        </w:rPr>
        <w:t xml:space="preserve"> </w:t>
      </w:r>
      <w:r>
        <w:t>нег.</w:t>
      </w:r>
    </w:p>
    <w:p w14:paraId="01C6C805" w14:textId="77777777" w:rsidR="001F167D" w:rsidRDefault="00E44A9C">
      <w:pPr>
        <w:spacing w:before="200"/>
        <w:ind w:left="812"/>
        <w:jc w:val="both"/>
        <w:rPr>
          <w:i/>
          <w:sz w:val="28"/>
        </w:rPr>
      </w:pPr>
      <w:r>
        <w:rPr>
          <w:i/>
          <w:sz w:val="28"/>
        </w:rPr>
        <w:t>Раздел: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«Представления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величине».</w:t>
      </w:r>
    </w:p>
    <w:p w14:paraId="41F41346" w14:textId="77777777" w:rsidR="001F167D" w:rsidRDefault="00E44A9C">
      <w:pPr>
        <w:pStyle w:val="a3"/>
        <w:spacing w:before="48" w:line="276" w:lineRule="auto"/>
        <w:ind w:right="1130" w:firstLine="708"/>
      </w:pPr>
      <w:r>
        <w:t>Различение однородных (разнородных по одному признаку) предметов по</w:t>
      </w:r>
      <w:r>
        <w:rPr>
          <w:spacing w:val="-67"/>
        </w:rPr>
        <w:t xml:space="preserve"> </w:t>
      </w:r>
      <w:r>
        <w:t>величине. Сравнение двух предметов по величине способом приложения (при-</w:t>
      </w:r>
      <w:r>
        <w:rPr>
          <w:spacing w:val="1"/>
        </w:rPr>
        <w:t xml:space="preserve"> </w:t>
      </w:r>
      <w:r>
        <w:t>ставления), «на глаз», наложения. Определение среднего по величине предмета</w:t>
      </w:r>
      <w:r>
        <w:rPr>
          <w:spacing w:val="1"/>
        </w:rPr>
        <w:t xml:space="preserve"> </w:t>
      </w:r>
      <w:r>
        <w:t>из трех предложенных предметов. Составление упорядоченного ряда по убыва-</w:t>
      </w:r>
      <w:r>
        <w:rPr>
          <w:spacing w:val="1"/>
        </w:rPr>
        <w:t xml:space="preserve"> </w:t>
      </w:r>
      <w:r>
        <w:t>нию (по возрастанию). Различение однородных (разнородных) предметов по</w:t>
      </w:r>
      <w:r>
        <w:rPr>
          <w:spacing w:val="1"/>
        </w:rPr>
        <w:t xml:space="preserve"> </w:t>
      </w:r>
      <w:r>
        <w:t>длине. Сравнение предметов по длине. Различение однородных (разнородных)</w:t>
      </w:r>
      <w:r>
        <w:rPr>
          <w:spacing w:val="1"/>
        </w:rPr>
        <w:t xml:space="preserve"> </w:t>
      </w:r>
      <w:r>
        <w:t>предметов по ширине. Сравнение предметов по ширине. Различение предметов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высоте.</w:t>
      </w:r>
      <w:r>
        <w:rPr>
          <w:spacing w:val="-18"/>
        </w:rPr>
        <w:t xml:space="preserve"> </w:t>
      </w:r>
      <w:r>
        <w:rPr>
          <w:spacing w:val="-1"/>
        </w:rPr>
        <w:t>Сравнение</w:t>
      </w:r>
      <w:r>
        <w:rPr>
          <w:spacing w:val="-18"/>
        </w:rPr>
        <w:t xml:space="preserve"> </w:t>
      </w:r>
      <w:r>
        <w:rPr>
          <w:spacing w:val="-1"/>
        </w:rPr>
        <w:t>предметов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высоте.</w:t>
      </w:r>
      <w:r>
        <w:rPr>
          <w:spacing w:val="-18"/>
        </w:rPr>
        <w:t xml:space="preserve"> </w:t>
      </w:r>
      <w:r>
        <w:t>Различение</w:t>
      </w:r>
      <w:r>
        <w:rPr>
          <w:spacing w:val="-18"/>
        </w:rPr>
        <w:t xml:space="preserve"> </w:t>
      </w:r>
      <w:r>
        <w:t>предметов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весу.</w:t>
      </w:r>
      <w:r>
        <w:rPr>
          <w:spacing w:val="-17"/>
        </w:rPr>
        <w:t xml:space="preserve"> </w:t>
      </w:r>
      <w:r>
        <w:t>Срав-</w:t>
      </w:r>
      <w:r>
        <w:rPr>
          <w:spacing w:val="-68"/>
        </w:rPr>
        <w:t xml:space="preserve"> </w:t>
      </w:r>
      <w:r>
        <w:t>нение</w:t>
      </w:r>
      <w:r>
        <w:rPr>
          <w:spacing w:val="-12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весу.</w:t>
      </w:r>
      <w:r>
        <w:rPr>
          <w:spacing w:val="-10"/>
        </w:rPr>
        <w:t xml:space="preserve"> </w:t>
      </w:r>
      <w:r>
        <w:t>Узнавание</w:t>
      </w:r>
      <w:r>
        <w:rPr>
          <w:spacing w:val="-10"/>
        </w:rPr>
        <w:t xml:space="preserve"> </w:t>
      </w:r>
      <w:r>
        <w:t>весов,</w:t>
      </w:r>
      <w:r>
        <w:rPr>
          <w:spacing w:val="-10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весов;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назначение.</w:t>
      </w:r>
      <w:r>
        <w:rPr>
          <w:spacing w:val="-10"/>
        </w:rPr>
        <w:t xml:space="preserve"> </w:t>
      </w:r>
      <w:r>
        <w:t>Измере-</w:t>
      </w:r>
      <w:r>
        <w:rPr>
          <w:spacing w:val="-67"/>
        </w:rPr>
        <w:t xml:space="preserve"> </w:t>
      </w:r>
      <w:r>
        <w:t>ние</w:t>
      </w:r>
      <w:r>
        <w:rPr>
          <w:spacing w:val="-13"/>
        </w:rPr>
        <w:t xml:space="preserve"> </w:t>
      </w:r>
      <w:r>
        <w:t>веса</w:t>
      </w:r>
      <w:r>
        <w:rPr>
          <w:spacing w:val="-12"/>
        </w:rPr>
        <w:t xml:space="preserve"> </w:t>
      </w:r>
      <w:r>
        <w:t>предметов,</w:t>
      </w:r>
      <w:r>
        <w:rPr>
          <w:spacing w:val="-15"/>
        </w:rPr>
        <w:t xml:space="preserve"> </w:t>
      </w:r>
      <w:r>
        <w:t>материалов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весов.</w:t>
      </w:r>
      <w:r>
        <w:rPr>
          <w:spacing w:val="-14"/>
        </w:rPr>
        <w:t xml:space="preserve"> </w:t>
      </w:r>
      <w:r>
        <w:t>Различение</w:t>
      </w:r>
      <w:r>
        <w:rPr>
          <w:spacing w:val="-12"/>
        </w:rPr>
        <w:t xml:space="preserve"> </w:t>
      </w:r>
      <w:r>
        <w:t>предметов</w:t>
      </w:r>
      <w:r>
        <w:rPr>
          <w:spacing w:val="-1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тол-</w:t>
      </w:r>
      <w:r>
        <w:rPr>
          <w:spacing w:val="-68"/>
        </w:rPr>
        <w:t xml:space="preserve"> </w:t>
      </w:r>
      <w:r>
        <w:t>щине.</w:t>
      </w:r>
      <w:r>
        <w:rPr>
          <w:spacing w:val="56"/>
        </w:rPr>
        <w:t xml:space="preserve"> </w:t>
      </w:r>
      <w:r>
        <w:t>Сравнение</w:t>
      </w:r>
      <w:r>
        <w:rPr>
          <w:spacing w:val="59"/>
        </w:rPr>
        <w:t xml:space="preserve"> </w:t>
      </w:r>
      <w:r>
        <w:t>предметов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толщине.</w:t>
      </w:r>
      <w:r>
        <w:rPr>
          <w:spacing w:val="58"/>
        </w:rPr>
        <w:t xml:space="preserve"> </w:t>
      </w:r>
      <w:r>
        <w:t>Различение</w:t>
      </w:r>
      <w:r>
        <w:rPr>
          <w:spacing w:val="57"/>
        </w:rPr>
        <w:t xml:space="preserve"> </w:t>
      </w:r>
      <w:r>
        <w:t>предметов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глубине.</w:t>
      </w:r>
    </w:p>
    <w:p w14:paraId="4B944BC2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32B2E77" w14:textId="77777777" w:rsidR="001F167D" w:rsidRDefault="00E44A9C">
      <w:pPr>
        <w:pStyle w:val="a3"/>
        <w:spacing w:before="74" w:line="276" w:lineRule="auto"/>
        <w:ind w:right="1136"/>
      </w:pPr>
      <w:r>
        <w:t>Сравнение предметов по глубине. Измерение с помощью мерки. Узнавание ли-</w:t>
      </w:r>
      <w:r>
        <w:rPr>
          <w:spacing w:val="1"/>
        </w:rPr>
        <w:t xml:space="preserve"> </w:t>
      </w:r>
      <w:r>
        <w:t>нейки (шкалы делений), ее назначение. Измерение длины отрезков, длины (вы-</w:t>
      </w:r>
      <w:r>
        <w:rPr>
          <w:spacing w:val="1"/>
        </w:rPr>
        <w:t xml:space="preserve"> </w:t>
      </w:r>
      <w:r>
        <w:t>соты)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линейкой.</w:t>
      </w:r>
    </w:p>
    <w:p w14:paraId="7AA24EAA" w14:textId="77777777" w:rsidR="001F167D" w:rsidRDefault="001F167D">
      <w:pPr>
        <w:pStyle w:val="a3"/>
        <w:spacing w:before="5"/>
        <w:ind w:left="0"/>
        <w:jc w:val="left"/>
        <w:rPr>
          <w:sz w:val="32"/>
        </w:rPr>
      </w:pPr>
    </w:p>
    <w:p w14:paraId="3FB0BBE1" w14:textId="77777777" w:rsidR="001F167D" w:rsidRDefault="00E44A9C">
      <w:pPr>
        <w:ind w:left="812"/>
        <w:jc w:val="both"/>
        <w:rPr>
          <w:i/>
          <w:sz w:val="28"/>
        </w:rPr>
      </w:pPr>
      <w:r>
        <w:rPr>
          <w:i/>
          <w:sz w:val="28"/>
        </w:rPr>
        <w:t>Раздел: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«Представление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 форме».</w:t>
      </w:r>
    </w:p>
    <w:p w14:paraId="7A2484C5" w14:textId="77777777" w:rsidR="001F167D" w:rsidRDefault="00E44A9C">
      <w:pPr>
        <w:pStyle w:val="a3"/>
        <w:spacing w:before="48"/>
        <w:ind w:left="1521"/>
      </w:pPr>
      <w:r>
        <w:t>Узнавание</w:t>
      </w:r>
      <w:r>
        <w:rPr>
          <w:spacing w:val="16"/>
        </w:rPr>
        <w:t xml:space="preserve"> </w:t>
      </w:r>
      <w:r>
        <w:t>(различение)</w:t>
      </w:r>
      <w:r>
        <w:rPr>
          <w:spacing w:val="85"/>
        </w:rPr>
        <w:t xml:space="preserve"> </w:t>
      </w:r>
      <w:r>
        <w:t>геометрических</w:t>
      </w:r>
      <w:r>
        <w:rPr>
          <w:spacing w:val="85"/>
        </w:rPr>
        <w:t xml:space="preserve"> </w:t>
      </w:r>
      <w:r>
        <w:t>тел:</w:t>
      </w:r>
      <w:r>
        <w:rPr>
          <w:spacing w:val="90"/>
        </w:rPr>
        <w:t xml:space="preserve"> </w:t>
      </w:r>
      <w:r>
        <w:t>«шар»,</w:t>
      </w:r>
      <w:r>
        <w:rPr>
          <w:spacing w:val="84"/>
        </w:rPr>
        <w:t xml:space="preserve"> </w:t>
      </w:r>
      <w:r>
        <w:t>«куб»,</w:t>
      </w:r>
      <w:r>
        <w:rPr>
          <w:spacing w:val="85"/>
        </w:rPr>
        <w:t xml:space="preserve"> </w:t>
      </w:r>
      <w:r>
        <w:t>«призма»,</w:t>
      </w:r>
    </w:p>
    <w:p w14:paraId="66067831" w14:textId="77777777" w:rsidR="001F167D" w:rsidRDefault="00E44A9C">
      <w:pPr>
        <w:pStyle w:val="a3"/>
        <w:spacing w:before="47" w:line="276" w:lineRule="auto"/>
        <w:ind w:right="1128"/>
      </w:pPr>
      <w:r>
        <w:t>«брусок». Соотнесение формы предмета с геометрическими телами, фигурой.</w:t>
      </w:r>
      <w:r>
        <w:rPr>
          <w:spacing w:val="1"/>
        </w:rPr>
        <w:t xml:space="preserve"> </w:t>
      </w:r>
      <w:r>
        <w:t>Узнавание</w:t>
      </w:r>
      <w:r>
        <w:rPr>
          <w:spacing w:val="-9"/>
        </w:rPr>
        <w:t xml:space="preserve"> </w:t>
      </w:r>
      <w:r>
        <w:t>(различение)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фигур:</w:t>
      </w:r>
      <w:r>
        <w:rPr>
          <w:spacing w:val="-7"/>
        </w:rPr>
        <w:t xml:space="preserve"> </w:t>
      </w:r>
      <w:r>
        <w:t>треугольник,</w:t>
      </w:r>
      <w:r>
        <w:rPr>
          <w:spacing w:val="-8"/>
        </w:rPr>
        <w:t xml:space="preserve"> </w:t>
      </w:r>
      <w:r>
        <w:t>квадрат,</w:t>
      </w:r>
      <w:r>
        <w:rPr>
          <w:spacing w:val="-9"/>
        </w:rPr>
        <w:t xml:space="preserve"> </w:t>
      </w:r>
      <w:r>
        <w:t>круг,</w:t>
      </w:r>
      <w:r>
        <w:rPr>
          <w:spacing w:val="-8"/>
        </w:rPr>
        <w:t xml:space="preserve"> </w:t>
      </w:r>
      <w:r>
        <w:t>пря-</w:t>
      </w:r>
      <w:r>
        <w:rPr>
          <w:spacing w:val="-67"/>
        </w:rPr>
        <w:t xml:space="preserve"> </w:t>
      </w:r>
      <w:r>
        <w:t>моугольник, точка, линия (прямая, ломаная), отрезок. Соотнесение геометриче-</w:t>
      </w:r>
      <w:r>
        <w:rPr>
          <w:spacing w:val="1"/>
        </w:rPr>
        <w:t xml:space="preserve"> </w:t>
      </w:r>
      <w:r>
        <w:rPr>
          <w:spacing w:val="-1"/>
        </w:rPr>
        <w:t>ской</w:t>
      </w:r>
      <w:r>
        <w:rPr>
          <w:spacing w:val="-16"/>
        </w:rPr>
        <w:t xml:space="preserve"> </w:t>
      </w:r>
      <w:r>
        <w:rPr>
          <w:spacing w:val="-1"/>
        </w:rPr>
        <w:t>формы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геометрической</w:t>
      </w:r>
      <w:r>
        <w:rPr>
          <w:spacing w:val="-15"/>
        </w:rPr>
        <w:t xml:space="preserve"> </w:t>
      </w:r>
      <w:r>
        <w:t>фигурой.</w:t>
      </w:r>
      <w:r>
        <w:rPr>
          <w:spacing w:val="-16"/>
        </w:rPr>
        <w:t xml:space="preserve"> </w:t>
      </w:r>
      <w:r>
        <w:t>Соотнесение</w:t>
      </w:r>
      <w:r>
        <w:rPr>
          <w:spacing w:val="-15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предметов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геомет-</w:t>
      </w:r>
      <w:r>
        <w:rPr>
          <w:spacing w:val="-68"/>
        </w:rPr>
        <w:t xml:space="preserve"> </w:t>
      </w:r>
      <w:r>
        <w:t>рической фигурой (треугольник, квадрат, круг, прямоугольник). Сборка геомет-</w:t>
      </w:r>
      <w:r>
        <w:rPr>
          <w:spacing w:val="-67"/>
        </w:rPr>
        <w:t xml:space="preserve"> </w:t>
      </w:r>
      <w:r>
        <w:t>рической фигуры (треугольник, квадрат, круг, прямоугольник) из 2-х (3-х, 4-х)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прямо-</w:t>
      </w:r>
      <w:r>
        <w:rPr>
          <w:spacing w:val="1"/>
        </w:rPr>
        <w:t xml:space="preserve"> </w:t>
      </w:r>
      <w:r>
        <w:t>угольник) из счетных палочек. Штриховка геометрической фигуры (треуголь-</w:t>
      </w:r>
      <w:r>
        <w:rPr>
          <w:spacing w:val="1"/>
        </w:rPr>
        <w:t xml:space="preserve"> </w:t>
      </w:r>
      <w:r>
        <w:t>ник,</w:t>
      </w:r>
      <w:r>
        <w:rPr>
          <w:spacing w:val="-10"/>
        </w:rPr>
        <w:t xml:space="preserve"> </w:t>
      </w:r>
      <w:r>
        <w:t>квадрат,</w:t>
      </w:r>
      <w:r>
        <w:rPr>
          <w:spacing w:val="-10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прямоугольник).</w:t>
      </w:r>
      <w:r>
        <w:rPr>
          <w:spacing w:val="-10"/>
        </w:rPr>
        <w:t xml:space="preserve"> </w:t>
      </w:r>
      <w:r>
        <w:t>Обводка</w:t>
      </w:r>
      <w:r>
        <w:rPr>
          <w:spacing w:val="-6"/>
        </w:rPr>
        <w:t xml:space="preserve"> </w:t>
      </w:r>
      <w:r>
        <w:t>геометрической</w:t>
      </w:r>
      <w:r>
        <w:rPr>
          <w:spacing w:val="-7"/>
        </w:rPr>
        <w:t xml:space="preserve"> </w:t>
      </w:r>
      <w:r>
        <w:t>фигуры</w:t>
      </w:r>
      <w:r>
        <w:rPr>
          <w:spacing w:val="-7"/>
        </w:rPr>
        <w:t xml:space="preserve"> </w:t>
      </w:r>
      <w:r>
        <w:t>(треуголь-</w:t>
      </w:r>
      <w:r>
        <w:rPr>
          <w:spacing w:val="-67"/>
        </w:rPr>
        <w:t xml:space="preserve"> </w:t>
      </w:r>
      <w:r>
        <w:t>ник, квадрат, круг, прямоугольник) по шаблону (трафарету, контурной линии).</w:t>
      </w:r>
      <w:r>
        <w:rPr>
          <w:spacing w:val="1"/>
        </w:rPr>
        <w:t xml:space="preserve"> </w:t>
      </w:r>
      <w:r>
        <w:t>Построение геометрической фигуры (прямоугольник, точка, линия (прямая, ло-</w:t>
      </w:r>
      <w:r>
        <w:rPr>
          <w:spacing w:val="1"/>
        </w:rPr>
        <w:t xml:space="preserve"> </w:t>
      </w:r>
      <w:r>
        <w:t>маная), отрезок) по точкам. Рисование геометрической фигуры (прямоугольник,</w:t>
      </w:r>
      <w:r>
        <w:rPr>
          <w:spacing w:val="-67"/>
        </w:rPr>
        <w:t xml:space="preserve"> </w:t>
      </w:r>
      <w:r>
        <w:t>точка, линия (прямая, ломаная), отрезок, круг). Узнавание циркуля (частей цир-</w:t>
      </w:r>
      <w:r>
        <w:rPr>
          <w:spacing w:val="1"/>
        </w:rPr>
        <w:t xml:space="preserve"> </w:t>
      </w:r>
      <w:r>
        <w:t>куля), его назначение. Рисование круга произвольной (заданной) величины. Из-</w:t>
      </w:r>
      <w:r>
        <w:rPr>
          <w:spacing w:val="1"/>
        </w:rPr>
        <w:t xml:space="preserve"> </w:t>
      </w:r>
      <w:r>
        <w:t>мерение</w:t>
      </w:r>
      <w:r>
        <w:rPr>
          <w:spacing w:val="-1"/>
        </w:rPr>
        <w:t xml:space="preserve"> </w:t>
      </w:r>
      <w:r>
        <w:t>отрезка.</w:t>
      </w:r>
    </w:p>
    <w:p w14:paraId="213DEF1B" w14:textId="77777777" w:rsidR="001F167D" w:rsidRDefault="001F167D">
      <w:pPr>
        <w:pStyle w:val="a3"/>
        <w:spacing w:before="5"/>
        <w:ind w:left="0"/>
        <w:jc w:val="left"/>
        <w:rPr>
          <w:sz w:val="32"/>
        </w:rPr>
      </w:pPr>
    </w:p>
    <w:p w14:paraId="600AA996" w14:textId="77777777" w:rsidR="001F167D" w:rsidRDefault="00E44A9C">
      <w:pPr>
        <w:ind w:left="812"/>
        <w:jc w:val="both"/>
        <w:rPr>
          <w:i/>
          <w:sz w:val="28"/>
        </w:rPr>
      </w:pPr>
      <w:r>
        <w:rPr>
          <w:i/>
          <w:sz w:val="28"/>
        </w:rPr>
        <w:t>Раздел: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«Пространственные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представления».</w:t>
      </w:r>
    </w:p>
    <w:p w14:paraId="1418C3F9" w14:textId="77777777" w:rsidR="001F167D" w:rsidRDefault="00E44A9C">
      <w:pPr>
        <w:pStyle w:val="a3"/>
        <w:spacing w:before="48" w:line="276" w:lineRule="auto"/>
        <w:ind w:right="1130" w:firstLine="708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пространственном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(другом</w:t>
      </w:r>
      <w:r>
        <w:rPr>
          <w:spacing w:val="-9"/>
        </w:rPr>
        <w:t xml:space="preserve"> </w:t>
      </w:r>
      <w:r>
        <w:t>человеке,</w:t>
      </w:r>
      <w:r>
        <w:rPr>
          <w:spacing w:val="-8"/>
        </w:rPr>
        <w:t xml:space="preserve"> </w:t>
      </w:r>
      <w:r>
        <w:t>изображении):</w:t>
      </w:r>
      <w:r>
        <w:rPr>
          <w:spacing w:val="-3"/>
        </w:rPr>
        <w:t xml:space="preserve"> </w:t>
      </w:r>
      <w:r>
        <w:t>верх</w:t>
      </w:r>
      <w:r>
        <w:rPr>
          <w:spacing w:val="-7"/>
        </w:rPr>
        <w:t xml:space="preserve"> </w:t>
      </w:r>
      <w:r>
        <w:t>(вверху),</w:t>
      </w:r>
      <w:r>
        <w:rPr>
          <w:spacing w:val="-8"/>
        </w:rPr>
        <w:t xml:space="preserve"> </w:t>
      </w:r>
      <w:r>
        <w:t>низ</w:t>
      </w:r>
      <w:r>
        <w:rPr>
          <w:spacing w:val="-8"/>
        </w:rPr>
        <w:t xml:space="preserve"> </w:t>
      </w:r>
      <w:r>
        <w:t>(внизу),</w:t>
      </w:r>
      <w:r>
        <w:rPr>
          <w:spacing w:val="-8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(спереди),</w:t>
      </w:r>
      <w:r>
        <w:rPr>
          <w:spacing w:val="-8"/>
        </w:rPr>
        <w:t xml:space="preserve"> </w:t>
      </w:r>
      <w:r>
        <w:t>зад</w:t>
      </w:r>
      <w:r>
        <w:rPr>
          <w:spacing w:val="-68"/>
        </w:rPr>
        <w:t xml:space="preserve"> </w:t>
      </w:r>
      <w:r>
        <w:t>(сзади),</w:t>
      </w:r>
      <w:r>
        <w:rPr>
          <w:spacing w:val="1"/>
        </w:rPr>
        <w:t xml:space="preserve"> </w:t>
      </w:r>
      <w:r>
        <w:t>правая</w:t>
      </w:r>
      <w:r>
        <w:rPr>
          <w:spacing w:val="1"/>
        </w:rPr>
        <w:t xml:space="preserve"> </w:t>
      </w:r>
      <w:r>
        <w:t>(левая)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(нога,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тела).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месторасположения предметов в пространстве: близко (около, рядом, здесь),</w:t>
      </w:r>
      <w:r>
        <w:rPr>
          <w:spacing w:val="1"/>
        </w:rPr>
        <w:t xml:space="preserve"> </w:t>
      </w:r>
      <w:r>
        <w:t>далеко (там), сверху (вверху), снизу (внизу), впереди, сзади, справа, слева, на, в,</w:t>
      </w:r>
      <w:r>
        <w:rPr>
          <w:spacing w:val="-67"/>
        </w:rPr>
        <w:t xml:space="preserve"> </w:t>
      </w:r>
      <w:r>
        <w:t>внутри,</w:t>
      </w:r>
      <w:r>
        <w:rPr>
          <w:spacing w:val="-8"/>
        </w:rPr>
        <w:t xml:space="preserve"> </w:t>
      </w:r>
      <w:r>
        <w:t>перед,</w:t>
      </w:r>
      <w:r>
        <w:rPr>
          <w:spacing w:val="-7"/>
        </w:rPr>
        <w:t xml:space="preserve"> </w:t>
      </w:r>
      <w:r>
        <w:t>за,</w:t>
      </w:r>
      <w:r>
        <w:rPr>
          <w:spacing w:val="-10"/>
        </w:rPr>
        <w:t xml:space="preserve"> </w:t>
      </w:r>
      <w:r>
        <w:t>над,</w:t>
      </w:r>
      <w:r>
        <w:rPr>
          <w:spacing w:val="-7"/>
        </w:rPr>
        <w:t xml:space="preserve"> </w:t>
      </w:r>
      <w:r>
        <w:t>под,</w:t>
      </w:r>
      <w:r>
        <w:rPr>
          <w:spacing w:val="-10"/>
        </w:rPr>
        <w:t xml:space="preserve"> </w:t>
      </w:r>
      <w:r>
        <w:t>напротив,</w:t>
      </w:r>
      <w:r>
        <w:rPr>
          <w:spacing w:val="-7"/>
        </w:rPr>
        <w:t xml:space="preserve"> </w:t>
      </w:r>
      <w:r>
        <w:t>между,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середине,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центре.</w:t>
      </w:r>
      <w:r>
        <w:rPr>
          <w:spacing w:val="-7"/>
        </w:rPr>
        <w:t xml:space="preserve"> </w:t>
      </w:r>
      <w:r>
        <w:t>Перемещение</w:t>
      </w:r>
      <w:r>
        <w:rPr>
          <w:spacing w:val="-68"/>
        </w:rPr>
        <w:t xml:space="preserve"> </w:t>
      </w:r>
      <w:r>
        <w:t>в пространстве в заданном направлении: вверх, вниз, вперёд, назад, вправо,</w:t>
      </w:r>
      <w:r>
        <w:rPr>
          <w:spacing w:val="1"/>
        </w:rPr>
        <w:t xml:space="preserve"> </w:t>
      </w:r>
      <w:r>
        <w:t>влево.</w:t>
      </w:r>
      <w:r>
        <w:rPr>
          <w:spacing w:val="-8"/>
        </w:rPr>
        <w:t xml:space="preserve"> </w:t>
      </w:r>
      <w:r>
        <w:t>Ориентация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плоскости:</w:t>
      </w:r>
      <w:r>
        <w:rPr>
          <w:spacing w:val="-7"/>
        </w:rPr>
        <w:t xml:space="preserve"> </w:t>
      </w:r>
      <w:r>
        <w:t>вверху</w:t>
      </w:r>
      <w:r>
        <w:rPr>
          <w:spacing w:val="-11"/>
        </w:rPr>
        <w:t xml:space="preserve"> </w:t>
      </w:r>
      <w:r>
        <w:t>(верх),</w:t>
      </w:r>
      <w:r>
        <w:rPr>
          <w:spacing w:val="-8"/>
        </w:rPr>
        <w:t xml:space="preserve"> </w:t>
      </w:r>
      <w:r>
        <w:t>внизу</w:t>
      </w:r>
      <w:r>
        <w:rPr>
          <w:spacing w:val="-12"/>
        </w:rPr>
        <w:t xml:space="preserve"> </w:t>
      </w:r>
      <w:r>
        <w:t>(низ),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середине</w:t>
      </w:r>
      <w:r>
        <w:rPr>
          <w:spacing w:val="-7"/>
        </w:rPr>
        <w:t xml:space="preserve"> </w:t>
      </w:r>
      <w:r>
        <w:t>(центре),</w:t>
      </w:r>
      <w:r>
        <w:rPr>
          <w:spacing w:val="-68"/>
        </w:rPr>
        <w:t xml:space="preserve"> </w:t>
      </w:r>
      <w:r>
        <w:t>справа, слева, верхний (нижний, правый, левый) край листа, верхняя (нижняя,</w:t>
      </w:r>
      <w:r>
        <w:rPr>
          <w:spacing w:val="1"/>
        </w:rPr>
        <w:t xml:space="preserve"> </w:t>
      </w:r>
      <w:r>
        <w:t>правая,</w:t>
      </w:r>
      <w:r>
        <w:rPr>
          <w:spacing w:val="-4"/>
        </w:rPr>
        <w:t xml:space="preserve"> </w:t>
      </w:r>
      <w:r>
        <w:t>левая)</w:t>
      </w:r>
      <w:r>
        <w:rPr>
          <w:spacing w:val="-4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листа,</w:t>
      </w:r>
      <w:r>
        <w:rPr>
          <w:spacing w:val="-5"/>
        </w:rPr>
        <w:t xml:space="preserve"> </w:t>
      </w:r>
      <w:r>
        <w:t>верхний</w:t>
      </w:r>
      <w:r>
        <w:rPr>
          <w:spacing w:val="-4"/>
        </w:rPr>
        <w:t xml:space="preserve"> </w:t>
      </w:r>
      <w:r>
        <w:t>(нижний)</w:t>
      </w:r>
      <w:r>
        <w:rPr>
          <w:spacing w:val="-4"/>
        </w:rPr>
        <w:t xml:space="preserve"> </w:t>
      </w:r>
      <w:r>
        <w:t>правый</w:t>
      </w:r>
      <w:r>
        <w:rPr>
          <w:spacing w:val="-4"/>
        </w:rPr>
        <w:t xml:space="preserve"> </w:t>
      </w:r>
      <w:r>
        <w:t>(левый)</w:t>
      </w:r>
      <w:r>
        <w:rPr>
          <w:spacing w:val="-4"/>
        </w:rPr>
        <w:t xml:space="preserve"> </w:t>
      </w:r>
      <w:r>
        <w:t>угол.</w:t>
      </w:r>
      <w:r>
        <w:rPr>
          <w:spacing w:val="-5"/>
        </w:rPr>
        <w:t xml:space="preserve"> </w:t>
      </w:r>
      <w:r>
        <w:t>Составление</w:t>
      </w:r>
      <w:r>
        <w:rPr>
          <w:spacing w:val="-68"/>
        </w:rPr>
        <w:t xml:space="preserve"> </w:t>
      </w:r>
      <w:r>
        <w:t>предмета (изображения) из нескольких</w:t>
      </w:r>
      <w:r>
        <w:rPr>
          <w:spacing w:val="1"/>
        </w:rPr>
        <w:t xml:space="preserve"> </w:t>
      </w:r>
      <w:r>
        <w:t>частей. Составление ряда из предметов</w:t>
      </w:r>
      <w:r>
        <w:rPr>
          <w:spacing w:val="1"/>
        </w:rPr>
        <w:t xml:space="preserve"> </w:t>
      </w:r>
      <w:r>
        <w:t>(изображений):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вниз.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отношения порядка следования: первый, последний, крайний, перед, после, за,</w:t>
      </w:r>
      <w:r>
        <w:rPr>
          <w:spacing w:val="1"/>
        </w:rPr>
        <w:t xml:space="preserve"> </w:t>
      </w:r>
      <w:r>
        <w:t>следующий за, следом, между. Определение, месторасположения предметов в</w:t>
      </w:r>
      <w:r>
        <w:rPr>
          <w:spacing w:val="1"/>
        </w:rPr>
        <w:t xml:space="preserve"> </w:t>
      </w:r>
      <w:r>
        <w:t>ряду.</w:t>
      </w:r>
    </w:p>
    <w:p w14:paraId="1522F130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88B8E15" w14:textId="77777777" w:rsidR="001F167D" w:rsidRDefault="00E44A9C">
      <w:pPr>
        <w:spacing w:before="74"/>
        <w:ind w:left="812"/>
        <w:jc w:val="both"/>
        <w:rPr>
          <w:i/>
          <w:sz w:val="28"/>
        </w:rPr>
      </w:pPr>
      <w:r>
        <w:rPr>
          <w:i/>
          <w:sz w:val="28"/>
        </w:rPr>
        <w:t>Раздел: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«Временные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представления».</w:t>
      </w:r>
    </w:p>
    <w:p w14:paraId="1CD6BF0E" w14:textId="77777777" w:rsidR="001F167D" w:rsidRDefault="00E44A9C">
      <w:pPr>
        <w:pStyle w:val="a3"/>
        <w:spacing w:before="50" w:line="276" w:lineRule="auto"/>
        <w:ind w:right="1129" w:firstLine="720"/>
      </w:pPr>
      <w:r>
        <w:t>Узнавание (различение) частей суток. Знание порядка следования частей</w:t>
      </w:r>
      <w:r>
        <w:rPr>
          <w:spacing w:val="1"/>
        </w:rPr>
        <w:t xml:space="preserve"> </w:t>
      </w:r>
      <w:r>
        <w:rPr>
          <w:spacing w:val="-1"/>
        </w:rPr>
        <w:t>суток.</w:t>
      </w:r>
      <w:r>
        <w:rPr>
          <w:spacing w:val="-15"/>
        </w:rPr>
        <w:t xml:space="preserve"> </w:t>
      </w:r>
      <w:r>
        <w:rPr>
          <w:spacing w:val="-1"/>
        </w:rPr>
        <w:t>Узнавание</w:t>
      </w:r>
      <w:r>
        <w:rPr>
          <w:spacing w:val="-15"/>
        </w:rPr>
        <w:t xml:space="preserve"> </w:t>
      </w:r>
      <w:r>
        <w:rPr>
          <w:spacing w:val="-1"/>
        </w:rPr>
        <w:t>(различение)</w:t>
      </w:r>
      <w:r>
        <w:rPr>
          <w:spacing w:val="-17"/>
        </w:rPr>
        <w:t xml:space="preserve"> </w:t>
      </w:r>
      <w:r>
        <w:t>дней</w:t>
      </w:r>
      <w:r>
        <w:rPr>
          <w:spacing w:val="-14"/>
        </w:rPr>
        <w:t xml:space="preserve"> </w:t>
      </w:r>
      <w:r>
        <w:t>недели.</w:t>
      </w:r>
      <w:r>
        <w:rPr>
          <w:spacing w:val="-16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последовательности</w:t>
      </w:r>
      <w:r>
        <w:rPr>
          <w:spacing w:val="-14"/>
        </w:rPr>
        <w:t xml:space="preserve"> </w:t>
      </w:r>
      <w:r>
        <w:t>дней</w:t>
      </w:r>
      <w:r>
        <w:rPr>
          <w:spacing w:val="-15"/>
        </w:rPr>
        <w:t xml:space="preserve"> </w:t>
      </w:r>
      <w:r>
        <w:t>не-</w:t>
      </w:r>
      <w:r>
        <w:rPr>
          <w:spacing w:val="-68"/>
        </w:rPr>
        <w:t xml:space="preserve"> </w:t>
      </w:r>
      <w:r>
        <w:t>дели. Знание смены дней: вчера, сегодня, завтра. Соотнесение деятельности с</w:t>
      </w:r>
      <w:r>
        <w:rPr>
          <w:spacing w:val="1"/>
        </w:rPr>
        <w:t xml:space="preserve"> </w:t>
      </w:r>
      <w:r>
        <w:t>временным промежутком: сейчас, потом, вчера, сегодня, завтра, на следующий</w:t>
      </w:r>
      <w:r>
        <w:rPr>
          <w:spacing w:val="1"/>
        </w:rPr>
        <w:t xml:space="preserve"> </w:t>
      </w:r>
      <w:r>
        <w:t>день, позавчера, послезавтра, давно, недавно. Различение времен года. Знание</w:t>
      </w:r>
      <w:r>
        <w:rPr>
          <w:spacing w:val="1"/>
        </w:rPr>
        <w:t xml:space="preserve"> </w:t>
      </w:r>
      <w:r>
        <w:t>порядка</w:t>
      </w:r>
      <w:r>
        <w:rPr>
          <w:spacing w:val="-7"/>
        </w:rPr>
        <w:t xml:space="preserve"> </w:t>
      </w:r>
      <w:r>
        <w:t>следования</w:t>
      </w:r>
      <w:r>
        <w:rPr>
          <w:spacing w:val="-6"/>
        </w:rPr>
        <w:t xml:space="preserve"> </w:t>
      </w:r>
      <w:r>
        <w:t>сезонов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году.</w:t>
      </w:r>
      <w:r>
        <w:rPr>
          <w:spacing w:val="-5"/>
        </w:rPr>
        <w:t xml:space="preserve"> </w:t>
      </w:r>
      <w:r>
        <w:t>Узнавание</w:t>
      </w:r>
      <w:r>
        <w:rPr>
          <w:spacing w:val="-7"/>
        </w:rPr>
        <w:t xml:space="preserve"> </w:t>
      </w:r>
      <w:r>
        <w:t>(различение)</w:t>
      </w:r>
      <w:r>
        <w:rPr>
          <w:spacing w:val="-6"/>
        </w:rPr>
        <w:t xml:space="preserve"> </w:t>
      </w:r>
      <w:r>
        <w:t>месяцев.</w:t>
      </w:r>
      <w:r>
        <w:rPr>
          <w:spacing w:val="-5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по-</w:t>
      </w:r>
      <w:r>
        <w:rPr>
          <w:spacing w:val="-68"/>
        </w:rPr>
        <w:t xml:space="preserve"> </w:t>
      </w:r>
      <w:r>
        <w:t>следовательности месяцев в году. Сравнение людей по возрасту. Определение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часам:</w:t>
      </w:r>
      <w:r>
        <w:rPr>
          <w:spacing w:val="-6"/>
        </w:rPr>
        <w:t xml:space="preserve"> </w:t>
      </w:r>
      <w:r>
        <w:t>целого</w:t>
      </w:r>
      <w:r>
        <w:rPr>
          <w:spacing w:val="-8"/>
        </w:rPr>
        <w:t xml:space="preserve"> </w:t>
      </w:r>
      <w:r>
        <w:t>часа,</w:t>
      </w:r>
      <w:r>
        <w:rPr>
          <w:spacing w:val="-6"/>
        </w:rPr>
        <w:t xml:space="preserve"> </w:t>
      </w:r>
      <w:r>
        <w:t>четверти</w:t>
      </w:r>
      <w:r>
        <w:rPr>
          <w:spacing w:val="-8"/>
        </w:rPr>
        <w:t xml:space="preserve"> </w:t>
      </w:r>
      <w:r>
        <w:t>часа,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точностью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получаса</w:t>
      </w:r>
      <w:r>
        <w:rPr>
          <w:spacing w:val="-5"/>
        </w:rPr>
        <w:t xml:space="preserve"> </w:t>
      </w:r>
      <w:r>
        <w:t>(до</w:t>
      </w:r>
      <w:r>
        <w:rPr>
          <w:spacing w:val="-8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нут).</w:t>
      </w:r>
      <w:r>
        <w:rPr>
          <w:spacing w:val="-3"/>
        </w:rPr>
        <w:t xml:space="preserve"> </w:t>
      </w:r>
      <w:r>
        <w:t>Соотнесение времени с</w:t>
      </w:r>
      <w:r>
        <w:rPr>
          <w:spacing w:val="-5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и концом деятельности.</w:t>
      </w:r>
    </w:p>
    <w:p w14:paraId="756C46A3" w14:textId="77777777" w:rsidR="001F167D" w:rsidRDefault="00E44A9C">
      <w:pPr>
        <w:pStyle w:val="21"/>
        <w:spacing w:before="201" w:line="278" w:lineRule="auto"/>
        <w:ind w:right="1136"/>
      </w:pPr>
      <w:r>
        <w:t>Планируемые результаты освоения учебного предмета "Математические</w:t>
      </w:r>
      <w:r>
        <w:rPr>
          <w:spacing w:val="1"/>
        </w:rPr>
        <w:t xml:space="preserve"> </w:t>
      </w:r>
      <w:r>
        <w:t>представления".</w:t>
      </w:r>
    </w:p>
    <w:p w14:paraId="55DED127" w14:textId="77777777" w:rsidR="001F167D" w:rsidRDefault="00E44A9C">
      <w:pPr>
        <w:pStyle w:val="a4"/>
        <w:numPr>
          <w:ilvl w:val="0"/>
          <w:numId w:val="26"/>
        </w:numPr>
        <w:tabs>
          <w:tab w:val="left" w:pos="1175"/>
        </w:tabs>
        <w:spacing w:before="195" w:line="278" w:lineRule="auto"/>
        <w:ind w:right="1137" w:firstLine="0"/>
        <w:rPr>
          <w:sz w:val="28"/>
        </w:rPr>
      </w:pPr>
      <w:r>
        <w:rPr>
          <w:sz w:val="28"/>
        </w:rPr>
        <w:t>Элементарные</w:t>
      </w:r>
      <w:r>
        <w:rPr>
          <w:spacing w:val="54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55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51"/>
          <w:sz w:val="28"/>
        </w:rPr>
        <w:t xml:space="preserve"> </w:t>
      </w:r>
      <w:r>
        <w:rPr>
          <w:sz w:val="28"/>
        </w:rPr>
        <w:t>величине;</w:t>
      </w:r>
      <w:r>
        <w:rPr>
          <w:spacing w:val="54"/>
          <w:sz w:val="28"/>
        </w:rPr>
        <w:t xml:space="preserve"> </w:t>
      </w:r>
      <w:r>
        <w:rPr>
          <w:sz w:val="28"/>
        </w:rPr>
        <w:t>количе-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(дочисловые),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представления:</w:t>
      </w:r>
    </w:p>
    <w:p w14:paraId="600A9B69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3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-4"/>
          <w:sz w:val="28"/>
        </w:rPr>
        <w:t xml:space="preserve"> </w:t>
      </w:r>
      <w:r>
        <w:rPr>
          <w:sz w:val="28"/>
        </w:rPr>
        <w:t>удаленности;</w:t>
      </w:r>
    </w:p>
    <w:p w14:paraId="11F8E79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схеме</w:t>
      </w:r>
      <w:r>
        <w:rPr>
          <w:spacing w:val="-2"/>
          <w:sz w:val="28"/>
        </w:rPr>
        <w:t xml:space="preserve"> </w:t>
      </w:r>
      <w:r>
        <w:rPr>
          <w:sz w:val="28"/>
        </w:rPr>
        <w:t>тела,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плоскости;</w:t>
      </w:r>
    </w:p>
    <w:p w14:paraId="14DA04B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множества;</w:t>
      </w:r>
    </w:p>
    <w:p w14:paraId="0AF2DCE9" w14:textId="77777777" w:rsidR="001F167D" w:rsidRDefault="00E44A9C">
      <w:pPr>
        <w:pStyle w:val="a4"/>
        <w:numPr>
          <w:ilvl w:val="0"/>
          <w:numId w:val="26"/>
        </w:numPr>
        <w:tabs>
          <w:tab w:val="left" w:pos="1127"/>
        </w:tabs>
        <w:spacing w:before="244" w:line="278" w:lineRule="auto"/>
        <w:ind w:right="1135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4"/>
          <w:sz w:val="28"/>
        </w:rPr>
        <w:t xml:space="preserve"> </w:t>
      </w:r>
      <w:r>
        <w:rPr>
          <w:sz w:val="28"/>
        </w:rPr>
        <w:t>числе,</w:t>
      </w:r>
      <w:r>
        <w:rPr>
          <w:spacing w:val="6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цифрами,</w:t>
      </w:r>
      <w:r>
        <w:rPr>
          <w:spacing w:val="7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8"/>
          <w:sz w:val="28"/>
        </w:rPr>
        <w:t xml:space="preserve"> </w:t>
      </w:r>
      <w:r>
        <w:rPr>
          <w:sz w:val="28"/>
        </w:rPr>
        <w:t>числа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</w:t>
      </w:r>
    </w:p>
    <w:p w14:paraId="22118B9F" w14:textId="77777777" w:rsidR="001F167D" w:rsidRDefault="00E44A9C">
      <w:pPr>
        <w:pStyle w:val="a4"/>
        <w:numPr>
          <w:ilvl w:val="0"/>
          <w:numId w:val="73"/>
        </w:numPr>
        <w:tabs>
          <w:tab w:val="left" w:pos="1001"/>
        </w:tabs>
        <w:spacing w:before="194" w:line="278" w:lineRule="auto"/>
        <w:ind w:right="1138" w:firstLine="0"/>
        <w:jc w:val="left"/>
        <w:rPr>
          <w:sz w:val="28"/>
        </w:rPr>
      </w:pPr>
      <w:r>
        <w:rPr>
          <w:sz w:val="28"/>
        </w:rPr>
        <w:t>ребенку</w:t>
      </w:r>
      <w:r>
        <w:rPr>
          <w:spacing w:val="17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9"/>
          <w:sz w:val="28"/>
        </w:rPr>
        <w:t xml:space="preserve"> </w:t>
      </w:r>
      <w:r>
        <w:rPr>
          <w:sz w:val="28"/>
        </w:rPr>
        <w:t>счет,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9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20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22"/>
          <w:sz w:val="28"/>
        </w:rPr>
        <w:t xml:space="preserve"> </w:t>
      </w:r>
      <w:r>
        <w:rPr>
          <w:sz w:val="28"/>
        </w:rPr>
        <w:t>задач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наглядность:</w:t>
      </w:r>
    </w:p>
    <w:p w14:paraId="1626165A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194" w:line="278" w:lineRule="auto"/>
        <w:ind w:right="1140" w:firstLine="0"/>
        <w:jc w:val="left"/>
        <w:rPr>
          <w:sz w:val="28"/>
        </w:rPr>
      </w:pPr>
      <w:r>
        <w:rPr>
          <w:sz w:val="28"/>
        </w:rPr>
        <w:t>умение соотносить число с соответствующим количеством предметов, обозна-</w:t>
      </w:r>
      <w:r>
        <w:rPr>
          <w:spacing w:val="-67"/>
          <w:sz w:val="28"/>
        </w:rPr>
        <w:t xml:space="preserve"> </w:t>
      </w:r>
      <w:r>
        <w:rPr>
          <w:sz w:val="28"/>
        </w:rPr>
        <w:t>чать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цифрой;</w:t>
      </w:r>
    </w:p>
    <w:p w14:paraId="4E342807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пересчитывать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пределах;</w:t>
      </w:r>
    </w:p>
    <w:p w14:paraId="41F06A43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множествами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10;</w:t>
      </w:r>
    </w:p>
    <w:p w14:paraId="3F295E63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4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знаками;</w:t>
      </w:r>
    </w:p>
    <w:p w14:paraId="3116D1D5" w14:textId="77777777" w:rsidR="001F167D" w:rsidRDefault="00E44A9C">
      <w:pPr>
        <w:pStyle w:val="a4"/>
        <w:numPr>
          <w:ilvl w:val="0"/>
          <w:numId w:val="73"/>
        </w:numPr>
        <w:tabs>
          <w:tab w:val="left" w:pos="970"/>
        </w:tabs>
        <w:spacing w:before="249"/>
        <w:ind w:left="969" w:hanging="15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одну,</w:t>
      </w:r>
      <w:r>
        <w:rPr>
          <w:spacing w:val="-12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единиц;</w:t>
      </w:r>
    </w:p>
    <w:p w14:paraId="537CB85C" w14:textId="77777777" w:rsidR="001F167D" w:rsidRDefault="00E44A9C">
      <w:pPr>
        <w:pStyle w:val="a4"/>
        <w:numPr>
          <w:ilvl w:val="0"/>
          <w:numId w:val="26"/>
        </w:numPr>
        <w:tabs>
          <w:tab w:val="left" w:pos="1149"/>
        </w:tabs>
        <w:spacing w:before="245" w:line="278" w:lineRule="auto"/>
        <w:ind w:right="1137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2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28"/>
          <w:sz w:val="28"/>
        </w:rPr>
        <w:t xml:space="preserve"> </w:t>
      </w:r>
      <w:r>
        <w:rPr>
          <w:sz w:val="28"/>
        </w:rPr>
        <w:t>воз-</w:t>
      </w:r>
      <w:r>
        <w:rPr>
          <w:spacing w:val="-67"/>
          <w:sz w:val="28"/>
        </w:rPr>
        <w:t xml:space="preserve"> </w:t>
      </w:r>
      <w:r>
        <w:rPr>
          <w:sz w:val="28"/>
        </w:rPr>
        <w:t>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14:paraId="72B99568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before="194" w:line="278" w:lineRule="auto"/>
        <w:ind w:right="1132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деньгами,</w:t>
      </w:r>
      <w:r>
        <w:rPr>
          <w:spacing w:val="-14"/>
          <w:sz w:val="28"/>
        </w:rPr>
        <w:t xml:space="preserve"> </w:t>
      </w:r>
      <w:r>
        <w:rPr>
          <w:sz w:val="28"/>
        </w:rPr>
        <w:t>рассчитываться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ими,</w:t>
      </w:r>
      <w:r>
        <w:rPr>
          <w:spacing w:val="-1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карманными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деньгами;</w:t>
      </w:r>
    </w:p>
    <w:p w14:paraId="54A5BDE0" w14:textId="77777777" w:rsidR="001F167D" w:rsidRDefault="001F167D">
      <w:pPr>
        <w:spacing w:line="278" w:lineRule="auto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5722765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before="74" w:line="278" w:lineRule="auto"/>
        <w:ind w:right="1138" w:firstLine="0"/>
        <w:rPr>
          <w:sz w:val="28"/>
        </w:rPr>
      </w:pPr>
      <w:r>
        <w:rPr>
          <w:sz w:val="28"/>
        </w:rPr>
        <w:t>умение определять длину, вес, объем, температуру, время, пользуясь мерками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приборами;</w:t>
      </w:r>
    </w:p>
    <w:p w14:paraId="375E328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взаимно-однозначные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соответствия;</w:t>
      </w:r>
    </w:p>
    <w:p w14:paraId="33C5EB38" w14:textId="77777777" w:rsidR="001F167D" w:rsidRDefault="00E44A9C">
      <w:pPr>
        <w:pStyle w:val="a4"/>
        <w:numPr>
          <w:ilvl w:val="0"/>
          <w:numId w:val="73"/>
        </w:numPr>
        <w:tabs>
          <w:tab w:val="left" w:pos="1001"/>
        </w:tabs>
        <w:spacing w:before="247" w:line="278" w:lineRule="auto"/>
        <w:ind w:right="1137" w:firstLine="0"/>
        <w:rPr>
          <w:sz w:val="28"/>
        </w:rPr>
      </w:pPr>
      <w:r>
        <w:rPr>
          <w:sz w:val="28"/>
        </w:rPr>
        <w:t>умение распознавать цифры, обозначающие номер дома, квартиры, автобуса,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телефона;</w:t>
      </w:r>
    </w:p>
    <w:p w14:paraId="4ADD8C53" w14:textId="77777777" w:rsidR="001F167D" w:rsidRDefault="00E44A9C">
      <w:pPr>
        <w:pStyle w:val="a4"/>
        <w:numPr>
          <w:ilvl w:val="0"/>
          <w:numId w:val="73"/>
        </w:numPr>
        <w:tabs>
          <w:tab w:val="left" w:pos="994"/>
        </w:tabs>
        <w:spacing w:before="194" w:line="276" w:lineRule="auto"/>
        <w:ind w:right="1135" w:firstLine="0"/>
        <w:rPr>
          <w:sz w:val="28"/>
        </w:rPr>
      </w:pPr>
      <w:r>
        <w:rPr>
          <w:sz w:val="28"/>
        </w:rPr>
        <w:t>умение различать части суток, соотносить действие с временными промежут-</w:t>
      </w:r>
      <w:r>
        <w:rPr>
          <w:spacing w:val="1"/>
          <w:sz w:val="28"/>
        </w:rPr>
        <w:t xml:space="preserve"> </w:t>
      </w:r>
      <w:r>
        <w:rPr>
          <w:sz w:val="28"/>
        </w:rPr>
        <w:t>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по часам,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с началом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концом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305D22D8" w14:textId="77777777" w:rsidR="001F167D" w:rsidRDefault="00E44A9C">
      <w:pPr>
        <w:pStyle w:val="11"/>
        <w:numPr>
          <w:ilvl w:val="0"/>
          <w:numId w:val="42"/>
        </w:numPr>
        <w:tabs>
          <w:tab w:val="left" w:pos="1275"/>
        </w:tabs>
        <w:spacing w:before="199" w:line="276" w:lineRule="auto"/>
        <w:ind w:left="812" w:right="1132" w:firstLine="0"/>
        <w:jc w:val="both"/>
      </w:pPr>
      <w:r>
        <w:t>Рабочая программа по учебному предмету "Окружающий природный</w:t>
      </w:r>
      <w:r>
        <w:rPr>
          <w:spacing w:val="1"/>
        </w:rPr>
        <w:t xml:space="preserve"> </w:t>
      </w:r>
      <w:r>
        <w:t>мир" предметной области "Окружающий мир" включает 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14:paraId="000E9862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4AF887E5" w14:textId="77777777" w:rsidR="001F167D" w:rsidRDefault="00E44A9C">
      <w:pPr>
        <w:pStyle w:val="a3"/>
        <w:spacing w:before="245" w:line="276" w:lineRule="auto"/>
        <w:ind w:right="1130" w:firstLine="708"/>
      </w:pPr>
      <w:r>
        <w:t>Важным аспектом обучения детей с умеренной, тяжелой, глубокой ум-</w:t>
      </w:r>
      <w:r>
        <w:rPr>
          <w:spacing w:val="1"/>
        </w:rPr>
        <w:t xml:space="preserve"> </w:t>
      </w:r>
      <w:r>
        <w:t>ственной отсталостью и с ТМНР является расширение представлений об окру-</w:t>
      </w:r>
      <w:r>
        <w:rPr>
          <w:spacing w:val="1"/>
        </w:rPr>
        <w:t xml:space="preserve"> </w:t>
      </w:r>
      <w:r>
        <w:t>жающем</w:t>
      </w:r>
      <w:r>
        <w:rPr>
          <w:spacing w:val="33"/>
        </w:rPr>
        <w:t xml:space="preserve"> </w:t>
      </w:r>
      <w:r>
        <w:t>природном</w:t>
      </w:r>
      <w:r>
        <w:rPr>
          <w:spacing w:val="37"/>
        </w:rPr>
        <w:t xml:space="preserve"> </w:t>
      </w:r>
      <w:r>
        <w:t>мире.</w:t>
      </w:r>
      <w:r>
        <w:rPr>
          <w:spacing w:val="36"/>
        </w:rPr>
        <w:t xml:space="preserve"> </w:t>
      </w:r>
      <w:r>
        <w:t>Подобранный</w:t>
      </w:r>
      <w:r>
        <w:rPr>
          <w:spacing w:val="34"/>
        </w:rPr>
        <w:t xml:space="preserve"> </w:t>
      </w:r>
      <w:r>
        <w:t>программный</w:t>
      </w:r>
      <w:r>
        <w:rPr>
          <w:spacing w:val="37"/>
        </w:rPr>
        <w:t xml:space="preserve"> </w:t>
      </w:r>
      <w:r>
        <w:t>материал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предмету</w:t>
      </w:r>
    </w:p>
    <w:p w14:paraId="3B82410C" w14:textId="77777777" w:rsidR="001F167D" w:rsidRDefault="00E44A9C">
      <w:pPr>
        <w:pStyle w:val="a3"/>
        <w:spacing w:line="276" w:lineRule="auto"/>
        <w:ind w:right="1132"/>
      </w:pPr>
      <w:r>
        <w:t>«Окружающий природный мир» рассчитан на формирование у обучающихся</w:t>
      </w:r>
      <w:r>
        <w:rPr>
          <w:spacing w:val="1"/>
        </w:rPr>
        <w:t xml:space="preserve"> </w:t>
      </w:r>
      <w:r>
        <w:t>представлений о природе, её многообразии, о взаимосвязи живой, неживой при-</w:t>
      </w:r>
      <w:r>
        <w:rPr>
          <w:spacing w:val="-67"/>
        </w:rPr>
        <w:t xml:space="preserve"> </w:t>
      </w:r>
      <w:r>
        <w:t>роды</w:t>
      </w:r>
      <w:r>
        <w:rPr>
          <w:spacing w:val="-1"/>
        </w:rPr>
        <w:t xml:space="preserve"> </w:t>
      </w:r>
      <w:r>
        <w:t>и человека.</w:t>
      </w:r>
    </w:p>
    <w:p w14:paraId="0F063D35" w14:textId="77777777" w:rsidR="001F167D" w:rsidRDefault="00E44A9C">
      <w:pPr>
        <w:pStyle w:val="a3"/>
        <w:spacing w:before="1" w:line="276" w:lineRule="auto"/>
        <w:ind w:right="1135" w:firstLine="708"/>
      </w:pPr>
      <w:r>
        <w:t>Цель обучения – формирование представлений о живой и неживой при-</w:t>
      </w:r>
      <w:r>
        <w:rPr>
          <w:spacing w:val="1"/>
        </w:rPr>
        <w:t xml:space="preserve"> </w:t>
      </w:r>
      <w:r>
        <w:t>роде,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природой,</w:t>
      </w:r>
      <w:r>
        <w:rPr>
          <w:spacing w:val="-3"/>
        </w:rPr>
        <w:t xml:space="preserve"> </w:t>
      </w:r>
      <w:r>
        <w:t>бережного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природе.</w:t>
      </w:r>
    </w:p>
    <w:p w14:paraId="7D66D78B" w14:textId="77777777" w:rsidR="001F167D" w:rsidRDefault="00E44A9C">
      <w:pPr>
        <w:pStyle w:val="a3"/>
        <w:spacing w:line="276" w:lineRule="auto"/>
        <w:ind w:right="1134" w:firstLine="708"/>
      </w:pPr>
      <w:r>
        <w:t>Основными задачами программы являются: формирование представлений</w:t>
      </w:r>
      <w:r>
        <w:rPr>
          <w:spacing w:val="-67"/>
        </w:rPr>
        <w:t xml:space="preserve"> </w:t>
      </w:r>
      <w:r>
        <w:t>об объектах и явлениях неживой природы, формирование временных представ-</w:t>
      </w:r>
      <w:r>
        <w:rPr>
          <w:spacing w:val="1"/>
        </w:rPr>
        <w:t xml:space="preserve"> </w:t>
      </w:r>
      <w:r>
        <w:t>лений, формирование представлений о растительном и животном мире. Про-</w:t>
      </w:r>
      <w:r>
        <w:rPr>
          <w:spacing w:val="1"/>
        </w:rPr>
        <w:t xml:space="preserve"> </w:t>
      </w:r>
      <w:r>
        <w:t>грамма</w:t>
      </w:r>
      <w:r>
        <w:rPr>
          <w:spacing w:val="-12"/>
        </w:rPr>
        <w:t xml:space="preserve"> </w:t>
      </w:r>
      <w:r>
        <w:t>представлена</w:t>
      </w:r>
      <w:r>
        <w:rPr>
          <w:spacing w:val="-12"/>
        </w:rPr>
        <w:t xml:space="preserve"> </w:t>
      </w:r>
      <w:r>
        <w:t>следующими</w:t>
      </w:r>
      <w:r>
        <w:rPr>
          <w:spacing w:val="-10"/>
        </w:rPr>
        <w:t xml:space="preserve"> </w:t>
      </w:r>
      <w:r>
        <w:t>разделами:</w:t>
      </w:r>
      <w:r>
        <w:rPr>
          <w:spacing w:val="-11"/>
        </w:rPr>
        <w:t xml:space="preserve"> </w:t>
      </w:r>
      <w:r>
        <w:t>«Растительный</w:t>
      </w:r>
      <w:r>
        <w:rPr>
          <w:spacing w:val="-11"/>
        </w:rPr>
        <w:t xml:space="preserve"> </w:t>
      </w:r>
      <w:r>
        <w:t>мир»,</w:t>
      </w:r>
      <w:r>
        <w:rPr>
          <w:spacing w:val="-13"/>
        </w:rPr>
        <w:t xml:space="preserve"> </w:t>
      </w:r>
      <w:r>
        <w:t>«Животный</w:t>
      </w:r>
      <w:r>
        <w:rPr>
          <w:spacing w:val="-67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«Временные</w:t>
      </w:r>
      <w:r>
        <w:rPr>
          <w:spacing w:val="-3"/>
        </w:rPr>
        <w:t xml:space="preserve"> </w:t>
      </w:r>
      <w:r>
        <w:t>представления»,</w:t>
      </w:r>
      <w:r>
        <w:rPr>
          <w:spacing w:val="-3"/>
        </w:rPr>
        <w:t xml:space="preserve"> </w:t>
      </w:r>
      <w:r>
        <w:t>«Объекты</w:t>
      </w:r>
      <w:r>
        <w:rPr>
          <w:spacing w:val="-2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природы».</w:t>
      </w:r>
    </w:p>
    <w:p w14:paraId="6D67DFA9" w14:textId="77777777" w:rsidR="001F167D" w:rsidRDefault="00E44A9C">
      <w:pPr>
        <w:pStyle w:val="a3"/>
        <w:spacing w:line="276" w:lineRule="auto"/>
        <w:ind w:right="1129" w:firstLine="708"/>
      </w:pPr>
      <w:r>
        <w:t>В процессе формирования представлений о неживой природе ребенок по-</w:t>
      </w:r>
      <w:r>
        <w:rPr>
          <w:spacing w:val="1"/>
        </w:rPr>
        <w:t xml:space="preserve"> </w:t>
      </w:r>
      <w:r>
        <w:t>лучает знания о явлениях природы (снег, дождь, туман и др.), о цикличности в</w:t>
      </w:r>
      <w:r>
        <w:rPr>
          <w:spacing w:val="1"/>
        </w:rPr>
        <w:t xml:space="preserve"> </w:t>
      </w:r>
      <w:r>
        <w:t>природе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сезонных</w:t>
      </w:r>
      <w:r>
        <w:rPr>
          <w:spacing w:val="-13"/>
        </w:rPr>
        <w:t xml:space="preserve"> </w:t>
      </w:r>
      <w:r>
        <w:t>изменениях</w:t>
      </w:r>
      <w:r>
        <w:rPr>
          <w:spacing w:val="-10"/>
        </w:rPr>
        <w:t xml:space="preserve"> </w:t>
      </w:r>
      <w:r>
        <w:t>(лето,</w:t>
      </w:r>
      <w:r>
        <w:rPr>
          <w:spacing w:val="-13"/>
        </w:rPr>
        <w:t xml:space="preserve"> </w:t>
      </w:r>
      <w:r>
        <w:t>осень,</w:t>
      </w:r>
      <w:r>
        <w:rPr>
          <w:spacing w:val="-12"/>
        </w:rPr>
        <w:t xml:space="preserve"> </w:t>
      </w:r>
      <w:r>
        <w:t>весна,</w:t>
      </w:r>
      <w:r>
        <w:rPr>
          <w:spacing w:val="-11"/>
        </w:rPr>
        <w:t xml:space="preserve"> </w:t>
      </w:r>
      <w:r>
        <w:t>зима),</w:t>
      </w:r>
      <w:r>
        <w:rPr>
          <w:spacing w:val="-14"/>
        </w:rPr>
        <w:t xml:space="preserve"> </w:t>
      </w:r>
      <w:r>
        <w:t>суточных</w:t>
      </w:r>
      <w:r>
        <w:rPr>
          <w:spacing w:val="-12"/>
        </w:rPr>
        <w:t xml:space="preserve"> </w:t>
      </w:r>
      <w:r>
        <w:t>изменениях</w:t>
      </w:r>
      <w:r>
        <w:rPr>
          <w:spacing w:val="-68"/>
        </w:rPr>
        <w:t xml:space="preserve"> </w:t>
      </w:r>
      <w:r>
        <w:t>(утро, день, вечер, ночь), учится устанавливать общие закономерности природ-</w:t>
      </w:r>
      <w:r>
        <w:rPr>
          <w:spacing w:val="1"/>
        </w:rPr>
        <w:t xml:space="preserve"> </w:t>
      </w:r>
      <w:r>
        <w:t>ных явлений. Ребенок знакомится с разнообразием растительного и животного</w:t>
      </w:r>
      <w:r>
        <w:rPr>
          <w:spacing w:val="1"/>
        </w:rPr>
        <w:t xml:space="preserve"> </w:t>
      </w:r>
      <w:r>
        <w:t>мира, получает представления о среде обитания животных и растений, учится</w:t>
      </w:r>
      <w:r>
        <w:rPr>
          <w:spacing w:val="1"/>
        </w:rPr>
        <w:t xml:space="preserve"> </w:t>
      </w:r>
      <w:r>
        <w:t>выделять характерные признаки, объединять в группы по этим признакам, уста-</w:t>
      </w:r>
      <w:r>
        <w:rPr>
          <w:spacing w:val="-67"/>
        </w:rPr>
        <w:t xml:space="preserve"> </w:t>
      </w:r>
      <w:r>
        <w:t>навливать связи между ними. Внимание ребенка обращается на связь живой и</w:t>
      </w:r>
      <w:r>
        <w:rPr>
          <w:spacing w:val="1"/>
        </w:rPr>
        <w:t xml:space="preserve"> </w:t>
      </w:r>
      <w:r>
        <w:t>неживой природы: растения и животные приспосабливаются к 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ветер</w:t>
      </w:r>
      <w:r>
        <w:rPr>
          <w:spacing w:val="41"/>
        </w:rPr>
        <w:t xml:space="preserve"> </w:t>
      </w:r>
      <w:r>
        <w:t>переносит</w:t>
      </w:r>
      <w:r>
        <w:rPr>
          <w:spacing w:val="40"/>
        </w:rPr>
        <w:t xml:space="preserve"> </w:t>
      </w:r>
      <w:r>
        <w:t>семена</w:t>
      </w:r>
      <w:r>
        <w:rPr>
          <w:spacing w:val="40"/>
        </w:rPr>
        <w:t xml:space="preserve"> </w:t>
      </w:r>
      <w:r>
        <w:t>растений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др.</w:t>
      </w:r>
      <w:r>
        <w:rPr>
          <w:spacing w:val="37"/>
        </w:rPr>
        <w:t xml:space="preserve"> </w:t>
      </w:r>
      <w:r>
        <w:t>Наблюдая</w:t>
      </w:r>
      <w:r>
        <w:rPr>
          <w:spacing w:val="41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трудом</w:t>
      </w:r>
    </w:p>
    <w:p w14:paraId="44FC5373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F1A42C3" w14:textId="77777777" w:rsidR="001F167D" w:rsidRDefault="00E44A9C">
      <w:pPr>
        <w:pStyle w:val="a3"/>
        <w:spacing w:before="74" w:line="276" w:lineRule="auto"/>
        <w:ind w:right="1129"/>
      </w:pPr>
      <w:r>
        <w:t>взрослых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домашними</w:t>
      </w:r>
      <w:r>
        <w:rPr>
          <w:spacing w:val="-5"/>
        </w:rPr>
        <w:t xml:space="preserve"> </w:t>
      </w:r>
      <w:r>
        <w:t>животными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растениями,</w:t>
      </w:r>
      <w:r>
        <w:rPr>
          <w:spacing w:val="-7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учится</w:t>
      </w:r>
      <w:r>
        <w:rPr>
          <w:spacing w:val="-5"/>
        </w:rPr>
        <w:t xml:space="preserve"> </w:t>
      </w:r>
      <w:r>
        <w:t>вы-</w:t>
      </w:r>
      <w:r>
        <w:rPr>
          <w:spacing w:val="-67"/>
        </w:rPr>
        <w:t xml:space="preserve"> </w:t>
      </w:r>
      <w:r>
        <w:t>полнять</w:t>
      </w:r>
      <w:r>
        <w:rPr>
          <w:spacing w:val="-11"/>
        </w:rPr>
        <w:t xml:space="preserve"> </w:t>
      </w:r>
      <w:r>
        <w:t>доступные</w:t>
      </w:r>
      <w:r>
        <w:rPr>
          <w:spacing w:val="-12"/>
        </w:rPr>
        <w:t xml:space="preserve"> </w:t>
      </w:r>
      <w:r>
        <w:t>действия:</w:t>
      </w:r>
      <w:r>
        <w:rPr>
          <w:spacing w:val="-12"/>
        </w:rPr>
        <w:t xml:space="preserve"> </w:t>
      </w:r>
      <w:r>
        <w:t>посадка,</w:t>
      </w:r>
      <w:r>
        <w:rPr>
          <w:spacing w:val="-10"/>
        </w:rPr>
        <w:t xml:space="preserve"> </w:t>
      </w:r>
      <w:r>
        <w:t>полив,</w:t>
      </w:r>
      <w:r>
        <w:rPr>
          <w:spacing w:val="-10"/>
        </w:rPr>
        <w:t xml:space="preserve"> </w:t>
      </w:r>
      <w:r>
        <w:t>уход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растениями,</w:t>
      </w:r>
      <w:r>
        <w:rPr>
          <w:spacing w:val="-11"/>
        </w:rPr>
        <w:t xml:space="preserve"> </w:t>
      </w:r>
      <w:r>
        <w:t>кормление</w:t>
      </w:r>
      <w:r>
        <w:rPr>
          <w:spacing w:val="-9"/>
        </w:rPr>
        <w:t xml:space="preserve"> </w:t>
      </w:r>
      <w:r>
        <w:t>ак-</w:t>
      </w:r>
      <w:r>
        <w:rPr>
          <w:spacing w:val="-68"/>
        </w:rPr>
        <w:t xml:space="preserve"> </w:t>
      </w:r>
      <w:r>
        <w:t>вариумных рыбок, животных и др.</w:t>
      </w:r>
      <w:r>
        <w:rPr>
          <w:spacing w:val="1"/>
        </w:rPr>
        <w:t xml:space="preserve"> </w:t>
      </w:r>
      <w:r>
        <w:t>Особое внимание уделяется воспитанию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природе,</w:t>
      </w:r>
      <w:r>
        <w:rPr>
          <w:spacing w:val="-1"/>
        </w:rPr>
        <w:t xml:space="preserve"> </w:t>
      </w:r>
      <w:r>
        <w:t>бережному</w:t>
      </w:r>
      <w:r>
        <w:rPr>
          <w:spacing w:val="-5"/>
        </w:rPr>
        <w:t xml:space="preserve"> </w:t>
      </w:r>
      <w:r>
        <w:t>и гуманному</w:t>
      </w:r>
      <w:r>
        <w:rPr>
          <w:spacing w:val="-4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ней.</w:t>
      </w:r>
    </w:p>
    <w:p w14:paraId="4D800077" w14:textId="77777777" w:rsidR="001F167D" w:rsidRDefault="00E44A9C">
      <w:pPr>
        <w:pStyle w:val="a3"/>
        <w:spacing w:before="3" w:line="276" w:lineRule="auto"/>
        <w:ind w:right="1130" w:firstLine="708"/>
      </w:pPr>
      <w:r>
        <w:t>Формирование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происходить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принципу</w:t>
      </w:r>
      <w:r>
        <w:rPr>
          <w:spacing w:val="-12"/>
        </w:rPr>
        <w:t xml:space="preserve"> </w:t>
      </w:r>
      <w:r>
        <w:t>«от</w:t>
      </w:r>
      <w:r>
        <w:rPr>
          <w:spacing w:val="-8"/>
        </w:rPr>
        <w:t xml:space="preserve"> </w:t>
      </w:r>
      <w:r>
        <w:t>част-</w:t>
      </w:r>
      <w:r>
        <w:rPr>
          <w:spacing w:val="-68"/>
        </w:rPr>
        <w:t xml:space="preserve"> </w:t>
      </w:r>
      <w:r>
        <w:rPr>
          <w:spacing w:val="-1"/>
        </w:rPr>
        <w:t>ного</w:t>
      </w:r>
      <w:r>
        <w:rPr>
          <w:spacing w:val="-17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общему».</w:t>
      </w:r>
      <w:r>
        <w:rPr>
          <w:spacing w:val="-18"/>
        </w:rPr>
        <w:t xml:space="preserve"> </w:t>
      </w:r>
      <w:r>
        <w:t>Сначала</w:t>
      </w:r>
      <w:r>
        <w:rPr>
          <w:spacing w:val="-18"/>
        </w:rPr>
        <w:t xml:space="preserve"> </w:t>
      </w:r>
      <w:r>
        <w:t>ребенок</w:t>
      </w:r>
      <w:r>
        <w:rPr>
          <w:spacing w:val="-17"/>
        </w:rPr>
        <w:t xml:space="preserve"> </w:t>
      </w:r>
      <w:r>
        <w:t>знакомится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конкретным</w:t>
      </w:r>
      <w:r>
        <w:rPr>
          <w:spacing w:val="-18"/>
        </w:rPr>
        <w:t xml:space="preserve"> </w:t>
      </w:r>
      <w:r>
        <w:t>объектом,</w:t>
      </w:r>
      <w:r>
        <w:rPr>
          <w:spacing w:val="-18"/>
        </w:rPr>
        <w:t xml:space="preserve"> </w:t>
      </w:r>
      <w:r>
        <w:t>например,</w:t>
      </w:r>
      <w:r>
        <w:rPr>
          <w:spacing w:val="-68"/>
        </w:rPr>
        <w:t xml:space="preserve"> </w:t>
      </w:r>
      <w:r>
        <w:t>гриб: его строением, местом, где растет, учится узнавать этот объект среди не-</w:t>
      </w:r>
      <w:r>
        <w:rPr>
          <w:spacing w:val="1"/>
        </w:rPr>
        <w:t xml:space="preserve"> </w:t>
      </w:r>
      <w:r>
        <w:t>скольких предложенных объектов (кружка, гриб, мяч). Затем ребенок знако-</w:t>
      </w:r>
      <w:r>
        <w:rPr>
          <w:spacing w:val="1"/>
        </w:rPr>
        <w:t xml:space="preserve"> </w:t>
      </w:r>
      <w:r>
        <w:t>мится с разными грибами (белый, подосиновик, мухомор), учится их различать,</w:t>
      </w:r>
      <w:r>
        <w:rPr>
          <w:spacing w:val="-67"/>
        </w:rPr>
        <w:t xml:space="preserve"> </w:t>
      </w:r>
      <w:r>
        <w:t>объединять в группы (съедобные / несъедобные грибы). Ребенок получает пред-</w:t>
      </w:r>
      <w:r>
        <w:rPr>
          <w:spacing w:val="-67"/>
        </w:rPr>
        <w:t xml:space="preserve"> </w:t>
      </w:r>
      <w:r>
        <w:t>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грибов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перера-</w:t>
      </w:r>
      <w:r>
        <w:rPr>
          <w:spacing w:val="-67"/>
        </w:rPr>
        <w:t xml:space="preserve"> </w:t>
      </w:r>
      <w:r>
        <w:t>ботки (варка, жарка, засол, консервирование). Формирование представления о</w:t>
      </w:r>
      <w:r>
        <w:rPr>
          <w:spacing w:val="1"/>
        </w:rPr>
        <w:t xml:space="preserve"> </w:t>
      </w:r>
      <w:r>
        <w:t>грибах предполагает постановку следующих задач в СИПР: узнавание гриба,</w:t>
      </w:r>
      <w:r>
        <w:rPr>
          <w:spacing w:val="1"/>
        </w:rPr>
        <w:t xml:space="preserve"> </w:t>
      </w:r>
      <w:r>
        <w:t>различение</w:t>
      </w:r>
      <w:r>
        <w:rPr>
          <w:spacing w:val="-11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гриба,</w:t>
      </w:r>
      <w:r>
        <w:rPr>
          <w:spacing w:val="-13"/>
        </w:rPr>
        <w:t xml:space="preserve"> </w:t>
      </w:r>
      <w:r>
        <w:t>различение</w:t>
      </w:r>
      <w:r>
        <w:rPr>
          <w:spacing w:val="-11"/>
        </w:rPr>
        <w:t xml:space="preserve"> </w:t>
      </w:r>
      <w:r>
        <w:t>грибов</w:t>
      </w:r>
      <w:r>
        <w:rPr>
          <w:spacing w:val="-11"/>
        </w:rPr>
        <w:t xml:space="preserve"> </w:t>
      </w:r>
      <w:r>
        <w:t>(подосиновик,</w:t>
      </w:r>
      <w:r>
        <w:rPr>
          <w:spacing w:val="-14"/>
        </w:rPr>
        <w:t xml:space="preserve"> </w:t>
      </w:r>
      <w:r>
        <w:t>сыроежка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др.),</w:t>
      </w:r>
      <w:r>
        <w:rPr>
          <w:spacing w:val="-12"/>
        </w:rPr>
        <w:t xml:space="preserve"> </w:t>
      </w:r>
      <w:r>
        <w:t>раз-</w:t>
      </w:r>
      <w:r>
        <w:rPr>
          <w:spacing w:val="-67"/>
        </w:rPr>
        <w:t xml:space="preserve"> </w:t>
      </w:r>
      <w:r>
        <w:rPr>
          <w:spacing w:val="-1"/>
        </w:rPr>
        <w:t>личение</w:t>
      </w:r>
      <w:r>
        <w:rPr>
          <w:spacing w:val="-15"/>
        </w:rPr>
        <w:t xml:space="preserve"> </w:t>
      </w:r>
      <w:r>
        <w:t>съедобных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несъедобных</w:t>
      </w:r>
      <w:r>
        <w:rPr>
          <w:spacing w:val="-13"/>
        </w:rPr>
        <w:t xml:space="preserve"> </w:t>
      </w:r>
      <w:r>
        <w:t>грибов,</w:t>
      </w:r>
      <w:r>
        <w:rPr>
          <w:spacing w:val="-15"/>
        </w:rPr>
        <w:t xml:space="preserve"> </w:t>
      </w:r>
      <w:r>
        <w:t>знание</w:t>
      </w:r>
      <w:r>
        <w:rPr>
          <w:spacing w:val="-17"/>
        </w:rPr>
        <w:t xml:space="preserve"> </w:t>
      </w:r>
      <w:r>
        <w:t>значения</w:t>
      </w:r>
      <w:r>
        <w:rPr>
          <w:spacing w:val="-16"/>
        </w:rPr>
        <w:t xml:space="preserve"> </w:t>
      </w:r>
      <w:r>
        <w:t>грибов,</w:t>
      </w:r>
      <w:r>
        <w:rPr>
          <w:spacing w:val="-15"/>
        </w:rPr>
        <w:t xml:space="preserve"> </w:t>
      </w:r>
      <w:r>
        <w:t>способов</w:t>
      </w:r>
      <w:r>
        <w:rPr>
          <w:spacing w:val="-17"/>
        </w:rPr>
        <w:t xml:space="preserve"> </w:t>
      </w:r>
      <w:r>
        <w:t>пе-</w:t>
      </w:r>
      <w:r>
        <w:rPr>
          <w:spacing w:val="-68"/>
        </w:rPr>
        <w:t xml:space="preserve"> </w:t>
      </w:r>
      <w:r>
        <w:t>реработки</w:t>
      </w:r>
      <w:r>
        <w:rPr>
          <w:spacing w:val="-1"/>
        </w:rPr>
        <w:t xml:space="preserve"> </w:t>
      </w:r>
      <w:r>
        <w:t>грибов.</w:t>
      </w:r>
    </w:p>
    <w:p w14:paraId="429EB5F7" w14:textId="77777777" w:rsidR="001F167D" w:rsidRDefault="00E44A9C">
      <w:pPr>
        <w:pStyle w:val="a3"/>
        <w:spacing w:line="276" w:lineRule="auto"/>
        <w:ind w:right="1129" w:firstLine="708"/>
        <w:jc w:val="right"/>
      </w:pP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6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25"/>
        </w:rPr>
        <w:t xml:space="preserve"> </w:t>
      </w:r>
      <w:r>
        <w:t>коррекционно-развивающих</w:t>
      </w:r>
      <w:r>
        <w:rPr>
          <w:spacing w:val="25"/>
        </w:rPr>
        <w:t xml:space="preserve"> </w:t>
      </w:r>
      <w:r>
        <w:t>занятий</w:t>
      </w:r>
      <w:r>
        <w:rPr>
          <w:spacing w:val="25"/>
        </w:rPr>
        <w:t xml:space="preserve"> </w:t>
      </w:r>
      <w:r>
        <w:t>возможно</w:t>
      </w:r>
      <w:r>
        <w:rPr>
          <w:spacing w:val="25"/>
        </w:rPr>
        <w:t xml:space="preserve"> </w:t>
      </w:r>
      <w:r>
        <w:t>проведение</w:t>
      </w:r>
      <w:r>
        <w:rPr>
          <w:spacing w:val="25"/>
        </w:rPr>
        <w:t xml:space="preserve"> </w:t>
      </w:r>
      <w:r>
        <w:t>занятий</w:t>
      </w:r>
      <w:r>
        <w:rPr>
          <w:spacing w:val="2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обучающимися, которые нуждаются в дополнительной индивидуальной работе.</w:t>
      </w:r>
      <w:r>
        <w:rPr>
          <w:spacing w:val="-67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70"/>
        </w:rPr>
        <w:t xml:space="preserve"> </w:t>
      </w:r>
      <w:r>
        <w:t>объекты</w:t>
      </w:r>
      <w:r>
        <w:rPr>
          <w:spacing w:val="70"/>
        </w:rPr>
        <w:t xml:space="preserve"> </w:t>
      </w:r>
      <w:r>
        <w:t>при-</w:t>
      </w:r>
      <w:r>
        <w:rPr>
          <w:spacing w:val="1"/>
        </w:rPr>
        <w:t xml:space="preserve"> </w:t>
      </w:r>
      <w:r>
        <w:t>роды:</w:t>
      </w:r>
      <w:r>
        <w:rPr>
          <w:spacing w:val="9"/>
        </w:rPr>
        <w:t xml:space="preserve"> </w:t>
      </w:r>
      <w:r>
        <w:t>камни,</w:t>
      </w:r>
      <w:r>
        <w:rPr>
          <w:spacing w:val="8"/>
        </w:rPr>
        <w:t xml:space="preserve"> </w:t>
      </w:r>
      <w:r>
        <w:t>почва,</w:t>
      </w:r>
      <w:r>
        <w:rPr>
          <w:spacing w:val="8"/>
        </w:rPr>
        <w:t xml:space="preserve"> </w:t>
      </w:r>
      <w:r>
        <w:t>семена,</w:t>
      </w:r>
      <w:r>
        <w:rPr>
          <w:spacing w:val="11"/>
        </w:rPr>
        <w:t xml:space="preserve"> </w:t>
      </w:r>
      <w:r>
        <w:t>комнатные</w:t>
      </w:r>
      <w:r>
        <w:rPr>
          <w:spacing w:val="8"/>
        </w:rPr>
        <w:t xml:space="preserve"> </w:t>
      </w:r>
      <w:r>
        <w:t>растения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другие</w:t>
      </w:r>
      <w:r>
        <w:rPr>
          <w:spacing w:val="9"/>
        </w:rPr>
        <w:t xml:space="preserve"> </w:t>
      </w:r>
      <w:r>
        <w:t>образцы</w:t>
      </w:r>
      <w:r>
        <w:rPr>
          <w:spacing w:val="9"/>
        </w:rPr>
        <w:t xml:space="preserve"> </w:t>
      </w:r>
      <w:r>
        <w:t>природного</w:t>
      </w:r>
      <w:r>
        <w:rPr>
          <w:spacing w:val="-67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т.ч.</w:t>
      </w:r>
      <w:r>
        <w:rPr>
          <w:spacing w:val="-15"/>
        </w:rPr>
        <w:t xml:space="preserve"> </w:t>
      </w:r>
      <w:r>
        <w:t>собранного</w:t>
      </w:r>
      <w:r>
        <w:rPr>
          <w:spacing w:val="-13"/>
        </w:rPr>
        <w:t xml:space="preserve"> </w:t>
      </w:r>
      <w:r>
        <w:t>вместе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экскурсий);</w:t>
      </w:r>
      <w:r>
        <w:rPr>
          <w:spacing w:val="-13"/>
        </w:rPr>
        <w:t xml:space="preserve"> </w:t>
      </w:r>
      <w:r>
        <w:t>наглядный</w:t>
      </w:r>
      <w:r>
        <w:rPr>
          <w:spacing w:val="-14"/>
        </w:rPr>
        <w:t xml:space="preserve"> </w:t>
      </w:r>
      <w:r>
        <w:t>изоб-</w:t>
      </w:r>
      <w:r>
        <w:rPr>
          <w:spacing w:val="-67"/>
        </w:rPr>
        <w:t xml:space="preserve"> </w:t>
      </w:r>
      <w:r>
        <w:t>разительный</w:t>
      </w:r>
      <w:r>
        <w:rPr>
          <w:spacing w:val="5"/>
        </w:rPr>
        <w:t xml:space="preserve"> </w:t>
      </w:r>
      <w:r>
        <w:t>материал</w:t>
      </w:r>
      <w:r>
        <w:rPr>
          <w:spacing w:val="5"/>
        </w:rPr>
        <w:t xml:space="preserve"> </w:t>
      </w:r>
      <w:r>
        <w:t>(видео,</w:t>
      </w:r>
      <w:r>
        <w:rPr>
          <w:spacing w:val="7"/>
        </w:rPr>
        <w:t xml:space="preserve"> </w:t>
      </w:r>
      <w:r>
        <w:t>фотографии,</w:t>
      </w:r>
      <w:r>
        <w:rPr>
          <w:spacing w:val="5"/>
        </w:rPr>
        <w:t xml:space="preserve"> </w:t>
      </w:r>
      <w:r>
        <w:t>рисунки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демонстрации</w:t>
      </w:r>
      <w:r>
        <w:rPr>
          <w:spacing w:val="5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щимся);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фруктов; 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растениями,</w:t>
      </w:r>
      <w:r>
        <w:rPr>
          <w:spacing w:val="-5"/>
        </w:rPr>
        <w:t xml:space="preserve"> </w:t>
      </w:r>
      <w:r>
        <w:t>животными;</w:t>
      </w:r>
      <w:r>
        <w:rPr>
          <w:spacing w:val="-8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календари;</w:t>
      </w:r>
      <w:r>
        <w:rPr>
          <w:spacing w:val="-4"/>
        </w:rPr>
        <w:t xml:space="preserve"> </w:t>
      </w:r>
      <w:r>
        <w:t>изображе-</w:t>
      </w:r>
      <w:r>
        <w:rPr>
          <w:spacing w:val="-67"/>
        </w:rPr>
        <w:t xml:space="preserve"> </w:t>
      </w:r>
      <w:r>
        <w:t>ния</w:t>
      </w:r>
      <w:r>
        <w:rPr>
          <w:spacing w:val="21"/>
        </w:rPr>
        <w:t xml:space="preserve"> </w:t>
      </w:r>
      <w:r>
        <w:t>сезонных</w:t>
      </w:r>
      <w:r>
        <w:rPr>
          <w:spacing w:val="22"/>
        </w:rPr>
        <w:t xml:space="preserve"> </w:t>
      </w:r>
      <w:r>
        <w:t>изменений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природе;</w:t>
      </w:r>
      <w:r>
        <w:rPr>
          <w:spacing w:val="25"/>
        </w:rPr>
        <w:t xml:space="preserve"> </w:t>
      </w:r>
      <w:r>
        <w:t>рабочие</w:t>
      </w:r>
      <w:r>
        <w:rPr>
          <w:spacing w:val="23"/>
        </w:rPr>
        <w:t xml:space="preserve"> </w:t>
      </w:r>
      <w:r>
        <w:t>тетради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объектами</w:t>
      </w:r>
      <w:r>
        <w:rPr>
          <w:spacing w:val="-67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раскрашивания,</w:t>
      </w:r>
      <w:r>
        <w:rPr>
          <w:spacing w:val="-11"/>
        </w:rPr>
        <w:t xml:space="preserve"> </w:t>
      </w:r>
      <w:r>
        <w:t>вырезания,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материал;</w:t>
      </w:r>
      <w:r>
        <w:rPr>
          <w:spacing w:val="-13"/>
        </w:rPr>
        <w:t xml:space="preserve"> </w:t>
      </w:r>
      <w:r>
        <w:t>обуча-</w:t>
      </w:r>
      <w:r>
        <w:rPr>
          <w:spacing w:val="-67"/>
        </w:rPr>
        <w:t xml:space="preserve"> </w:t>
      </w:r>
      <w:r>
        <w:t>ющие</w:t>
      </w:r>
      <w:r>
        <w:rPr>
          <w:spacing w:val="24"/>
        </w:rPr>
        <w:t xml:space="preserve"> </w:t>
      </w:r>
      <w:r>
        <w:t>компьютерные</w:t>
      </w:r>
      <w:r>
        <w:rPr>
          <w:spacing w:val="23"/>
        </w:rPr>
        <w:t xml:space="preserve"> </w:t>
      </w:r>
      <w:r>
        <w:t>программы,</w:t>
      </w:r>
      <w:r>
        <w:rPr>
          <w:spacing w:val="23"/>
        </w:rPr>
        <w:t xml:space="preserve"> </w:t>
      </w:r>
      <w:r>
        <w:t>способствующие</w:t>
      </w:r>
      <w:r>
        <w:rPr>
          <w:spacing w:val="24"/>
        </w:rPr>
        <w:t xml:space="preserve"> </w:t>
      </w:r>
      <w:r>
        <w:t>формированию</w:t>
      </w:r>
      <w:r>
        <w:rPr>
          <w:spacing w:val="22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до-</w:t>
      </w:r>
    </w:p>
    <w:p w14:paraId="5DB78B50" w14:textId="77777777" w:rsidR="001F167D" w:rsidRDefault="00E44A9C">
      <w:pPr>
        <w:pStyle w:val="a3"/>
        <w:spacing w:before="2"/>
      </w:pPr>
      <w:r>
        <w:t>ступных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природе;</w:t>
      </w:r>
      <w:r>
        <w:rPr>
          <w:spacing w:val="-1"/>
        </w:rPr>
        <w:t xml:space="preserve"> </w:t>
      </w:r>
      <w:r>
        <w:t>аудио-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656859F2" w14:textId="77777777" w:rsidR="001F167D" w:rsidRDefault="00E44A9C">
      <w:pPr>
        <w:pStyle w:val="21"/>
        <w:spacing w:before="246" w:line="276" w:lineRule="auto"/>
        <w:ind w:right="1127" w:firstLine="708"/>
      </w:pPr>
      <w:r>
        <w:t>Содержание учебного предмета "Окружающий природный мир" пред-</w:t>
      </w:r>
      <w:r>
        <w:rPr>
          <w:spacing w:val="-67"/>
        </w:rPr>
        <w:t xml:space="preserve"> </w:t>
      </w:r>
      <w:r>
        <w:t>ставлено следующими разделами: "Растительный мир", "Животный мир",</w:t>
      </w:r>
      <w:r>
        <w:rPr>
          <w:spacing w:val="-67"/>
        </w:rPr>
        <w:t xml:space="preserve"> </w:t>
      </w:r>
      <w:r>
        <w:t>"Временные</w:t>
      </w:r>
      <w:r>
        <w:rPr>
          <w:spacing w:val="-1"/>
        </w:rPr>
        <w:t xml:space="preserve"> </w:t>
      </w:r>
      <w:r>
        <w:t>представления",</w:t>
      </w:r>
      <w:r>
        <w:rPr>
          <w:spacing w:val="-2"/>
        </w:rPr>
        <w:t xml:space="preserve"> </w:t>
      </w:r>
      <w:r>
        <w:t>"Объекты</w:t>
      </w:r>
      <w:r>
        <w:rPr>
          <w:spacing w:val="-4"/>
        </w:rPr>
        <w:t xml:space="preserve"> </w:t>
      </w:r>
      <w:r>
        <w:t>неживой природы".</w:t>
      </w:r>
    </w:p>
    <w:p w14:paraId="6F4F899B" w14:textId="77777777" w:rsidR="001F167D" w:rsidRDefault="00E44A9C">
      <w:pPr>
        <w:spacing w:before="4"/>
        <w:ind w:left="812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Растительный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мир.</w:t>
      </w:r>
    </w:p>
    <w:p w14:paraId="595EE057" w14:textId="77777777" w:rsidR="001F167D" w:rsidRDefault="00E44A9C">
      <w:pPr>
        <w:pStyle w:val="a3"/>
        <w:spacing w:before="244" w:line="276" w:lineRule="auto"/>
        <w:ind w:right="1134" w:firstLine="566"/>
      </w:pPr>
      <w:r>
        <w:t>Узнавание</w:t>
      </w:r>
      <w:r>
        <w:rPr>
          <w:spacing w:val="-10"/>
        </w:rPr>
        <w:t xml:space="preserve"> </w:t>
      </w:r>
      <w:r>
        <w:t>(различение)</w:t>
      </w:r>
      <w:r>
        <w:rPr>
          <w:spacing w:val="-12"/>
        </w:rPr>
        <w:t xml:space="preserve"> </w:t>
      </w:r>
      <w:r>
        <w:t>растений</w:t>
      </w:r>
      <w:r>
        <w:rPr>
          <w:spacing w:val="-10"/>
        </w:rPr>
        <w:t xml:space="preserve"> </w:t>
      </w:r>
      <w:r>
        <w:t>(дерево,</w:t>
      </w:r>
      <w:r>
        <w:rPr>
          <w:spacing w:val="-10"/>
        </w:rPr>
        <w:t xml:space="preserve"> </w:t>
      </w:r>
      <w:r>
        <w:t>куст,</w:t>
      </w:r>
      <w:r>
        <w:rPr>
          <w:spacing w:val="-10"/>
        </w:rPr>
        <w:t xml:space="preserve"> </w:t>
      </w:r>
      <w:r>
        <w:t>трава).</w:t>
      </w:r>
      <w:r>
        <w:rPr>
          <w:spacing w:val="-11"/>
        </w:rPr>
        <w:t xml:space="preserve"> </w:t>
      </w:r>
      <w:r>
        <w:t>Узнавание</w:t>
      </w:r>
      <w:r>
        <w:rPr>
          <w:spacing w:val="-11"/>
        </w:rPr>
        <w:t xml:space="preserve"> </w:t>
      </w:r>
      <w:r>
        <w:t>(различе-</w:t>
      </w:r>
      <w:r>
        <w:rPr>
          <w:spacing w:val="-68"/>
        </w:rPr>
        <w:t xml:space="preserve"> </w:t>
      </w:r>
      <w:r>
        <w:t>ние) частей растений (корень, ствол/ стебель, ветка, лист, цветок).Знание значе-</w:t>
      </w:r>
      <w:r>
        <w:rPr>
          <w:spacing w:val="-67"/>
        </w:rPr>
        <w:t xml:space="preserve"> </w:t>
      </w:r>
      <w:r>
        <w:t>ния частей растения. Знание значения растений в природе и жизни 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2"/>
        </w:rPr>
        <w:t xml:space="preserve"> </w:t>
      </w:r>
      <w:r>
        <w:t>(различение) деревьев</w:t>
      </w:r>
      <w:r>
        <w:rPr>
          <w:spacing w:val="1"/>
        </w:rPr>
        <w:t xml:space="preserve"> </w:t>
      </w:r>
      <w:r>
        <w:t>(берёза,</w:t>
      </w:r>
      <w:r>
        <w:rPr>
          <w:spacing w:val="2"/>
        </w:rPr>
        <w:t xml:space="preserve"> </w:t>
      </w:r>
      <w:r>
        <w:t>дуб,</w:t>
      </w:r>
      <w:r>
        <w:rPr>
          <w:spacing w:val="2"/>
        </w:rPr>
        <w:t xml:space="preserve"> </w:t>
      </w:r>
      <w:r>
        <w:t>клён,</w:t>
      </w:r>
      <w:r>
        <w:rPr>
          <w:spacing w:val="2"/>
        </w:rPr>
        <w:t xml:space="preserve"> </w:t>
      </w:r>
      <w:r>
        <w:t>ель,</w:t>
      </w:r>
      <w:r>
        <w:rPr>
          <w:spacing w:val="2"/>
        </w:rPr>
        <w:t xml:space="preserve"> </w:t>
      </w:r>
      <w:r>
        <w:t>осина,</w:t>
      </w:r>
      <w:r>
        <w:rPr>
          <w:spacing w:val="1"/>
        </w:rPr>
        <w:t xml:space="preserve"> </w:t>
      </w:r>
      <w:r>
        <w:t>сосна,</w:t>
      </w:r>
      <w:r>
        <w:rPr>
          <w:spacing w:val="2"/>
        </w:rPr>
        <w:t xml:space="preserve"> </w:t>
      </w:r>
      <w:r>
        <w:t>ива,</w:t>
      </w:r>
      <w:r>
        <w:rPr>
          <w:spacing w:val="-1"/>
        </w:rPr>
        <w:t xml:space="preserve"> </w:t>
      </w:r>
      <w:r>
        <w:t>каш-</w:t>
      </w:r>
    </w:p>
    <w:p w14:paraId="27D14C23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362AF16" w14:textId="77777777" w:rsidR="001F167D" w:rsidRDefault="00E44A9C">
      <w:pPr>
        <w:pStyle w:val="a3"/>
        <w:spacing w:before="74" w:line="276" w:lineRule="auto"/>
        <w:ind w:right="1131"/>
      </w:pPr>
      <w:r>
        <w:t>тан).</w:t>
      </w:r>
      <w:r>
        <w:rPr>
          <w:spacing w:val="-8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дерева</w:t>
      </w:r>
      <w:r>
        <w:rPr>
          <w:spacing w:val="-7"/>
        </w:rPr>
        <w:t xml:space="preserve"> </w:t>
      </w:r>
      <w:r>
        <w:t>(ствол,</w:t>
      </w:r>
      <w:r>
        <w:rPr>
          <w:spacing w:val="-7"/>
        </w:rPr>
        <w:t xml:space="preserve"> </w:t>
      </w:r>
      <w:r>
        <w:t>корень,</w:t>
      </w:r>
      <w:r>
        <w:rPr>
          <w:spacing w:val="-4"/>
        </w:rPr>
        <w:t xml:space="preserve"> </w:t>
      </w:r>
      <w:r>
        <w:t>ветки,</w:t>
      </w:r>
      <w:r>
        <w:rPr>
          <w:spacing w:val="-7"/>
        </w:rPr>
        <w:t xml:space="preserve"> </w:t>
      </w:r>
      <w:r>
        <w:t>листья).</w:t>
      </w:r>
      <w:r>
        <w:rPr>
          <w:spacing w:val="-9"/>
        </w:rPr>
        <w:t xml:space="preserve"> </w:t>
      </w:r>
      <w:r>
        <w:t>Узнавание</w:t>
      </w:r>
      <w:r>
        <w:rPr>
          <w:spacing w:val="-7"/>
        </w:rPr>
        <w:t xml:space="preserve"> </w:t>
      </w:r>
      <w:r>
        <w:t>(различе-</w:t>
      </w:r>
      <w:r>
        <w:rPr>
          <w:spacing w:val="-68"/>
        </w:rPr>
        <w:t xml:space="preserve"> </w:t>
      </w:r>
      <w:r>
        <w:t>ние) плодовых деревьев (вишня, яблоня, груша, слива). Узнавание (различение)</w:t>
      </w:r>
      <w:r>
        <w:rPr>
          <w:spacing w:val="-67"/>
        </w:rPr>
        <w:t xml:space="preserve"> </w:t>
      </w:r>
      <w:r>
        <w:t>лиственных и хвойных деревьев. Знание значения деревьев в природе и жизни</w:t>
      </w:r>
      <w:r>
        <w:rPr>
          <w:spacing w:val="1"/>
        </w:rPr>
        <w:t xml:space="preserve"> </w:t>
      </w:r>
      <w:r>
        <w:t>человека. Узнавание (различение) кустарников (орешник, шиповник, крыжов-</w:t>
      </w:r>
      <w:r>
        <w:rPr>
          <w:spacing w:val="1"/>
        </w:rPr>
        <w:t xml:space="preserve"> </w:t>
      </w:r>
      <w:r>
        <w:t>ник, смородина, бузина, боярышник). Знание особенностей внешнего строения</w:t>
      </w:r>
      <w:r>
        <w:rPr>
          <w:spacing w:val="1"/>
        </w:rPr>
        <w:t xml:space="preserve"> </w:t>
      </w:r>
      <w:r>
        <w:t>кустарника.</w:t>
      </w:r>
    </w:p>
    <w:p w14:paraId="1BE3A6B3" w14:textId="77777777" w:rsidR="001F167D" w:rsidRDefault="00E44A9C">
      <w:pPr>
        <w:pStyle w:val="a3"/>
        <w:spacing w:before="203" w:line="276" w:lineRule="auto"/>
        <w:ind w:right="1127" w:firstLine="566"/>
      </w:pPr>
      <w:r>
        <w:t>Узнавание (различение) лесных и садовых кустарников. Знание значения</w:t>
      </w:r>
      <w:r>
        <w:rPr>
          <w:spacing w:val="1"/>
        </w:rPr>
        <w:t xml:space="preserve"> </w:t>
      </w:r>
      <w:r>
        <w:t>кустарников в природе и жизни человека. Узнавание (различение) фруктов (яб-</w:t>
      </w:r>
      <w:r>
        <w:rPr>
          <w:spacing w:val="1"/>
        </w:rPr>
        <w:t xml:space="preserve"> </w:t>
      </w:r>
      <w:r>
        <w:t>локо,</w:t>
      </w:r>
      <w:r>
        <w:rPr>
          <w:spacing w:val="-11"/>
        </w:rPr>
        <w:t xml:space="preserve"> </w:t>
      </w:r>
      <w:r>
        <w:t>банан,</w:t>
      </w:r>
      <w:r>
        <w:rPr>
          <w:spacing w:val="-8"/>
        </w:rPr>
        <w:t xml:space="preserve"> </w:t>
      </w:r>
      <w:r>
        <w:t>лимон,</w:t>
      </w:r>
      <w:r>
        <w:rPr>
          <w:spacing w:val="-11"/>
        </w:rPr>
        <w:t xml:space="preserve"> </w:t>
      </w:r>
      <w:r>
        <w:t>апельсин,</w:t>
      </w:r>
      <w:r>
        <w:rPr>
          <w:spacing w:val="-8"/>
        </w:rPr>
        <w:t xml:space="preserve"> </w:t>
      </w:r>
      <w:r>
        <w:t>груша,</w:t>
      </w:r>
      <w:r>
        <w:rPr>
          <w:spacing w:val="-8"/>
        </w:rPr>
        <w:t xml:space="preserve"> </w:t>
      </w:r>
      <w:r>
        <w:t>мандарин,</w:t>
      </w:r>
      <w:r>
        <w:rPr>
          <w:spacing w:val="-11"/>
        </w:rPr>
        <w:t xml:space="preserve"> </w:t>
      </w:r>
      <w:r>
        <w:t>персик,</w:t>
      </w:r>
      <w:r>
        <w:rPr>
          <w:spacing w:val="-8"/>
        </w:rPr>
        <w:t xml:space="preserve"> </w:t>
      </w:r>
      <w:r>
        <w:t>абрикос,</w:t>
      </w:r>
      <w:r>
        <w:rPr>
          <w:spacing w:val="-8"/>
        </w:rPr>
        <w:t xml:space="preserve"> </w:t>
      </w:r>
      <w:r>
        <w:t>киви)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внеш-</w:t>
      </w:r>
      <w:r>
        <w:rPr>
          <w:spacing w:val="-68"/>
        </w:rPr>
        <w:t xml:space="preserve"> </w:t>
      </w:r>
      <w:r>
        <w:t>нему</w:t>
      </w:r>
      <w:r>
        <w:rPr>
          <w:spacing w:val="-9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(вкусу,</w:t>
      </w:r>
      <w:r>
        <w:rPr>
          <w:spacing w:val="-3"/>
        </w:rPr>
        <w:t xml:space="preserve"> </w:t>
      </w:r>
      <w:r>
        <w:t>запаху).</w:t>
      </w:r>
      <w:r>
        <w:rPr>
          <w:spacing w:val="-6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съедобных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несъедобных</w:t>
      </w:r>
      <w:r>
        <w:rPr>
          <w:spacing w:val="-6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фрукта.</w:t>
      </w:r>
      <w:r>
        <w:rPr>
          <w:spacing w:val="-68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фруктов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переработки</w:t>
      </w:r>
      <w:r>
        <w:rPr>
          <w:spacing w:val="-7"/>
        </w:rPr>
        <w:t xml:space="preserve"> </w:t>
      </w:r>
      <w:r>
        <w:t>фрук-</w:t>
      </w:r>
      <w:r>
        <w:rPr>
          <w:spacing w:val="-68"/>
        </w:rPr>
        <w:t xml:space="preserve"> </w:t>
      </w:r>
      <w:r>
        <w:t>тов. Узнавание (различение) овощей (лук, картофель, морковь, свекла, репа, ре-</w:t>
      </w:r>
      <w:r>
        <w:rPr>
          <w:spacing w:val="1"/>
        </w:rPr>
        <w:t xml:space="preserve"> </w:t>
      </w:r>
      <w:r>
        <w:t>дис, тыква, кабачок, перец) по внешнему виду (вкусу, запаху). Различение съе-</w:t>
      </w:r>
      <w:r>
        <w:rPr>
          <w:spacing w:val="1"/>
        </w:rPr>
        <w:t xml:space="preserve"> </w:t>
      </w:r>
      <w:r>
        <w:t>добных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несъедобных</w:t>
      </w:r>
      <w:r>
        <w:rPr>
          <w:spacing w:val="-16"/>
        </w:rPr>
        <w:t xml:space="preserve"> </w:t>
      </w:r>
      <w:r>
        <w:t>частей</w:t>
      </w:r>
      <w:r>
        <w:rPr>
          <w:spacing w:val="-17"/>
        </w:rPr>
        <w:t xml:space="preserve"> </w:t>
      </w:r>
      <w:r>
        <w:t>овоща.</w:t>
      </w:r>
      <w:r>
        <w:rPr>
          <w:spacing w:val="-15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значения</w:t>
      </w:r>
      <w:r>
        <w:rPr>
          <w:spacing w:val="-17"/>
        </w:rPr>
        <w:t xml:space="preserve"> </w:t>
      </w:r>
      <w:r>
        <w:t>овощей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человека.</w:t>
      </w:r>
      <w:r>
        <w:rPr>
          <w:spacing w:val="-68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переработки</w:t>
      </w:r>
      <w:r>
        <w:rPr>
          <w:spacing w:val="-9"/>
        </w:rPr>
        <w:t xml:space="preserve"> </w:t>
      </w:r>
      <w:r>
        <w:t>овощей.</w:t>
      </w:r>
      <w:r>
        <w:rPr>
          <w:spacing w:val="-4"/>
        </w:rPr>
        <w:t xml:space="preserve"> </w:t>
      </w:r>
      <w:r>
        <w:t>Узнавание</w:t>
      </w:r>
      <w:r>
        <w:rPr>
          <w:spacing w:val="-9"/>
        </w:rPr>
        <w:t xml:space="preserve"> </w:t>
      </w:r>
      <w:r>
        <w:t>(различение)</w:t>
      </w:r>
      <w:r>
        <w:rPr>
          <w:spacing w:val="-7"/>
        </w:rPr>
        <w:t xml:space="preserve"> </w:t>
      </w:r>
      <w:r>
        <w:t>ягод</w:t>
      </w:r>
      <w:r>
        <w:rPr>
          <w:spacing w:val="-9"/>
        </w:rPr>
        <w:t xml:space="preserve"> </w:t>
      </w:r>
      <w:r>
        <w:t>(смородина,</w:t>
      </w:r>
      <w:r>
        <w:rPr>
          <w:spacing w:val="-67"/>
        </w:rPr>
        <w:t xml:space="preserve"> </w:t>
      </w:r>
      <w:r>
        <w:t>клубника, малина, крыжовник, земляника, черника, ежевика, голубика, брус-</w:t>
      </w:r>
      <w:r>
        <w:rPr>
          <w:spacing w:val="1"/>
        </w:rPr>
        <w:t xml:space="preserve"> </w:t>
      </w:r>
      <w:r>
        <w:t>ника, клюква) по внешнему виду (вкусу, запаху). Различение лесных и садовых</w:t>
      </w:r>
      <w:r>
        <w:rPr>
          <w:spacing w:val="1"/>
        </w:rPr>
        <w:t xml:space="preserve"> </w:t>
      </w:r>
      <w:r>
        <w:t>ягод.</w:t>
      </w:r>
      <w:r>
        <w:rPr>
          <w:spacing w:val="-17"/>
        </w:rPr>
        <w:t xml:space="preserve"> </w:t>
      </w:r>
      <w:r>
        <w:t>Знание</w:t>
      </w:r>
      <w:r>
        <w:rPr>
          <w:spacing w:val="-16"/>
        </w:rPr>
        <w:t xml:space="preserve"> </w:t>
      </w:r>
      <w:r>
        <w:t>значения</w:t>
      </w:r>
      <w:r>
        <w:rPr>
          <w:spacing w:val="-16"/>
        </w:rPr>
        <w:t xml:space="preserve"> </w:t>
      </w:r>
      <w:r>
        <w:t>ягод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человека.</w:t>
      </w:r>
      <w:r>
        <w:rPr>
          <w:spacing w:val="-16"/>
        </w:rPr>
        <w:t xml:space="preserve"> </w:t>
      </w:r>
      <w:r>
        <w:t>Знание</w:t>
      </w:r>
      <w:r>
        <w:rPr>
          <w:spacing w:val="-16"/>
        </w:rPr>
        <w:t xml:space="preserve"> </w:t>
      </w:r>
      <w:r>
        <w:t>способов</w:t>
      </w:r>
      <w:r>
        <w:rPr>
          <w:spacing w:val="-17"/>
        </w:rPr>
        <w:t xml:space="preserve"> </w:t>
      </w:r>
      <w:r>
        <w:t>переработки</w:t>
      </w:r>
      <w:r>
        <w:rPr>
          <w:spacing w:val="-17"/>
        </w:rPr>
        <w:t xml:space="preserve"> </w:t>
      </w:r>
      <w:r>
        <w:t>ягод.</w:t>
      </w:r>
      <w:r>
        <w:rPr>
          <w:spacing w:val="-67"/>
        </w:rPr>
        <w:t xml:space="preserve"> </w:t>
      </w:r>
      <w:r>
        <w:t>Узнавание (различение) грибов (белый гриб, мухомор, подберёзовик, лисичка,</w:t>
      </w:r>
      <w:r>
        <w:rPr>
          <w:spacing w:val="1"/>
        </w:rPr>
        <w:t xml:space="preserve"> </w:t>
      </w:r>
      <w:r>
        <w:t>подосиновик, опенок, поганка, вешенка, шампиньон) по внешнему виду. Знание</w:t>
      </w:r>
      <w:r>
        <w:rPr>
          <w:spacing w:val="-67"/>
        </w:rPr>
        <w:t xml:space="preserve"> </w:t>
      </w:r>
      <w:r>
        <w:t>строения гриба (ножка, шляпка). Различение съедобных и несъедобных грибов.</w:t>
      </w:r>
      <w:r>
        <w:rPr>
          <w:spacing w:val="1"/>
        </w:rPr>
        <w:t xml:space="preserve"> </w:t>
      </w:r>
      <w:r>
        <w:t>Знание значения грибов в природе и жизни человека. Знание способов перера-</w:t>
      </w:r>
      <w:r>
        <w:rPr>
          <w:spacing w:val="1"/>
        </w:rPr>
        <w:t xml:space="preserve"> </w:t>
      </w:r>
      <w:r>
        <w:t>ботки грибов. Узнавание/различение садовых цветочно-декоративных растений</w:t>
      </w:r>
      <w:r>
        <w:rPr>
          <w:spacing w:val="-67"/>
        </w:rPr>
        <w:t xml:space="preserve"> </w:t>
      </w:r>
      <w:r>
        <w:t>(астра,</w:t>
      </w:r>
      <w:r>
        <w:rPr>
          <w:spacing w:val="-3"/>
        </w:rPr>
        <w:t xml:space="preserve"> </w:t>
      </w:r>
      <w:r>
        <w:t>гладиолус,</w:t>
      </w:r>
      <w:r>
        <w:rPr>
          <w:spacing w:val="-2"/>
        </w:rPr>
        <w:t xml:space="preserve"> </w:t>
      </w:r>
      <w:r>
        <w:t>георгин,</w:t>
      </w:r>
      <w:r>
        <w:rPr>
          <w:spacing w:val="-2"/>
        </w:rPr>
        <w:t xml:space="preserve"> </w:t>
      </w:r>
      <w:r>
        <w:t>тюльпан,</w:t>
      </w:r>
      <w:r>
        <w:rPr>
          <w:spacing w:val="-2"/>
        </w:rPr>
        <w:t xml:space="preserve"> </w:t>
      </w:r>
      <w:r>
        <w:t>нарцисс,</w:t>
      </w:r>
      <w:r>
        <w:rPr>
          <w:spacing w:val="-6"/>
        </w:rPr>
        <w:t xml:space="preserve"> </w:t>
      </w:r>
      <w:r>
        <w:t>роза,</w:t>
      </w:r>
      <w:r>
        <w:rPr>
          <w:spacing w:val="-2"/>
        </w:rPr>
        <w:t xml:space="preserve"> </w:t>
      </w:r>
      <w:r>
        <w:t>лилия,</w:t>
      </w:r>
      <w:r>
        <w:rPr>
          <w:spacing w:val="-4"/>
        </w:rPr>
        <w:t xml:space="preserve"> </w:t>
      </w:r>
      <w:r>
        <w:t>пион,</w:t>
      </w:r>
      <w:r>
        <w:rPr>
          <w:spacing w:val="-2"/>
        </w:rPr>
        <w:t xml:space="preserve"> </w:t>
      </w:r>
      <w:r>
        <w:t>гвоздика).</w:t>
      </w:r>
    </w:p>
    <w:p w14:paraId="077EF45A" w14:textId="77777777" w:rsidR="001F167D" w:rsidRDefault="00E44A9C">
      <w:pPr>
        <w:pStyle w:val="a3"/>
        <w:spacing w:before="200" w:line="276" w:lineRule="auto"/>
        <w:ind w:right="1128" w:firstLine="566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дикорастущих</w:t>
      </w:r>
      <w:r>
        <w:rPr>
          <w:spacing w:val="1"/>
        </w:rPr>
        <w:t xml:space="preserve"> </w:t>
      </w:r>
      <w:r>
        <w:t>цветочно-декоративных</w:t>
      </w:r>
      <w:r>
        <w:rPr>
          <w:spacing w:val="1"/>
        </w:rPr>
        <w:t xml:space="preserve"> </w:t>
      </w:r>
      <w:r>
        <w:t>растений</w:t>
      </w:r>
      <w:r>
        <w:rPr>
          <w:spacing w:val="-67"/>
        </w:rPr>
        <w:t xml:space="preserve"> </w:t>
      </w:r>
      <w:r>
        <w:t>(ромашка, фиалка, колокольчик, лютик, василек, подснежник, ландыш); знание</w:t>
      </w:r>
      <w:r>
        <w:rPr>
          <w:spacing w:val="1"/>
        </w:rPr>
        <w:t xml:space="preserve"> </w:t>
      </w:r>
      <w:r>
        <w:t>строения цветов (корень, стебель, листья, цветок). Соотнесение цветения цве-</w:t>
      </w:r>
      <w:r>
        <w:rPr>
          <w:spacing w:val="1"/>
        </w:rPr>
        <w:t xml:space="preserve"> </w:t>
      </w:r>
      <w:r>
        <w:t>точно-декоративных</w:t>
      </w:r>
      <w:r>
        <w:rPr>
          <w:spacing w:val="-8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временем</w:t>
      </w:r>
      <w:r>
        <w:rPr>
          <w:spacing w:val="-6"/>
        </w:rPr>
        <w:t xml:space="preserve"> </w:t>
      </w:r>
      <w:r>
        <w:t>года.</w:t>
      </w:r>
      <w:r>
        <w:rPr>
          <w:spacing w:val="-8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цветочно-деко-</w:t>
      </w:r>
      <w:r>
        <w:rPr>
          <w:spacing w:val="-68"/>
        </w:rPr>
        <w:t xml:space="preserve"> </w:t>
      </w:r>
      <w:r>
        <w:t>ративных растений в природе и жизни человека. Узнавание травянистых расте-</w:t>
      </w:r>
      <w:r>
        <w:rPr>
          <w:spacing w:val="1"/>
        </w:rPr>
        <w:t xml:space="preserve"> </w:t>
      </w:r>
      <w:r>
        <w:t>ний.</w:t>
      </w:r>
      <w:r>
        <w:rPr>
          <w:spacing w:val="-16"/>
        </w:rPr>
        <w:t xml:space="preserve"> </w:t>
      </w:r>
      <w:r>
        <w:t>Узнавание</w:t>
      </w:r>
      <w:r>
        <w:rPr>
          <w:spacing w:val="-16"/>
        </w:rPr>
        <w:t xml:space="preserve"> </w:t>
      </w:r>
      <w:r>
        <w:t>(различение)</w:t>
      </w:r>
      <w:r>
        <w:rPr>
          <w:spacing w:val="-12"/>
        </w:rPr>
        <w:t xml:space="preserve"> </w:t>
      </w:r>
      <w:r>
        <w:t>культурных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дикорастущих</w:t>
      </w:r>
      <w:r>
        <w:rPr>
          <w:spacing w:val="-14"/>
        </w:rPr>
        <w:t xml:space="preserve"> </w:t>
      </w:r>
      <w:r>
        <w:t>травянистых</w:t>
      </w:r>
      <w:r>
        <w:rPr>
          <w:spacing w:val="-15"/>
        </w:rPr>
        <w:t xml:space="preserve"> </w:t>
      </w:r>
      <w:r>
        <w:t>растений</w:t>
      </w:r>
      <w:r>
        <w:rPr>
          <w:spacing w:val="-67"/>
        </w:rPr>
        <w:t xml:space="preserve"> </w:t>
      </w:r>
      <w:r>
        <w:t>(петрушка, укроп, базилик, кориандр, мята, одуванчик, подорожник, крапива).</w:t>
      </w:r>
      <w:r>
        <w:rPr>
          <w:spacing w:val="1"/>
        </w:rPr>
        <w:t xml:space="preserve"> </w:t>
      </w:r>
      <w:r>
        <w:t>Знание значения трав в жизни человека. Узнавание (различение) лекарственных</w:t>
      </w:r>
      <w:r>
        <w:rPr>
          <w:spacing w:val="-67"/>
        </w:rPr>
        <w:t xml:space="preserve"> </w:t>
      </w:r>
      <w:r>
        <w:t>растений (зверобой, ромашка, календула и др.). Знание значения лекарственных</w:t>
      </w:r>
      <w:r>
        <w:rPr>
          <w:spacing w:val="-67"/>
        </w:rPr>
        <w:t xml:space="preserve"> </w:t>
      </w:r>
      <w:r>
        <w:t>растений в жизни человека. Узнавание (различение) комнатных растений (ге-</w:t>
      </w:r>
      <w:r>
        <w:rPr>
          <w:spacing w:val="1"/>
        </w:rPr>
        <w:t xml:space="preserve"> </w:t>
      </w:r>
      <w:r>
        <w:t>рань, кактус, фиалка, фикус). Знание строения растения. Знание особенностей</w:t>
      </w:r>
      <w:r>
        <w:rPr>
          <w:spacing w:val="1"/>
        </w:rPr>
        <w:t xml:space="preserve"> </w:t>
      </w:r>
      <w:r>
        <w:t>ухода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комнатными</w:t>
      </w:r>
      <w:r>
        <w:rPr>
          <w:spacing w:val="-14"/>
        </w:rPr>
        <w:t xml:space="preserve"> </w:t>
      </w:r>
      <w:r>
        <w:t>растениями.</w:t>
      </w:r>
      <w:r>
        <w:rPr>
          <w:spacing w:val="-15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значения</w:t>
      </w:r>
      <w:r>
        <w:rPr>
          <w:spacing w:val="-14"/>
        </w:rPr>
        <w:t xml:space="preserve"> </w:t>
      </w:r>
      <w:r>
        <w:t>комнатных</w:t>
      </w:r>
      <w:r>
        <w:rPr>
          <w:spacing w:val="-15"/>
        </w:rPr>
        <w:t xml:space="preserve"> </w:t>
      </w:r>
      <w:r>
        <w:t>растений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человека.</w:t>
      </w:r>
      <w:r>
        <w:rPr>
          <w:spacing w:val="30"/>
        </w:rPr>
        <w:t xml:space="preserve"> </w:t>
      </w:r>
      <w:r>
        <w:t>Узнавание</w:t>
      </w:r>
      <w:r>
        <w:rPr>
          <w:spacing w:val="30"/>
        </w:rPr>
        <w:t xml:space="preserve"> </w:t>
      </w:r>
      <w:r>
        <w:t>(различение)</w:t>
      </w:r>
      <w:r>
        <w:rPr>
          <w:spacing w:val="32"/>
        </w:rPr>
        <w:t xml:space="preserve"> </w:t>
      </w:r>
      <w:r>
        <w:t>зерновых</w:t>
      </w:r>
      <w:r>
        <w:rPr>
          <w:spacing w:val="30"/>
        </w:rPr>
        <w:t xml:space="preserve"> </w:t>
      </w:r>
      <w:r>
        <w:t>культур</w:t>
      </w:r>
      <w:r>
        <w:rPr>
          <w:spacing w:val="30"/>
        </w:rPr>
        <w:t xml:space="preserve"> </w:t>
      </w:r>
      <w:r>
        <w:t>(пшеница,</w:t>
      </w:r>
      <w:r>
        <w:rPr>
          <w:spacing w:val="30"/>
        </w:rPr>
        <w:t xml:space="preserve"> </w:t>
      </w:r>
      <w:r>
        <w:t>просо,</w:t>
      </w:r>
      <w:r>
        <w:rPr>
          <w:spacing w:val="26"/>
        </w:rPr>
        <w:t xml:space="preserve"> </w:t>
      </w:r>
      <w:r>
        <w:t>ячмень,</w:t>
      </w:r>
    </w:p>
    <w:p w14:paraId="2C70D393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F716EB0" w14:textId="77777777" w:rsidR="001F167D" w:rsidRDefault="00E44A9C">
      <w:pPr>
        <w:pStyle w:val="a3"/>
        <w:spacing w:before="74" w:line="276" w:lineRule="auto"/>
        <w:ind w:right="1134"/>
      </w:pPr>
      <w:r>
        <w:t>рожь,</w:t>
      </w:r>
      <w:r>
        <w:rPr>
          <w:spacing w:val="-9"/>
        </w:rPr>
        <w:t xml:space="preserve"> </w:t>
      </w:r>
      <w:r>
        <w:t>кукуруза,</w:t>
      </w:r>
      <w:r>
        <w:rPr>
          <w:spacing w:val="-8"/>
        </w:rPr>
        <w:t xml:space="preserve"> </w:t>
      </w:r>
      <w:r>
        <w:t>горох,</w:t>
      </w:r>
      <w:r>
        <w:rPr>
          <w:spacing w:val="-7"/>
        </w:rPr>
        <w:t xml:space="preserve"> </w:t>
      </w:r>
      <w:r>
        <w:t>фасоль,</w:t>
      </w:r>
      <w:r>
        <w:rPr>
          <w:spacing w:val="-7"/>
        </w:rPr>
        <w:t xml:space="preserve"> </w:t>
      </w:r>
      <w:r>
        <w:t>бобы)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внешнему</w:t>
      </w:r>
      <w:r>
        <w:rPr>
          <w:spacing w:val="-10"/>
        </w:rPr>
        <w:t xml:space="preserve"> </w:t>
      </w:r>
      <w:r>
        <w:t>виду.</w:t>
      </w:r>
      <w:r>
        <w:rPr>
          <w:spacing w:val="-7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зерно-</w:t>
      </w:r>
      <w:r>
        <w:rPr>
          <w:spacing w:val="-68"/>
        </w:rPr>
        <w:t xml:space="preserve"> </w:t>
      </w:r>
      <w:r>
        <w:t>вых</w:t>
      </w:r>
      <w:r>
        <w:rPr>
          <w:spacing w:val="-7"/>
        </w:rPr>
        <w:t xml:space="preserve"> </w:t>
      </w:r>
      <w:r>
        <w:t>культур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-8"/>
        </w:rPr>
        <w:t xml:space="preserve"> </w:t>
      </w:r>
      <w:r>
        <w:t>растений</w:t>
      </w:r>
      <w:r>
        <w:rPr>
          <w:spacing w:val="-8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зон</w:t>
      </w:r>
      <w:r>
        <w:rPr>
          <w:spacing w:val="-68"/>
        </w:rPr>
        <w:t xml:space="preserve"> </w:t>
      </w:r>
      <w:r>
        <w:t>холодного пояса (мох, карликовая береза). Знание особенностей растений при-</w:t>
      </w:r>
      <w:r>
        <w:rPr>
          <w:spacing w:val="1"/>
        </w:rPr>
        <w:t xml:space="preserve"> </w:t>
      </w:r>
      <w:r>
        <w:t>родных зон холодного пояса. Узнавание (различение) растений природных зон</w:t>
      </w:r>
      <w:r>
        <w:rPr>
          <w:spacing w:val="1"/>
        </w:rPr>
        <w:t xml:space="preserve"> </w:t>
      </w:r>
      <w:r>
        <w:t>жаркого</w:t>
      </w:r>
      <w:r>
        <w:rPr>
          <w:spacing w:val="-9"/>
        </w:rPr>
        <w:t xml:space="preserve"> </w:t>
      </w:r>
      <w:r>
        <w:t>пояса</w:t>
      </w:r>
      <w:r>
        <w:rPr>
          <w:spacing w:val="-10"/>
        </w:rPr>
        <w:t xml:space="preserve"> </w:t>
      </w:r>
      <w:r>
        <w:t>(кактус,</w:t>
      </w:r>
      <w:r>
        <w:rPr>
          <w:spacing w:val="-7"/>
        </w:rPr>
        <w:t xml:space="preserve"> </w:t>
      </w:r>
      <w:r>
        <w:t>верблюжья</w:t>
      </w:r>
      <w:r>
        <w:rPr>
          <w:spacing w:val="-10"/>
        </w:rPr>
        <w:t xml:space="preserve"> </w:t>
      </w:r>
      <w:r>
        <w:t>колючка,</w:t>
      </w:r>
      <w:r>
        <w:rPr>
          <w:spacing w:val="-9"/>
        </w:rPr>
        <w:t xml:space="preserve"> </w:t>
      </w:r>
      <w:r>
        <w:t>пальма,</w:t>
      </w:r>
      <w:r>
        <w:rPr>
          <w:spacing w:val="-11"/>
        </w:rPr>
        <w:t xml:space="preserve"> </w:t>
      </w:r>
      <w:r>
        <w:t>лиана,</w:t>
      </w:r>
      <w:r>
        <w:rPr>
          <w:spacing w:val="-10"/>
        </w:rPr>
        <w:t xml:space="preserve"> </w:t>
      </w:r>
      <w:r>
        <w:t>бамбук).</w:t>
      </w:r>
      <w:r>
        <w:rPr>
          <w:spacing w:val="-9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осо-</w:t>
      </w:r>
      <w:r>
        <w:rPr>
          <w:spacing w:val="-67"/>
        </w:rPr>
        <w:t xml:space="preserve"> </w:t>
      </w:r>
      <w:r>
        <w:t>бенностей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пояса.</w:t>
      </w:r>
    </w:p>
    <w:p w14:paraId="3DB0504C" w14:textId="77777777" w:rsidR="001F167D" w:rsidRDefault="00E44A9C">
      <w:pPr>
        <w:spacing w:before="205"/>
        <w:ind w:left="812"/>
        <w:jc w:val="both"/>
        <w:rPr>
          <w:i/>
          <w:sz w:val="28"/>
        </w:rPr>
      </w:pPr>
      <w:r>
        <w:rPr>
          <w:i/>
          <w:sz w:val="28"/>
        </w:rPr>
        <w:t>Животный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мир.</w:t>
      </w:r>
    </w:p>
    <w:p w14:paraId="30053EEA" w14:textId="77777777" w:rsidR="001F167D" w:rsidRDefault="00E44A9C">
      <w:pPr>
        <w:pStyle w:val="a3"/>
        <w:spacing w:before="245" w:line="276" w:lineRule="auto"/>
        <w:ind w:right="1130" w:firstLine="566"/>
      </w:pPr>
      <w:r>
        <w:t>Знание</w:t>
      </w:r>
      <w:r>
        <w:rPr>
          <w:spacing w:val="-14"/>
        </w:rPr>
        <w:t xml:space="preserve"> </w:t>
      </w:r>
      <w:r>
        <w:t>строения</w:t>
      </w:r>
      <w:r>
        <w:rPr>
          <w:spacing w:val="-15"/>
        </w:rPr>
        <w:t xml:space="preserve"> </w:t>
      </w:r>
      <w:r>
        <w:t>домашнего</w:t>
      </w:r>
      <w:r>
        <w:rPr>
          <w:spacing w:val="-14"/>
        </w:rPr>
        <w:t xml:space="preserve"> </w:t>
      </w:r>
      <w:r>
        <w:t>(дикого)</w:t>
      </w:r>
      <w:r>
        <w:rPr>
          <w:spacing w:val="-16"/>
        </w:rPr>
        <w:t xml:space="preserve"> </w:t>
      </w:r>
      <w:r>
        <w:t>животного</w:t>
      </w:r>
      <w:r>
        <w:rPr>
          <w:spacing w:val="-12"/>
        </w:rPr>
        <w:t xml:space="preserve"> </w:t>
      </w:r>
      <w:r>
        <w:t>(голова,</w:t>
      </w:r>
      <w:r>
        <w:rPr>
          <w:spacing w:val="-16"/>
        </w:rPr>
        <w:t xml:space="preserve"> </w:t>
      </w:r>
      <w:r>
        <w:t>туловище,</w:t>
      </w:r>
      <w:r>
        <w:rPr>
          <w:spacing w:val="-14"/>
        </w:rPr>
        <w:t xml:space="preserve"> </w:t>
      </w:r>
      <w:r>
        <w:t>шерсть,</w:t>
      </w:r>
      <w:r>
        <w:rPr>
          <w:spacing w:val="-68"/>
        </w:rPr>
        <w:t xml:space="preserve"> </w:t>
      </w:r>
      <w:r>
        <w:t>лапы, хвост, ноги, копыта, рога, грива, пятачок, вымя, уши). Знание основных</w:t>
      </w:r>
      <w:r>
        <w:rPr>
          <w:spacing w:val="1"/>
        </w:rPr>
        <w:t xml:space="preserve"> </w:t>
      </w:r>
      <w:r>
        <w:t>признаков животного. Установление связи строения тела животного с его обра-</w:t>
      </w:r>
      <w:r>
        <w:rPr>
          <w:spacing w:val="1"/>
        </w:rPr>
        <w:t xml:space="preserve"> </w:t>
      </w:r>
      <w:r>
        <w:t>зом жизни. Узнавание (различение) домашних животных (корова, свинья, ло-</w:t>
      </w:r>
      <w:r>
        <w:rPr>
          <w:spacing w:val="1"/>
        </w:rPr>
        <w:t xml:space="preserve"> </w:t>
      </w:r>
      <w:r>
        <w:t>шадь,</w:t>
      </w:r>
      <w:r>
        <w:rPr>
          <w:spacing w:val="-12"/>
        </w:rPr>
        <w:t xml:space="preserve"> </w:t>
      </w:r>
      <w:r>
        <w:t>коза,</w:t>
      </w:r>
      <w:r>
        <w:rPr>
          <w:spacing w:val="-11"/>
        </w:rPr>
        <w:t xml:space="preserve"> </w:t>
      </w:r>
      <w:r>
        <w:t>овца</w:t>
      </w:r>
      <w:r>
        <w:rPr>
          <w:spacing w:val="-11"/>
        </w:rPr>
        <w:t xml:space="preserve"> </w:t>
      </w:r>
      <w:r>
        <w:t>(баран),</w:t>
      </w:r>
      <w:r>
        <w:rPr>
          <w:spacing w:val="-11"/>
        </w:rPr>
        <w:t xml:space="preserve"> </w:t>
      </w:r>
      <w:r>
        <w:t>кот,</w:t>
      </w:r>
      <w:r>
        <w:rPr>
          <w:spacing w:val="-11"/>
        </w:rPr>
        <w:t xml:space="preserve"> </w:t>
      </w:r>
      <w:r>
        <w:t>собака).</w:t>
      </w:r>
      <w:r>
        <w:rPr>
          <w:spacing w:val="-8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животных.</w:t>
      </w:r>
      <w:r>
        <w:rPr>
          <w:spacing w:val="-13"/>
        </w:rPr>
        <w:t xml:space="preserve"> </w:t>
      </w:r>
      <w:r>
        <w:t>Зна-</w:t>
      </w:r>
      <w:r>
        <w:rPr>
          <w:spacing w:val="-68"/>
        </w:rPr>
        <w:t xml:space="preserve"> </w:t>
      </w:r>
      <w:r>
        <w:t>ние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передвижения домашних</w:t>
      </w:r>
      <w:r>
        <w:rPr>
          <w:spacing w:val="-4"/>
        </w:rPr>
        <w:t xml:space="preserve"> </w:t>
      </w:r>
      <w:r>
        <w:t>животных.</w:t>
      </w:r>
    </w:p>
    <w:p w14:paraId="544B5F8A" w14:textId="77777777" w:rsidR="001F167D" w:rsidRDefault="00E44A9C">
      <w:pPr>
        <w:pStyle w:val="a3"/>
        <w:spacing w:before="200" w:line="276" w:lineRule="auto"/>
        <w:ind w:right="1131" w:firstLine="566"/>
      </w:pPr>
      <w:r>
        <w:t>Объединение животных в группу «домашние животные». Знание значения</w:t>
      </w:r>
      <w:r>
        <w:rPr>
          <w:spacing w:val="1"/>
        </w:rPr>
        <w:t xml:space="preserve"> </w:t>
      </w:r>
      <w:r>
        <w:t>домашних животных в жизни человека. Уход за домашними животными. Узна-</w:t>
      </w:r>
      <w:r>
        <w:rPr>
          <w:spacing w:val="1"/>
        </w:rPr>
        <w:t xml:space="preserve"> </w:t>
      </w:r>
      <w:r>
        <w:t>вание (различение) детенышей домашних животных (теленок, поросенок, жере-</w:t>
      </w:r>
      <w:r>
        <w:rPr>
          <w:spacing w:val="-67"/>
        </w:rPr>
        <w:t xml:space="preserve"> </w:t>
      </w:r>
      <w:r>
        <w:t>бенок,</w:t>
      </w:r>
      <w:r>
        <w:rPr>
          <w:spacing w:val="-2"/>
        </w:rPr>
        <w:t xml:space="preserve"> </w:t>
      </w:r>
      <w:r>
        <w:t>козленок,</w:t>
      </w:r>
      <w:r>
        <w:rPr>
          <w:spacing w:val="-1"/>
        </w:rPr>
        <w:t xml:space="preserve"> </w:t>
      </w:r>
      <w:r>
        <w:t>ягненок,</w:t>
      </w:r>
      <w:r>
        <w:rPr>
          <w:spacing w:val="-1"/>
        </w:rPr>
        <w:t xml:space="preserve"> </w:t>
      </w:r>
      <w:r>
        <w:t>котенок,</w:t>
      </w:r>
      <w:r>
        <w:rPr>
          <w:spacing w:val="-1"/>
        </w:rPr>
        <w:t xml:space="preserve"> </w:t>
      </w:r>
      <w:r>
        <w:t>щенок).</w:t>
      </w:r>
    </w:p>
    <w:p w14:paraId="6A9D0460" w14:textId="77777777" w:rsidR="001F167D" w:rsidRDefault="00E44A9C">
      <w:pPr>
        <w:pStyle w:val="a3"/>
        <w:spacing w:before="202" w:line="276" w:lineRule="auto"/>
        <w:ind w:right="1128" w:firstLine="566"/>
      </w:pPr>
      <w:r>
        <w:t>Узнавание (различение) диких животных (лиса, заяц, волк, медведь, лось,</w:t>
      </w:r>
      <w:r>
        <w:rPr>
          <w:spacing w:val="1"/>
        </w:rPr>
        <w:t xml:space="preserve"> </w:t>
      </w:r>
      <w:r>
        <w:t>белка, еж, кабан, тигр). Знание питания диких животных. Знание способов пере-</w:t>
      </w:r>
      <w:r>
        <w:rPr>
          <w:spacing w:val="-67"/>
        </w:rPr>
        <w:t xml:space="preserve"> </w:t>
      </w:r>
      <w:r>
        <w:t>движения диких животных. Объединение диких животных в группу «дикие жи-</w:t>
      </w:r>
      <w:r>
        <w:rPr>
          <w:spacing w:val="-67"/>
        </w:rPr>
        <w:t xml:space="preserve"> </w:t>
      </w:r>
      <w:r>
        <w:t>вотные».</w:t>
      </w:r>
      <w:r>
        <w:rPr>
          <w:spacing w:val="-7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диких</w:t>
      </w:r>
      <w:r>
        <w:rPr>
          <w:spacing w:val="-8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Узнавание</w:t>
      </w:r>
      <w:r>
        <w:rPr>
          <w:spacing w:val="-7"/>
        </w:rPr>
        <w:t xml:space="preserve"> </w:t>
      </w:r>
      <w:r>
        <w:t>(разли-</w:t>
      </w:r>
      <w:r>
        <w:rPr>
          <w:spacing w:val="-68"/>
        </w:rPr>
        <w:t xml:space="preserve"> </w:t>
      </w:r>
      <w:r>
        <w:t>чение) детенышей диких животных (волчонок, лисенок, медвежонок, зайчонок,</w:t>
      </w:r>
      <w:r>
        <w:rPr>
          <w:spacing w:val="1"/>
        </w:rPr>
        <w:t xml:space="preserve"> </w:t>
      </w:r>
      <w:r>
        <w:t>бельчонок, ежонок). Узнавание (различение) животных, обитающих в природ-</w:t>
      </w:r>
      <w:r>
        <w:rPr>
          <w:spacing w:val="1"/>
        </w:rPr>
        <w:t xml:space="preserve"> </w:t>
      </w:r>
      <w:r>
        <w:t>ных зонах холодного пояса (белый медведь, пингвин, олень, песец, тюлень,</w:t>
      </w:r>
      <w:r>
        <w:rPr>
          <w:spacing w:val="1"/>
        </w:rPr>
        <w:t xml:space="preserve"> </w:t>
      </w:r>
      <w:r>
        <w:t>морж). Установление связи строения животного с его местом обитания. Знание</w:t>
      </w:r>
      <w:r>
        <w:rPr>
          <w:spacing w:val="1"/>
        </w:rPr>
        <w:t xml:space="preserve"> </w:t>
      </w:r>
      <w:r>
        <w:t>питания животных. Знание способов передвижения животных. Узнавание (раз-</w:t>
      </w:r>
      <w:r>
        <w:rPr>
          <w:spacing w:val="1"/>
        </w:rPr>
        <w:t xml:space="preserve"> </w:t>
      </w:r>
      <w:r>
        <w:t>личение) животных, обитающих в природных зонах жаркого пояса (верблюд,</w:t>
      </w:r>
      <w:r>
        <w:rPr>
          <w:spacing w:val="1"/>
        </w:rPr>
        <w:t xml:space="preserve"> </w:t>
      </w:r>
      <w:r>
        <w:t>лев, слон, жираф, зебра, черепаха, носорог, обезьяна, бегемот, крокодил). Уста-</w:t>
      </w:r>
      <w:r>
        <w:rPr>
          <w:spacing w:val="1"/>
        </w:rPr>
        <w:t xml:space="preserve"> </w:t>
      </w:r>
      <w:r>
        <w:t>новление связи строения животного с его местом обитания. Знание питания жи-</w:t>
      </w:r>
      <w:r>
        <w:rPr>
          <w:spacing w:val="-67"/>
        </w:rPr>
        <w:t xml:space="preserve"> </w:t>
      </w:r>
      <w:r>
        <w:t>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птицы.</w:t>
      </w:r>
      <w:r>
        <w:rPr>
          <w:spacing w:val="-67"/>
        </w:rPr>
        <w:t xml:space="preserve"> </w:t>
      </w:r>
      <w:r>
        <w:t>Установление связи строения тела птицы с ее образом жизни. Знание питания</w:t>
      </w:r>
      <w:r>
        <w:rPr>
          <w:spacing w:val="1"/>
        </w:rPr>
        <w:t xml:space="preserve"> </w:t>
      </w:r>
      <w:r>
        <w:t>птиц. Узнавание (различение) домашних птиц (курица (петух), утка, гусь, ин-</w:t>
      </w:r>
      <w:r>
        <w:rPr>
          <w:spacing w:val="1"/>
        </w:rPr>
        <w:t xml:space="preserve"> </w:t>
      </w:r>
      <w:r>
        <w:t>дюк). Знание особенностей внешнего вида птиц. Знание питания птиц. Объеди-</w:t>
      </w:r>
      <w:r>
        <w:rPr>
          <w:spacing w:val="1"/>
        </w:rPr>
        <w:t xml:space="preserve"> </w:t>
      </w:r>
      <w:r>
        <w:t>нение домашних птиц в группу «домашние птицы». Знание значения домашних</w:t>
      </w:r>
      <w:r>
        <w:rPr>
          <w:spacing w:val="-67"/>
        </w:rPr>
        <w:t xml:space="preserve"> </w:t>
      </w:r>
      <w:r>
        <w:t>птиц в жизни человека. Узнавание (различение) детенышей домашних птиц</w:t>
      </w:r>
      <w:r>
        <w:rPr>
          <w:spacing w:val="1"/>
        </w:rPr>
        <w:t xml:space="preserve"> </w:t>
      </w:r>
      <w:r>
        <w:t>(цыпленок,</w:t>
      </w:r>
      <w:r>
        <w:rPr>
          <w:spacing w:val="45"/>
        </w:rPr>
        <w:t xml:space="preserve"> </w:t>
      </w:r>
      <w:r>
        <w:t>утенок,</w:t>
      </w:r>
      <w:r>
        <w:rPr>
          <w:spacing w:val="43"/>
        </w:rPr>
        <w:t xml:space="preserve"> </w:t>
      </w:r>
      <w:r>
        <w:t>гусенок,</w:t>
      </w:r>
      <w:r>
        <w:rPr>
          <w:spacing w:val="46"/>
        </w:rPr>
        <w:t xml:space="preserve"> </w:t>
      </w:r>
      <w:r>
        <w:t>индюшонок).</w:t>
      </w:r>
      <w:r>
        <w:rPr>
          <w:spacing w:val="46"/>
        </w:rPr>
        <w:t xml:space="preserve"> </w:t>
      </w:r>
      <w:r>
        <w:t>Узнавание</w:t>
      </w:r>
      <w:r>
        <w:rPr>
          <w:spacing w:val="46"/>
        </w:rPr>
        <w:t xml:space="preserve"> </w:t>
      </w:r>
      <w:r>
        <w:t>(различение)</w:t>
      </w:r>
      <w:r>
        <w:rPr>
          <w:spacing w:val="46"/>
        </w:rPr>
        <w:t xml:space="preserve"> </w:t>
      </w:r>
      <w:r>
        <w:t>зимующих</w:t>
      </w:r>
    </w:p>
    <w:p w14:paraId="24BDCF83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0CE9900" w14:textId="77777777" w:rsidR="001F167D" w:rsidRDefault="00E44A9C">
      <w:pPr>
        <w:pStyle w:val="a3"/>
        <w:spacing w:before="74" w:line="276" w:lineRule="auto"/>
        <w:ind w:right="1126"/>
      </w:pPr>
      <w:r>
        <w:t>птиц (голубь, ворона, воробей, дятел, синица, снегирь, сова). Узнавание (разли-</w:t>
      </w:r>
      <w:r>
        <w:rPr>
          <w:spacing w:val="1"/>
        </w:rPr>
        <w:t xml:space="preserve"> </w:t>
      </w:r>
      <w:r>
        <w:t>чение) перелетных птиц (аист, ласточка, дикая утка, дикий гусь, грач, журавль).</w:t>
      </w:r>
      <w:r>
        <w:rPr>
          <w:spacing w:val="-67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перелетных птиц</w:t>
      </w:r>
      <w:r>
        <w:rPr>
          <w:spacing w:val="1"/>
        </w:rPr>
        <w:t xml:space="preserve"> </w:t>
      </w:r>
      <w:r>
        <w:t>в группу «перелетные</w:t>
      </w:r>
      <w:r>
        <w:rPr>
          <w:spacing w:val="1"/>
        </w:rPr>
        <w:t xml:space="preserve"> </w:t>
      </w:r>
      <w:r>
        <w:t>птицы».</w:t>
      </w:r>
      <w:r>
        <w:rPr>
          <w:spacing w:val="-15"/>
        </w:rPr>
        <w:t xml:space="preserve"> </w:t>
      </w:r>
      <w:r>
        <w:t>Объединение</w:t>
      </w:r>
      <w:r>
        <w:rPr>
          <w:spacing w:val="-14"/>
        </w:rPr>
        <w:t xml:space="preserve"> </w:t>
      </w:r>
      <w:r>
        <w:t>зимующих</w:t>
      </w:r>
      <w:r>
        <w:rPr>
          <w:spacing w:val="-13"/>
        </w:rPr>
        <w:t xml:space="preserve"> </w:t>
      </w:r>
      <w:r>
        <w:t>птиц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группу</w:t>
      </w:r>
      <w:r>
        <w:rPr>
          <w:spacing w:val="-15"/>
        </w:rPr>
        <w:t xml:space="preserve"> </w:t>
      </w:r>
      <w:r>
        <w:t>«зимующие</w:t>
      </w:r>
      <w:r>
        <w:rPr>
          <w:spacing w:val="-12"/>
        </w:rPr>
        <w:t xml:space="preserve"> </w:t>
      </w:r>
      <w:r>
        <w:t>птицы».</w:t>
      </w:r>
      <w:r>
        <w:rPr>
          <w:spacing w:val="-14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зна-</w:t>
      </w:r>
      <w:r>
        <w:rPr>
          <w:spacing w:val="-67"/>
        </w:rPr>
        <w:t xml:space="preserve"> </w:t>
      </w:r>
      <w:r>
        <w:t>чения птиц в жизни человека, в природе. Узнавание (различение) водоплаваю-</w:t>
      </w:r>
      <w:r>
        <w:rPr>
          <w:spacing w:val="1"/>
        </w:rPr>
        <w:t xml:space="preserve"> </w:t>
      </w:r>
      <w:r>
        <w:t>щих птиц (лебедь, утка, гусь, пеликан). Знание значения птиц в жизни человека,</w:t>
      </w:r>
      <w:r>
        <w:rPr>
          <w:spacing w:val="-67"/>
        </w:rPr>
        <w:t xml:space="preserve"> </w:t>
      </w:r>
      <w:r>
        <w:t>в природе. Знание строения рыбы (голова, туловище, хвост, плавники, жабры).</w:t>
      </w:r>
      <w:r>
        <w:rPr>
          <w:spacing w:val="1"/>
        </w:rPr>
        <w:t xml:space="preserve"> </w:t>
      </w:r>
      <w:r>
        <w:t>Установление связи строения тела рыбы с ее образом жизни. Знание питания</w:t>
      </w:r>
      <w:r>
        <w:rPr>
          <w:spacing w:val="1"/>
        </w:rPr>
        <w:t xml:space="preserve"> </w:t>
      </w:r>
      <w:r>
        <w:t>рыб. Узнавание (различение) речных рыб (сом, окунь, щука). Знание значения</w:t>
      </w:r>
      <w:r>
        <w:rPr>
          <w:spacing w:val="1"/>
        </w:rPr>
        <w:t xml:space="preserve"> </w:t>
      </w:r>
      <w:r>
        <w:t>речных</w:t>
      </w:r>
      <w:r>
        <w:rPr>
          <w:spacing w:val="-8"/>
        </w:rPr>
        <w:t xml:space="preserve"> </w:t>
      </w:r>
      <w:r>
        <w:t>рыб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природе.</w:t>
      </w:r>
      <w:r>
        <w:rPr>
          <w:spacing w:val="-6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строения</w:t>
      </w:r>
      <w:r>
        <w:rPr>
          <w:spacing w:val="-9"/>
        </w:rPr>
        <w:t xml:space="preserve"> </w:t>
      </w:r>
      <w:r>
        <w:t>насекомого.</w:t>
      </w:r>
      <w:r>
        <w:rPr>
          <w:spacing w:val="-9"/>
        </w:rPr>
        <w:t xml:space="preserve"> </w:t>
      </w:r>
      <w:r>
        <w:t>Установ-</w:t>
      </w:r>
      <w:r>
        <w:rPr>
          <w:spacing w:val="-68"/>
        </w:rPr>
        <w:t xml:space="preserve"> </w:t>
      </w:r>
      <w:r>
        <w:rPr>
          <w:spacing w:val="-1"/>
        </w:rPr>
        <w:t>ление</w:t>
      </w:r>
      <w:r>
        <w:rPr>
          <w:spacing w:val="-15"/>
        </w:rPr>
        <w:t xml:space="preserve"> </w:t>
      </w:r>
      <w:r>
        <w:rPr>
          <w:spacing w:val="-1"/>
        </w:rPr>
        <w:t>связи</w:t>
      </w:r>
      <w:r>
        <w:rPr>
          <w:spacing w:val="-14"/>
        </w:rPr>
        <w:t xml:space="preserve"> </w:t>
      </w:r>
      <w:r>
        <w:rPr>
          <w:spacing w:val="-1"/>
        </w:rPr>
        <w:t>строения</w:t>
      </w:r>
      <w:r>
        <w:rPr>
          <w:spacing w:val="-15"/>
        </w:rPr>
        <w:t xml:space="preserve"> </w:t>
      </w:r>
      <w:r>
        <w:t>тела</w:t>
      </w:r>
      <w:r>
        <w:rPr>
          <w:spacing w:val="-14"/>
        </w:rPr>
        <w:t xml:space="preserve"> </w:t>
      </w:r>
      <w:r>
        <w:t>насекомого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образом</w:t>
      </w:r>
      <w:r>
        <w:rPr>
          <w:spacing w:val="-15"/>
        </w:rPr>
        <w:t xml:space="preserve"> </w:t>
      </w:r>
      <w:r>
        <w:t>жизни.</w:t>
      </w:r>
      <w:r>
        <w:rPr>
          <w:spacing w:val="-17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питания</w:t>
      </w:r>
      <w:r>
        <w:rPr>
          <w:spacing w:val="-16"/>
        </w:rPr>
        <w:t xml:space="preserve"> </w:t>
      </w:r>
      <w:r>
        <w:t>насе-</w:t>
      </w:r>
      <w:r>
        <w:rPr>
          <w:spacing w:val="-68"/>
        </w:rPr>
        <w:t xml:space="preserve"> </w:t>
      </w:r>
      <w:r>
        <w:t>комых. Узнавание (различение) речных насекомых (жук, бабочка, стрекоза, му-</w:t>
      </w:r>
      <w:r>
        <w:rPr>
          <w:spacing w:val="1"/>
        </w:rPr>
        <w:t xml:space="preserve"> </w:t>
      </w:r>
      <w:r>
        <w:t>равей, кузнечик, муха, комар, пчела, таракан). Знание способов передвижения</w:t>
      </w:r>
      <w:r>
        <w:rPr>
          <w:spacing w:val="1"/>
        </w:rPr>
        <w:t xml:space="preserve"> </w:t>
      </w:r>
      <w:r>
        <w:t>насекомых.</w:t>
      </w:r>
      <w:r>
        <w:rPr>
          <w:spacing w:val="-11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насекомых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Узнавание</w:t>
      </w:r>
      <w:r>
        <w:rPr>
          <w:spacing w:val="-68"/>
        </w:rPr>
        <w:t xml:space="preserve"> </w:t>
      </w:r>
      <w:r>
        <w:t>(различение) морских обитателей (кит, дельфин, морская звезда, медуза, мор-</w:t>
      </w:r>
      <w:r>
        <w:rPr>
          <w:spacing w:val="1"/>
        </w:rPr>
        <w:t xml:space="preserve"> </w:t>
      </w:r>
      <w:r>
        <w:t>ской</w:t>
      </w:r>
      <w:r>
        <w:rPr>
          <w:spacing w:val="-7"/>
        </w:rPr>
        <w:t xml:space="preserve"> </w:t>
      </w:r>
      <w:r>
        <w:t>конек,</w:t>
      </w:r>
      <w:r>
        <w:rPr>
          <w:spacing w:val="-10"/>
        </w:rPr>
        <w:t xml:space="preserve"> </w:t>
      </w:r>
      <w:r>
        <w:t>осьминог,</w:t>
      </w:r>
      <w:r>
        <w:rPr>
          <w:spacing w:val="-7"/>
        </w:rPr>
        <w:t xml:space="preserve"> </w:t>
      </w:r>
      <w:r>
        <w:t>креветка).</w:t>
      </w:r>
      <w:r>
        <w:rPr>
          <w:spacing w:val="-10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морских</w:t>
      </w:r>
      <w:r>
        <w:rPr>
          <w:spacing w:val="-7"/>
        </w:rPr>
        <w:t xml:space="preserve"> </w:t>
      </w:r>
      <w:r>
        <w:t>обитателей.</w:t>
      </w:r>
      <w:r>
        <w:rPr>
          <w:spacing w:val="-10"/>
        </w:rPr>
        <w:t xml:space="preserve"> </w:t>
      </w:r>
      <w:r>
        <w:t>Установ-</w:t>
      </w:r>
      <w:r>
        <w:rPr>
          <w:spacing w:val="-67"/>
        </w:rPr>
        <w:t xml:space="preserve"> </w:t>
      </w:r>
      <w:r>
        <w:t>ление связи строения тела морского обитателя с его образом жизни. Знание пи-</w:t>
      </w:r>
      <w:r>
        <w:rPr>
          <w:spacing w:val="1"/>
        </w:rPr>
        <w:t xml:space="preserve"> </w:t>
      </w:r>
      <w:r>
        <w:t>тания морских обитателей. Знание значения морских обитателей в жизни чело-</w:t>
      </w:r>
      <w:r>
        <w:rPr>
          <w:spacing w:val="1"/>
        </w:rPr>
        <w:t xml:space="preserve"> </w:t>
      </w:r>
      <w:r>
        <w:t>века,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природе.</w:t>
      </w:r>
      <w:r>
        <w:rPr>
          <w:spacing w:val="-12"/>
        </w:rPr>
        <w:t xml:space="preserve"> </w:t>
      </w:r>
      <w:r>
        <w:t>Узнавание</w:t>
      </w:r>
      <w:r>
        <w:rPr>
          <w:spacing w:val="-14"/>
        </w:rPr>
        <w:t xml:space="preserve"> </w:t>
      </w:r>
      <w:r>
        <w:t>(различение)</w:t>
      </w:r>
      <w:r>
        <w:rPr>
          <w:spacing w:val="-15"/>
        </w:rPr>
        <w:t xml:space="preserve"> </w:t>
      </w:r>
      <w:r>
        <w:t>животных,</w:t>
      </w:r>
      <w:r>
        <w:rPr>
          <w:spacing w:val="-13"/>
        </w:rPr>
        <w:t xml:space="preserve"> </w:t>
      </w:r>
      <w:r>
        <w:t>живущих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квартире</w:t>
      </w:r>
      <w:r>
        <w:rPr>
          <w:spacing w:val="-15"/>
        </w:rPr>
        <w:t xml:space="preserve"> </w:t>
      </w:r>
      <w:r>
        <w:t>(кошка,</w:t>
      </w:r>
      <w:r>
        <w:rPr>
          <w:spacing w:val="-67"/>
        </w:rPr>
        <w:t xml:space="preserve"> </w:t>
      </w:r>
      <w:r>
        <w:t>собака, декоративные птицы, аквариумные рыбки, черепахи, хомяки). Знание</w:t>
      </w:r>
      <w:r>
        <w:rPr>
          <w:spacing w:val="1"/>
        </w:rPr>
        <w:t xml:space="preserve"> </w:t>
      </w:r>
      <w:r>
        <w:t>особенностей ухода</w:t>
      </w:r>
      <w:r>
        <w:rPr>
          <w:spacing w:val="-2"/>
        </w:rPr>
        <w:t xml:space="preserve"> </w:t>
      </w:r>
      <w:r>
        <w:t>(питание,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30D0689F" w14:textId="77777777" w:rsidR="001F167D" w:rsidRDefault="00E44A9C">
      <w:pPr>
        <w:spacing w:before="206"/>
        <w:ind w:left="812"/>
        <w:jc w:val="both"/>
        <w:rPr>
          <w:i/>
          <w:sz w:val="28"/>
        </w:rPr>
      </w:pPr>
      <w:r>
        <w:rPr>
          <w:i/>
          <w:sz w:val="28"/>
        </w:rPr>
        <w:t>Объекты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природы.</w:t>
      </w:r>
    </w:p>
    <w:p w14:paraId="464A6A83" w14:textId="77777777" w:rsidR="001F167D" w:rsidRDefault="00E44A9C">
      <w:pPr>
        <w:pStyle w:val="a3"/>
        <w:spacing w:before="244" w:line="276" w:lineRule="auto"/>
        <w:ind w:right="1130" w:firstLine="566"/>
      </w:pPr>
      <w:r>
        <w:t>Узнавание Солнца. Знание значения солнца в жизни человека и в природе.</w:t>
      </w:r>
      <w:r>
        <w:rPr>
          <w:spacing w:val="1"/>
        </w:rPr>
        <w:t xml:space="preserve"> </w:t>
      </w:r>
      <w:r>
        <w:t>Узнавание Луны. Знание значения луны в жизни человека и в природе. Узнава-</w:t>
      </w:r>
      <w:r>
        <w:rPr>
          <w:spacing w:val="1"/>
        </w:rPr>
        <w:t xml:space="preserve"> </w:t>
      </w:r>
      <w:r>
        <w:t>ние (различение) небесных тел (планета, звезда). Знание знаменитых космонав-</w:t>
      </w:r>
      <w:r>
        <w:rPr>
          <w:spacing w:val="1"/>
        </w:rPr>
        <w:t xml:space="preserve"> </w:t>
      </w:r>
      <w:r>
        <w:t>тов. Узнавание изображения Земли из космоса. Узнавание глобуса – модели</w:t>
      </w:r>
      <w:r>
        <w:rPr>
          <w:spacing w:val="1"/>
        </w:rPr>
        <w:t xml:space="preserve"> </w:t>
      </w:r>
      <w:r>
        <w:t>Земли. Знание свойств воздуха. Знание значения воздуха в природе и жизни че-</w:t>
      </w:r>
      <w:r>
        <w:rPr>
          <w:spacing w:val="1"/>
        </w:rPr>
        <w:t xml:space="preserve"> </w:t>
      </w:r>
      <w:r>
        <w:t>ловека. Различение земли, неба. Определение месторасположения земли и неба.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месторасположения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 и</w:t>
      </w:r>
      <w:r>
        <w:rPr>
          <w:spacing w:val="-1"/>
        </w:rPr>
        <w:t xml:space="preserve"> </w:t>
      </w:r>
      <w:r>
        <w:t>небе.</w:t>
      </w:r>
    </w:p>
    <w:p w14:paraId="2FE4F9C2" w14:textId="77777777" w:rsidR="001F167D" w:rsidRDefault="00E44A9C">
      <w:pPr>
        <w:pStyle w:val="a3"/>
        <w:spacing w:before="202" w:line="276" w:lineRule="auto"/>
        <w:ind w:right="1134" w:firstLine="566"/>
      </w:pPr>
      <w:r>
        <w:t>Узнавание (различение) форм земной поверхности. Знание значения горы</w:t>
      </w:r>
      <w:r>
        <w:rPr>
          <w:spacing w:val="1"/>
        </w:rPr>
        <w:t xml:space="preserve"> </w:t>
      </w:r>
      <w:r>
        <w:t>(оврага, равнины) в природе и жизни человека. Изображение земной поверхно-</w:t>
      </w:r>
      <w:r>
        <w:rPr>
          <w:spacing w:val="1"/>
        </w:rPr>
        <w:t xml:space="preserve"> </w:t>
      </w:r>
      <w:r>
        <w:t>сти на карте. Узнавание (различение) суши (водоема). Узнавание леса. Знание</w:t>
      </w:r>
      <w:r>
        <w:rPr>
          <w:spacing w:val="1"/>
        </w:rPr>
        <w:t xml:space="preserve"> </w:t>
      </w:r>
      <w:r>
        <w:t>значения леса в природе и жизни человека. Различение растений (животных)</w:t>
      </w:r>
      <w:r>
        <w:rPr>
          <w:spacing w:val="1"/>
        </w:rPr>
        <w:t xml:space="preserve"> </w:t>
      </w:r>
      <w:r>
        <w:t>леса. Соблюдение правил поведения в лесу. Узнавание луга. Узнавание луговых</w:t>
      </w:r>
      <w:r>
        <w:rPr>
          <w:spacing w:val="-67"/>
        </w:rPr>
        <w:t xml:space="preserve"> </w:t>
      </w:r>
      <w:r>
        <w:t>цветов.</w:t>
      </w:r>
      <w:r>
        <w:rPr>
          <w:spacing w:val="-11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луга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человека.</w:t>
      </w:r>
      <w:r>
        <w:rPr>
          <w:spacing w:val="-11"/>
        </w:rPr>
        <w:t xml:space="preserve"> </w:t>
      </w:r>
      <w:r>
        <w:t>Узнавание</w:t>
      </w:r>
      <w:r>
        <w:rPr>
          <w:spacing w:val="-10"/>
        </w:rPr>
        <w:t xml:space="preserve"> </w:t>
      </w:r>
      <w:r>
        <w:t>некоторых</w:t>
      </w:r>
      <w:r>
        <w:rPr>
          <w:spacing w:val="-68"/>
        </w:rPr>
        <w:t xml:space="preserve"> </w:t>
      </w:r>
      <w:r>
        <w:t>полезных</w:t>
      </w:r>
      <w:r>
        <w:rPr>
          <w:spacing w:val="21"/>
        </w:rPr>
        <w:t xml:space="preserve"> </w:t>
      </w:r>
      <w:r>
        <w:t>ископаемых</w:t>
      </w:r>
      <w:r>
        <w:rPr>
          <w:spacing w:val="21"/>
        </w:rPr>
        <w:t xml:space="preserve"> </w:t>
      </w:r>
      <w:r>
        <w:t>(например:</w:t>
      </w:r>
      <w:r>
        <w:rPr>
          <w:spacing w:val="21"/>
        </w:rPr>
        <w:t xml:space="preserve"> </w:t>
      </w:r>
      <w:r>
        <w:t>уголь,</w:t>
      </w:r>
      <w:r>
        <w:rPr>
          <w:spacing w:val="19"/>
        </w:rPr>
        <w:t xml:space="preserve"> </w:t>
      </w:r>
      <w:r>
        <w:t>гранит,</w:t>
      </w:r>
      <w:r>
        <w:rPr>
          <w:spacing w:val="19"/>
        </w:rPr>
        <w:t xml:space="preserve"> </w:t>
      </w:r>
      <w:r>
        <w:t>известняк,</w:t>
      </w:r>
      <w:r>
        <w:rPr>
          <w:spacing w:val="19"/>
        </w:rPr>
        <w:t xml:space="preserve"> </w:t>
      </w:r>
      <w:r>
        <w:t>песок,</w:t>
      </w:r>
      <w:r>
        <w:rPr>
          <w:spacing w:val="20"/>
        </w:rPr>
        <w:t xml:space="preserve"> </w:t>
      </w:r>
      <w:r>
        <w:t>глина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др),</w:t>
      </w:r>
    </w:p>
    <w:p w14:paraId="7E4E5CF7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F51799A" w14:textId="77777777" w:rsidR="001F167D" w:rsidRDefault="00E44A9C">
      <w:pPr>
        <w:pStyle w:val="a3"/>
        <w:spacing w:before="74" w:line="276" w:lineRule="auto"/>
        <w:ind w:right="1132"/>
      </w:pPr>
      <w:r>
        <w:t>знание способов их добычи и значения в жизни человека. Узнавание воды. Зна-</w:t>
      </w:r>
      <w:r>
        <w:rPr>
          <w:spacing w:val="1"/>
        </w:rPr>
        <w:t xml:space="preserve"> </w:t>
      </w:r>
      <w:r>
        <w:t>ние</w:t>
      </w:r>
      <w:r>
        <w:rPr>
          <w:spacing w:val="-12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воды.</w:t>
      </w:r>
      <w:r>
        <w:rPr>
          <w:spacing w:val="-13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воды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Узнавание</w:t>
      </w:r>
      <w:r>
        <w:rPr>
          <w:spacing w:val="-67"/>
        </w:rPr>
        <w:t xml:space="preserve"> </w:t>
      </w:r>
      <w:r>
        <w:t>реки. Знание значения реки (ручья) в природе и жизни человека. 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реке.</w:t>
      </w:r>
      <w:r>
        <w:rPr>
          <w:spacing w:val="-6"/>
        </w:rPr>
        <w:t xml:space="preserve"> </w:t>
      </w:r>
      <w:r>
        <w:t>Узнавание</w:t>
      </w:r>
      <w:r>
        <w:rPr>
          <w:spacing w:val="-1"/>
        </w:rPr>
        <w:t xml:space="preserve"> </w:t>
      </w:r>
      <w:r>
        <w:t>водоема.</w:t>
      </w:r>
      <w:r>
        <w:rPr>
          <w:spacing w:val="-6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водоемов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при-</w:t>
      </w:r>
      <w:r>
        <w:rPr>
          <w:spacing w:val="-68"/>
        </w:rPr>
        <w:t xml:space="preserve"> </w:t>
      </w:r>
      <w:r>
        <w:t>роде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озере</w:t>
      </w:r>
      <w:r>
        <w:rPr>
          <w:spacing w:val="-8"/>
        </w:rPr>
        <w:t xml:space="preserve"> </w:t>
      </w:r>
      <w:r>
        <w:t>(пруду).</w:t>
      </w:r>
      <w:r>
        <w:rPr>
          <w:spacing w:val="-8"/>
        </w:rPr>
        <w:t xml:space="preserve"> </w:t>
      </w:r>
      <w:r>
        <w:t>Узнава-</w:t>
      </w:r>
      <w:r>
        <w:rPr>
          <w:spacing w:val="-67"/>
        </w:rPr>
        <w:t xml:space="preserve"> </w:t>
      </w:r>
      <w:r>
        <w:t>ние огня. Знание свойств огня (полезные свойства, отрицательное). Знание зна-</w:t>
      </w:r>
      <w:r>
        <w:rPr>
          <w:spacing w:val="1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огня 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обращения с</w:t>
      </w:r>
      <w:r>
        <w:rPr>
          <w:spacing w:val="-1"/>
        </w:rPr>
        <w:t xml:space="preserve"> </w:t>
      </w:r>
      <w:r>
        <w:t>огнем.</w:t>
      </w:r>
    </w:p>
    <w:p w14:paraId="13B2C4D1" w14:textId="77777777" w:rsidR="001F167D" w:rsidRDefault="00E44A9C">
      <w:pPr>
        <w:spacing w:before="205"/>
        <w:ind w:left="812"/>
        <w:jc w:val="both"/>
        <w:rPr>
          <w:i/>
          <w:sz w:val="28"/>
        </w:rPr>
      </w:pPr>
      <w:r>
        <w:rPr>
          <w:i/>
          <w:sz w:val="28"/>
        </w:rPr>
        <w:t>Временные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представления.</w:t>
      </w:r>
    </w:p>
    <w:p w14:paraId="4C353E6C" w14:textId="77777777" w:rsidR="001F167D" w:rsidRDefault="00E44A9C">
      <w:pPr>
        <w:pStyle w:val="a3"/>
        <w:spacing w:before="244" w:line="276" w:lineRule="auto"/>
        <w:ind w:right="1130" w:firstLine="566"/>
      </w:pPr>
      <w:r>
        <w:t>Узнавание (различение) частей суток (утро, день, вечер, ночь). Представле-</w:t>
      </w:r>
      <w:r>
        <w:rPr>
          <w:spacing w:val="-67"/>
        </w:rPr>
        <w:t xml:space="preserve"> </w:t>
      </w:r>
      <w:r>
        <w:t>ние о сутках как о последовательности (утро, день, вечер, ночь). Соотнесение</w:t>
      </w:r>
      <w:r>
        <w:rPr>
          <w:spacing w:val="1"/>
        </w:rPr>
        <w:t xml:space="preserve"> </w:t>
      </w:r>
      <w:r>
        <w:t>частей суток с видами деятельности. Определение частей суток по расположе-</w:t>
      </w:r>
      <w:r>
        <w:rPr>
          <w:spacing w:val="1"/>
        </w:rPr>
        <w:t xml:space="preserve"> </w:t>
      </w:r>
      <w:r>
        <w:t>нию</w:t>
      </w:r>
      <w:r>
        <w:rPr>
          <w:spacing w:val="-5"/>
        </w:rPr>
        <w:t xml:space="preserve"> </w:t>
      </w:r>
      <w:r>
        <w:t>солнца.</w:t>
      </w:r>
      <w:r>
        <w:rPr>
          <w:spacing w:val="-5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(различение)</w:t>
      </w:r>
      <w:r>
        <w:rPr>
          <w:spacing w:val="-6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недели.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неделе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последовательности 7 дней. Различение выходных и рабочих дней. Соотнесение</w:t>
      </w:r>
      <w:r>
        <w:rPr>
          <w:spacing w:val="-67"/>
        </w:rPr>
        <w:t xml:space="preserve"> </w:t>
      </w:r>
      <w:r>
        <w:t>дней</w:t>
      </w:r>
      <w:r>
        <w:rPr>
          <w:spacing w:val="-15"/>
        </w:rPr>
        <w:t xml:space="preserve"> </w:t>
      </w:r>
      <w:r>
        <w:t>недели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определенными</w:t>
      </w:r>
      <w:r>
        <w:rPr>
          <w:spacing w:val="-13"/>
        </w:rPr>
        <w:t xml:space="preserve"> </w:t>
      </w:r>
      <w:r>
        <w:t>видами</w:t>
      </w:r>
      <w:r>
        <w:rPr>
          <w:spacing w:val="-14"/>
        </w:rPr>
        <w:t xml:space="preserve"> </w:t>
      </w:r>
      <w:r>
        <w:t>деятельности.</w:t>
      </w:r>
      <w:r>
        <w:rPr>
          <w:spacing w:val="-15"/>
        </w:rPr>
        <w:t xml:space="preserve"> </w:t>
      </w:r>
      <w:r>
        <w:t>Узнавание</w:t>
      </w:r>
      <w:r>
        <w:rPr>
          <w:spacing w:val="-15"/>
        </w:rPr>
        <w:t xml:space="preserve"> </w:t>
      </w:r>
      <w:r>
        <w:t>(различение)</w:t>
      </w:r>
      <w:r>
        <w:rPr>
          <w:spacing w:val="-13"/>
        </w:rPr>
        <w:t xml:space="preserve"> </w:t>
      </w:r>
      <w:r>
        <w:t>ме-</w:t>
      </w:r>
      <w:r>
        <w:rPr>
          <w:spacing w:val="-67"/>
        </w:rPr>
        <w:t xml:space="preserve"> </w:t>
      </w:r>
      <w:r>
        <w:t>сяцев. Представление о годе как о последовательности 12 месяцев. Соотнесение</w:t>
      </w:r>
      <w:r>
        <w:rPr>
          <w:spacing w:val="-6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временами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календарей</w:t>
      </w:r>
      <w:r>
        <w:rPr>
          <w:spacing w:val="1"/>
        </w:rPr>
        <w:t xml:space="preserve"> </w:t>
      </w:r>
      <w:r>
        <w:t>(настенный,</w:t>
      </w:r>
      <w:r>
        <w:rPr>
          <w:spacing w:val="1"/>
        </w:rPr>
        <w:t xml:space="preserve"> </w:t>
      </w:r>
      <w:r>
        <w:t>настольный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др.).</w:t>
      </w:r>
      <w:r>
        <w:rPr>
          <w:spacing w:val="-14"/>
        </w:rPr>
        <w:t xml:space="preserve"> </w:t>
      </w:r>
      <w:r>
        <w:t>Ориентация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календаре</w:t>
      </w:r>
      <w:r>
        <w:rPr>
          <w:spacing w:val="-10"/>
        </w:rPr>
        <w:t xml:space="preserve"> </w:t>
      </w:r>
      <w:r>
        <w:t>(определение</w:t>
      </w:r>
      <w:r>
        <w:rPr>
          <w:spacing w:val="-9"/>
        </w:rPr>
        <w:t xml:space="preserve"> </w:t>
      </w:r>
      <w:r>
        <w:t>года,</w:t>
      </w:r>
      <w:r>
        <w:rPr>
          <w:spacing w:val="-10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месяца,</w:t>
      </w:r>
      <w:r>
        <w:rPr>
          <w:spacing w:val="-68"/>
        </w:rPr>
        <w:t xml:space="preserve"> </w:t>
      </w:r>
      <w:r>
        <w:t>дней недели, предстоящей даты и т.д.). Узнавание (различение) времен года</w:t>
      </w:r>
      <w:r>
        <w:rPr>
          <w:spacing w:val="1"/>
        </w:rPr>
        <w:t xml:space="preserve"> </w:t>
      </w:r>
      <w:r>
        <w:t>(весна, лето, осень, зима) по характерным признакам. Представление о годе как</w:t>
      </w:r>
      <w:r>
        <w:rPr>
          <w:spacing w:val="1"/>
        </w:rPr>
        <w:t xml:space="preserve"> </w:t>
      </w:r>
      <w:r>
        <w:t>о последовательности сезонов. Знание изменений, происходящих в жизни чело-</w:t>
      </w:r>
      <w:r>
        <w:rPr>
          <w:spacing w:val="-67"/>
        </w:rPr>
        <w:t xml:space="preserve"> </w:t>
      </w:r>
      <w:r>
        <w:t>века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разное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года.</w:t>
      </w:r>
      <w:r>
        <w:rPr>
          <w:spacing w:val="-8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изменений,</w:t>
      </w:r>
      <w:r>
        <w:rPr>
          <w:spacing w:val="-8"/>
        </w:rPr>
        <w:t xml:space="preserve"> </w:t>
      </w:r>
      <w:r>
        <w:t>происходящих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разное время года. Знание изменений, происходящих в жизни растений в разное</w:t>
      </w:r>
      <w:r>
        <w:rPr>
          <w:spacing w:val="-67"/>
        </w:rPr>
        <w:t xml:space="preserve"> </w:t>
      </w:r>
      <w:r>
        <w:t>время года. Узнавание (различение) явлений природы (дождь, снегопад, листо-</w:t>
      </w:r>
      <w:r>
        <w:rPr>
          <w:spacing w:val="1"/>
        </w:rPr>
        <w:t xml:space="preserve"> </w:t>
      </w:r>
      <w:r>
        <w:rPr>
          <w:spacing w:val="-1"/>
        </w:rPr>
        <w:t>пад,</w:t>
      </w:r>
      <w:r>
        <w:rPr>
          <w:spacing w:val="-18"/>
        </w:rPr>
        <w:t xml:space="preserve"> </w:t>
      </w:r>
      <w:r>
        <w:rPr>
          <w:spacing w:val="-1"/>
        </w:rPr>
        <w:t>гроза,</w:t>
      </w:r>
      <w:r>
        <w:rPr>
          <w:spacing w:val="-19"/>
        </w:rPr>
        <w:t xml:space="preserve"> </w:t>
      </w:r>
      <w:r>
        <w:rPr>
          <w:spacing w:val="-1"/>
        </w:rPr>
        <w:t>радуга,</w:t>
      </w:r>
      <w:r>
        <w:rPr>
          <w:spacing w:val="-18"/>
        </w:rPr>
        <w:t xml:space="preserve"> </w:t>
      </w:r>
      <w:r>
        <w:rPr>
          <w:spacing w:val="-1"/>
        </w:rPr>
        <w:t>туман,</w:t>
      </w:r>
      <w:r>
        <w:rPr>
          <w:spacing w:val="-17"/>
        </w:rPr>
        <w:t xml:space="preserve"> </w:t>
      </w:r>
      <w:r>
        <w:rPr>
          <w:spacing w:val="-1"/>
        </w:rPr>
        <w:t>гром,</w:t>
      </w:r>
      <w:r>
        <w:rPr>
          <w:spacing w:val="-18"/>
        </w:rPr>
        <w:t xml:space="preserve"> </w:t>
      </w:r>
      <w:r>
        <w:rPr>
          <w:spacing w:val="-1"/>
        </w:rPr>
        <w:t>ветер).</w:t>
      </w:r>
      <w:r>
        <w:rPr>
          <w:spacing w:val="-18"/>
        </w:rPr>
        <w:t xml:space="preserve"> </w:t>
      </w:r>
      <w:r>
        <w:t>Соотнесение</w:t>
      </w:r>
      <w:r>
        <w:rPr>
          <w:spacing w:val="-18"/>
        </w:rPr>
        <w:t xml:space="preserve"> </w:t>
      </w:r>
      <w:r>
        <w:t>явлений</w:t>
      </w:r>
      <w:r>
        <w:rPr>
          <w:spacing w:val="-19"/>
        </w:rPr>
        <w:t xml:space="preserve"> </w:t>
      </w:r>
      <w:r>
        <w:t>природы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временем</w:t>
      </w:r>
      <w:r>
        <w:rPr>
          <w:spacing w:val="-67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погоде текущего</w:t>
      </w:r>
      <w:r>
        <w:rPr>
          <w:spacing w:val="-3"/>
        </w:rPr>
        <w:t xml:space="preserve"> </w:t>
      </w:r>
      <w:r>
        <w:t>дня.</w:t>
      </w:r>
    </w:p>
    <w:p w14:paraId="31A88D6D" w14:textId="77777777" w:rsidR="001F167D" w:rsidRDefault="00E44A9C">
      <w:pPr>
        <w:pStyle w:val="21"/>
        <w:spacing w:before="201" w:line="278" w:lineRule="auto"/>
        <w:ind w:right="1134"/>
      </w:pPr>
      <w:r>
        <w:t>Планируемые результаты освоения учебного предмета "Окружающий при-</w:t>
      </w:r>
      <w:r>
        <w:rPr>
          <w:spacing w:val="1"/>
        </w:rPr>
        <w:t xml:space="preserve"> </w:t>
      </w:r>
      <w:r>
        <w:t>родный</w:t>
      </w:r>
      <w:r>
        <w:rPr>
          <w:spacing w:val="-3"/>
        </w:rPr>
        <w:t xml:space="preserve"> </w:t>
      </w:r>
      <w:r>
        <w:t>мир":</w:t>
      </w:r>
    </w:p>
    <w:p w14:paraId="2A46606C" w14:textId="77777777" w:rsidR="001F167D" w:rsidRDefault="00E44A9C">
      <w:pPr>
        <w:pStyle w:val="a4"/>
        <w:numPr>
          <w:ilvl w:val="0"/>
          <w:numId w:val="25"/>
        </w:numPr>
        <w:tabs>
          <w:tab w:val="left" w:pos="1118"/>
        </w:tabs>
        <w:spacing w:before="194" w:line="278" w:lineRule="auto"/>
        <w:ind w:right="1139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"/>
          <w:sz w:val="28"/>
        </w:rPr>
        <w:t xml:space="preserve"> </w:t>
      </w:r>
      <w:r>
        <w:rPr>
          <w:sz w:val="28"/>
        </w:rPr>
        <w:t>смене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 сезонных изменениях в природе, умение адаптироваться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3"/>
          <w:sz w:val="28"/>
        </w:rPr>
        <w:t xml:space="preserve"> </w:t>
      </w:r>
      <w:r>
        <w:rPr>
          <w:sz w:val="28"/>
        </w:rPr>
        <w:t>и климатическим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условиям:</w:t>
      </w:r>
    </w:p>
    <w:p w14:paraId="68EDD03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5"/>
        <w:ind w:left="976" w:hanging="165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14:paraId="0658FA84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before="245" w:line="278" w:lineRule="auto"/>
        <w:ind w:right="1140" w:firstLine="0"/>
        <w:rPr>
          <w:sz w:val="28"/>
        </w:rPr>
      </w:pPr>
      <w:r>
        <w:rPr>
          <w:sz w:val="28"/>
        </w:rPr>
        <w:t>представления об объектах неживой природы (вода, воздух, земля, огонь, лес,</w:t>
      </w:r>
      <w:r>
        <w:rPr>
          <w:spacing w:val="1"/>
          <w:sz w:val="28"/>
        </w:rPr>
        <w:t xml:space="preserve"> </w:t>
      </w:r>
      <w:r>
        <w:rPr>
          <w:sz w:val="28"/>
        </w:rPr>
        <w:t>луг,</w:t>
      </w:r>
      <w:r>
        <w:rPr>
          <w:spacing w:val="-3"/>
          <w:sz w:val="28"/>
        </w:rPr>
        <w:t xml:space="preserve"> </w:t>
      </w:r>
      <w:r>
        <w:rPr>
          <w:sz w:val="28"/>
        </w:rPr>
        <w:t>река,</w:t>
      </w:r>
      <w:r>
        <w:rPr>
          <w:spacing w:val="-1"/>
          <w:sz w:val="28"/>
        </w:rPr>
        <w:t xml:space="preserve"> </w:t>
      </w:r>
      <w:r>
        <w:rPr>
          <w:sz w:val="28"/>
        </w:rPr>
        <w:t>водоемы,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4"/>
          <w:sz w:val="28"/>
        </w:rPr>
        <w:t xml:space="preserve"> </w:t>
      </w:r>
      <w:r>
        <w:rPr>
          <w:sz w:val="28"/>
        </w:rPr>
        <w:t>ископаемые);</w:t>
      </w:r>
    </w:p>
    <w:p w14:paraId="1E8F4018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193" w:line="278" w:lineRule="auto"/>
        <w:ind w:right="1131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временах</w:t>
      </w:r>
      <w:r>
        <w:rPr>
          <w:spacing w:val="-7"/>
          <w:sz w:val="28"/>
        </w:rPr>
        <w:t xml:space="preserve"> </w:t>
      </w:r>
      <w:r>
        <w:rPr>
          <w:sz w:val="28"/>
        </w:rPr>
        <w:t>года,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7"/>
          <w:sz w:val="28"/>
        </w:rPr>
        <w:t xml:space="preserve"> </w:t>
      </w:r>
      <w:r>
        <w:rPr>
          <w:sz w:val="28"/>
        </w:rPr>
        <w:t>года,</w:t>
      </w:r>
      <w:r>
        <w:rPr>
          <w:spacing w:val="-11"/>
          <w:sz w:val="28"/>
        </w:rPr>
        <w:t xml:space="preserve"> </w:t>
      </w:r>
      <w:r>
        <w:rPr>
          <w:sz w:val="28"/>
        </w:rPr>
        <w:t>погодных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14:paraId="789A9DA6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E9EEDB4" w14:textId="77777777" w:rsidR="001F167D" w:rsidRDefault="00E44A9C">
      <w:pPr>
        <w:pStyle w:val="a4"/>
        <w:numPr>
          <w:ilvl w:val="0"/>
          <w:numId w:val="73"/>
        </w:numPr>
        <w:tabs>
          <w:tab w:val="left" w:pos="965"/>
        </w:tabs>
        <w:spacing w:before="74" w:line="278" w:lineRule="auto"/>
        <w:ind w:right="1137" w:firstLine="0"/>
        <w:rPr>
          <w:sz w:val="28"/>
        </w:rPr>
      </w:pPr>
      <w:r>
        <w:rPr>
          <w:spacing w:val="-1"/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учитывать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6"/>
          <w:sz w:val="28"/>
        </w:rPr>
        <w:t xml:space="preserve"> </w:t>
      </w:r>
      <w:r>
        <w:rPr>
          <w:sz w:val="28"/>
        </w:rPr>
        <w:t>жиз-</w:t>
      </w:r>
      <w:r>
        <w:rPr>
          <w:spacing w:val="-68"/>
          <w:sz w:val="28"/>
        </w:rPr>
        <w:t xml:space="preserve"> </w:t>
      </w:r>
      <w:r>
        <w:rPr>
          <w:sz w:val="28"/>
        </w:rPr>
        <w:t>недеятельности,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 здоровья;</w:t>
      </w:r>
    </w:p>
    <w:p w14:paraId="1211EABC" w14:textId="77777777" w:rsidR="001F167D" w:rsidRDefault="00E44A9C">
      <w:pPr>
        <w:pStyle w:val="a4"/>
        <w:numPr>
          <w:ilvl w:val="0"/>
          <w:numId w:val="25"/>
        </w:numPr>
        <w:tabs>
          <w:tab w:val="left" w:pos="1129"/>
        </w:tabs>
        <w:spacing w:before="195" w:line="278" w:lineRule="auto"/>
        <w:ind w:right="1138" w:firstLine="0"/>
        <w:rPr>
          <w:sz w:val="28"/>
        </w:rPr>
      </w:pPr>
      <w:r>
        <w:rPr>
          <w:sz w:val="28"/>
        </w:rPr>
        <w:t>Представления о животном и растительном мире, их значении в жизни чело-</w:t>
      </w:r>
      <w:r>
        <w:rPr>
          <w:spacing w:val="1"/>
          <w:sz w:val="28"/>
        </w:rPr>
        <w:t xml:space="preserve"> </w:t>
      </w:r>
      <w:r>
        <w:rPr>
          <w:sz w:val="28"/>
        </w:rPr>
        <w:t>века:</w:t>
      </w:r>
    </w:p>
    <w:p w14:paraId="5466E7B1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14:paraId="0AD35063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before="247" w:line="278" w:lineRule="auto"/>
        <w:ind w:right="1134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растительном</w:t>
      </w:r>
      <w:r>
        <w:rPr>
          <w:spacing w:val="-14"/>
          <w:sz w:val="28"/>
        </w:rPr>
        <w:t xml:space="preserve"> </w:t>
      </w:r>
      <w:r>
        <w:rPr>
          <w:sz w:val="28"/>
        </w:rPr>
        <w:t>мире</w:t>
      </w:r>
      <w:r>
        <w:rPr>
          <w:spacing w:val="-14"/>
          <w:sz w:val="28"/>
        </w:rPr>
        <w:t xml:space="preserve"> </w:t>
      </w:r>
      <w:r>
        <w:rPr>
          <w:sz w:val="28"/>
        </w:rPr>
        <w:t>(растения,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животные,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виды,</w:t>
      </w:r>
      <w:r>
        <w:rPr>
          <w:spacing w:val="-6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"полезные" -</w:t>
      </w:r>
      <w:r>
        <w:rPr>
          <w:spacing w:val="-1"/>
          <w:sz w:val="28"/>
        </w:rPr>
        <w:t xml:space="preserve"> </w:t>
      </w:r>
      <w:r>
        <w:rPr>
          <w:sz w:val="28"/>
        </w:rPr>
        <w:t>"вредные",</w:t>
      </w:r>
      <w:r>
        <w:rPr>
          <w:spacing w:val="-1"/>
          <w:sz w:val="28"/>
        </w:rPr>
        <w:t xml:space="preserve"> </w:t>
      </w:r>
      <w:r>
        <w:rPr>
          <w:sz w:val="28"/>
        </w:rPr>
        <w:t>"дикие"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"домашние");</w:t>
      </w:r>
    </w:p>
    <w:p w14:paraId="67BFACB2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193" w:line="278" w:lineRule="auto"/>
        <w:ind w:right="1139" w:firstLine="0"/>
        <w:rPr>
          <w:sz w:val="28"/>
        </w:rPr>
      </w:pPr>
      <w:r>
        <w:rPr>
          <w:sz w:val="28"/>
        </w:rPr>
        <w:t>опыт заботливого и бережного отношения к растениям и животным, ухода 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</w:p>
    <w:p w14:paraId="3F51147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лесу,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реки).</w:t>
      </w:r>
    </w:p>
    <w:p w14:paraId="248BC180" w14:textId="77777777" w:rsidR="001F167D" w:rsidRDefault="00E44A9C">
      <w:pPr>
        <w:pStyle w:val="a4"/>
        <w:numPr>
          <w:ilvl w:val="0"/>
          <w:numId w:val="25"/>
        </w:numPr>
        <w:tabs>
          <w:tab w:val="left" w:pos="1118"/>
        </w:tabs>
        <w:spacing w:before="247"/>
        <w:ind w:left="1117" w:hanging="306"/>
        <w:rPr>
          <w:sz w:val="28"/>
        </w:rPr>
      </w:pP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времени:</w:t>
      </w:r>
    </w:p>
    <w:p w14:paraId="208B06EC" w14:textId="77777777" w:rsidR="001F167D" w:rsidRDefault="00E44A9C">
      <w:pPr>
        <w:pStyle w:val="a4"/>
        <w:numPr>
          <w:ilvl w:val="0"/>
          <w:numId w:val="73"/>
        </w:numPr>
        <w:tabs>
          <w:tab w:val="left" w:pos="965"/>
        </w:tabs>
        <w:spacing w:before="247" w:line="278" w:lineRule="auto"/>
        <w:ind w:right="1135" w:firstLine="0"/>
        <w:rPr>
          <w:sz w:val="28"/>
        </w:rPr>
      </w:pPr>
      <w:r>
        <w:rPr>
          <w:sz w:val="28"/>
        </w:rPr>
        <w:t>умение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5"/>
          <w:sz w:val="28"/>
        </w:rPr>
        <w:t xml:space="preserve"> </w:t>
      </w:r>
      <w:r>
        <w:rPr>
          <w:sz w:val="28"/>
        </w:rPr>
        <w:t>суток,</w:t>
      </w:r>
      <w:r>
        <w:rPr>
          <w:spacing w:val="-16"/>
          <w:sz w:val="28"/>
        </w:rPr>
        <w:t xml:space="preserve"> </w:t>
      </w:r>
      <w:r>
        <w:rPr>
          <w:sz w:val="28"/>
        </w:rPr>
        <w:t>дни</w:t>
      </w:r>
      <w:r>
        <w:rPr>
          <w:spacing w:val="-16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8"/>
          <w:sz w:val="28"/>
        </w:rPr>
        <w:t xml:space="preserve"> </w:t>
      </w:r>
      <w:r>
        <w:rPr>
          <w:sz w:val="28"/>
        </w:rPr>
        <w:t>месяцы,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68"/>
          <w:sz w:val="28"/>
        </w:rPr>
        <w:t xml:space="preserve"> </w:t>
      </w:r>
      <w:r>
        <w:rPr>
          <w:sz w:val="28"/>
        </w:rPr>
        <w:t>года;</w:t>
      </w:r>
    </w:p>
    <w:p w14:paraId="109540C9" w14:textId="77777777" w:rsidR="001F167D" w:rsidRDefault="00E44A9C">
      <w:pPr>
        <w:pStyle w:val="a4"/>
        <w:numPr>
          <w:ilvl w:val="0"/>
          <w:numId w:val="73"/>
        </w:numPr>
        <w:tabs>
          <w:tab w:val="left" w:pos="963"/>
        </w:tabs>
        <w:spacing w:before="194" w:line="278" w:lineRule="auto"/>
        <w:ind w:right="1131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-15"/>
          <w:sz w:val="28"/>
        </w:rPr>
        <w:t xml:space="preserve"> </w:t>
      </w:r>
      <w:r>
        <w:rPr>
          <w:sz w:val="28"/>
        </w:rPr>
        <w:t>смена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5"/>
          <w:sz w:val="28"/>
        </w:rPr>
        <w:t xml:space="preserve"> </w:t>
      </w:r>
      <w:r>
        <w:rPr>
          <w:sz w:val="28"/>
        </w:rPr>
        <w:t>дня,</w:t>
      </w:r>
      <w:r>
        <w:rPr>
          <w:spacing w:val="-16"/>
          <w:sz w:val="28"/>
        </w:rPr>
        <w:t xml:space="preserve"> </w:t>
      </w:r>
      <w:r>
        <w:rPr>
          <w:sz w:val="28"/>
        </w:rPr>
        <w:t>смена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6"/>
          <w:sz w:val="28"/>
        </w:rPr>
        <w:t xml:space="preserve"> </w:t>
      </w:r>
      <w:r>
        <w:rPr>
          <w:sz w:val="28"/>
        </w:rPr>
        <w:t>суток,</w:t>
      </w:r>
      <w:r>
        <w:rPr>
          <w:spacing w:val="-16"/>
          <w:sz w:val="28"/>
        </w:rPr>
        <w:t xml:space="preserve"> </w:t>
      </w:r>
      <w:r>
        <w:rPr>
          <w:sz w:val="28"/>
        </w:rPr>
        <w:t>дней</w:t>
      </w:r>
      <w:r>
        <w:rPr>
          <w:spacing w:val="-67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</w:p>
    <w:p w14:paraId="48E32993" w14:textId="77777777" w:rsidR="001F167D" w:rsidRDefault="00E44A9C">
      <w:pPr>
        <w:pStyle w:val="11"/>
        <w:numPr>
          <w:ilvl w:val="0"/>
          <w:numId w:val="42"/>
        </w:numPr>
        <w:tabs>
          <w:tab w:val="left" w:pos="1244"/>
        </w:tabs>
        <w:spacing w:before="194" w:line="276" w:lineRule="auto"/>
        <w:ind w:left="812" w:right="1136" w:firstLine="0"/>
        <w:jc w:val="both"/>
      </w:pPr>
      <w:r>
        <w:t>Рабочая программа по учебному предмету "Человек" предметной обла-</w:t>
      </w:r>
      <w:r>
        <w:rPr>
          <w:spacing w:val="-67"/>
        </w:rPr>
        <w:t xml:space="preserve"> </w:t>
      </w:r>
      <w:r>
        <w:t>сти "Окружающий мир" включает пояснительную записку, 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 предмету.</w:t>
      </w:r>
    </w:p>
    <w:p w14:paraId="4DBEBBFA" w14:textId="77777777" w:rsidR="001F167D" w:rsidRDefault="00E44A9C">
      <w:pPr>
        <w:spacing w:before="202"/>
        <w:ind w:left="81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293E3BEA" w14:textId="77777777" w:rsidR="001F167D" w:rsidRDefault="00E44A9C">
      <w:pPr>
        <w:pStyle w:val="a3"/>
        <w:spacing w:before="244" w:line="276" w:lineRule="auto"/>
        <w:ind w:right="1134" w:firstLine="566"/>
      </w:pPr>
      <w:r>
        <w:t>Приобщение ребенка к социальному миру начинается с развития представ-</w:t>
      </w:r>
      <w:r>
        <w:rPr>
          <w:spacing w:val="-67"/>
        </w:rPr>
        <w:t xml:space="preserve"> </w:t>
      </w:r>
      <w:r>
        <w:t>лений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себе.</w:t>
      </w:r>
      <w:r>
        <w:rPr>
          <w:spacing w:val="-8"/>
        </w:rPr>
        <w:t xml:space="preserve"> </w:t>
      </w:r>
      <w:r>
        <w:t>Становление</w:t>
      </w:r>
      <w:r>
        <w:rPr>
          <w:spacing w:val="-9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условии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актив-</w:t>
      </w:r>
      <w:r>
        <w:rPr>
          <w:spacing w:val="-68"/>
        </w:rPr>
        <w:t xml:space="preserve"> </w:t>
      </w:r>
      <w:r>
        <w:t>ности, познания им окружающего мира, смысла человеческих отношений, осо-</w:t>
      </w:r>
      <w:r>
        <w:rPr>
          <w:spacing w:val="1"/>
        </w:rPr>
        <w:t xml:space="preserve"> </w:t>
      </w:r>
      <w:r>
        <w:t>знания себя в системе социального мира. Социальную природу «я» ребенок</w:t>
      </w:r>
      <w:r>
        <w:rPr>
          <w:spacing w:val="1"/>
        </w:rPr>
        <w:t xml:space="preserve"> </w:t>
      </w:r>
      <w:r>
        <w:t>начинает понимать в процессе взаимодействия с другими людьми, и в 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со своими</w:t>
      </w:r>
      <w:r>
        <w:rPr>
          <w:spacing w:val="-2"/>
        </w:rPr>
        <w:t xml:space="preserve"> </w:t>
      </w:r>
      <w:r>
        <w:t>родными</w:t>
      </w:r>
      <w:r>
        <w:rPr>
          <w:spacing w:val="-2"/>
        </w:rPr>
        <w:t xml:space="preserve"> </w:t>
      </w:r>
      <w:r>
        <w:t>и близкими</w:t>
      </w:r>
    </w:p>
    <w:p w14:paraId="538D4E88" w14:textId="77777777" w:rsidR="001F167D" w:rsidRDefault="00E44A9C">
      <w:pPr>
        <w:pStyle w:val="a3"/>
        <w:spacing w:before="200" w:line="278" w:lineRule="auto"/>
        <w:ind w:right="1133" w:firstLine="566"/>
      </w:pPr>
      <w:r>
        <w:t>Содержание обучения в рамках предмета «Человек» включает формирова-</w:t>
      </w:r>
      <w:r>
        <w:rPr>
          <w:spacing w:val="1"/>
        </w:rPr>
        <w:t xml:space="preserve"> </w:t>
      </w:r>
      <w:r>
        <w:t>ние представлений о себе как «Я» и своем ближайшем окружении и повышение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самообслуживания.</w:t>
      </w:r>
    </w:p>
    <w:p w14:paraId="6F0A9F08" w14:textId="77777777" w:rsidR="001F167D" w:rsidRDefault="00E44A9C">
      <w:pPr>
        <w:pStyle w:val="a3"/>
        <w:spacing w:before="193"/>
        <w:ind w:left="798" w:right="556"/>
        <w:jc w:val="center"/>
      </w:pPr>
      <w:r>
        <w:t>Программа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следующими разделами: «Представления о</w:t>
      </w:r>
      <w:r>
        <w:rPr>
          <w:spacing w:val="-1"/>
        </w:rPr>
        <w:t xml:space="preserve"> </w:t>
      </w:r>
      <w:r>
        <w:t>себе»,</w:t>
      </w:r>
    </w:p>
    <w:p w14:paraId="0583D7C4" w14:textId="77777777" w:rsidR="001F167D" w:rsidRDefault="00E44A9C">
      <w:pPr>
        <w:pStyle w:val="a3"/>
        <w:spacing w:before="50"/>
        <w:jc w:val="left"/>
      </w:pPr>
      <w:r>
        <w:t>«Семья»,</w:t>
      </w:r>
      <w:r>
        <w:rPr>
          <w:spacing w:val="-4"/>
        </w:rPr>
        <w:t xml:space="preserve"> </w:t>
      </w:r>
      <w:r>
        <w:t>«Гигиена</w:t>
      </w:r>
      <w:r>
        <w:rPr>
          <w:spacing w:val="-5"/>
        </w:rPr>
        <w:t xml:space="preserve"> </w:t>
      </w:r>
      <w:r>
        <w:t>тела»,</w:t>
      </w:r>
      <w:r>
        <w:rPr>
          <w:spacing w:val="-3"/>
        </w:rPr>
        <w:t xml:space="preserve"> </w:t>
      </w:r>
      <w:r>
        <w:t>«Туалет»,</w:t>
      </w:r>
      <w:r>
        <w:rPr>
          <w:spacing w:val="-3"/>
        </w:rPr>
        <w:t xml:space="preserve"> </w:t>
      </w:r>
      <w:r>
        <w:t>«Одевание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раздевание»,</w:t>
      </w:r>
      <w:r>
        <w:rPr>
          <w:spacing w:val="-3"/>
        </w:rPr>
        <w:t xml:space="preserve"> </w:t>
      </w:r>
      <w:r>
        <w:t>«Прием</w:t>
      </w:r>
      <w:r>
        <w:rPr>
          <w:spacing w:val="-2"/>
        </w:rPr>
        <w:t xml:space="preserve"> </w:t>
      </w:r>
      <w:r>
        <w:t>пищи».</w:t>
      </w:r>
    </w:p>
    <w:p w14:paraId="2DF9365F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CA7AEE1" w14:textId="77777777" w:rsidR="001F167D" w:rsidRDefault="00E44A9C">
      <w:pPr>
        <w:pStyle w:val="a3"/>
        <w:tabs>
          <w:tab w:val="left" w:pos="5641"/>
          <w:tab w:val="left" w:pos="10298"/>
        </w:tabs>
        <w:spacing w:before="74" w:line="276" w:lineRule="auto"/>
        <w:ind w:right="1127" w:firstLine="566"/>
      </w:pPr>
      <w:r>
        <w:t>Раздел</w:t>
      </w:r>
      <w:r>
        <w:rPr>
          <w:spacing w:val="-14"/>
        </w:rPr>
        <w:t xml:space="preserve"> </w:t>
      </w:r>
      <w:r>
        <w:t>«Представления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себе»</w:t>
      </w:r>
      <w:r>
        <w:rPr>
          <w:spacing w:val="-14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следующее</w:t>
      </w:r>
      <w:r>
        <w:rPr>
          <w:spacing w:val="-13"/>
        </w:rPr>
        <w:t xml:space="preserve"> </w:t>
      </w:r>
      <w:r>
        <w:t>содержание:</w:t>
      </w:r>
      <w:r>
        <w:rPr>
          <w:spacing w:val="-15"/>
        </w:rPr>
        <w:t xml:space="preserve"> </w:t>
      </w:r>
      <w:r>
        <w:t>представ-</w:t>
      </w:r>
      <w:r>
        <w:rPr>
          <w:spacing w:val="-67"/>
        </w:rPr>
        <w:t xml:space="preserve"> </w:t>
      </w:r>
      <w:r>
        <w:t>ления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своем</w:t>
      </w:r>
      <w:r>
        <w:rPr>
          <w:spacing w:val="-10"/>
        </w:rPr>
        <w:t xml:space="preserve"> </w:t>
      </w:r>
      <w:r>
        <w:t>теле,</w:t>
      </w:r>
      <w:r>
        <w:rPr>
          <w:spacing w:val="-13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строении,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двигательных</w:t>
      </w:r>
      <w:r>
        <w:rPr>
          <w:spacing w:val="-9"/>
        </w:rPr>
        <w:t xml:space="preserve"> </w:t>
      </w:r>
      <w:r>
        <w:t>возможностях,</w:t>
      </w:r>
      <w:r>
        <w:rPr>
          <w:spacing w:val="-11"/>
        </w:rPr>
        <w:t xml:space="preserve"> </w:t>
      </w:r>
      <w:r>
        <w:t>правилах</w:t>
      </w:r>
      <w:r>
        <w:rPr>
          <w:spacing w:val="-68"/>
        </w:rPr>
        <w:t xml:space="preserve"> </w:t>
      </w:r>
      <w:r>
        <w:t>здорового образа жизни (режим дня, питание, сон, прогулка, гигиена, занятия</w:t>
      </w:r>
      <w:r>
        <w:rPr>
          <w:spacing w:val="1"/>
        </w:rPr>
        <w:t xml:space="preserve"> </w:t>
      </w:r>
      <w:r>
        <w:t>физической</w:t>
      </w:r>
      <w:r>
        <w:tab/>
        <w:t>культурой</w:t>
      </w:r>
      <w:r>
        <w:tab/>
        <w:t>и</w:t>
      </w:r>
      <w:r>
        <w:rPr>
          <w:spacing w:val="-68"/>
        </w:rPr>
        <w:t xml:space="preserve"> </w:t>
      </w:r>
      <w:r>
        <w:t>профилактика болезней), поведении, сохраняющем и укрепляющем здоровье,</w:t>
      </w:r>
      <w:r>
        <w:rPr>
          <w:spacing w:val="1"/>
        </w:rPr>
        <w:t xml:space="preserve"> </w:t>
      </w:r>
      <w:r>
        <w:t>полезных и вредных привычках, возрастных изменениях. Раздел «Гигиена тела»</w:t>
      </w:r>
      <w:r>
        <w:rPr>
          <w:spacing w:val="-68"/>
        </w:rPr>
        <w:t xml:space="preserve"> </w:t>
      </w:r>
      <w:r>
        <w:t>включает задачи по формированию умений умываться, мыться под душем, чи-</w:t>
      </w:r>
      <w:r>
        <w:rPr>
          <w:spacing w:val="1"/>
        </w:rPr>
        <w:t xml:space="preserve"> </w:t>
      </w:r>
      <w:r>
        <w:t>стить</w:t>
      </w:r>
      <w:r>
        <w:rPr>
          <w:spacing w:val="-9"/>
        </w:rPr>
        <w:t xml:space="preserve"> </w:t>
      </w:r>
      <w:r>
        <w:t>зубы,</w:t>
      </w:r>
      <w:r>
        <w:rPr>
          <w:spacing w:val="-8"/>
        </w:rPr>
        <w:t xml:space="preserve"> </w:t>
      </w:r>
      <w:r>
        <w:t>мыть</w:t>
      </w:r>
      <w:r>
        <w:rPr>
          <w:spacing w:val="-8"/>
        </w:rPr>
        <w:t xml:space="preserve"> </w:t>
      </w:r>
      <w:r>
        <w:t>голову,</w:t>
      </w:r>
      <w:r>
        <w:rPr>
          <w:spacing w:val="-8"/>
        </w:rPr>
        <w:t xml:space="preserve"> </w:t>
      </w:r>
      <w:r>
        <w:t>стричь</w:t>
      </w:r>
      <w:r>
        <w:rPr>
          <w:spacing w:val="-8"/>
        </w:rPr>
        <w:t xml:space="preserve"> </w:t>
      </w:r>
      <w:r>
        <w:t>ногти,</w:t>
      </w:r>
      <w:r>
        <w:rPr>
          <w:spacing w:val="-8"/>
        </w:rPr>
        <w:t xml:space="preserve"> </w:t>
      </w:r>
      <w:r>
        <w:t>причесываться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  <w:r>
        <w:rPr>
          <w:spacing w:val="-8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«Обращение</w:t>
      </w:r>
      <w:r>
        <w:rPr>
          <w:spacing w:val="-68"/>
        </w:rPr>
        <w:t xml:space="preserve"> </w:t>
      </w:r>
      <w:r>
        <w:t>с одеждой и обувью» включает задачи по формированию умений ориентиро-</w:t>
      </w:r>
      <w:r>
        <w:rPr>
          <w:spacing w:val="1"/>
        </w:rPr>
        <w:t xml:space="preserve"> </w:t>
      </w:r>
      <w:r>
        <w:t>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одежде,</w:t>
      </w:r>
      <w:r>
        <w:rPr>
          <w:spacing w:val="-15"/>
        </w:rPr>
        <w:t xml:space="preserve"> </w:t>
      </w:r>
      <w:r>
        <w:t>соблюдать</w:t>
      </w:r>
      <w:r>
        <w:rPr>
          <w:spacing w:val="-17"/>
        </w:rPr>
        <w:t xml:space="preserve"> </w:t>
      </w:r>
      <w:r>
        <w:t>последовательность</w:t>
      </w:r>
      <w:r>
        <w:rPr>
          <w:spacing w:val="-16"/>
        </w:rPr>
        <w:t xml:space="preserve"> </w:t>
      </w:r>
      <w:r>
        <w:t>действий</w:t>
      </w:r>
      <w:r>
        <w:rPr>
          <w:spacing w:val="-18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одевании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снятии</w:t>
      </w:r>
      <w:r>
        <w:rPr>
          <w:spacing w:val="-68"/>
        </w:rPr>
        <w:t xml:space="preserve"> </w:t>
      </w:r>
      <w:r>
        <w:t>предметов одежды. Раздел «Прием пищи» предполагает обучение использова-</w:t>
      </w:r>
      <w:r>
        <w:rPr>
          <w:spacing w:val="1"/>
        </w:rPr>
        <w:t xml:space="preserve"> </w:t>
      </w:r>
      <w:r>
        <w:t>нию во время еды столовых приборов, питью из кружки, накладыванию пищи в</w:t>
      </w:r>
      <w:r>
        <w:rPr>
          <w:spacing w:val="-67"/>
        </w:rPr>
        <w:t xml:space="preserve"> </w:t>
      </w:r>
      <w:r>
        <w:t>тарелку,</w:t>
      </w:r>
      <w:r>
        <w:rPr>
          <w:spacing w:val="-13"/>
        </w:rPr>
        <w:t xml:space="preserve"> </w:t>
      </w:r>
      <w:r>
        <w:t>пользованию</w:t>
      </w:r>
      <w:r>
        <w:rPr>
          <w:spacing w:val="-13"/>
        </w:rPr>
        <w:t xml:space="preserve"> </w:t>
      </w:r>
      <w:r>
        <w:t>салфеткой.</w:t>
      </w:r>
      <w:r>
        <w:rPr>
          <w:spacing w:val="-13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6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обслужива-</w:t>
      </w:r>
      <w:r>
        <w:rPr>
          <w:spacing w:val="-67"/>
        </w:rPr>
        <w:t xml:space="preserve"> </w:t>
      </w:r>
      <w:r>
        <w:t>ния</w:t>
      </w:r>
      <w:r>
        <w:rPr>
          <w:spacing w:val="-12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туалете</w:t>
      </w:r>
      <w:r>
        <w:rPr>
          <w:spacing w:val="-9"/>
        </w:rPr>
        <w:t xml:space="preserve"> </w:t>
      </w:r>
      <w:r>
        <w:t>включены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«Туалет».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раздела</w:t>
      </w:r>
      <w:r>
        <w:rPr>
          <w:spacing w:val="-9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пред-</w:t>
      </w:r>
      <w:r>
        <w:rPr>
          <w:spacing w:val="-68"/>
        </w:rPr>
        <w:t xml:space="preserve"> </w:t>
      </w:r>
      <w:r>
        <w:t>полагается формирование представлений о своем ближайшем окружении: чле-</w:t>
      </w:r>
      <w:r>
        <w:rPr>
          <w:spacing w:val="1"/>
        </w:rPr>
        <w:t xml:space="preserve"> </w:t>
      </w:r>
      <w:r>
        <w:t>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 соблюдать правила и нормы культуры поведения и общения в семье.</w:t>
      </w:r>
      <w:r>
        <w:rPr>
          <w:spacing w:val="1"/>
        </w:rPr>
        <w:t xml:space="preserve"> </w:t>
      </w:r>
      <w:r>
        <w:rPr>
          <w:spacing w:val="-1"/>
        </w:rPr>
        <w:t>Важно,</w:t>
      </w:r>
      <w:r>
        <w:rPr>
          <w:spacing w:val="-18"/>
        </w:rPr>
        <w:t xml:space="preserve"> </w:t>
      </w:r>
      <w:r>
        <w:rPr>
          <w:spacing w:val="-1"/>
        </w:rPr>
        <w:t>чтобы</w:t>
      </w:r>
      <w:r>
        <w:rPr>
          <w:spacing w:val="-19"/>
        </w:rPr>
        <w:t xml:space="preserve"> </w:t>
      </w:r>
      <w:r>
        <w:rPr>
          <w:spacing w:val="-1"/>
        </w:rPr>
        <w:t>образцом</w:t>
      </w:r>
      <w:r>
        <w:rPr>
          <w:spacing w:val="-20"/>
        </w:rPr>
        <w:t xml:space="preserve"> </w:t>
      </w:r>
      <w:r>
        <w:rPr>
          <w:spacing w:val="-1"/>
        </w:rPr>
        <w:t>культуры</w:t>
      </w:r>
      <w:r>
        <w:rPr>
          <w:spacing w:val="-16"/>
        </w:rPr>
        <w:t xml:space="preserve"> </w:t>
      </w:r>
      <w:r>
        <w:t>общения</w:t>
      </w:r>
      <w:r>
        <w:rPr>
          <w:spacing w:val="-20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являлось</w:t>
      </w:r>
      <w:r>
        <w:rPr>
          <w:spacing w:val="-18"/>
        </w:rPr>
        <w:t xml:space="preserve"> </w:t>
      </w:r>
      <w:r>
        <w:t>доброжелатель-</w:t>
      </w:r>
      <w:r>
        <w:rPr>
          <w:spacing w:val="-67"/>
        </w:rPr>
        <w:t xml:space="preserve"> </w:t>
      </w:r>
      <w:r>
        <w:t>ное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заботливое</w:t>
      </w:r>
      <w:r>
        <w:rPr>
          <w:spacing w:val="-12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окружающим,</w:t>
      </w:r>
      <w:r>
        <w:rPr>
          <w:spacing w:val="-10"/>
        </w:rPr>
        <w:t xml:space="preserve"> </w:t>
      </w:r>
      <w:r>
        <w:t>спокойный</w:t>
      </w:r>
      <w:r>
        <w:rPr>
          <w:spacing w:val="-12"/>
        </w:rPr>
        <w:t xml:space="preserve"> </w:t>
      </w:r>
      <w:r>
        <w:t>приветливый</w:t>
      </w:r>
      <w:r>
        <w:rPr>
          <w:spacing w:val="-11"/>
        </w:rPr>
        <w:t xml:space="preserve"> </w:t>
      </w:r>
      <w:r>
        <w:t>тон.</w:t>
      </w:r>
      <w:r>
        <w:rPr>
          <w:spacing w:val="-11"/>
        </w:rPr>
        <w:t xml:space="preserve"> </w:t>
      </w:r>
      <w:r>
        <w:t>Ребе-</w:t>
      </w:r>
      <w:r>
        <w:rPr>
          <w:spacing w:val="-67"/>
        </w:rPr>
        <w:t xml:space="preserve"> </w:t>
      </w:r>
      <w:r>
        <w:t>нок учится понимать окружающих людей, проявлять к ним внимание, общаться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14:paraId="57ECDBCF" w14:textId="77777777" w:rsidR="001F167D" w:rsidRDefault="00E44A9C">
      <w:pPr>
        <w:pStyle w:val="a3"/>
        <w:spacing w:before="204" w:line="276" w:lineRule="auto"/>
        <w:ind w:right="1128" w:firstLine="566"/>
      </w:pPr>
      <w:r>
        <w:t>Содержание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-67"/>
        </w:rPr>
        <w:t xml:space="preserve"> </w:t>
      </w:r>
      <w:r>
        <w:t>Например, работа по формированию таких гигиенических навыков, как мытье</w:t>
      </w:r>
      <w:r>
        <w:rPr>
          <w:spacing w:val="1"/>
        </w:rPr>
        <w:t xml:space="preserve"> </w:t>
      </w:r>
      <w:r>
        <w:t>рук, питье из кружки и др., проводится с детьми младшего возраста, а обучение</w:t>
      </w:r>
      <w:r>
        <w:rPr>
          <w:spacing w:val="1"/>
        </w:rPr>
        <w:t xml:space="preserve"> </w:t>
      </w:r>
      <w:r>
        <w:t>бритью, уходу за кожей лица, мытью в душе и др. проводится с детьми более</w:t>
      </w:r>
      <w:r>
        <w:rPr>
          <w:spacing w:val="1"/>
        </w:rPr>
        <w:t xml:space="preserve"> </w:t>
      </w:r>
      <w:r>
        <w:t>старшего возраста.</w:t>
      </w:r>
    </w:p>
    <w:p w14:paraId="34B96785" w14:textId="77777777" w:rsidR="001F167D" w:rsidRDefault="00E44A9C">
      <w:pPr>
        <w:pStyle w:val="a3"/>
        <w:spacing w:before="198" w:line="276" w:lineRule="auto"/>
        <w:ind w:right="1132" w:firstLine="566"/>
      </w:pPr>
      <w:r>
        <w:t>Большинство разделов включает задачи, требующие обучения отдельным</w:t>
      </w:r>
      <w:r>
        <w:rPr>
          <w:spacing w:val="1"/>
        </w:rPr>
        <w:t xml:space="preserve"> </w:t>
      </w:r>
      <w:r>
        <w:t>операциям,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rPr>
          <w:spacing w:val="-1"/>
        </w:rPr>
        <w:t>струей</w:t>
      </w:r>
      <w:r>
        <w:rPr>
          <w:spacing w:val="-14"/>
        </w:rPr>
        <w:t xml:space="preserve"> </w:t>
      </w:r>
      <w:r>
        <w:t>воды,</w:t>
      </w:r>
      <w:r>
        <w:rPr>
          <w:spacing w:val="-17"/>
        </w:rPr>
        <w:t xml:space="preserve"> </w:t>
      </w:r>
      <w:r>
        <w:t>намыливать</w:t>
      </w:r>
      <w:r>
        <w:rPr>
          <w:spacing w:val="-17"/>
        </w:rPr>
        <w:t xml:space="preserve"> </w:t>
      </w:r>
      <w:r>
        <w:t>руки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т.д.</w:t>
      </w:r>
      <w:r>
        <w:rPr>
          <w:spacing w:val="-14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того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ребенок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освоит,</w:t>
      </w:r>
      <w:r>
        <w:rPr>
          <w:spacing w:val="-15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учится</w:t>
      </w:r>
      <w:r>
        <w:rPr>
          <w:spacing w:val="-68"/>
        </w:rPr>
        <w:t xml:space="preserve"> </w:t>
      </w:r>
      <w:r>
        <w:t>соблюдать последовательность этих операций. Процесс обучения предусматри-</w:t>
      </w:r>
      <w:r>
        <w:rPr>
          <w:spacing w:val="1"/>
        </w:rPr>
        <w:t xml:space="preserve"> </w:t>
      </w:r>
      <w:r>
        <w:t>вает поэтапность в плане усложнения самих навыков. Например, формирование</w:t>
      </w:r>
      <w:r>
        <w:rPr>
          <w:spacing w:val="-67"/>
        </w:rPr>
        <w:t xml:space="preserve"> </w:t>
      </w:r>
      <w:r>
        <w:t>гигиенических навыков начинают с формирования умения мыть руки, лицо, чи-</w:t>
      </w:r>
      <w:r>
        <w:rPr>
          <w:spacing w:val="-67"/>
        </w:rPr>
        <w:t xml:space="preserve"> </w:t>
      </w:r>
      <w:r>
        <w:t>стить зубы. На последнем этапе обучения ребенок учится принимать душ, мыть</w:t>
      </w:r>
      <w:r>
        <w:rPr>
          <w:spacing w:val="-67"/>
        </w:rPr>
        <w:t xml:space="preserve"> </w:t>
      </w:r>
      <w:r>
        <w:t>голову</w:t>
      </w:r>
      <w:r>
        <w:rPr>
          <w:spacing w:val="-5"/>
        </w:rPr>
        <w:t xml:space="preserve"> </w:t>
      </w:r>
      <w:r>
        <w:t>и т.д.</w:t>
      </w:r>
    </w:p>
    <w:p w14:paraId="47C5328E" w14:textId="77777777" w:rsidR="001F167D" w:rsidRDefault="00E44A9C">
      <w:pPr>
        <w:pStyle w:val="a3"/>
        <w:spacing w:before="202" w:line="276" w:lineRule="auto"/>
        <w:ind w:right="1129" w:firstLine="566"/>
      </w:pPr>
      <w:r>
        <w:t>При формировании навыков самообслуживания важно объединять усилия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родителей.</w:t>
      </w:r>
      <w:r>
        <w:rPr>
          <w:spacing w:val="16"/>
        </w:rPr>
        <w:t xml:space="preserve"> </w:t>
      </w:r>
      <w:r>
        <w:t>Работа,</w:t>
      </w:r>
      <w:r>
        <w:rPr>
          <w:spacing w:val="5"/>
        </w:rPr>
        <w:t xml:space="preserve"> </w:t>
      </w:r>
      <w:r>
        <w:t>проводимая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школе,</w:t>
      </w:r>
      <w:r>
        <w:rPr>
          <w:spacing w:val="6"/>
        </w:rPr>
        <w:t xml:space="preserve"> </w:t>
      </w:r>
      <w:r>
        <w:t>должна</w:t>
      </w:r>
      <w:r>
        <w:rPr>
          <w:spacing w:val="8"/>
        </w:rPr>
        <w:t xml:space="preserve"> </w:t>
      </w:r>
      <w:r>
        <w:t>продолжаться</w:t>
      </w:r>
    </w:p>
    <w:p w14:paraId="7331583C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712F028" w14:textId="77777777" w:rsidR="001F167D" w:rsidRDefault="00E44A9C">
      <w:pPr>
        <w:pStyle w:val="a3"/>
        <w:spacing w:before="74" w:line="278" w:lineRule="auto"/>
        <w:jc w:val="left"/>
      </w:pPr>
      <w:r>
        <w:t>дома.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домашних</w:t>
      </w:r>
      <w:r>
        <w:rPr>
          <w:spacing w:val="24"/>
        </w:rPr>
        <w:t xml:space="preserve"> </w:t>
      </w:r>
      <w:r>
        <w:t>условиях</w:t>
      </w:r>
      <w:r>
        <w:rPr>
          <w:spacing w:val="26"/>
        </w:rPr>
        <w:t xml:space="preserve"> </w:t>
      </w:r>
      <w:r>
        <w:t>возникает</w:t>
      </w:r>
      <w:r>
        <w:rPr>
          <w:spacing w:val="23"/>
        </w:rPr>
        <w:t xml:space="preserve"> </w:t>
      </w:r>
      <w:r>
        <w:t>больше</w:t>
      </w:r>
      <w:r>
        <w:rPr>
          <w:spacing w:val="26"/>
        </w:rPr>
        <w:t xml:space="preserve"> </w:t>
      </w:r>
      <w:r>
        <w:t>естественных</w:t>
      </w:r>
      <w:r>
        <w:rPr>
          <w:spacing w:val="24"/>
        </w:rPr>
        <w:t xml:space="preserve"> </w:t>
      </w:r>
      <w:r>
        <w:t>ситуаций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со-</w:t>
      </w:r>
      <w:r>
        <w:rPr>
          <w:spacing w:val="-67"/>
        </w:rPr>
        <w:t xml:space="preserve"> </w:t>
      </w:r>
      <w:r>
        <w:t>вершенствования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самообслуживания.</w:t>
      </w:r>
    </w:p>
    <w:p w14:paraId="3C93F9D6" w14:textId="77777777" w:rsidR="001F167D" w:rsidRDefault="00E44A9C">
      <w:pPr>
        <w:pStyle w:val="a3"/>
        <w:spacing w:before="195" w:line="276" w:lineRule="auto"/>
        <w:ind w:right="1128" w:firstLine="566"/>
      </w:pPr>
      <w:r>
        <w:t>Для реализации программы предмета «Человек» материально-техническое</w:t>
      </w:r>
      <w:r>
        <w:rPr>
          <w:spacing w:val="1"/>
        </w:rPr>
        <w:t xml:space="preserve"> </w:t>
      </w:r>
      <w:r>
        <w:t>обеспечение включает: предметные и сюжетные картинки, фотографии с изоб-</w:t>
      </w:r>
      <w:r>
        <w:rPr>
          <w:spacing w:val="1"/>
        </w:rPr>
        <w:t xml:space="preserve"> </w:t>
      </w:r>
      <w:r>
        <w:t>ражением членов семьи ребенка; пиктограммы и видеозаписи действий, правил</w:t>
      </w:r>
      <w:r>
        <w:rPr>
          <w:spacing w:val="1"/>
        </w:rPr>
        <w:t xml:space="preserve"> </w:t>
      </w:r>
      <w:r>
        <w:t>поведения, пиктограммы с изображением действий, операций самообслужива-</w:t>
      </w:r>
      <w:r>
        <w:rPr>
          <w:spacing w:val="1"/>
        </w:rPr>
        <w:t xml:space="preserve"> </w:t>
      </w:r>
      <w:r>
        <w:t>ния, используемых при этом предметов и др. Кроме того, используются видео-</w:t>
      </w:r>
      <w:r>
        <w:rPr>
          <w:spacing w:val="1"/>
        </w:rPr>
        <w:t xml:space="preserve"> </w:t>
      </w:r>
      <w:r>
        <w:rPr>
          <w:spacing w:val="-1"/>
        </w:rPr>
        <w:t>материалы,</w:t>
      </w:r>
      <w:r>
        <w:rPr>
          <w:spacing w:val="-18"/>
        </w:rPr>
        <w:t xml:space="preserve"> </w:t>
      </w:r>
      <w:r>
        <w:rPr>
          <w:spacing w:val="-1"/>
        </w:rPr>
        <w:t>презентации,</w:t>
      </w:r>
      <w:r>
        <w:rPr>
          <w:spacing w:val="-15"/>
        </w:rPr>
        <w:t xml:space="preserve"> </w:t>
      </w:r>
      <w:r>
        <w:t>мультипликационные</w:t>
      </w:r>
      <w:r>
        <w:rPr>
          <w:spacing w:val="-13"/>
        </w:rPr>
        <w:t xml:space="preserve"> </w:t>
      </w:r>
      <w:r>
        <w:t>фильмы,</w:t>
      </w:r>
      <w:r>
        <w:rPr>
          <w:spacing w:val="-14"/>
        </w:rPr>
        <w:t xml:space="preserve"> </w:t>
      </w:r>
      <w:r>
        <w:t>иллюстрирующие</w:t>
      </w:r>
      <w:r>
        <w:rPr>
          <w:spacing w:val="-14"/>
        </w:rPr>
        <w:t xml:space="preserve"> </w:t>
      </w:r>
      <w:r>
        <w:t>внут-</w:t>
      </w:r>
      <w:r>
        <w:rPr>
          <w:spacing w:val="-68"/>
        </w:rPr>
        <w:t xml:space="preserve"> </w:t>
      </w:r>
      <w:r>
        <w:t>рисемейные взаимоотношения; семейный альбом, рабочие тетради с изображе-</w:t>
      </w:r>
      <w:r>
        <w:rPr>
          <w:spacing w:val="1"/>
        </w:rPr>
        <w:t xml:space="preserve"> </w:t>
      </w:r>
      <w:r>
        <w:t>ниями контуров взрослых и детей для раскрашивания, вырезания, наклеивания;</w:t>
      </w:r>
      <w:r>
        <w:rPr>
          <w:spacing w:val="1"/>
        </w:rPr>
        <w:t xml:space="preserve"> </w:t>
      </w:r>
      <w:r>
        <w:t>используются технические средства: компьютер, видеопроектор и другое муль-</w:t>
      </w:r>
      <w:r>
        <w:rPr>
          <w:spacing w:val="1"/>
        </w:rPr>
        <w:t xml:space="preserve"> </w:t>
      </w:r>
      <w:r>
        <w:rPr>
          <w:spacing w:val="-1"/>
        </w:rPr>
        <w:t>тимедийное</w:t>
      </w:r>
      <w:r>
        <w:rPr>
          <w:spacing w:val="-18"/>
        </w:rPr>
        <w:t xml:space="preserve"> </w:t>
      </w:r>
      <w:r>
        <w:rPr>
          <w:spacing w:val="-1"/>
        </w:rPr>
        <w:t>оборудование.</w:t>
      </w:r>
      <w:r>
        <w:rPr>
          <w:spacing w:val="-17"/>
        </w:rPr>
        <w:t xml:space="preserve"> </w:t>
      </w:r>
      <w:r>
        <w:t>Стеллажи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наглядных</w:t>
      </w:r>
      <w:r>
        <w:rPr>
          <w:spacing w:val="-16"/>
        </w:rPr>
        <w:t xml:space="preserve"> </w:t>
      </w:r>
      <w:r>
        <w:t>пособий,</w:t>
      </w:r>
      <w:r>
        <w:rPr>
          <w:spacing w:val="-17"/>
        </w:rPr>
        <w:t xml:space="preserve"> </w:t>
      </w:r>
      <w:r>
        <w:t>зеркала</w:t>
      </w:r>
      <w:r>
        <w:rPr>
          <w:spacing w:val="-18"/>
        </w:rPr>
        <w:t xml:space="preserve"> </w:t>
      </w:r>
      <w:r>
        <w:t>настенные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индивидуальные,</w:t>
      </w:r>
      <w:r>
        <w:rPr>
          <w:spacing w:val="-1"/>
        </w:rPr>
        <w:t xml:space="preserve"> </w:t>
      </w:r>
      <w:r>
        <w:t>столы,</w:t>
      </w:r>
      <w:r>
        <w:rPr>
          <w:spacing w:val="-1"/>
        </w:rPr>
        <w:t xml:space="preserve"> </w:t>
      </w:r>
      <w:r>
        <w:t>стулья и др.</w:t>
      </w:r>
    </w:p>
    <w:p w14:paraId="13E44F47" w14:textId="77777777" w:rsidR="001F167D" w:rsidRDefault="00E44A9C">
      <w:pPr>
        <w:pStyle w:val="a3"/>
        <w:spacing w:before="204"/>
        <w:ind w:left="718" w:right="1130"/>
        <w:jc w:val="center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9</w:t>
      </w:r>
      <w:r>
        <w:rPr>
          <w:spacing w:val="-1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обучения.</w:t>
      </w:r>
    </w:p>
    <w:p w14:paraId="38C203AD" w14:textId="77777777" w:rsidR="001F167D" w:rsidRDefault="00E44A9C">
      <w:pPr>
        <w:pStyle w:val="21"/>
        <w:spacing w:before="247"/>
        <w:jc w:val="left"/>
      </w:pPr>
      <w:r>
        <w:t>Содержание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«Человек»</w:t>
      </w:r>
    </w:p>
    <w:p w14:paraId="0613D61F" w14:textId="77777777" w:rsidR="001F167D" w:rsidRDefault="00E44A9C">
      <w:pPr>
        <w:spacing w:before="249"/>
        <w:ind w:left="812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себе.</w:t>
      </w:r>
    </w:p>
    <w:p w14:paraId="420A27AC" w14:textId="77777777" w:rsidR="001F167D" w:rsidRDefault="00E44A9C">
      <w:pPr>
        <w:pStyle w:val="a3"/>
        <w:spacing w:before="247" w:line="276" w:lineRule="auto"/>
        <w:ind w:right="1132" w:firstLine="566"/>
      </w:pPr>
      <w:r>
        <w:t>Идентификация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мальчика</w:t>
      </w:r>
      <w:r>
        <w:rPr>
          <w:spacing w:val="-4"/>
        </w:rPr>
        <w:t xml:space="preserve"> </w:t>
      </w:r>
      <w:r>
        <w:t>(девочки),</w:t>
      </w:r>
      <w:r>
        <w:rPr>
          <w:spacing w:val="-6"/>
        </w:rPr>
        <w:t xml:space="preserve"> </w:t>
      </w:r>
      <w:r>
        <w:t>юноши</w:t>
      </w:r>
      <w:r>
        <w:rPr>
          <w:spacing w:val="-5"/>
        </w:rPr>
        <w:t xml:space="preserve"> </w:t>
      </w:r>
      <w:r>
        <w:t>(девушки).</w:t>
      </w:r>
      <w:r>
        <w:rPr>
          <w:spacing w:val="-5"/>
        </w:rPr>
        <w:t xml:space="preserve"> </w:t>
      </w:r>
      <w:r>
        <w:t>Узнавание</w:t>
      </w:r>
      <w:r>
        <w:rPr>
          <w:spacing w:val="-68"/>
        </w:rPr>
        <w:t xml:space="preserve"> </w:t>
      </w:r>
      <w:r>
        <w:rPr>
          <w:spacing w:val="-1"/>
        </w:rPr>
        <w:t>(различение)</w:t>
      </w:r>
      <w:r>
        <w:rPr>
          <w:spacing w:val="-16"/>
        </w:rPr>
        <w:t xml:space="preserve"> </w:t>
      </w:r>
      <w:r>
        <w:t>частей</w:t>
      </w:r>
      <w:r>
        <w:rPr>
          <w:spacing w:val="-16"/>
        </w:rPr>
        <w:t xml:space="preserve"> </w:t>
      </w:r>
      <w:r>
        <w:t>тела</w:t>
      </w:r>
      <w:r>
        <w:rPr>
          <w:spacing w:val="-14"/>
        </w:rPr>
        <w:t xml:space="preserve"> </w:t>
      </w:r>
      <w:r>
        <w:t>(голова</w:t>
      </w:r>
      <w:r>
        <w:rPr>
          <w:spacing w:val="-14"/>
        </w:rPr>
        <w:t xml:space="preserve"> </w:t>
      </w:r>
      <w:r>
        <w:t>(волосы,</w:t>
      </w:r>
      <w:r>
        <w:rPr>
          <w:spacing w:val="-14"/>
        </w:rPr>
        <w:t xml:space="preserve"> </w:t>
      </w:r>
      <w:r>
        <w:t>уши,</w:t>
      </w:r>
      <w:r>
        <w:rPr>
          <w:spacing w:val="-14"/>
        </w:rPr>
        <w:t xml:space="preserve"> </w:t>
      </w:r>
      <w:r>
        <w:t>шея,</w:t>
      </w:r>
      <w:r>
        <w:rPr>
          <w:spacing w:val="-14"/>
        </w:rPr>
        <w:t xml:space="preserve"> </w:t>
      </w:r>
      <w:r>
        <w:t>лицо),</w:t>
      </w:r>
      <w:r>
        <w:rPr>
          <w:spacing w:val="-17"/>
        </w:rPr>
        <w:t xml:space="preserve"> </w:t>
      </w:r>
      <w:r>
        <w:t>туловище</w:t>
      </w:r>
      <w:r>
        <w:rPr>
          <w:spacing w:val="-14"/>
        </w:rPr>
        <w:t xml:space="preserve"> </w:t>
      </w:r>
      <w:r>
        <w:t>(спина,</w:t>
      </w:r>
      <w:r>
        <w:rPr>
          <w:spacing w:val="-17"/>
        </w:rPr>
        <w:t xml:space="preserve"> </w:t>
      </w:r>
      <w:r>
        <w:t>жи-</w:t>
      </w:r>
      <w:r>
        <w:rPr>
          <w:spacing w:val="-67"/>
        </w:rPr>
        <w:t xml:space="preserve"> </w:t>
      </w:r>
      <w:r>
        <w:t>вот),</w:t>
      </w:r>
      <w:r>
        <w:rPr>
          <w:spacing w:val="-18"/>
        </w:rPr>
        <w:t xml:space="preserve"> </w:t>
      </w:r>
      <w:r>
        <w:t>руки</w:t>
      </w:r>
      <w:r>
        <w:rPr>
          <w:spacing w:val="-15"/>
        </w:rPr>
        <w:t xml:space="preserve"> </w:t>
      </w:r>
      <w:r>
        <w:t>(локоть,</w:t>
      </w:r>
      <w:r>
        <w:rPr>
          <w:spacing w:val="-18"/>
        </w:rPr>
        <w:t xml:space="preserve"> </w:t>
      </w:r>
      <w:r>
        <w:t>ладонь,</w:t>
      </w:r>
      <w:r>
        <w:rPr>
          <w:spacing w:val="-17"/>
        </w:rPr>
        <w:t xml:space="preserve"> </w:t>
      </w:r>
      <w:r>
        <w:t>пальцы),</w:t>
      </w:r>
      <w:r>
        <w:rPr>
          <w:spacing w:val="-18"/>
        </w:rPr>
        <w:t xml:space="preserve"> </w:t>
      </w:r>
      <w:r>
        <w:t>ноги</w:t>
      </w:r>
      <w:r>
        <w:rPr>
          <w:spacing w:val="-16"/>
        </w:rPr>
        <w:t xml:space="preserve"> </w:t>
      </w:r>
      <w:r>
        <w:t>(колено,</w:t>
      </w:r>
      <w:r>
        <w:rPr>
          <w:spacing w:val="-18"/>
        </w:rPr>
        <w:t xml:space="preserve"> </w:t>
      </w:r>
      <w:r>
        <w:t>ступня,</w:t>
      </w:r>
      <w:r>
        <w:rPr>
          <w:spacing w:val="-16"/>
        </w:rPr>
        <w:t xml:space="preserve"> </w:t>
      </w:r>
      <w:r>
        <w:t>пальцы,</w:t>
      </w:r>
      <w:r>
        <w:rPr>
          <w:spacing w:val="-18"/>
        </w:rPr>
        <w:t xml:space="preserve"> </w:t>
      </w:r>
      <w:r>
        <w:t>пятка).</w:t>
      </w:r>
      <w:r>
        <w:rPr>
          <w:spacing w:val="-16"/>
        </w:rPr>
        <w:t xml:space="preserve"> </w:t>
      </w:r>
      <w:r>
        <w:t>Знание</w:t>
      </w:r>
      <w:r>
        <w:rPr>
          <w:spacing w:val="-68"/>
        </w:rPr>
        <w:t xml:space="preserve"> </w:t>
      </w:r>
      <w:r>
        <w:t>назначения частей тела. Узнавание (различение) частей лица человека (глаза,</w:t>
      </w:r>
      <w:r>
        <w:rPr>
          <w:spacing w:val="1"/>
        </w:rPr>
        <w:t xml:space="preserve"> </w:t>
      </w:r>
      <w:r>
        <w:t>брови, нос, лоб, рот (губы, язык, зубы). Знание назначения частей лица. Знание</w:t>
      </w:r>
      <w:r>
        <w:rPr>
          <w:spacing w:val="1"/>
        </w:rPr>
        <w:t xml:space="preserve"> </w:t>
      </w:r>
      <w:r>
        <w:t>строения человека (скелет, мышцы, кожа). Узнавание (различение) внутренних</w:t>
      </w:r>
      <w:r>
        <w:rPr>
          <w:spacing w:val="1"/>
        </w:rPr>
        <w:t xml:space="preserve"> </w:t>
      </w:r>
      <w:r>
        <w:t>органов человека (на схеме тела) (сердце, легкие, печень, почки, желудок). Зна-</w:t>
      </w:r>
      <w:r>
        <w:rPr>
          <w:spacing w:val="1"/>
        </w:rPr>
        <w:t xml:space="preserve"> </w:t>
      </w:r>
      <w:r>
        <w:t>ние назначения внутренних органов. Знание вредных привычек. Сообщение о</w:t>
      </w:r>
      <w:r>
        <w:rPr>
          <w:spacing w:val="1"/>
        </w:rPr>
        <w:t xml:space="preserve"> </w:t>
      </w:r>
      <w:r>
        <w:t>состоянии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здоровья.</w:t>
      </w:r>
      <w:r>
        <w:rPr>
          <w:spacing w:val="-9"/>
        </w:rPr>
        <w:t xml:space="preserve"> </w:t>
      </w:r>
      <w:r>
        <w:t>Называние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имени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фамилии.</w:t>
      </w:r>
      <w:r>
        <w:rPr>
          <w:spacing w:val="-9"/>
        </w:rPr>
        <w:t xml:space="preserve"> </w:t>
      </w:r>
      <w:r>
        <w:t>Называние</w:t>
      </w:r>
      <w:r>
        <w:rPr>
          <w:spacing w:val="-9"/>
        </w:rPr>
        <w:t xml:space="preserve"> </w:t>
      </w:r>
      <w:r>
        <w:t>сво-</w:t>
      </w:r>
      <w:r>
        <w:rPr>
          <w:spacing w:val="-67"/>
        </w:rPr>
        <w:t xml:space="preserve"> </w:t>
      </w:r>
      <w:r>
        <w:t>его возраста (даты рождения). Знание видов деятельности для организации сво-</w:t>
      </w:r>
      <w:r>
        <w:rPr>
          <w:spacing w:val="1"/>
        </w:rPr>
        <w:t xml:space="preserve"> </w:t>
      </w:r>
      <w:r>
        <w:t>его свободного времени.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себе.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 себе.</w:t>
      </w:r>
    </w:p>
    <w:p w14:paraId="1AA0C51B" w14:textId="77777777" w:rsidR="001F167D" w:rsidRDefault="00E44A9C">
      <w:pPr>
        <w:spacing w:before="202"/>
        <w:ind w:left="812"/>
        <w:rPr>
          <w:i/>
          <w:sz w:val="28"/>
        </w:rPr>
      </w:pPr>
      <w:r>
        <w:rPr>
          <w:i/>
          <w:sz w:val="28"/>
        </w:rPr>
        <w:t>Гигиена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тела.</w:t>
      </w:r>
    </w:p>
    <w:p w14:paraId="24B66B8F" w14:textId="77777777" w:rsidR="001F167D" w:rsidRDefault="00E44A9C">
      <w:pPr>
        <w:pStyle w:val="a3"/>
        <w:spacing w:before="247" w:line="276" w:lineRule="auto"/>
        <w:ind w:right="1133" w:firstLine="566"/>
      </w:pPr>
      <w:r>
        <w:t>Различение вентилей с горячей и холодной водой. Регулирование напора</w:t>
      </w:r>
      <w:r>
        <w:rPr>
          <w:spacing w:val="1"/>
        </w:rPr>
        <w:t xml:space="preserve"> </w:t>
      </w:r>
      <w:r>
        <w:t>струи воды. Смешивание воды до комфортной температуры. Вытирание рук по-</w:t>
      </w:r>
      <w:r>
        <w:rPr>
          <w:spacing w:val="-67"/>
        </w:rPr>
        <w:t xml:space="preserve"> </w:t>
      </w:r>
      <w:r>
        <w:t>лотенцем. Сушка рук с помощью автоматической сушилки. Соблюдение после-</w:t>
      </w:r>
      <w:r>
        <w:rPr>
          <w:spacing w:val="1"/>
        </w:rPr>
        <w:t xml:space="preserve"> </w:t>
      </w:r>
      <w:r>
        <w:t>довательности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мытье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вытирании</w:t>
      </w:r>
      <w:r>
        <w:rPr>
          <w:spacing w:val="-6"/>
        </w:rPr>
        <w:t xml:space="preserve"> </w:t>
      </w:r>
      <w:r>
        <w:t>рук:</w:t>
      </w:r>
      <w:r>
        <w:rPr>
          <w:spacing w:val="-2"/>
        </w:rPr>
        <w:t xml:space="preserve"> </w:t>
      </w:r>
      <w:r>
        <w:t>открывание</w:t>
      </w:r>
      <w:r>
        <w:rPr>
          <w:spacing w:val="-6"/>
        </w:rPr>
        <w:t xml:space="preserve"> </w:t>
      </w:r>
      <w:r>
        <w:t>крана,</w:t>
      </w:r>
      <w:r>
        <w:rPr>
          <w:spacing w:val="-7"/>
        </w:rPr>
        <w:t xml:space="preserve"> </w:t>
      </w:r>
      <w:r>
        <w:t>регули-</w:t>
      </w:r>
      <w:r>
        <w:rPr>
          <w:spacing w:val="-67"/>
        </w:rPr>
        <w:t xml:space="preserve"> </w:t>
      </w:r>
      <w:r>
        <w:t>рование напора струи и температуры воды, намачивание рук, намыливание рук,</w:t>
      </w:r>
      <w:r>
        <w:rPr>
          <w:spacing w:val="-67"/>
        </w:rPr>
        <w:t xml:space="preserve"> </w:t>
      </w:r>
      <w:r>
        <w:t>смывание мыла с рук, закрывание крана, вытирание рук. Нанесение крема на</w:t>
      </w:r>
      <w:r>
        <w:rPr>
          <w:spacing w:val="1"/>
        </w:rPr>
        <w:t xml:space="preserve"> </w:t>
      </w:r>
      <w:r>
        <w:t>руки.</w:t>
      </w:r>
    </w:p>
    <w:p w14:paraId="0549231F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1D50B64" w14:textId="77777777" w:rsidR="001F167D" w:rsidRDefault="00E44A9C">
      <w:pPr>
        <w:pStyle w:val="a3"/>
        <w:spacing w:before="74" w:line="276" w:lineRule="auto"/>
        <w:ind w:right="1133" w:firstLine="566"/>
      </w:pPr>
      <w:r>
        <w:t>Подстригание ногтей ножницами. Подпиливание ногтей пилочкой. Нанесе-</w:t>
      </w:r>
      <w:r>
        <w:rPr>
          <w:spacing w:val="-67"/>
        </w:rPr>
        <w:t xml:space="preserve"> </w:t>
      </w:r>
      <w:r>
        <w:t>ние покрытия на ногтевую поверхность. Удаление декоративного покрытия с</w:t>
      </w:r>
      <w:r>
        <w:rPr>
          <w:spacing w:val="1"/>
        </w:rPr>
        <w:t xml:space="preserve"> </w:t>
      </w:r>
      <w:r>
        <w:t>ногтей. Вытирание лица. Соблюдение последовательности действий при мытье</w:t>
      </w:r>
      <w:r>
        <w:rPr>
          <w:spacing w:val="1"/>
        </w:rPr>
        <w:t xml:space="preserve"> </w:t>
      </w:r>
      <w:r>
        <w:t>и вытирании лица: открывание крана, регулирование напора струи и темпера-</w:t>
      </w:r>
      <w:r>
        <w:rPr>
          <w:spacing w:val="1"/>
        </w:rPr>
        <w:t xml:space="preserve"> </w:t>
      </w:r>
      <w:r>
        <w:t>туры воды, набирание воды в руки, выливание воды на лицо, протирание лица,</w:t>
      </w:r>
      <w:r>
        <w:rPr>
          <w:spacing w:val="1"/>
        </w:rPr>
        <w:t xml:space="preserve"> </w:t>
      </w:r>
      <w:r>
        <w:t>закрывание</w:t>
      </w:r>
      <w:r>
        <w:rPr>
          <w:spacing w:val="-1"/>
        </w:rPr>
        <w:t xml:space="preserve"> </w:t>
      </w:r>
      <w:r>
        <w:t>крана,</w:t>
      </w:r>
      <w:r>
        <w:rPr>
          <w:spacing w:val="-1"/>
        </w:rPr>
        <w:t xml:space="preserve"> </w:t>
      </w:r>
      <w:r>
        <w:t>вытирание лица.</w:t>
      </w:r>
    </w:p>
    <w:p w14:paraId="4522DED5" w14:textId="77777777" w:rsidR="001F167D" w:rsidRDefault="00E44A9C">
      <w:pPr>
        <w:pStyle w:val="a3"/>
        <w:spacing w:before="203" w:line="276" w:lineRule="auto"/>
        <w:ind w:right="1131" w:firstLine="566"/>
      </w:pPr>
      <w:r>
        <w:t>Чистка зубов. Полоскание полости рта. Соблюдение 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чистке</w:t>
      </w:r>
      <w:r>
        <w:rPr>
          <w:spacing w:val="-4"/>
        </w:rPr>
        <w:t xml:space="preserve"> </w:t>
      </w:r>
      <w:r>
        <w:t>зубов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полоскании</w:t>
      </w:r>
      <w:r>
        <w:rPr>
          <w:spacing w:val="-4"/>
        </w:rPr>
        <w:t xml:space="preserve"> </w:t>
      </w:r>
      <w:r>
        <w:t>полости</w:t>
      </w:r>
      <w:r>
        <w:rPr>
          <w:spacing w:val="-6"/>
        </w:rPr>
        <w:t xml:space="preserve"> </w:t>
      </w:r>
      <w:r>
        <w:t>рта:</w:t>
      </w:r>
      <w:r>
        <w:rPr>
          <w:spacing w:val="-2"/>
        </w:rPr>
        <w:t xml:space="preserve"> </w:t>
      </w:r>
      <w:r>
        <w:t>открывание</w:t>
      </w:r>
      <w:r>
        <w:rPr>
          <w:spacing w:val="-4"/>
        </w:rPr>
        <w:t xml:space="preserve"> </w:t>
      </w:r>
      <w:r>
        <w:t>тюбика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зуб-</w:t>
      </w:r>
      <w:r>
        <w:rPr>
          <w:spacing w:val="-67"/>
        </w:rPr>
        <w:t xml:space="preserve"> </w:t>
      </w:r>
      <w:r>
        <w:t>ной пастой, намачивание щетки, выдавливание зубной пасты на зубную щетку,</w:t>
      </w:r>
      <w:r>
        <w:rPr>
          <w:spacing w:val="1"/>
        </w:rPr>
        <w:t xml:space="preserve"> </w:t>
      </w:r>
      <w:r>
        <w:t>чистка</w:t>
      </w:r>
      <w:r>
        <w:rPr>
          <w:spacing w:val="-11"/>
        </w:rPr>
        <w:t xml:space="preserve"> </w:t>
      </w:r>
      <w:r>
        <w:t>зубов,</w:t>
      </w:r>
      <w:r>
        <w:rPr>
          <w:spacing w:val="-13"/>
        </w:rPr>
        <w:t xml:space="preserve"> </w:t>
      </w:r>
      <w:r>
        <w:t>полоскание</w:t>
      </w:r>
      <w:r>
        <w:rPr>
          <w:spacing w:val="-11"/>
        </w:rPr>
        <w:t xml:space="preserve"> </w:t>
      </w:r>
      <w:r>
        <w:t>рта,</w:t>
      </w:r>
      <w:r>
        <w:rPr>
          <w:spacing w:val="-12"/>
        </w:rPr>
        <w:t xml:space="preserve"> </w:t>
      </w:r>
      <w:r>
        <w:t>мытье</w:t>
      </w:r>
      <w:r>
        <w:rPr>
          <w:spacing w:val="-12"/>
        </w:rPr>
        <w:t xml:space="preserve"> </w:t>
      </w:r>
      <w:r>
        <w:t>щетки,</w:t>
      </w:r>
      <w:r>
        <w:rPr>
          <w:spacing w:val="-12"/>
        </w:rPr>
        <w:t xml:space="preserve"> </w:t>
      </w:r>
      <w:r>
        <w:t>закрывание</w:t>
      </w:r>
      <w:r>
        <w:rPr>
          <w:spacing w:val="-11"/>
        </w:rPr>
        <w:t xml:space="preserve"> </w:t>
      </w:r>
      <w:r>
        <w:t>тюбика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зубной</w:t>
      </w:r>
      <w:r>
        <w:rPr>
          <w:spacing w:val="-11"/>
        </w:rPr>
        <w:t xml:space="preserve"> </w:t>
      </w:r>
      <w:r>
        <w:t>пастой.</w:t>
      </w:r>
    </w:p>
    <w:p w14:paraId="65CB739C" w14:textId="77777777" w:rsidR="001F167D" w:rsidRDefault="00E44A9C">
      <w:pPr>
        <w:pStyle w:val="a3"/>
        <w:spacing w:before="199" w:line="278" w:lineRule="auto"/>
        <w:ind w:right="1137" w:firstLine="566"/>
      </w:pPr>
      <w:r>
        <w:t>Расчесывание волос. Соблюдение последовательности действий при мытье</w:t>
      </w:r>
      <w:r>
        <w:rPr>
          <w:spacing w:val="-6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вытирании</w:t>
      </w:r>
      <w:r>
        <w:rPr>
          <w:spacing w:val="-7"/>
        </w:rPr>
        <w:t xml:space="preserve"> </w:t>
      </w:r>
      <w:r>
        <w:t>волос:</w:t>
      </w:r>
      <w:r>
        <w:rPr>
          <w:spacing w:val="-10"/>
        </w:rPr>
        <w:t xml:space="preserve"> </w:t>
      </w:r>
      <w:r>
        <w:t>намачивание</w:t>
      </w:r>
      <w:r>
        <w:rPr>
          <w:spacing w:val="-8"/>
        </w:rPr>
        <w:t xml:space="preserve"> </w:t>
      </w:r>
      <w:r>
        <w:t>волос,</w:t>
      </w:r>
      <w:r>
        <w:rPr>
          <w:spacing w:val="-11"/>
        </w:rPr>
        <w:t xml:space="preserve"> </w:t>
      </w:r>
      <w:r>
        <w:t>намыливание</w:t>
      </w:r>
      <w:r>
        <w:rPr>
          <w:spacing w:val="-8"/>
        </w:rPr>
        <w:t xml:space="preserve"> </w:t>
      </w:r>
      <w:r>
        <w:t>волос,</w:t>
      </w:r>
      <w:r>
        <w:rPr>
          <w:spacing w:val="-11"/>
        </w:rPr>
        <w:t xml:space="preserve"> </w:t>
      </w:r>
      <w:r>
        <w:t>смывание</w:t>
      </w:r>
      <w:r>
        <w:rPr>
          <w:spacing w:val="-8"/>
        </w:rPr>
        <w:t xml:space="preserve"> </w:t>
      </w:r>
      <w:r>
        <w:t>шампуня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волос,</w:t>
      </w:r>
      <w:r>
        <w:rPr>
          <w:spacing w:val="-1"/>
        </w:rPr>
        <w:t xml:space="preserve"> </w:t>
      </w:r>
      <w:r>
        <w:t>вытирание</w:t>
      </w:r>
      <w:r>
        <w:rPr>
          <w:spacing w:val="-3"/>
        </w:rPr>
        <w:t xml:space="preserve"> </w:t>
      </w:r>
      <w:r>
        <w:t>волос.</w:t>
      </w:r>
    </w:p>
    <w:p w14:paraId="491F0688" w14:textId="77777777" w:rsidR="001F167D" w:rsidRDefault="00E44A9C">
      <w:pPr>
        <w:pStyle w:val="a3"/>
        <w:spacing w:before="191" w:line="278" w:lineRule="auto"/>
        <w:ind w:right="1135" w:firstLine="566"/>
      </w:pPr>
      <w:r>
        <w:t>Вытирание</w:t>
      </w:r>
      <w:r>
        <w:rPr>
          <w:spacing w:val="-11"/>
        </w:rPr>
        <w:t xml:space="preserve"> </w:t>
      </w:r>
      <w:r>
        <w:t>ног.</w:t>
      </w:r>
      <w:r>
        <w:rPr>
          <w:spacing w:val="-12"/>
        </w:rPr>
        <w:t xml:space="preserve"> </w:t>
      </w:r>
      <w:r>
        <w:t>Соблюдение</w:t>
      </w:r>
      <w:r>
        <w:rPr>
          <w:spacing w:val="-11"/>
        </w:rPr>
        <w:t xml:space="preserve"> </w:t>
      </w:r>
      <w:r>
        <w:t>последовательности</w:t>
      </w:r>
      <w:r>
        <w:rPr>
          <w:spacing w:val="-12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мытье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вы-</w:t>
      </w:r>
      <w:r>
        <w:rPr>
          <w:spacing w:val="-68"/>
        </w:rPr>
        <w:t xml:space="preserve"> </w:t>
      </w:r>
      <w:r>
        <w:t>тирании ног: намачивание ног, намыливание ног, смывание мыла, вытирание</w:t>
      </w:r>
      <w:r>
        <w:rPr>
          <w:spacing w:val="1"/>
        </w:rPr>
        <w:t xml:space="preserve"> </w:t>
      </w:r>
      <w:r>
        <w:t>ног.</w:t>
      </w:r>
    </w:p>
    <w:p w14:paraId="464A6799" w14:textId="77777777" w:rsidR="001F167D" w:rsidRDefault="001F167D">
      <w:pPr>
        <w:pStyle w:val="a3"/>
        <w:spacing w:before="8"/>
        <w:ind w:left="0"/>
        <w:jc w:val="left"/>
        <w:rPr>
          <w:sz w:val="8"/>
        </w:rPr>
      </w:pPr>
    </w:p>
    <w:p w14:paraId="2F752A68" w14:textId="77777777" w:rsidR="001F167D" w:rsidRDefault="00E44A9C">
      <w:pPr>
        <w:pStyle w:val="a3"/>
        <w:spacing w:before="89" w:line="276" w:lineRule="auto"/>
        <w:ind w:right="1135" w:firstLine="566"/>
      </w:pPr>
      <w:r>
        <w:t>Соблюдение последовательности действий при мытье и вытирании тела:</w:t>
      </w:r>
      <w:r>
        <w:rPr>
          <w:spacing w:val="1"/>
        </w:rPr>
        <w:t xml:space="preserve"> </w:t>
      </w:r>
      <w:r>
        <w:rPr>
          <w:spacing w:val="-1"/>
        </w:rPr>
        <w:t>ополаскивание</w:t>
      </w:r>
      <w:r>
        <w:rPr>
          <w:spacing w:val="-15"/>
        </w:rPr>
        <w:t xml:space="preserve"> </w:t>
      </w:r>
      <w:r>
        <w:rPr>
          <w:spacing w:val="-1"/>
        </w:rPr>
        <w:t>тела</w:t>
      </w:r>
      <w:r>
        <w:rPr>
          <w:spacing w:val="-18"/>
        </w:rPr>
        <w:t xml:space="preserve"> </w:t>
      </w:r>
      <w:r>
        <w:rPr>
          <w:spacing w:val="-1"/>
        </w:rPr>
        <w:t>водой,</w:t>
      </w:r>
      <w:r>
        <w:rPr>
          <w:spacing w:val="-18"/>
        </w:rPr>
        <w:t xml:space="preserve"> </w:t>
      </w:r>
      <w:r>
        <w:t>намыливание</w:t>
      </w:r>
      <w:r>
        <w:rPr>
          <w:spacing w:val="-16"/>
        </w:rPr>
        <w:t xml:space="preserve"> </w:t>
      </w:r>
      <w:r>
        <w:t>частей</w:t>
      </w:r>
      <w:r>
        <w:rPr>
          <w:spacing w:val="-14"/>
        </w:rPr>
        <w:t xml:space="preserve"> </w:t>
      </w:r>
      <w:r>
        <w:t>тела,</w:t>
      </w:r>
      <w:r>
        <w:rPr>
          <w:spacing w:val="-17"/>
        </w:rPr>
        <w:t xml:space="preserve"> </w:t>
      </w:r>
      <w:r>
        <w:t>смывание</w:t>
      </w:r>
      <w:r>
        <w:rPr>
          <w:spacing w:val="-15"/>
        </w:rPr>
        <w:t xml:space="preserve"> </w:t>
      </w:r>
      <w:r>
        <w:t>мыла,</w:t>
      </w:r>
      <w:r>
        <w:rPr>
          <w:spacing w:val="-15"/>
        </w:rPr>
        <w:t xml:space="preserve"> </w:t>
      </w:r>
      <w:r>
        <w:t>вытирание</w:t>
      </w:r>
      <w:r>
        <w:rPr>
          <w:spacing w:val="-68"/>
        </w:rPr>
        <w:t xml:space="preserve"> </w:t>
      </w:r>
      <w:r>
        <w:t>тела.</w:t>
      </w:r>
      <w:r>
        <w:rPr>
          <w:spacing w:val="-12"/>
        </w:rPr>
        <w:t xml:space="preserve"> </w:t>
      </w:r>
      <w:r>
        <w:t>Пользование</w:t>
      </w:r>
      <w:r>
        <w:rPr>
          <w:spacing w:val="-12"/>
        </w:rPr>
        <w:t xml:space="preserve"> </w:t>
      </w:r>
      <w:r>
        <w:t>косметическими</w:t>
      </w:r>
      <w:r>
        <w:rPr>
          <w:spacing w:val="-11"/>
        </w:rPr>
        <w:t xml:space="preserve"> </w:t>
      </w:r>
      <w:r>
        <w:t>средствами</w:t>
      </w:r>
      <w:r>
        <w:rPr>
          <w:spacing w:val="-12"/>
        </w:rPr>
        <w:t xml:space="preserve"> </w:t>
      </w:r>
      <w:r>
        <w:t>(дезодорантом,</w:t>
      </w:r>
      <w:r>
        <w:rPr>
          <w:spacing w:val="-12"/>
        </w:rPr>
        <w:t xml:space="preserve"> </w:t>
      </w:r>
      <w:r>
        <w:t>туалетной</w:t>
      </w:r>
      <w:r>
        <w:rPr>
          <w:spacing w:val="-12"/>
        </w:rPr>
        <w:t xml:space="preserve"> </w:t>
      </w:r>
      <w:r>
        <w:t>водой,</w:t>
      </w:r>
      <w:r>
        <w:rPr>
          <w:spacing w:val="-68"/>
        </w:rPr>
        <w:t xml:space="preserve"> </w:t>
      </w:r>
      <w:r>
        <w:t>гигиенической</w:t>
      </w:r>
      <w:r>
        <w:rPr>
          <w:spacing w:val="-1"/>
        </w:rPr>
        <w:t xml:space="preserve"> </w:t>
      </w:r>
      <w:r>
        <w:t>помадой,</w:t>
      </w:r>
      <w:r>
        <w:rPr>
          <w:spacing w:val="-1"/>
        </w:rPr>
        <w:t xml:space="preserve"> </w:t>
      </w:r>
      <w:r>
        <w:t>духами).</w:t>
      </w:r>
    </w:p>
    <w:p w14:paraId="3CE898BF" w14:textId="77777777" w:rsidR="001F167D" w:rsidRDefault="00E44A9C">
      <w:pPr>
        <w:spacing w:before="205"/>
        <w:ind w:left="812"/>
        <w:rPr>
          <w:i/>
          <w:sz w:val="28"/>
        </w:rPr>
      </w:pPr>
      <w:r>
        <w:rPr>
          <w:i/>
          <w:sz w:val="28"/>
        </w:rPr>
        <w:t>Обращение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одеждой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обувью.</w:t>
      </w:r>
    </w:p>
    <w:p w14:paraId="42389D5F" w14:textId="77777777" w:rsidR="001F167D" w:rsidRDefault="00E44A9C">
      <w:pPr>
        <w:pStyle w:val="a3"/>
        <w:spacing w:before="244" w:line="276" w:lineRule="auto"/>
        <w:ind w:right="1129" w:firstLine="566"/>
      </w:pPr>
      <w:r>
        <w:t>Узнавание (различение) предметов одежды: пальто (куртка, шуба, плащ),</w:t>
      </w:r>
      <w:r>
        <w:rPr>
          <w:spacing w:val="1"/>
        </w:rPr>
        <w:t xml:space="preserve"> </w:t>
      </w:r>
      <w:r>
        <w:t>шапка, шарф, варежки (перчатки), свитер (джемпер, кофта), рубашка (блузка,</w:t>
      </w:r>
      <w:r>
        <w:rPr>
          <w:spacing w:val="1"/>
        </w:rPr>
        <w:t xml:space="preserve"> </w:t>
      </w:r>
      <w:r>
        <w:t>футболка), майка, трусы, юбка (платье), брюки (джинсы, шорты), носки (кол-</w:t>
      </w:r>
      <w:r>
        <w:rPr>
          <w:spacing w:val="1"/>
        </w:rPr>
        <w:t xml:space="preserve"> </w:t>
      </w:r>
      <w:r>
        <w:t>готки). Знание назначения предметов одежды. Узнавание (различение) деталей</w:t>
      </w:r>
      <w:r>
        <w:rPr>
          <w:spacing w:val="1"/>
        </w:rPr>
        <w:t xml:space="preserve"> </w:t>
      </w:r>
      <w:r>
        <w:t>предметов одежды: пуговицы (молнии, заклепки), рукав (воротник, манжеты).</w:t>
      </w:r>
      <w:r>
        <w:rPr>
          <w:spacing w:val="1"/>
        </w:rPr>
        <w:t xml:space="preserve"> </w:t>
      </w:r>
      <w:r>
        <w:t>Знание назначения деталей предметов одежды. Узнавание (различение) предме-</w:t>
      </w:r>
      <w:r>
        <w:rPr>
          <w:spacing w:val="-67"/>
        </w:rPr>
        <w:t xml:space="preserve"> </w:t>
      </w:r>
      <w:r>
        <w:t>тов</w:t>
      </w:r>
      <w:r>
        <w:rPr>
          <w:spacing w:val="-16"/>
        </w:rPr>
        <w:t xml:space="preserve"> </w:t>
      </w:r>
      <w:r>
        <w:t>обуви:</w:t>
      </w:r>
      <w:r>
        <w:rPr>
          <w:spacing w:val="-14"/>
        </w:rPr>
        <w:t xml:space="preserve"> </w:t>
      </w:r>
      <w:r>
        <w:t>сапоги</w:t>
      </w:r>
      <w:r>
        <w:rPr>
          <w:spacing w:val="-14"/>
        </w:rPr>
        <w:t xml:space="preserve"> </w:t>
      </w:r>
      <w:r>
        <w:t>(валенки),</w:t>
      </w:r>
      <w:r>
        <w:rPr>
          <w:spacing w:val="-15"/>
        </w:rPr>
        <w:t xml:space="preserve"> </w:t>
      </w:r>
      <w:r>
        <w:t>ботинки,</w:t>
      </w:r>
      <w:r>
        <w:rPr>
          <w:spacing w:val="-15"/>
        </w:rPr>
        <w:t xml:space="preserve"> </w:t>
      </w:r>
      <w:r>
        <w:t>кроссовки,</w:t>
      </w:r>
      <w:r>
        <w:rPr>
          <w:spacing w:val="-15"/>
        </w:rPr>
        <w:t xml:space="preserve"> </w:t>
      </w:r>
      <w:r>
        <w:t>туфли,</w:t>
      </w:r>
      <w:r>
        <w:rPr>
          <w:spacing w:val="-15"/>
        </w:rPr>
        <w:t xml:space="preserve"> </w:t>
      </w:r>
      <w:r>
        <w:t>сандалии,</w:t>
      </w:r>
      <w:r>
        <w:rPr>
          <w:spacing w:val="-9"/>
        </w:rPr>
        <w:t xml:space="preserve"> </w:t>
      </w:r>
      <w:r>
        <w:t>тапки.</w:t>
      </w:r>
      <w:r>
        <w:rPr>
          <w:spacing w:val="-15"/>
        </w:rPr>
        <w:t xml:space="preserve"> </w:t>
      </w:r>
      <w:r>
        <w:t>Знание</w:t>
      </w:r>
      <w:r>
        <w:rPr>
          <w:spacing w:val="-68"/>
        </w:rPr>
        <w:t xml:space="preserve"> </w:t>
      </w:r>
      <w:r>
        <w:rPr>
          <w:spacing w:val="-1"/>
        </w:rPr>
        <w:t>назначения</w:t>
      </w:r>
      <w:r>
        <w:rPr>
          <w:spacing w:val="-15"/>
        </w:rPr>
        <w:t xml:space="preserve"> </w:t>
      </w:r>
      <w:r>
        <w:rPr>
          <w:spacing w:val="-1"/>
        </w:rPr>
        <w:t>видов</w:t>
      </w:r>
      <w:r>
        <w:rPr>
          <w:spacing w:val="-16"/>
        </w:rPr>
        <w:t xml:space="preserve"> </w:t>
      </w:r>
      <w:r>
        <w:rPr>
          <w:spacing w:val="-1"/>
        </w:rPr>
        <w:t>обуви</w:t>
      </w:r>
      <w:r>
        <w:rPr>
          <w:spacing w:val="-15"/>
        </w:rPr>
        <w:t xml:space="preserve"> </w:t>
      </w:r>
      <w:r>
        <w:rPr>
          <w:spacing w:val="-1"/>
        </w:rPr>
        <w:t>(спортивная,</w:t>
      </w:r>
      <w:r>
        <w:rPr>
          <w:spacing w:val="-14"/>
        </w:rPr>
        <w:t xml:space="preserve"> </w:t>
      </w:r>
      <w:r>
        <w:t>домашняя,</w:t>
      </w:r>
      <w:r>
        <w:rPr>
          <w:spacing w:val="-15"/>
        </w:rPr>
        <w:t xml:space="preserve"> </w:t>
      </w:r>
      <w:r>
        <w:t>выходная,</w:t>
      </w:r>
      <w:r>
        <w:rPr>
          <w:spacing w:val="-15"/>
        </w:rPr>
        <w:t xml:space="preserve"> </w:t>
      </w:r>
      <w:r>
        <w:t>рабочая).</w:t>
      </w:r>
      <w:r>
        <w:rPr>
          <w:spacing w:val="-14"/>
        </w:rPr>
        <w:t xml:space="preserve"> </w:t>
      </w:r>
      <w:r>
        <w:t>Различение</w:t>
      </w:r>
      <w:r>
        <w:rPr>
          <w:spacing w:val="-68"/>
        </w:rPr>
        <w:t xml:space="preserve"> </w:t>
      </w:r>
      <w:r>
        <w:t>сезонной обуви (зимняя, летняя, демисезонная). Узнавание (различение) голов-</w:t>
      </w:r>
      <w:r>
        <w:rPr>
          <w:spacing w:val="1"/>
        </w:rPr>
        <w:t xml:space="preserve"> </w:t>
      </w:r>
      <w:r>
        <w:t>ных</w:t>
      </w:r>
      <w:r>
        <w:rPr>
          <w:spacing w:val="-5"/>
        </w:rPr>
        <w:t xml:space="preserve"> </w:t>
      </w:r>
      <w:r>
        <w:t>уборов</w:t>
      </w:r>
      <w:r>
        <w:rPr>
          <w:spacing w:val="-6"/>
        </w:rPr>
        <w:t xml:space="preserve"> </w:t>
      </w:r>
      <w:r>
        <w:t>(шапка,</w:t>
      </w:r>
      <w:r>
        <w:rPr>
          <w:spacing w:val="-5"/>
        </w:rPr>
        <w:t xml:space="preserve"> </w:t>
      </w:r>
      <w:r>
        <w:t>шляпа,</w:t>
      </w:r>
      <w:r>
        <w:rPr>
          <w:spacing w:val="-5"/>
        </w:rPr>
        <w:t xml:space="preserve"> </w:t>
      </w:r>
      <w:r>
        <w:t>кепка,</w:t>
      </w:r>
      <w:r>
        <w:rPr>
          <w:spacing w:val="-5"/>
        </w:rPr>
        <w:t xml:space="preserve"> </w:t>
      </w:r>
      <w:r>
        <w:t>панама,</w:t>
      </w:r>
      <w:r>
        <w:rPr>
          <w:spacing w:val="-6"/>
        </w:rPr>
        <w:t xml:space="preserve"> </w:t>
      </w:r>
      <w:r>
        <w:t>платок).</w:t>
      </w:r>
      <w:r>
        <w:rPr>
          <w:spacing w:val="-4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головных</w:t>
      </w:r>
      <w:r>
        <w:rPr>
          <w:spacing w:val="-67"/>
        </w:rPr>
        <w:t xml:space="preserve"> </w:t>
      </w:r>
      <w:r>
        <w:t>уборов. Различение сезонных головных уборов. Различение по сезонам предме-</w:t>
      </w:r>
      <w:r>
        <w:rPr>
          <w:spacing w:val="1"/>
        </w:rPr>
        <w:t xml:space="preserve"> </w:t>
      </w:r>
      <w:r>
        <w:t>тов</w:t>
      </w:r>
      <w:r>
        <w:rPr>
          <w:spacing w:val="-8"/>
        </w:rPr>
        <w:t xml:space="preserve"> </w:t>
      </w:r>
      <w:r>
        <w:t>одежды</w:t>
      </w:r>
      <w:r>
        <w:rPr>
          <w:spacing w:val="-6"/>
        </w:rPr>
        <w:t xml:space="preserve"> </w:t>
      </w:r>
      <w:r>
        <w:t>(предметов</w:t>
      </w:r>
      <w:r>
        <w:rPr>
          <w:spacing w:val="-8"/>
        </w:rPr>
        <w:t xml:space="preserve"> </w:t>
      </w:r>
      <w:r>
        <w:t>обуви,</w:t>
      </w:r>
      <w:r>
        <w:rPr>
          <w:spacing w:val="-6"/>
        </w:rPr>
        <w:t xml:space="preserve"> </w:t>
      </w:r>
      <w:r>
        <w:t>головных</w:t>
      </w:r>
      <w:r>
        <w:rPr>
          <w:spacing w:val="-8"/>
        </w:rPr>
        <w:t xml:space="preserve"> </w:t>
      </w:r>
      <w:r>
        <w:t>уборов).</w:t>
      </w:r>
      <w:r>
        <w:rPr>
          <w:spacing w:val="-8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одежды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прогулки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зависимости от погодных условий. Различение видов одежды (повседневная,</w:t>
      </w:r>
      <w:r>
        <w:rPr>
          <w:spacing w:val="1"/>
        </w:rPr>
        <w:t xml:space="preserve"> </w:t>
      </w:r>
      <w:r>
        <w:t>праздничная,</w:t>
      </w:r>
      <w:r>
        <w:rPr>
          <w:spacing w:val="3"/>
        </w:rPr>
        <w:t xml:space="preserve"> </w:t>
      </w:r>
      <w:r>
        <w:t>рабочая,</w:t>
      </w:r>
      <w:r>
        <w:rPr>
          <w:spacing w:val="4"/>
        </w:rPr>
        <w:t xml:space="preserve"> </w:t>
      </w:r>
      <w:r>
        <w:t>домашняя,</w:t>
      </w:r>
      <w:r>
        <w:rPr>
          <w:spacing w:val="2"/>
        </w:rPr>
        <w:t xml:space="preserve"> </w:t>
      </w:r>
      <w:r>
        <w:t>спортивная).</w:t>
      </w:r>
      <w:r>
        <w:rPr>
          <w:spacing w:val="4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5"/>
        </w:rPr>
        <w:t xml:space="preserve"> </w:t>
      </w:r>
      <w:r>
        <w:t>от</w:t>
      </w:r>
    </w:p>
    <w:p w14:paraId="10FA1204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491E863" w14:textId="77777777" w:rsidR="001F167D" w:rsidRDefault="00E44A9C">
      <w:pPr>
        <w:pStyle w:val="a3"/>
        <w:spacing w:before="74" w:line="278" w:lineRule="auto"/>
        <w:jc w:val="left"/>
      </w:pPr>
      <w:r>
        <w:rPr>
          <w:spacing w:val="-1"/>
        </w:rPr>
        <w:t>предстоящего</w:t>
      </w:r>
      <w:r>
        <w:rPr>
          <w:spacing w:val="-16"/>
        </w:rPr>
        <w:t xml:space="preserve"> </w:t>
      </w:r>
      <w:r>
        <w:t>мероприятия.</w:t>
      </w:r>
      <w:r>
        <w:rPr>
          <w:spacing w:val="-15"/>
        </w:rPr>
        <w:t xml:space="preserve"> </w:t>
      </w:r>
      <w:r>
        <w:t>Различение</w:t>
      </w:r>
      <w:r>
        <w:rPr>
          <w:spacing w:val="-16"/>
        </w:rPr>
        <w:t xml:space="preserve"> </w:t>
      </w:r>
      <w:r>
        <w:t>сезонной</w:t>
      </w:r>
      <w:r>
        <w:rPr>
          <w:spacing w:val="-17"/>
        </w:rPr>
        <w:t xml:space="preserve"> </w:t>
      </w:r>
      <w:r>
        <w:t>одежды</w:t>
      </w:r>
      <w:r>
        <w:rPr>
          <w:spacing w:val="-13"/>
        </w:rPr>
        <w:t xml:space="preserve"> </w:t>
      </w:r>
      <w:r>
        <w:t>(зимняя,</w:t>
      </w:r>
      <w:r>
        <w:rPr>
          <w:spacing w:val="-15"/>
        </w:rPr>
        <w:t xml:space="preserve"> </w:t>
      </w:r>
      <w:r>
        <w:t>летняя,</w:t>
      </w:r>
      <w:r>
        <w:rPr>
          <w:spacing w:val="-17"/>
        </w:rPr>
        <w:t xml:space="preserve"> </w:t>
      </w:r>
      <w:r>
        <w:t>деми-</w:t>
      </w:r>
      <w:r>
        <w:rPr>
          <w:spacing w:val="-67"/>
        </w:rPr>
        <w:t xml:space="preserve"> </w:t>
      </w:r>
      <w:r>
        <w:t>сезонная).</w:t>
      </w:r>
    </w:p>
    <w:p w14:paraId="4C8CFC00" w14:textId="77777777" w:rsidR="001F167D" w:rsidRDefault="00E44A9C">
      <w:pPr>
        <w:pStyle w:val="a3"/>
        <w:spacing w:before="195" w:line="276" w:lineRule="auto"/>
        <w:ind w:right="1127" w:firstLine="566"/>
      </w:pPr>
      <w:r>
        <w:t>Расстегивание (развязывание) липучки (молнии, пуговицы, ремня, кнопки,</w:t>
      </w:r>
      <w:r>
        <w:rPr>
          <w:spacing w:val="1"/>
        </w:rPr>
        <w:t xml:space="preserve"> </w:t>
      </w:r>
      <w:r>
        <w:t>шнурка). Снятие предмета одежды (например, кофты: захват кофты за край пра-</w:t>
      </w:r>
      <w:r>
        <w:rPr>
          <w:spacing w:val="-67"/>
        </w:rPr>
        <w:t xml:space="preserve"> </w:t>
      </w:r>
      <w:r>
        <w:t>вого рукава, стягивание правого рукава кофты, захват кофты за край левого ру-</w:t>
      </w:r>
      <w:r>
        <w:rPr>
          <w:spacing w:val="1"/>
        </w:rPr>
        <w:t xml:space="preserve"> </w:t>
      </w:r>
      <w:r>
        <w:t>кава, стягивание левого рукава кофты). Снятие обуви (напри-мер, ботинок: за-</w:t>
      </w:r>
      <w:r>
        <w:rPr>
          <w:spacing w:val="1"/>
        </w:rPr>
        <w:t xml:space="preserve"> </w:t>
      </w:r>
      <w:r>
        <w:t>хват рукой задней части правого ботинка, стягивание правого ботинка, захват</w:t>
      </w:r>
      <w:r>
        <w:rPr>
          <w:spacing w:val="1"/>
        </w:rPr>
        <w:t xml:space="preserve"> </w:t>
      </w:r>
      <w:r>
        <w:t>рукой</w:t>
      </w:r>
      <w:r>
        <w:rPr>
          <w:spacing w:val="-15"/>
        </w:rPr>
        <w:t xml:space="preserve"> </w:t>
      </w:r>
      <w:r>
        <w:t>задней</w:t>
      </w:r>
      <w:r>
        <w:rPr>
          <w:spacing w:val="-16"/>
        </w:rPr>
        <w:t xml:space="preserve"> </w:t>
      </w:r>
      <w:r>
        <w:t>части</w:t>
      </w:r>
      <w:r>
        <w:rPr>
          <w:spacing w:val="-17"/>
        </w:rPr>
        <w:t xml:space="preserve"> </w:t>
      </w:r>
      <w:r>
        <w:t>левого</w:t>
      </w:r>
      <w:r>
        <w:rPr>
          <w:spacing w:val="-16"/>
        </w:rPr>
        <w:t xml:space="preserve"> </w:t>
      </w:r>
      <w:r>
        <w:t>ботинка,</w:t>
      </w:r>
      <w:r>
        <w:rPr>
          <w:spacing w:val="-15"/>
        </w:rPr>
        <w:t xml:space="preserve"> </w:t>
      </w:r>
      <w:r>
        <w:t>стягивание</w:t>
      </w:r>
      <w:r>
        <w:rPr>
          <w:spacing w:val="-15"/>
        </w:rPr>
        <w:t xml:space="preserve"> </w:t>
      </w:r>
      <w:r>
        <w:t>левого</w:t>
      </w:r>
      <w:r>
        <w:rPr>
          <w:spacing w:val="-16"/>
        </w:rPr>
        <w:t xml:space="preserve"> </w:t>
      </w:r>
      <w:r>
        <w:t>ботинка).</w:t>
      </w:r>
      <w:r>
        <w:rPr>
          <w:spacing w:val="-15"/>
        </w:rPr>
        <w:t xml:space="preserve"> </w:t>
      </w:r>
      <w:r>
        <w:t>Соблюдение</w:t>
      </w:r>
      <w:r>
        <w:rPr>
          <w:spacing w:val="-17"/>
        </w:rPr>
        <w:t xml:space="preserve"> </w:t>
      </w:r>
      <w:r>
        <w:t>по-</w:t>
      </w:r>
      <w:r>
        <w:rPr>
          <w:spacing w:val="-68"/>
        </w:rPr>
        <w:t xml:space="preserve"> </w:t>
      </w:r>
      <w:r>
        <w:t>следовательности действий при раздевании (например, верхней одежды: снятие</w:t>
      </w:r>
      <w:r>
        <w:rPr>
          <w:spacing w:val="-67"/>
        </w:rPr>
        <w:t xml:space="preserve"> </w:t>
      </w:r>
      <w:r>
        <w:t>варежек, снятие шапки, расстегивание куртки, снятие куртки, расстегивание са-</w:t>
      </w:r>
      <w:r>
        <w:rPr>
          <w:spacing w:val="-67"/>
        </w:rPr>
        <w:t xml:space="preserve"> </w:t>
      </w:r>
      <w:r>
        <w:t>пог,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сапог).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(завязывание)</w:t>
      </w:r>
      <w:r>
        <w:rPr>
          <w:spacing w:val="1"/>
        </w:rPr>
        <w:t xml:space="preserve"> </w:t>
      </w:r>
      <w:r>
        <w:t>липучки</w:t>
      </w:r>
      <w:r>
        <w:rPr>
          <w:spacing w:val="1"/>
        </w:rPr>
        <w:t xml:space="preserve"> </w:t>
      </w:r>
      <w:r>
        <w:t>(молнии,</w:t>
      </w:r>
      <w:r>
        <w:rPr>
          <w:spacing w:val="1"/>
        </w:rPr>
        <w:t xml:space="preserve"> </w:t>
      </w:r>
      <w:r>
        <w:t>пуговицы,</w:t>
      </w:r>
      <w:r>
        <w:rPr>
          <w:spacing w:val="-67"/>
        </w:rPr>
        <w:t xml:space="preserve"> </w:t>
      </w:r>
      <w:r>
        <w:t>кнопки, ремня, шнурка). Надевание предмета одежды (например, брюк: захват</w:t>
      </w:r>
      <w:r>
        <w:rPr>
          <w:spacing w:val="1"/>
        </w:rPr>
        <w:t xml:space="preserve"> </w:t>
      </w:r>
      <w:r>
        <w:t>брюк за пояс, вставление ноги в одну брючину, вставление ноги в другую брю-</w:t>
      </w:r>
      <w:r>
        <w:rPr>
          <w:spacing w:val="1"/>
        </w:rPr>
        <w:t xml:space="preserve"> </w:t>
      </w:r>
      <w:r>
        <w:t>чину, натягивание брюк). Обувание обуви (например, сапог: захват двумя ру-</w:t>
      </w:r>
      <w:r>
        <w:rPr>
          <w:spacing w:val="1"/>
        </w:rPr>
        <w:t xml:space="preserve"> </w:t>
      </w:r>
      <w:r>
        <w:t>ками голенища правого сапога, вставление ноги в сапог, захват двумя руками</w:t>
      </w:r>
      <w:r>
        <w:rPr>
          <w:spacing w:val="1"/>
        </w:rPr>
        <w:t xml:space="preserve"> </w:t>
      </w:r>
      <w:r>
        <w:t>голенища левого сапога, вставление ноги в сапог). Соблюдение последователь-</w:t>
      </w:r>
      <w:r>
        <w:rPr>
          <w:spacing w:val="1"/>
        </w:rPr>
        <w:t xml:space="preserve"> </w:t>
      </w:r>
      <w:r>
        <w:rPr>
          <w:spacing w:val="-1"/>
        </w:rPr>
        <w:t>ности</w:t>
      </w:r>
      <w:r>
        <w:rPr>
          <w:spacing w:val="-17"/>
        </w:rPr>
        <w:t xml:space="preserve"> </w:t>
      </w:r>
      <w:r>
        <w:rPr>
          <w:spacing w:val="-1"/>
        </w:rPr>
        <w:t>действий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одевании</w:t>
      </w:r>
      <w:r>
        <w:rPr>
          <w:spacing w:val="-16"/>
        </w:rPr>
        <w:t xml:space="preserve"> </w:t>
      </w:r>
      <w:r>
        <w:t>комплекта</w:t>
      </w:r>
      <w:r>
        <w:rPr>
          <w:spacing w:val="-16"/>
        </w:rPr>
        <w:t xml:space="preserve"> </w:t>
      </w:r>
      <w:r>
        <w:t>одежды</w:t>
      </w:r>
      <w:r>
        <w:rPr>
          <w:spacing w:val="-17"/>
        </w:rPr>
        <w:t xml:space="preserve"> </w:t>
      </w:r>
      <w:r>
        <w:t>(например:</w:t>
      </w:r>
      <w:r>
        <w:rPr>
          <w:spacing w:val="-16"/>
        </w:rPr>
        <w:t xml:space="preserve"> </w:t>
      </w:r>
      <w:r>
        <w:t>надевание</w:t>
      </w:r>
      <w:r>
        <w:rPr>
          <w:spacing w:val="-17"/>
        </w:rPr>
        <w:t xml:space="preserve"> </w:t>
      </w:r>
      <w:r>
        <w:t>колготок,</w:t>
      </w:r>
      <w:r>
        <w:rPr>
          <w:spacing w:val="-67"/>
        </w:rPr>
        <w:t xml:space="preserve"> </w:t>
      </w:r>
      <w:r>
        <w:t>надевание</w:t>
      </w:r>
      <w:r>
        <w:rPr>
          <w:spacing w:val="-15"/>
        </w:rPr>
        <w:t xml:space="preserve"> </w:t>
      </w:r>
      <w:r>
        <w:t>футболки,</w:t>
      </w:r>
      <w:r>
        <w:rPr>
          <w:spacing w:val="-12"/>
        </w:rPr>
        <w:t xml:space="preserve"> </w:t>
      </w:r>
      <w:r>
        <w:t>надевание</w:t>
      </w:r>
      <w:r>
        <w:rPr>
          <w:spacing w:val="-12"/>
        </w:rPr>
        <w:t xml:space="preserve"> </w:t>
      </w:r>
      <w:r>
        <w:t>юбки,</w:t>
      </w:r>
      <w:r>
        <w:rPr>
          <w:spacing w:val="-12"/>
        </w:rPr>
        <w:t xml:space="preserve"> </w:t>
      </w:r>
      <w:r>
        <w:t>надевание</w:t>
      </w:r>
      <w:r>
        <w:rPr>
          <w:spacing w:val="-14"/>
        </w:rPr>
        <w:t xml:space="preserve"> </w:t>
      </w:r>
      <w:r>
        <w:t>кофты).</w:t>
      </w:r>
      <w:r>
        <w:rPr>
          <w:spacing w:val="-13"/>
        </w:rPr>
        <w:t xml:space="preserve"> </w:t>
      </w:r>
      <w:r>
        <w:t>Контроль</w:t>
      </w:r>
      <w:r>
        <w:rPr>
          <w:spacing w:val="-12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внеш-</w:t>
      </w:r>
      <w:r>
        <w:rPr>
          <w:spacing w:val="-67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(изнаночной),</w:t>
      </w:r>
      <w:r>
        <w:rPr>
          <w:spacing w:val="1"/>
        </w:rPr>
        <w:t xml:space="preserve"> </w:t>
      </w:r>
      <w:r>
        <w:t>передней</w:t>
      </w:r>
      <w:r>
        <w:rPr>
          <w:spacing w:val="1"/>
        </w:rPr>
        <w:t xml:space="preserve"> </w:t>
      </w:r>
      <w:r>
        <w:t>(задней)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одежды, верха (низа) одежды. Различение правого (левого) ботинка (сапога,</w:t>
      </w:r>
      <w:r>
        <w:rPr>
          <w:spacing w:val="1"/>
        </w:rPr>
        <w:t xml:space="preserve"> </w:t>
      </w:r>
      <w:r>
        <w:t>тапка).</w:t>
      </w:r>
      <w:r>
        <w:rPr>
          <w:spacing w:val="-2"/>
        </w:rPr>
        <w:t xml:space="preserve"> </w:t>
      </w:r>
      <w:r>
        <w:t>Выворачивание</w:t>
      </w:r>
      <w:r>
        <w:rPr>
          <w:spacing w:val="-3"/>
        </w:rPr>
        <w:t xml:space="preserve"> </w:t>
      </w:r>
      <w:r>
        <w:t>одежды.</w:t>
      </w:r>
    </w:p>
    <w:p w14:paraId="57AC6444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Туалет.</w:t>
      </w:r>
    </w:p>
    <w:p w14:paraId="0B8F5D7F" w14:textId="77777777" w:rsidR="001F167D" w:rsidRDefault="00E44A9C">
      <w:pPr>
        <w:pStyle w:val="a3"/>
        <w:spacing w:before="247" w:line="276" w:lineRule="auto"/>
        <w:ind w:right="1131" w:firstLine="566"/>
      </w:pPr>
      <w:r>
        <w:t>Сообщение о желании сходить в туалет. Сидение на унитазе и оправление</w:t>
      </w:r>
      <w:r>
        <w:rPr>
          <w:spacing w:val="1"/>
        </w:rPr>
        <w:t xml:space="preserve"> </w:t>
      </w:r>
      <w:r>
        <w:t>малой/большой нужды. Пользование туалетной бумагой. Соблюдение последо-</w:t>
      </w:r>
      <w:r>
        <w:rPr>
          <w:spacing w:val="1"/>
        </w:rPr>
        <w:t xml:space="preserve"> </w:t>
      </w:r>
      <w:r>
        <w:rPr>
          <w:spacing w:val="-1"/>
        </w:rPr>
        <w:t>вательности</w:t>
      </w:r>
      <w:r>
        <w:rPr>
          <w:spacing w:val="-16"/>
        </w:rPr>
        <w:t xml:space="preserve"> </w:t>
      </w:r>
      <w:r>
        <w:rPr>
          <w:spacing w:val="-1"/>
        </w:rPr>
        <w:t>действий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туалете</w:t>
      </w:r>
      <w:r>
        <w:rPr>
          <w:spacing w:val="-16"/>
        </w:rPr>
        <w:t xml:space="preserve"> </w:t>
      </w:r>
      <w:r>
        <w:t>(поднимание</w:t>
      </w:r>
      <w:r>
        <w:rPr>
          <w:spacing w:val="-16"/>
        </w:rPr>
        <w:t xml:space="preserve"> </w:t>
      </w:r>
      <w:r>
        <w:t>крышки</w:t>
      </w:r>
      <w:r>
        <w:rPr>
          <w:spacing w:val="-15"/>
        </w:rPr>
        <w:t xml:space="preserve"> </w:t>
      </w:r>
      <w:r>
        <w:t>(опускание</w:t>
      </w:r>
      <w:r>
        <w:rPr>
          <w:spacing w:val="-16"/>
        </w:rPr>
        <w:t xml:space="preserve"> </w:t>
      </w:r>
      <w:r>
        <w:t>сидения),</w:t>
      </w:r>
      <w:r>
        <w:rPr>
          <w:spacing w:val="-16"/>
        </w:rPr>
        <w:t xml:space="preserve"> </w:t>
      </w:r>
      <w:r>
        <w:t>спус-</w:t>
      </w:r>
      <w:r>
        <w:rPr>
          <w:spacing w:val="-67"/>
        </w:rPr>
        <w:t xml:space="preserve"> </w:t>
      </w:r>
      <w:r>
        <w:t>кание одежды (брюк, колготок, трусов), сидение на унитазе/горшке, оправление</w:t>
      </w:r>
      <w:r>
        <w:rPr>
          <w:spacing w:val="-67"/>
        </w:rPr>
        <w:t xml:space="preserve"> </w:t>
      </w:r>
      <w:r>
        <w:t>нужды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унитаз,</w:t>
      </w:r>
      <w:r>
        <w:rPr>
          <w:spacing w:val="-10"/>
        </w:rPr>
        <w:t xml:space="preserve"> </w:t>
      </w:r>
      <w:r>
        <w:t>пользование</w:t>
      </w:r>
      <w:r>
        <w:rPr>
          <w:spacing w:val="-7"/>
        </w:rPr>
        <w:t xml:space="preserve"> </w:t>
      </w:r>
      <w:r>
        <w:t>туалетной</w:t>
      </w:r>
      <w:r>
        <w:rPr>
          <w:spacing w:val="-9"/>
        </w:rPr>
        <w:t xml:space="preserve"> </w:t>
      </w:r>
      <w:r>
        <w:t>бумагой,</w:t>
      </w:r>
      <w:r>
        <w:rPr>
          <w:spacing w:val="-10"/>
        </w:rPr>
        <w:t xml:space="preserve"> </w:t>
      </w:r>
      <w:r>
        <w:t>одевание</w:t>
      </w:r>
      <w:r>
        <w:rPr>
          <w:spacing w:val="-10"/>
        </w:rPr>
        <w:t xml:space="preserve"> </w:t>
      </w:r>
      <w:r>
        <w:t>одежды</w:t>
      </w:r>
      <w:r>
        <w:rPr>
          <w:spacing w:val="-8"/>
        </w:rPr>
        <w:t xml:space="preserve"> </w:t>
      </w:r>
      <w:r>
        <w:t>(трусов,</w:t>
      </w:r>
      <w:r>
        <w:rPr>
          <w:spacing w:val="-8"/>
        </w:rPr>
        <w:t xml:space="preserve"> </w:t>
      </w:r>
      <w:r>
        <w:t>кол-</w:t>
      </w:r>
      <w:r>
        <w:rPr>
          <w:spacing w:val="-68"/>
        </w:rPr>
        <w:t xml:space="preserve"> </w:t>
      </w:r>
      <w:r>
        <w:t>готок,</w:t>
      </w:r>
      <w:r>
        <w:rPr>
          <w:spacing w:val="-2"/>
        </w:rPr>
        <w:t xml:space="preserve"> </w:t>
      </w:r>
      <w:r>
        <w:t>брюк), нажимание кнопки слива</w:t>
      </w:r>
      <w:r>
        <w:rPr>
          <w:spacing w:val="-2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мытье</w:t>
      </w:r>
      <w:r>
        <w:rPr>
          <w:spacing w:val="-5"/>
        </w:rPr>
        <w:t xml:space="preserve"> </w:t>
      </w:r>
      <w:r>
        <w:t>рук.</w:t>
      </w:r>
    </w:p>
    <w:p w14:paraId="16028DFB" w14:textId="77777777" w:rsidR="001F167D" w:rsidRDefault="00E44A9C">
      <w:pPr>
        <w:spacing w:before="202"/>
        <w:ind w:left="812"/>
        <w:rPr>
          <w:i/>
          <w:sz w:val="28"/>
        </w:rPr>
      </w:pPr>
      <w:r>
        <w:rPr>
          <w:i/>
          <w:sz w:val="28"/>
        </w:rPr>
        <w:t>Прием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пищи.</w:t>
      </w:r>
    </w:p>
    <w:p w14:paraId="7B0D9C8A" w14:textId="77777777" w:rsidR="001F167D" w:rsidRDefault="00E44A9C">
      <w:pPr>
        <w:pStyle w:val="a3"/>
        <w:spacing w:before="245" w:line="276" w:lineRule="auto"/>
        <w:ind w:right="1132" w:firstLine="566"/>
      </w:pPr>
      <w:r>
        <w:t>Сообщение о желании пить. Питье через соломинку. Питье из кружки (ста-</w:t>
      </w:r>
      <w:r>
        <w:rPr>
          <w:spacing w:val="-67"/>
        </w:rPr>
        <w:t xml:space="preserve"> </w:t>
      </w:r>
      <w:r>
        <w:t>кана): захват кружки (стакана), поднесение кружки (стакана) ко рту, наклон</w:t>
      </w:r>
      <w:r>
        <w:rPr>
          <w:spacing w:val="1"/>
        </w:rPr>
        <w:t xml:space="preserve"> </w:t>
      </w:r>
      <w:r>
        <w:rPr>
          <w:spacing w:val="-1"/>
        </w:rPr>
        <w:t>кружки</w:t>
      </w:r>
      <w:r>
        <w:rPr>
          <w:spacing w:val="-15"/>
        </w:rPr>
        <w:t xml:space="preserve"> </w:t>
      </w:r>
      <w:r>
        <w:t>(стакана),</w:t>
      </w:r>
      <w:r>
        <w:rPr>
          <w:spacing w:val="-16"/>
        </w:rPr>
        <w:t xml:space="preserve"> </w:t>
      </w:r>
      <w:r>
        <w:t>втягивание</w:t>
      </w:r>
      <w:r>
        <w:rPr>
          <w:spacing w:val="-15"/>
        </w:rPr>
        <w:t xml:space="preserve"> </w:t>
      </w:r>
      <w:r>
        <w:t>(вливание)</w:t>
      </w:r>
      <w:r>
        <w:rPr>
          <w:spacing w:val="-17"/>
        </w:rPr>
        <w:t xml:space="preserve"> </w:t>
      </w:r>
      <w:r>
        <w:t>жидкости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рот,</w:t>
      </w:r>
      <w:r>
        <w:rPr>
          <w:spacing w:val="-16"/>
        </w:rPr>
        <w:t xml:space="preserve"> </w:t>
      </w:r>
      <w:r>
        <w:t>опускание</w:t>
      </w:r>
      <w:r>
        <w:rPr>
          <w:spacing w:val="-15"/>
        </w:rPr>
        <w:t xml:space="preserve"> </w:t>
      </w:r>
      <w:r>
        <w:t>кружки</w:t>
      </w:r>
      <w:r>
        <w:rPr>
          <w:spacing w:val="-14"/>
        </w:rPr>
        <w:t xml:space="preserve"> </w:t>
      </w:r>
      <w:r>
        <w:t>(ста-</w:t>
      </w:r>
      <w:r>
        <w:rPr>
          <w:spacing w:val="-68"/>
        </w:rPr>
        <w:t xml:space="preserve"> </w:t>
      </w:r>
      <w:r>
        <w:t>кана) на стол. Наливание жидкости в кружку. Сообщение о желании есть. Еда</w:t>
      </w:r>
      <w:r>
        <w:rPr>
          <w:spacing w:val="1"/>
        </w:rPr>
        <w:t xml:space="preserve"> </w:t>
      </w:r>
      <w:r>
        <w:t>руками.</w:t>
      </w:r>
      <w:r>
        <w:rPr>
          <w:spacing w:val="-4"/>
        </w:rPr>
        <w:t xml:space="preserve"> </w:t>
      </w:r>
      <w:r>
        <w:t>Еда</w:t>
      </w:r>
      <w:r>
        <w:rPr>
          <w:spacing w:val="-5"/>
        </w:rPr>
        <w:t xml:space="preserve"> </w:t>
      </w:r>
      <w:r>
        <w:t>ложкой:</w:t>
      </w:r>
      <w:r>
        <w:rPr>
          <w:spacing w:val="-2"/>
        </w:rPr>
        <w:t xml:space="preserve"> </w:t>
      </w:r>
      <w:r>
        <w:t>захват</w:t>
      </w:r>
      <w:r>
        <w:rPr>
          <w:spacing w:val="-5"/>
        </w:rPr>
        <w:t xml:space="preserve"> </w:t>
      </w:r>
      <w:r>
        <w:t>ложки,</w:t>
      </w:r>
      <w:r>
        <w:rPr>
          <w:spacing w:val="-3"/>
        </w:rPr>
        <w:t xml:space="preserve"> </w:t>
      </w:r>
      <w:r>
        <w:t>зачерпывание</w:t>
      </w:r>
      <w:r>
        <w:rPr>
          <w:spacing w:val="-5"/>
        </w:rPr>
        <w:t xml:space="preserve"> </w:t>
      </w:r>
      <w:r>
        <w:t>ложкой</w:t>
      </w:r>
      <w:r>
        <w:rPr>
          <w:spacing w:val="-6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тарелки,</w:t>
      </w:r>
      <w:r>
        <w:rPr>
          <w:spacing w:val="-5"/>
        </w:rPr>
        <w:t xml:space="preserve"> </w:t>
      </w:r>
      <w:r>
        <w:t>под-</w:t>
      </w:r>
      <w:r>
        <w:rPr>
          <w:spacing w:val="-68"/>
        </w:rPr>
        <w:t xml:space="preserve"> </w:t>
      </w:r>
      <w:r>
        <w:t>несение</w:t>
      </w:r>
      <w:r>
        <w:rPr>
          <w:spacing w:val="-5"/>
        </w:rPr>
        <w:t xml:space="preserve"> </w:t>
      </w:r>
      <w:r>
        <w:t>ложки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пищей</w:t>
      </w:r>
      <w:r>
        <w:rPr>
          <w:spacing w:val="-4"/>
        </w:rPr>
        <w:t xml:space="preserve"> </w:t>
      </w:r>
      <w:r>
        <w:t>ко</w:t>
      </w:r>
      <w:r>
        <w:rPr>
          <w:spacing w:val="-6"/>
        </w:rPr>
        <w:t xml:space="preserve"> </w:t>
      </w:r>
      <w:r>
        <w:t>рту,</w:t>
      </w:r>
      <w:r>
        <w:rPr>
          <w:spacing w:val="-6"/>
        </w:rPr>
        <w:t xml:space="preserve"> </w:t>
      </w:r>
      <w:r>
        <w:t>снятие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ложки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губами,</w:t>
      </w:r>
      <w:r>
        <w:rPr>
          <w:spacing w:val="-5"/>
        </w:rPr>
        <w:t xml:space="preserve"> </w:t>
      </w:r>
      <w:r>
        <w:t>опускание</w:t>
      </w:r>
      <w:r>
        <w:rPr>
          <w:spacing w:val="-5"/>
        </w:rPr>
        <w:t xml:space="preserve"> </w:t>
      </w:r>
      <w:r>
        <w:t>ложки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тарелку.</w:t>
      </w:r>
      <w:r>
        <w:rPr>
          <w:spacing w:val="1"/>
        </w:rPr>
        <w:t xml:space="preserve"> </w:t>
      </w:r>
      <w:r>
        <w:t>Еда</w:t>
      </w:r>
      <w:r>
        <w:rPr>
          <w:spacing w:val="1"/>
        </w:rPr>
        <w:t xml:space="preserve"> </w:t>
      </w:r>
      <w:r>
        <w:t>вилкой:</w:t>
      </w:r>
      <w:r>
        <w:rPr>
          <w:spacing w:val="1"/>
        </w:rPr>
        <w:t xml:space="preserve"> </w:t>
      </w:r>
      <w:r>
        <w:t>захват</w:t>
      </w:r>
      <w:r>
        <w:rPr>
          <w:spacing w:val="69"/>
        </w:rPr>
        <w:t xml:space="preserve"> </w:t>
      </w:r>
      <w:r>
        <w:t>вилки,</w:t>
      </w:r>
      <w:r>
        <w:rPr>
          <w:spacing w:val="1"/>
        </w:rPr>
        <w:t xml:space="preserve"> </w:t>
      </w:r>
      <w:r>
        <w:t>накалывание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пищи,</w:t>
      </w:r>
      <w:r>
        <w:rPr>
          <w:spacing w:val="68"/>
        </w:rPr>
        <w:t xml:space="preserve"> </w:t>
      </w:r>
      <w:r>
        <w:t>поднесение</w:t>
      </w:r>
    </w:p>
    <w:p w14:paraId="543B497A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17EA42B" w14:textId="77777777" w:rsidR="001F167D" w:rsidRDefault="00E44A9C">
      <w:pPr>
        <w:pStyle w:val="a3"/>
        <w:spacing w:before="74" w:line="276" w:lineRule="auto"/>
        <w:ind w:right="1134"/>
      </w:pPr>
      <w:r>
        <w:t>вилки ко рту, снятие губами с вилки кусочка пищи, опускание вилки в тарелку.</w:t>
      </w:r>
      <w:r>
        <w:rPr>
          <w:spacing w:val="1"/>
        </w:rPr>
        <w:t xml:space="preserve"> </w:t>
      </w:r>
      <w:r>
        <w:t>Использование ножа и вилки во время приема пищи: отрезание ножом кусочка</w:t>
      </w:r>
      <w:r>
        <w:rPr>
          <w:spacing w:val="1"/>
        </w:rPr>
        <w:t xml:space="preserve"> </w:t>
      </w:r>
      <w:r>
        <w:t>пищи от целого куска, наполнение вилки гарниром с помощью ножа. Использо-</w:t>
      </w:r>
      <w:r>
        <w:rPr>
          <w:spacing w:val="-67"/>
        </w:rPr>
        <w:t xml:space="preserve"> </w:t>
      </w:r>
      <w:r>
        <w:t>вание</w:t>
      </w:r>
      <w:r>
        <w:rPr>
          <w:spacing w:val="-4"/>
        </w:rPr>
        <w:t xml:space="preserve"> </w:t>
      </w:r>
      <w:r>
        <w:t>салфетки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приема пищи.</w:t>
      </w:r>
      <w:r>
        <w:rPr>
          <w:spacing w:val="-4"/>
        </w:rPr>
        <w:t xml:space="preserve"> </w:t>
      </w:r>
      <w:r>
        <w:t>Накладывание</w:t>
      </w:r>
      <w:r>
        <w:rPr>
          <w:spacing w:val="-1"/>
        </w:rPr>
        <w:t xml:space="preserve"> </w:t>
      </w:r>
      <w:r>
        <w:t>пищи в</w:t>
      </w:r>
      <w:r>
        <w:rPr>
          <w:spacing w:val="-2"/>
        </w:rPr>
        <w:t xml:space="preserve"> </w:t>
      </w:r>
      <w:r>
        <w:t>тарелку.</w:t>
      </w:r>
    </w:p>
    <w:p w14:paraId="726CA6BD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Семья.</w:t>
      </w:r>
    </w:p>
    <w:p w14:paraId="4D458570" w14:textId="77777777" w:rsidR="001F167D" w:rsidRDefault="00E44A9C">
      <w:pPr>
        <w:pStyle w:val="a3"/>
        <w:spacing w:before="247" w:line="276" w:lineRule="auto"/>
        <w:ind w:right="1138" w:firstLine="566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 Определение своей социальной роли в семье. Различение социальных</w:t>
      </w:r>
      <w:r>
        <w:rPr>
          <w:spacing w:val="-67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семьи.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бытовой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досуговой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членов</w:t>
      </w:r>
      <w:r>
        <w:rPr>
          <w:spacing w:val="-68"/>
        </w:rPr>
        <w:t xml:space="preserve"> </w:t>
      </w:r>
      <w:r>
        <w:t>семьи. Представление о профессиональной деятельности членов семьи. Рассказ</w:t>
      </w:r>
      <w:r>
        <w:rPr>
          <w:spacing w:val="1"/>
        </w:rPr>
        <w:t xml:space="preserve"> </w:t>
      </w:r>
      <w:r>
        <w:t>о своей семье.</w:t>
      </w:r>
    </w:p>
    <w:p w14:paraId="7F1D0AE7" w14:textId="77777777" w:rsidR="001F167D" w:rsidRDefault="00E44A9C">
      <w:pPr>
        <w:pStyle w:val="21"/>
        <w:spacing w:before="202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"Человек".</w:t>
      </w:r>
    </w:p>
    <w:p w14:paraId="18382B5E" w14:textId="77777777" w:rsidR="001F167D" w:rsidRDefault="00E44A9C">
      <w:pPr>
        <w:pStyle w:val="a4"/>
        <w:numPr>
          <w:ilvl w:val="0"/>
          <w:numId w:val="24"/>
        </w:numPr>
        <w:tabs>
          <w:tab w:val="left" w:pos="1118"/>
        </w:tabs>
        <w:spacing w:before="249"/>
        <w:ind w:hanging="306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"Я",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2"/>
          <w:sz w:val="28"/>
        </w:rPr>
        <w:t xml:space="preserve"> </w:t>
      </w:r>
      <w:r>
        <w:rPr>
          <w:sz w:val="28"/>
        </w:rPr>
        <w:t>"Я"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других.</w:t>
      </w:r>
    </w:p>
    <w:p w14:paraId="3DE47AE8" w14:textId="77777777" w:rsidR="001F167D" w:rsidRDefault="00E44A9C">
      <w:pPr>
        <w:pStyle w:val="a4"/>
        <w:numPr>
          <w:ilvl w:val="0"/>
          <w:numId w:val="73"/>
        </w:numPr>
        <w:tabs>
          <w:tab w:val="left" w:pos="975"/>
        </w:tabs>
        <w:spacing w:before="247" w:line="278" w:lineRule="auto"/>
        <w:ind w:right="1137" w:firstLine="0"/>
        <w:rPr>
          <w:sz w:val="28"/>
        </w:rPr>
      </w:pPr>
      <w:r>
        <w:rPr>
          <w:sz w:val="28"/>
        </w:rPr>
        <w:t>Соотнесение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</w:t>
      </w:r>
      <w:r>
        <w:rPr>
          <w:spacing w:val="-8"/>
          <w:sz w:val="28"/>
        </w:rPr>
        <w:t xml:space="preserve"> </w:t>
      </w:r>
      <w:r>
        <w:rPr>
          <w:sz w:val="28"/>
        </w:rPr>
        <w:t>именем,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7"/>
          <w:sz w:val="28"/>
        </w:rPr>
        <w:t xml:space="preserve"> </w:t>
      </w:r>
      <w:r>
        <w:rPr>
          <w:sz w:val="28"/>
        </w:rPr>
        <w:t>отра-</w:t>
      </w:r>
      <w:r>
        <w:rPr>
          <w:spacing w:val="-68"/>
          <w:sz w:val="28"/>
        </w:rPr>
        <w:t xml:space="preserve"> </w:t>
      </w:r>
      <w:r>
        <w:rPr>
          <w:sz w:val="28"/>
        </w:rPr>
        <w:t>жением в</w:t>
      </w:r>
      <w:r>
        <w:rPr>
          <w:spacing w:val="-1"/>
          <w:sz w:val="28"/>
        </w:rPr>
        <w:t xml:space="preserve"> </w:t>
      </w:r>
      <w:r>
        <w:rPr>
          <w:sz w:val="28"/>
        </w:rPr>
        <w:t>зеркале.</w:t>
      </w:r>
    </w:p>
    <w:p w14:paraId="014BF43F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3"/>
        <w:ind w:left="976" w:hanging="165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теле.</w:t>
      </w:r>
    </w:p>
    <w:p w14:paraId="59E5BFD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Отнесение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полу.</w:t>
      </w:r>
    </w:p>
    <w:p w14:paraId="5DFCB833" w14:textId="77777777" w:rsidR="001F167D" w:rsidRDefault="00E44A9C">
      <w:pPr>
        <w:pStyle w:val="a4"/>
        <w:numPr>
          <w:ilvl w:val="0"/>
          <w:numId w:val="73"/>
        </w:numPr>
        <w:tabs>
          <w:tab w:val="left" w:pos="1008"/>
        </w:tabs>
        <w:spacing w:before="246" w:line="278" w:lineRule="auto"/>
        <w:ind w:right="1139" w:firstLine="0"/>
        <w:rPr>
          <w:sz w:val="28"/>
        </w:rPr>
      </w:pPr>
      <w:r>
        <w:rPr>
          <w:sz w:val="28"/>
        </w:rPr>
        <w:t>Умение определять "мое" и "не мое", осознавать и выражать свои 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желания.</w:t>
      </w:r>
    </w:p>
    <w:p w14:paraId="43336AD2" w14:textId="77777777" w:rsidR="001F167D" w:rsidRDefault="00E44A9C">
      <w:pPr>
        <w:pStyle w:val="a4"/>
        <w:numPr>
          <w:ilvl w:val="0"/>
          <w:numId w:val="73"/>
        </w:numPr>
        <w:tabs>
          <w:tab w:val="left" w:pos="1008"/>
        </w:tabs>
        <w:spacing w:before="195" w:line="278" w:lineRule="auto"/>
        <w:ind w:right="1137" w:firstLine="0"/>
        <w:rPr>
          <w:sz w:val="28"/>
        </w:rPr>
      </w:pPr>
      <w:r>
        <w:rPr>
          <w:sz w:val="28"/>
        </w:rPr>
        <w:t>Умение сообщать общие сведения о себе: имя, фамилия, возраст, пол,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интересы.</w:t>
      </w:r>
    </w:p>
    <w:p w14:paraId="2695E284" w14:textId="77777777" w:rsidR="001F167D" w:rsidRDefault="00E44A9C">
      <w:pPr>
        <w:pStyle w:val="a4"/>
        <w:numPr>
          <w:ilvl w:val="0"/>
          <w:numId w:val="73"/>
        </w:numPr>
        <w:tabs>
          <w:tab w:val="left" w:pos="1023"/>
        </w:tabs>
        <w:spacing w:before="191" w:line="278" w:lineRule="auto"/>
        <w:ind w:right="1134" w:firstLine="0"/>
        <w:rPr>
          <w:sz w:val="28"/>
        </w:rPr>
      </w:pPr>
      <w:r>
        <w:rPr>
          <w:sz w:val="28"/>
        </w:rPr>
        <w:t>Представления о возрастных изменениях человека, адекватное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изменениям.</w:t>
      </w:r>
    </w:p>
    <w:p w14:paraId="5F1FAED4" w14:textId="77777777" w:rsidR="001F167D" w:rsidRDefault="00E44A9C">
      <w:pPr>
        <w:pStyle w:val="a4"/>
        <w:numPr>
          <w:ilvl w:val="0"/>
          <w:numId w:val="24"/>
        </w:numPr>
        <w:tabs>
          <w:tab w:val="left" w:pos="1142"/>
        </w:tabs>
        <w:spacing w:before="194" w:line="278" w:lineRule="auto"/>
        <w:ind w:left="812" w:right="1137" w:firstLine="0"/>
        <w:rPr>
          <w:sz w:val="28"/>
        </w:rPr>
      </w:pPr>
      <w:r>
        <w:rPr>
          <w:sz w:val="28"/>
        </w:rPr>
        <w:t>Умение решать каждодневные жизненные задачи, связанные с удовлетворе-</w:t>
      </w:r>
      <w:r>
        <w:rPr>
          <w:spacing w:val="1"/>
          <w:sz w:val="28"/>
        </w:rPr>
        <w:t xml:space="preserve"> </w:t>
      </w:r>
      <w:r>
        <w:rPr>
          <w:sz w:val="28"/>
        </w:rPr>
        <w:t>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14:paraId="5D82E2CA" w14:textId="77777777" w:rsidR="001F167D" w:rsidRDefault="00E44A9C">
      <w:pPr>
        <w:pStyle w:val="a4"/>
        <w:numPr>
          <w:ilvl w:val="0"/>
          <w:numId w:val="73"/>
        </w:numPr>
        <w:tabs>
          <w:tab w:val="left" w:pos="970"/>
        </w:tabs>
        <w:spacing w:before="194" w:line="278" w:lineRule="auto"/>
        <w:ind w:right="1138" w:firstLine="0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обслуживать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себя: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пищу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пить,</w:t>
      </w:r>
      <w:r>
        <w:rPr>
          <w:spacing w:val="-10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туалет,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8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-1"/>
          <w:sz w:val="28"/>
        </w:rPr>
        <w:t xml:space="preserve"> </w:t>
      </w:r>
      <w:r>
        <w:rPr>
          <w:sz w:val="28"/>
        </w:rPr>
        <w:t>одеваться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раздеваться.</w:t>
      </w:r>
    </w:p>
    <w:p w14:paraId="01434F2E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желаниях.</w:t>
      </w:r>
    </w:p>
    <w:p w14:paraId="0E414B7D" w14:textId="77777777" w:rsidR="001F167D" w:rsidRDefault="00E44A9C">
      <w:pPr>
        <w:pStyle w:val="a4"/>
        <w:numPr>
          <w:ilvl w:val="0"/>
          <w:numId w:val="24"/>
        </w:numPr>
        <w:tabs>
          <w:tab w:val="left" w:pos="1103"/>
        </w:tabs>
        <w:spacing w:before="246" w:line="276" w:lineRule="auto"/>
        <w:ind w:left="812" w:right="1138" w:firstLine="0"/>
        <w:rPr>
          <w:sz w:val="28"/>
        </w:rPr>
      </w:pPr>
      <w:r>
        <w:rPr>
          <w:spacing w:val="-1"/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поддерживать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образ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-16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68"/>
          <w:sz w:val="28"/>
        </w:rPr>
        <w:t xml:space="preserve"> </w:t>
      </w:r>
      <w:r>
        <w:rPr>
          <w:sz w:val="28"/>
        </w:rPr>
        <w:t>и ограничениям здоровья, поддерживать режим дня с необходимыми оздорови-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процедурами.</w:t>
      </w:r>
    </w:p>
    <w:p w14:paraId="79F9C197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D84B89F" w14:textId="77777777" w:rsidR="001F167D" w:rsidRDefault="00E44A9C">
      <w:pPr>
        <w:pStyle w:val="a4"/>
        <w:numPr>
          <w:ilvl w:val="0"/>
          <w:numId w:val="73"/>
        </w:numPr>
        <w:tabs>
          <w:tab w:val="left" w:pos="999"/>
        </w:tabs>
        <w:spacing w:before="74" w:line="278" w:lineRule="auto"/>
        <w:ind w:right="1135" w:firstLine="0"/>
        <w:rPr>
          <w:sz w:val="28"/>
        </w:rPr>
      </w:pPr>
      <w:r>
        <w:rPr>
          <w:sz w:val="28"/>
        </w:rPr>
        <w:t>Умение определять свое самочувствие (как хорошее или плохое), 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ощущениях взрослому.</w:t>
      </w:r>
    </w:p>
    <w:p w14:paraId="67ABB09C" w14:textId="77777777" w:rsidR="001F167D" w:rsidRDefault="00E44A9C">
      <w:pPr>
        <w:pStyle w:val="a4"/>
        <w:numPr>
          <w:ilvl w:val="0"/>
          <w:numId w:val="73"/>
        </w:numPr>
        <w:tabs>
          <w:tab w:val="left" w:pos="1049"/>
        </w:tabs>
        <w:spacing w:before="195" w:line="278" w:lineRule="auto"/>
        <w:ind w:right="1128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(чистка зубов утром и вечером, мытье рук перед едой и после посещения туа-</w:t>
      </w:r>
      <w:r>
        <w:rPr>
          <w:spacing w:val="1"/>
          <w:sz w:val="28"/>
        </w:rPr>
        <w:t xml:space="preserve"> </w:t>
      </w:r>
      <w:r>
        <w:rPr>
          <w:sz w:val="28"/>
        </w:rPr>
        <w:t>лета).</w:t>
      </w:r>
    </w:p>
    <w:p w14:paraId="40A32C76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/>
        <w:ind w:left="976" w:hanging="165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2"/>
          <w:sz w:val="28"/>
        </w:rPr>
        <w:t xml:space="preserve"> </w:t>
      </w:r>
      <w:r>
        <w:rPr>
          <w:sz w:val="28"/>
        </w:rPr>
        <w:t>видом.</w:t>
      </w:r>
    </w:p>
    <w:p w14:paraId="4EED71E6" w14:textId="77777777" w:rsidR="001F167D" w:rsidRDefault="00E44A9C">
      <w:pPr>
        <w:pStyle w:val="a4"/>
        <w:numPr>
          <w:ilvl w:val="0"/>
          <w:numId w:val="24"/>
        </w:numPr>
        <w:tabs>
          <w:tab w:val="left" w:pos="1118"/>
        </w:tabs>
        <w:spacing w:before="247"/>
        <w:ind w:hanging="306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семье.</w:t>
      </w:r>
    </w:p>
    <w:p w14:paraId="063765E4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247" w:line="276" w:lineRule="auto"/>
        <w:ind w:right="1128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9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8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соци-</w:t>
      </w:r>
      <w:r>
        <w:rPr>
          <w:spacing w:val="-68"/>
          <w:sz w:val="28"/>
        </w:rPr>
        <w:t xml:space="preserve"> </w:t>
      </w:r>
      <w:r>
        <w:rPr>
          <w:sz w:val="28"/>
        </w:rPr>
        <w:t>альной роли, обязанностях членов семьи, бытовой и досуговой деятельности се-</w:t>
      </w:r>
      <w:r>
        <w:rPr>
          <w:spacing w:val="-67"/>
          <w:sz w:val="28"/>
        </w:rPr>
        <w:t xml:space="preserve"> </w:t>
      </w:r>
      <w:r>
        <w:rPr>
          <w:sz w:val="28"/>
        </w:rPr>
        <w:t>мьи.</w:t>
      </w:r>
    </w:p>
    <w:p w14:paraId="164C8D6F" w14:textId="77777777" w:rsidR="001F167D" w:rsidRDefault="00E44A9C">
      <w:pPr>
        <w:pStyle w:val="11"/>
        <w:numPr>
          <w:ilvl w:val="0"/>
          <w:numId w:val="42"/>
        </w:numPr>
        <w:tabs>
          <w:tab w:val="left" w:pos="1268"/>
        </w:tabs>
        <w:spacing w:before="200" w:line="278" w:lineRule="auto"/>
        <w:ind w:left="812" w:right="1137" w:firstLine="0"/>
        <w:jc w:val="both"/>
      </w:pPr>
      <w:r>
        <w:t>Рабочая программа по учебному предмету "Домоводство" предметной</w:t>
      </w:r>
      <w:r>
        <w:rPr>
          <w:spacing w:val="1"/>
        </w:rPr>
        <w:t xml:space="preserve"> </w:t>
      </w:r>
      <w:r>
        <w:t>области "Окружающий мир" включает пояснительную записку, содержа-</w:t>
      </w:r>
      <w:r>
        <w:rPr>
          <w:spacing w:val="1"/>
        </w:rPr>
        <w:t xml:space="preserve"> </w:t>
      </w:r>
      <w:r>
        <w:t>ние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предмету.</w:t>
      </w:r>
    </w:p>
    <w:p w14:paraId="11DA983E" w14:textId="77777777" w:rsidR="001F167D" w:rsidRDefault="00E44A9C">
      <w:pPr>
        <w:spacing w:before="192"/>
        <w:ind w:left="81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0A0F4FDA" w14:textId="77777777" w:rsidR="001F167D" w:rsidRDefault="00E44A9C">
      <w:pPr>
        <w:pStyle w:val="a3"/>
        <w:spacing w:before="247" w:line="276" w:lineRule="auto"/>
        <w:ind w:right="1129" w:firstLine="566"/>
      </w:pPr>
      <w:r>
        <w:t>Обучение ребенка с умственной отсталостью, с ТМНР ведению домашнего</w:t>
      </w:r>
      <w:r>
        <w:rPr>
          <w:spacing w:val="-67"/>
        </w:rPr>
        <w:t xml:space="preserve"> </w:t>
      </w:r>
      <w:r>
        <w:t>хозяйства</w:t>
      </w:r>
      <w:r>
        <w:rPr>
          <w:spacing w:val="-16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важным</w:t>
      </w:r>
      <w:r>
        <w:rPr>
          <w:spacing w:val="-13"/>
        </w:rPr>
        <w:t xml:space="preserve"> </w:t>
      </w:r>
      <w:r>
        <w:t>направлением</w:t>
      </w:r>
      <w:r>
        <w:rPr>
          <w:spacing w:val="-13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2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Благодаря занятиям по домоводству реализуется возможность посильного уча-</w:t>
      </w:r>
      <w:r>
        <w:rPr>
          <w:spacing w:val="1"/>
        </w:rPr>
        <w:t xml:space="preserve"> </w:t>
      </w:r>
      <w:r>
        <w:t>стия ребенка в работе по дому, воспитывается потребность устраивать свой быт</w:t>
      </w:r>
      <w:r>
        <w:rPr>
          <w:spacing w:val="-67"/>
        </w:rPr>
        <w:t xml:space="preserve"> </w:t>
      </w:r>
      <w:r>
        <w:t>в соответствии с общепринятыми нормами и правилами. Овладение простей-</w:t>
      </w:r>
      <w:r>
        <w:rPr>
          <w:spacing w:val="1"/>
        </w:rPr>
        <w:t xml:space="preserve"> </w:t>
      </w:r>
      <w:r>
        <w:t>шими хозяйственно – бытовыми навыками не только снижает зависимость ре-</w:t>
      </w:r>
      <w:r>
        <w:rPr>
          <w:spacing w:val="1"/>
        </w:rPr>
        <w:t xml:space="preserve"> </w:t>
      </w:r>
      <w:r>
        <w:t>бёнка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окружающих,</w:t>
      </w:r>
      <w:r>
        <w:rPr>
          <w:spacing w:val="-1"/>
        </w:rPr>
        <w:t xml:space="preserve"> </w:t>
      </w:r>
      <w:r>
        <w:t>но и укрепляет</w:t>
      </w:r>
      <w:r>
        <w:rPr>
          <w:spacing w:val="-1"/>
        </w:rPr>
        <w:t xml:space="preserve"> </w:t>
      </w:r>
      <w:r>
        <w:t>его 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14:paraId="0877230F" w14:textId="77777777" w:rsidR="001F167D" w:rsidRDefault="00E44A9C">
      <w:pPr>
        <w:pStyle w:val="a3"/>
        <w:spacing w:before="200" w:line="276" w:lineRule="auto"/>
        <w:ind w:right="1133" w:firstLine="566"/>
      </w:pPr>
      <w:r>
        <w:t>Цель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хозяй-</w:t>
      </w:r>
      <w:r>
        <w:rPr>
          <w:spacing w:val="-67"/>
        </w:rPr>
        <w:t xml:space="preserve"> </w:t>
      </w:r>
      <w:r>
        <w:t>ственно-бытовой деятельности. Основные задачи: формирование умений обра-</w:t>
      </w:r>
      <w:r>
        <w:rPr>
          <w:spacing w:val="1"/>
        </w:rPr>
        <w:t xml:space="preserve"> </w:t>
      </w:r>
      <w:r>
        <w:t>щаться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инвентарем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электроприборами;</w:t>
      </w:r>
      <w:r>
        <w:rPr>
          <w:spacing w:val="-15"/>
        </w:rPr>
        <w:t xml:space="preserve"> </w:t>
      </w:r>
      <w:r>
        <w:t>освоение</w:t>
      </w:r>
      <w:r>
        <w:rPr>
          <w:spacing w:val="-16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приготовлению</w:t>
      </w:r>
      <w:r>
        <w:rPr>
          <w:spacing w:val="-67"/>
        </w:rPr>
        <w:t xml:space="preserve"> </w:t>
      </w:r>
      <w:r>
        <w:t>пищи, осуществлению покупок, уборке помещения и территории, уходу за ве-</w:t>
      </w:r>
      <w:r>
        <w:rPr>
          <w:spacing w:val="1"/>
        </w:rPr>
        <w:t xml:space="preserve"> </w:t>
      </w:r>
      <w:r>
        <w:t>щами.</w:t>
      </w:r>
    </w:p>
    <w:p w14:paraId="5D88A727" w14:textId="77777777" w:rsidR="001F167D" w:rsidRDefault="00E44A9C">
      <w:pPr>
        <w:pStyle w:val="a3"/>
        <w:spacing w:before="201" w:line="276" w:lineRule="auto"/>
        <w:ind w:right="1131" w:firstLine="566"/>
      </w:pPr>
      <w:r>
        <w:t>Освоенные действия ребенок может в последующем применять как в быту,</w:t>
      </w:r>
      <w:r>
        <w:rPr>
          <w:spacing w:val="-67"/>
        </w:rPr>
        <w:t xml:space="preserve"> </w:t>
      </w:r>
      <w:r>
        <w:t>так и в трудовой деятельности. Так, например, занятия по уборке помещений и</w:t>
      </w:r>
      <w:r>
        <w:rPr>
          <w:spacing w:val="1"/>
        </w:rPr>
        <w:t xml:space="preserve"> </w:t>
      </w:r>
      <w:r>
        <w:t>территории актуальны для формирования бытовой деятельности детей и пер-</w:t>
      </w:r>
      <w:r>
        <w:rPr>
          <w:spacing w:val="1"/>
        </w:rPr>
        <w:t xml:space="preserve"> </w:t>
      </w:r>
      <w:r>
        <w:t>спективны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получения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качестве</w:t>
      </w:r>
      <w:r>
        <w:rPr>
          <w:spacing w:val="-16"/>
        </w:rPr>
        <w:t xml:space="preserve"> </w:t>
      </w:r>
      <w:r>
        <w:t>дворника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уборщицы.</w:t>
      </w:r>
    </w:p>
    <w:p w14:paraId="5E815F8E" w14:textId="77777777" w:rsidR="001F167D" w:rsidRDefault="00E44A9C">
      <w:pPr>
        <w:pStyle w:val="a3"/>
        <w:spacing w:before="199" w:line="278" w:lineRule="auto"/>
        <w:ind w:right="1136" w:firstLine="708"/>
      </w:pPr>
      <w:r>
        <w:t>Материально-техническое оснащение учебного предмета «Домоводство»</w:t>
      </w:r>
      <w:r>
        <w:rPr>
          <w:spacing w:val="1"/>
        </w:rPr>
        <w:t xml:space="preserve"> </w:t>
      </w:r>
      <w:r>
        <w:t>предусматривает:</w:t>
      </w:r>
    </w:p>
    <w:p w14:paraId="243BA301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EE91DBB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before="74" w:line="276" w:lineRule="auto"/>
        <w:ind w:right="1133" w:firstLine="0"/>
        <w:rPr>
          <w:sz w:val="28"/>
        </w:rPr>
      </w:pPr>
      <w:r>
        <w:rPr>
          <w:sz w:val="28"/>
        </w:rPr>
        <w:t>дидактический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-12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(картинки,</w:t>
      </w:r>
      <w:r>
        <w:rPr>
          <w:spacing w:val="-13"/>
          <w:sz w:val="28"/>
        </w:rPr>
        <w:t xml:space="preserve"> </w:t>
      </w:r>
      <w:r>
        <w:rPr>
          <w:sz w:val="28"/>
        </w:rPr>
        <w:t>фото,</w:t>
      </w:r>
      <w:r>
        <w:rPr>
          <w:spacing w:val="-13"/>
          <w:sz w:val="28"/>
        </w:rPr>
        <w:t xml:space="preserve"> </w:t>
      </w:r>
      <w:r>
        <w:rPr>
          <w:sz w:val="28"/>
        </w:rPr>
        <w:t>пиктограммы)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предме-</w:t>
      </w:r>
      <w:r>
        <w:rPr>
          <w:spacing w:val="-68"/>
          <w:sz w:val="28"/>
        </w:rPr>
        <w:t xml:space="preserve"> </w:t>
      </w:r>
      <w:r>
        <w:rPr>
          <w:sz w:val="28"/>
        </w:rPr>
        <w:t>тов посуды, кухонной мебели, продуктов питания, уборочного инвентаря, быто-</w:t>
      </w:r>
      <w:r>
        <w:rPr>
          <w:spacing w:val="-67"/>
          <w:sz w:val="28"/>
        </w:rPr>
        <w:t xml:space="preserve"> </w:t>
      </w:r>
      <w:r>
        <w:rPr>
          <w:sz w:val="28"/>
        </w:rPr>
        <w:t>вой техники; альбомы с демонстрационным материалом, составленным в соот-</w:t>
      </w:r>
      <w:r>
        <w:rPr>
          <w:spacing w:val="1"/>
          <w:sz w:val="28"/>
        </w:rPr>
        <w:t xml:space="preserve"> </w:t>
      </w:r>
      <w:r>
        <w:rPr>
          <w:sz w:val="28"/>
        </w:rPr>
        <w:t>ветствии с изучаемыми темами учебной про-граммы; изображения 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приготовления блюд,</w:t>
      </w:r>
      <w:r>
        <w:rPr>
          <w:spacing w:val="-2"/>
          <w:sz w:val="28"/>
        </w:rPr>
        <w:t xml:space="preserve"> </w:t>
      </w:r>
      <w:r>
        <w:rPr>
          <w:sz w:val="28"/>
        </w:rPr>
        <w:t>стирки</w:t>
      </w:r>
      <w:r>
        <w:rPr>
          <w:spacing w:val="1"/>
          <w:sz w:val="28"/>
        </w:rPr>
        <w:t xml:space="preserve"> </w:t>
      </w:r>
      <w:r>
        <w:rPr>
          <w:sz w:val="28"/>
        </w:rPr>
        <w:t>белья,</w:t>
      </w:r>
      <w:r>
        <w:rPr>
          <w:spacing w:val="-1"/>
          <w:sz w:val="28"/>
        </w:rPr>
        <w:t xml:space="preserve"> </w:t>
      </w:r>
      <w:r>
        <w:rPr>
          <w:sz w:val="28"/>
        </w:rPr>
        <w:t>глажения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белья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14:paraId="70264388" w14:textId="77777777" w:rsidR="001F167D" w:rsidRDefault="00E44A9C">
      <w:pPr>
        <w:pStyle w:val="a4"/>
        <w:numPr>
          <w:ilvl w:val="0"/>
          <w:numId w:val="73"/>
        </w:numPr>
        <w:tabs>
          <w:tab w:val="left" w:pos="984"/>
        </w:tabs>
        <w:spacing w:before="201" w:line="276" w:lineRule="auto"/>
        <w:ind w:right="1129" w:firstLine="0"/>
        <w:rPr>
          <w:sz w:val="28"/>
        </w:rPr>
      </w:pPr>
      <w:r>
        <w:rPr>
          <w:sz w:val="28"/>
        </w:rPr>
        <w:t>Оборудование: кухонная мебель, кухонная посуда (кастрюли, сковороды, чай-</w:t>
      </w:r>
      <w:r>
        <w:rPr>
          <w:spacing w:val="-67"/>
          <w:sz w:val="28"/>
        </w:rPr>
        <w:t xml:space="preserve"> </w:t>
      </w:r>
      <w:r>
        <w:rPr>
          <w:sz w:val="28"/>
        </w:rPr>
        <w:t>ники, тарелки, ложки, ножи, вилки, кружки и др.), таймер, предметы для укра-</w:t>
      </w:r>
      <w:r>
        <w:rPr>
          <w:spacing w:val="1"/>
          <w:sz w:val="28"/>
        </w:rPr>
        <w:t xml:space="preserve"> </w:t>
      </w:r>
      <w:r>
        <w:rPr>
          <w:sz w:val="28"/>
        </w:rPr>
        <w:t>шения интерьера (ваза, подсвечник, скатерть и др.), стиральная машина, тазики,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настенные и индивидуальные зеркала, гладильная доска, бытовая техника (чай-</w:t>
      </w:r>
      <w:r>
        <w:rPr>
          <w:spacing w:val="1"/>
          <w:sz w:val="28"/>
        </w:rPr>
        <w:t xml:space="preserve"> </w:t>
      </w:r>
      <w:r>
        <w:rPr>
          <w:sz w:val="28"/>
        </w:rPr>
        <w:t>ник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электрический,</w:t>
      </w:r>
      <w:r>
        <w:rPr>
          <w:spacing w:val="-15"/>
          <w:sz w:val="28"/>
        </w:rPr>
        <w:t xml:space="preserve"> </w:t>
      </w:r>
      <w:r>
        <w:rPr>
          <w:sz w:val="28"/>
        </w:rPr>
        <w:t>блендер,</w:t>
      </w:r>
      <w:r>
        <w:rPr>
          <w:spacing w:val="-13"/>
          <w:sz w:val="28"/>
        </w:rPr>
        <w:t xml:space="preserve"> </w:t>
      </w:r>
      <w:r>
        <w:rPr>
          <w:sz w:val="28"/>
        </w:rPr>
        <w:t>комбайн,</w:t>
      </w:r>
      <w:r>
        <w:rPr>
          <w:spacing w:val="-12"/>
          <w:sz w:val="28"/>
        </w:rPr>
        <w:t xml:space="preserve"> </w:t>
      </w:r>
      <w:r>
        <w:rPr>
          <w:sz w:val="28"/>
        </w:rPr>
        <w:t>утюг,</w:t>
      </w:r>
      <w:r>
        <w:rPr>
          <w:spacing w:val="-13"/>
          <w:sz w:val="28"/>
        </w:rPr>
        <w:t xml:space="preserve"> </w:t>
      </w:r>
      <w:r>
        <w:rPr>
          <w:sz w:val="28"/>
        </w:rPr>
        <w:t>фен,</w:t>
      </w:r>
      <w:r>
        <w:rPr>
          <w:spacing w:val="-13"/>
          <w:sz w:val="28"/>
        </w:rPr>
        <w:t xml:space="preserve"> </w:t>
      </w:r>
      <w:r>
        <w:rPr>
          <w:sz w:val="28"/>
        </w:rPr>
        <w:t>пылесос,</w:t>
      </w:r>
      <w:r>
        <w:rPr>
          <w:spacing w:val="45"/>
          <w:sz w:val="28"/>
        </w:rPr>
        <w:t xml:space="preserve"> </w:t>
      </w:r>
      <w:r>
        <w:rPr>
          <w:sz w:val="28"/>
        </w:rPr>
        <w:t>электрическая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плита,</w:t>
      </w:r>
      <w:r>
        <w:rPr>
          <w:spacing w:val="-68"/>
          <w:sz w:val="28"/>
        </w:rPr>
        <w:t xml:space="preserve"> </w:t>
      </w:r>
      <w:r>
        <w:rPr>
          <w:sz w:val="28"/>
        </w:rPr>
        <w:t>электрическая духовка, миксер, микроволновая печь),</w:t>
      </w:r>
      <w:r>
        <w:rPr>
          <w:spacing w:val="1"/>
          <w:sz w:val="28"/>
        </w:rPr>
        <w:t xml:space="preserve"> </w:t>
      </w:r>
      <w:r>
        <w:rPr>
          <w:sz w:val="28"/>
        </w:rPr>
        <w:t>ковролиновая, грифель-</w:t>
      </w:r>
      <w:r>
        <w:rPr>
          <w:spacing w:val="1"/>
          <w:sz w:val="28"/>
        </w:rPr>
        <w:t xml:space="preserve"> </w:t>
      </w:r>
      <w:r>
        <w:rPr>
          <w:sz w:val="28"/>
        </w:rPr>
        <w:t>ная и магнитная доски, уборочный инвентарь (тяпки, лопаты, грабли), лейки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14:paraId="06F9A5E1" w14:textId="77777777" w:rsidR="001F167D" w:rsidRDefault="00E44A9C">
      <w:pPr>
        <w:pStyle w:val="a3"/>
        <w:spacing w:before="204"/>
        <w:ind w:left="882"/>
        <w:jc w:val="left"/>
      </w:pP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14:paraId="325D6AC0" w14:textId="77777777" w:rsidR="001F167D" w:rsidRDefault="00E44A9C">
      <w:pPr>
        <w:pStyle w:val="21"/>
        <w:spacing w:before="245" w:line="276" w:lineRule="auto"/>
        <w:ind w:right="1133"/>
      </w:pPr>
      <w:r>
        <w:t>Содержание учебного предмета "Домоводство" представлено 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-14"/>
        </w:rPr>
        <w:t xml:space="preserve"> </w:t>
      </w:r>
      <w:r>
        <w:t>"Покупки",</w:t>
      </w:r>
      <w:r>
        <w:rPr>
          <w:spacing w:val="-14"/>
        </w:rPr>
        <w:t xml:space="preserve"> </w:t>
      </w:r>
      <w:r>
        <w:t>"Уход</w:t>
      </w:r>
      <w:r>
        <w:rPr>
          <w:spacing w:val="-1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вещами",</w:t>
      </w:r>
      <w:r>
        <w:rPr>
          <w:spacing w:val="-14"/>
        </w:rPr>
        <w:t xml:space="preserve"> </w:t>
      </w:r>
      <w:r>
        <w:t>"Обращение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кухонным</w:t>
      </w:r>
      <w:r>
        <w:rPr>
          <w:spacing w:val="-14"/>
        </w:rPr>
        <w:t xml:space="preserve"> </w:t>
      </w:r>
      <w:r>
        <w:t>инвента-</w:t>
      </w:r>
      <w:r>
        <w:rPr>
          <w:spacing w:val="-67"/>
        </w:rPr>
        <w:t xml:space="preserve"> </w:t>
      </w:r>
      <w:r>
        <w:t>рем", "Приготовление пищи", "Уборка помещений» и «Уборка террито-</w:t>
      </w:r>
      <w:r>
        <w:rPr>
          <w:spacing w:val="1"/>
        </w:rPr>
        <w:t xml:space="preserve"> </w:t>
      </w:r>
      <w:r>
        <w:t>рии".</w:t>
      </w:r>
    </w:p>
    <w:p w14:paraId="44D52290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Покупки.</w:t>
      </w:r>
    </w:p>
    <w:p w14:paraId="3F9BCDD9" w14:textId="77777777" w:rsidR="001F167D" w:rsidRDefault="00E44A9C">
      <w:pPr>
        <w:pStyle w:val="a3"/>
        <w:spacing w:before="244" w:line="276" w:lineRule="auto"/>
        <w:ind w:right="1136" w:firstLine="566"/>
      </w:pPr>
      <w:r>
        <w:t>Планирование покупок. Выбор места совершения покупок. Ориентация в</w:t>
      </w:r>
      <w:r>
        <w:rPr>
          <w:spacing w:val="1"/>
        </w:rPr>
        <w:t xml:space="preserve"> </w:t>
      </w:r>
      <w:r>
        <w:t>расположении отделов магазина, кассы и др. Нахождение нужного товара в ма-</w:t>
      </w:r>
      <w:r>
        <w:rPr>
          <w:spacing w:val="1"/>
        </w:rPr>
        <w:t xml:space="preserve"> </w:t>
      </w:r>
      <w:r>
        <w:t>газине.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взвешивании</w:t>
      </w:r>
      <w:r>
        <w:rPr>
          <w:spacing w:val="1"/>
        </w:rPr>
        <w:t xml:space="preserve"> </w:t>
      </w:r>
      <w:r>
        <w:t>товара:</w:t>
      </w:r>
      <w:r>
        <w:rPr>
          <w:spacing w:val="-67"/>
        </w:rPr>
        <w:t xml:space="preserve"> </w:t>
      </w:r>
      <w:r>
        <w:t>складывание продукта в пакет, выкладывание товара на весы, нажимание на</w:t>
      </w:r>
      <w:r>
        <w:rPr>
          <w:spacing w:val="1"/>
        </w:rPr>
        <w:t xml:space="preserve"> </w:t>
      </w:r>
      <w:r>
        <w:t>кнопку, приклеивание ценника к пакету с продуктом. Складывание покупок в</w:t>
      </w:r>
      <w:r>
        <w:rPr>
          <w:spacing w:val="1"/>
        </w:rPr>
        <w:t xml:space="preserve"> </w:t>
      </w:r>
      <w:r>
        <w:t>сумку. Соблюдение последовательности действий при расчете на кассе: выкла-</w:t>
      </w:r>
      <w:r>
        <w:rPr>
          <w:spacing w:val="1"/>
        </w:rPr>
        <w:t xml:space="preserve"> </w:t>
      </w:r>
      <w:r>
        <w:t>дывание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ленту,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пробивания</w:t>
      </w:r>
      <w:r>
        <w:rPr>
          <w:spacing w:val="1"/>
        </w:rPr>
        <w:t xml:space="preserve"> </w:t>
      </w:r>
      <w:r>
        <w:t>кассиром</w:t>
      </w:r>
      <w:r>
        <w:rPr>
          <w:spacing w:val="1"/>
        </w:rPr>
        <w:t xml:space="preserve"> </w:t>
      </w:r>
      <w:r>
        <w:t>товара,</w:t>
      </w:r>
      <w:r>
        <w:rPr>
          <w:spacing w:val="-67"/>
        </w:rPr>
        <w:t xml:space="preserve"> </w:t>
      </w:r>
      <w:r>
        <w:t>оплата товара, предъявление карты скидок кассиру, получение чека и сдачи,</w:t>
      </w:r>
      <w:r>
        <w:rPr>
          <w:spacing w:val="1"/>
        </w:rPr>
        <w:t xml:space="preserve"> </w:t>
      </w:r>
      <w:r>
        <w:t>складывание</w:t>
      </w:r>
      <w:r>
        <w:rPr>
          <w:spacing w:val="-5"/>
        </w:rPr>
        <w:t xml:space="preserve"> </w:t>
      </w:r>
      <w:r>
        <w:t>покупок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сумку.</w:t>
      </w:r>
      <w:r>
        <w:rPr>
          <w:spacing w:val="-2"/>
        </w:rPr>
        <w:t xml:space="preserve"> </w:t>
      </w:r>
      <w:r>
        <w:t>Раскладывание</w:t>
      </w:r>
      <w:r>
        <w:rPr>
          <w:spacing w:val="-1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хранения.</w:t>
      </w:r>
    </w:p>
    <w:p w14:paraId="5734C803" w14:textId="77777777" w:rsidR="001F167D" w:rsidRDefault="00E44A9C">
      <w:pPr>
        <w:spacing w:before="203"/>
        <w:ind w:left="812"/>
        <w:rPr>
          <w:i/>
          <w:sz w:val="28"/>
        </w:rPr>
      </w:pPr>
      <w:r>
        <w:rPr>
          <w:i/>
          <w:sz w:val="28"/>
        </w:rPr>
        <w:t>Обращение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кухонным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инвентарем.</w:t>
      </w:r>
    </w:p>
    <w:p w14:paraId="1EE9EE30" w14:textId="77777777" w:rsidR="001F167D" w:rsidRDefault="00E44A9C">
      <w:pPr>
        <w:pStyle w:val="a3"/>
        <w:spacing w:before="248" w:line="276" w:lineRule="auto"/>
        <w:ind w:right="1131" w:firstLine="566"/>
      </w:pPr>
      <w:r>
        <w:t>Обращение с посудой. Различение предметов посуды для сервировки стола</w:t>
      </w:r>
      <w:r>
        <w:rPr>
          <w:spacing w:val="-67"/>
        </w:rPr>
        <w:t xml:space="preserve"> </w:t>
      </w:r>
      <w:r>
        <w:t>(тарелка,</w:t>
      </w:r>
      <w:r>
        <w:rPr>
          <w:spacing w:val="1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(ка-</w:t>
      </w:r>
      <w:r>
        <w:rPr>
          <w:spacing w:val="-67"/>
        </w:rPr>
        <w:t xml:space="preserve"> </w:t>
      </w:r>
      <w:r>
        <w:t>стрюля, сковорода, чайник, половник, нож). Узнавание (различение) кухонных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1"/>
        </w:rPr>
        <w:t xml:space="preserve"> </w:t>
      </w:r>
      <w:r>
        <w:t>(терка, венчик, овощечистка, разделочная</w:t>
      </w:r>
      <w:r>
        <w:rPr>
          <w:spacing w:val="1"/>
        </w:rPr>
        <w:t xml:space="preserve"> </w:t>
      </w:r>
      <w:r>
        <w:t>доска, шумовка,</w:t>
      </w:r>
      <w:r>
        <w:rPr>
          <w:spacing w:val="1"/>
        </w:rPr>
        <w:t xml:space="preserve"> </w:t>
      </w:r>
      <w:r>
        <w:t>дуршлаг,</w:t>
      </w:r>
      <w:r>
        <w:rPr>
          <w:spacing w:val="-11"/>
        </w:rPr>
        <w:t xml:space="preserve"> </w:t>
      </w:r>
      <w:r>
        <w:t>половник,</w:t>
      </w:r>
      <w:r>
        <w:rPr>
          <w:spacing w:val="-15"/>
        </w:rPr>
        <w:t xml:space="preserve"> </w:t>
      </w:r>
      <w:r>
        <w:t>лопаточка,</w:t>
      </w:r>
      <w:r>
        <w:rPr>
          <w:spacing w:val="-10"/>
        </w:rPr>
        <w:t xml:space="preserve"> </w:t>
      </w:r>
      <w:r>
        <w:t>пресс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чеснока,</w:t>
      </w:r>
      <w:r>
        <w:rPr>
          <w:spacing w:val="-13"/>
        </w:rPr>
        <w:t xml:space="preserve"> </w:t>
      </w:r>
      <w:r>
        <w:t>открывалка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др.).</w:t>
      </w:r>
      <w:r>
        <w:rPr>
          <w:spacing w:val="-11"/>
        </w:rPr>
        <w:t xml:space="preserve"> </w:t>
      </w:r>
      <w:r>
        <w:t>Различение</w:t>
      </w:r>
    </w:p>
    <w:p w14:paraId="0F636BC7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42A5794" w14:textId="77777777" w:rsidR="001F167D" w:rsidRDefault="00E44A9C">
      <w:pPr>
        <w:pStyle w:val="a3"/>
        <w:spacing w:before="74" w:line="276" w:lineRule="auto"/>
        <w:ind w:right="1130"/>
      </w:pPr>
      <w:r>
        <w:t>чистой и грязной посуды. Очищение остатков пищи с посуды. Замачивание по-</w:t>
      </w:r>
      <w:r>
        <w:rPr>
          <w:spacing w:val="1"/>
        </w:rPr>
        <w:t xml:space="preserve"> </w:t>
      </w:r>
      <w:r>
        <w:t>суды.</w:t>
      </w:r>
      <w:r>
        <w:rPr>
          <w:spacing w:val="1"/>
        </w:rPr>
        <w:t xml:space="preserve"> </w:t>
      </w:r>
      <w:r>
        <w:t>Протирание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губкой.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Ополаскивание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Сушка посуды. Соблюдение последовательности действий при мытье и сушке</w:t>
      </w:r>
      <w:r>
        <w:rPr>
          <w:spacing w:val="1"/>
        </w:rPr>
        <w:t xml:space="preserve"> </w:t>
      </w:r>
      <w:r>
        <w:t>посуды:</w:t>
      </w:r>
      <w:r>
        <w:rPr>
          <w:spacing w:val="-13"/>
        </w:rPr>
        <w:t xml:space="preserve"> </w:t>
      </w:r>
      <w:r>
        <w:t>очищение</w:t>
      </w:r>
      <w:r>
        <w:rPr>
          <w:spacing w:val="-13"/>
        </w:rPr>
        <w:t xml:space="preserve"> </w:t>
      </w:r>
      <w:r>
        <w:t>посуды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остатков</w:t>
      </w:r>
      <w:r>
        <w:rPr>
          <w:spacing w:val="-14"/>
        </w:rPr>
        <w:t xml:space="preserve"> </w:t>
      </w:r>
      <w:r>
        <w:t>пищи,</w:t>
      </w:r>
      <w:r>
        <w:rPr>
          <w:spacing w:val="-13"/>
        </w:rPr>
        <w:t xml:space="preserve"> </w:t>
      </w:r>
      <w:r>
        <w:t>замачивание</w:t>
      </w:r>
      <w:r>
        <w:rPr>
          <w:spacing w:val="-12"/>
        </w:rPr>
        <w:t xml:space="preserve"> </w:t>
      </w:r>
      <w:r>
        <w:t>посуды,</w:t>
      </w:r>
      <w:r>
        <w:rPr>
          <w:spacing w:val="-14"/>
        </w:rPr>
        <w:t xml:space="preserve"> </w:t>
      </w:r>
      <w:r>
        <w:t>намыливание</w:t>
      </w:r>
      <w:r>
        <w:rPr>
          <w:spacing w:val="-67"/>
        </w:rPr>
        <w:t xml:space="preserve"> </w:t>
      </w:r>
      <w:r>
        <w:t>посуды моющим средством, чистка посуды, ополаскивание, сушка. Обращение</w:t>
      </w:r>
      <w:r>
        <w:rPr>
          <w:spacing w:val="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бытовыми</w:t>
      </w:r>
      <w:r>
        <w:rPr>
          <w:spacing w:val="-15"/>
        </w:rPr>
        <w:t xml:space="preserve"> </w:t>
      </w:r>
      <w:r>
        <w:t>приборами.</w:t>
      </w:r>
      <w:r>
        <w:rPr>
          <w:spacing w:val="-14"/>
        </w:rPr>
        <w:t xml:space="preserve"> </w:t>
      </w:r>
      <w:r>
        <w:t>Различение</w:t>
      </w:r>
      <w:r>
        <w:rPr>
          <w:spacing w:val="-14"/>
        </w:rPr>
        <w:t xml:space="preserve"> </w:t>
      </w:r>
      <w:r>
        <w:t>бытовых</w:t>
      </w:r>
      <w:r>
        <w:rPr>
          <w:spacing w:val="-13"/>
        </w:rPr>
        <w:t xml:space="preserve"> </w:t>
      </w:r>
      <w:r>
        <w:t>приборов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назначению</w:t>
      </w:r>
      <w:r>
        <w:rPr>
          <w:spacing w:val="-15"/>
        </w:rPr>
        <w:t xml:space="preserve"> </w:t>
      </w:r>
      <w:r>
        <w:t>(блендер,</w:t>
      </w:r>
      <w:r>
        <w:rPr>
          <w:spacing w:val="-67"/>
        </w:rPr>
        <w:t xml:space="preserve"> </w:t>
      </w:r>
      <w:r>
        <w:t>миксер,</w:t>
      </w:r>
      <w:r>
        <w:rPr>
          <w:spacing w:val="-13"/>
        </w:rPr>
        <w:t xml:space="preserve"> </w:t>
      </w:r>
      <w:r>
        <w:t>тостер,</w:t>
      </w:r>
      <w:r>
        <w:rPr>
          <w:spacing w:val="-13"/>
        </w:rPr>
        <w:t xml:space="preserve"> </w:t>
      </w:r>
      <w:r>
        <w:t>электрический</w:t>
      </w:r>
      <w:r>
        <w:rPr>
          <w:spacing w:val="-13"/>
        </w:rPr>
        <w:t xml:space="preserve"> </w:t>
      </w:r>
      <w:r>
        <w:t>чайник,</w:t>
      </w:r>
      <w:r>
        <w:rPr>
          <w:spacing w:val="-13"/>
        </w:rPr>
        <w:t xml:space="preserve"> </w:t>
      </w:r>
      <w:r>
        <w:t>комбайн,</w:t>
      </w:r>
      <w:r>
        <w:rPr>
          <w:spacing w:val="-12"/>
        </w:rPr>
        <w:t xml:space="preserve"> </w:t>
      </w:r>
      <w:r>
        <w:t>холодильник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др.).</w:t>
      </w:r>
      <w:r>
        <w:rPr>
          <w:spacing w:val="-16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пра-</w:t>
      </w:r>
      <w:r>
        <w:rPr>
          <w:spacing w:val="-67"/>
        </w:rPr>
        <w:t xml:space="preserve"> </w:t>
      </w:r>
      <w:r>
        <w:t>вил техники безопасности при пользовании электробытовым прибором. Соблю-</w:t>
      </w:r>
      <w:r>
        <w:rPr>
          <w:spacing w:val="-67"/>
        </w:rPr>
        <w:t xml:space="preserve"> </w:t>
      </w:r>
      <w:r>
        <w:t>дение последовательности действий при пользовании электробытовым прибо-</w:t>
      </w:r>
      <w:r>
        <w:rPr>
          <w:spacing w:val="1"/>
        </w:rPr>
        <w:t xml:space="preserve"> </w:t>
      </w:r>
      <w:r>
        <w:t>ром.</w:t>
      </w:r>
      <w:r>
        <w:rPr>
          <w:spacing w:val="-4"/>
        </w:rPr>
        <w:t xml:space="preserve"> </w:t>
      </w:r>
      <w:r>
        <w:t>Мытье</w:t>
      </w:r>
      <w:r>
        <w:rPr>
          <w:spacing w:val="-1"/>
        </w:rPr>
        <w:t xml:space="preserve"> </w:t>
      </w:r>
      <w:r>
        <w:t>бытовых приборов.</w:t>
      </w:r>
      <w:r>
        <w:rPr>
          <w:spacing w:val="-3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бытовых приборов.</w:t>
      </w:r>
    </w:p>
    <w:p w14:paraId="176EC201" w14:textId="77777777" w:rsidR="001F167D" w:rsidRDefault="00E44A9C">
      <w:pPr>
        <w:pStyle w:val="a3"/>
        <w:spacing w:before="203" w:line="276" w:lineRule="auto"/>
        <w:ind w:right="1132" w:firstLine="566"/>
      </w:pPr>
      <w:r>
        <w:t>Накрывание на стол. Выбор посуды и столовых приборов. Раскладывание</w:t>
      </w:r>
      <w:r>
        <w:rPr>
          <w:spacing w:val="1"/>
        </w:rPr>
        <w:t xml:space="preserve"> </w:t>
      </w:r>
      <w:r>
        <w:t>столовых</w:t>
      </w:r>
      <w:r>
        <w:rPr>
          <w:spacing w:val="-11"/>
        </w:rPr>
        <w:t xml:space="preserve"> </w:t>
      </w:r>
      <w:r>
        <w:t>приборов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посуды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сервировке</w:t>
      </w:r>
      <w:r>
        <w:rPr>
          <w:spacing w:val="-12"/>
        </w:rPr>
        <w:t xml:space="preserve"> </w:t>
      </w:r>
      <w:r>
        <w:t>стола.</w:t>
      </w:r>
      <w:r>
        <w:rPr>
          <w:spacing w:val="-11"/>
        </w:rPr>
        <w:t xml:space="preserve"> </w:t>
      </w:r>
      <w:r>
        <w:t>Соблюдение</w:t>
      </w:r>
      <w:r>
        <w:rPr>
          <w:spacing w:val="-12"/>
        </w:rPr>
        <w:t xml:space="preserve"> </w:t>
      </w:r>
      <w:r>
        <w:t>последователь-</w:t>
      </w:r>
      <w:r>
        <w:rPr>
          <w:spacing w:val="-68"/>
        </w:rPr>
        <w:t xml:space="preserve"> </w:t>
      </w:r>
      <w:r>
        <w:t>ности действий при сервировке стола: накрывание стола скатертью, расставле-</w:t>
      </w:r>
      <w:r>
        <w:rPr>
          <w:spacing w:val="1"/>
        </w:rPr>
        <w:t xml:space="preserve"> </w:t>
      </w:r>
      <w:r>
        <w:t>ние посуды, раскладывание столовых приборов, раскладывание салфеток, рас-</w:t>
      </w:r>
      <w:r>
        <w:rPr>
          <w:spacing w:val="1"/>
        </w:rPr>
        <w:t xml:space="preserve"> </w:t>
      </w:r>
      <w:r>
        <w:t>ставление</w:t>
      </w:r>
      <w:r>
        <w:rPr>
          <w:spacing w:val="-1"/>
        </w:rPr>
        <w:t xml:space="preserve"> </w:t>
      </w:r>
      <w:r>
        <w:t>солонок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ваз,</w:t>
      </w:r>
      <w:r>
        <w:rPr>
          <w:spacing w:val="-1"/>
        </w:rPr>
        <w:t xml:space="preserve"> </w:t>
      </w:r>
      <w:r>
        <w:t>расставление</w:t>
      </w:r>
      <w:r>
        <w:rPr>
          <w:spacing w:val="-3"/>
        </w:rPr>
        <w:t xml:space="preserve"> </w:t>
      </w:r>
      <w:r>
        <w:t>блюд.</w:t>
      </w:r>
    </w:p>
    <w:p w14:paraId="0F154FF2" w14:textId="77777777" w:rsidR="001F167D" w:rsidRDefault="00E44A9C">
      <w:pPr>
        <w:spacing w:before="201"/>
        <w:ind w:left="812"/>
        <w:jc w:val="both"/>
        <w:rPr>
          <w:i/>
          <w:sz w:val="28"/>
        </w:rPr>
      </w:pPr>
      <w:r>
        <w:rPr>
          <w:i/>
          <w:sz w:val="28"/>
        </w:rPr>
        <w:t>Уход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вещами</w:t>
      </w:r>
    </w:p>
    <w:p w14:paraId="3FA8B781" w14:textId="77777777" w:rsidR="001F167D" w:rsidRDefault="00E44A9C">
      <w:pPr>
        <w:pStyle w:val="a3"/>
        <w:spacing w:before="247" w:line="276" w:lineRule="auto"/>
        <w:ind w:right="1130" w:firstLine="566"/>
      </w:pPr>
      <w:r>
        <w:rPr>
          <w:i/>
        </w:rPr>
        <w:t>Ручная стирка</w:t>
      </w:r>
      <w:r>
        <w:t>. Наполнение емкости водой. Выбор моющего средства. От-</w:t>
      </w:r>
      <w:r>
        <w:rPr>
          <w:spacing w:val="1"/>
        </w:rPr>
        <w:t xml:space="preserve"> </w:t>
      </w:r>
      <w:r>
        <w:t>меривание</w:t>
      </w:r>
      <w:r>
        <w:rPr>
          <w:spacing w:val="-6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r>
        <w:t>моющего</w:t>
      </w:r>
      <w:r>
        <w:rPr>
          <w:spacing w:val="-6"/>
        </w:rPr>
        <w:t xml:space="preserve"> </w:t>
      </w:r>
      <w:r>
        <w:t>средства.</w:t>
      </w:r>
      <w:r>
        <w:rPr>
          <w:spacing w:val="-7"/>
        </w:rPr>
        <w:t xml:space="preserve"> </w:t>
      </w:r>
      <w:r>
        <w:t>Замачивание</w:t>
      </w:r>
      <w:r>
        <w:rPr>
          <w:spacing w:val="-6"/>
        </w:rPr>
        <w:t xml:space="preserve"> </w:t>
      </w:r>
      <w:r>
        <w:t>белья.</w:t>
      </w:r>
      <w:r>
        <w:rPr>
          <w:spacing w:val="-5"/>
        </w:rPr>
        <w:t xml:space="preserve"> </w:t>
      </w:r>
      <w:r>
        <w:t>За-</w:t>
      </w:r>
      <w:r>
        <w:rPr>
          <w:spacing w:val="-68"/>
        </w:rPr>
        <w:t xml:space="preserve"> </w:t>
      </w:r>
      <w:r>
        <w:t>стирывание</w:t>
      </w:r>
      <w:r>
        <w:rPr>
          <w:spacing w:val="-5"/>
        </w:rPr>
        <w:t xml:space="preserve"> </w:t>
      </w:r>
      <w:r>
        <w:t>белья.</w:t>
      </w:r>
      <w:r>
        <w:rPr>
          <w:spacing w:val="-4"/>
        </w:rPr>
        <w:t xml:space="preserve"> </w:t>
      </w:r>
      <w:r>
        <w:t>Полоскание</w:t>
      </w:r>
      <w:r>
        <w:rPr>
          <w:spacing w:val="-4"/>
        </w:rPr>
        <w:t xml:space="preserve"> </w:t>
      </w:r>
      <w:r>
        <w:t>белья.</w:t>
      </w:r>
      <w:r>
        <w:rPr>
          <w:spacing w:val="-7"/>
        </w:rPr>
        <w:t xml:space="preserve"> </w:t>
      </w:r>
      <w:r>
        <w:t>Выжимание</w:t>
      </w:r>
      <w:r>
        <w:rPr>
          <w:spacing w:val="-7"/>
        </w:rPr>
        <w:t xml:space="preserve"> </w:t>
      </w:r>
      <w:r>
        <w:t>белья.</w:t>
      </w:r>
      <w:r>
        <w:rPr>
          <w:spacing w:val="-4"/>
        </w:rPr>
        <w:t xml:space="preserve"> </w:t>
      </w:r>
      <w:r>
        <w:t>Вывешивание</w:t>
      </w:r>
      <w:r>
        <w:rPr>
          <w:spacing w:val="-4"/>
        </w:rPr>
        <w:t xml:space="preserve"> </w:t>
      </w:r>
      <w:r>
        <w:t>белья</w:t>
      </w:r>
      <w:r>
        <w:rPr>
          <w:spacing w:val="-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rPr>
          <w:spacing w:val="-1"/>
        </w:rPr>
        <w:t>просушку.</w:t>
      </w:r>
      <w:r>
        <w:rPr>
          <w:spacing w:val="-16"/>
        </w:rPr>
        <w:t xml:space="preserve"> </w:t>
      </w:r>
      <w:r>
        <w:rPr>
          <w:spacing w:val="-1"/>
        </w:rPr>
        <w:t>Соблюдение</w:t>
      </w:r>
      <w:r>
        <w:rPr>
          <w:spacing w:val="-18"/>
        </w:rPr>
        <w:t xml:space="preserve"> </w:t>
      </w:r>
      <w:r>
        <w:t>последовательности</w:t>
      </w:r>
      <w:r>
        <w:rPr>
          <w:spacing w:val="-17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ручной</w:t>
      </w:r>
      <w:r>
        <w:rPr>
          <w:spacing w:val="-14"/>
        </w:rPr>
        <w:t xml:space="preserve"> </w:t>
      </w:r>
      <w:r>
        <w:t>стирке:</w:t>
      </w:r>
      <w:r>
        <w:rPr>
          <w:spacing w:val="-17"/>
        </w:rPr>
        <w:t xml:space="preserve"> </w:t>
      </w:r>
      <w:r>
        <w:t>напол-</w:t>
      </w:r>
      <w:r>
        <w:rPr>
          <w:spacing w:val="-68"/>
        </w:rPr>
        <w:t xml:space="preserve"> </w:t>
      </w:r>
      <w:r>
        <w:t>нение емкости водой, выбор моющего средства, определение количества мою-</w:t>
      </w:r>
      <w:r>
        <w:rPr>
          <w:spacing w:val="1"/>
        </w:rPr>
        <w:t xml:space="preserve"> </w:t>
      </w:r>
      <w:r>
        <w:t>щего</w:t>
      </w:r>
      <w:r>
        <w:rPr>
          <w:spacing w:val="-16"/>
        </w:rPr>
        <w:t xml:space="preserve"> </w:t>
      </w:r>
      <w:r>
        <w:t>средства,</w:t>
      </w:r>
      <w:r>
        <w:rPr>
          <w:spacing w:val="-16"/>
        </w:rPr>
        <w:t xml:space="preserve"> </w:t>
      </w:r>
      <w:r>
        <w:t>замачивание</w:t>
      </w:r>
      <w:r>
        <w:rPr>
          <w:spacing w:val="-16"/>
        </w:rPr>
        <w:t xml:space="preserve"> </w:t>
      </w:r>
      <w:r>
        <w:t>белья,</w:t>
      </w:r>
      <w:r>
        <w:rPr>
          <w:spacing w:val="-15"/>
        </w:rPr>
        <w:t xml:space="preserve"> </w:t>
      </w:r>
      <w:r>
        <w:t>застирывание</w:t>
      </w:r>
      <w:r>
        <w:rPr>
          <w:spacing w:val="-16"/>
        </w:rPr>
        <w:t xml:space="preserve"> </w:t>
      </w:r>
      <w:r>
        <w:t>белья,</w:t>
      </w:r>
      <w:r>
        <w:rPr>
          <w:spacing w:val="-15"/>
        </w:rPr>
        <w:t xml:space="preserve"> </w:t>
      </w:r>
      <w:r>
        <w:t>полоскание</w:t>
      </w:r>
      <w:r>
        <w:rPr>
          <w:spacing w:val="-17"/>
        </w:rPr>
        <w:t xml:space="preserve"> </w:t>
      </w:r>
      <w:r>
        <w:t>белья,</w:t>
      </w:r>
      <w:r>
        <w:rPr>
          <w:spacing w:val="-14"/>
        </w:rPr>
        <w:t xml:space="preserve"> </w:t>
      </w:r>
      <w:r>
        <w:t>выжи-</w:t>
      </w:r>
      <w:r>
        <w:rPr>
          <w:spacing w:val="-68"/>
        </w:rPr>
        <w:t xml:space="preserve"> </w:t>
      </w:r>
      <w:r>
        <w:t>мание</w:t>
      </w:r>
      <w:r>
        <w:rPr>
          <w:spacing w:val="-1"/>
        </w:rPr>
        <w:t xml:space="preserve"> </w:t>
      </w:r>
      <w:r>
        <w:t>белья, вывешивание белья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просушку.</w:t>
      </w:r>
    </w:p>
    <w:p w14:paraId="4694995E" w14:textId="77777777" w:rsidR="001F167D" w:rsidRDefault="00E44A9C">
      <w:pPr>
        <w:pStyle w:val="a3"/>
        <w:spacing w:before="200" w:line="276" w:lineRule="auto"/>
        <w:ind w:right="1131" w:firstLine="566"/>
      </w:pPr>
      <w:r>
        <w:rPr>
          <w:i/>
        </w:rPr>
        <w:t xml:space="preserve">Машинная стирка. </w:t>
      </w:r>
      <w:r>
        <w:t>Различение составных частей стиральной машины (от-</w:t>
      </w:r>
      <w:r>
        <w:rPr>
          <w:spacing w:val="1"/>
        </w:rPr>
        <w:t xml:space="preserve"> </w:t>
      </w:r>
      <w:r>
        <w:t>деление для загрузки белья, контейнер для засыпания порошка, панель с кноп-</w:t>
      </w:r>
      <w:r>
        <w:rPr>
          <w:spacing w:val="1"/>
        </w:rPr>
        <w:t xml:space="preserve"> </w:t>
      </w:r>
      <w:r>
        <w:t>ками</w:t>
      </w:r>
      <w:r>
        <w:rPr>
          <w:spacing w:val="1"/>
        </w:rPr>
        <w:t xml:space="preserve"> </w:t>
      </w:r>
      <w:r>
        <w:t>запуска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стирки). Сортировка белья перед стиркой (например): белое и цветное белье,</w:t>
      </w:r>
      <w:r>
        <w:rPr>
          <w:spacing w:val="1"/>
        </w:rPr>
        <w:t xml:space="preserve"> </w:t>
      </w:r>
      <w:r>
        <w:t>хлопчатобумажная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шерстяная</w:t>
      </w:r>
      <w:r>
        <w:rPr>
          <w:spacing w:val="-4"/>
        </w:rPr>
        <w:t xml:space="preserve"> </w:t>
      </w:r>
      <w:r>
        <w:t>ткань,</w:t>
      </w:r>
      <w:r>
        <w:rPr>
          <w:spacing w:val="-8"/>
        </w:rPr>
        <w:t xml:space="preserve"> </w:t>
      </w:r>
      <w:r>
        <w:t>постельное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кухонное</w:t>
      </w:r>
      <w:r>
        <w:rPr>
          <w:spacing w:val="-7"/>
        </w:rPr>
        <w:t xml:space="preserve"> </w:t>
      </w:r>
      <w:r>
        <w:t>белье.</w:t>
      </w:r>
      <w:r>
        <w:rPr>
          <w:spacing w:val="-8"/>
        </w:rPr>
        <w:t xml:space="preserve"> </w:t>
      </w:r>
      <w:r>
        <w:t>Закладыва-</w:t>
      </w:r>
      <w:r>
        <w:rPr>
          <w:spacing w:val="-67"/>
        </w:rPr>
        <w:t xml:space="preserve"> </w:t>
      </w:r>
      <w:r>
        <w:t>ние и вынимание белья из машины. Установка программы и температурного ре-</w:t>
      </w:r>
      <w:r>
        <w:rPr>
          <w:spacing w:val="-67"/>
        </w:rPr>
        <w:t xml:space="preserve"> </w:t>
      </w:r>
      <w:r>
        <w:t>жима. Мытье и сушка машины. Соблюдение последовательности действий при</w:t>
      </w:r>
      <w:r>
        <w:rPr>
          <w:spacing w:val="1"/>
        </w:rPr>
        <w:t xml:space="preserve"> </w:t>
      </w:r>
      <w:r>
        <w:t>машинной стирке: сортировка белья перед стиркой, закладывание белья, закры-</w:t>
      </w:r>
      <w:r>
        <w:rPr>
          <w:spacing w:val="-67"/>
        </w:rPr>
        <w:t xml:space="preserve"> </w:t>
      </w:r>
      <w:r>
        <w:rPr>
          <w:spacing w:val="-1"/>
        </w:rPr>
        <w:t>вание</w:t>
      </w:r>
      <w:r>
        <w:rPr>
          <w:spacing w:val="-18"/>
        </w:rPr>
        <w:t xml:space="preserve"> </w:t>
      </w:r>
      <w:r>
        <w:rPr>
          <w:spacing w:val="-1"/>
        </w:rPr>
        <w:t>дверцы</w:t>
      </w:r>
      <w:r>
        <w:rPr>
          <w:spacing w:val="-15"/>
        </w:rPr>
        <w:t xml:space="preserve"> </w:t>
      </w:r>
      <w:r>
        <w:rPr>
          <w:spacing w:val="-1"/>
        </w:rPr>
        <w:t>машины,</w:t>
      </w:r>
      <w:r>
        <w:rPr>
          <w:spacing w:val="-15"/>
        </w:rPr>
        <w:t xml:space="preserve"> </w:t>
      </w:r>
      <w:r>
        <w:rPr>
          <w:spacing w:val="-1"/>
        </w:rPr>
        <w:t>насыпание</w:t>
      </w:r>
      <w:r>
        <w:rPr>
          <w:spacing w:val="-15"/>
        </w:rPr>
        <w:t xml:space="preserve"> </w:t>
      </w:r>
      <w:r>
        <w:t>порошка,</w:t>
      </w:r>
      <w:r>
        <w:rPr>
          <w:spacing w:val="-15"/>
        </w:rPr>
        <w:t xml:space="preserve"> </w:t>
      </w:r>
      <w:r>
        <w:t>установка</w:t>
      </w:r>
      <w:r>
        <w:rPr>
          <w:spacing w:val="-16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температур-</w:t>
      </w:r>
      <w:r>
        <w:rPr>
          <w:spacing w:val="-67"/>
        </w:rPr>
        <w:t xml:space="preserve"> </w:t>
      </w:r>
      <w:r>
        <w:t>ного</w:t>
      </w:r>
      <w:r>
        <w:rPr>
          <w:spacing w:val="-4"/>
        </w:rPr>
        <w:t xml:space="preserve"> </w:t>
      </w:r>
      <w:r>
        <w:t>режима,</w:t>
      </w:r>
      <w:r>
        <w:rPr>
          <w:spacing w:val="-1"/>
        </w:rPr>
        <w:t xml:space="preserve"> </w:t>
      </w:r>
      <w:r>
        <w:t>запуск</w:t>
      </w:r>
      <w:r>
        <w:rPr>
          <w:spacing w:val="-3"/>
        </w:rPr>
        <w:t xml:space="preserve"> </w:t>
      </w:r>
      <w:r>
        <w:t>машины,</w:t>
      </w:r>
      <w:r>
        <w:rPr>
          <w:spacing w:val="-1"/>
        </w:rPr>
        <w:t xml:space="preserve"> </w:t>
      </w:r>
      <w:r>
        <w:t>отключение</w:t>
      </w:r>
      <w:r>
        <w:rPr>
          <w:spacing w:val="-1"/>
        </w:rPr>
        <w:t xml:space="preserve"> </w:t>
      </w:r>
      <w:r>
        <w:t>машины,</w:t>
      </w:r>
      <w:r>
        <w:rPr>
          <w:spacing w:val="-1"/>
        </w:rPr>
        <w:t xml:space="preserve"> </w:t>
      </w:r>
      <w:r>
        <w:t>вынимание</w:t>
      </w:r>
      <w:r>
        <w:rPr>
          <w:spacing w:val="-4"/>
        </w:rPr>
        <w:t xml:space="preserve"> </w:t>
      </w:r>
      <w:r>
        <w:t>белья.</w:t>
      </w:r>
    </w:p>
    <w:p w14:paraId="4DCC8C41" w14:textId="77777777" w:rsidR="001F167D" w:rsidRDefault="00E44A9C">
      <w:pPr>
        <w:pStyle w:val="a3"/>
        <w:spacing w:before="200" w:line="278" w:lineRule="auto"/>
        <w:ind w:right="1132" w:firstLine="566"/>
      </w:pPr>
      <w:r>
        <w:rPr>
          <w:i/>
        </w:rPr>
        <w:t xml:space="preserve">Глажение утюгом. </w:t>
      </w:r>
      <w:r>
        <w:t>Различение составных частей утюга (подошва утюга,</w:t>
      </w:r>
      <w:r>
        <w:rPr>
          <w:spacing w:val="1"/>
        </w:rPr>
        <w:t xml:space="preserve"> </w:t>
      </w:r>
      <w:r>
        <w:t>шнур,</w:t>
      </w:r>
      <w:r>
        <w:rPr>
          <w:spacing w:val="7"/>
        </w:rPr>
        <w:t xml:space="preserve"> </w:t>
      </w:r>
      <w:r>
        <w:t>регулятор</w:t>
      </w:r>
      <w:r>
        <w:rPr>
          <w:spacing w:val="10"/>
        </w:rPr>
        <w:t xml:space="preserve"> </w:t>
      </w:r>
      <w:r>
        <w:t>температуры,</w:t>
      </w:r>
      <w:r>
        <w:rPr>
          <w:spacing w:val="8"/>
        </w:rPr>
        <w:t xml:space="preserve"> </w:t>
      </w:r>
      <w:r>
        <w:t>клавиша</w:t>
      </w:r>
      <w:r>
        <w:rPr>
          <w:spacing w:val="9"/>
        </w:rPr>
        <w:t xml:space="preserve"> </w:t>
      </w:r>
      <w:r>
        <w:t>пульверизатора).</w:t>
      </w:r>
      <w:r>
        <w:rPr>
          <w:spacing w:val="8"/>
        </w:rPr>
        <w:t xml:space="preserve"> </w:t>
      </w:r>
      <w:r>
        <w:t>Соблюдение</w:t>
      </w:r>
      <w:r>
        <w:rPr>
          <w:spacing w:val="9"/>
        </w:rPr>
        <w:t xml:space="preserve"> </w:t>
      </w:r>
      <w:r>
        <w:t>последо-</w:t>
      </w:r>
    </w:p>
    <w:p w14:paraId="3B2D830A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C08DFE9" w14:textId="77777777" w:rsidR="001F167D" w:rsidRDefault="00E44A9C">
      <w:pPr>
        <w:pStyle w:val="a3"/>
        <w:spacing w:before="74" w:line="276" w:lineRule="auto"/>
        <w:ind w:right="1127"/>
      </w:pPr>
      <w:r>
        <w:t>вательности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глажении</w:t>
      </w:r>
      <w:r>
        <w:rPr>
          <w:spacing w:val="-11"/>
        </w:rPr>
        <w:t xml:space="preserve"> </w:t>
      </w:r>
      <w:r>
        <w:t>белья:</w:t>
      </w:r>
      <w:r>
        <w:rPr>
          <w:spacing w:val="-11"/>
        </w:rPr>
        <w:t xml:space="preserve"> </w:t>
      </w:r>
      <w:r>
        <w:t>установка</w:t>
      </w:r>
      <w:r>
        <w:rPr>
          <w:spacing w:val="-12"/>
        </w:rPr>
        <w:t xml:space="preserve"> </w:t>
      </w:r>
      <w:r>
        <w:t>гладильной</w:t>
      </w:r>
      <w:r>
        <w:rPr>
          <w:spacing w:val="-11"/>
        </w:rPr>
        <w:t xml:space="preserve"> </w:t>
      </w:r>
      <w:r>
        <w:t>доски,</w:t>
      </w:r>
      <w:r>
        <w:rPr>
          <w:spacing w:val="-13"/>
        </w:rPr>
        <w:t xml:space="preserve"> </w:t>
      </w:r>
      <w:r>
        <w:t>выстав-</w:t>
      </w:r>
      <w:r>
        <w:rPr>
          <w:spacing w:val="-68"/>
        </w:rPr>
        <w:t xml:space="preserve"> </w:t>
      </w:r>
      <w:r>
        <w:t>ление температурного режима, подключение утюга к сети, раскладывание белья</w:t>
      </w:r>
      <w:r>
        <w:rPr>
          <w:spacing w:val="-6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гладильной</w:t>
      </w:r>
      <w:r>
        <w:rPr>
          <w:spacing w:val="-9"/>
        </w:rPr>
        <w:t xml:space="preserve"> </w:t>
      </w:r>
      <w:r>
        <w:t>доске,</w:t>
      </w:r>
      <w:r>
        <w:rPr>
          <w:spacing w:val="-10"/>
        </w:rPr>
        <w:t xml:space="preserve"> </w:t>
      </w:r>
      <w:r>
        <w:t>смачивание</w:t>
      </w:r>
      <w:r>
        <w:rPr>
          <w:spacing w:val="-11"/>
        </w:rPr>
        <w:t xml:space="preserve"> </w:t>
      </w:r>
      <w:r>
        <w:t>белья</w:t>
      </w:r>
      <w:r>
        <w:rPr>
          <w:spacing w:val="-8"/>
        </w:rPr>
        <w:t xml:space="preserve"> </w:t>
      </w:r>
      <w:r>
        <w:t>водой,</w:t>
      </w:r>
      <w:r>
        <w:rPr>
          <w:spacing w:val="-10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утюгом,</w:t>
      </w:r>
      <w:r>
        <w:rPr>
          <w:spacing w:val="-10"/>
        </w:rPr>
        <w:t xml:space="preserve"> </w:t>
      </w:r>
      <w:r>
        <w:t>склады-</w:t>
      </w:r>
      <w:r>
        <w:rPr>
          <w:spacing w:val="-68"/>
        </w:rPr>
        <w:t xml:space="preserve"> </w:t>
      </w:r>
      <w:r>
        <w:t>вание</w:t>
      </w:r>
      <w:r>
        <w:rPr>
          <w:spacing w:val="-10"/>
        </w:rPr>
        <w:t xml:space="preserve"> </w:t>
      </w:r>
      <w:r>
        <w:t>белья.</w:t>
      </w:r>
      <w:r>
        <w:rPr>
          <w:spacing w:val="-7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белья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одежды.</w:t>
      </w:r>
      <w:r>
        <w:rPr>
          <w:spacing w:val="-8"/>
        </w:rPr>
        <w:t xml:space="preserve"> </w:t>
      </w:r>
      <w:r>
        <w:t>Вывешивание</w:t>
      </w:r>
      <w:r>
        <w:rPr>
          <w:spacing w:val="-10"/>
        </w:rPr>
        <w:t xml:space="preserve"> </w:t>
      </w:r>
      <w:r>
        <w:t>одежды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«плечики».</w:t>
      </w:r>
      <w:r>
        <w:rPr>
          <w:spacing w:val="-68"/>
        </w:rPr>
        <w:t xml:space="preserve"> </w:t>
      </w:r>
      <w:r>
        <w:t>Чистка</w:t>
      </w:r>
      <w:r>
        <w:rPr>
          <w:spacing w:val="-11"/>
        </w:rPr>
        <w:t xml:space="preserve"> </w:t>
      </w:r>
      <w:r>
        <w:t>одежды.</w:t>
      </w:r>
      <w:r>
        <w:rPr>
          <w:spacing w:val="-8"/>
        </w:rPr>
        <w:t xml:space="preserve"> </w:t>
      </w:r>
      <w:r>
        <w:t>Уход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обувью.</w:t>
      </w:r>
      <w:r>
        <w:rPr>
          <w:spacing w:val="-9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мытье обуви: намачивание и отжимание тряпки, протирание обуви влажной</w:t>
      </w:r>
      <w:r>
        <w:rPr>
          <w:spacing w:val="1"/>
        </w:rPr>
        <w:t xml:space="preserve"> </w:t>
      </w:r>
      <w:r>
        <w:t>тряпкой, протирание обуви сухой тряпкой.</w:t>
      </w:r>
      <w:r>
        <w:rPr>
          <w:spacing w:val="1"/>
        </w:rPr>
        <w:t xml:space="preserve"> </w:t>
      </w:r>
      <w:r>
        <w:t>Просушивание обуви. Соблюдение</w:t>
      </w:r>
      <w:r>
        <w:rPr>
          <w:spacing w:val="1"/>
        </w:rPr>
        <w:t xml:space="preserve"> </w:t>
      </w:r>
      <w:r>
        <w:t>последовательности действий при чистке обуви: открывание тюбика с кремом,</w:t>
      </w:r>
      <w:r>
        <w:rPr>
          <w:spacing w:val="1"/>
        </w:rPr>
        <w:t xml:space="preserve"> </w:t>
      </w:r>
      <w:r>
        <w:t>нанесение</w:t>
      </w:r>
      <w:r>
        <w:rPr>
          <w:spacing w:val="-13"/>
        </w:rPr>
        <w:t xml:space="preserve"> </w:t>
      </w:r>
      <w:r>
        <w:t>крема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ботинок,</w:t>
      </w:r>
      <w:r>
        <w:rPr>
          <w:spacing w:val="-13"/>
        </w:rPr>
        <w:t xml:space="preserve"> </w:t>
      </w:r>
      <w:r>
        <w:t>распределение</w:t>
      </w:r>
      <w:r>
        <w:rPr>
          <w:spacing w:val="-13"/>
        </w:rPr>
        <w:t xml:space="preserve"> </w:t>
      </w:r>
      <w:r>
        <w:t>крема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поверхности</w:t>
      </w:r>
      <w:r>
        <w:rPr>
          <w:spacing w:val="-13"/>
        </w:rPr>
        <w:t xml:space="preserve"> </w:t>
      </w:r>
      <w:r>
        <w:t>ботинка,</w:t>
      </w:r>
      <w:r>
        <w:rPr>
          <w:spacing w:val="-67"/>
        </w:rPr>
        <w:t xml:space="preserve"> </w:t>
      </w:r>
      <w:r>
        <w:t>натирание</w:t>
      </w:r>
      <w:r>
        <w:rPr>
          <w:spacing w:val="-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ботинка,</w:t>
      </w:r>
      <w:r>
        <w:rPr>
          <w:spacing w:val="-1"/>
        </w:rPr>
        <w:t xml:space="preserve"> </w:t>
      </w:r>
      <w:r>
        <w:t>закрывание</w:t>
      </w:r>
      <w:r>
        <w:rPr>
          <w:spacing w:val="-1"/>
        </w:rPr>
        <w:t xml:space="preserve"> </w:t>
      </w:r>
      <w:r>
        <w:t>тюбика с</w:t>
      </w:r>
      <w:r>
        <w:rPr>
          <w:spacing w:val="-1"/>
        </w:rPr>
        <w:t xml:space="preserve"> </w:t>
      </w:r>
      <w:r>
        <w:t>кремом.</w:t>
      </w:r>
    </w:p>
    <w:p w14:paraId="5B82E035" w14:textId="77777777" w:rsidR="001F167D" w:rsidRDefault="00E44A9C">
      <w:pPr>
        <w:spacing w:before="205"/>
        <w:ind w:left="812"/>
        <w:jc w:val="both"/>
        <w:rPr>
          <w:i/>
          <w:sz w:val="28"/>
        </w:rPr>
      </w:pPr>
      <w:r>
        <w:rPr>
          <w:i/>
          <w:sz w:val="28"/>
        </w:rPr>
        <w:t>Уборка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помещения.</w:t>
      </w:r>
    </w:p>
    <w:p w14:paraId="46E0470B" w14:textId="77777777" w:rsidR="001F167D" w:rsidRDefault="00E44A9C">
      <w:pPr>
        <w:pStyle w:val="a3"/>
        <w:spacing w:before="245" w:line="276" w:lineRule="auto"/>
        <w:ind w:right="1131" w:firstLine="566"/>
      </w:pPr>
      <w:r>
        <w:rPr>
          <w:i/>
        </w:rPr>
        <w:t>Уборка мебели</w:t>
      </w:r>
      <w:r>
        <w:t>. Уборка с поверхности стола остатков еды и мусора. Выти-</w:t>
      </w:r>
      <w:r>
        <w:rPr>
          <w:spacing w:val="1"/>
        </w:rPr>
        <w:t xml:space="preserve"> </w:t>
      </w:r>
      <w:r>
        <w:t>рание поверхности мебели. Соблюдение последовательности действий при мы-</w:t>
      </w:r>
      <w:r>
        <w:rPr>
          <w:spacing w:val="1"/>
        </w:rPr>
        <w:t xml:space="preserve"> </w:t>
      </w:r>
      <w:r>
        <w:t>тье поверхностей мебели: наполнение таза водой, приготовление тряпок</w:t>
      </w:r>
      <w:r>
        <w:rPr>
          <w:i/>
        </w:rPr>
        <w:t xml:space="preserve">, </w:t>
      </w:r>
      <w:r>
        <w:t>добав-</w:t>
      </w:r>
      <w:r>
        <w:rPr>
          <w:spacing w:val="-67"/>
        </w:rPr>
        <w:t xml:space="preserve"> </w:t>
      </w:r>
      <w:r>
        <w:t>ление</w:t>
      </w:r>
      <w:r>
        <w:rPr>
          <w:spacing w:val="-14"/>
        </w:rPr>
        <w:t xml:space="preserve"> </w:t>
      </w:r>
      <w:r>
        <w:t>моющего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-12"/>
        </w:rPr>
        <w:t xml:space="preserve"> </w:t>
      </w:r>
      <w:r>
        <w:t>уборка</w:t>
      </w:r>
      <w:r>
        <w:rPr>
          <w:spacing w:val="-16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поверхности</w:t>
      </w:r>
      <w:r>
        <w:rPr>
          <w:i/>
        </w:rPr>
        <w:t>,</w:t>
      </w:r>
      <w:r>
        <w:rPr>
          <w:i/>
          <w:spacing w:val="-14"/>
        </w:rPr>
        <w:t xml:space="preserve"> </w:t>
      </w:r>
      <w:r>
        <w:t>вытирание</w:t>
      </w:r>
      <w:r>
        <w:rPr>
          <w:spacing w:val="-14"/>
        </w:rPr>
        <w:t xml:space="preserve"> </w:t>
      </w:r>
      <w:r>
        <w:t>по-</w:t>
      </w:r>
      <w:r>
        <w:rPr>
          <w:spacing w:val="-68"/>
        </w:rPr>
        <w:t xml:space="preserve"> </w:t>
      </w:r>
      <w:r>
        <w:t>верхности, вытирание предметов интерьера</w:t>
      </w:r>
      <w:r>
        <w:rPr>
          <w:i/>
        </w:rPr>
        <w:t xml:space="preserve">, </w:t>
      </w:r>
      <w:r>
        <w:t>раскладывание предметов интерь-</w:t>
      </w:r>
      <w:r>
        <w:rPr>
          <w:spacing w:val="1"/>
        </w:rPr>
        <w:t xml:space="preserve"> </w:t>
      </w:r>
      <w:r>
        <w:t>ера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местам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выливание</w:t>
      </w:r>
      <w:r>
        <w:rPr>
          <w:spacing w:val="-4"/>
        </w:rPr>
        <w:t xml:space="preserve"> </w:t>
      </w:r>
      <w:r>
        <w:t>использованной воды.</w:t>
      </w:r>
    </w:p>
    <w:p w14:paraId="25123927" w14:textId="77777777" w:rsidR="001F167D" w:rsidRDefault="00E44A9C">
      <w:pPr>
        <w:pStyle w:val="a3"/>
        <w:spacing w:before="200" w:line="276" w:lineRule="auto"/>
        <w:ind w:right="1129" w:firstLine="566"/>
      </w:pPr>
      <w:r>
        <w:rPr>
          <w:i/>
        </w:rPr>
        <w:t>Уборка пола</w:t>
      </w:r>
      <w:r>
        <w:t>. Сметание мусора на полу в определенное место. Заметание</w:t>
      </w:r>
      <w:r>
        <w:rPr>
          <w:spacing w:val="1"/>
        </w:rPr>
        <w:t xml:space="preserve"> </w:t>
      </w:r>
      <w:r>
        <w:t>мусора на совок. Соблюдение последовательности действий при подметании</w:t>
      </w:r>
      <w:r>
        <w:rPr>
          <w:spacing w:val="1"/>
        </w:rPr>
        <w:t xml:space="preserve"> </w:t>
      </w:r>
      <w:r>
        <w:t>пола: сметание мусора в определенное место</w:t>
      </w:r>
      <w:r>
        <w:rPr>
          <w:i/>
        </w:rPr>
        <w:t xml:space="preserve">, </w:t>
      </w:r>
      <w:r>
        <w:t>заметание мусора на совок</w:t>
      </w:r>
      <w:r>
        <w:rPr>
          <w:i/>
        </w:rPr>
        <w:t xml:space="preserve">, </w:t>
      </w:r>
      <w:r>
        <w:t>высы-</w:t>
      </w:r>
      <w:r>
        <w:rPr>
          <w:spacing w:val="-67"/>
        </w:rPr>
        <w:t xml:space="preserve"> </w:t>
      </w:r>
      <w:r>
        <w:t>пание мусора в урну. Различение основных частей пылесоса. Подготовка пыле-</w:t>
      </w:r>
      <w:r>
        <w:rPr>
          <w:spacing w:val="1"/>
        </w:rPr>
        <w:t xml:space="preserve"> </w:t>
      </w:r>
      <w:r>
        <w:t>соса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работе.</w:t>
      </w:r>
      <w:r>
        <w:rPr>
          <w:spacing w:val="-7"/>
        </w:rPr>
        <w:t xml:space="preserve"> </w:t>
      </w:r>
      <w:r>
        <w:t>Чистка</w:t>
      </w:r>
      <w:r>
        <w:rPr>
          <w:spacing w:val="-6"/>
        </w:rPr>
        <w:t xml:space="preserve"> </w:t>
      </w:r>
      <w:r>
        <w:t>поверхности</w:t>
      </w:r>
      <w:r>
        <w:rPr>
          <w:spacing w:val="-6"/>
        </w:rPr>
        <w:t xml:space="preserve"> </w:t>
      </w:r>
      <w:r>
        <w:t>пылесосом.</w:t>
      </w:r>
      <w:r>
        <w:rPr>
          <w:spacing w:val="-7"/>
        </w:rPr>
        <w:t xml:space="preserve"> </w:t>
      </w:r>
      <w:r>
        <w:t>Соблюдение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68"/>
        </w:rPr>
        <w:t xml:space="preserve"> </w:t>
      </w:r>
      <w:r>
        <w:t>действий при уборке пылесосом: подготовка пылесоса к работе, установка регу-</w:t>
      </w:r>
      <w:r>
        <w:rPr>
          <w:spacing w:val="-67"/>
        </w:rPr>
        <w:t xml:space="preserve"> </w:t>
      </w:r>
      <w:r>
        <w:t>лятора мощности</w:t>
      </w:r>
      <w:r>
        <w:rPr>
          <w:i/>
        </w:rPr>
        <w:t xml:space="preserve">, </w:t>
      </w:r>
      <w:r>
        <w:t>включение (вставление вилки в розетку; нажатие кнопки),</w:t>
      </w:r>
      <w:r>
        <w:rPr>
          <w:spacing w:val="1"/>
        </w:rPr>
        <w:t xml:space="preserve"> </w:t>
      </w:r>
      <w:r>
        <w:t>чистка поверхности</w:t>
      </w:r>
      <w:r>
        <w:rPr>
          <w:i/>
        </w:rPr>
        <w:t xml:space="preserve">, </w:t>
      </w:r>
      <w:r>
        <w:t>выключение (поворот рычага; нажатие кнопки; вынимание</w:t>
      </w:r>
      <w:r>
        <w:rPr>
          <w:spacing w:val="-67"/>
        </w:rPr>
        <w:t xml:space="preserve"> </w:t>
      </w:r>
      <w:r>
        <w:t>вилки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розетки)</w:t>
      </w:r>
      <w:r>
        <w:rPr>
          <w:i/>
        </w:rPr>
        <w:t>,</w:t>
      </w:r>
      <w:r>
        <w:rPr>
          <w:i/>
          <w:spacing w:val="-12"/>
        </w:rPr>
        <w:t xml:space="preserve"> </w:t>
      </w:r>
      <w:r>
        <w:t>отсоединение</w:t>
      </w:r>
      <w:r>
        <w:rPr>
          <w:spacing w:val="-10"/>
        </w:rPr>
        <w:t xml:space="preserve"> </w:t>
      </w:r>
      <w:r>
        <w:t>съемных</w:t>
      </w:r>
      <w:r>
        <w:rPr>
          <w:spacing w:val="-13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пылесоса.</w:t>
      </w:r>
      <w:r>
        <w:rPr>
          <w:spacing w:val="-8"/>
        </w:rPr>
        <w:t xml:space="preserve"> </w:t>
      </w:r>
      <w:r>
        <w:t>Соблюдение</w:t>
      </w:r>
      <w:r>
        <w:rPr>
          <w:spacing w:val="-13"/>
        </w:rPr>
        <w:t xml:space="preserve"> </w:t>
      </w:r>
      <w:r>
        <w:t>после-</w:t>
      </w:r>
      <w:r>
        <w:rPr>
          <w:spacing w:val="-67"/>
        </w:rPr>
        <w:t xml:space="preserve"> </w:t>
      </w:r>
      <w:r>
        <w:t>довательности действий при мытье пола: наполнение емкости для мытья пола</w:t>
      </w:r>
      <w:r>
        <w:rPr>
          <w:spacing w:val="1"/>
        </w:rPr>
        <w:t xml:space="preserve"> </w:t>
      </w:r>
      <w:r>
        <w:t>водой</w:t>
      </w:r>
      <w:r>
        <w:rPr>
          <w:i/>
        </w:rPr>
        <w:t xml:space="preserve">, </w:t>
      </w:r>
      <w:r>
        <w:t>добавление моющего средства в воду</w:t>
      </w:r>
      <w:r>
        <w:rPr>
          <w:i/>
        </w:rPr>
        <w:t xml:space="preserve">, </w:t>
      </w:r>
      <w:r>
        <w:t>намачивание и отжимание тряпки</w:t>
      </w:r>
      <w:r>
        <w:rPr>
          <w:i/>
        </w:rPr>
        <w:t>,</w:t>
      </w:r>
      <w:r>
        <w:rPr>
          <w:i/>
          <w:spacing w:val="-67"/>
        </w:rPr>
        <w:t xml:space="preserve"> </w:t>
      </w:r>
      <w:r>
        <w:t>мытье</w:t>
      </w:r>
      <w:r>
        <w:rPr>
          <w:spacing w:val="-3"/>
        </w:rPr>
        <w:t xml:space="preserve"> </w:t>
      </w:r>
      <w:r>
        <w:t>пола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выливание</w:t>
      </w:r>
      <w:r>
        <w:rPr>
          <w:spacing w:val="-4"/>
        </w:rPr>
        <w:t xml:space="preserve"> </w:t>
      </w:r>
      <w:r>
        <w:t>использованной</w:t>
      </w:r>
      <w:r>
        <w:rPr>
          <w:spacing w:val="-4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просушивание</w:t>
      </w:r>
      <w:r>
        <w:rPr>
          <w:spacing w:val="-2"/>
        </w:rPr>
        <w:t xml:space="preserve"> </w:t>
      </w:r>
      <w:r>
        <w:t>мокрых тряпок.</w:t>
      </w:r>
    </w:p>
    <w:p w14:paraId="472763EF" w14:textId="77777777" w:rsidR="001F167D" w:rsidRDefault="00E44A9C">
      <w:pPr>
        <w:pStyle w:val="a3"/>
        <w:spacing w:before="201" w:line="276" w:lineRule="auto"/>
        <w:ind w:right="1131" w:firstLine="566"/>
      </w:pPr>
      <w:r>
        <w:rPr>
          <w:i/>
        </w:rPr>
        <w:t xml:space="preserve">Мытье стекла </w:t>
      </w:r>
      <w:r>
        <w:t>(зеркала). Соблюдение последовательности действий при</w:t>
      </w:r>
      <w:r>
        <w:rPr>
          <w:spacing w:val="1"/>
        </w:rPr>
        <w:t xml:space="preserve"> </w:t>
      </w:r>
      <w:r>
        <w:t>мытье окна: наполнение емкости для мытья водой</w:t>
      </w:r>
      <w:r>
        <w:rPr>
          <w:i/>
        </w:rPr>
        <w:t xml:space="preserve">, </w:t>
      </w:r>
      <w:r>
        <w:t>добавление моющего сред-</w:t>
      </w:r>
      <w:r>
        <w:rPr>
          <w:spacing w:val="1"/>
        </w:rPr>
        <w:t xml:space="preserve"> </w:t>
      </w:r>
      <w:r>
        <w:t>ства в воду</w:t>
      </w:r>
      <w:r>
        <w:rPr>
          <w:i/>
        </w:rPr>
        <w:t xml:space="preserve">, </w:t>
      </w:r>
      <w:r>
        <w:t>мытьё рамы</w:t>
      </w:r>
      <w:r>
        <w:rPr>
          <w:i/>
        </w:rPr>
        <w:t xml:space="preserve">, </w:t>
      </w:r>
      <w:r>
        <w:t>вытирание рамы, мытьё стекла, вытирание стекла, вы-</w:t>
      </w:r>
      <w:r>
        <w:rPr>
          <w:spacing w:val="1"/>
        </w:rPr>
        <w:t xml:space="preserve"> </w:t>
      </w:r>
      <w:r>
        <w:t>ливание</w:t>
      </w:r>
      <w:r>
        <w:rPr>
          <w:spacing w:val="-1"/>
        </w:rPr>
        <w:t xml:space="preserve"> </w:t>
      </w:r>
      <w:r>
        <w:t>использованной воды.</w:t>
      </w:r>
    </w:p>
    <w:p w14:paraId="4D31AEB3" w14:textId="77777777" w:rsidR="001F167D" w:rsidRDefault="00E44A9C">
      <w:pPr>
        <w:spacing w:before="202"/>
        <w:ind w:left="812"/>
        <w:jc w:val="both"/>
        <w:rPr>
          <w:i/>
          <w:sz w:val="28"/>
        </w:rPr>
      </w:pPr>
      <w:r>
        <w:rPr>
          <w:i/>
          <w:sz w:val="28"/>
        </w:rPr>
        <w:t>Уборка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территории.</w:t>
      </w:r>
    </w:p>
    <w:p w14:paraId="0607F1EE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9D8F653" w14:textId="77777777" w:rsidR="001F167D" w:rsidRDefault="00E44A9C">
      <w:pPr>
        <w:pStyle w:val="a3"/>
        <w:spacing w:before="74" w:line="278" w:lineRule="auto"/>
        <w:ind w:right="1137" w:firstLine="566"/>
      </w:pPr>
      <w:r>
        <w:t>Уборка бытового мусора. Подметание территории. Сгребание травы и ли-</w:t>
      </w:r>
      <w:r>
        <w:rPr>
          <w:spacing w:val="1"/>
        </w:rPr>
        <w:t xml:space="preserve"> </w:t>
      </w:r>
      <w:r>
        <w:t>стьев. Уборка снега: сгребание, перебрасывание снега. Уход за уборочным ин-</w:t>
      </w:r>
      <w:r>
        <w:rPr>
          <w:spacing w:val="1"/>
        </w:rPr>
        <w:t xml:space="preserve"> </w:t>
      </w:r>
      <w:r>
        <w:t>вентарем.</w:t>
      </w:r>
    </w:p>
    <w:p w14:paraId="136EB734" w14:textId="77777777" w:rsidR="001F167D" w:rsidRDefault="00E44A9C">
      <w:pPr>
        <w:spacing w:before="195"/>
        <w:ind w:left="812"/>
        <w:rPr>
          <w:i/>
          <w:sz w:val="28"/>
        </w:rPr>
      </w:pPr>
      <w:r>
        <w:rPr>
          <w:i/>
          <w:sz w:val="28"/>
        </w:rPr>
        <w:t>Приготовление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пищи.</w:t>
      </w:r>
    </w:p>
    <w:p w14:paraId="197712D8" w14:textId="77777777" w:rsidR="001F167D" w:rsidRDefault="00E44A9C">
      <w:pPr>
        <w:pStyle w:val="a3"/>
        <w:spacing w:before="245" w:line="276" w:lineRule="auto"/>
        <w:ind w:right="1128" w:firstLine="566"/>
      </w:pPr>
      <w:r>
        <w:t>Подготовка к приготовлению блюда. Знание (соблюдение) правил гигиены</w:t>
      </w:r>
      <w:r>
        <w:rPr>
          <w:spacing w:val="1"/>
        </w:rPr>
        <w:t xml:space="preserve"> </w:t>
      </w:r>
      <w:r>
        <w:t>при приготовлении пищи. Выбор продуктов, необходимых для приготовления</w:t>
      </w:r>
      <w:r>
        <w:rPr>
          <w:spacing w:val="1"/>
        </w:rPr>
        <w:t xml:space="preserve"> </w:t>
      </w:r>
      <w:r>
        <w:t>блюда. Выбор инвентаря, необходимого для приготовления блюда. Обработка</w:t>
      </w:r>
      <w:r>
        <w:rPr>
          <w:spacing w:val="1"/>
        </w:rPr>
        <w:t xml:space="preserve"> </w:t>
      </w:r>
      <w:r>
        <w:t>продуктов. Мытье продуктов. Чистка овощей. Резание ножом. Нарезание про-</w:t>
      </w:r>
      <w:r>
        <w:rPr>
          <w:spacing w:val="1"/>
        </w:rPr>
        <w:t xml:space="preserve"> </w:t>
      </w:r>
      <w:r>
        <w:t>дуктов</w:t>
      </w:r>
      <w:r>
        <w:rPr>
          <w:spacing w:val="-17"/>
        </w:rPr>
        <w:t xml:space="preserve"> </w:t>
      </w:r>
      <w:r>
        <w:t>кубиками</w:t>
      </w:r>
      <w:r>
        <w:rPr>
          <w:spacing w:val="-14"/>
        </w:rPr>
        <w:t xml:space="preserve"> </w:t>
      </w:r>
      <w:r>
        <w:t>(кольцами,</w:t>
      </w:r>
      <w:r>
        <w:rPr>
          <w:spacing w:val="-12"/>
        </w:rPr>
        <w:t xml:space="preserve"> </w:t>
      </w:r>
      <w:r>
        <w:t>полукольцами).</w:t>
      </w:r>
      <w:r>
        <w:rPr>
          <w:spacing w:val="-16"/>
        </w:rPr>
        <w:t xml:space="preserve"> </w:t>
      </w:r>
      <w:r>
        <w:t>Натирание</w:t>
      </w:r>
      <w:r>
        <w:rPr>
          <w:spacing w:val="-17"/>
        </w:rPr>
        <w:t xml:space="preserve"> </w:t>
      </w:r>
      <w:r>
        <w:t>продуктов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терке.</w:t>
      </w:r>
      <w:r>
        <w:rPr>
          <w:spacing w:val="-16"/>
        </w:rPr>
        <w:t xml:space="preserve"> </w:t>
      </w:r>
      <w:r>
        <w:t>Рас-</w:t>
      </w:r>
      <w:r>
        <w:rPr>
          <w:spacing w:val="-67"/>
        </w:rPr>
        <w:t xml:space="preserve"> </w:t>
      </w:r>
      <w:r>
        <w:t>катывание</w:t>
      </w:r>
      <w:r>
        <w:rPr>
          <w:spacing w:val="-13"/>
        </w:rPr>
        <w:t xml:space="preserve"> </w:t>
      </w:r>
      <w:r>
        <w:t>теста.</w:t>
      </w:r>
      <w:r>
        <w:rPr>
          <w:spacing w:val="-13"/>
        </w:rPr>
        <w:t xml:space="preserve"> </w:t>
      </w:r>
      <w:r>
        <w:t>Перемешивание</w:t>
      </w:r>
      <w:r>
        <w:rPr>
          <w:spacing w:val="-15"/>
        </w:rPr>
        <w:t xml:space="preserve"> </w:t>
      </w:r>
      <w:r>
        <w:t>продуктов</w:t>
      </w:r>
      <w:r>
        <w:rPr>
          <w:spacing w:val="-14"/>
        </w:rPr>
        <w:t xml:space="preserve"> </w:t>
      </w:r>
      <w:r>
        <w:t>ложкой</w:t>
      </w:r>
      <w:r>
        <w:rPr>
          <w:spacing w:val="-14"/>
        </w:rPr>
        <w:t xml:space="preserve"> </w:t>
      </w:r>
      <w:r>
        <w:t>(венчиком,</w:t>
      </w:r>
      <w:r>
        <w:rPr>
          <w:spacing w:val="-13"/>
        </w:rPr>
        <w:t xml:space="preserve"> </w:t>
      </w:r>
      <w:r>
        <w:t>миксером,</w:t>
      </w:r>
      <w:r>
        <w:rPr>
          <w:spacing w:val="-17"/>
        </w:rPr>
        <w:t xml:space="preserve"> </w:t>
      </w:r>
      <w:r>
        <w:t>блен-</w:t>
      </w:r>
      <w:r>
        <w:rPr>
          <w:spacing w:val="-67"/>
        </w:rPr>
        <w:t xml:space="preserve"> </w:t>
      </w:r>
      <w:r>
        <w:t>дером). Соблюдение последовательности действий при варке продукта: включе-</w:t>
      </w:r>
      <w:r>
        <w:rPr>
          <w:spacing w:val="-67"/>
        </w:rPr>
        <w:t xml:space="preserve"> </w:t>
      </w:r>
      <w:r>
        <w:t>ние электрической плиты, набирание воды, закладывание продукта в воду, по-</w:t>
      </w:r>
      <w:r>
        <w:rPr>
          <w:spacing w:val="1"/>
        </w:rPr>
        <w:t xml:space="preserve"> </w:t>
      </w:r>
      <w:r>
        <w:t>становка кастрюли на конфорку, установка таймера на определенное время, вы-</w:t>
      </w:r>
      <w:r>
        <w:rPr>
          <w:spacing w:val="-67"/>
        </w:rPr>
        <w:t xml:space="preserve"> </w:t>
      </w:r>
      <w:r>
        <w:t>ключение электрической плиты, вынимание продукта. Соблюдение последова-</w:t>
      </w:r>
      <w:r>
        <w:rPr>
          <w:spacing w:val="1"/>
        </w:rPr>
        <w:t xml:space="preserve"> </w:t>
      </w:r>
      <w:r>
        <w:t>тельности</w:t>
      </w:r>
      <w:r>
        <w:rPr>
          <w:spacing w:val="-13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жарке</w:t>
      </w:r>
      <w:r>
        <w:rPr>
          <w:spacing w:val="-13"/>
        </w:rPr>
        <w:t xml:space="preserve"> </w:t>
      </w:r>
      <w:r>
        <w:t>продукта:</w:t>
      </w:r>
      <w:r>
        <w:rPr>
          <w:spacing w:val="-14"/>
        </w:rPr>
        <w:t xml:space="preserve"> </w:t>
      </w:r>
      <w:r>
        <w:t>включение</w:t>
      </w:r>
      <w:r>
        <w:rPr>
          <w:spacing w:val="-12"/>
        </w:rPr>
        <w:t xml:space="preserve"> </w:t>
      </w:r>
      <w:r>
        <w:t>электрической</w:t>
      </w:r>
      <w:r>
        <w:rPr>
          <w:spacing w:val="-15"/>
        </w:rPr>
        <w:t xml:space="preserve"> </w:t>
      </w:r>
      <w:r>
        <w:t>плиты,</w:t>
      </w:r>
      <w:r>
        <w:rPr>
          <w:spacing w:val="-13"/>
        </w:rPr>
        <w:t xml:space="preserve"> </w:t>
      </w:r>
      <w:r>
        <w:t>нали-</w:t>
      </w:r>
      <w:r>
        <w:rPr>
          <w:spacing w:val="-68"/>
        </w:rPr>
        <w:t xml:space="preserve"> </w:t>
      </w:r>
      <w:r>
        <w:t>вание масла, выкладывание продукта на сковороду, постановка сковороды на</w:t>
      </w:r>
      <w:r>
        <w:rPr>
          <w:spacing w:val="1"/>
        </w:rPr>
        <w:t xml:space="preserve"> </w:t>
      </w:r>
      <w:r>
        <w:t>конфорку, установка таймера на определенное время, перемешивание или пере-</w:t>
      </w:r>
      <w:r>
        <w:rPr>
          <w:spacing w:val="-67"/>
        </w:rPr>
        <w:t xml:space="preserve"> </w:t>
      </w:r>
      <w:r>
        <w:t>ворачивание продукта, выключение электрической плиты, снимание продукта.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выпекании</w:t>
      </w:r>
      <w:r>
        <w:rPr>
          <w:spacing w:val="1"/>
        </w:rPr>
        <w:t xml:space="preserve"> </w:t>
      </w:r>
      <w:r>
        <w:t>полуфабриката:</w:t>
      </w:r>
      <w:r>
        <w:rPr>
          <w:spacing w:val="1"/>
        </w:rPr>
        <w:t xml:space="preserve"> </w:t>
      </w:r>
      <w:r>
        <w:t>включение электрической духовки, смазывание противня, выкладывание полу-</w:t>
      </w:r>
      <w:r>
        <w:rPr>
          <w:spacing w:val="1"/>
        </w:rPr>
        <w:t xml:space="preserve"> </w:t>
      </w:r>
      <w:r>
        <w:t>фабриката на противень, постановка противня в духовку, установка таймера на</w:t>
      </w:r>
      <w:r>
        <w:rPr>
          <w:spacing w:val="1"/>
        </w:rPr>
        <w:t xml:space="preserve"> </w:t>
      </w:r>
      <w:r>
        <w:t>определенное время, вынимание противня из духовки, снимание выпечки, вы-</w:t>
      </w:r>
      <w:r>
        <w:rPr>
          <w:spacing w:val="1"/>
        </w:rPr>
        <w:t xml:space="preserve"> </w:t>
      </w:r>
      <w:r>
        <w:t>ключение электрической духовки. Поддержание чистоты рабочего места в про-</w:t>
      </w:r>
      <w:r>
        <w:rPr>
          <w:spacing w:val="1"/>
        </w:rPr>
        <w:t xml:space="preserve"> </w:t>
      </w:r>
      <w:r>
        <w:t>цессе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варке</w:t>
      </w:r>
      <w:r>
        <w:rPr>
          <w:spacing w:val="-10"/>
        </w:rPr>
        <w:t xml:space="preserve"> </w:t>
      </w:r>
      <w:r>
        <w:t>яйца:</w:t>
      </w:r>
      <w:r>
        <w:rPr>
          <w:spacing w:val="-5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(яйца),</w:t>
      </w:r>
      <w:r>
        <w:rPr>
          <w:spacing w:val="-8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кухонного</w:t>
      </w:r>
      <w:r>
        <w:rPr>
          <w:spacing w:val="-7"/>
        </w:rPr>
        <w:t xml:space="preserve"> </w:t>
      </w:r>
      <w:r>
        <w:t>инвентаря</w:t>
      </w:r>
      <w:r>
        <w:rPr>
          <w:spacing w:val="-6"/>
        </w:rPr>
        <w:t xml:space="preserve"> </w:t>
      </w:r>
      <w:r>
        <w:t>(кастрюля,</w:t>
      </w:r>
      <w:r>
        <w:rPr>
          <w:spacing w:val="-7"/>
        </w:rPr>
        <w:t xml:space="preserve"> </w:t>
      </w:r>
      <w:r>
        <w:t>шу-</w:t>
      </w:r>
      <w:r>
        <w:rPr>
          <w:spacing w:val="-67"/>
        </w:rPr>
        <w:t xml:space="preserve"> </w:t>
      </w:r>
      <w:r>
        <w:t>мовка,</w:t>
      </w:r>
      <w:r>
        <w:rPr>
          <w:spacing w:val="-7"/>
        </w:rPr>
        <w:t xml:space="preserve"> </w:t>
      </w:r>
      <w:r>
        <w:t>тарелка),</w:t>
      </w:r>
      <w:r>
        <w:rPr>
          <w:spacing w:val="-5"/>
        </w:rPr>
        <w:t xml:space="preserve"> </w:t>
      </w:r>
      <w:r>
        <w:t>мытье</w:t>
      </w:r>
      <w:r>
        <w:rPr>
          <w:spacing w:val="-6"/>
        </w:rPr>
        <w:t xml:space="preserve"> </w:t>
      </w:r>
      <w:r>
        <w:t>яиц,</w:t>
      </w:r>
      <w:r>
        <w:rPr>
          <w:spacing w:val="-6"/>
        </w:rPr>
        <w:t xml:space="preserve"> </w:t>
      </w:r>
      <w:r>
        <w:t>закладывание</w:t>
      </w:r>
      <w:r>
        <w:rPr>
          <w:spacing w:val="-5"/>
        </w:rPr>
        <w:t xml:space="preserve"> </w:t>
      </w:r>
      <w:r>
        <w:t>яиц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кастрюлю,</w:t>
      </w:r>
      <w:r>
        <w:rPr>
          <w:spacing w:val="-8"/>
        </w:rPr>
        <w:t xml:space="preserve"> </w:t>
      </w:r>
      <w:r>
        <w:t>наливание</w:t>
      </w:r>
      <w:r>
        <w:rPr>
          <w:spacing w:val="-6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ка-</w:t>
      </w:r>
      <w:r>
        <w:rPr>
          <w:spacing w:val="-67"/>
        </w:rPr>
        <w:t xml:space="preserve"> </w:t>
      </w:r>
      <w:r>
        <w:t>стрюлю, включение плиты, постановка кастрюли на конфорку, установка вре-</w:t>
      </w:r>
      <w:r>
        <w:rPr>
          <w:spacing w:val="1"/>
        </w:rPr>
        <w:t xml:space="preserve"> </w:t>
      </w:r>
      <w:r>
        <w:t>мени</w:t>
      </w:r>
      <w:r>
        <w:rPr>
          <w:spacing w:val="-6"/>
        </w:rPr>
        <w:t xml:space="preserve"> </w:t>
      </w:r>
      <w:r>
        <w:t>варки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таймере,</w:t>
      </w:r>
      <w:r>
        <w:rPr>
          <w:spacing w:val="-6"/>
        </w:rPr>
        <w:t xml:space="preserve"> </w:t>
      </w:r>
      <w:r>
        <w:t>выключение</w:t>
      </w:r>
      <w:r>
        <w:rPr>
          <w:spacing w:val="-5"/>
        </w:rPr>
        <w:t xml:space="preserve"> </w:t>
      </w:r>
      <w:r>
        <w:t>плиты,</w:t>
      </w:r>
      <w:r>
        <w:rPr>
          <w:spacing w:val="-6"/>
        </w:rPr>
        <w:t xml:space="preserve"> </w:t>
      </w:r>
      <w:r>
        <w:t>вынимание</w:t>
      </w:r>
      <w:r>
        <w:rPr>
          <w:spacing w:val="-5"/>
        </w:rPr>
        <w:t xml:space="preserve"> </w:t>
      </w:r>
      <w:r>
        <w:t>яиц.</w:t>
      </w:r>
      <w:r>
        <w:rPr>
          <w:spacing w:val="-6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после-</w:t>
      </w:r>
      <w:r>
        <w:rPr>
          <w:spacing w:val="-68"/>
        </w:rPr>
        <w:t xml:space="preserve"> </w:t>
      </w:r>
      <w:r>
        <w:t>довательности</w:t>
      </w:r>
      <w:r>
        <w:rPr>
          <w:spacing w:val="-15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приготовлении</w:t>
      </w:r>
      <w:r>
        <w:rPr>
          <w:spacing w:val="-14"/>
        </w:rPr>
        <w:t xml:space="preserve"> </w:t>
      </w:r>
      <w:r>
        <w:t>бутерброда:</w:t>
      </w:r>
      <w:r>
        <w:rPr>
          <w:spacing w:val="-15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продуктов</w:t>
      </w:r>
      <w:r>
        <w:rPr>
          <w:spacing w:val="-15"/>
        </w:rPr>
        <w:t xml:space="preserve"> </w:t>
      </w:r>
      <w:r>
        <w:t>(хлеб,</w:t>
      </w:r>
      <w:r>
        <w:rPr>
          <w:spacing w:val="-68"/>
        </w:rPr>
        <w:t xml:space="preserve"> </w:t>
      </w:r>
      <w:r>
        <w:t>колбаса, помидор, масло), выбор кухонного инвентаря (тарелка, доска, нож),</w:t>
      </w:r>
      <w:r>
        <w:rPr>
          <w:spacing w:val="1"/>
        </w:rPr>
        <w:t xml:space="preserve"> </w:t>
      </w:r>
      <w:r>
        <w:t>нарезание хлеба, нарезание колбасы, нарезание помидора, намазывание хлеба</w:t>
      </w:r>
      <w:r>
        <w:rPr>
          <w:spacing w:val="1"/>
        </w:rPr>
        <w:t xml:space="preserve"> </w:t>
      </w:r>
      <w:r>
        <w:t>маслом, сборка бутерброда (хлеб с маслом, колбаса, помидор). Соблюдение по-</w:t>
      </w:r>
      <w:r>
        <w:rPr>
          <w:spacing w:val="1"/>
        </w:rPr>
        <w:t xml:space="preserve"> </w:t>
      </w:r>
      <w:r>
        <w:t>следовательности действий при приготовлении салата: выбор продуктов (варе-</w:t>
      </w:r>
      <w:r>
        <w:rPr>
          <w:spacing w:val="1"/>
        </w:rPr>
        <w:t xml:space="preserve"> </w:t>
      </w:r>
      <w:r>
        <w:t>ный картофель, морковь, кукуруза, соленый огурец, лук, масло растительное,</w:t>
      </w:r>
      <w:r>
        <w:rPr>
          <w:spacing w:val="1"/>
        </w:rPr>
        <w:t xml:space="preserve"> </w:t>
      </w:r>
      <w:r>
        <w:t>соль,</w:t>
      </w:r>
      <w:r>
        <w:rPr>
          <w:spacing w:val="-8"/>
        </w:rPr>
        <w:t xml:space="preserve"> </w:t>
      </w:r>
      <w:r>
        <w:t>зелень),</w:t>
      </w:r>
      <w:r>
        <w:rPr>
          <w:spacing w:val="-8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кухонного</w:t>
      </w:r>
      <w:r>
        <w:rPr>
          <w:spacing w:val="-7"/>
        </w:rPr>
        <w:t xml:space="preserve"> </w:t>
      </w:r>
      <w:r>
        <w:t>инвентаря</w:t>
      </w:r>
      <w:r>
        <w:rPr>
          <w:spacing w:val="-7"/>
        </w:rPr>
        <w:t xml:space="preserve"> </w:t>
      </w:r>
      <w:r>
        <w:t>(салатница,</w:t>
      </w:r>
      <w:r>
        <w:rPr>
          <w:spacing w:val="-7"/>
        </w:rPr>
        <w:t xml:space="preserve"> </w:t>
      </w:r>
      <w:r>
        <w:t>ложка,</w:t>
      </w:r>
      <w:r>
        <w:rPr>
          <w:spacing w:val="-8"/>
        </w:rPr>
        <w:t xml:space="preserve"> </w:t>
      </w:r>
      <w:r>
        <w:t>нож,</w:t>
      </w:r>
      <w:r>
        <w:rPr>
          <w:spacing w:val="-8"/>
        </w:rPr>
        <w:t xml:space="preserve"> </w:t>
      </w:r>
      <w:r>
        <w:t>доска,</w:t>
      </w:r>
      <w:r>
        <w:rPr>
          <w:spacing w:val="-7"/>
        </w:rPr>
        <w:t xml:space="preserve"> </w:t>
      </w:r>
      <w:r>
        <w:t>откры-</w:t>
      </w:r>
      <w:r>
        <w:rPr>
          <w:spacing w:val="-68"/>
        </w:rPr>
        <w:t xml:space="preserve"> </w:t>
      </w:r>
      <w:r>
        <w:t>валка,</w:t>
      </w:r>
      <w:r>
        <w:rPr>
          <w:spacing w:val="-6"/>
        </w:rPr>
        <w:t xml:space="preserve"> </w:t>
      </w:r>
      <w:r>
        <w:t>тарелки),</w:t>
      </w:r>
      <w:r>
        <w:rPr>
          <w:spacing w:val="-9"/>
        </w:rPr>
        <w:t xml:space="preserve"> </w:t>
      </w:r>
      <w:r>
        <w:t>очистка</w:t>
      </w:r>
      <w:r>
        <w:rPr>
          <w:spacing w:val="-6"/>
        </w:rPr>
        <w:t xml:space="preserve"> </w:t>
      </w:r>
      <w:r>
        <w:t>вареных</w:t>
      </w:r>
      <w:r>
        <w:rPr>
          <w:spacing w:val="-6"/>
        </w:rPr>
        <w:t xml:space="preserve"> </w:t>
      </w:r>
      <w:r>
        <w:t>овощей,</w:t>
      </w:r>
      <w:r>
        <w:rPr>
          <w:spacing w:val="-6"/>
        </w:rPr>
        <w:t xml:space="preserve"> </w:t>
      </w:r>
      <w:r>
        <w:t>открывание</w:t>
      </w:r>
      <w:r>
        <w:rPr>
          <w:spacing w:val="-9"/>
        </w:rPr>
        <w:t xml:space="preserve"> </w:t>
      </w:r>
      <w:r>
        <w:t>банок</w:t>
      </w:r>
      <w:r>
        <w:rPr>
          <w:spacing w:val="-8"/>
        </w:rPr>
        <w:t xml:space="preserve"> </w:t>
      </w:r>
      <w:r>
        <w:t>(кукуруза,</w:t>
      </w:r>
      <w:r>
        <w:rPr>
          <w:spacing w:val="-7"/>
        </w:rPr>
        <w:t xml:space="preserve"> </w:t>
      </w:r>
      <w:r>
        <w:t>огурцы),</w:t>
      </w:r>
      <w:r>
        <w:rPr>
          <w:spacing w:val="-68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кубиками,</w:t>
      </w:r>
      <w:r>
        <w:rPr>
          <w:spacing w:val="1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зелени,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масла,</w:t>
      </w:r>
      <w:r>
        <w:rPr>
          <w:spacing w:val="55"/>
        </w:rPr>
        <w:t xml:space="preserve"> </w:t>
      </w:r>
      <w:r>
        <w:t>перемешивание</w:t>
      </w:r>
      <w:r>
        <w:rPr>
          <w:spacing w:val="55"/>
        </w:rPr>
        <w:t xml:space="preserve"> </w:t>
      </w:r>
      <w:r>
        <w:t>продуктов.</w:t>
      </w:r>
      <w:r>
        <w:rPr>
          <w:spacing w:val="56"/>
        </w:rPr>
        <w:t xml:space="preserve"> </w:t>
      </w:r>
      <w:r>
        <w:t>Соблюдение</w:t>
      </w:r>
      <w:r>
        <w:rPr>
          <w:spacing w:val="55"/>
        </w:rPr>
        <w:t xml:space="preserve"> </w:t>
      </w:r>
      <w:r>
        <w:t>последовательности</w:t>
      </w:r>
      <w:r>
        <w:rPr>
          <w:spacing w:val="55"/>
        </w:rPr>
        <w:t xml:space="preserve"> </w:t>
      </w:r>
      <w:r>
        <w:t>действий</w:t>
      </w:r>
    </w:p>
    <w:p w14:paraId="081AB0DA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2FF6082" w14:textId="77777777" w:rsidR="001F167D" w:rsidRDefault="00E44A9C">
      <w:pPr>
        <w:pStyle w:val="a3"/>
        <w:spacing w:before="74" w:line="276" w:lineRule="auto"/>
        <w:ind w:right="1132"/>
      </w:pPr>
      <w:r>
        <w:t>при приготовлении котлет: выбор продуктов (полуфабрикат, масло раститель-</w:t>
      </w:r>
      <w:r>
        <w:rPr>
          <w:spacing w:val="1"/>
        </w:rPr>
        <w:t xml:space="preserve"> </w:t>
      </w:r>
      <w:r>
        <w:rPr>
          <w:spacing w:val="-1"/>
        </w:rPr>
        <w:t>ное),</w:t>
      </w:r>
      <w:r>
        <w:rPr>
          <w:spacing w:val="-18"/>
        </w:rPr>
        <w:t xml:space="preserve"> </w:t>
      </w:r>
      <w:r>
        <w:rPr>
          <w:spacing w:val="-1"/>
        </w:rPr>
        <w:t>выбор</w:t>
      </w:r>
      <w:r>
        <w:rPr>
          <w:spacing w:val="-17"/>
        </w:rPr>
        <w:t xml:space="preserve"> </w:t>
      </w:r>
      <w:r>
        <w:rPr>
          <w:spacing w:val="-1"/>
        </w:rPr>
        <w:t>кухонного</w:t>
      </w:r>
      <w:r>
        <w:rPr>
          <w:spacing w:val="-17"/>
        </w:rPr>
        <w:t xml:space="preserve"> </w:t>
      </w:r>
      <w:r>
        <w:rPr>
          <w:spacing w:val="-1"/>
        </w:rPr>
        <w:t>инвентаря</w:t>
      </w:r>
      <w:r>
        <w:rPr>
          <w:spacing w:val="-17"/>
        </w:rPr>
        <w:t xml:space="preserve"> </w:t>
      </w:r>
      <w:r>
        <w:t>(сковорода,</w:t>
      </w:r>
      <w:r>
        <w:rPr>
          <w:spacing w:val="-18"/>
        </w:rPr>
        <w:t xml:space="preserve"> </w:t>
      </w:r>
      <w:r>
        <w:t>лопатка,</w:t>
      </w:r>
      <w:r>
        <w:rPr>
          <w:spacing w:val="-18"/>
        </w:rPr>
        <w:t xml:space="preserve"> </w:t>
      </w:r>
      <w:r>
        <w:t>тарелки),</w:t>
      </w:r>
      <w:r>
        <w:rPr>
          <w:spacing w:val="-13"/>
        </w:rPr>
        <w:t xml:space="preserve"> </w:t>
      </w:r>
      <w:r>
        <w:t>наливание</w:t>
      </w:r>
      <w:r>
        <w:rPr>
          <w:spacing w:val="-20"/>
        </w:rPr>
        <w:t xml:space="preserve"> </w:t>
      </w:r>
      <w:r>
        <w:t>масла</w:t>
      </w:r>
      <w:r>
        <w:rPr>
          <w:spacing w:val="-68"/>
        </w:rPr>
        <w:t xml:space="preserve"> </w:t>
      </w:r>
      <w:r>
        <w:t>в сковороду, выкладывание котлет на сковороду, включение плиты, постановка</w:t>
      </w:r>
      <w:r>
        <w:rPr>
          <w:spacing w:val="1"/>
        </w:rPr>
        <w:t xml:space="preserve"> </w:t>
      </w:r>
      <w:r>
        <w:t>сковороды на конфорку, переворачивание котлет, выключение электрической</w:t>
      </w:r>
      <w:r>
        <w:rPr>
          <w:spacing w:val="1"/>
        </w:rPr>
        <w:t xml:space="preserve"> </w:t>
      </w:r>
      <w:r>
        <w:t>плиты,</w:t>
      </w:r>
      <w:r>
        <w:rPr>
          <w:spacing w:val="-2"/>
        </w:rPr>
        <w:t xml:space="preserve"> </w:t>
      </w:r>
      <w:r>
        <w:t>снимание котлет.</w:t>
      </w:r>
    </w:p>
    <w:p w14:paraId="1A260F61" w14:textId="77777777" w:rsidR="001F167D" w:rsidRDefault="00E44A9C">
      <w:pPr>
        <w:pStyle w:val="21"/>
        <w:spacing w:before="204"/>
        <w:ind w:left="882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"Домоводство".</w:t>
      </w:r>
    </w:p>
    <w:p w14:paraId="4128BFE7" w14:textId="77777777" w:rsidR="001F167D" w:rsidRDefault="00E44A9C">
      <w:pPr>
        <w:pStyle w:val="a3"/>
        <w:spacing w:before="247" w:line="278" w:lineRule="auto"/>
        <w:ind w:right="1136" w:firstLine="566"/>
      </w:pPr>
      <w:r>
        <w:t>Овладение умением выполнять доступные бытовые поручения (обязанно-</w:t>
      </w:r>
      <w:r>
        <w:rPr>
          <w:spacing w:val="1"/>
        </w:rPr>
        <w:t xml:space="preserve"> </w:t>
      </w:r>
      <w:r>
        <w:t>сти),</w:t>
      </w:r>
      <w:r>
        <w:rPr>
          <w:spacing w:val="-2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дома:</w:t>
      </w:r>
    </w:p>
    <w:p w14:paraId="5356CC38" w14:textId="77777777" w:rsidR="001F167D" w:rsidRDefault="00E44A9C">
      <w:pPr>
        <w:pStyle w:val="a4"/>
        <w:numPr>
          <w:ilvl w:val="0"/>
          <w:numId w:val="73"/>
        </w:numPr>
        <w:tabs>
          <w:tab w:val="left" w:pos="1059"/>
        </w:tabs>
        <w:spacing w:before="193" w:line="278" w:lineRule="auto"/>
        <w:ind w:right="1140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уборка,</w:t>
      </w:r>
      <w:r>
        <w:rPr>
          <w:spacing w:val="-1"/>
          <w:sz w:val="28"/>
        </w:rPr>
        <w:t xml:space="preserve"> </w:t>
      </w:r>
      <w:r>
        <w:rPr>
          <w:sz w:val="28"/>
        </w:rPr>
        <w:t>стирка,</w:t>
      </w:r>
      <w:r>
        <w:rPr>
          <w:spacing w:val="-1"/>
          <w:sz w:val="28"/>
        </w:rPr>
        <w:t xml:space="preserve"> </w:t>
      </w:r>
      <w:r>
        <w:rPr>
          <w:sz w:val="28"/>
        </w:rPr>
        <w:t>глажение,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чистка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5"/>
          <w:sz w:val="28"/>
        </w:rPr>
        <w:t xml:space="preserve"> </w:t>
      </w:r>
      <w:r>
        <w:rPr>
          <w:sz w:val="28"/>
        </w:rPr>
        <w:t>обуви, сервировка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стола;</w:t>
      </w:r>
    </w:p>
    <w:p w14:paraId="43E56F3D" w14:textId="77777777" w:rsidR="001F167D" w:rsidRDefault="00E44A9C">
      <w:pPr>
        <w:pStyle w:val="a4"/>
        <w:numPr>
          <w:ilvl w:val="0"/>
          <w:numId w:val="73"/>
        </w:numPr>
        <w:tabs>
          <w:tab w:val="left" w:pos="963"/>
        </w:tabs>
        <w:spacing w:before="195" w:line="278" w:lineRule="auto"/>
        <w:ind w:right="1133" w:firstLine="0"/>
        <w:rPr>
          <w:sz w:val="28"/>
        </w:rPr>
      </w:pPr>
      <w:r>
        <w:rPr>
          <w:spacing w:val="-1"/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соблюдать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технологические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хозяйственно-бытовой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ности: стирка, уборка, работа на</w:t>
      </w:r>
      <w:r>
        <w:rPr>
          <w:spacing w:val="-1"/>
          <w:sz w:val="28"/>
        </w:rPr>
        <w:t xml:space="preserve"> </w:t>
      </w:r>
      <w:r>
        <w:rPr>
          <w:sz w:val="28"/>
        </w:rPr>
        <w:t>кухне;</w:t>
      </w:r>
    </w:p>
    <w:p w14:paraId="53E94A68" w14:textId="77777777" w:rsidR="001F167D" w:rsidRDefault="00E44A9C">
      <w:pPr>
        <w:pStyle w:val="a4"/>
        <w:numPr>
          <w:ilvl w:val="0"/>
          <w:numId w:val="73"/>
        </w:numPr>
        <w:tabs>
          <w:tab w:val="left" w:pos="1008"/>
        </w:tabs>
        <w:spacing w:before="194" w:line="278" w:lineRule="auto"/>
        <w:ind w:right="1139" w:firstLine="0"/>
        <w:rPr>
          <w:sz w:val="28"/>
        </w:rPr>
      </w:pPr>
      <w:r>
        <w:rPr>
          <w:sz w:val="28"/>
        </w:rPr>
        <w:t>умение соблюдать гигиенические и санитарные правила хранения 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1"/>
          <w:sz w:val="28"/>
        </w:rPr>
        <w:t xml:space="preserve"> </w:t>
      </w:r>
      <w:r>
        <w:rPr>
          <w:sz w:val="28"/>
        </w:rPr>
        <w:t>химических 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назначения;</w:t>
      </w:r>
    </w:p>
    <w:p w14:paraId="37D84A0E" w14:textId="77777777" w:rsidR="001F167D" w:rsidRDefault="00E44A9C">
      <w:pPr>
        <w:pStyle w:val="a4"/>
        <w:numPr>
          <w:ilvl w:val="0"/>
          <w:numId w:val="73"/>
        </w:numPr>
        <w:tabs>
          <w:tab w:val="left" w:pos="1035"/>
        </w:tabs>
        <w:spacing w:before="191" w:line="278" w:lineRule="auto"/>
        <w:ind w:right="1135" w:firstLine="0"/>
        <w:rPr>
          <w:sz w:val="28"/>
        </w:rPr>
      </w:pPr>
      <w:r>
        <w:rPr>
          <w:sz w:val="28"/>
        </w:rPr>
        <w:t>умение использовать в домашнем хозяйстве бытовую технику, 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инструменты, соблюдая 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14:paraId="7F9DBF7E" w14:textId="77777777" w:rsidR="001F167D" w:rsidRDefault="00E44A9C">
      <w:pPr>
        <w:pStyle w:val="11"/>
        <w:numPr>
          <w:ilvl w:val="0"/>
          <w:numId w:val="42"/>
        </w:numPr>
        <w:tabs>
          <w:tab w:val="left" w:pos="1259"/>
        </w:tabs>
        <w:spacing w:before="194" w:line="276" w:lineRule="auto"/>
        <w:ind w:left="812" w:right="1135" w:firstLine="0"/>
        <w:jc w:val="both"/>
      </w:pPr>
      <w:r>
        <w:t>Рабочая программа по учебному предмету "Окружающий социальный</w:t>
      </w:r>
      <w:r>
        <w:rPr>
          <w:spacing w:val="1"/>
        </w:rPr>
        <w:t xml:space="preserve"> </w:t>
      </w:r>
      <w:r>
        <w:t>мир" предметной области "Окружающий мир" включает 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14:paraId="61C83EC1" w14:textId="77777777" w:rsidR="001F167D" w:rsidRDefault="00E44A9C">
      <w:pPr>
        <w:spacing w:before="204"/>
        <w:ind w:left="812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5A1C673A" w14:textId="77777777" w:rsidR="001F167D" w:rsidRDefault="00E44A9C">
      <w:pPr>
        <w:pStyle w:val="a3"/>
        <w:spacing w:before="244" w:line="276" w:lineRule="auto"/>
        <w:ind w:right="1136" w:firstLine="566"/>
      </w:pPr>
      <w:r>
        <w:t>Обучение детей жизни в обществе включает формирование представлений</w:t>
      </w:r>
      <w:r>
        <w:rPr>
          <w:spacing w:val="1"/>
        </w:rPr>
        <w:t xml:space="preserve"> </w:t>
      </w:r>
      <w:r>
        <w:t>об окружающем социальном мире и умений ориентироваться в нем, включаться</w:t>
      </w:r>
      <w:r>
        <w:rPr>
          <w:spacing w:val="-67"/>
        </w:rPr>
        <w:t xml:space="preserve"> </w:t>
      </w:r>
      <w:r>
        <w:t>в социальные отношения. В силу различных особенностей физического, интел-</w:t>
      </w:r>
      <w:r>
        <w:rPr>
          <w:spacing w:val="1"/>
        </w:rPr>
        <w:t xml:space="preserve"> </w:t>
      </w:r>
      <w:r>
        <w:t>лектуального, эмоционального развития дети с ТМНР испытывают трудности в</w:t>
      </w:r>
      <w:r>
        <w:rPr>
          <w:spacing w:val="1"/>
        </w:rPr>
        <w:t xml:space="preserve"> </w:t>
      </w:r>
      <w:r>
        <w:t>осознании</w:t>
      </w:r>
      <w:r>
        <w:rPr>
          <w:spacing w:val="28"/>
        </w:rPr>
        <w:t xml:space="preserve"> </w:t>
      </w:r>
      <w:r>
        <w:t>социальных</w:t>
      </w:r>
      <w:r>
        <w:rPr>
          <w:spacing w:val="29"/>
        </w:rPr>
        <w:t xml:space="preserve"> </w:t>
      </w:r>
      <w:r>
        <w:t>явлений.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связи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этим</w:t>
      </w:r>
      <w:r>
        <w:rPr>
          <w:spacing w:val="25"/>
        </w:rPr>
        <w:t xml:space="preserve"> </w:t>
      </w:r>
      <w:r>
        <w:t>программа</w:t>
      </w:r>
      <w:r>
        <w:rPr>
          <w:spacing w:val="26"/>
        </w:rPr>
        <w:t xml:space="preserve"> </w:t>
      </w:r>
      <w:r>
        <w:t>учебного</w:t>
      </w:r>
      <w:r>
        <w:rPr>
          <w:spacing w:val="29"/>
        </w:rPr>
        <w:t xml:space="preserve"> </w:t>
      </w:r>
      <w:r>
        <w:t>предмета</w:t>
      </w:r>
    </w:p>
    <w:p w14:paraId="0EB0F23E" w14:textId="77777777" w:rsidR="001F167D" w:rsidRDefault="00E44A9C">
      <w:pPr>
        <w:pStyle w:val="a3"/>
        <w:spacing w:before="2" w:line="276" w:lineRule="auto"/>
        <w:ind w:right="1129"/>
      </w:pPr>
      <w:r>
        <w:rPr>
          <w:spacing w:val="-1"/>
        </w:rPr>
        <w:t>«Окружающий</w:t>
      </w:r>
      <w:r>
        <w:rPr>
          <w:spacing w:val="-14"/>
        </w:rPr>
        <w:t xml:space="preserve"> </w:t>
      </w:r>
      <w:r>
        <w:rPr>
          <w:spacing w:val="-1"/>
        </w:rPr>
        <w:t>социальный</w:t>
      </w:r>
      <w:r>
        <w:rPr>
          <w:spacing w:val="-14"/>
        </w:rPr>
        <w:t xml:space="preserve"> </w:t>
      </w:r>
      <w:r>
        <w:t>мир»</w:t>
      </w:r>
      <w:r>
        <w:rPr>
          <w:spacing w:val="-18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планомерно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7"/>
        </w:rPr>
        <w:t xml:space="preserve"> </w:t>
      </w:r>
      <w:r>
        <w:t>осмыслен-</w:t>
      </w:r>
      <w:r>
        <w:rPr>
          <w:spacing w:val="-68"/>
        </w:rPr>
        <w:t xml:space="preserve"> </w:t>
      </w:r>
      <w:r>
        <w:t>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общества.</w:t>
      </w:r>
    </w:p>
    <w:p w14:paraId="3549E3A8" w14:textId="77777777" w:rsidR="001F167D" w:rsidRDefault="00E44A9C">
      <w:pPr>
        <w:pStyle w:val="a3"/>
        <w:spacing w:before="200" w:line="276" w:lineRule="auto"/>
        <w:ind w:right="1133" w:firstLine="566"/>
      </w:pPr>
      <w:r>
        <w:t>Цель обучения – формирование представлений о человеке, его социальном</w:t>
      </w:r>
      <w:r>
        <w:rPr>
          <w:spacing w:val="1"/>
        </w:rPr>
        <w:t xml:space="preserve"> </w:t>
      </w:r>
      <w:r>
        <w:t>окружении, ориентации в социальной среде и общепринятых правилах поведе-</w:t>
      </w:r>
      <w:r>
        <w:rPr>
          <w:spacing w:val="1"/>
        </w:rPr>
        <w:t xml:space="preserve"> </w:t>
      </w:r>
      <w:r>
        <w:t>ния.</w:t>
      </w:r>
    </w:p>
    <w:p w14:paraId="6EAF612C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92FB737" w14:textId="77777777" w:rsidR="001F167D" w:rsidRDefault="00E44A9C">
      <w:pPr>
        <w:pStyle w:val="a3"/>
        <w:spacing w:before="74" w:line="276" w:lineRule="auto"/>
        <w:ind w:right="1130" w:firstLine="566"/>
      </w:pPr>
      <w:r>
        <w:t>Основными задачами программы «Окружающий социальный мир» явля-</w:t>
      </w:r>
      <w:r>
        <w:rPr>
          <w:spacing w:val="1"/>
        </w:rPr>
        <w:t xml:space="preserve"> </w:t>
      </w:r>
      <w:r>
        <w:t>ются: знакомство с явлениями социальной жизни (человек и его деятельность,</w:t>
      </w:r>
      <w:r>
        <w:rPr>
          <w:spacing w:val="1"/>
        </w:rPr>
        <w:t xml:space="preserve"> </w:t>
      </w:r>
      <w:r>
        <w:t>общепринятые нормы поведения), формирование представлений о предметном</w:t>
      </w:r>
      <w:r>
        <w:rPr>
          <w:spacing w:val="1"/>
        </w:rPr>
        <w:t xml:space="preserve"> </w:t>
      </w:r>
      <w:r>
        <w:rPr>
          <w:spacing w:val="-1"/>
        </w:rPr>
        <w:t>мире,</w:t>
      </w:r>
      <w:r>
        <w:rPr>
          <w:spacing w:val="-16"/>
        </w:rPr>
        <w:t xml:space="preserve"> </w:t>
      </w:r>
      <w:r>
        <w:rPr>
          <w:spacing w:val="-1"/>
        </w:rPr>
        <w:t>созданном</w:t>
      </w:r>
      <w:r>
        <w:rPr>
          <w:spacing w:val="-17"/>
        </w:rPr>
        <w:t xml:space="preserve"> </w:t>
      </w:r>
      <w:r>
        <w:rPr>
          <w:spacing w:val="-1"/>
        </w:rPr>
        <w:t>человеком</w:t>
      </w:r>
      <w:r>
        <w:rPr>
          <w:spacing w:val="-14"/>
        </w:rPr>
        <w:t xml:space="preserve"> </w:t>
      </w:r>
      <w:r>
        <w:t>(многообразие,</w:t>
      </w:r>
      <w:r>
        <w:rPr>
          <w:spacing w:val="-14"/>
        </w:rPr>
        <w:t xml:space="preserve"> </w:t>
      </w:r>
      <w:r>
        <w:t>функциональное</w:t>
      </w:r>
      <w:r>
        <w:rPr>
          <w:spacing w:val="-16"/>
        </w:rPr>
        <w:t xml:space="preserve"> </w:t>
      </w:r>
      <w:r>
        <w:t>назначение</w:t>
      </w:r>
      <w:r>
        <w:rPr>
          <w:spacing w:val="-16"/>
        </w:rPr>
        <w:t xml:space="preserve"> </w:t>
      </w:r>
      <w:r>
        <w:t>окружа-</w:t>
      </w:r>
      <w:r>
        <w:rPr>
          <w:spacing w:val="-68"/>
        </w:rPr>
        <w:t xml:space="preserve"> </w:t>
      </w:r>
      <w:r>
        <w:t>ющих предметов, действия с ними). Программа представлена следующими раз-</w:t>
      </w:r>
      <w:r>
        <w:rPr>
          <w:spacing w:val="1"/>
        </w:rPr>
        <w:t xml:space="preserve"> </w:t>
      </w:r>
      <w:r>
        <w:t>делами:</w:t>
      </w:r>
      <w:r>
        <w:rPr>
          <w:spacing w:val="125"/>
        </w:rPr>
        <w:t xml:space="preserve"> </w:t>
      </w:r>
      <w:r>
        <w:t>«Квартира,</w:t>
      </w:r>
      <w:r>
        <w:rPr>
          <w:spacing w:val="125"/>
        </w:rPr>
        <w:t xml:space="preserve"> </w:t>
      </w:r>
      <w:r>
        <w:t>дом,</w:t>
      </w:r>
      <w:r>
        <w:rPr>
          <w:spacing w:val="122"/>
        </w:rPr>
        <w:t xml:space="preserve"> </w:t>
      </w:r>
      <w:r>
        <w:t>двор»,</w:t>
      </w:r>
      <w:r>
        <w:rPr>
          <w:spacing w:val="125"/>
        </w:rPr>
        <w:t xml:space="preserve"> </w:t>
      </w:r>
      <w:r>
        <w:t>«Продукты</w:t>
      </w:r>
      <w:r>
        <w:rPr>
          <w:spacing w:val="126"/>
        </w:rPr>
        <w:t xml:space="preserve"> </w:t>
      </w:r>
      <w:r>
        <w:t>питания»,</w:t>
      </w:r>
      <w:r>
        <w:rPr>
          <w:spacing w:val="124"/>
        </w:rPr>
        <w:t xml:space="preserve"> </w:t>
      </w:r>
      <w:r>
        <w:t>«Предметы</w:t>
      </w:r>
      <w:r>
        <w:rPr>
          <w:spacing w:val="124"/>
        </w:rPr>
        <w:t xml:space="preserve"> </w:t>
      </w:r>
      <w:r>
        <w:t>быта»,</w:t>
      </w:r>
    </w:p>
    <w:p w14:paraId="169497EB" w14:textId="77777777" w:rsidR="001F167D" w:rsidRDefault="00E44A9C">
      <w:pPr>
        <w:pStyle w:val="a3"/>
        <w:spacing w:before="1"/>
      </w:pPr>
      <w:r>
        <w:t>«Школа»,</w:t>
      </w:r>
      <w:r>
        <w:rPr>
          <w:spacing w:val="136"/>
        </w:rPr>
        <w:t xml:space="preserve"> </w:t>
      </w:r>
      <w:r>
        <w:t>«Предметы</w:t>
      </w:r>
      <w:r>
        <w:rPr>
          <w:spacing w:val="137"/>
        </w:rPr>
        <w:t xml:space="preserve"> </w:t>
      </w:r>
      <w:r>
        <w:t>и</w:t>
      </w:r>
      <w:r>
        <w:rPr>
          <w:spacing w:val="137"/>
        </w:rPr>
        <w:t xml:space="preserve"> </w:t>
      </w:r>
      <w:r>
        <w:t>материалы,</w:t>
      </w:r>
      <w:r>
        <w:rPr>
          <w:spacing w:val="135"/>
        </w:rPr>
        <w:t xml:space="preserve"> </w:t>
      </w:r>
      <w:r>
        <w:t>изготовленные</w:t>
      </w:r>
      <w:r>
        <w:rPr>
          <w:spacing w:val="137"/>
        </w:rPr>
        <w:t xml:space="preserve"> </w:t>
      </w:r>
      <w:r>
        <w:t>человеком»,</w:t>
      </w:r>
      <w:r>
        <w:rPr>
          <w:spacing w:val="136"/>
        </w:rPr>
        <w:t xml:space="preserve"> </w:t>
      </w:r>
      <w:r>
        <w:t>«Город»,</w:t>
      </w:r>
    </w:p>
    <w:p w14:paraId="5D94CB2A" w14:textId="77777777" w:rsidR="001F167D" w:rsidRDefault="00E44A9C">
      <w:pPr>
        <w:pStyle w:val="a3"/>
        <w:spacing w:before="51"/>
      </w:pPr>
      <w:r>
        <w:t>«Транспорт»,</w:t>
      </w:r>
      <w:r>
        <w:rPr>
          <w:spacing w:val="-5"/>
        </w:rPr>
        <w:t xml:space="preserve"> </w:t>
      </w:r>
      <w:r>
        <w:t>«Страна»,</w:t>
      </w:r>
      <w:r>
        <w:rPr>
          <w:spacing w:val="-4"/>
        </w:rPr>
        <w:t xml:space="preserve"> </w:t>
      </w:r>
      <w:r>
        <w:t>«Традиции</w:t>
      </w:r>
      <w:r>
        <w:rPr>
          <w:spacing w:val="-6"/>
        </w:rPr>
        <w:t xml:space="preserve"> </w:t>
      </w:r>
      <w:r>
        <w:t>и обычаи».</w:t>
      </w:r>
    </w:p>
    <w:p w14:paraId="3042FE53" w14:textId="77777777" w:rsidR="001F167D" w:rsidRDefault="00E44A9C">
      <w:pPr>
        <w:pStyle w:val="a3"/>
        <w:spacing w:before="246" w:line="276" w:lineRule="auto"/>
        <w:ind w:right="1129" w:firstLine="708"/>
      </w:pPr>
      <w:r>
        <w:t>В процессе обучения у ребенка формируются представления о родном го-</w:t>
      </w:r>
      <w:r>
        <w:rPr>
          <w:spacing w:val="-67"/>
        </w:rPr>
        <w:t xml:space="preserve"> </w:t>
      </w:r>
      <w:r>
        <w:t>роде, в котором он проживает, о России, её культуре, истории, современной</w:t>
      </w:r>
      <w:r>
        <w:rPr>
          <w:spacing w:val="1"/>
        </w:rPr>
        <w:t xml:space="preserve"> </w:t>
      </w:r>
      <w:r>
        <w:t>жизни. Знакомясь с рукотворными объектами и социальными явлениями окру-</w:t>
      </w:r>
      <w:r>
        <w:rPr>
          <w:spacing w:val="1"/>
        </w:rPr>
        <w:t xml:space="preserve"> </w:t>
      </w:r>
      <w:r>
        <w:t>жающей действительности, ребенок учится выделять их характерные признаки,</w:t>
      </w:r>
      <w:r>
        <w:rPr>
          <w:spacing w:val="1"/>
        </w:rPr>
        <w:t xml:space="preserve"> </w:t>
      </w:r>
      <w:r>
        <w:t>объединять в группы по этим признакам, устанавливать связи между ними. По-</w:t>
      </w:r>
      <w:r>
        <w:rPr>
          <w:spacing w:val="1"/>
        </w:rPr>
        <w:t xml:space="preserve"> </w:t>
      </w:r>
      <w:r>
        <w:rPr>
          <w:spacing w:val="-1"/>
        </w:rPr>
        <w:t>лучая</w:t>
      </w:r>
      <w:r>
        <w:rPr>
          <w:spacing w:val="-17"/>
        </w:rPr>
        <w:t xml:space="preserve"> </w:t>
      </w:r>
      <w:r>
        <w:rPr>
          <w:spacing w:val="-1"/>
        </w:rPr>
        <w:t>представления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t>социальной</w:t>
      </w:r>
      <w:r>
        <w:rPr>
          <w:spacing w:val="-17"/>
        </w:rPr>
        <w:t xml:space="preserve"> </w:t>
      </w:r>
      <w:r>
        <w:t>жизни,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которую</w:t>
      </w:r>
      <w:r>
        <w:rPr>
          <w:spacing w:val="-19"/>
        </w:rPr>
        <w:t xml:space="preserve"> </w:t>
      </w:r>
      <w:r>
        <w:t>он</w:t>
      </w:r>
      <w:r>
        <w:rPr>
          <w:spacing w:val="-17"/>
        </w:rPr>
        <w:t xml:space="preserve"> </w:t>
      </w:r>
      <w:r>
        <w:t>включен,</w:t>
      </w:r>
      <w:r>
        <w:rPr>
          <w:spacing w:val="-18"/>
        </w:rPr>
        <w:t xml:space="preserve"> </w:t>
      </w:r>
      <w:r>
        <w:t>ребенок</w:t>
      </w:r>
      <w:r>
        <w:rPr>
          <w:spacing w:val="-17"/>
        </w:rPr>
        <w:t xml:space="preserve"> </w:t>
      </w:r>
      <w:r>
        <w:t>учится</w:t>
      </w:r>
      <w:r>
        <w:rPr>
          <w:spacing w:val="-68"/>
        </w:rPr>
        <w:t xml:space="preserve"> </w:t>
      </w:r>
      <w:r>
        <w:t>соотносить свое поведение и поступки других людей с нравственными ценно-</w:t>
      </w:r>
      <w:r>
        <w:rPr>
          <w:spacing w:val="1"/>
        </w:rPr>
        <w:t xml:space="preserve"> </w:t>
      </w:r>
      <w:r>
        <w:t>стями (эталонами) и общепринятыми нормами поведения. Ребенок учится ори-</w:t>
      </w:r>
      <w:r>
        <w:rPr>
          <w:spacing w:val="1"/>
        </w:rPr>
        <w:t xml:space="preserve"> </w:t>
      </w:r>
      <w:r>
        <w:t>ентироваться в различных ситуациях: избегать риски и угрозы его жизни и здо-</w:t>
      </w:r>
      <w:r>
        <w:rPr>
          <w:spacing w:val="1"/>
        </w:rPr>
        <w:t xml:space="preserve"> </w:t>
      </w:r>
      <w:r>
        <w:t>ровью, в частности, учится быть внимательным и осторожным на улице, дома, в</w:t>
      </w:r>
      <w:r>
        <w:rPr>
          <w:spacing w:val="-67"/>
        </w:rPr>
        <w:t xml:space="preserve"> </w:t>
      </w:r>
      <w:r>
        <w:t>школе.</w:t>
      </w:r>
    </w:p>
    <w:p w14:paraId="1523777E" w14:textId="77777777" w:rsidR="001F167D" w:rsidRDefault="00E44A9C">
      <w:pPr>
        <w:pStyle w:val="a3"/>
        <w:spacing w:before="200" w:line="276" w:lineRule="auto"/>
        <w:ind w:right="1129" w:firstLine="566"/>
      </w:pPr>
      <w:r>
        <w:t>Жизнь в обществе предполагает следование определенным правилам.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</w:t>
      </w:r>
      <w:r>
        <w:rPr>
          <w:spacing w:val="-8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t>сов-</w:t>
      </w:r>
      <w:r>
        <w:rPr>
          <w:spacing w:val="-67"/>
        </w:rPr>
        <w:t xml:space="preserve"> </w:t>
      </w:r>
      <w:r>
        <w:t>местная целенаправленная последовательная работа специалистов и родителей.</w:t>
      </w:r>
      <w:r>
        <w:rPr>
          <w:spacing w:val="1"/>
        </w:rPr>
        <w:t xml:space="preserve"> </w:t>
      </w:r>
      <w:r>
        <w:t>Важно сформировать у ребенка типовые модели поведения в различных ситуа-</w:t>
      </w:r>
      <w:r>
        <w:rPr>
          <w:spacing w:val="1"/>
        </w:rPr>
        <w:t xml:space="preserve"> </w:t>
      </w:r>
      <w:r>
        <w:t>циях: поездки в общественном транспорте, покупки в магазине, поведение в</w:t>
      </w:r>
      <w:r>
        <w:rPr>
          <w:spacing w:val="1"/>
        </w:rPr>
        <w:t xml:space="preserve"> </w:t>
      </w:r>
      <w:r>
        <w:t>опасной</w:t>
      </w:r>
      <w:r>
        <w:rPr>
          <w:spacing w:val="-5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«Окружающий</w:t>
      </w:r>
      <w:r>
        <w:rPr>
          <w:spacing w:val="-5"/>
        </w:rPr>
        <w:t xml:space="preserve"> </w:t>
      </w:r>
      <w:r>
        <w:t>со-</w:t>
      </w:r>
      <w:r>
        <w:rPr>
          <w:spacing w:val="-68"/>
        </w:rPr>
        <w:t xml:space="preserve"> </w:t>
      </w:r>
      <w:r>
        <w:t>циальный</w:t>
      </w:r>
      <w:r>
        <w:rPr>
          <w:spacing w:val="-8"/>
        </w:rPr>
        <w:t xml:space="preserve"> </w:t>
      </w:r>
      <w:r>
        <w:t>мир»</w:t>
      </w:r>
      <w:r>
        <w:rPr>
          <w:spacing w:val="-10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представлений,</w:t>
      </w:r>
      <w:r>
        <w:rPr>
          <w:spacing w:val="-9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навы-</w:t>
      </w:r>
      <w:r>
        <w:rPr>
          <w:spacing w:val="-67"/>
        </w:rPr>
        <w:t xml:space="preserve"> </w:t>
      </w:r>
      <w:r>
        <w:t>ков по предметам «Изобразительная деятельность», «Домоводство», «Труд» и</w:t>
      </w:r>
      <w:r>
        <w:rPr>
          <w:spacing w:val="1"/>
        </w:rPr>
        <w:t xml:space="preserve"> </w:t>
      </w:r>
      <w:r>
        <w:t>др. Так знания, полученные ребенком в ходе работы по разделу «Посуда», рас-</w:t>
      </w:r>
      <w:r>
        <w:rPr>
          <w:spacing w:val="1"/>
        </w:rPr>
        <w:t xml:space="preserve"> </w:t>
      </w:r>
      <w:r>
        <w:t>ширяются и дополняются на занятиях по домоводству, где ребенок учится гото-</w:t>
      </w:r>
      <w:r>
        <w:rPr>
          <w:spacing w:val="-67"/>
        </w:rPr>
        <w:t xml:space="preserve"> </w:t>
      </w:r>
      <w:r>
        <w:t>вить,</w:t>
      </w:r>
      <w:r>
        <w:rPr>
          <w:spacing w:val="-3"/>
        </w:rPr>
        <w:t xml:space="preserve"> </w:t>
      </w:r>
      <w:r>
        <w:t>сервировать</w:t>
      </w:r>
      <w:r>
        <w:rPr>
          <w:spacing w:val="-2"/>
        </w:rPr>
        <w:t xml:space="preserve"> </w:t>
      </w:r>
      <w:r>
        <w:t>стол</w:t>
      </w:r>
      <w:r>
        <w:rPr>
          <w:spacing w:val="-1"/>
        </w:rPr>
        <w:t xml:space="preserve"> </w:t>
      </w:r>
      <w:r>
        <w:t>и т.д.</w:t>
      </w:r>
    </w:p>
    <w:p w14:paraId="0CABDF3D" w14:textId="77777777" w:rsidR="001F167D" w:rsidRDefault="00E44A9C">
      <w:pPr>
        <w:pStyle w:val="a3"/>
        <w:spacing w:before="202" w:line="276" w:lineRule="auto"/>
        <w:ind w:right="1134" w:firstLine="566"/>
      </w:pPr>
      <w:r>
        <w:t>Специфика работы по программе «Окружающий социальный мир» заклю-</w:t>
      </w:r>
      <w:r>
        <w:rPr>
          <w:spacing w:val="1"/>
        </w:rPr>
        <w:t xml:space="preserve"> </w:t>
      </w:r>
      <w:r>
        <w:t>чается в том, что занятия проводятся не только в классе, но и в местах 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(парк,</w:t>
      </w:r>
      <w:r>
        <w:rPr>
          <w:spacing w:val="-9"/>
        </w:rPr>
        <w:t xml:space="preserve"> </w:t>
      </w:r>
      <w:r>
        <w:t>магазин,</w:t>
      </w:r>
      <w:r>
        <w:rPr>
          <w:spacing w:val="-7"/>
        </w:rPr>
        <w:t xml:space="preserve"> </w:t>
      </w:r>
      <w:r>
        <w:t>кафе,</w:t>
      </w:r>
      <w:r>
        <w:rPr>
          <w:spacing w:val="-7"/>
        </w:rPr>
        <w:t xml:space="preserve"> </w:t>
      </w:r>
      <w:r>
        <w:t>вокзал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</w:t>
      </w:r>
      <w:r>
        <w:rPr>
          <w:spacing w:val="-8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город,</w:t>
      </w:r>
      <w:r>
        <w:rPr>
          <w:spacing w:val="-7"/>
        </w:rPr>
        <w:t xml:space="preserve"> </w:t>
      </w:r>
      <w:r>
        <w:t>знако-</w:t>
      </w:r>
      <w:r>
        <w:rPr>
          <w:spacing w:val="-68"/>
        </w:rPr>
        <w:t xml:space="preserve"> </w:t>
      </w:r>
      <w:r>
        <w:t>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rPr>
          <w:spacing w:val="-1"/>
        </w:rPr>
        <w:t>наблюдает</w:t>
      </w:r>
      <w:r>
        <w:rPr>
          <w:spacing w:val="-16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деятельностью</w:t>
      </w:r>
      <w:r>
        <w:rPr>
          <w:spacing w:val="-17"/>
        </w:rPr>
        <w:t xml:space="preserve"> </w:t>
      </w:r>
      <w:r>
        <w:t>окружающих</w:t>
      </w:r>
      <w:r>
        <w:rPr>
          <w:spacing w:val="-15"/>
        </w:rPr>
        <w:t xml:space="preserve"> </w:t>
      </w:r>
      <w:r>
        <w:t>людей,</w:t>
      </w:r>
      <w:r>
        <w:rPr>
          <w:spacing w:val="-17"/>
        </w:rPr>
        <w:t xml:space="preserve"> </w:t>
      </w:r>
      <w:r>
        <w:t>учится</w:t>
      </w:r>
      <w:r>
        <w:rPr>
          <w:spacing w:val="-16"/>
        </w:rPr>
        <w:t xml:space="preserve"> </w:t>
      </w:r>
      <w:r>
        <w:t>вести</w:t>
      </w:r>
      <w:r>
        <w:rPr>
          <w:spacing w:val="-16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>
        <w:t>об-</w:t>
      </w:r>
      <w:r>
        <w:rPr>
          <w:spacing w:val="-67"/>
        </w:rPr>
        <w:t xml:space="preserve"> </w:t>
      </w:r>
      <w:r>
        <w:t>щепринятым</w:t>
      </w:r>
      <w:r>
        <w:rPr>
          <w:spacing w:val="-1"/>
        </w:rPr>
        <w:t xml:space="preserve"> </w:t>
      </w:r>
      <w:r>
        <w:t>нормам поведения.</w:t>
      </w:r>
    </w:p>
    <w:p w14:paraId="389FDF0F" w14:textId="1014E873" w:rsidR="001F167D" w:rsidRDefault="00E44A9C">
      <w:pPr>
        <w:pStyle w:val="a3"/>
        <w:spacing w:before="203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представлен с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 1</w:t>
      </w:r>
      <w:r w:rsidR="005D6DD3">
        <w:t>0</w:t>
      </w:r>
      <w:r>
        <w:rPr>
          <w:spacing w:val="1"/>
        </w:rPr>
        <w:t xml:space="preserve"> </w:t>
      </w:r>
      <w:r>
        <w:t>год</w:t>
      </w:r>
      <w:r w:rsidR="005D6DD3">
        <w:t>ы</w:t>
      </w:r>
      <w:r>
        <w:t xml:space="preserve"> обучения.</w:t>
      </w:r>
    </w:p>
    <w:p w14:paraId="683D0941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898F568" w14:textId="77777777" w:rsidR="001F167D" w:rsidRDefault="00E44A9C">
      <w:pPr>
        <w:pStyle w:val="a3"/>
        <w:spacing w:before="74" w:line="276" w:lineRule="auto"/>
        <w:ind w:right="1129" w:firstLine="566"/>
      </w:pPr>
      <w:r>
        <w:t>Для реализации программы материально-техническое обеспечение пред-</w:t>
      </w:r>
      <w:r>
        <w:rPr>
          <w:spacing w:val="1"/>
        </w:rPr>
        <w:t xml:space="preserve"> </w:t>
      </w:r>
      <w:r>
        <w:t>мета</w:t>
      </w:r>
      <w:r>
        <w:rPr>
          <w:spacing w:val="-8"/>
        </w:rPr>
        <w:t xml:space="preserve"> </w:t>
      </w:r>
      <w:r>
        <w:t>включает:</w:t>
      </w:r>
      <w:r>
        <w:rPr>
          <w:spacing w:val="-8"/>
        </w:rPr>
        <w:t xml:space="preserve"> </w:t>
      </w:r>
      <w:r>
        <w:t>натуральные</w:t>
      </w:r>
      <w:r>
        <w:rPr>
          <w:spacing w:val="-9"/>
        </w:rPr>
        <w:t xml:space="preserve"> </w:t>
      </w:r>
      <w:r>
        <w:t>объекты,</w:t>
      </w:r>
      <w:r>
        <w:rPr>
          <w:spacing w:val="-7"/>
        </w:rPr>
        <w:t xml:space="preserve"> </w:t>
      </w:r>
      <w:r>
        <w:t>муляжи,</w:t>
      </w:r>
      <w:r>
        <w:rPr>
          <w:spacing w:val="-7"/>
        </w:rPr>
        <w:t xml:space="preserve"> </w:t>
      </w:r>
      <w:r>
        <w:t>макеты,</w:t>
      </w:r>
      <w:r>
        <w:rPr>
          <w:spacing w:val="-9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сюжетные</w:t>
      </w:r>
      <w:r>
        <w:rPr>
          <w:spacing w:val="-67"/>
        </w:rPr>
        <w:t xml:space="preserve"> </w:t>
      </w:r>
      <w:r>
        <w:t>картинки, пиктограммы с изображением объектов (в школе, во дворе, в городе),</w:t>
      </w:r>
      <w:r>
        <w:rPr>
          <w:spacing w:val="-67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</w:t>
      </w:r>
      <w:r>
        <w:rPr>
          <w:spacing w:val="-9"/>
        </w:rPr>
        <w:t xml:space="preserve"> </w:t>
      </w:r>
      <w:r>
        <w:t>Кроме</w:t>
      </w:r>
      <w:r>
        <w:rPr>
          <w:spacing w:val="-9"/>
        </w:rPr>
        <w:t xml:space="preserve"> </w:t>
      </w:r>
      <w:r>
        <w:t>того,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аудио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видеомате-</w:t>
      </w:r>
      <w:r>
        <w:rPr>
          <w:spacing w:val="-67"/>
        </w:rPr>
        <w:t xml:space="preserve"> </w:t>
      </w:r>
      <w:r>
        <w:t>риалы, презентации, мультипликационные фильмы, иллюстрирующие социаль-</w:t>
      </w:r>
      <w:r>
        <w:rPr>
          <w:spacing w:val="1"/>
        </w:rPr>
        <w:t xml:space="preserve"> </w:t>
      </w:r>
      <w:r>
        <w:rPr>
          <w:spacing w:val="-1"/>
        </w:rPr>
        <w:t>ную</w:t>
      </w:r>
      <w:r>
        <w:rPr>
          <w:spacing w:val="-16"/>
        </w:rPr>
        <w:t xml:space="preserve"> </w:t>
      </w:r>
      <w:r>
        <w:rPr>
          <w:spacing w:val="-1"/>
        </w:rPr>
        <w:t>жизнь</w:t>
      </w:r>
      <w:r>
        <w:rPr>
          <w:spacing w:val="-16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rPr>
          <w:spacing w:val="-1"/>
        </w:rPr>
        <w:t>правила</w:t>
      </w:r>
      <w:r>
        <w:rPr>
          <w:spacing w:val="-18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общественных</w:t>
      </w:r>
      <w:r>
        <w:rPr>
          <w:spacing w:val="-14"/>
        </w:rPr>
        <w:t xml:space="preserve"> </w:t>
      </w:r>
      <w:r>
        <w:t>местах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т.д.;</w:t>
      </w:r>
      <w:r>
        <w:rPr>
          <w:spacing w:val="-14"/>
        </w:rPr>
        <w:t xml:space="preserve"> </w:t>
      </w:r>
      <w:r>
        <w:t>рабочие</w:t>
      </w:r>
      <w:r>
        <w:rPr>
          <w:spacing w:val="-15"/>
        </w:rPr>
        <w:t xml:space="preserve"> </w:t>
      </w:r>
      <w:r>
        <w:t>тет-</w:t>
      </w:r>
      <w:r>
        <w:rPr>
          <w:spacing w:val="-67"/>
        </w:rPr>
        <w:t xml:space="preserve"> </w:t>
      </w:r>
      <w:r>
        <w:t>ради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объектами</w:t>
      </w:r>
      <w:r>
        <w:rPr>
          <w:spacing w:val="-8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раскрашива-</w:t>
      </w:r>
      <w:r>
        <w:rPr>
          <w:spacing w:val="-67"/>
        </w:rPr>
        <w:t xml:space="preserve"> </w:t>
      </w:r>
      <w:r>
        <w:t>ния,</w:t>
      </w:r>
      <w:r>
        <w:rPr>
          <w:spacing w:val="-16"/>
        </w:rPr>
        <w:t xml:space="preserve"> </w:t>
      </w:r>
      <w:r>
        <w:t>вырезания,</w:t>
      </w:r>
      <w:r>
        <w:rPr>
          <w:spacing w:val="-17"/>
        </w:rPr>
        <w:t xml:space="preserve"> </w:t>
      </w:r>
      <w:r>
        <w:t>наклеивания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другой</w:t>
      </w:r>
      <w:r>
        <w:rPr>
          <w:spacing w:val="-16"/>
        </w:rPr>
        <w:t xml:space="preserve"> </w:t>
      </w:r>
      <w:r>
        <w:t>материал;</w:t>
      </w:r>
      <w:r>
        <w:rPr>
          <w:spacing w:val="-17"/>
        </w:rPr>
        <w:t xml:space="preserve"> </w:t>
      </w:r>
      <w:r>
        <w:t>обучающие</w:t>
      </w:r>
      <w:r>
        <w:rPr>
          <w:spacing w:val="-17"/>
        </w:rPr>
        <w:t xml:space="preserve"> </w:t>
      </w:r>
      <w:r>
        <w:t>компьютерные</w:t>
      </w:r>
      <w:r>
        <w:rPr>
          <w:spacing w:val="-17"/>
        </w:rPr>
        <w:t xml:space="preserve"> </w:t>
      </w:r>
      <w:r>
        <w:t>про-</w:t>
      </w:r>
      <w:r>
        <w:rPr>
          <w:spacing w:val="-67"/>
        </w:rPr>
        <w:t xml:space="preserve"> </w:t>
      </w:r>
      <w:r>
        <w:t>граммы, способствующие формированию у детей доступных социальных пред-</w:t>
      </w:r>
      <w:r>
        <w:rPr>
          <w:spacing w:val="1"/>
        </w:rPr>
        <w:t xml:space="preserve"> </w:t>
      </w:r>
      <w:r>
        <w:t>ставлений. По возможности, используются технические и транспортные сред-</w:t>
      </w:r>
      <w:r>
        <w:rPr>
          <w:spacing w:val="1"/>
        </w:rPr>
        <w:t xml:space="preserve"> </w:t>
      </w:r>
      <w:r>
        <w:t>ства.</w:t>
      </w:r>
      <w:r>
        <w:rPr>
          <w:spacing w:val="-11"/>
        </w:rPr>
        <w:t xml:space="preserve"> </w:t>
      </w:r>
      <w:r>
        <w:t>Необходимым</w:t>
      </w:r>
      <w:r>
        <w:rPr>
          <w:spacing w:val="-9"/>
        </w:rPr>
        <w:t xml:space="preserve"> </w:t>
      </w:r>
      <w:r>
        <w:t>оборудованием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иллюстрации</w:t>
      </w:r>
      <w:r>
        <w:rPr>
          <w:spacing w:val="-8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явлений</w:t>
      </w:r>
      <w:r>
        <w:rPr>
          <w:spacing w:val="-8"/>
        </w:rPr>
        <w:t xml:space="preserve"> </w:t>
      </w:r>
      <w:r>
        <w:t>явля-</w:t>
      </w:r>
      <w:r>
        <w:rPr>
          <w:spacing w:val="-68"/>
        </w:rPr>
        <w:t xml:space="preserve"> </w:t>
      </w:r>
      <w:r>
        <w:t>ются:</w:t>
      </w:r>
      <w:r>
        <w:rPr>
          <w:spacing w:val="-1"/>
        </w:rPr>
        <w:t xml:space="preserve"> </w:t>
      </w:r>
      <w:r>
        <w:t>компьютер,</w:t>
      </w:r>
      <w:r>
        <w:rPr>
          <w:spacing w:val="-3"/>
        </w:rPr>
        <w:t xml:space="preserve"> </w:t>
      </w:r>
      <w:r>
        <w:t>видеопроектор и</w:t>
      </w:r>
      <w:r>
        <w:rPr>
          <w:spacing w:val="-5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мультимедийное</w:t>
      </w:r>
      <w:r>
        <w:rPr>
          <w:spacing w:val="-1"/>
        </w:rPr>
        <w:t xml:space="preserve"> </w:t>
      </w:r>
      <w:r>
        <w:t>оборудование.</w:t>
      </w:r>
    </w:p>
    <w:p w14:paraId="6F0B54BF" w14:textId="77777777" w:rsidR="001F167D" w:rsidRDefault="00E44A9C">
      <w:pPr>
        <w:pStyle w:val="21"/>
        <w:spacing w:before="202" w:line="276" w:lineRule="auto"/>
        <w:ind w:right="1131" w:firstLine="636"/>
      </w:pPr>
      <w:r>
        <w:t>Содержание учебного предмета "Окружающий социальный мир" пред-</w:t>
      </w:r>
      <w:r>
        <w:rPr>
          <w:spacing w:val="-67"/>
        </w:rPr>
        <w:t xml:space="preserve"> </w:t>
      </w:r>
      <w:r>
        <w:t>ставлено</w:t>
      </w:r>
      <w:r>
        <w:rPr>
          <w:spacing w:val="-6"/>
        </w:rPr>
        <w:t xml:space="preserve"> </w:t>
      </w:r>
      <w:r>
        <w:t>следующими</w:t>
      </w:r>
      <w:r>
        <w:rPr>
          <w:spacing w:val="-8"/>
        </w:rPr>
        <w:t xml:space="preserve"> </w:t>
      </w:r>
      <w:r>
        <w:t>разделами:</w:t>
      </w:r>
      <w:r>
        <w:rPr>
          <w:spacing w:val="-7"/>
        </w:rPr>
        <w:t xml:space="preserve"> </w:t>
      </w:r>
      <w:r>
        <w:t>"Квартира,</w:t>
      </w:r>
      <w:r>
        <w:rPr>
          <w:spacing w:val="-8"/>
        </w:rPr>
        <w:t xml:space="preserve"> </w:t>
      </w:r>
      <w:r>
        <w:t>дом,</w:t>
      </w:r>
      <w:r>
        <w:rPr>
          <w:spacing w:val="-7"/>
        </w:rPr>
        <w:t xml:space="preserve"> </w:t>
      </w:r>
      <w:r>
        <w:t>двор",</w:t>
      </w:r>
      <w:r>
        <w:rPr>
          <w:spacing w:val="-8"/>
        </w:rPr>
        <w:t xml:space="preserve"> </w:t>
      </w:r>
      <w:r>
        <w:t>"Продукты</w:t>
      </w:r>
      <w:r>
        <w:rPr>
          <w:spacing w:val="-8"/>
        </w:rPr>
        <w:t xml:space="preserve"> </w:t>
      </w:r>
      <w:r>
        <w:t>пита-</w:t>
      </w:r>
      <w:r>
        <w:rPr>
          <w:spacing w:val="-67"/>
        </w:rPr>
        <w:t xml:space="preserve"> </w:t>
      </w:r>
      <w:r>
        <w:t>ния", "Предметы быта", "Школа", "Предметы и материалы, изготовлен-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человеком",</w:t>
      </w:r>
      <w:r>
        <w:rPr>
          <w:spacing w:val="-4"/>
        </w:rPr>
        <w:t xml:space="preserve"> </w:t>
      </w:r>
      <w:r>
        <w:t>"Город",</w:t>
      </w:r>
      <w:r>
        <w:rPr>
          <w:spacing w:val="-3"/>
        </w:rPr>
        <w:t xml:space="preserve"> </w:t>
      </w:r>
      <w:r>
        <w:t>"Транспорт",</w:t>
      </w:r>
      <w:r>
        <w:rPr>
          <w:spacing w:val="-4"/>
        </w:rPr>
        <w:t xml:space="preserve"> </w:t>
      </w:r>
      <w:r>
        <w:t>"Страна",</w:t>
      </w:r>
      <w:r>
        <w:rPr>
          <w:spacing w:val="-4"/>
        </w:rPr>
        <w:t xml:space="preserve"> </w:t>
      </w:r>
      <w:r>
        <w:t>"Традиции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обычаи".</w:t>
      </w:r>
    </w:p>
    <w:p w14:paraId="20BF058C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Школа.</w:t>
      </w:r>
    </w:p>
    <w:p w14:paraId="5B447D89" w14:textId="77777777" w:rsidR="001F167D" w:rsidRDefault="00E44A9C">
      <w:pPr>
        <w:pStyle w:val="a3"/>
        <w:spacing w:before="244" w:line="276" w:lineRule="auto"/>
        <w:ind w:right="1127" w:firstLine="566"/>
      </w:pPr>
      <w:r>
        <w:t>Узнавание (различение) помещений школы. Знание назначения помещений</w:t>
      </w:r>
      <w:r>
        <w:rPr>
          <w:spacing w:val="-67"/>
        </w:rPr>
        <w:t xml:space="preserve"> </w:t>
      </w:r>
      <w:r>
        <w:t>школы. Нахождение помещений школы. Знание профессий людей, работающих</w:t>
      </w:r>
      <w:r>
        <w:rPr>
          <w:spacing w:val="-67"/>
        </w:rPr>
        <w:t xml:space="preserve"> </w:t>
      </w:r>
      <w:r>
        <w:t>в школе. Соотнесение работника школы с его профессией. Узнавание (различе-</w:t>
      </w:r>
      <w:r>
        <w:rPr>
          <w:spacing w:val="1"/>
        </w:rPr>
        <w:t xml:space="preserve"> </w:t>
      </w:r>
      <w:r>
        <w:t>ние)</w:t>
      </w:r>
      <w:r>
        <w:rPr>
          <w:spacing w:val="-12"/>
        </w:rPr>
        <w:t xml:space="preserve"> </w:t>
      </w:r>
      <w:r>
        <w:t>участков</w:t>
      </w:r>
      <w:r>
        <w:rPr>
          <w:spacing w:val="-13"/>
        </w:rPr>
        <w:t xml:space="preserve"> </w:t>
      </w:r>
      <w:r>
        <w:t>школьной</w:t>
      </w:r>
      <w:r>
        <w:rPr>
          <w:spacing w:val="-12"/>
        </w:rPr>
        <w:t xml:space="preserve"> </w:t>
      </w:r>
      <w:r>
        <w:t>территории.</w:t>
      </w:r>
      <w:r>
        <w:rPr>
          <w:spacing w:val="-13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участков</w:t>
      </w:r>
      <w:r>
        <w:rPr>
          <w:spacing w:val="-13"/>
        </w:rPr>
        <w:t xml:space="preserve"> </w:t>
      </w:r>
      <w:r>
        <w:t>школьной</w:t>
      </w:r>
      <w:r>
        <w:rPr>
          <w:spacing w:val="-12"/>
        </w:rPr>
        <w:t xml:space="preserve"> </w:t>
      </w:r>
      <w:r>
        <w:t>тер-</w:t>
      </w:r>
      <w:r>
        <w:rPr>
          <w:spacing w:val="-68"/>
        </w:rPr>
        <w:t xml:space="preserve"> </w:t>
      </w:r>
      <w:r>
        <w:t>ритории. Знание (соблюдение) правил поведения на территории школы. Узнава-</w:t>
      </w:r>
      <w:r>
        <w:rPr>
          <w:spacing w:val="-67"/>
        </w:rPr>
        <w:t xml:space="preserve"> </w:t>
      </w:r>
      <w:r>
        <w:rPr>
          <w:spacing w:val="-1"/>
        </w:rPr>
        <w:t>ние</w:t>
      </w:r>
      <w:r>
        <w:rPr>
          <w:spacing w:val="-15"/>
        </w:rPr>
        <w:t xml:space="preserve"> </w:t>
      </w:r>
      <w:r>
        <w:t>(различение)</w:t>
      </w:r>
      <w:r>
        <w:rPr>
          <w:spacing w:val="-14"/>
        </w:rPr>
        <w:t xml:space="preserve"> </w:t>
      </w:r>
      <w:r>
        <w:t>зон</w:t>
      </w:r>
      <w:r>
        <w:rPr>
          <w:spacing w:val="-14"/>
        </w:rPr>
        <w:t xml:space="preserve"> </w:t>
      </w:r>
      <w:r>
        <w:t>класса.</w:t>
      </w:r>
      <w:r>
        <w:rPr>
          <w:spacing w:val="-14"/>
        </w:rPr>
        <w:t xml:space="preserve"> </w:t>
      </w:r>
      <w:r>
        <w:t>Знание</w:t>
      </w:r>
      <w:r>
        <w:rPr>
          <w:spacing w:val="-17"/>
        </w:rPr>
        <w:t xml:space="preserve"> </w:t>
      </w:r>
      <w:r>
        <w:t>назначения</w:t>
      </w:r>
      <w:r>
        <w:rPr>
          <w:spacing w:val="-13"/>
        </w:rPr>
        <w:t xml:space="preserve"> </w:t>
      </w:r>
      <w:r>
        <w:t>зон</w:t>
      </w:r>
      <w:r>
        <w:rPr>
          <w:spacing w:val="-14"/>
        </w:rPr>
        <w:t xml:space="preserve"> </w:t>
      </w:r>
      <w:r>
        <w:t>класса.</w:t>
      </w:r>
      <w:r>
        <w:rPr>
          <w:spacing w:val="-17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(соблюдение)</w:t>
      </w:r>
      <w:r>
        <w:rPr>
          <w:spacing w:val="-68"/>
        </w:rPr>
        <w:t xml:space="preserve"> </w:t>
      </w:r>
      <w:r>
        <w:t>распорядка школьного дня. Узнавание (различение) школьных принадлежно-</w:t>
      </w:r>
      <w:r>
        <w:rPr>
          <w:spacing w:val="1"/>
        </w:rPr>
        <w:t xml:space="preserve"> </w:t>
      </w:r>
      <w:r>
        <w:t>стей: школьная доска, парта, мел, ранец, учебник, тетрадь, дневник, карандаш,</w:t>
      </w:r>
      <w:r>
        <w:rPr>
          <w:spacing w:val="1"/>
        </w:rPr>
        <w:t xml:space="preserve"> </w:t>
      </w:r>
      <w:r>
        <w:t>точилка, резинка, фломастер, пенал, ручка, линейка, краски, пластилин, альбом</w:t>
      </w:r>
      <w:r>
        <w:rPr>
          <w:spacing w:val="1"/>
        </w:rPr>
        <w:t xml:space="preserve"> </w:t>
      </w:r>
      <w:r>
        <w:t>для рисования. Знание назначения школьных принадлежностей.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члене</w:t>
      </w:r>
      <w:r>
        <w:rPr>
          <w:spacing w:val="-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класса.</w:t>
      </w:r>
      <w:r>
        <w:rPr>
          <w:spacing w:val="-4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(различение)</w:t>
      </w:r>
      <w:r>
        <w:rPr>
          <w:spacing w:val="-7"/>
        </w:rPr>
        <w:t xml:space="preserve"> </w:t>
      </w:r>
      <w:r>
        <w:t>мальчика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девочки</w:t>
      </w:r>
      <w:r>
        <w:rPr>
          <w:spacing w:val="-67"/>
        </w:rPr>
        <w:t xml:space="preserve"> </w:t>
      </w:r>
      <w:r>
        <w:t>по внешнему виду. Знание положительных качеств человека. Знание способов</w:t>
      </w:r>
      <w:r>
        <w:rPr>
          <w:spacing w:val="1"/>
        </w:rPr>
        <w:t xml:space="preserve"> </w:t>
      </w:r>
      <w:r>
        <w:t>проявления дружеских отношений (чувств). Умение выражать свой интерес к</w:t>
      </w:r>
      <w:r>
        <w:rPr>
          <w:spacing w:val="1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человеку.</w:t>
      </w:r>
    </w:p>
    <w:p w14:paraId="6D90DB04" w14:textId="77777777" w:rsidR="001F167D" w:rsidRDefault="00E44A9C">
      <w:pPr>
        <w:spacing w:before="203"/>
        <w:ind w:left="812"/>
        <w:rPr>
          <w:i/>
          <w:sz w:val="28"/>
        </w:rPr>
      </w:pPr>
      <w:r>
        <w:rPr>
          <w:i/>
          <w:sz w:val="28"/>
        </w:rPr>
        <w:t>Квартира,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двор.</w:t>
      </w:r>
    </w:p>
    <w:p w14:paraId="692F1805" w14:textId="77777777" w:rsidR="001F167D" w:rsidRDefault="00E44A9C">
      <w:pPr>
        <w:pStyle w:val="a3"/>
        <w:spacing w:before="247" w:line="276" w:lineRule="auto"/>
        <w:ind w:right="1136" w:firstLine="566"/>
      </w:pPr>
      <w:r>
        <w:t>Узнавание (различение) частей дома (стена, крыша, окно, дверь, потолок,</w:t>
      </w:r>
      <w:r>
        <w:rPr>
          <w:spacing w:val="1"/>
        </w:rPr>
        <w:t xml:space="preserve"> </w:t>
      </w:r>
      <w:r>
        <w:t>пол).</w:t>
      </w:r>
      <w:r>
        <w:rPr>
          <w:spacing w:val="28"/>
        </w:rPr>
        <w:t xml:space="preserve"> </w:t>
      </w:r>
      <w:r>
        <w:t>Узнавание</w:t>
      </w:r>
      <w:r>
        <w:rPr>
          <w:spacing w:val="29"/>
        </w:rPr>
        <w:t xml:space="preserve"> </w:t>
      </w:r>
      <w:r>
        <w:t>(различение)</w:t>
      </w:r>
      <w:r>
        <w:rPr>
          <w:spacing w:val="30"/>
        </w:rPr>
        <w:t xml:space="preserve"> </w:t>
      </w:r>
      <w:r>
        <w:t>типов</w:t>
      </w:r>
      <w:r>
        <w:rPr>
          <w:spacing w:val="25"/>
        </w:rPr>
        <w:t xml:space="preserve"> </w:t>
      </w:r>
      <w:r>
        <w:t>домов</w:t>
      </w:r>
      <w:r>
        <w:rPr>
          <w:spacing w:val="29"/>
        </w:rPr>
        <w:t xml:space="preserve"> </w:t>
      </w:r>
      <w:r>
        <w:t>(одноэтажный</w:t>
      </w:r>
      <w:r>
        <w:rPr>
          <w:spacing w:val="27"/>
        </w:rPr>
        <w:t xml:space="preserve"> </w:t>
      </w:r>
      <w:r>
        <w:t>(многоэтажный),</w:t>
      </w:r>
      <w:r>
        <w:rPr>
          <w:spacing w:val="28"/>
        </w:rPr>
        <w:t xml:space="preserve"> </w:t>
      </w:r>
      <w:r>
        <w:t>ка-</w:t>
      </w:r>
    </w:p>
    <w:p w14:paraId="4EB9637D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92A8CED" w14:textId="77777777" w:rsidR="001F167D" w:rsidRDefault="00E44A9C">
      <w:pPr>
        <w:pStyle w:val="a3"/>
        <w:spacing w:before="74" w:line="278" w:lineRule="auto"/>
        <w:ind w:right="1131"/>
      </w:pPr>
      <w:r>
        <w:t>менный (деревянный), городской (сельский, дачный) дом. Узнавание (различе-</w:t>
      </w:r>
      <w:r>
        <w:rPr>
          <w:spacing w:val="1"/>
        </w:rPr>
        <w:t xml:space="preserve"> </w:t>
      </w:r>
      <w:r>
        <w:t>ние) мест общего пользования в доме (чердак, подвал, подъезд, лестничная пло-</w:t>
      </w:r>
      <w:r>
        <w:rPr>
          <w:spacing w:val="-67"/>
        </w:rPr>
        <w:t xml:space="preserve"> </w:t>
      </w:r>
      <w:r>
        <w:t>щадка,</w:t>
      </w:r>
      <w:r>
        <w:rPr>
          <w:spacing w:val="-1"/>
        </w:rPr>
        <w:t xml:space="preserve"> </w:t>
      </w:r>
      <w:r>
        <w:t>лифт).</w:t>
      </w:r>
    </w:p>
    <w:p w14:paraId="306D23C2" w14:textId="77777777" w:rsidR="001F167D" w:rsidRDefault="00E44A9C">
      <w:pPr>
        <w:pStyle w:val="a3"/>
        <w:spacing w:before="193" w:line="276" w:lineRule="auto"/>
        <w:ind w:right="1131" w:firstLine="566"/>
      </w:pPr>
      <w:r>
        <w:t>Соблюдение правил при пользовании лифтом: ждать закрытия и открытия</w:t>
      </w:r>
      <w:r>
        <w:rPr>
          <w:spacing w:val="1"/>
        </w:rPr>
        <w:t xml:space="preserve"> </w:t>
      </w:r>
      <w:r>
        <w:t>дверей, нажимать кнопку с номером нужного этажа, стоять во время движения</w:t>
      </w:r>
      <w:r>
        <w:rPr>
          <w:spacing w:val="1"/>
        </w:rPr>
        <w:t xml:space="preserve"> </w:t>
      </w:r>
      <w:r>
        <w:t>лифта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поль-</w:t>
      </w:r>
      <w:r>
        <w:rPr>
          <w:spacing w:val="-68"/>
        </w:rPr>
        <w:t xml:space="preserve"> </w:t>
      </w:r>
      <w:r>
        <w:t>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доме: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заходить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лифт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незнакомым</w:t>
      </w:r>
      <w:r>
        <w:rPr>
          <w:spacing w:val="-2"/>
        </w:rPr>
        <w:t xml:space="preserve"> </w:t>
      </w:r>
      <w:r>
        <w:t>человеком,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залезать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чер-</w:t>
      </w:r>
      <w:r>
        <w:rPr>
          <w:spacing w:val="-68"/>
        </w:rPr>
        <w:t xml:space="preserve"> </w:t>
      </w:r>
      <w:r>
        <w:t>дак, не трогать провода и др. Соблюдение правил пользования мусоропроводом</w:t>
      </w:r>
      <w:r>
        <w:rPr>
          <w:spacing w:val="-67"/>
        </w:rPr>
        <w:t xml:space="preserve"> </w:t>
      </w:r>
      <w:r>
        <w:t>(домофоном, почтовым ящиком, кодовым замком). Узнавание (различение) по-</w:t>
      </w:r>
      <w:r>
        <w:rPr>
          <w:spacing w:val="1"/>
        </w:rPr>
        <w:t xml:space="preserve"> </w:t>
      </w:r>
      <w:r>
        <w:rPr>
          <w:spacing w:val="-1"/>
        </w:rPr>
        <w:t>мещений</w:t>
      </w:r>
      <w:r>
        <w:rPr>
          <w:spacing w:val="-20"/>
        </w:rPr>
        <w:t xml:space="preserve"> </w:t>
      </w:r>
      <w:r>
        <w:rPr>
          <w:spacing w:val="-1"/>
        </w:rPr>
        <w:t>квартиры</w:t>
      </w:r>
      <w:r>
        <w:rPr>
          <w:spacing w:val="-16"/>
        </w:rPr>
        <w:t xml:space="preserve"> </w:t>
      </w:r>
      <w:r>
        <w:rPr>
          <w:spacing w:val="-1"/>
        </w:rPr>
        <w:t>(комната</w:t>
      </w:r>
      <w:r>
        <w:rPr>
          <w:spacing w:val="-18"/>
        </w:rPr>
        <w:t xml:space="preserve"> </w:t>
      </w:r>
      <w:r>
        <w:t>(спальная,</w:t>
      </w:r>
      <w:r>
        <w:rPr>
          <w:spacing w:val="-17"/>
        </w:rPr>
        <w:t xml:space="preserve"> </w:t>
      </w:r>
      <w:r>
        <w:t>детская,</w:t>
      </w:r>
      <w:r>
        <w:rPr>
          <w:spacing w:val="-16"/>
        </w:rPr>
        <w:t xml:space="preserve"> </w:t>
      </w:r>
      <w:r>
        <w:t>гостиная),</w:t>
      </w:r>
      <w:r>
        <w:rPr>
          <w:spacing w:val="-18"/>
        </w:rPr>
        <w:t xml:space="preserve"> </w:t>
      </w:r>
      <w:r>
        <w:t>прихожая,</w:t>
      </w:r>
      <w:r>
        <w:rPr>
          <w:spacing w:val="-17"/>
        </w:rPr>
        <w:t xml:space="preserve"> </w:t>
      </w:r>
      <w:r>
        <w:t>кухня,</w:t>
      </w:r>
      <w:r>
        <w:rPr>
          <w:spacing w:val="-18"/>
        </w:rPr>
        <w:t xml:space="preserve"> </w:t>
      </w:r>
      <w:r>
        <w:t>ван-</w:t>
      </w:r>
      <w:r>
        <w:rPr>
          <w:spacing w:val="-67"/>
        </w:rPr>
        <w:t xml:space="preserve"> </w:t>
      </w:r>
      <w:r>
        <w:t>ная комната, санузел, балкон). Знание функционального назначения помещений</w:t>
      </w:r>
      <w:r>
        <w:rPr>
          <w:spacing w:val="-67"/>
        </w:rPr>
        <w:t xml:space="preserve"> </w:t>
      </w:r>
      <w:r>
        <w:t>квартиры. Сообщение своего домашнего адреса (город, улица, номер дома, но-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квартиры). Узнавание своего домашнего</w:t>
      </w:r>
      <w:r>
        <w:rPr>
          <w:spacing w:val="1"/>
        </w:rPr>
        <w:t xml:space="preserve"> </w:t>
      </w:r>
      <w:r>
        <w:t>адреса (на слух, написанного).</w:t>
      </w:r>
      <w:r>
        <w:rPr>
          <w:spacing w:val="1"/>
        </w:rPr>
        <w:t xml:space="preserve"> </w:t>
      </w:r>
      <w:r>
        <w:t>Написание</w:t>
      </w:r>
      <w:r>
        <w:rPr>
          <w:spacing w:val="-14"/>
        </w:rPr>
        <w:t xml:space="preserve"> </w:t>
      </w:r>
      <w:r>
        <w:t>своего</w:t>
      </w:r>
      <w:r>
        <w:rPr>
          <w:spacing w:val="-16"/>
        </w:rPr>
        <w:t xml:space="preserve"> </w:t>
      </w:r>
      <w:r>
        <w:t>домашнего</w:t>
      </w:r>
      <w:r>
        <w:rPr>
          <w:spacing w:val="-14"/>
        </w:rPr>
        <w:t xml:space="preserve"> </w:t>
      </w:r>
      <w:r>
        <w:t>адреса.</w:t>
      </w:r>
      <w:r>
        <w:rPr>
          <w:spacing w:val="-14"/>
        </w:rPr>
        <w:t xml:space="preserve"> </w:t>
      </w:r>
      <w:r>
        <w:t>Узнавание</w:t>
      </w:r>
      <w:r>
        <w:rPr>
          <w:spacing w:val="-14"/>
        </w:rPr>
        <w:t xml:space="preserve"> </w:t>
      </w:r>
      <w:r>
        <w:t>(различение)</w:t>
      </w:r>
      <w:r>
        <w:rPr>
          <w:spacing w:val="-14"/>
        </w:rPr>
        <w:t xml:space="preserve"> </w:t>
      </w:r>
      <w:r>
        <w:t>частей</w:t>
      </w:r>
      <w:r>
        <w:rPr>
          <w:spacing w:val="-14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двора (место для отдыха, игровая площадка, спортивная площадка, место для</w:t>
      </w:r>
      <w:r>
        <w:rPr>
          <w:spacing w:val="1"/>
        </w:rPr>
        <w:t xml:space="preserve"> </w:t>
      </w:r>
      <w:r>
        <w:t>парковки</w:t>
      </w:r>
      <w:r>
        <w:rPr>
          <w:spacing w:val="-8"/>
        </w:rPr>
        <w:t xml:space="preserve"> </w:t>
      </w:r>
      <w:r>
        <w:t>автомобилей,</w:t>
      </w:r>
      <w:r>
        <w:rPr>
          <w:spacing w:val="-10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сушки</w:t>
      </w:r>
      <w:r>
        <w:rPr>
          <w:spacing w:val="-11"/>
        </w:rPr>
        <w:t xml:space="preserve"> </w:t>
      </w:r>
      <w:r>
        <w:t>белья,</w:t>
      </w:r>
      <w:r>
        <w:rPr>
          <w:spacing w:val="-9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выбивания</w:t>
      </w:r>
      <w:r>
        <w:rPr>
          <w:spacing w:val="-9"/>
        </w:rPr>
        <w:t xml:space="preserve"> </w:t>
      </w:r>
      <w:r>
        <w:t>ковров,</w:t>
      </w:r>
      <w:r>
        <w:rPr>
          <w:spacing w:val="-9"/>
        </w:rPr>
        <w:t xml:space="preserve"> </w:t>
      </w:r>
      <w:r>
        <w:t>ме-</w:t>
      </w:r>
      <w:r>
        <w:rPr>
          <w:spacing w:val="-68"/>
        </w:rPr>
        <w:t xml:space="preserve"> </w:t>
      </w:r>
      <w:r>
        <w:t>сто для контейнеров с мусором, газон). Знание (соблюдение) правил безопасно-</w:t>
      </w:r>
      <w:r>
        <w:rPr>
          <w:spacing w:val="-67"/>
        </w:rPr>
        <w:t xml:space="preserve"> </w:t>
      </w:r>
      <w:r>
        <w:t>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дворе.</w:t>
      </w:r>
      <w:r>
        <w:rPr>
          <w:spacing w:val="-7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коммунальными</w:t>
      </w:r>
      <w:r>
        <w:rPr>
          <w:spacing w:val="-7"/>
        </w:rPr>
        <w:t xml:space="preserve"> </w:t>
      </w:r>
      <w:r>
        <w:t>удобствами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квартире:</w:t>
      </w:r>
      <w:r>
        <w:rPr>
          <w:spacing w:val="-68"/>
        </w:rPr>
        <w:t xml:space="preserve"> </w:t>
      </w:r>
      <w:r>
        <w:t>отопление (батарея, вентиль, вода), канали-зация (вода, унитаз, сливной бачок,</w:t>
      </w:r>
      <w:r>
        <w:rPr>
          <w:spacing w:val="1"/>
        </w:rPr>
        <w:t xml:space="preserve"> </w:t>
      </w:r>
      <w:r>
        <w:t>трубы), водоснабжение (вода, кран, трубы (водопровод), вентиль, раковина),</w:t>
      </w:r>
      <w:r>
        <w:rPr>
          <w:spacing w:val="1"/>
        </w:rPr>
        <w:t xml:space="preserve"> </w:t>
      </w:r>
      <w:r>
        <w:t>электроснабжение (розетка, свет, электричество). Знание (соблюдение) 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аварийной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доме.</w:t>
      </w:r>
      <w:r>
        <w:rPr>
          <w:spacing w:val="-6"/>
        </w:rPr>
        <w:t xml:space="preserve"> </w:t>
      </w:r>
      <w:r>
        <w:t>Узнавание</w:t>
      </w:r>
      <w:r>
        <w:rPr>
          <w:spacing w:val="-3"/>
        </w:rPr>
        <w:t xml:space="preserve"> </w:t>
      </w:r>
      <w:r>
        <w:t>(раз-</w:t>
      </w:r>
      <w:r>
        <w:rPr>
          <w:spacing w:val="-68"/>
        </w:rPr>
        <w:t xml:space="preserve"> </w:t>
      </w:r>
      <w:r>
        <w:rPr>
          <w:spacing w:val="-1"/>
        </w:rPr>
        <w:t>личение)</w:t>
      </w:r>
      <w:r>
        <w:rPr>
          <w:spacing w:val="-17"/>
        </w:rPr>
        <w:t xml:space="preserve"> </w:t>
      </w:r>
      <w:r>
        <w:rPr>
          <w:spacing w:val="-1"/>
        </w:rPr>
        <w:t>вредных</w:t>
      </w:r>
      <w:r>
        <w:rPr>
          <w:spacing w:val="-16"/>
        </w:rPr>
        <w:t xml:space="preserve"> </w:t>
      </w:r>
      <w:r>
        <w:t>насекомых</w:t>
      </w:r>
      <w:r>
        <w:rPr>
          <w:spacing w:val="-17"/>
        </w:rPr>
        <w:t xml:space="preserve"> </w:t>
      </w:r>
      <w:r>
        <w:t>(муравьи,</w:t>
      </w:r>
      <w:r>
        <w:rPr>
          <w:spacing w:val="-17"/>
        </w:rPr>
        <w:t xml:space="preserve"> </w:t>
      </w:r>
      <w:r>
        <w:t>тараканы),</w:t>
      </w:r>
      <w:r>
        <w:rPr>
          <w:spacing w:val="-17"/>
        </w:rPr>
        <w:t xml:space="preserve"> </w:t>
      </w:r>
      <w:r>
        <w:t>грызунов</w:t>
      </w:r>
      <w:r>
        <w:rPr>
          <w:spacing w:val="-18"/>
        </w:rPr>
        <w:t xml:space="preserve"> </w:t>
      </w:r>
      <w:r>
        <w:t>(крысы,</w:t>
      </w:r>
      <w:r>
        <w:rPr>
          <w:spacing w:val="-17"/>
        </w:rPr>
        <w:t xml:space="preserve"> </w:t>
      </w:r>
      <w:r>
        <w:t>мыши),</w:t>
      </w:r>
      <w:r>
        <w:rPr>
          <w:spacing w:val="-18"/>
        </w:rPr>
        <w:t xml:space="preserve"> </w:t>
      </w:r>
      <w:r>
        <w:t>жи-</w:t>
      </w:r>
      <w:r>
        <w:rPr>
          <w:spacing w:val="-67"/>
        </w:rPr>
        <w:t xml:space="preserve"> </w:t>
      </w:r>
      <w:r>
        <w:t>вущих в доме. Представление о вреде, который приносят вредные насекомые.</w:t>
      </w:r>
      <w:r>
        <w:rPr>
          <w:spacing w:val="1"/>
        </w:rPr>
        <w:t xml:space="preserve"> </w:t>
      </w:r>
      <w:r>
        <w:t>Знание (соблюдение) правил поведения в чрезвычайной ситуации. Узнавание</w:t>
      </w:r>
      <w:r>
        <w:rPr>
          <w:spacing w:val="1"/>
        </w:rPr>
        <w:t xml:space="preserve"> </w:t>
      </w:r>
      <w:r>
        <w:t>(различение) предметов посуды: тарелка, стакан, кружка, ложка, вилка, нож, ка-</w:t>
      </w:r>
      <w:r>
        <w:rPr>
          <w:spacing w:val="-67"/>
        </w:rPr>
        <w:t xml:space="preserve"> </w:t>
      </w:r>
      <w:r>
        <w:t>стрюля, сковорода, чайник, половник. Узнавание (различение) часов (механиче-</w:t>
      </w:r>
      <w:r>
        <w:rPr>
          <w:spacing w:val="-67"/>
        </w:rPr>
        <w:t xml:space="preserve"> </w:t>
      </w:r>
      <w:r>
        <w:t>ские (наручные, настенные), электронные (наручные, настенные). Знание строе-</w:t>
      </w:r>
      <w:r>
        <w:rPr>
          <w:spacing w:val="-67"/>
        </w:rPr>
        <w:t xml:space="preserve"> </w:t>
      </w:r>
      <w:r>
        <w:t>ния часов (циферблат, стрелки (часовая, минутная)). Узнавание (различение)</w:t>
      </w:r>
      <w:r>
        <w:rPr>
          <w:spacing w:val="1"/>
        </w:rPr>
        <w:t xml:space="preserve"> </w:t>
      </w:r>
      <w:r>
        <w:t>аудио,</w:t>
      </w:r>
      <w:r>
        <w:rPr>
          <w:spacing w:val="-7"/>
        </w:rPr>
        <w:t xml:space="preserve"> </w:t>
      </w:r>
      <w:r>
        <w:t>видеотехники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средствах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(телефон,</w:t>
      </w:r>
      <w:r>
        <w:rPr>
          <w:spacing w:val="-6"/>
        </w:rPr>
        <w:t xml:space="preserve"> </w:t>
      </w:r>
      <w:r>
        <w:t>компьютер,</w:t>
      </w:r>
      <w:r>
        <w:rPr>
          <w:spacing w:val="-6"/>
        </w:rPr>
        <w:t xml:space="preserve"> </w:t>
      </w:r>
      <w:r>
        <w:t>планшет,</w:t>
      </w:r>
      <w:r>
        <w:rPr>
          <w:spacing w:val="-9"/>
        </w:rPr>
        <w:t xml:space="preserve"> </w:t>
      </w:r>
      <w:r>
        <w:t>магнито-</w:t>
      </w:r>
      <w:r>
        <w:rPr>
          <w:spacing w:val="-68"/>
        </w:rPr>
        <w:t xml:space="preserve"> </w:t>
      </w:r>
      <w:r>
        <w:t>фон, плеер, видеоплеер). Знание назначения технического устройства (сотовый</w:t>
      </w:r>
      <w:r>
        <w:rPr>
          <w:spacing w:val="1"/>
        </w:rPr>
        <w:t xml:space="preserve"> </w:t>
      </w:r>
      <w:r>
        <w:t>телефон,</w:t>
      </w:r>
      <w:r>
        <w:rPr>
          <w:spacing w:val="-11"/>
        </w:rPr>
        <w:t xml:space="preserve"> </w:t>
      </w:r>
      <w:r>
        <w:t>планшет,</w:t>
      </w:r>
      <w:r>
        <w:rPr>
          <w:spacing w:val="-11"/>
        </w:rPr>
        <w:t xml:space="preserve"> </w:t>
      </w:r>
      <w:r>
        <w:t>видеоплеер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др.).</w:t>
      </w:r>
      <w:r>
        <w:rPr>
          <w:spacing w:val="-11"/>
        </w:rPr>
        <w:t xml:space="preserve"> </w:t>
      </w:r>
      <w:r>
        <w:t>Соблюдение</w:t>
      </w:r>
      <w:r>
        <w:rPr>
          <w:spacing w:val="-12"/>
        </w:rPr>
        <w:t xml:space="preserve"> </w:t>
      </w:r>
      <w:r>
        <w:t>последовательности</w:t>
      </w:r>
      <w:r>
        <w:rPr>
          <w:spacing w:val="-1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при пользовании телефоном (плеером, планшетом и др.): включение, использо-</w:t>
      </w:r>
      <w:r>
        <w:rPr>
          <w:spacing w:val="1"/>
        </w:rPr>
        <w:t xml:space="preserve"> </w:t>
      </w:r>
      <w:r>
        <w:t>вание</w:t>
      </w:r>
      <w:r>
        <w:rPr>
          <w:spacing w:val="-1"/>
        </w:rPr>
        <w:t xml:space="preserve"> </w:t>
      </w:r>
      <w:r>
        <w:t>(связь,</w:t>
      </w:r>
      <w:r>
        <w:rPr>
          <w:spacing w:val="-1"/>
        </w:rPr>
        <w:t xml:space="preserve"> </w:t>
      </w:r>
      <w:r>
        <w:t>игра и</w:t>
      </w:r>
      <w:r>
        <w:rPr>
          <w:spacing w:val="-3"/>
        </w:rPr>
        <w:t xml:space="preserve"> </w:t>
      </w:r>
      <w:r>
        <w:t>т.п.),</w:t>
      </w:r>
      <w:r>
        <w:rPr>
          <w:spacing w:val="-1"/>
        </w:rPr>
        <w:t xml:space="preserve"> </w:t>
      </w:r>
      <w:r>
        <w:t>выключение.</w:t>
      </w:r>
    </w:p>
    <w:p w14:paraId="6601A423" w14:textId="77777777" w:rsidR="001F167D" w:rsidRDefault="00E44A9C">
      <w:pPr>
        <w:spacing w:before="204"/>
        <w:ind w:left="812"/>
        <w:jc w:val="both"/>
        <w:rPr>
          <w:i/>
          <w:sz w:val="28"/>
        </w:rPr>
      </w:pPr>
      <w:r>
        <w:rPr>
          <w:i/>
          <w:sz w:val="28"/>
        </w:rPr>
        <w:t>Предметы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быта.</w:t>
      </w:r>
    </w:p>
    <w:p w14:paraId="6802CAAC" w14:textId="77777777" w:rsidR="001F167D" w:rsidRDefault="00E44A9C">
      <w:pPr>
        <w:pStyle w:val="a3"/>
        <w:spacing w:before="244" w:line="278" w:lineRule="auto"/>
        <w:ind w:right="1137" w:firstLine="566"/>
      </w:pPr>
      <w:r>
        <w:t>Узнавание</w:t>
      </w:r>
      <w:r>
        <w:rPr>
          <w:spacing w:val="-13"/>
        </w:rPr>
        <w:t xml:space="preserve"> </w:t>
      </w:r>
      <w:r>
        <w:t>(различение)</w:t>
      </w:r>
      <w:r>
        <w:rPr>
          <w:spacing w:val="-13"/>
        </w:rPr>
        <w:t xml:space="preserve"> </w:t>
      </w:r>
      <w:r>
        <w:t>электробытовых</w:t>
      </w:r>
      <w:r>
        <w:rPr>
          <w:spacing w:val="-13"/>
        </w:rPr>
        <w:t xml:space="preserve"> </w:t>
      </w:r>
      <w:r>
        <w:t>приборов</w:t>
      </w:r>
      <w:r>
        <w:rPr>
          <w:spacing w:val="-14"/>
        </w:rPr>
        <w:t xml:space="preserve"> </w:t>
      </w:r>
      <w:r>
        <w:t>(телевизор,</w:t>
      </w:r>
      <w:r>
        <w:rPr>
          <w:spacing w:val="-14"/>
        </w:rPr>
        <w:t xml:space="preserve"> </w:t>
      </w:r>
      <w:r>
        <w:t>утюг,</w:t>
      </w:r>
      <w:r>
        <w:rPr>
          <w:spacing w:val="-12"/>
        </w:rPr>
        <w:t xml:space="preserve"> </w:t>
      </w:r>
      <w:r>
        <w:t>лампа,</w:t>
      </w:r>
      <w:r>
        <w:rPr>
          <w:spacing w:val="-68"/>
        </w:rPr>
        <w:t xml:space="preserve"> </w:t>
      </w:r>
      <w:r>
        <w:t>вентилятор,</w:t>
      </w:r>
      <w:r>
        <w:rPr>
          <w:spacing w:val="7"/>
        </w:rPr>
        <w:t xml:space="preserve"> </w:t>
      </w:r>
      <w:r>
        <w:t>обогреватель,</w:t>
      </w:r>
      <w:r>
        <w:rPr>
          <w:spacing w:val="8"/>
        </w:rPr>
        <w:t xml:space="preserve"> </w:t>
      </w:r>
      <w:r>
        <w:t>микроволновая</w:t>
      </w:r>
      <w:r>
        <w:rPr>
          <w:spacing w:val="9"/>
        </w:rPr>
        <w:t xml:space="preserve"> </w:t>
      </w:r>
      <w:r>
        <w:t>печь,</w:t>
      </w:r>
      <w:r>
        <w:rPr>
          <w:spacing w:val="7"/>
        </w:rPr>
        <w:t xml:space="preserve"> </w:t>
      </w:r>
      <w:r>
        <w:t>тостер,</w:t>
      </w:r>
      <w:r>
        <w:rPr>
          <w:spacing w:val="7"/>
        </w:rPr>
        <w:t xml:space="preserve"> </w:t>
      </w:r>
      <w:r>
        <w:t>блендер,</w:t>
      </w:r>
      <w:r>
        <w:rPr>
          <w:spacing w:val="8"/>
        </w:rPr>
        <w:t xml:space="preserve"> </w:t>
      </w:r>
      <w:r>
        <w:t>электрический</w:t>
      </w:r>
    </w:p>
    <w:p w14:paraId="4E262145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7D7266A" w14:textId="77777777" w:rsidR="001F167D" w:rsidRDefault="00E44A9C">
      <w:pPr>
        <w:pStyle w:val="a3"/>
        <w:spacing w:before="74" w:line="276" w:lineRule="auto"/>
        <w:ind w:right="1133"/>
      </w:pPr>
      <w:r>
        <w:t>чайник,</w:t>
      </w:r>
      <w:r>
        <w:rPr>
          <w:spacing w:val="-9"/>
        </w:rPr>
        <w:t xml:space="preserve"> </w:t>
      </w:r>
      <w:r>
        <w:t>фен,</w:t>
      </w:r>
      <w:r>
        <w:rPr>
          <w:spacing w:val="-8"/>
        </w:rPr>
        <w:t xml:space="preserve"> </w:t>
      </w:r>
      <w:r>
        <w:t>кондиционер).</w:t>
      </w:r>
      <w:r>
        <w:rPr>
          <w:spacing w:val="-8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электроприборов.</w:t>
      </w:r>
      <w:r>
        <w:rPr>
          <w:spacing w:val="-9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техники безопасности при пользовании электробытовым прибором. 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11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мебели</w:t>
      </w:r>
      <w:r>
        <w:rPr>
          <w:spacing w:val="-7"/>
        </w:rPr>
        <w:t xml:space="preserve"> </w:t>
      </w:r>
      <w:r>
        <w:t>(стол,</w:t>
      </w:r>
      <w:r>
        <w:rPr>
          <w:spacing w:val="-8"/>
        </w:rPr>
        <w:t xml:space="preserve"> </w:t>
      </w:r>
      <w:r>
        <w:t>стул,</w:t>
      </w:r>
      <w:r>
        <w:rPr>
          <w:spacing w:val="-8"/>
        </w:rPr>
        <w:t xml:space="preserve"> </w:t>
      </w:r>
      <w:r>
        <w:t>диван,</w:t>
      </w:r>
      <w:r>
        <w:rPr>
          <w:spacing w:val="-10"/>
        </w:rPr>
        <w:t xml:space="preserve"> </w:t>
      </w:r>
      <w:r>
        <w:t>шкаф,</w:t>
      </w:r>
      <w:r>
        <w:rPr>
          <w:spacing w:val="-10"/>
        </w:rPr>
        <w:t xml:space="preserve"> </w:t>
      </w:r>
      <w:r>
        <w:t>полка,</w:t>
      </w:r>
      <w:r>
        <w:rPr>
          <w:spacing w:val="-8"/>
        </w:rPr>
        <w:t xml:space="preserve"> </w:t>
      </w:r>
      <w:r>
        <w:t>кресло,</w:t>
      </w:r>
      <w:r>
        <w:rPr>
          <w:spacing w:val="-10"/>
        </w:rPr>
        <w:t xml:space="preserve"> </w:t>
      </w:r>
      <w:r>
        <w:t>кровать,</w:t>
      </w:r>
      <w:r>
        <w:rPr>
          <w:spacing w:val="-68"/>
        </w:rPr>
        <w:t xml:space="preserve"> </w:t>
      </w:r>
      <w:r>
        <w:rPr>
          <w:spacing w:val="-1"/>
        </w:rPr>
        <w:t>табурет,</w:t>
      </w:r>
      <w:r>
        <w:rPr>
          <w:spacing w:val="-17"/>
        </w:rPr>
        <w:t xml:space="preserve"> </w:t>
      </w:r>
      <w:r>
        <w:t>комод).</w:t>
      </w:r>
      <w:r>
        <w:rPr>
          <w:spacing w:val="-15"/>
        </w:rPr>
        <w:t xml:space="preserve"> </w:t>
      </w:r>
      <w:r>
        <w:t>Знание</w:t>
      </w:r>
      <w:r>
        <w:rPr>
          <w:spacing w:val="-17"/>
        </w:rPr>
        <w:t xml:space="preserve"> </w:t>
      </w:r>
      <w:r>
        <w:t>назначения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6"/>
        </w:rPr>
        <w:t xml:space="preserve"> </w:t>
      </w:r>
      <w:r>
        <w:t>мебели.</w:t>
      </w:r>
      <w:r>
        <w:rPr>
          <w:spacing w:val="-15"/>
        </w:rPr>
        <w:t xml:space="preserve"> </w:t>
      </w:r>
      <w:r>
        <w:t>Различение</w:t>
      </w:r>
      <w:r>
        <w:rPr>
          <w:spacing w:val="-15"/>
        </w:rPr>
        <w:t xml:space="preserve"> </w:t>
      </w:r>
      <w:r>
        <w:t>видов</w:t>
      </w:r>
      <w:r>
        <w:rPr>
          <w:spacing w:val="-16"/>
        </w:rPr>
        <w:t xml:space="preserve"> </w:t>
      </w:r>
      <w:r>
        <w:t>мебели</w:t>
      </w:r>
      <w:r>
        <w:rPr>
          <w:spacing w:val="-67"/>
        </w:rPr>
        <w:t xml:space="preserve"> </w:t>
      </w:r>
      <w:r>
        <w:t>(кухонная, спальная, кабинетная и др.). Узнавание (различение) предметов по-</w:t>
      </w:r>
      <w:r>
        <w:rPr>
          <w:spacing w:val="1"/>
        </w:rPr>
        <w:t xml:space="preserve"> </w:t>
      </w:r>
      <w:r>
        <w:t>суды (тарелка, стакан, кружка, ложка, вилка, нож, кастрюля, сковорода, чайник,</w:t>
      </w:r>
      <w:r>
        <w:rPr>
          <w:spacing w:val="-67"/>
        </w:rPr>
        <w:t xml:space="preserve"> </w:t>
      </w:r>
      <w:r>
        <w:t>половник, нож). Знание назначение предметов посуды. Узнавание (различение)</w:t>
      </w:r>
      <w:r>
        <w:rPr>
          <w:spacing w:val="1"/>
        </w:rPr>
        <w:t xml:space="preserve"> </w:t>
      </w:r>
      <w:r>
        <w:t>кухонного инвентаря (терка, овощечистка, разделочная доска, дуршлаг, полов-</w:t>
      </w:r>
      <w:r>
        <w:rPr>
          <w:spacing w:val="1"/>
        </w:rPr>
        <w:t xml:space="preserve"> </w:t>
      </w:r>
      <w:r>
        <w:t>ник,</w:t>
      </w:r>
      <w:r>
        <w:rPr>
          <w:spacing w:val="-7"/>
        </w:rPr>
        <w:t xml:space="preserve"> </w:t>
      </w:r>
      <w:r>
        <w:t>открывалка).</w:t>
      </w:r>
      <w:r>
        <w:rPr>
          <w:spacing w:val="-7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кухонного</w:t>
      </w:r>
      <w:r>
        <w:rPr>
          <w:spacing w:val="-6"/>
        </w:rPr>
        <w:t xml:space="preserve"> </w:t>
      </w:r>
      <w:r>
        <w:t>инвентаря.</w:t>
      </w:r>
      <w:r>
        <w:rPr>
          <w:spacing w:val="-7"/>
        </w:rPr>
        <w:t xml:space="preserve"> </w:t>
      </w:r>
      <w:r>
        <w:t>Узнавание</w:t>
      </w:r>
      <w:r>
        <w:rPr>
          <w:spacing w:val="-6"/>
        </w:rPr>
        <w:t xml:space="preserve"> </w:t>
      </w:r>
      <w:r>
        <w:t>(различе-</w:t>
      </w:r>
      <w:r>
        <w:rPr>
          <w:spacing w:val="-67"/>
        </w:rPr>
        <w:t xml:space="preserve"> </w:t>
      </w:r>
      <w:r>
        <w:rPr>
          <w:spacing w:val="-1"/>
        </w:rPr>
        <w:t>нии)</w:t>
      </w:r>
      <w:r>
        <w:rPr>
          <w:spacing w:val="-18"/>
        </w:rPr>
        <w:t xml:space="preserve"> </w:t>
      </w:r>
      <w:r>
        <w:rPr>
          <w:spacing w:val="-1"/>
        </w:rPr>
        <w:t>предметов</w:t>
      </w:r>
      <w:r>
        <w:rPr>
          <w:spacing w:val="-18"/>
        </w:rPr>
        <w:t xml:space="preserve"> </w:t>
      </w:r>
      <w:r>
        <w:rPr>
          <w:spacing w:val="-1"/>
        </w:rPr>
        <w:t>интерьера</w:t>
      </w:r>
      <w:r>
        <w:rPr>
          <w:spacing w:val="-15"/>
        </w:rPr>
        <w:t xml:space="preserve"> </w:t>
      </w:r>
      <w:r>
        <w:t>(светильник,</w:t>
      </w:r>
      <w:r>
        <w:rPr>
          <w:spacing w:val="-15"/>
        </w:rPr>
        <w:t xml:space="preserve"> </w:t>
      </w:r>
      <w:r>
        <w:t>зеркало,</w:t>
      </w:r>
      <w:r>
        <w:rPr>
          <w:spacing w:val="-16"/>
        </w:rPr>
        <w:t xml:space="preserve"> </w:t>
      </w:r>
      <w:r>
        <w:t>штора,</w:t>
      </w:r>
      <w:r>
        <w:rPr>
          <w:spacing w:val="-16"/>
        </w:rPr>
        <w:t xml:space="preserve"> </w:t>
      </w:r>
      <w:r>
        <w:t>скатерть,</w:t>
      </w:r>
      <w:r>
        <w:rPr>
          <w:spacing w:val="-15"/>
        </w:rPr>
        <w:t xml:space="preserve"> </w:t>
      </w:r>
      <w:r>
        <w:t>ваза,</w:t>
      </w:r>
      <w:r>
        <w:rPr>
          <w:spacing w:val="-16"/>
        </w:rPr>
        <w:t xml:space="preserve"> </w:t>
      </w:r>
      <w:r>
        <w:t>статуэтки,</w:t>
      </w:r>
      <w:r>
        <w:rPr>
          <w:spacing w:val="-68"/>
        </w:rPr>
        <w:t xml:space="preserve"> </w:t>
      </w:r>
      <w:r>
        <w:t>свечи).</w:t>
      </w:r>
      <w:r>
        <w:rPr>
          <w:spacing w:val="68"/>
        </w:rPr>
        <w:t xml:space="preserve"> </w:t>
      </w:r>
      <w:r>
        <w:t>Знание назначения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интерьера.</w:t>
      </w:r>
    </w:p>
    <w:p w14:paraId="03E97BE4" w14:textId="77777777" w:rsidR="001F167D" w:rsidRDefault="00E44A9C">
      <w:pPr>
        <w:spacing w:before="205"/>
        <w:ind w:left="812"/>
        <w:jc w:val="both"/>
        <w:rPr>
          <w:i/>
          <w:sz w:val="28"/>
        </w:rPr>
      </w:pPr>
      <w:r>
        <w:rPr>
          <w:i/>
          <w:sz w:val="28"/>
        </w:rPr>
        <w:t>Продукты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питания.</w:t>
      </w:r>
    </w:p>
    <w:p w14:paraId="2F4282F7" w14:textId="77777777" w:rsidR="001F167D" w:rsidRDefault="00E44A9C">
      <w:pPr>
        <w:pStyle w:val="a3"/>
        <w:spacing w:before="247" w:line="276" w:lineRule="auto"/>
        <w:ind w:right="1127" w:firstLine="566"/>
      </w:pPr>
      <w:r>
        <w:t>Узнавание (различение) напитков (вода, чай, сок, какао, лимонад, компот,</w:t>
      </w:r>
      <w:r>
        <w:rPr>
          <w:spacing w:val="1"/>
        </w:rPr>
        <w:t xml:space="preserve"> </w:t>
      </w:r>
      <w:r>
        <w:t>квас,</w:t>
      </w:r>
      <w:r>
        <w:rPr>
          <w:spacing w:val="-8"/>
        </w:rPr>
        <w:t xml:space="preserve"> </w:t>
      </w:r>
      <w:r>
        <w:t>кофе)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внешнему</w:t>
      </w:r>
      <w:r>
        <w:rPr>
          <w:spacing w:val="-10"/>
        </w:rPr>
        <w:t xml:space="preserve"> </w:t>
      </w:r>
      <w:r>
        <w:t>виду,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вкус.</w:t>
      </w:r>
      <w:r>
        <w:rPr>
          <w:spacing w:val="-3"/>
        </w:rPr>
        <w:t xml:space="preserve"> </w:t>
      </w:r>
      <w:r>
        <w:t>Узнавание</w:t>
      </w:r>
      <w:r>
        <w:rPr>
          <w:spacing w:val="-7"/>
        </w:rPr>
        <w:t xml:space="preserve"> </w:t>
      </w:r>
      <w:r>
        <w:t>упаковок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напитком.</w:t>
      </w:r>
      <w:r>
        <w:rPr>
          <w:spacing w:val="-7"/>
        </w:rPr>
        <w:t xml:space="preserve"> </w:t>
      </w:r>
      <w:r>
        <w:t>Узнава-</w:t>
      </w:r>
      <w:r>
        <w:rPr>
          <w:spacing w:val="-68"/>
        </w:rPr>
        <w:t xml:space="preserve"> </w:t>
      </w:r>
      <w:r>
        <w:t>ние (различение) молочных продуктов (молоко, йогурт, творог, сметана, кефир,</w:t>
      </w:r>
      <w:r>
        <w:rPr>
          <w:spacing w:val="1"/>
        </w:rPr>
        <w:t xml:space="preserve"> </w:t>
      </w:r>
      <w:r>
        <w:t>масло, морожено) по внешнему виду, на вкус. Узнавание упаковок с молочным</w:t>
      </w:r>
      <w:r>
        <w:rPr>
          <w:spacing w:val="1"/>
        </w:rPr>
        <w:t xml:space="preserve"> </w:t>
      </w:r>
      <w:r>
        <w:t>продуктом. Знание правил хранения молочных продуктов. Узнавание (различе-</w:t>
      </w:r>
      <w:r>
        <w:rPr>
          <w:spacing w:val="1"/>
        </w:rPr>
        <w:t xml:space="preserve"> </w:t>
      </w:r>
      <w:r>
        <w:rPr>
          <w:spacing w:val="-1"/>
        </w:rPr>
        <w:t>ние)</w:t>
      </w:r>
      <w:r>
        <w:rPr>
          <w:spacing w:val="-16"/>
        </w:rPr>
        <w:t xml:space="preserve"> </w:t>
      </w:r>
      <w:r>
        <w:rPr>
          <w:spacing w:val="-1"/>
        </w:rPr>
        <w:t>мясных</w:t>
      </w:r>
      <w:r>
        <w:rPr>
          <w:spacing w:val="-13"/>
        </w:rPr>
        <w:t xml:space="preserve"> </w:t>
      </w:r>
      <w:r>
        <w:rPr>
          <w:spacing w:val="-1"/>
        </w:rPr>
        <w:t>продуктов:</w:t>
      </w:r>
      <w:r>
        <w:rPr>
          <w:spacing w:val="-13"/>
        </w:rPr>
        <w:t xml:space="preserve"> </w:t>
      </w:r>
      <w:r>
        <w:t>готовых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употреблению</w:t>
      </w:r>
      <w:r>
        <w:rPr>
          <w:spacing w:val="-15"/>
        </w:rPr>
        <w:t xml:space="preserve"> </w:t>
      </w:r>
      <w:r>
        <w:t>(колбаса,</w:t>
      </w:r>
      <w:r>
        <w:rPr>
          <w:spacing w:val="-14"/>
        </w:rPr>
        <w:t xml:space="preserve"> </w:t>
      </w:r>
      <w:r>
        <w:t>ветчина),</w:t>
      </w:r>
      <w:r>
        <w:rPr>
          <w:spacing w:val="-14"/>
        </w:rPr>
        <w:t xml:space="preserve"> </w:t>
      </w:r>
      <w:r>
        <w:t>требующих</w:t>
      </w:r>
      <w:r>
        <w:rPr>
          <w:spacing w:val="-68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(приготовления)</w:t>
      </w:r>
      <w:r>
        <w:rPr>
          <w:spacing w:val="-11"/>
        </w:rPr>
        <w:t xml:space="preserve"> </w:t>
      </w:r>
      <w:r>
        <w:t>(мясо</w:t>
      </w:r>
      <w:r>
        <w:rPr>
          <w:spacing w:val="-10"/>
        </w:rPr>
        <w:t xml:space="preserve"> </w:t>
      </w:r>
      <w:r>
        <w:t>(свинина,</w:t>
      </w:r>
      <w:r>
        <w:rPr>
          <w:spacing w:val="-11"/>
        </w:rPr>
        <w:t xml:space="preserve"> </w:t>
      </w:r>
      <w:r>
        <w:t>говядина,</w:t>
      </w:r>
      <w:r>
        <w:rPr>
          <w:spacing w:val="-11"/>
        </w:rPr>
        <w:t xml:space="preserve"> </w:t>
      </w:r>
      <w:r>
        <w:t>баранина,</w:t>
      </w:r>
      <w:r>
        <w:rPr>
          <w:spacing w:val="-10"/>
        </w:rPr>
        <w:t xml:space="preserve"> </w:t>
      </w:r>
      <w:r>
        <w:t>птица),</w:t>
      </w:r>
      <w:r>
        <w:rPr>
          <w:spacing w:val="-11"/>
        </w:rPr>
        <w:t xml:space="preserve"> </w:t>
      </w:r>
      <w:r>
        <w:t>сосиска,</w:t>
      </w:r>
      <w:r>
        <w:rPr>
          <w:spacing w:val="-68"/>
        </w:rPr>
        <w:t xml:space="preserve"> </w:t>
      </w:r>
      <w:r>
        <w:t>сарделька,</w:t>
      </w:r>
      <w:r>
        <w:rPr>
          <w:spacing w:val="-10"/>
        </w:rPr>
        <w:t xml:space="preserve"> </w:t>
      </w:r>
      <w:r>
        <w:t>котлета,</w:t>
      </w:r>
      <w:r>
        <w:rPr>
          <w:spacing w:val="-13"/>
        </w:rPr>
        <w:t xml:space="preserve"> </w:t>
      </w:r>
      <w:r>
        <w:t>фарш).</w:t>
      </w:r>
      <w:r>
        <w:rPr>
          <w:spacing w:val="-9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(приготовления)</w:t>
      </w:r>
      <w:r>
        <w:rPr>
          <w:spacing w:val="-67"/>
        </w:rPr>
        <w:t xml:space="preserve"> </w:t>
      </w:r>
      <w:r>
        <w:t>мясных продуктов. Знание правил хранения мясных продуктов. Узнавание (раз-</w:t>
      </w:r>
      <w:r>
        <w:rPr>
          <w:spacing w:val="-67"/>
        </w:rPr>
        <w:t xml:space="preserve"> </w:t>
      </w:r>
      <w:r>
        <w:t>личение) рыбных продуктов: готовых к употреблению (крабовые палочки, кон-</w:t>
      </w:r>
      <w:r>
        <w:rPr>
          <w:spacing w:val="1"/>
        </w:rPr>
        <w:t xml:space="preserve"> </w:t>
      </w:r>
      <w:r>
        <w:t>сервы, рыба (копченая, соленая, вяленая), требующих обработки (приготовле-</w:t>
      </w:r>
      <w:r>
        <w:rPr>
          <w:spacing w:val="1"/>
        </w:rPr>
        <w:t xml:space="preserve"> </w:t>
      </w:r>
      <w:r>
        <w:t>ния) мясо (филе рыбы, краб, креветка), рыбная котлета, рыбный фарш. Знаком-</w:t>
      </w:r>
      <w:r>
        <w:rPr>
          <w:spacing w:val="1"/>
        </w:rPr>
        <w:t xml:space="preserve"> </w:t>
      </w:r>
      <w:r>
        <w:rPr>
          <w:spacing w:val="-1"/>
        </w:rPr>
        <w:t>ство</w:t>
      </w:r>
      <w:r>
        <w:rPr>
          <w:spacing w:val="-15"/>
        </w:rPr>
        <w:t xml:space="preserve"> </w:t>
      </w:r>
      <w:r>
        <w:rPr>
          <w:spacing w:val="-1"/>
        </w:rPr>
        <w:t>со</w:t>
      </w:r>
      <w:r>
        <w:rPr>
          <w:spacing w:val="-13"/>
        </w:rPr>
        <w:t xml:space="preserve"> </w:t>
      </w:r>
      <w:r>
        <w:rPr>
          <w:spacing w:val="-1"/>
        </w:rPr>
        <w:t>способами</w:t>
      </w:r>
      <w:r>
        <w:rPr>
          <w:spacing w:val="-14"/>
        </w:rPr>
        <w:t xml:space="preserve"> </w:t>
      </w:r>
      <w:r>
        <w:rPr>
          <w:spacing w:val="-1"/>
        </w:rPr>
        <w:t>обработки</w:t>
      </w:r>
      <w:r>
        <w:rPr>
          <w:spacing w:val="-15"/>
        </w:rPr>
        <w:t xml:space="preserve"> </w:t>
      </w:r>
      <w:r>
        <w:rPr>
          <w:spacing w:val="-1"/>
        </w:rPr>
        <w:t>(приготовления)</w:t>
      </w:r>
      <w:r>
        <w:rPr>
          <w:spacing w:val="-14"/>
        </w:rPr>
        <w:t xml:space="preserve"> </w:t>
      </w:r>
      <w:r>
        <w:t>рыбных</w:t>
      </w:r>
      <w:r>
        <w:rPr>
          <w:spacing w:val="-16"/>
        </w:rPr>
        <w:t xml:space="preserve"> </w:t>
      </w:r>
      <w:r>
        <w:t>продуктов.</w:t>
      </w:r>
      <w:r>
        <w:rPr>
          <w:spacing w:val="-16"/>
        </w:rPr>
        <w:t xml:space="preserve"> </w:t>
      </w:r>
      <w:r>
        <w:t>Знание</w:t>
      </w:r>
      <w:r>
        <w:rPr>
          <w:spacing w:val="-17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хранения рыбных продуктов. Узнавание (различение) муки и мучных изделий:</w:t>
      </w:r>
      <w:r>
        <w:rPr>
          <w:spacing w:val="1"/>
        </w:rPr>
        <w:t xml:space="preserve"> </w:t>
      </w:r>
      <w:r>
        <w:t>готовых к употреблению (хлеб, батон, пирожок, булочка, сушки, баранки, су-</w:t>
      </w:r>
      <w:r>
        <w:rPr>
          <w:spacing w:val="1"/>
        </w:rPr>
        <w:t xml:space="preserve"> </w:t>
      </w:r>
      <w:r>
        <w:t>хари), требующих обработки (приготовления) (макаронные изделия (макароны,</w:t>
      </w:r>
      <w:r>
        <w:rPr>
          <w:spacing w:val="1"/>
        </w:rPr>
        <w:t xml:space="preserve"> </w:t>
      </w:r>
      <w:r>
        <w:t>вермишель, рожки). Знакомство со способами обработки (приготовления) муч-</w:t>
      </w:r>
      <w:r>
        <w:rPr>
          <w:spacing w:val="1"/>
        </w:rPr>
        <w:t xml:space="preserve"> </w:t>
      </w:r>
      <w:r>
        <w:t>ных изделий. Знание правил хранения мучных изделий. Узнавание (различение)</w:t>
      </w:r>
      <w:r>
        <w:rPr>
          <w:spacing w:val="-67"/>
        </w:rPr>
        <w:t xml:space="preserve"> </w:t>
      </w:r>
      <w:r>
        <w:t>круп и бобовых: готовых к употреблению (консервированная фасоль, кукуруза,</w:t>
      </w:r>
      <w:r>
        <w:rPr>
          <w:spacing w:val="1"/>
        </w:rPr>
        <w:t xml:space="preserve"> </w:t>
      </w:r>
      <w:r>
        <w:t>горошек, свежий горох), требующих обработки (приготовления) (греча, рис,</w:t>
      </w:r>
      <w:r>
        <w:rPr>
          <w:spacing w:val="1"/>
        </w:rPr>
        <w:t xml:space="preserve"> </w:t>
      </w:r>
      <w:r>
        <w:t>пшено и др. крупы, бобовые). Знакомство со способами обработки (приготовле-</w:t>
      </w:r>
      <w:r>
        <w:rPr>
          <w:spacing w:val="-67"/>
        </w:rPr>
        <w:t xml:space="preserve"> </w:t>
      </w:r>
      <w:r>
        <w:t>ния) круп и бобовых. Знание правил хранения круп и бобовых. Узнавание (раз-</w:t>
      </w:r>
      <w:r>
        <w:rPr>
          <w:spacing w:val="1"/>
        </w:rPr>
        <w:t xml:space="preserve"> </w:t>
      </w:r>
      <w:r>
        <w:t>личение) кондитерских изделий (торт, печенье, пирожное, конфета, шоколад).</w:t>
      </w:r>
      <w:r>
        <w:rPr>
          <w:spacing w:val="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хранения кондитерских</w:t>
      </w:r>
      <w:r>
        <w:rPr>
          <w:spacing w:val="-3"/>
        </w:rPr>
        <w:t xml:space="preserve"> </w:t>
      </w:r>
      <w:r>
        <w:t>изделий.</w:t>
      </w:r>
    </w:p>
    <w:p w14:paraId="25A70CDB" w14:textId="77777777" w:rsidR="001F167D" w:rsidRDefault="00E44A9C">
      <w:pPr>
        <w:spacing w:before="203"/>
        <w:ind w:left="812"/>
        <w:jc w:val="both"/>
        <w:rPr>
          <w:i/>
          <w:sz w:val="28"/>
        </w:rPr>
      </w:pPr>
      <w:r>
        <w:rPr>
          <w:i/>
          <w:sz w:val="28"/>
        </w:rPr>
        <w:t>Предметы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материалы,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изготовленные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человеком.</w:t>
      </w:r>
    </w:p>
    <w:p w14:paraId="14A50035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905B225" w14:textId="77777777" w:rsidR="001F167D" w:rsidRDefault="00E44A9C">
      <w:pPr>
        <w:pStyle w:val="a3"/>
        <w:spacing w:before="74" w:line="276" w:lineRule="auto"/>
        <w:ind w:right="1132" w:firstLine="566"/>
      </w:pPr>
      <w:r>
        <w:t>Узнавание свойств бумаги (рвется, мнется, намокает). Узнавание (различе-</w:t>
      </w:r>
      <w:r>
        <w:rPr>
          <w:spacing w:val="1"/>
        </w:rPr>
        <w:t xml:space="preserve"> </w:t>
      </w:r>
      <w:r>
        <w:t>ние) видов бумаги по плотности (альбомный лист, папиросная бумага, картон и</w:t>
      </w:r>
      <w:r>
        <w:rPr>
          <w:spacing w:val="1"/>
        </w:rPr>
        <w:t xml:space="preserve"> </w:t>
      </w:r>
      <w:r>
        <w:t>др.), по фактуре (глянцевая, бархатная и др.). Узнавание предметов, изготовлен-</w:t>
      </w:r>
      <w:r>
        <w:rPr>
          <w:spacing w:val="-67"/>
        </w:rPr>
        <w:t xml:space="preserve"> </w:t>
      </w:r>
      <w:r>
        <w:t>ных из бумаги (салфетка, коробка, газета, книга и др.). Узнавание (различение)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работают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бумагой</w:t>
      </w:r>
      <w:r>
        <w:rPr>
          <w:spacing w:val="-7"/>
        </w:rPr>
        <w:t xml:space="preserve"> </w:t>
      </w:r>
      <w:r>
        <w:t>(ножницы,</w:t>
      </w:r>
      <w:r>
        <w:rPr>
          <w:spacing w:val="-7"/>
        </w:rPr>
        <w:t xml:space="preserve"> </w:t>
      </w:r>
      <w:r>
        <w:t>шило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бу-</w:t>
      </w:r>
      <w:r>
        <w:rPr>
          <w:spacing w:val="-67"/>
        </w:rPr>
        <w:t xml:space="preserve"> </w:t>
      </w:r>
      <w:r>
        <w:t>маги,</w:t>
      </w:r>
      <w:r>
        <w:rPr>
          <w:spacing w:val="-14"/>
        </w:rPr>
        <w:t xml:space="preserve"> </w:t>
      </w:r>
      <w:r>
        <w:t>фигурный</w:t>
      </w:r>
      <w:r>
        <w:rPr>
          <w:spacing w:val="-12"/>
        </w:rPr>
        <w:t xml:space="preserve"> </w:t>
      </w:r>
      <w:r>
        <w:t>дырокол).</w:t>
      </w:r>
      <w:r>
        <w:rPr>
          <w:spacing w:val="-13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свойств</w:t>
      </w:r>
      <w:r>
        <w:rPr>
          <w:spacing w:val="-13"/>
        </w:rPr>
        <w:t xml:space="preserve"> </w:t>
      </w:r>
      <w:r>
        <w:t>дерева</w:t>
      </w:r>
      <w:r>
        <w:rPr>
          <w:spacing w:val="-13"/>
        </w:rPr>
        <w:t xml:space="preserve"> </w:t>
      </w:r>
      <w:r>
        <w:t>(прочность,</w:t>
      </w:r>
      <w:r>
        <w:rPr>
          <w:spacing w:val="-13"/>
        </w:rPr>
        <w:t xml:space="preserve"> </w:t>
      </w:r>
      <w:r>
        <w:t>твёрдость,</w:t>
      </w:r>
      <w:r>
        <w:rPr>
          <w:spacing w:val="-14"/>
        </w:rPr>
        <w:t xml:space="preserve"> </w:t>
      </w:r>
      <w:r>
        <w:t>плавает</w:t>
      </w:r>
      <w:r>
        <w:rPr>
          <w:spacing w:val="-67"/>
        </w:rPr>
        <w:t xml:space="preserve"> </w:t>
      </w:r>
      <w:r>
        <w:t>в воде, дает тепло, когда горит). Узнавание предметов, изготовленных из дерева</w:t>
      </w:r>
      <w:r>
        <w:rPr>
          <w:spacing w:val="-67"/>
        </w:rPr>
        <w:t xml:space="preserve"> </w:t>
      </w:r>
      <w:r>
        <w:t>(стол,</w:t>
      </w:r>
      <w:r>
        <w:rPr>
          <w:spacing w:val="-9"/>
        </w:rPr>
        <w:t xml:space="preserve"> </w:t>
      </w:r>
      <w:r>
        <w:t>полка,</w:t>
      </w:r>
      <w:r>
        <w:rPr>
          <w:spacing w:val="-8"/>
        </w:rPr>
        <w:t xml:space="preserve"> </w:t>
      </w:r>
      <w:r>
        <w:t>деревянные</w:t>
      </w:r>
      <w:r>
        <w:rPr>
          <w:spacing w:val="-8"/>
        </w:rPr>
        <w:t xml:space="preserve"> </w:t>
      </w:r>
      <w:r>
        <w:t>игрушки,</w:t>
      </w:r>
      <w:r>
        <w:rPr>
          <w:spacing w:val="-8"/>
        </w:rPr>
        <w:t xml:space="preserve"> </w:t>
      </w:r>
      <w:r>
        <w:t>двери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  <w:r>
        <w:rPr>
          <w:spacing w:val="-9"/>
        </w:rPr>
        <w:t xml:space="preserve"> </w:t>
      </w: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-7"/>
        </w:rPr>
        <w:t xml:space="preserve"> </w:t>
      </w:r>
      <w:r>
        <w:t>инстру-</w:t>
      </w:r>
      <w:r>
        <w:rPr>
          <w:spacing w:val="-68"/>
        </w:rPr>
        <w:t xml:space="preserve"> </w:t>
      </w:r>
      <w:r>
        <w:t>ментов, с помощью которых обрабатывают дерево (молоток, пила, топор). Зна-</w:t>
      </w:r>
      <w:r>
        <w:rPr>
          <w:spacing w:val="1"/>
        </w:rPr>
        <w:t xml:space="preserve"> </w:t>
      </w:r>
      <w:r>
        <w:t>ние свойств стекла (прозрачность, хрупкость). Узнавание предметов, изготов-</w:t>
      </w:r>
      <w:r>
        <w:rPr>
          <w:spacing w:val="1"/>
        </w:rPr>
        <w:t xml:space="preserve"> </w:t>
      </w:r>
      <w:r>
        <w:t>ленных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стекла (ваза,</w:t>
      </w:r>
      <w:r>
        <w:rPr>
          <w:spacing w:val="-1"/>
        </w:rPr>
        <w:t xml:space="preserve"> </w:t>
      </w:r>
      <w:r>
        <w:t>стакан,</w:t>
      </w:r>
      <w:r>
        <w:rPr>
          <w:spacing w:val="-1"/>
        </w:rPr>
        <w:t xml:space="preserve"> </w:t>
      </w:r>
      <w:r>
        <w:t>оконное</w:t>
      </w:r>
      <w:r>
        <w:rPr>
          <w:spacing w:val="-2"/>
        </w:rPr>
        <w:t xml:space="preserve"> </w:t>
      </w:r>
      <w:r>
        <w:t>стекло,</w:t>
      </w:r>
      <w:r>
        <w:rPr>
          <w:spacing w:val="-1"/>
        </w:rPr>
        <w:t xml:space="preserve"> </w:t>
      </w:r>
      <w:r>
        <w:t>очки и др.).</w:t>
      </w:r>
    </w:p>
    <w:p w14:paraId="0A8FF476" w14:textId="77777777" w:rsidR="001F167D" w:rsidRDefault="00E44A9C">
      <w:pPr>
        <w:pStyle w:val="a3"/>
        <w:spacing w:before="203" w:line="276" w:lineRule="auto"/>
        <w:ind w:right="1131" w:firstLine="566"/>
      </w:pPr>
      <w:r>
        <w:t>Соблюдение правил безопасности при обращении с предметами, изготов-</w:t>
      </w:r>
      <w:r>
        <w:rPr>
          <w:spacing w:val="1"/>
        </w:rPr>
        <w:t xml:space="preserve"> </w:t>
      </w:r>
      <w:r>
        <w:t>ленными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стекла.</w:t>
      </w:r>
      <w:r>
        <w:rPr>
          <w:spacing w:val="-13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свойств</w:t>
      </w:r>
      <w:r>
        <w:rPr>
          <w:spacing w:val="-15"/>
        </w:rPr>
        <w:t xml:space="preserve"> </w:t>
      </w:r>
      <w:r>
        <w:t>резины</w:t>
      </w:r>
      <w:r>
        <w:rPr>
          <w:spacing w:val="-13"/>
        </w:rPr>
        <w:t xml:space="preserve"> </w:t>
      </w:r>
      <w:r>
        <w:t>(эластичность,</w:t>
      </w:r>
      <w:r>
        <w:rPr>
          <w:spacing w:val="-13"/>
        </w:rPr>
        <w:t xml:space="preserve"> </w:t>
      </w:r>
      <w:r>
        <w:t>непрозрачность,</w:t>
      </w:r>
      <w:r>
        <w:rPr>
          <w:spacing w:val="-13"/>
        </w:rPr>
        <w:t xml:space="preserve"> </w:t>
      </w:r>
      <w:r>
        <w:t>водо-</w:t>
      </w:r>
      <w:r>
        <w:rPr>
          <w:spacing w:val="-68"/>
        </w:rPr>
        <w:t xml:space="preserve"> </w:t>
      </w:r>
      <w:r>
        <w:t>непроницаемость). Узнавание предметов, изготовленных из резины (резиновые</w:t>
      </w:r>
      <w:r>
        <w:rPr>
          <w:spacing w:val="1"/>
        </w:rPr>
        <w:t xml:space="preserve"> </w:t>
      </w:r>
      <w:r>
        <w:t>перчатки,</w:t>
      </w:r>
      <w:r>
        <w:rPr>
          <w:spacing w:val="-6"/>
        </w:rPr>
        <w:t xml:space="preserve"> </w:t>
      </w:r>
      <w:r>
        <w:t>сапоги,</w:t>
      </w:r>
      <w:r>
        <w:rPr>
          <w:spacing w:val="-6"/>
        </w:rPr>
        <w:t xml:space="preserve"> </w:t>
      </w:r>
      <w:r>
        <w:t>игрушки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-6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металла</w:t>
      </w:r>
      <w:r>
        <w:rPr>
          <w:spacing w:val="-5"/>
        </w:rPr>
        <w:t xml:space="preserve"> </w:t>
      </w:r>
      <w:r>
        <w:t>(прочность,</w:t>
      </w:r>
      <w:r>
        <w:rPr>
          <w:spacing w:val="-6"/>
        </w:rPr>
        <w:t xml:space="preserve"> </w:t>
      </w:r>
      <w:r>
        <w:t>твёрдость</w:t>
      </w:r>
    </w:p>
    <w:p w14:paraId="4FA1FD20" w14:textId="77777777" w:rsidR="001F167D" w:rsidRDefault="00E44A9C">
      <w:pPr>
        <w:pStyle w:val="a3"/>
        <w:spacing w:line="278" w:lineRule="auto"/>
        <w:ind w:right="1135"/>
      </w:pP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трудно</w:t>
      </w:r>
      <w:r>
        <w:rPr>
          <w:spacing w:val="-17"/>
        </w:rPr>
        <w:t xml:space="preserve"> </w:t>
      </w:r>
      <w:r>
        <w:rPr>
          <w:spacing w:val="-1"/>
        </w:rPr>
        <w:t>сломать,</w:t>
      </w:r>
      <w:r>
        <w:rPr>
          <w:spacing w:val="-16"/>
        </w:rPr>
        <w:t xml:space="preserve"> </w:t>
      </w:r>
      <w:r>
        <w:rPr>
          <w:spacing w:val="-1"/>
        </w:rPr>
        <w:t>тонет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воде).</w:t>
      </w:r>
      <w:r>
        <w:rPr>
          <w:spacing w:val="-15"/>
        </w:rPr>
        <w:t xml:space="preserve"> </w:t>
      </w:r>
      <w:r>
        <w:t>Узнавание</w:t>
      </w:r>
      <w:r>
        <w:rPr>
          <w:spacing w:val="-18"/>
        </w:rPr>
        <w:t xml:space="preserve"> </w:t>
      </w:r>
      <w:r>
        <w:t>предметов,</w:t>
      </w:r>
      <w:r>
        <w:rPr>
          <w:spacing w:val="-19"/>
        </w:rPr>
        <w:t xml:space="preserve"> </w:t>
      </w:r>
      <w:r>
        <w:t>изготовленных</w:t>
      </w:r>
      <w:r>
        <w:rPr>
          <w:spacing w:val="-1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металла</w:t>
      </w:r>
      <w:r>
        <w:rPr>
          <w:spacing w:val="-67"/>
        </w:rPr>
        <w:t xml:space="preserve"> </w:t>
      </w:r>
      <w:r>
        <w:t>(ведро, игла, кастрюля и др.). Знание свойств ткани (мягкая, мнется, намокает,</w:t>
      </w:r>
      <w:r>
        <w:rPr>
          <w:spacing w:val="1"/>
        </w:rPr>
        <w:t xml:space="preserve"> </w:t>
      </w:r>
      <w:r>
        <w:t>рвётся).</w:t>
      </w:r>
    </w:p>
    <w:p w14:paraId="14789F8D" w14:textId="77777777" w:rsidR="001F167D" w:rsidRDefault="00E44A9C">
      <w:pPr>
        <w:pStyle w:val="a3"/>
        <w:spacing w:before="189" w:line="276" w:lineRule="auto"/>
        <w:ind w:right="1135" w:firstLine="566"/>
      </w:pPr>
      <w:r>
        <w:rPr>
          <w:spacing w:val="-1"/>
        </w:rPr>
        <w:t>Узнавание</w:t>
      </w:r>
      <w:r>
        <w:rPr>
          <w:spacing w:val="-18"/>
        </w:rPr>
        <w:t xml:space="preserve"> </w:t>
      </w:r>
      <w:r>
        <w:rPr>
          <w:spacing w:val="-1"/>
        </w:rPr>
        <w:t>предметов,</w:t>
      </w:r>
      <w:r>
        <w:rPr>
          <w:spacing w:val="-19"/>
        </w:rPr>
        <w:t xml:space="preserve"> </w:t>
      </w:r>
      <w:r>
        <w:t>изготовленных</w:t>
      </w:r>
      <w:r>
        <w:rPr>
          <w:spacing w:val="-17"/>
        </w:rPr>
        <w:t xml:space="preserve"> </w:t>
      </w:r>
      <w:r>
        <w:t>из</w:t>
      </w:r>
      <w:r>
        <w:rPr>
          <w:spacing w:val="-21"/>
        </w:rPr>
        <w:t xml:space="preserve"> </w:t>
      </w:r>
      <w:r>
        <w:t>ткани</w:t>
      </w:r>
      <w:r>
        <w:rPr>
          <w:spacing w:val="-17"/>
        </w:rPr>
        <w:t xml:space="preserve"> </w:t>
      </w:r>
      <w:r>
        <w:t>(одежда,</w:t>
      </w:r>
      <w:r>
        <w:rPr>
          <w:spacing w:val="-18"/>
        </w:rPr>
        <w:t xml:space="preserve"> </w:t>
      </w:r>
      <w:r>
        <w:t>скатерть,</w:t>
      </w:r>
      <w:r>
        <w:rPr>
          <w:spacing w:val="-18"/>
        </w:rPr>
        <w:t xml:space="preserve"> </w:t>
      </w:r>
      <w:r>
        <w:t>штора,</w:t>
      </w:r>
      <w:r>
        <w:rPr>
          <w:spacing w:val="-18"/>
        </w:rPr>
        <w:t xml:space="preserve"> </w:t>
      </w:r>
      <w:r>
        <w:t>по-</w:t>
      </w:r>
      <w:r>
        <w:rPr>
          <w:spacing w:val="-67"/>
        </w:rPr>
        <w:t xml:space="preserve"> </w:t>
      </w:r>
      <w:r>
        <w:t>крывала, постельное бельё, обивка мебели и др.). Узнавание (различение) ин-</w:t>
      </w:r>
      <w:r>
        <w:rPr>
          <w:spacing w:val="1"/>
        </w:rPr>
        <w:t xml:space="preserve"> </w:t>
      </w:r>
      <w:r>
        <w:t>струментов, с помощью которых работают с тканью (ножницы, игла). 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-16"/>
        </w:rPr>
        <w:t xml:space="preserve"> </w:t>
      </w:r>
      <w:r>
        <w:t>пластмассы</w:t>
      </w:r>
      <w:r>
        <w:rPr>
          <w:spacing w:val="-16"/>
        </w:rPr>
        <w:t xml:space="preserve"> </w:t>
      </w:r>
      <w:r>
        <w:t>(лёгкость,</w:t>
      </w:r>
      <w:r>
        <w:rPr>
          <w:spacing w:val="-15"/>
        </w:rPr>
        <w:t xml:space="preserve"> </w:t>
      </w:r>
      <w:r>
        <w:t>хрупкость).</w:t>
      </w:r>
      <w:r>
        <w:rPr>
          <w:spacing w:val="-15"/>
        </w:rPr>
        <w:t xml:space="preserve"> </w:t>
      </w:r>
      <w:r>
        <w:t>Узнавание</w:t>
      </w:r>
      <w:r>
        <w:rPr>
          <w:spacing w:val="-15"/>
        </w:rPr>
        <w:t xml:space="preserve"> </w:t>
      </w:r>
      <w:r>
        <w:t>предметов,</w:t>
      </w:r>
      <w:r>
        <w:rPr>
          <w:spacing w:val="-16"/>
        </w:rPr>
        <w:t xml:space="preserve"> </w:t>
      </w:r>
      <w:r>
        <w:t>изготовленных</w:t>
      </w:r>
      <w:r>
        <w:rPr>
          <w:spacing w:val="-68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пластмассы</w:t>
      </w:r>
      <w:r>
        <w:rPr>
          <w:spacing w:val="-15"/>
        </w:rPr>
        <w:t xml:space="preserve"> </w:t>
      </w:r>
      <w:r>
        <w:rPr>
          <w:spacing w:val="-1"/>
        </w:rPr>
        <w:t>(бытовые</w:t>
      </w:r>
      <w:r>
        <w:rPr>
          <w:spacing w:val="-15"/>
        </w:rPr>
        <w:t xml:space="preserve"> </w:t>
      </w:r>
      <w:r>
        <w:rPr>
          <w:spacing w:val="-1"/>
        </w:rPr>
        <w:t>приборы,</w:t>
      </w:r>
      <w:r>
        <w:rPr>
          <w:spacing w:val="-17"/>
        </w:rPr>
        <w:t xml:space="preserve"> </w:t>
      </w:r>
      <w:r>
        <w:t>предметы</w:t>
      </w:r>
      <w:r>
        <w:rPr>
          <w:spacing w:val="-17"/>
        </w:rPr>
        <w:t xml:space="preserve"> </w:t>
      </w:r>
      <w:r>
        <w:t>посуды,</w:t>
      </w:r>
      <w:r>
        <w:rPr>
          <w:spacing w:val="-18"/>
        </w:rPr>
        <w:t xml:space="preserve"> </w:t>
      </w:r>
      <w:r>
        <w:t>игрушки,</w:t>
      </w:r>
      <w:r>
        <w:rPr>
          <w:spacing w:val="-16"/>
        </w:rPr>
        <w:t xml:space="preserve"> </w:t>
      </w:r>
      <w:r>
        <w:t>фломастеры,</w:t>
      </w:r>
      <w:r>
        <w:rPr>
          <w:spacing w:val="-15"/>
        </w:rPr>
        <w:t xml:space="preserve"> </w:t>
      </w:r>
      <w:r>
        <w:t>кон-</w:t>
      </w:r>
      <w:r>
        <w:rPr>
          <w:spacing w:val="-68"/>
        </w:rPr>
        <w:t xml:space="preserve"> </w:t>
      </w:r>
      <w:r>
        <w:t>тейнеры</w:t>
      </w:r>
      <w:r>
        <w:rPr>
          <w:spacing w:val="-1"/>
        </w:rPr>
        <w:t xml:space="preserve"> </w:t>
      </w:r>
      <w:r>
        <w:t>и т.д.)</w:t>
      </w:r>
    </w:p>
    <w:p w14:paraId="728D9F6A" w14:textId="77777777" w:rsidR="001F167D" w:rsidRDefault="00E44A9C">
      <w:pPr>
        <w:spacing w:before="203"/>
        <w:ind w:left="812"/>
        <w:rPr>
          <w:i/>
          <w:sz w:val="28"/>
        </w:rPr>
      </w:pPr>
      <w:r>
        <w:rPr>
          <w:i/>
          <w:sz w:val="28"/>
        </w:rPr>
        <w:t>Город.</w:t>
      </w:r>
    </w:p>
    <w:p w14:paraId="3E299261" w14:textId="77777777" w:rsidR="001F167D" w:rsidRDefault="00E44A9C">
      <w:pPr>
        <w:pStyle w:val="a3"/>
        <w:spacing w:before="247" w:line="276" w:lineRule="auto"/>
        <w:ind w:right="1132" w:firstLine="566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(районы,</w:t>
      </w:r>
      <w:r>
        <w:rPr>
          <w:spacing w:val="-67"/>
        </w:rPr>
        <w:t xml:space="preserve"> </w:t>
      </w:r>
      <w:r>
        <w:t>улицы</w:t>
      </w:r>
      <w:r>
        <w:rPr>
          <w:spacing w:val="-13"/>
        </w:rPr>
        <w:t xml:space="preserve"> </w:t>
      </w:r>
      <w:r>
        <w:t>(проспекты,</w:t>
      </w:r>
      <w:r>
        <w:rPr>
          <w:spacing w:val="-16"/>
        </w:rPr>
        <w:t xml:space="preserve"> </w:t>
      </w:r>
      <w:r>
        <w:t>переулки),</w:t>
      </w:r>
      <w:r>
        <w:rPr>
          <w:spacing w:val="-14"/>
        </w:rPr>
        <w:t xml:space="preserve"> </w:t>
      </w:r>
      <w:r>
        <w:t>площади,</w:t>
      </w:r>
      <w:r>
        <w:rPr>
          <w:spacing w:val="-14"/>
        </w:rPr>
        <w:t xml:space="preserve"> </w:t>
      </w:r>
      <w:r>
        <w:t>здания,</w:t>
      </w:r>
      <w:r>
        <w:rPr>
          <w:spacing w:val="-13"/>
        </w:rPr>
        <w:t xml:space="preserve"> </w:t>
      </w:r>
      <w:r>
        <w:t>парки).</w:t>
      </w:r>
      <w:r>
        <w:rPr>
          <w:spacing w:val="-14"/>
        </w:rPr>
        <w:t xml:space="preserve"> </w:t>
      </w:r>
      <w:r>
        <w:t>Узнавание</w:t>
      </w:r>
      <w:r>
        <w:rPr>
          <w:spacing w:val="-13"/>
        </w:rPr>
        <w:t xml:space="preserve"> </w:t>
      </w:r>
      <w:r>
        <w:t>(различение),</w:t>
      </w:r>
      <w:r>
        <w:rPr>
          <w:spacing w:val="-68"/>
        </w:rPr>
        <w:t xml:space="preserve"> </w:t>
      </w:r>
      <w:r>
        <w:t>назначение зданий: кафе, вокзал (аэропорт, железнодорожный, автовокзал, мор-</w:t>
      </w:r>
      <w:r>
        <w:rPr>
          <w:spacing w:val="-67"/>
        </w:rPr>
        <w:t xml:space="preserve"> </w:t>
      </w:r>
      <w:r>
        <w:t>ской), службы помощи (банк, сберкасса, больница, поликлиника, парикмахер-</w:t>
      </w:r>
      <w:r>
        <w:rPr>
          <w:spacing w:val="1"/>
        </w:rPr>
        <w:t xml:space="preserve"> </w:t>
      </w:r>
      <w:r>
        <w:t>ская, почта), магазин (супермаркет, одежда, посуда, мебель, цветы, продукты),</w:t>
      </w:r>
      <w:r>
        <w:rPr>
          <w:spacing w:val="1"/>
        </w:rPr>
        <w:t xml:space="preserve"> </w:t>
      </w:r>
      <w:r>
        <w:t>театр (кукольный, драматический и др.), цирк, жилой дом. Узнавание (различе-</w:t>
      </w:r>
      <w:r>
        <w:rPr>
          <w:spacing w:val="1"/>
        </w:rPr>
        <w:t xml:space="preserve"> </w:t>
      </w:r>
      <w:r>
        <w:t>ние) профессий (врач, продавец, кассир, повар, строитель, парикмахер, почта-</w:t>
      </w:r>
      <w:r>
        <w:rPr>
          <w:spacing w:val="1"/>
        </w:rPr>
        <w:t xml:space="preserve"> </w:t>
      </w:r>
      <w:r>
        <w:t>льон, работник химчистки, работник банка). Знание особенностей деятельности</w:t>
      </w:r>
      <w:r>
        <w:rPr>
          <w:spacing w:val="-67"/>
        </w:rPr>
        <w:t xml:space="preserve"> </w:t>
      </w:r>
      <w:r>
        <w:t>людей разных профессий. Знание (соблюдение) правил поведения в обществен-</w:t>
      </w:r>
      <w:r>
        <w:rPr>
          <w:spacing w:val="-67"/>
        </w:rPr>
        <w:t xml:space="preserve"> </w:t>
      </w:r>
      <w:r>
        <w:t>ных местах. Узнавание (различение) частей территории улицы (проезжая часть,</w:t>
      </w:r>
      <w:r>
        <w:rPr>
          <w:spacing w:val="1"/>
        </w:rPr>
        <w:t xml:space="preserve"> </w:t>
      </w:r>
      <w:r>
        <w:t>тротуар).</w:t>
      </w:r>
      <w:r>
        <w:rPr>
          <w:spacing w:val="12"/>
        </w:rPr>
        <w:t xml:space="preserve"> </w:t>
      </w:r>
      <w:r>
        <w:t>Узнавание</w:t>
      </w:r>
      <w:r>
        <w:rPr>
          <w:spacing w:val="11"/>
        </w:rPr>
        <w:t xml:space="preserve"> </w:t>
      </w:r>
      <w:r>
        <w:t>(различение)</w:t>
      </w:r>
      <w:r>
        <w:rPr>
          <w:spacing w:val="13"/>
        </w:rPr>
        <w:t xml:space="preserve"> </w:t>
      </w:r>
      <w:r>
        <w:t>технических</w:t>
      </w:r>
      <w:r>
        <w:rPr>
          <w:spacing w:val="14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дорожного</w:t>
      </w:r>
    </w:p>
    <w:p w14:paraId="5BE16A3B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1B52ED9" w14:textId="77777777" w:rsidR="001F167D" w:rsidRDefault="00E44A9C">
      <w:pPr>
        <w:pStyle w:val="a3"/>
        <w:spacing w:before="74" w:line="278" w:lineRule="auto"/>
        <w:ind w:right="1138"/>
      </w:pPr>
      <w:r>
        <w:t>движения (дорожный знак («Пешеходный переход»), разметка («зебра»), свето-</w:t>
      </w:r>
      <w:r>
        <w:rPr>
          <w:spacing w:val="1"/>
        </w:rPr>
        <w:t xml:space="preserve"> </w:t>
      </w:r>
      <w:r>
        <w:t>фор).</w:t>
      </w:r>
      <w:r>
        <w:rPr>
          <w:spacing w:val="-15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(соблюдение)</w:t>
      </w:r>
      <w:r>
        <w:rPr>
          <w:spacing w:val="-16"/>
        </w:rPr>
        <w:t xml:space="preserve"> </w:t>
      </w:r>
      <w:r>
        <w:t>правил</w:t>
      </w:r>
      <w:r>
        <w:rPr>
          <w:spacing w:val="-17"/>
        </w:rPr>
        <w:t xml:space="preserve"> </w:t>
      </w:r>
      <w:r>
        <w:t>перехода</w:t>
      </w:r>
      <w:r>
        <w:rPr>
          <w:spacing w:val="-13"/>
        </w:rPr>
        <w:t xml:space="preserve"> </w:t>
      </w:r>
      <w:r>
        <w:t>улицы.</w:t>
      </w:r>
      <w:r>
        <w:rPr>
          <w:spacing w:val="-15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(соблюдение)</w:t>
      </w:r>
      <w:r>
        <w:rPr>
          <w:spacing w:val="-17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 улице.</w:t>
      </w:r>
    </w:p>
    <w:p w14:paraId="4ED33DBB" w14:textId="77777777" w:rsidR="001F167D" w:rsidRDefault="00E44A9C">
      <w:pPr>
        <w:spacing w:before="195"/>
        <w:ind w:left="812"/>
        <w:rPr>
          <w:i/>
          <w:sz w:val="28"/>
        </w:rPr>
      </w:pPr>
      <w:r>
        <w:rPr>
          <w:i/>
          <w:sz w:val="28"/>
        </w:rPr>
        <w:t>Транспорт.</w:t>
      </w:r>
    </w:p>
    <w:p w14:paraId="18F4155D" w14:textId="77777777" w:rsidR="001F167D" w:rsidRDefault="00E44A9C">
      <w:pPr>
        <w:pStyle w:val="a3"/>
        <w:spacing w:before="245" w:line="276" w:lineRule="auto"/>
        <w:ind w:right="1129" w:firstLine="566"/>
      </w:pPr>
      <w:r>
        <w:t>Узнавание (различение) наземного транспорта (рельсовый, безрельсовый).</w:t>
      </w:r>
      <w:r>
        <w:rPr>
          <w:spacing w:val="1"/>
        </w:rPr>
        <w:t xml:space="preserve"> </w:t>
      </w:r>
      <w:r>
        <w:rPr>
          <w:spacing w:val="-1"/>
        </w:rPr>
        <w:t>Знание</w:t>
      </w:r>
      <w:r>
        <w:rPr>
          <w:spacing w:val="-16"/>
        </w:rPr>
        <w:t xml:space="preserve"> </w:t>
      </w:r>
      <w:r>
        <w:t>назначения</w:t>
      </w:r>
      <w:r>
        <w:rPr>
          <w:spacing w:val="-17"/>
        </w:rPr>
        <w:t xml:space="preserve"> </w:t>
      </w:r>
      <w:r>
        <w:t>наземного</w:t>
      </w:r>
      <w:r>
        <w:rPr>
          <w:spacing w:val="-15"/>
        </w:rPr>
        <w:t xml:space="preserve"> </w:t>
      </w:r>
      <w:r>
        <w:t>транспорта.</w:t>
      </w:r>
      <w:r>
        <w:rPr>
          <w:spacing w:val="-16"/>
        </w:rPr>
        <w:t xml:space="preserve"> </w:t>
      </w:r>
      <w:r>
        <w:t>Узнавание</w:t>
      </w:r>
      <w:r>
        <w:rPr>
          <w:spacing w:val="-15"/>
        </w:rPr>
        <w:t xml:space="preserve"> </w:t>
      </w:r>
      <w:r>
        <w:t>(различение)</w:t>
      </w:r>
      <w:r>
        <w:rPr>
          <w:spacing w:val="-16"/>
        </w:rPr>
        <w:t xml:space="preserve"> </w:t>
      </w:r>
      <w:r>
        <w:t>составных</w:t>
      </w:r>
      <w:r>
        <w:rPr>
          <w:spacing w:val="-16"/>
        </w:rPr>
        <w:t xml:space="preserve"> </w:t>
      </w:r>
      <w:r>
        <w:t>ча-</w:t>
      </w:r>
      <w:r>
        <w:rPr>
          <w:spacing w:val="-68"/>
        </w:rPr>
        <w:t xml:space="preserve"> </w:t>
      </w:r>
      <w:r>
        <w:t>стей наземного транспортного средства. Узнавание (различение) воздушного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-8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воздушного</w:t>
      </w:r>
      <w:r>
        <w:rPr>
          <w:spacing w:val="-6"/>
        </w:rPr>
        <w:t xml:space="preserve"> </w:t>
      </w:r>
      <w:r>
        <w:t>транспорта.</w:t>
      </w:r>
      <w:r>
        <w:rPr>
          <w:spacing w:val="-7"/>
        </w:rPr>
        <w:t xml:space="preserve"> </w:t>
      </w:r>
      <w:r>
        <w:t>Узнавание</w:t>
      </w:r>
      <w:r>
        <w:rPr>
          <w:spacing w:val="-7"/>
        </w:rPr>
        <w:t xml:space="preserve"> </w:t>
      </w:r>
      <w:r>
        <w:t>(различение)</w:t>
      </w:r>
      <w:r>
        <w:rPr>
          <w:spacing w:val="-68"/>
        </w:rPr>
        <w:t xml:space="preserve"> </w:t>
      </w:r>
      <w:r>
        <w:t>составных частей воздушного транспортного средства. Узнавание (различение)</w:t>
      </w:r>
      <w:r>
        <w:rPr>
          <w:spacing w:val="1"/>
        </w:rPr>
        <w:t xml:space="preserve"> </w:t>
      </w:r>
      <w:r>
        <w:t>водного транспорта. Знание назначения водного транспорта. Узнавание (разли-</w:t>
      </w:r>
      <w:r>
        <w:rPr>
          <w:spacing w:val="1"/>
        </w:rPr>
        <w:t xml:space="preserve"> </w:t>
      </w:r>
      <w:r>
        <w:t>чение) составных частей водного транспортного средства. Узнавание (различе-</w:t>
      </w:r>
      <w:r>
        <w:rPr>
          <w:spacing w:val="1"/>
        </w:rPr>
        <w:t xml:space="preserve"> </w:t>
      </w:r>
      <w:r>
        <w:t>ние) космического транспорта. Знание назначения космического транспорта.</w:t>
      </w:r>
      <w:r>
        <w:rPr>
          <w:spacing w:val="1"/>
        </w:rPr>
        <w:t xml:space="preserve"> </w:t>
      </w:r>
      <w:r>
        <w:t>Узнавание (различение) составных частей космического транспортного сред-</w:t>
      </w:r>
      <w:r>
        <w:rPr>
          <w:spacing w:val="1"/>
        </w:rPr>
        <w:t xml:space="preserve"> </w:t>
      </w:r>
      <w:r>
        <w:t>ства.</w:t>
      </w:r>
      <w:r>
        <w:rPr>
          <w:spacing w:val="-9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(называние)</w:t>
      </w:r>
      <w:r>
        <w:rPr>
          <w:spacing w:val="-7"/>
        </w:rPr>
        <w:t xml:space="preserve"> </w:t>
      </w:r>
      <w:r>
        <w:t>профессий</w:t>
      </w:r>
      <w:r>
        <w:rPr>
          <w:spacing w:val="-8"/>
        </w:rPr>
        <w:t xml:space="preserve"> </w:t>
      </w:r>
      <w:r>
        <w:t>людей,</w:t>
      </w:r>
      <w:r>
        <w:rPr>
          <w:spacing w:val="-12"/>
        </w:rPr>
        <w:t xml:space="preserve"> </w:t>
      </w:r>
      <w:r>
        <w:t>работающих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транспорте.</w:t>
      </w:r>
      <w:r>
        <w:rPr>
          <w:spacing w:val="-9"/>
        </w:rPr>
        <w:t xml:space="preserve"> </w:t>
      </w:r>
      <w:r>
        <w:t>Соотне-</w:t>
      </w:r>
      <w:r>
        <w:rPr>
          <w:spacing w:val="-67"/>
        </w:rPr>
        <w:t xml:space="preserve"> </w:t>
      </w:r>
      <w:r>
        <w:rPr>
          <w:spacing w:val="-1"/>
        </w:rPr>
        <w:t>сение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профессией.</w:t>
      </w:r>
      <w:r>
        <w:rPr>
          <w:spacing w:val="-17"/>
        </w:rPr>
        <w:t xml:space="preserve"> </w:t>
      </w:r>
      <w:r>
        <w:t>Узнавание</w:t>
      </w:r>
      <w:r>
        <w:rPr>
          <w:spacing w:val="-16"/>
        </w:rPr>
        <w:t xml:space="preserve"> </w:t>
      </w:r>
      <w:r>
        <w:t>(различение)</w:t>
      </w:r>
      <w:r>
        <w:rPr>
          <w:spacing w:val="-16"/>
        </w:rPr>
        <w:t xml:space="preserve"> </w:t>
      </w:r>
      <w:r>
        <w:t>общественного</w:t>
      </w:r>
      <w:r>
        <w:rPr>
          <w:spacing w:val="-14"/>
        </w:rPr>
        <w:t xml:space="preserve"> </w:t>
      </w:r>
      <w:r>
        <w:t>транс-</w:t>
      </w:r>
      <w:r>
        <w:rPr>
          <w:spacing w:val="-68"/>
        </w:rPr>
        <w:t xml:space="preserve"> </w:t>
      </w:r>
      <w:r>
        <w:t>порта.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Узнавание</w:t>
      </w:r>
      <w:r>
        <w:rPr>
          <w:spacing w:val="-12"/>
        </w:rPr>
        <w:t xml:space="preserve"> </w:t>
      </w:r>
      <w:r>
        <w:t>(различение)</w:t>
      </w:r>
      <w:r>
        <w:rPr>
          <w:spacing w:val="-14"/>
        </w:rPr>
        <w:t xml:space="preserve"> </w:t>
      </w:r>
      <w:r>
        <w:t>специального</w:t>
      </w:r>
      <w:r>
        <w:rPr>
          <w:spacing w:val="-11"/>
        </w:rPr>
        <w:t xml:space="preserve"> </w:t>
      </w:r>
      <w:r>
        <w:t>транспорта</w:t>
      </w:r>
      <w:r>
        <w:rPr>
          <w:spacing w:val="-12"/>
        </w:rPr>
        <w:t xml:space="preserve"> </w:t>
      </w:r>
      <w:r>
        <w:t>(пожарная</w:t>
      </w:r>
      <w:r>
        <w:rPr>
          <w:spacing w:val="-11"/>
        </w:rPr>
        <w:t xml:space="preserve"> </w:t>
      </w:r>
      <w:r>
        <w:t>машина,</w:t>
      </w:r>
      <w:r>
        <w:rPr>
          <w:spacing w:val="-12"/>
        </w:rPr>
        <w:t xml:space="preserve"> </w:t>
      </w:r>
      <w:r>
        <w:t>скорая</w:t>
      </w:r>
      <w:r>
        <w:rPr>
          <w:spacing w:val="-14"/>
        </w:rPr>
        <w:t xml:space="preserve"> </w:t>
      </w:r>
      <w:r>
        <w:t>по-</w:t>
      </w:r>
      <w:r>
        <w:rPr>
          <w:spacing w:val="-67"/>
        </w:rPr>
        <w:t xml:space="preserve"> </w:t>
      </w:r>
      <w:r>
        <w:t>мощь, полицейская машина). Знание назначения специального транспорта. Зна-</w:t>
      </w:r>
      <w:r>
        <w:rPr>
          <w:spacing w:val="-67"/>
        </w:rPr>
        <w:t xml:space="preserve"> </w:t>
      </w:r>
      <w:r>
        <w:rPr>
          <w:spacing w:val="-1"/>
        </w:rPr>
        <w:t>ние</w:t>
      </w:r>
      <w:r>
        <w:rPr>
          <w:spacing w:val="-16"/>
        </w:rPr>
        <w:t xml:space="preserve"> </w:t>
      </w:r>
      <w:r>
        <w:rPr>
          <w:spacing w:val="-1"/>
        </w:rPr>
        <w:t>профессий</w:t>
      </w:r>
      <w:r>
        <w:rPr>
          <w:spacing w:val="-16"/>
        </w:rPr>
        <w:t xml:space="preserve"> </w:t>
      </w:r>
      <w:r>
        <w:t>людей,</w:t>
      </w:r>
      <w:r>
        <w:rPr>
          <w:spacing w:val="-16"/>
        </w:rPr>
        <w:t xml:space="preserve"> </w:t>
      </w:r>
      <w:r>
        <w:t>работающих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специальном</w:t>
      </w:r>
      <w:r>
        <w:rPr>
          <w:spacing w:val="-16"/>
        </w:rPr>
        <w:t xml:space="preserve"> </w:t>
      </w:r>
      <w:r>
        <w:t>транспорте.</w:t>
      </w:r>
      <w:r>
        <w:rPr>
          <w:spacing w:val="-16"/>
        </w:rPr>
        <w:t xml:space="preserve"> </w:t>
      </w:r>
      <w:r>
        <w:t>Соотнесение</w:t>
      </w:r>
      <w:r>
        <w:rPr>
          <w:spacing w:val="-16"/>
        </w:rPr>
        <w:t xml:space="preserve"> </w:t>
      </w:r>
      <w:r>
        <w:t>де-</w:t>
      </w:r>
      <w:r>
        <w:rPr>
          <w:spacing w:val="-67"/>
        </w:rPr>
        <w:t xml:space="preserve"> </w:t>
      </w:r>
      <w:r>
        <w:t>ятельности с профессией. Знание места посадки и высадки из автобуса. Пользо-</w:t>
      </w:r>
      <w:r>
        <w:rPr>
          <w:spacing w:val="-67"/>
        </w:rPr>
        <w:t xml:space="preserve"> </w:t>
      </w:r>
      <w:r>
        <w:t>вание</w:t>
      </w:r>
      <w:r>
        <w:rPr>
          <w:spacing w:val="-5"/>
        </w:rPr>
        <w:t xml:space="preserve"> </w:t>
      </w:r>
      <w:r>
        <w:t>общественным</w:t>
      </w:r>
      <w:r>
        <w:rPr>
          <w:spacing w:val="-1"/>
        </w:rPr>
        <w:t xml:space="preserve"> </w:t>
      </w:r>
      <w:r>
        <w:t>транспортом</w:t>
      </w:r>
      <w:r>
        <w:rPr>
          <w:spacing w:val="-1"/>
        </w:rPr>
        <w:t xml:space="preserve"> </w:t>
      </w:r>
      <w:r>
        <w:t>(посадка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автобус,</w:t>
      </w:r>
      <w:r>
        <w:rPr>
          <w:spacing w:val="-2"/>
        </w:rPr>
        <w:t xml:space="preserve"> </w:t>
      </w:r>
      <w:r>
        <w:t>покупка</w:t>
      </w:r>
      <w:r>
        <w:rPr>
          <w:spacing w:val="-4"/>
        </w:rPr>
        <w:t xml:space="preserve"> </w:t>
      </w:r>
      <w:r>
        <w:t>билета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66E44FDF" w14:textId="77777777" w:rsidR="001F167D" w:rsidRDefault="00E44A9C">
      <w:pPr>
        <w:spacing w:before="203"/>
        <w:ind w:left="812"/>
        <w:rPr>
          <w:i/>
          <w:sz w:val="28"/>
        </w:rPr>
      </w:pPr>
      <w:r>
        <w:rPr>
          <w:i/>
          <w:sz w:val="28"/>
        </w:rPr>
        <w:t>Традиции,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обычаи.</w:t>
      </w:r>
    </w:p>
    <w:p w14:paraId="5FD91BF7" w14:textId="77777777" w:rsidR="001F167D" w:rsidRDefault="00E44A9C">
      <w:pPr>
        <w:pStyle w:val="a3"/>
        <w:spacing w:before="247" w:line="278" w:lineRule="auto"/>
        <w:ind w:right="1140" w:firstLine="566"/>
      </w:pPr>
      <w:r>
        <w:t>Знание традиций и атрибутов праздников (Новый Год, День Победы, 8</w:t>
      </w:r>
      <w:r>
        <w:rPr>
          <w:spacing w:val="1"/>
        </w:rPr>
        <w:t xml:space="preserve"> </w:t>
      </w:r>
      <w:r>
        <w:t>марта,</w:t>
      </w:r>
      <w:r>
        <w:rPr>
          <w:spacing w:val="-3"/>
        </w:rPr>
        <w:t xml:space="preserve"> </w:t>
      </w:r>
      <w:r>
        <w:t>Масленица,</w:t>
      </w:r>
      <w:r>
        <w:rPr>
          <w:spacing w:val="-4"/>
        </w:rPr>
        <w:t xml:space="preserve"> </w:t>
      </w:r>
      <w:r>
        <w:t>23 февраля,</w:t>
      </w:r>
      <w:r>
        <w:rPr>
          <w:spacing w:val="-1"/>
        </w:rPr>
        <w:t xml:space="preserve"> </w:t>
      </w:r>
      <w:r>
        <w:t>Пасха).</w:t>
      </w:r>
      <w:r>
        <w:rPr>
          <w:spacing w:val="-2"/>
        </w:rPr>
        <w:t xml:space="preserve"> </w:t>
      </w:r>
      <w:r>
        <w:t>Знание школьных традиций.</w:t>
      </w:r>
    </w:p>
    <w:p w14:paraId="2712B989" w14:textId="77777777" w:rsidR="001F167D" w:rsidRDefault="00E44A9C">
      <w:pPr>
        <w:spacing w:before="196"/>
        <w:ind w:left="812"/>
        <w:rPr>
          <w:i/>
          <w:sz w:val="28"/>
        </w:rPr>
      </w:pPr>
      <w:r>
        <w:rPr>
          <w:i/>
          <w:sz w:val="28"/>
        </w:rPr>
        <w:t>Страна.</w:t>
      </w:r>
    </w:p>
    <w:p w14:paraId="14647857" w14:textId="77777777" w:rsidR="001F167D" w:rsidRDefault="00E44A9C">
      <w:pPr>
        <w:pStyle w:val="a3"/>
        <w:spacing w:before="245" w:line="276" w:lineRule="auto"/>
        <w:ind w:right="1130" w:firstLine="566"/>
      </w:pPr>
      <w:r>
        <w:t>Знание названия государства, в котором мы живем. Знание (узнавание) гос-</w:t>
      </w:r>
      <w:r>
        <w:rPr>
          <w:spacing w:val="-68"/>
        </w:rPr>
        <w:t xml:space="preserve"> </w:t>
      </w:r>
      <w:r>
        <w:t>ударственной символики (герб, флаг, гимн). Узнавание президента РФ (на фото,</w:t>
      </w:r>
      <w:r>
        <w:rPr>
          <w:spacing w:val="-67"/>
        </w:rPr>
        <w:t xml:space="preserve"> </w:t>
      </w:r>
      <w:r>
        <w:t>видео). Знание государственных праздников. Знание названия столицы России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фото,</w:t>
      </w:r>
      <w:r>
        <w:rPr>
          <w:spacing w:val="-11"/>
        </w:rPr>
        <w:t xml:space="preserve"> </w:t>
      </w:r>
      <w:r>
        <w:t>видео.</w:t>
      </w:r>
      <w:r>
        <w:rPr>
          <w:spacing w:val="-12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названий</w:t>
      </w:r>
      <w:r>
        <w:rPr>
          <w:spacing w:val="-10"/>
        </w:rPr>
        <w:t xml:space="preserve"> </w:t>
      </w:r>
      <w:r>
        <w:t>городов</w:t>
      </w:r>
      <w:r>
        <w:rPr>
          <w:spacing w:val="-14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(Санкт-Петербург,</w:t>
      </w:r>
      <w:r>
        <w:rPr>
          <w:spacing w:val="-11"/>
        </w:rPr>
        <w:t xml:space="preserve"> </w:t>
      </w:r>
      <w:r>
        <w:t>Казань,</w:t>
      </w:r>
      <w:r>
        <w:rPr>
          <w:spacing w:val="-12"/>
        </w:rPr>
        <w:t xml:space="preserve"> </w:t>
      </w:r>
      <w:r>
        <w:t>Вла-</w:t>
      </w:r>
      <w:r>
        <w:rPr>
          <w:spacing w:val="-67"/>
        </w:rPr>
        <w:t xml:space="preserve"> </w:t>
      </w:r>
      <w:r>
        <w:t>дивосток, Сочи и др.). Знание достопримечательностей городов России. Знание</w:t>
      </w:r>
      <w:r>
        <w:rPr>
          <w:spacing w:val="1"/>
        </w:rPr>
        <w:t xml:space="preserve"> </w:t>
      </w:r>
      <w:r>
        <w:t>прав и обязанностей гражданина России. Знание (различение) документов, удо-</w:t>
      </w:r>
      <w:r>
        <w:rPr>
          <w:spacing w:val="1"/>
        </w:rPr>
        <w:t xml:space="preserve"> </w:t>
      </w:r>
      <w:r>
        <w:t>стоверяющих личность гражданина России (паспорт, свидетельство о рожде-</w:t>
      </w:r>
      <w:r>
        <w:rPr>
          <w:spacing w:val="1"/>
        </w:rPr>
        <w:t xml:space="preserve"> </w:t>
      </w:r>
      <w:r>
        <w:t>нии).</w:t>
      </w:r>
      <w:r>
        <w:rPr>
          <w:spacing w:val="-2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некоторых значимых</w:t>
      </w:r>
      <w:r>
        <w:rPr>
          <w:spacing w:val="1"/>
        </w:rPr>
        <w:t xml:space="preserve"> </w:t>
      </w:r>
      <w:r>
        <w:t>исторических событий</w:t>
      </w:r>
      <w:r>
        <w:rPr>
          <w:spacing w:val="-1"/>
        </w:rPr>
        <w:t xml:space="preserve"> </w:t>
      </w:r>
      <w:r>
        <w:t>России.</w:t>
      </w:r>
    </w:p>
    <w:p w14:paraId="6D696497" w14:textId="77777777" w:rsidR="001F167D" w:rsidRDefault="00E44A9C">
      <w:pPr>
        <w:pStyle w:val="21"/>
        <w:spacing w:before="201" w:line="278" w:lineRule="auto"/>
        <w:ind w:right="1137"/>
      </w:pPr>
      <w:r>
        <w:t>Предметные результаты освоения учебного предмета "Окружающий соци-</w:t>
      </w:r>
      <w:r>
        <w:rPr>
          <w:spacing w:val="-67"/>
        </w:rPr>
        <w:t xml:space="preserve"> </w:t>
      </w:r>
      <w:r>
        <w:t>альный</w:t>
      </w:r>
      <w:r>
        <w:rPr>
          <w:spacing w:val="-3"/>
        </w:rPr>
        <w:t xml:space="preserve"> </w:t>
      </w:r>
      <w:r>
        <w:t>мир":</w:t>
      </w:r>
    </w:p>
    <w:p w14:paraId="7F44DD87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FF37ACF" w14:textId="77777777" w:rsidR="001F167D" w:rsidRDefault="00E44A9C">
      <w:pPr>
        <w:pStyle w:val="a4"/>
        <w:numPr>
          <w:ilvl w:val="0"/>
          <w:numId w:val="23"/>
        </w:numPr>
        <w:tabs>
          <w:tab w:val="left" w:pos="1118"/>
        </w:tabs>
        <w:spacing w:before="77"/>
        <w:ind w:hanging="306"/>
        <w:rPr>
          <w:sz w:val="28"/>
        </w:rPr>
      </w:pP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мире,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 человека.</w:t>
      </w:r>
    </w:p>
    <w:p w14:paraId="0ABB06EF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человеком;</w:t>
      </w:r>
    </w:p>
    <w:p w14:paraId="4405A6FC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247" w:line="276" w:lineRule="auto"/>
        <w:ind w:right="1136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доме,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рядом объектах (мебель, оборудование, одежда, посуда, игровая площадка), 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транспорте;</w:t>
      </w:r>
    </w:p>
    <w:p w14:paraId="27E3F92D" w14:textId="77777777" w:rsidR="001F167D" w:rsidRDefault="00E44A9C">
      <w:pPr>
        <w:pStyle w:val="a4"/>
        <w:numPr>
          <w:ilvl w:val="0"/>
          <w:numId w:val="73"/>
        </w:numPr>
        <w:tabs>
          <w:tab w:val="left" w:pos="1003"/>
        </w:tabs>
        <w:spacing w:before="200" w:line="278" w:lineRule="auto"/>
        <w:ind w:right="1137" w:firstLine="0"/>
        <w:rPr>
          <w:sz w:val="28"/>
        </w:rPr>
      </w:pPr>
      <w:r>
        <w:rPr>
          <w:sz w:val="28"/>
        </w:rPr>
        <w:t>умение соблюдать элементарные правила безопасности поведения в доме, 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</w:p>
    <w:p w14:paraId="6FDAEED7" w14:textId="77777777" w:rsidR="001F167D" w:rsidRDefault="00E44A9C">
      <w:pPr>
        <w:pStyle w:val="a4"/>
        <w:numPr>
          <w:ilvl w:val="0"/>
          <w:numId w:val="23"/>
        </w:numPr>
        <w:tabs>
          <w:tab w:val="left" w:pos="1171"/>
        </w:tabs>
        <w:spacing w:before="194" w:line="276" w:lineRule="auto"/>
        <w:ind w:left="812" w:right="1136" w:firstLine="0"/>
        <w:rPr>
          <w:sz w:val="28"/>
        </w:rPr>
      </w:pPr>
      <w:r>
        <w:rPr>
          <w:sz w:val="28"/>
        </w:rPr>
        <w:t>Представления об окружающих людях: овладение первоначальными пред-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ролях</w:t>
      </w:r>
      <w:r>
        <w:rPr>
          <w:spacing w:val="-5"/>
          <w:sz w:val="28"/>
        </w:rPr>
        <w:t xml:space="preserve"> </w:t>
      </w:r>
      <w:r>
        <w:rPr>
          <w:sz w:val="28"/>
        </w:rPr>
        <w:t>лю-</w:t>
      </w:r>
      <w:r>
        <w:rPr>
          <w:spacing w:val="-68"/>
          <w:sz w:val="28"/>
        </w:rPr>
        <w:t xml:space="preserve"> </w:t>
      </w:r>
      <w:r>
        <w:rPr>
          <w:sz w:val="28"/>
        </w:rPr>
        <w:t>дей:</w:t>
      </w:r>
    </w:p>
    <w:p w14:paraId="3D09907D" w14:textId="77777777" w:rsidR="001F167D" w:rsidRDefault="00E44A9C">
      <w:pPr>
        <w:pStyle w:val="a4"/>
        <w:numPr>
          <w:ilvl w:val="0"/>
          <w:numId w:val="73"/>
        </w:numPr>
        <w:tabs>
          <w:tab w:val="left" w:pos="1001"/>
        </w:tabs>
        <w:spacing w:before="200" w:line="278" w:lineRule="auto"/>
        <w:ind w:right="1135" w:firstLine="0"/>
        <w:rPr>
          <w:sz w:val="28"/>
        </w:rPr>
      </w:pPr>
      <w:r>
        <w:rPr>
          <w:sz w:val="28"/>
        </w:rPr>
        <w:t>представления о деятельности и профессиях людей, окружающих обучающе-</w:t>
      </w:r>
      <w:r>
        <w:rPr>
          <w:spacing w:val="1"/>
          <w:sz w:val="28"/>
        </w:rPr>
        <w:t xml:space="preserve"> </w:t>
      </w:r>
      <w:r>
        <w:rPr>
          <w:sz w:val="28"/>
        </w:rPr>
        <w:t>гося</w:t>
      </w:r>
      <w:r>
        <w:rPr>
          <w:spacing w:val="-1"/>
          <w:sz w:val="28"/>
        </w:rPr>
        <w:t xml:space="preserve"> </w:t>
      </w:r>
      <w:r>
        <w:rPr>
          <w:sz w:val="28"/>
        </w:rPr>
        <w:t>("учитель", "повар",</w:t>
      </w:r>
      <w:r>
        <w:rPr>
          <w:spacing w:val="-1"/>
          <w:sz w:val="28"/>
        </w:rPr>
        <w:t xml:space="preserve"> </w:t>
      </w:r>
      <w:r>
        <w:rPr>
          <w:sz w:val="28"/>
        </w:rPr>
        <w:t>"врач", "водитель");</w:t>
      </w:r>
    </w:p>
    <w:p w14:paraId="32F8D1EB" w14:textId="77777777" w:rsidR="001F167D" w:rsidRDefault="00E44A9C">
      <w:pPr>
        <w:pStyle w:val="a4"/>
        <w:numPr>
          <w:ilvl w:val="0"/>
          <w:numId w:val="73"/>
        </w:numPr>
        <w:tabs>
          <w:tab w:val="left" w:pos="1013"/>
        </w:tabs>
        <w:spacing w:before="194" w:line="278" w:lineRule="auto"/>
        <w:ind w:right="1140" w:firstLine="0"/>
        <w:rPr>
          <w:sz w:val="28"/>
        </w:rPr>
      </w:pPr>
      <w:r>
        <w:rPr>
          <w:sz w:val="28"/>
        </w:rPr>
        <w:t>представления о социальных ролях людей (пассажир, пешеход, покупатель),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 социальным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ролям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ситуациях;</w:t>
      </w:r>
    </w:p>
    <w:p w14:paraId="0E99FB4B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сверстниками;</w:t>
      </w:r>
    </w:p>
    <w:p w14:paraId="444A1455" w14:textId="77777777" w:rsidR="001F167D" w:rsidRDefault="00E44A9C">
      <w:pPr>
        <w:pStyle w:val="a4"/>
        <w:numPr>
          <w:ilvl w:val="0"/>
          <w:numId w:val="73"/>
        </w:numPr>
        <w:tabs>
          <w:tab w:val="left" w:pos="970"/>
        </w:tabs>
        <w:spacing w:before="244" w:line="278" w:lineRule="auto"/>
        <w:ind w:right="1129" w:firstLine="0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взаимодействовать со взрослыми и сверстниками, выбирая адекватную дистан-</w:t>
      </w:r>
      <w:r>
        <w:rPr>
          <w:spacing w:val="1"/>
          <w:sz w:val="28"/>
        </w:rPr>
        <w:t xml:space="preserve"> </w:t>
      </w:r>
      <w:r>
        <w:rPr>
          <w:sz w:val="28"/>
        </w:rPr>
        <w:t>цию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 контакта,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 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 полу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обучающегося.</w:t>
      </w:r>
    </w:p>
    <w:p w14:paraId="68FAE189" w14:textId="77777777" w:rsidR="001F167D" w:rsidRDefault="00E44A9C">
      <w:pPr>
        <w:pStyle w:val="a4"/>
        <w:numPr>
          <w:ilvl w:val="0"/>
          <w:numId w:val="23"/>
        </w:numPr>
        <w:tabs>
          <w:tab w:val="left" w:pos="1118"/>
        </w:tabs>
        <w:spacing w:before="195"/>
        <w:ind w:hanging="306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отношений:</w:t>
      </w:r>
    </w:p>
    <w:p w14:paraId="7BAB2ABE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/>
        <w:ind w:left="976" w:hanging="165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дружбе,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сверстниках;</w:t>
      </w:r>
    </w:p>
    <w:p w14:paraId="7093C36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симпатий;</w:t>
      </w:r>
    </w:p>
    <w:p w14:paraId="6FBBC3A5" w14:textId="77777777" w:rsidR="001F167D" w:rsidRDefault="00E44A9C">
      <w:pPr>
        <w:pStyle w:val="a4"/>
        <w:numPr>
          <w:ilvl w:val="0"/>
          <w:numId w:val="73"/>
        </w:numPr>
        <w:tabs>
          <w:tab w:val="left" w:pos="987"/>
        </w:tabs>
        <w:spacing w:before="245" w:line="278" w:lineRule="auto"/>
        <w:ind w:right="1142" w:firstLine="0"/>
        <w:rPr>
          <w:sz w:val="28"/>
        </w:rPr>
      </w:pPr>
      <w:r>
        <w:rPr>
          <w:sz w:val="28"/>
        </w:rPr>
        <w:t>умение строить отношения на основе поддержки и взаимопомощи, умение со-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переживать,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сочувствовать,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внимание;</w:t>
      </w:r>
    </w:p>
    <w:p w14:paraId="114D7593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194" w:line="278" w:lineRule="auto"/>
        <w:ind w:right="1134" w:firstLine="0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1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63A439C7" w14:textId="77777777" w:rsidR="001F167D" w:rsidRDefault="00E44A9C">
      <w:pPr>
        <w:pStyle w:val="a4"/>
        <w:numPr>
          <w:ilvl w:val="0"/>
          <w:numId w:val="73"/>
        </w:numPr>
        <w:tabs>
          <w:tab w:val="left" w:pos="979"/>
        </w:tabs>
        <w:spacing w:before="194" w:line="278" w:lineRule="auto"/>
        <w:ind w:right="1136" w:firstLine="0"/>
        <w:rPr>
          <w:sz w:val="28"/>
        </w:rPr>
      </w:pPr>
      <w:r>
        <w:rPr>
          <w:sz w:val="28"/>
        </w:rPr>
        <w:t>умение организовывать свободное время с учетом своих и совместных интере-</w:t>
      </w:r>
      <w:r>
        <w:rPr>
          <w:spacing w:val="-67"/>
          <w:sz w:val="28"/>
        </w:rPr>
        <w:t xml:space="preserve"> </w:t>
      </w:r>
      <w:r>
        <w:rPr>
          <w:sz w:val="28"/>
        </w:rPr>
        <w:t>сов;</w:t>
      </w:r>
    </w:p>
    <w:p w14:paraId="2E497C08" w14:textId="77777777" w:rsidR="001F167D" w:rsidRDefault="00E44A9C">
      <w:pPr>
        <w:pStyle w:val="a4"/>
        <w:numPr>
          <w:ilvl w:val="0"/>
          <w:numId w:val="23"/>
        </w:numPr>
        <w:tabs>
          <w:tab w:val="left" w:pos="1106"/>
        </w:tabs>
        <w:spacing w:before="194" w:line="278" w:lineRule="auto"/>
        <w:ind w:left="812" w:right="1139" w:firstLine="0"/>
        <w:rPr>
          <w:sz w:val="28"/>
        </w:rPr>
      </w:pPr>
      <w:r>
        <w:rPr>
          <w:spacing w:val="-1"/>
          <w:sz w:val="28"/>
        </w:rPr>
        <w:t>Накопление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положительного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жизни:</w:t>
      </w:r>
    </w:p>
    <w:p w14:paraId="54281898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1446952" w14:textId="77777777" w:rsidR="001F167D" w:rsidRDefault="00E44A9C">
      <w:pPr>
        <w:pStyle w:val="a4"/>
        <w:numPr>
          <w:ilvl w:val="0"/>
          <w:numId w:val="73"/>
        </w:numPr>
        <w:tabs>
          <w:tab w:val="left" w:pos="979"/>
        </w:tabs>
        <w:spacing w:before="74" w:line="278" w:lineRule="auto"/>
        <w:ind w:right="1136" w:firstLine="0"/>
        <w:rPr>
          <w:sz w:val="28"/>
        </w:rPr>
      </w:pPr>
      <w:r>
        <w:rPr>
          <w:sz w:val="28"/>
        </w:rPr>
        <w:t>представление о праздниках, праздничных мероприятиях, их содержании, уча-</w:t>
      </w:r>
      <w:r>
        <w:rPr>
          <w:spacing w:val="-67"/>
          <w:sz w:val="28"/>
        </w:rPr>
        <w:t xml:space="preserve"> </w:t>
      </w:r>
      <w:r>
        <w:rPr>
          <w:sz w:val="28"/>
        </w:rPr>
        <w:t>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них;</w:t>
      </w:r>
    </w:p>
    <w:p w14:paraId="58892A0E" w14:textId="77777777" w:rsidR="001F167D" w:rsidRDefault="00E44A9C">
      <w:pPr>
        <w:pStyle w:val="a4"/>
        <w:numPr>
          <w:ilvl w:val="0"/>
          <w:numId w:val="73"/>
        </w:numPr>
        <w:tabs>
          <w:tab w:val="left" w:pos="1035"/>
        </w:tabs>
        <w:spacing w:before="195" w:line="278" w:lineRule="auto"/>
        <w:ind w:right="1137" w:firstLine="0"/>
        <w:rPr>
          <w:sz w:val="28"/>
        </w:rPr>
      </w:pPr>
      <w:r>
        <w:rPr>
          <w:sz w:val="28"/>
        </w:rPr>
        <w:t>использование простейших эстетических ориентиров (эталонов) о внешнем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-5"/>
          <w:sz w:val="28"/>
        </w:rPr>
        <w:t xml:space="preserve"> </w:t>
      </w:r>
      <w:r>
        <w:rPr>
          <w:sz w:val="28"/>
        </w:rPr>
        <w:t>на праздниках,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хозяйственно-бытовой деятельности;</w:t>
      </w:r>
    </w:p>
    <w:p w14:paraId="211F4EED" w14:textId="77777777" w:rsidR="001F167D" w:rsidRDefault="00E44A9C">
      <w:pPr>
        <w:pStyle w:val="a4"/>
        <w:numPr>
          <w:ilvl w:val="0"/>
          <w:numId w:val="73"/>
        </w:numPr>
        <w:tabs>
          <w:tab w:val="left" w:pos="994"/>
        </w:tabs>
        <w:spacing w:before="193" w:line="278" w:lineRule="auto"/>
        <w:ind w:right="1138" w:firstLine="0"/>
        <w:rPr>
          <w:sz w:val="28"/>
        </w:rPr>
      </w:pPr>
      <w:r>
        <w:rPr>
          <w:sz w:val="28"/>
        </w:rPr>
        <w:t>умение соблюдать традиции семейных, школьных, государственных праздни-</w:t>
      </w:r>
      <w:r>
        <w:rPr>
          <w:spacing w:val="1"/>
          <w:sz w:val="28"/>
        </w:rPr>
        <w:t xml:space="preserve"> </w:t>
      </w:r>
      <w:r>
        <w:rPr>
          <w:sz w:val="28"/>
        </w:rPr>
        <w:t>ков.</w:t>
      </w:r>
    </w:p>
    <w:p w14:paraId="4923ACE5" w14:textId="77777777" w:rsidR="001F167D" w:rsidRDefault="00E44A9C">
      <w:pPr>
        <w:pStyle w:val="a4"/>
        <w:numPr>
          <w:ilvl w:val="0"/>
          <w:numId w:val="23"/>
        </w:numPr>
        <w:tabs>
          <w:tab w:val="left" w:pos="1118"/>
        </w:tabs>
        <w:spacing w:before="197"/>
        <w:ind w:hanging="306"/>
        <w:rPr>
          <w:sz w:val="28"/>
        </w:rPr>
      </w:pP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обучающегося:</w:t>
      </w:r>
    </w:p>
    <w:p w14:paraId="78AC9C03" w14:textId="77777777" w:rsidR="001F167D" w:rsidRDefault="00E44A9C">
      <w:pPr>
        <w:pStyle w:val="a4"/>
        <w:numPr>
          <w:ilvl w:val="0"/>
          <w:numId w:val="73"/>
        </w:numPr>
        <w:tabs>
          <w:tab w:val="left" w:pos="999"/>
        </w:tabs>
        <w:spacing w:before="246" w:line="278" w:lineRule="auto"/>
        <w:ind w:right="1139" w:firstLine="0"/>
        <w:rPr>
          <w:sz w:val="28"/>
        </w:rPr>
      </w:pPr>
      <w:r>
        <w:rPr>
          <w:sz w:val="28"/>
        </w:rPr>
        <w:t>представления о праве на жизнь, на образование, на труд, на неприкосновен-</w:t>
      </w:r>
      <w:r>
        <w:rPr>
          <w:spacing w:val="1"/>
          <w:sz w:val="28"/>
        </w:rPr>
        <w:t xml:space="preserve"> </w:t>
      </w:r>
      <w:r>
        <w:rPr>
          <w:sz w:val="28"/>
        </w:rPr>
        <w:t>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достоинства;</w:t>
      </w:r>
    </w:p>
    <w:p w14:paraId="10EA2298" w14:textId="77777777" w:rsidR="001F167D" w:rsidRDefault="00E44A9C">
      <w:pPr>
        <w:pStyle w:val="a4"/>
        <w:numPr>
          <w:ilvl w:val="0"/>
          <w:numId w:val="73"/>
        </w:numPr>
        <w:tabs>
          <w:tab w:val="left" w:pos="1023"/>
        </w:tabs>
        <w:spacing w:before="195" w:line="278" w:lineRule="auto"/>
        <w:ind w:right="1139" w:firstLine="0"/>
        <w:rPr>
          <w:sz w:val="28"/>
        </w:rPr>
      </w:pPr>
      <w:r>
        <w:rPr>
          <w:sz w:val="28"/>
        </w:rPr>
        <w:t>представления об обязанностях обучающегося, сына или дочери, внука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внучки,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гражданина.</w:t>
      </w:r>
    </w:p>
    <w:p w14:paraId="013DCC4F" w14:textId="77777777" w:rsidR="001F167D" w:rsidRDefault="00E44A9C">
      <w:pPr>
        <w:pStyle w:val="a4"/>
        <w:numPr>
          <w:ilvl w:val="0"/>
          <w:numId w:val="23"/>
        </w:numPr>
        <w:tabs>
          <w:tab w:val="left" w:pos="1118"/>
        </w:tabs>
        <w:spacing w:before="196"/>
        <w:ind w:hanging="306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Россия:</w:t>
      </w:r>
    </w:p>
    <w:p w14:paraId="3AD390D2" w14:textId="77777777" w:rsidR="001F167D" w:rsidRDefault="00E44A9C">
      <w:pPr>
        <w:pStyle w:val="a4"/>
        <w:numPr>
          <w:ilvl w:val="0"/>
          <w:numId w:val="73"/>
        </w:numPr>
        <w:tabs>
          <w:tab w:val="left" w:pos="965"/>
        </w:tabs>
        <w:spacing w:before="244" w:line="278" w:lineRule="auto"/>
        <w:ind w:right="1134" w:firstLine="0"/>
        <w:rPr>
          <w:sz w:val="28"/>
        </w:rPr>
      </w:pPr>
      <w:r>
        <w:rPr>
          <w:sz w:val="28"/>
        </w:rPr>
        <w:t>представление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народе,</w:t>
      </w:r>
      <w:r>
        <w:rPr>
          <w:spacing w:val="-15"/>
          <w:sz w:val="28"/>
        </w:rPr>
        <w:t xml:space="preserve"> </w:t>
      </w:r>
      <w:r>
        <w:rPr>
          <w:sz w:val="28"/>
        </w:rPr>
        <w:t>столице,</w:t>
      </w:r>
      <w:r>
        <w:rPr>
          <w:spacing w:val="-16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14"/>
          <w:sz w:val="28"/>
        </w:rPr>
        <w:t xml:space="preserve"> </w:t>
      </w:r>
      <w:r>
        <w:rPr>
          <w:sz w:val="28"/>
        </w:rPr>
        <w:t>городах,</w:t>
      </w:r>
      <w:r>
        <w:rPr>
          <w:spacing w:val="-15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16"/>
          <w:sz w:val="28"/>
        </w:rPr>
        <w:t xml:space="preserve"> </w:t>
      </w:r>
      <w:r>
        <w:rPr>
          <w:sz w:val="28"/>
        </w:rPr>
        <w:t>(селе),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месте</w:t>
      </w:r>
      <w:r>
        <w:rPr>
          <w:spacing w:val="-68"/>
          <w:sz w:val="28"/>
        </w:rPr>
        <w:t xml:space="preserve"> </w:t>
      </w:r>
      <w:r>
        <w:rPr>
          <w:sz w:val="28"/>
        </w:rPr>
        <w:t>проживания;</w:t>
      </w:r>
    </w:p>
    <w:p w14:paraId="6167A2E0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3"/>
          <w:sz w:val="28"/>
        </w:rPr>
        <w:t xml:space="preserve"> </w:t>
      </w:r>
      <w:r>
        <w:rPr>
          <w:sz w:val="28"/>
        </w:rPr>
        <w:t>(флаг,</w:t>
      </w:r>
      <w:r>
        <w:rPr>
          <w:spacing w:val="-3"/>
          <w:sz w:val="28"/>
        </w:rPr>
        <w:t xml:space="preserve"> </w:t>
      </w:r>
      <w:r>
        <w:rPr>
          <w:sz w:val="28"/>
        </w:rPr>
        <w:t>герб,</w:t>
      </w:r>
      <w:r>
        <w:rPr>
          <w:spacing w:val="-3"/>
          <w:sz w:val="28"/>
        </w:rPr>
        <w:t xml:space="preserve"> </w:t>
      </w:r>
      <w:r>
        <w:rPr>
          <w:sz w:val="28"/>
        </w:rPr>
        <w:t>гимн);</w:t>
      </w:r>
    </w:p>
    <w:p w14:paraId="5FE067D4" w14:textId="77777777" w:rsidR="001F167D" w:rsidRDefault="00E44A9C">
      <w:pPr>
        <w:pStyle w:val="a4"/>
        <w:numPr>
          <w:ilvl w:val="0"/>
          <w:numId w:val="73"/>
        </w:numPr>
        <w:tabs>
          <w:tab w:val="left" w:pos="987"/>
        </w:tabs>
        <w:spacing w:before="247" w:line="278" w:lineRule="auto"/>
        <w:ind w:right="1138" w:firstLine="0"/>
        <w:rPr>
          <w:sz w:val="28"/>
        </w:rPr>
      </w:pPr>
      <w:r>
        <w:rPr>
          <w:sz w:val="28"/>
        </w:rPr>
        <w:t>представление о значимых исторических событиях и выдающихся людях Рос-</w:t>
      </w:r>
      <w:r>
        <w:rPr>
          <w:spacing w:val="1"/>
          <w:sz w:val="28"/>
        </w:rPr>
        <w:t xml:space="preserve"> </w:t>
      </w:r>
      <w:r>
        <w:rPr>
          <w:sz w:val="28"/>
        </w:rPr>
        <w:t>сии.</w:t>
      </w:r>
    </w:p>
    <w:p w14:paraId="3EFC24E7" w14:textId="77777777" w:rsidR="001F167D" w:rsidRDefault="00E44A9C">
      <w:pPr>
        <w:pStyle w:val="11"/>
        <w:numPr>
          <w:ilvl w:val="0"/>
          <w:numId w:val="42"/>
        </w:numPr>
        <w:tabs>
          <w:tab w:val="left" w:pos="1249"/>
        </w:tabs>
        <w:spacing w:before="194" w:line="276" w:lineRule="auto"/>
        <w:ind w:left="812" w:right="1135" w:firstLine="0"/>
        <w:jc w:val="both"/>
      </w:pPr>
      <w:r>
        <w:t>Рабочая программа по учебному предмету "Музыка и движение" пред-</w:t>
      </w:r>
      <w:r>
        <w:rPr>
          <w:spacing w:val="1"/>
        </w:rPr>
        <w:t xml:space="preserve"> </w:t>
      </w:r>
      <w:r>
        <w:rPr>
          <w:spacing w:val="-1"/>
        </w:rPr>
        <w:t>метной</w:t>
      </w:r>
      <w:r>
        <w:rPr>
          <w:spacing w:val="-19"/>
        </w:rPr>
        <w:t xml:space="preserve"> </w:t>
      </w:r>
      <w:r>
        <w:rPr>
          <w:spacing w:val="-1"/>
        </w:rPr>
        <w:t>области</w:t>
      </w:r>
      <w:r>
        <w:rPr>
          <w:spacing w:val="-19"/>
        </w:rPr>
        <w:t xml:space="preserve"> </w:t>
      </w:r>
      <w:r>
        <w:rPr>
          <w:spacing w:val="-1"/>
        </w:rPr>
        <w:t>"Искусство"</w:t>
      </w:r>
      <w:r>
        <w:rPr>
          <w:spacing w:val="-17"/>
        </w:rPr>
        <w:t xml:space="preserve"> </w:t>
      </w:r>
      <w:r>
        <w:t>включает</w:t>
      </w:r>
      <w:r>
        <w:rPr>
          <w:spacing w:val="-17"/>
        </w:rPr>
        <w:t xml:space="preserve"> </w:t>
      </w:r>
      <w:r>
        <w:t>пояснительную</w:t>
      </w:r>
      <w:r>
        <w:rPr>
          <w:spacing w:val="-19"/>
        </w:rPr>
        <w:t xml:space="preserve"> </w:t>
      </w:r>
      <w:r>
        <w:t>записку,</w:t>
      </w:r>
      <w:r>
        <w:rPr>
          <w:spacing w:val="-17"/>
        </w:rPr>
        <w:t xml:space="preserve"> </w:t>
      </w:r>
      <w:r>
        <w:t>содержание</w:t>
      </w:r>
      <w:r>
        <w:rPr>
          <w:spacing w:val="-68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 предмету.</w:t>
      </w:r>
    </w:p>
    <w:p w14:paraId="6A20998B" w14:textId="77777777" w:rsidR="001F167D" w:rsidRDefault="00E44A9C">
      <w:pPr>
        <w:spacing w:before="202"/>
        <w:ind w:left="81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7FAF4B59" w14:textId="77777777" w:rsidR="001F167D" w:rsidRDefault="00E44A9C">
      <w:pPr>
        <w:pStyle w:val="a3"/>
        <w:spacing w:before="244" w:line="276" w:lineRule="auto"/>
        <w:ind w:right="1132" w:firstLine="566"/>
      </w:pPr>
      <w:r>
        <w:t>«Музыка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движение»</w:t>
      </w:r>
      <w:r>
        <w:rPr>
          <w:spacing w:val="-16"/>
        </w:rPr>
        <w:t xml:space="preserve"> </w:t>
      </w:r>
      <w:r>
        <w:t>―</w:t>
      </w:r>
      <w:r>
        <w:rPr>
          <w:spacing w:val="-12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предмет,</w:t>
      </w:r>
      <w:r>
        <w:rPr>
          <w:spacing w:val="-15"/>
        </w:rPr>
        <w:t xml:space="preserve"> </w:t>
      </w:r>
      <w:r>
        <w:t>предназначенный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формиро-</w:t>
      </w:r>
      <w:r>
        <w:rPr>
          <w:spacing w:val="-68"/>
        </w:rPr>
        <w:t xml:space="preserve"> </w:t>
      </w:r>
      <w:r>
        <w:t>вания у обучающихся с умственной отсталостью (интеллектуальными наруше-</w:t>
      </w:r>
      <w:r>
        <w:rPr>
          <w:spacing w:val="1"/>
        </w:rPr>
        <w:t xml:space="preserve"> </w:t>
      </w:r>
      <w:r>
        <w:t>ниями)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искус-</w:t>
      </w:r>
      <w:r>
        <w:rPr>
          <w:spacing w:val="-67"/>
        </w:rPr>
        <w:t xml:space="preserve"> </w:t>
      </w:r>
      <w:r>
        <w:t>ства, развития их музыкальных способностей, мотивации к музыкальной дея-</w:t>
      </w:r>
      <w:r>
        <w:rPr>
          <w:spacing w:val="1"/>
        </w:rPr>
        <w:t xml:space="preserve"> </w:t>
      </w:r>
      <w:r>
        <w:t>тельности.</w:t>
      </w:r>
    </w:p>
    <w:p w14:paraId="02EA9E15" w14:textId="77777777" w:rsidR="001F167D" w:rsidRDefault="00E44A9C">
      <w:pPr>
        <w:pStyle w:val="a3"/>
        <w:spacing w:before="201" w:line="276" w:lineRule="auto"/>
        <w:ind w:right="1133" w:firstLine="566"/>
      </w:pPr>
      <w:r>
        <w:t>Музыкальное</w:t>
      </w:r>
      <w:r>
        <w:rPr>
          <w:spacing w:val="-10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умеренной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тяжелой</w:t>
      </w:r>
      <w:r>
        <w:rPr>
          <w:spacing w:val="-6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отста-</w:t>
      </w:r>
      <w:r>
        <w:rPr>
          <w:spacing w:val="-68"/>
        </w:rPr>
        <w:t xml:space="preserve"> </w:t>
      </w:r>
      <w:r>
        <w:t>лостью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таких</w:t>
      </w:r>
      <w:r>
        <w:rPr>
          <w:spacing w:val="-14"/>
        </w:rPr>
        <w:t xml:space="preserve"> </w:t>
      </w:r>
      <w:r>
        <w:t>формах</w:t>
      </w:r>
      <w:r>
        <w:rPr>
          <w:spacing w:val="-16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стимулируют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опре-</w:t>
      </w:r>
      <w:r>
        <w:rPr>
          <w:spacing w:val="-68"/>
        </w:rPr>
        <w:t xml:space="preserve"> </w:t>
      </w:r>
      <w:r>
        <w:t>деленной самостоятельности, проявлению минимальной творческой индивиду-</w:t>
      </w:r>
      <w:r>
        <w:rPr>
          <w:spacing w:val="1"/>
        </w:rPr>
        <w:t xml:space="preserve"> </w:t>
      </w:r>
      <w:r>
        <w:t>альности. В ходе уроков «Музыка</w:t>
      </w:r>
      <w:r>
        <w:rPr>
          <w:spacing w:val="70"/>
        </w:rPr>
        <w:t xml:space="preserve"> </w:t>
      </w:r>
      <w:r>
        <w:t>движение» знания, исполнительские умения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самоцелью.</w:t>
      </w:r>
      <w:r>
        <w:rPr>
          <w:spacing w:val="-12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способствуют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предпочте-</w:t>
      </w:r>
      <w:r>
        <w:rPr>
          <w:spacing w:val="-68"/>
        </w:rPr>
        <w:t xml:space="preserve"> </w:t>
      </w:r>
      <w:r>
        <w:t>ний,</w:t>
      </w:r>
      <w:r>
        <w:rPr>
          <w:spacing w:val="-2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учащихся.</w:t>
      </w:r>
    </w:p>
    <w:p w14:paraId="7DBF2BC5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9FF21DA" w14:textId="77777777" w:rsidR="001F167D" w:rsidRDefault="00E44A9C">
      <w:pPr>
        <w:pStyle w:val="a3"/>
        <w:spacing w:before="74" w:line="276" w:lineRule="auto"/>
        <w:ind w:right="1133" w:firstLine="708"/>
      </w:pPr>
      <w:r>
        <w:t>Ведущим видом музыкальной деятельности с учащимися являются музы-</w:t>
      </w:r>
      <w:r>
        <w:rPr>
          <w:spacing w:val="1"/>
        </w:rPr>
        <w:t xml:space="preserve"> </w:t>
      </w:r>
      <w:r>
        <w:t>кально-ритмические движения, которые сопровождаются подпеванием, «звуча-</w:t>
      </w:r>
      <w:r>
        <w:rPr>
          <w:spacing w:val="1"/>
        </w:rPr>
        <w:t xml:space="preserve"> </w:t>
      </w:r>
      <w:r>
        <w:t>щими» жестами и действиями с использованием простейших ударных и шумо-</w:t>
      </w:r>
      <w:r>
        <w:rPr>
          <w:spacing w:val="1"/>
        </w:rPr>
        <w:t xml:space="preserve"> </w:t>
      </w:r>
      <w:r>
        <w:t>вых инструментов (погремушек, колокольчиков, трещоток и др.) 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простейшими</w:t>
      </w:r>
      <w:r>
        <w:rPr>
          <w:spacing w:val="-13"/>
        </w:rPr>
        <w:t xml:space="preserve"> </w:t>
      </w:r>
      <w:r>
        <w:t>«звучащими</w:t>
      </w:r>
      <w:r>
        <w:rPr>
          <w:spacing w:val="-15"/>
        </w:rPr>
        <w:t xml:space="preserve"> </w:t>
      </w:r>
      <w:r>
        <w:t>жестами»</w:t>
      </w:r>
      <w:r>
        <w:rPr>
          <w:spacing w:val="-15"/>
        </w:rPr>
        <w:t xml:space="preserve"> </w:t>
      </w:r>
      <w:r>
        <w:t>подготавливает</w:t>
      </w:r>
      <w:r>
        <w:rPr>
          <w:spacing w:val="-13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му-</w:t>
      </w:r>
      <w:r>
        <w:rPr>
          <w:spacing w:val="-67"/>
        </w:rPr>
        <w:t xml:space="preserve"> </w:t>
      </w:r>
      <w:r>
        <w:t>зицированию и выполнению более сложных ритмических заданий. С помощью</w:t>
      </w:r>
      <w:r>
        <w:rPr>
          <w:spacing w:val="1"/>
        </w:rPr>
        <w:t xml:space="preserve"> </w:t>
      </w:r>
      <w:r>
        <w:t>картинок, игрушек и других визуальных интерактивных средств учитель знако-</w:t>
      </w:r>
      <w:r>
        <w:rPr>
          <w:spacing w:val="1"/>
        </w:rPr>
        <w:t xml:space="preserve"> </w:t>
      </w:r>
      <w:r>
        <w:t>мит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попевками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песенками.</w:t>
      </w:r>
      <w:r>
        <w:rPr>
          <w:spacing w:val="-6"/>
        </w:rPr>
        <w:t xml:space="preserve"> </w:t>
      </w:r>
      <w:r>
        <w:t>Пение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вызывать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учеников</w:t>
      </w:r>
      <w:r>
        <w:rPr>
          <w:spacing w:val="-68"/>
        </w:rPr>
        <w:t xml:space="preserve"> </w:t>
      </w:r>
      <w:r>
        <w:t>подражательные</w:t>
      </w:r>
      <w:r>
        <w:rPr>
          <w:spacing w:val="-1"/>
        </w:rPr>
        <w:t xml:space="preserve"> </w:t>
      </w:r>
      <w:r>
        <w:t>реакции.</w:t>
      </w:r>
    </w:p>
    <w:p w14:paraId="3BC2675C" w14:textId="77777777" w:rsidR="001F167D" w:rsidRDefault="00E44A9C">
      <w:pPr>
        <w:pStyle w:val="a3"/>
        <w:spacing w:before="201" w:line="278" w:lineRule="auto"/>
        <w:ind w:right="1138" w:firstLine="708"/>
      </w:pPr>
      <w:r>
        <w:t>Особое</w:t>
      </w:r>
      <w:r>
        <w:rPr>
          <w:spacing w:val="-9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обращается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стимулирование</w:t>
      </w:r>
      <w:r>
        <w:rPr>
          <w:spacing w:val="-8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играм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му-</w:t>
      </w:r>
      <w:r>
        <w:rPr>
          <w:spacing w:val="-67"/>
        </w:rPr>
        <w:t xml:space="preserve"> </w:t>
      </w:r>
      <w:r>
        <w:t>зыкальных</w:t>
      </w:r>
      <w:r>
        <w:rPr>
          <w:spacing w:val="-12"/>
        </w:rPr>
        <w:t xml:space="preserve"> </w:t>
      </w:r>
      <w:r>
        <w:t>инструментах,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самодельных.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активно</w:t>
      </w:r>
      <w:r>
        <w:rPr>
          <w:spacing w:val="-68"/>
        </w:rPr>
        <w:t xml:space="preserve"> </w:t>
      </w:r>
      <w:r>
        <w:t>импровизирует</w:t>
      </w:r>
      <w:r>
        <w:rPr>
          <w:spacing w:val="-1"/>
        </w:rPr>
        <w:t xml:space="preserve"> </w:t>
      </w:r>
      <w:r>
        <w:t>на каком-либо музыкальном</w:t>
      </w:r>
      <w:r>
        <w:rPr>
          <w:spacing w:val="-3"/>
        </w:rPr>
        <w:t xml:space="preserve"> </w:t>
      </w:r>
      <w:r>
        <w:t>инструменте.</w:t>
      </w:r>
    </w:p>
    <w:p w14:paraId="2C0412FC" w14:textId="77777777" w:rsidR="001F167D" w:rsidRDefault="00E44A9C">
      <w:pPr>
        <w:pStyle w:val="a3"/>
        <w:spacing w:before="193" w:line="276" w:lineRule="auto"/>
        <w:ind w:right="1131" w:firstLine="708"/>
      </w:pPr>
      <w:r>
        <w:t>Уроки «Музыка</w:t>
      </w:r>
      <w:r>
        <w:rPr>
          <w:spacing w:val="1"/>
        </w:rPr>
        <w:t xml:space="preserve"> </w:t>
      </w:r>
      <w:r>
        <w:t>движение» направлены на формирование слухозритель-</w:t>
      </w:r>
      <w:r>
        <w:rPr>
          <w:spacing w:val="1"/>
        </w:rPr>
        <w:t xml:space="preserve"> </w:t>
      </w:r>
      <w:r>
        <w:t>ного и слухомоторного взаимодействия в процессе восприятия и воспроизведе-</w:t>
      </w:r>
      <w:r>
        <w:rPr>
          <w:spacing w:val="1"/>
        </w:rPr>
        <w:t xml:space="preserve"> </w:t>
      </w:r>
      <w:r>
        <w:t>ния ритмических структур в различных видах музыкальной деятельности (пе-</w:t>
      </w:r>
      <w:r>
        <w:rPr>
          <w:spacing w:val="1"/>
        </w:rPr>
        <w:t xml:space="preserve"> </w:t>
      </w:r>
      <w:r>
        <w:t>нии, танцах, музицировании, музыкально-дидактических играх и хороводных</w:t>
      </w:r>
      <w:r>
        <w:rPr>
          <w:spacing w:val="1"/>
        </w:rPr>
        <w:t xml:space="preserve"> </w:t>
      </w:r>
      <w:r>
        <w:t>играх).</w:t>
      </w:r>
      <w:r>
        <w:rPr>
          <w:spacing w:val="-14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обучаются</w:t>
      </w:r>
      <w:r>
        <w:rPr>
          <w:spacing w:val="-11"/>
        </w:rPr>
        <w:t xml:space="preserve"> </w:t>
      </w:r>
      <w:r>
        <w:t>разнообразным</w:t>
      </w:r>
      <w:r>
        <w:rPr>
          <w:spacing w:val="-14"/>
        </w:rPr>
        <w:t xml:space="preserve"> </w:t>
      </w:r>
      <w:r>
        <w:t>ритмическим</w:t>
      </w:r>
      <w:r>
        <w:rPr>
          <w:spacing w:val="-13"/>
        </w:rPr>
        <w:t xml:space="preserve"> </w:t>
      </w:r>
      <w:r>
        <w:t>движениям,</w:t>
      </w:r>
      <w:r>
        <w:rPr>
          <w:spacing w:val="-12"/>
        </w:rPr>
        <w:t xml:space="preserve"> </w:t>
      </w:r>
      <w:r>
        <w:t>соответствую-</w:t>
      </w:r>
      <w:r>
        <w:rPr>
          <w:spacing w:val="-68"/>
        </w:rPr>
        <w:t xml:space="preserve"> </w:t>
      </w:r>
      <w:r>
        <w:t>щим</w:t>
      </w:r>
      <w:r>
        <w:rPr>
          <w:spacing w:val="-1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звучания музыки.</w:t>
      </w:r>
    </w:p>
    <w:p w14:paraId="335909DE" w14:textId="77777777" w:rsidR="001F167D" w:rsidRDefault="00E44A9C">
      <w:pPr>
        <w:pStyle w:val="a3"/>
        <w:spacing w:before="200" w:line="276" w:lineRule="auto"/>
        <w:ind w:right="1130" w:firstLine="708"/>
      </w:pPr>
      <w:r>
        <w:t>Большое значение в ходе уроков «Музыка</w:t>
      </w:r>
      <w:r>
        <w:rPr>
          <w:spacing w:val="1"/>
        </w:rPr>
        <w:t xml:space="preserve"> </w:t>
      </w:r>
      <w:r>
        <w:t>движение» уделяется коррек-</w:t>
      </w:r>
      <w:r>
        <w:rPr>
          <w:spacing w:val="1"/>
        </w:rPr>
        <w:t xml:space="preserve"> </w:t>
      </w:r>
      <w:r>
        <w:t>ции эмоционально-волевой сферы и познавательной деятельности учащихся.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быстрая</w:t>
      </w:r>
      <w:r>
        <w:rPr>
          <w:spacing w:val="-12"/>
        </w:rPr>
        <w:t xml:space="preserve"> </w:t>
      </w:r>
      <w:r>
        <w:t>утом-</w:t>
      </w:r>
      <w:r>
        <w:rPr>
          <w:spacing w:val="-68"/>
        </w:rPr>
        <w:t xml:space="preserve"> </w:t>
      </w:r>
      <w:r>
        <w:t>ляемость учащихся, их эмоциональная неустойчивость. Программа строится по</w:t>
      </w:r>
      <w:r>
        <w:rPr>
          <w:spacing w:val="1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r>
        <w:t>переключения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одного вида</w:t>
      </w:r>
      <w:r>
        <w:rPr>
          <w:spacing w:val="-5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другой.</w:t>
      </w:r>
    </w:p>
    <w:p w14:paraId="79DC4596" w14:textId="77777777" w:rsidR="001F167D" w:rsidRDefault="00E44A9C">
      <w:pPr>
        <w:pStyle w:val="a3"/>
        <w:spacing w:before="199" w:line="276" w:lineRule="auto"/>
        <w:ind w:right="1134" w:firstLine="566"/>
      </w:pPr>
      <w:r>
        <w:t>Программно-методический материал включает 4 раздела: "Слушание му-</w:t>
      </w:r>
      <w:r>
        <w:rPr>
          <w:spacing w:val="1"/>
        </w:rPr>
        <w:t xml:space="preserve"> </w:t>
      </w:r>
      <w:r>
        <w:t>зыки",</w:t>
      </w:r>
      <w:r>
        <w:rPr>
          <w:spacing w:val="-8"/>
        </w:rPr>
        <w:t xml:space="preserve"> </w:t>
      </w:r>
      <w:r>
        <w:t>"Пение",</w:t>
      </w:r>
      <w:r>
        <w:rPr>
          <w:spacing w:val="-5"/>
        </w:rPr>
        <w:t xml:space="preserve"> </w:t>
      </w:r>
      <w:r>
        <w:t>"Движение</w:t>
      </w:r>
      <w:r>
        <w:rPr>
          <w:spacing w:val="-9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музыку",</w:t>
      </w:r>
      <w:r>
        <w:rPr>
          <w:spacing w:val="-8"/>
        </w:rPr>
        <w:t xml:space="preserve"> </w:t>
      </w:r>
      <w:r>
        <w:t>"Игра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инструментах".</w:t>
      </w:r>
      <w:r>
        <w:rPr>
          <w:spacing w:val="-6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  <w:r>
        <w:rPr>
          <w:spacing w:val="-10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t>представлен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обучения.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коррек-</w:t>
      </w:r>
      <w:r>
        <w:rPr>
          <w:spacing w:val="-68"/>
        </w:rPr>
        <w:t xml:space="preserve"> </w:t>
      </w:r>
      <w:r>
        <w:t>ционно-развивающих занятий также возможно использование элементов музы-</w:t>
      </w:r>
      <w:r>
        <w:rPr>
          <w:spacing w:val="1"/>
        </w:rPr>
        <w:t xml:space="preserve"> </w:t>
      </w:r>
      <w:r>
        <w:t>кального воспитания в дополнительной индивидуальной работе с обучающи-</w:t>
      </w:r>
      <w:r>
        <w:rPr>
          <w:spacing w:val="1"/>
        </w:rPr>
        <w:t xml:space="preserve"> </w:t>
      </w:r>
      <w:r>
        <w:t>мися.</w:t>
      </w:r>
    </w:p>
    <w:p w14:paraId="126697B0" w14:textId="77777777" w:rsidR="001F167D" w:rsidRDefault="00E44A9C">
      <w:pPr>
        <w:pStyle w:val="a3"/>
        <w:spacing w:before="200" w:line="276" w:lineRule="auto"/>
        <w:ind w:right="1132" w:firstLine="566"/>
      </w:pPr>
      <w:r>
        <w:t>Материально-техническое оснащение учебного предмета "Музыка" вклю-</w:t>
      </w:r>
      <w:r>
        <w:rPr>
          <w:spacing w:val="1"/>
        </w:rPr>
        <w:t xml:space="preserve"> </w:t>
      </w:r>
      <w:r>
        <w:t>чает:</w:t>
      </w:r>
      <w:r>
        <w:rPr>
          <w:spacing w:val="-7"/>
        </w:rPr>
        <w:t xml:space="preserve"> </w:t>
      </w:r>
      <w:r>
        <w:t>дидактический</w:t>
      </w:r>
      <w:r>
        <w:rPr>
          <w:spacing w:val="-8"/>
        </w:rPr>
        <w:t xml:space="preserve"> </w:t>
      </w:r>
      <w:r>
        <w:t>материал:</w:t>
      </w:r>
      <w:r>
        <w:rPr>
          <w:spacing w:val="-5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(картинки,</w:t>
      </w:r>
      <w:r>
        <w:rPr>
          <w:spacing w:val="-7"/>
        </w:rPr>
        <w:t xml:space="preserve"> </w:t>
      </w:r>
      <w:r>
        <w:t>фото,</w:t>
      </w:r>
      <w:r>
        <w:rPr>
          <w:spacing w:val="-6"/>
        </w:rPr>
        <w:t xml:space="preserve"> </w:t>
      </w:r>
      <w:r>
        <w:t>пиктограммы)</w:t>
      </w:r>
      <w:r>
        <w:rPr>
          <w:spacing w:val="-6"/>
        </w:rPr>
        <w:t xml:space="preserve"> </w:t>
      </w:r>
      <w:r>
        <w:t>му-</w:t>
      </w:r>
      <w:r>
        <w:rPr>
          <w:spacing w:val="-67"/>
        </w:rPr>
        <w:t xml:space="preserve"> </w:t>
      </w:r>
      <w:r>
        <w:t>зыкальных</w:t>
      </w:r>
      <w:r>
        <w:rPr>
          <w:spacing w:val="-13"/>
        </w:rPr>
        <w:t xml:space="preserve"> </w:t>
      </w:r>
      <w:r>
        <w:t>инструментов,</w:t>
      </w:r>
      <w:r>
        <w:rPr>
          <w:spacing w:val="-15"/>
        </w:rPr>
        <w:t xml:space="preserve"> </w:t>
      </w:r>
      <w:r>
        <w:t>оркестров;</w:t>
      </w:r>
      <w:r>
        <w:rPr>
          <w:spacing w:val="-11"/>
        </w:rPr>
        <w:t xml:space="preserve"> </w:t>
      </w:r>
      <w:r>
        <w:t>портреты</w:t>
      </w:r>
      <w:r>
        <w:rPr>
          <w:spacing w:val="-10"/>
        </w:rPr>
        <w:t xml:space="preserve"> </w:t>
      </w:r>
      <w:r>
        <w:t>композиторов;</w:t>
      </w:r>
      <w:r>
        <w:rPr>
          <w:spacing w:val="-11"/>
        </w:rPr>
        <w:t xml:space="preserve"> </w:t>
      </w:r>
      <w:r>
        <w:t>альбомы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демон-</w:t>
      </w:r>
      <w:r>
        <w:rPr>
          <w:spacing w:val="-68"/>
        </w:rPr>
        <w:t xml:space="preserve"> </w:t>
      </w:r>
      <w:r>
        <w:t>страционным материалом, составленным в соответствии с тематическими лини-</w:t>
      </w:r>
      <w:r>
        <w:rPr>
          <w:spacing w:val="-67"/>
        </w:rPr>
        <w:t xml:space="preserve"> </w:t>
      </w:r>
      <w:r>
        <w:t>ями учебной программы; карточки с обозначением выразительных возможно-</w:t>
      </w:r>
      <w:r>
        <w:rPr>
          <w:spacing w:val="1"/>
        </w:rPr>
        <w:t xml:space="preserve"> </w:t>
      </w:r>
      <w:r>
        <w:t>стей различных музыкальных средств для различения высотности, громкости</w:t>
      </w:r>
      <w:r>
        <w:rPr>
          <w:spacing w:val="1"/>
        </w:rPr>
        <w:t xml:space="preserve"> </w:t>
      </w:r>
      <w:r>
        <w:t>звуков,</w:t>
      </w:r>
      <w:r>
        <w:rPr>
          <w:spacing w:val="-17"/>
        </w:rPr>
        <w:t xml:space="preserve"> </w:t>
      </w:r>
      <w:r>
        <w:t>темпа,</w:t>
      </w:r>
      <w:r>
        <w:rPr>
          <w:spacing w:val="-16"/>
        </w:rPr>
        <w:t xml:space="preserve"> </w:t>
      </w:r>
      <w:r>
        <w:t>характера</w:t>
      </w:r>
      <w:r>
        <w:rPr>
          <w:spacing w:val="-15"/>
        </w:rPr>
        <w:t xml:space="preserve"> </w:t>
      </w:r>
      <w:r>
        <w:t>музыкального</w:t>
      </w:r>
      <w:r>
        <w:rPr>
          <w:spacing w:val="-17"/>
        </w:rPr>
        <w:t xml:space="preserve"> </w:t>
      </w:r>
      <w:r>
        <w:t>произведения;</w:t>
      </w:r>
      <w:r>
        <w:rPr>
          <w:spacing w:val="-14"/>
        </w:rPr>
        <w:t xml:space="preserve"> </w:t>
      </w:r>
      <w:r>
        <w:t>карточки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определения</w:t>
      </w:r>
    </w:p>
    <w:p w14:paraId="04D5E8B9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D4DB403" w14:textId="77777777" w:rsidR="001F167D" w:rsidRDefault="00E44A9C">
      <w:pPr>
        <w:pStyle w:val="a3"/>
        <w:spacing w:before="74" w:line="276" w:lineRule="auto"/>
        <w:ind w:right="1128"/>
      </w:pP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платки,</w:t>
      </w:r>
      <w:r>
        <w:rPr>
          <w:spacing w:val="1"/>
        </w:rPr>
        <w:t xml:space="preserve"> </w:t>
      </w:r>
      <w:r>
        <w:t>флажки,</w:t>
      </w:r>
      <w:r>
        <w:rPr>
          <w:spacing w:val="1"/>
        </w:rPr>
        <w:t xml:space="preserve"> </w:t>
      </w:r>
      <w:r>
        <w:t>ленты,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игрушки-куклы, игрушки-животные. Музыкальные инструменты: форте-</w:t>
      </w:r>
      <w:r>
        <w:rPr>
          <w:spacing w:val="1"/>
        </w:rPr>
        <w:t xml:space="preserve"> </w:t>
      </w:r>
      <w:r>
        <w:t>пиано, синтезатор, гитара, барабаны, бубны, маракасы, румбы, бубенцы, та-</w:t>
      </w:r>
      <w:r>
        <w:rPr>
          <w:spacing w:val="1"/>
        </w:rPr>
        <w:t xml:space="preserve"> </w:t>
      </w:r>
      <w:r>
        <w:t>релки, ложки, блок-флейты, палочки, ударные установки, кастаньеты, жалейки,</w:t>
      </w:r>
      <w:r>
        <w:rPr>
          <w:spacing w:val="1"/>
        </w:rPr>
        <w:t xml:space="preserve"> </w:t>
      </w:r>
      <w:r>
        <w:t>трещетки,</w:t>
      </w:r>
      <w:r>
        <w:rPr>
          <w:spacing w:val="-2"/>
        </w:rPr>
        <w:t xml:space="preserve"> </w:t>
      </w:r>
      <w:r>
        <w:t>колокольчики.</w:t>
      </w:r>
    </w:p>
    <w:p w14:paraId="48FF9069" w14:textId="77777777" w:rsidR="001F167D" w:rsidRDefault="00E44A9C">
      <w:pPr>
        <w:pStyle w:val="a3"/>
        <w:spacing w:before="201" w:line="276" w:lineRule="auto"/>
        <w:ind w:right="1130" w:firstLine="566"/>
      </w:pPr>
      <w:r>
        <w:t>Оборудование: музыкальный центр, компьютер, проекционное оборудова-</w:t>
      </w:r>
      <w:r>
        <w:rPr>
          <w:spacing w:val="1"/>
        </w:rPr>
        <w:t xml:space="preserve"> </w:t>
      </w:r>
      <w:r>
        <w:t>ние, стеллажи для наглядных пособий, нот, музыкальных инструментов, ковро-</w:t>
      </w:r>
      <w:r>
        <w:rPr>
          <w:spacing w:val="1"/>
        </w:rPr>
        <w:t xml:space="preserve"> </w:t>
      </w:r>
      <w:r>
        <w:t>линовая и магнитная доски, ширма, затемнение на окна. Аудиозаписи, видео-</w:t>
      </w:r>
      <w:r>
        <w:rPr>
          <w:spacing w:val="1"/>
        </w:rPr>
        <w:t xml:space="preserve"> </w:t>
      </w:r>
      <w:r>
        <w:t>фильмы,</w:t>
      </w:r>
      <w:r>
        <w:rPr>
          <w:spacing w:val="-8"/>
        </w:rPr>
        <w:t xml:space="preserve"> </w:t>
      </w:r>
      <w:r>
        <w:t>презентации</w:t>
      </w:r>
      <w:r>
        <w:rPr>
          <w:spacing w:val="-5"/>
        </w:rPr>
        <w:t xml:space="preserve"> </w:t>
      </w:r>
      <w:r>
        <w:t>(записи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звучанием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музы-</w:t>
      </w:r>
      <w:r>
        <w:rPr>
          <w:spacing w:val="-67"/>
        </w:rPr>
        <w:t xml:space="preserve"> </w:t>
      </w:r>
      <w:r>
        <w:t>кантов,</w:t>
      </w:r>
      <w:r>
        <w:rPr>
          <w:spacing w:val="-8"/>
        </w:rPr>
        <w:t xml:space="preserve"> </w:t>
      </w:r>
      <w:r>
        <w:t>играющих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инструментах,</w:t>
      </w:r>
      <w:r>
        <w:rPr>
          <w:spacing w:val="-6"/>
        </w:rPr>
        <w:t xml:space="preserve"> </w:t>
      </w:r>
      <w:r>
        <w:t>оркестровых</w:t>
      </w:r>
      <w:r>
        <w:rPr>
          <w:spacing w:val="-6"/>
        </w:rPr>
        <w:t xml:space="preserve"> </w:t>
      </w:r>
      <w:r>
        <w:t>коллективов;</w:t>
      </w:r>
      <w:r>
        <w:rPr>
          <w:spacing w:val="-5"/>
        </w:rPr>
        <w:t xml:space="preserve"> </w:t>
      </w:r>
      <w:r>
        <w:t>фраг-</w:t>
      </w:r>
      <w:r>
        <w:rPr>
          <w:spacing w:val="-67"/>
        </w:rPr>
        <w:t xml:space="preserve"> </w:t>
      </w:r>
      <w:r>
        <w:t>ментов из оперных спектаклей, мюзиклов, балетов, концертов разной по жанру</w:t>
      </w:r>
      <w:r>
        <w:rPr>
          <w:spacing w:val="1"/>
        </w:rPr>
        <w:t xml:space="preserve"> </w:t>
      </w:r>
      <w:r>
        <w:t>музыки),</w:t>
      </w:r>
      <w:r>
        <w:rPr>
          <w:spacing w:val="-2"/>
        </w:rPr>
        <w:t xml:space="preserve"> </w:t>
      </w:r>
      <w:r>
        <w:t>текст песен.</w:t>
      </w:r>
    </w:p>
    <w:p w14:paraId="0F53E443" w14:textId="77777777" w:rsidR="001F167D" w:rsidRDefault="00E44A9C">
      <w:pPr>
        <w:pStyle w:val="21"/>
        <w:spacing w:before="203" w:line="276" w:lineRule="auto"/>
        <w:ind w:right="1134"/>
      </w:pPr>
      <w:r>
        <w:t>Содержание учебного предмета "Музыка и движение" представлено следу-</w:t>
      </w:r>
      <w:r>
        <w:rPr>
          <w:spacing w:val="1"/>
        </w:rPr>
        <w:t xml:space="preserve"> </w:t>
      </w:r>
      <w:r>
        <w:t>ющими разделами "Слушание музыки", "Пение", "Движение под музыку",</w:t>
      </w:r>
      <w:r>
        <w:rPr>
          <w:spacing w:val="1"/>
        </w:rPr>
        <w:t xml:space="preserve"> </w:t>
      </w:r>
      <w:r>
        <w:t>"Игра на музыкальных</w:t>
      </w:r>
      <w:r>
        <w:rPr>
          <w:spacing w:val="-1"/>
        </w:rPr>
        <w:t xml:space="preserve"> </w:t>
      </w:r>
      <w:r>
        <w:t>инструментах".</w:t>
      </w:r>
    </w:p>
    <w:p w14:paraId="2068A932" w14:textId="77777777" w:rsidR="001F167D" w:rsidRDefault="00E44A9C">
      <w:pPr>
        <w:spacing w:before="202"/>
        <w:ind w:left="812"/>
        <w:rPr>
          <w:i/>
          <w:sz w:val="28"/>
        </w:rPr>
      </w:pPr>
      <w:r>
        <w:rPr>
          <w:i/>
          <w:sz w:val="28"/>
        </w:rPr>
        <w:t>Движение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музыку</w:t>
      </w:r>
    </w:p>
    <w:p w14:paraId="6A2FA83F" w14:textId="77777777" w:rsidR="001F167D" w:rsidRDefault="00E44A9C">
      <w:pPr>
        <w:pStyle w:val="a3"/>
        <w:spacing w:before="244" w:line="276" w:lineRule="auto"/>
        <w:ind w:right="1134" w:firstLine="566"/>
      </w:pPr>
      <w:r>
        <w:t>Уроки «Музыка и движение» направлены на выработку динамической ко-</w:t>
      </w:r>
      <w:r>
        <w:rPr>
          <w:spacing w:val="1"/>
        </w:rPr>
        <w:t xml:space="preserve"> </w:t>
      </w:r>
      <w:r>
        <w:t>ординации движений учащихся, их точности и четкости, способность удержи-</w:t>
      </w:r>
      <w:r>
        <w:rPr>
          <w:spacing w:val="1"/>
        </w:rPr>
        <w:t xml:space="preserve"> </w:t>
      </w:r>
      <w:r>
        <w:t>вать двигательную программу при последовательном выполнении движений.</w:t>
      </w:r>
      <w:r>
        <w:rPr>
          <w:spacing w:val="1"/>
        </w:rPr>
        <w:t xml:space="preserve"> </w:t>
      </w:r>
      <w:r>
        <w:t>Особое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здесь</w:t>
      </w:r>
      <w:r>
        <w:rPr>
          <w:spacing w:val="-5"/>
        </w:rPr>
        <w:t xml:space="preserve"> </w:t>
      </w:r>
      <w:r>
        <w:t>приобретают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тонкой</w:t>
      </w:r>
      <w:r>
        <w:rPr>
          <w:spacing w:val="-5"/>
        </w:rPr>
        <w:t xml:space="preserve"> </w:t>
      </w:r>
      <w:r>
        <w:t>моторики:</w:t>
      </w:r>
      <w:r>
        <w:rPr>
          <w:spacing w:val="-67"/>
        </w:rPr>
        <w:t xml:space="preserve"> </w:t>
      </w:r>
      <w:r>
        <w:t>сжимание и разжимание кистей, встряхивание и помахивание ими с постепен-</w:t>
      </w:r>
      <w:r>
        <w:rPr>
          <w:spacing w:val="1"/>
        </w:rPr>
        <w:t xml:space="preserve"> </w:t>
      </w:r>
      <w:r>
        <w:t>ным увеличением амплитуды движений в суставах и совершенствованием взаи-</w:t>
      </w:r>
      <w:r>
        <w:rPr>
          <w:spacing w:val="-67"/>
        </w:rPr>
        <w:t xml:space="preserve"> </w:t>
      </w:r>
      <w:r>
        <w:t>модействия различных анализаторов. Эти упражнения проводятся под музыку.</w:t>
      </w:r>
      <w:r>
        <w:rPr>
          <w:spacing w:val="1"/>
        </w:rPr>
        <w:t xml:space="preserve"> </w:t>
      </w:r>
      <w:r>
        <w:t>Уроки «Музыка и движение» в данном контексте являются катализатором, сти-</w:t>
      </w:r>
      <w:r>
        <w:rPr>
          <w:spacing w:val="1"/>
        </w:rPr>
        <w:t xml:space="preserve"> </w:t>
      </w:r>
      <w:r>
        <w:t>мулирующим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умеренной</w:t>
      </w:r>
      <w:r>
        <w:rPr>
          <w:spacing w:val="-6"/>
        </w:rPr>
        <w:t xml:space="preserve"> </w:t>
      </w:r>
      <w:r>
        <w:t>тяжелой</w:t>
      </w:r>
      <w:r>
        <w:rPr>
          <w:spacing w:val="-6"/>
        </w:rPr>
        <w:t xml:space="preserve"> </w:t>
      </w:r>
      <w:r>
        <w:t>умствен-</w:t>
      </w:r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отсталостью.</w:t>
      </w:r>
    </w:p>
    <w:p w14:paraId="415664DC" w14:textId="77777777" w:rsidR="001F167D" w:rsidRDefault="00E44A9C">
      <w:pPr>
        <w:spacing w:before="203"/>
        <w:ind w:left="812"/>
        <w:rPr>
          <w:i/>
          <w:sz w:val="28"/>
        </w:rPr>
      </w:pPr>
      <w:r>
        <w:rPr>
          <w:i/>
          <w:sz w:val="28"/>
        </w:rPr>
        <w:t>Пение</w:t>
      </w:r>
    </w:p>
    <w:p w14:paraId="2A681BF2" w14:textId="77777777" w:rsidR="001F167D" w:rsidRDefault="00E44A9C">
      <w:pPr>
        <w:pStyle w:val="a3"/>
        <w:spacing w:before="246" w:line="276" w:lineRule="auto"/>
        <w:ind w:right="1128" w:firstLine="566"/>
      </w:pPr>
      <w:r>
        <w:t>Песенный репертуар доступный по своим музыкально-ритмическим осо-</w:t>
      </w:r>
      <w:r>
        <w:rPr>
          <w:spacing w:val="1"/>
        </w:rPr>
        <w:t xml:space="preserve"> </w:t>
      </w:r>
      <w:r>
        <w:t>бенностям для пения, и понимания учащимися. Мелодии песен простые, тексты</w:t>
      </w:r>
      <w:r>
        <w:rPr>
          <w:spacing w:val="-67"/>
        </w:rPr>
        <w:t xml:space="preserve"> </w:t>
      </w:r>
      <w:r>
        <w:t>ясные, конкретные, небольшие по объему. Репертуар песен подобран в соответ-</w:t>
      </w:r>
      <w:r>
        <w:rPr>
          <w:spacing w:val="-67"/>
        </w:rPr>
        <w:t xml:space="preserve"> </w:t>
      </w:r>
      <w:r>
        <w:t>ствии с</w:t>
      </w:r>
      <w:r>
        <w:rPr>
          <w:spacing w:val="-1"/>
        </w:rPr>
        <w:t xml:space="preserve"> </w:t>
      </w:r>
      <w:r>
        <w:t>возрастом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14:paraId="7704EC73" w14:textId="77777777" w:rsidR="001F167D" w:rsidRDefault="00E44A9C">
      <w:pPr>
        <w:pStyle w:val="a3"/>
        <w:spacing w:before="200" w:line="276" w:lineRule="auto"/>
        <w:ind w:right="1131" w:firstLine="566"/>
      </w:pPr>
      <w:r>
        <w:t>Значительная</w:t>
      </w:r>
      <w:r>
        <w:rPr>
          <w:spacing w:val="-13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уроках</w:t>
      </w:r>
      <w:r>
        <w:rPr>
          <w:spacing w:val="-13"/>
        </w:rPr>
        <w:t xml:space="preserve"> </w:t>
      </w:r>
      <w:r>
        <w:t>отводится</w:t>
      </w:r>
      <w:r>
        <w:rPr>
          <w:spacing w:val="-13"/>
        </w:rPr>
        <w:t xml:space="preserve"> </w:t>
      </w:r>
      <w:r>
        <w:t>вокальным</w:t>
      </w:r>
      <w:r>
        <w:rPr>
          <w:spacing w:val="-11"/>
        </w:rPr>
        <w:t xml:space="preserve"> </w:t>
      </w:r>
      <w:r>
        <w:t>упражнениям:</w:t>
      </w:r>
      <w:r>
        <w:rPr>
          <w:spacing w:val="-10"/>
        </w:rPr>
        <w:t xml:space="preserve"> </w:t>
      </w:r>
      <w:r>
        <w:t>«распева-</w:t>
      </w:r>
      <w:r>
        <w:rPr>
          <w:spacing w:val="-68"/>
        </w:rPr>
        <w:t xml:space="preserve"> </w:t>
      </w:r>
      <w:r>
        <w:rPr>
          <w:spacing w:val="-1"/>
        </w:rPr>
        <w:t>ние»</w:t>
      </w:r>
      <w:r>
        <w:rPr>
          <w:spacing w:val="-19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попевках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простых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звукослоговой</w:t>
      </w:r>
      <w:r>
        <w:rPr>
          <w:spacing w:val="-15"/>
        </w:rPr>
        <w:t xml:space="preserve"> </w:t>
      </w:r>
      <w:r>
        <w:t>структуре</w:t>
      </w:r>
      <w:r>
        <w:rPr>
          <w:spacing w:val="-15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песен.</w:t>
      </w:r>
      <w:r>
        <w:rPr>
          <w:spacing w:val="-16"/>
        </w:rPr>
        <w:t xml:space="preserve"> </w:t>
      </w:r>
      <w:r>
        <w:t>Программой</w:t>
      </w:r>
      <w:r>
        <w:rPr>
          <w:spacing w:val="-67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музыкального 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9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предусматривает</w:t>
      </w:r>
      <w:r>
        <w:rPr>
          <w:spacing w:val="21"/>
        </w:rPr>
        <w:t xml:space="preserve"> </w:t>
      </w:r>
      <w:r>
        <w:t>постоянную</w:t>
      </w:r>
      <w:r>
        <w:rPr>
          <w:spacing w:val="19"/>
        </w:rPr>
        <w:t xml:space="preserve"> </w:t>
      </w:r>
      <w:r>
        <w:t>работу</w:t>
      </w:r>
      <w:r>
        <w:rPr>
          <w:spacing w:val="17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над</w:t>
      </w:r>
      <w:r>
        <w:rPr>
          <w:spacing w:val="21"/>
        </w:rPr>
        <w:t xml:space="preserve"> </w:t>
      </w:r>
      <w:r>
        <w:t>произношением</w:t>
      </w:r>
    </w:p>
    <w:p w14:paraId="12EFFA4E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B624600" w14:textId="77777777" w:rsidR="001F167D" w:rsidRDefault="00E44A9C">
      <w:pPr>
        <w:pStyle w:val="a3"/>
        <w:spacing w:before="74" w:line="278" w:lineRule="auto"/>
        <w:ind w:right="1115"/>
        <w:jc w:val="left"/>
      </w:pPr>
      <w:r>
        <w:t>слов,</w:t>
      </w:r>
      <w:r>
        <w:rPr>
          <w:spacing w:val="18"/>
        </w:rPr>
        <w:t xml:space="preserve"> </w:t>
      </w:r>
      <w:r>
        <w:t>так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над</w:t>
      </w:r>
      <w:r>
        <w:rPr>
          <w:spacing w:val="19"/>
        </w:rPr>
        <w:t xml:space="preserve"> </w:t>
      </w:r>
      <w:r>
        <w:t>смысловым</w:t>
      </w:r>
      <w:r>
        <w:rPr>
          <w:spacing w:val="17"/>
        </w:rPr>
        <w:t xml:space="preserve"> </w:t>
      </w:r>
      <w:r>
        <w:t>содержанием</w:t>
      </w:r>
      <w:r>
        <w:rPr>
          <w:spacing w:val="19"/>
        </w:rPr>
        <w:t xml:space="preserve"> </w:t>
      </w:r>
      <w:r>
        <w:t>песен.</w:t>
      </w:r>
      <w:r>
        <w:rPr>
          <w:spacing w:val="18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направление</w:t>
      </w:r>
      <w:r>
        <w:rPr>
          <w:spacing w:val="16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инте-</w:t>
      </w:r>
      <w:r>
        <w:rPr>
          <w:spacing w:val="-67"/>
        </w:rPr>
        <w:t xml:space="preserve"> </w:t>
      </w:r>
      <w:r>
        <w:t>грируется</w:t>
      </w:r>
      <w:r>
        <w:rPr>
          <w:spacing w:val="-1"/>
        </w:rPr>
        <w:t xml:space="preserve"> </w:t>
      </w:r>
      <w:r>
        <w:t>с логопедической</w:t>
      </w:r>
      <w:r>
        <w:rPr>
          <w:spacing w:val="-1"/>
        </w:rPr>
        <w:t xml:space="preserve"> </w:t>
      </w:r>
      <w:r>
        <w:t>работой с</w:t>
      </w:r>
      <w:r>
        <w:rPr>
          <w:spacing w:val="-1"/>
        </w:rPr>
        <w:t xml:space="preserve"> </w:t>
      </w:r>
      <w:r>
        <w:t>учащимися.</w:t>
      </w:r>
    </w:p>
    <w:p w14:paraId="2424224D" w14:textId="77777777" w:rsidR="001F167D" w:rsidRDefault="00E44A9C">
      <w:pPr>
        <w:spacing w:before="197"/>
        <w:ind w:left="812"/>
        <w:rPr>
          <w:i/>
          <w:sz w:val="28"/>
        </w:rPr>
      </w:pPr>
      <w:r>
        <w:rPr>
          <w:i/>
          <w:sz w:val="28"/>
        </w:rPr>
        <w:t>Слушание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музыки</w:t>
      </w:r>
    </w:p>
    <w:p w14:paraId="1944B592" w14:textId="77777777" w:rsidR="001F167D" w:rsidRDefault="00E44A9C">
      <w:pPr>
        <w:pStyle w:val="a3"/>
        <w:spacing w:before="247" w:line="276" w:lineRule="auto"/>
        <w:ind w:right="1130" w:firstLine="708"/>
      </w:pPr>
      <w:r>
        <w:t>В содержание каждого урока входит слушание музыки, которое способ-</w:t>
      </w:r>
      <w:r>
        <w:rPr>
          <w:spacing w:val="1"/>
        </w:rPr>
        <w:t xml:space="preserve"> </w:t>
      </w:r>
      <w:r>
        <w:t>ствует расширению представлений учащихся о музыкальных произведениях.</w:t>
      </w:r>
      <w:r>
        <w:rPr>
          <w:spacing w:val="1"/>
        </w:rPr>
        <w:t xml:space="preserve"> </w:t>
      </w:r>
      <w:r>
        <w:t>Учащихся побуждают эмоционально реагировать на музыку разного характера,</w:t>
      </w:r>
      <w:r>
        <w:rPr>
          <w:spacing w:val="1"/>
        </w:rPr>
        <w:t xml:space="preserve"> </w:t>
      </w:r>
      <w:r>
        <w:t>с помощью учителя используют вербальные и невербальные средства общения,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услышанное.</w:t>
      </w:r>
    </w:p>
    <w:p w14:paraId="7BF67475" w14:textId="77777777" w:rsidR="001F167D" w:rsidRDefault="00E44A9C">
      <w:pPr>
        <w:spacing w:before="203"/>
        <w:ind w:left="812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инструментах</w:t>
      </w:r>
    </w:p>
    <w:p w14:paraId="38DEA537" w14:textId="77777777" w:rsidR="001F167D" w:rsidRDefault="00E44A9C">
      <w:pPr>
        <w:pStyle w:val="a3"/>
        <w:spacing w:before="244" w:line="276" w:lineRule="auto"/>
        <w:ind w:right="1131" w:firstLine="708"/>
      </w:pPr>
      <w:r>
        <w:t>На уроках «Музыка и движение» активно используются ударно-шумовые</w:t>
      </w:r>
      <w:r>
        <w:rPr>
          <w:spacing w:val="1"/>
        </w:rPr>
        <w:t xml:space="preserve"> </w:t>
      </w:r>
      <w:r>
        <w:t>инструменты: бубен, треугольник, деревянные ложки, барабан, маракас, метал-</w:t>
      </w:r>
      <w:r>
        <w:rPr>
          <w:spacing w:val="1"/>
        </w:rPr>
        <w:t xml:space="preserve"> </w:t>
      </w:r>
      <w:r>
        <w:t>лофон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самодельные</w:t>
      </w:r>
      <w:r>
        <w:rPr>
          <w:spacing w:val="-10"/>
        </w:rPr>
        <w:t xml:space="preserve"> </w:t>
      </w:r>
      <w:r>
        <w:t>музыкальные</w:t>
      </w:r>
      <w:r>
        <w:rPr>
          <w:spacing w:val="-11"/>
        </w:rPr>
        <w:t xml:space="preserve"> </w:t>
      </w:r>
      <w:r>
        <w:t>инструменты.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пра-</w:t>
      </w:r>
      <w:r>
        <w:rPr>
          <w:spacing w:val="-67"/>
        </w:rPr>
        <w:t xml:space="preserve"> </w:t>
      </w:r>
      <w:r>
        <w:t>вило, музицирование на инструментах предполагает ансамбль с аккомпонемен-</w:t>
      </w:r>
      <w:r>
        <w:rPr>
          <w:spacing w:val="1"/>
        </w:rPr>
        <w:t xml:space="preserve"> </w:t>
      </w:r>
      <w:r>
        <w:t>том педагога. Игра на инструменте развивает музыкальную память и ритм, вы-</w:t>
      </w:r>
      <w:r>
        <w:rPr>
          <w:spacing w:val="1"/>
        </w:rPr>
        <w:t xml:space="preserve"> </w:t>
      </w:r>
      <w:r>
        <w:t>рабатывает исполнительские навыки, прививает любовь к коллективному музи-</w:t>
      </w:r>
      <w:r>
        <w:rPr>
          <w:spacing w:val="-67"/>
        </w:rPr>
        <w:t xml:space="preserve"> </w:t>
      </w:r>
      <w:r>
        <w:t>цированию.</w:t>
      </w:r>
    </w:p>
    <w:p w14:paraId="5074FA6F" w14:textId="77777777" w:rsidR="001F167D" w:rsidRDefault="00E44A9C">
      <w:pPr>
        <w:pStyle w:val="a3"/>
        <w:spacing w:before="203" w:line="276" w:lineRule="auto"/>
        <w:ind w:right="1135" w:firstLine="566"/>
      </w:pPr>
      <w:r>
        <w:t>В содержание программы входит овладение обучающимися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в доступной для них форме и</w:t>
      </w:r>
      <w:r>
        <w:rPr>
          <w:spacing w:val="1"/>
        </w:rPr>
        <w:t xml:space="preserve"> </w:t>
      </w:r>
      <w:r>
        <w:t>объеме следующими видами музыкальной деятельности: движение под музыку,</w:t>
      </w:r>
      <w:r>
        <w:rPr>
          <w:spacing w:val="-67"/>
        </w:rPr>
        <w:t xml:space="preserve"> </w:t>
      </w:r>
      <w:r>
        <w:t>слушание</w:t>
      </w:r>
      <w:r>
        <w:rPr>
          <w:spacing w:val="-15"/>
        </w:rPr>
        <w:t xml:space="preserve"> </w:t>
      </w:r>
      <w:r>
        <w:t>музыки,</w:t>
      </w:r>
      <w:r>
        <w:rPr>
          <w:spacing w:val="-15"/>
        </w:rPr>
        <w:t xml:space="preserve"> </w:t>
      </w:r>
      <w:r>
        <w:t>хоровое</w:t>
      </w:r>
      <w:r>
        <w:rPr>
          <w:spacing w:val="-15"/>
        </w:rPr>
        <w:t xml:space="preserve"> </w:t>
      </w:r>
      <w:r>
        <w:t>пение,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>инструментах.</w:t>
      </w:r>
      <w:r>
        <w:rPr>
          <w:spacing w:val="-15"/>
        </w:rPr>
        <w:t xml:space="preserve"> </w:t>
      </w:r>
      <w:r>
        <w:t>Содержа-</w:t>
      </w:r>
      <w:r>
        <w:rPr>
          <w:spacing w:val="-68"/>
        </w:rPr>
        <w:t xml:space="preserve"> </w:t>
      </w:r>
      <w:r>
        <w:t>ние программного материала уроков состоит из доступных видов музыкальной</w:t>
      </w:r>
      <w:r>
        <w:rPr>
          <w:spacing w:val="1"/>
        </w:rPr>
        <w:t xml:space="preserve"> </w:t>
      </w:r>
      <w:r>
        <w:t>деятельности, музыкальных произведений для слушания и исполнения, вокаль-</w:t>
      </w:r>
      <w:r>
        <w:rPr>
          <w:spacing w:val="1"/>
        </w:rPr>
        <w:t xml:space="preserve"> </w:t>
      </w:r>
      <w:r>
        <w:t>ных упражнений.</w:t>
      </w:r>
    </w:p>
    <w:p w14:paraId="32B84ACB" w14:textId="77777777" w:rsidR="001F167D" w:rsidRDefault="00E44A9C">
      <w:pPr>
        <w:pStyle w:val="21"/>
        <w:spacing w:before="199" w:line="278" w:lineRule="auto"/>
        <w:ind w:right="1115"/>
        <w:jc w:val="left"/>
      </w:pPr>
      <w:r>
        <w:t>Предметные</w:t>
      </w:r>
      <w:r>
        <w:rPr>
          <w:spacing w:val="49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учебного</w:t>
      </w:r>
      <w:r>
        <w:rPr>
          <w:spacing w:val="53"/>
        </w:rPr>
        <w:t xml:space="preserve"> </w:t>
      </w:r>
      <w:r>
        <w:t>предмета</w:t>
      </w:r>
      <w:r>
        <w:rPr>
          <w:spacing w:val="49"/>
        </w:rPr>
        <w:t xml:space="preserve"> </w:t>
      </w:r>
      <w:r>
        <w:t>"Музыка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движе-</w:t>
      </w:r>
      <w:r>
        <w:rPr>
          <w:spacing w:val="-67"/>
        </w:rPr>
        <w:t xml:space="preserve"> </w:t>
      </w:r>
      <w:r>
        <w:t>ние":</w:t>
      </w:r>
    </w:p>
    <w:p w14:paraId="631A18BF" w14:textId="77777777" w:rsidR="001F167D" w:rsidRDefault="00E44A9C">
      <w:pPr>
        <w:pStyle w:val="a4"/>
        <w:numPr>
          <w:ilvl w:val="0"/>
          <w:numId w:val="22"/>
        </w:numPr>
        <w:tabs>
          <w:tab w:val="left" w:pos="1113"/>
        </w:tabs>
        <w:spacing w:before="194" w:line="276" w:lineRule="auto"/>
        <w:ind w:right="1134" w:firstLine="0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слуховых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восприятий,</w:t>
      </w:r>
      <w:r>
        <w:rPr>
          <w:spacing w:val="-10"/>
          <w:sz w:val="28"/>
        </w:rPr>
        <w:t xml:space="preserve"> </w:t>
      </w:r>
      <w:r>
        <w:rPr>
          <w:sz w:val="28"/>
        </w:rPr>
        <w:t>танцевальных,</w:t>
      </w:r>
      <w:r>
        <w:rPr>
          <w:spacing w:val="-9"/>
          <w:sz w:val="28"/>
        </w:rPr>
        <w:t xml:space="preserve"> </w:t>
      </w:r>
      <w:r>
        <w:rPr>
          <w:sz w:val="28"/>
        </w:rPr>
        <w:t>певческих,</w:t>
      </w:r>
      <w:r>
        <w:rPr>
          <w:spacing w:val="-13"/>
          <w:sz w:val="28"/>
        </w:rPr>
        <w:t xml:space="preserve"> </w:t>
      </w:r>
      <w:r>
        <w:rPr>
          <w:sz w:val="28"/>
        </w:rPr>
        <w:t>хо-</w:t>
      </w:r>
      <w:r>
        <w:rPr>
          <w:spacing w:val="-67"/>
          <w:sz w:val="28"/>
        </w:rPr>
        <w:t xml:space="preserve"> </w:t>
      </w:r>
      <w:r>
        <w:rPr>
          <w:sz w:val="28"/>
        </w:rPr>
        <w:t>ровых умений, освоение игре на доступных музыкальных инструментах, эмоци-</w:t>
      </w:r>
      <w:r>
        <w:rPr>
          <w:spacing w:val="-67"/>
          <w:sz w:val="28"/>
        </w:rPr>
        <w:t xml:space="preserve"> </w:t>
      </w:r>
      <w:r>
        <w:rPr>
          <w:sz w:val="28"/>
        </w:rPr>
        <w:t>ональное и практическое обогащение опыта в процессе музыкальных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музыкально-танцевальных,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выступлений:</w:t>
      </w:r>
    </w:p>
    <w:p w14:paraId="7B3450C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00" w:line="278" w:lineRule="auto"/>
        <w:ind w:right="1137" w:firstLine="0"/>
        <w:rPr>
          <w:sz w:val="28"/>
        </w:rPr>
      </w:pPr>
      <w:r>
        <w:rPr>
          <w:sz w:val="28"/>
        </w:rPr>
        <w:t>интерес к различным видам музыкальной деятельности (слушание, пение, дви-</w:t>
      </w:r>
      <w:r>
        <w:rPr>
          <w:spacing w:val="-67"/>
          <w:sz w:val="28"/>
        </w:rPr>
        <w:t xml:space="preserve"> </w:t>
      </w:r>
      <w:r>
        <w:rPr>
          <w:sz w:val="28"/>
        </w:rPr>
        <w:t>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2"/>
          <w:sz w:val="28"/>
        </w:rPr>
        <w:t xml:space="preserve"> </w:t>
      </w:r>
      <w:r>
        <w:rPr>
          <w:sz w:val="28"/>
        </w:rPr>
        <w:t>игра на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инструментах);</w:t>
      </w:r>
    </w:p>
    <w:p w14:paraId="210B794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14:paraId="50392975" w14:textId="77777777" w:rsidR="001F167D" w:rsidRDefault="00E44A9C">
      <w:pPr>
        <w:pStyle w:val="a3"/>
        <w:spacing w:before="247" w:line="278" w:lineRule="auto"/>
        <w:ind w:right="1115"/>
        <w:jc w:val="left"/>
      </w:pPr>
      <w:r>
        <w:t>-ьосвоение</w:t>
      </w:r>
      <w:r>
        <w:rPr>
          <w:spacing w:val="7"/>
        </w:rPr>
        <w:t xml:space="preserve"> </w:t>
      </w:r>
      <w:r>
        <w:t>приемов</w:t>
      </w:r>
      <w:r>
        <w:rPr>
          <w:spacing w:val="5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инструментах,</w:t>
      </w:r>
      <w:r>
        <w:rPr>
          <w:spacing w:val="7"/>
        </w:rPr>
        <w:t xml:space="preserve"> </w:t>
      </w:r>
      <w:r>
        <w:t>сопровождение</w:t>
      </w:r>
      <w:r>
        <w:rPr>
          <w:spacing w:val="7"/>
        </w:rPr>
        <w:t xml:space="preserve"> </w:t>
      </w:r>
      <w:r>
        <w:t>мело-</w:t>
      </w:r>
      <w:r>
        <w:rPr>
          <w:spacing w:val="-67"/>
        </w:rPr>
        <w:t xml:space="preserve"> </w:t>
      </w:r>
      <w:r>
        <w:t>дии</w:t>
      </w:r>
      <w:r>
        <w:rPr>
          <w:spacing w:val="-1"/>
        </w:rPr>
        <w:t xml:space="preserve"> </w:t>
      </w:r>
      <w:r>
        <w:t>игрой</w:t>
      </w:r>
      <w:r>
        <w:rPr>
          <w:spacing w:val="-3"/>
        </w:rPr>
        <w:t xml:space="preserve"> </w:t>
      </w:r>
      <w:r>
        <w:t>на музыкальных</w:t>
      </w:r>
      <w:r>
        <w:rPr>
          <w:spacing w:val="1"/>
        </w:rPr>
        <w:t xml:space="preserve"> </w:t>
      </w:r>
      <w:r>
        <w:t>инструментах;</w:t>
      </w:r>
    </w:p>
    <w:p w14:paraId="3BF846F8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EC76D4A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77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подпевать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петь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хоре.</w:t>
      </w:r>
    </w:p>
    <w:p w14:paraId="03B87785" w14:textId="77777777" w:rsidR="001F167D" w:rsidRDefault="00E44A9C">
      <w:pPr>
        <w:pStyle w:val="a4"/>
        <w:numPr>
          <w:ilvl w:val="0"/>
          <w:numId w:val="22"/>
        </w:numPr>
        <w:tabs>
          <w:tab w:val="left" w:pos="1118"/>
        </w:tabs>
        <w:spacing w:before="249"/>
        <w:ind w:left="1117" w:hanging="306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мероприятиях:</w:t>
      </w:r>
    </w:p>
    <w:p w14:paraId="56CDCF4E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247" w:line="278" w:lineRule="auto"/>
        <w:ind w:right="1140" w:firstLine="0"/>
        <w:rPr>
          <w:sz w:val="28"/>
        </w:rPr>
      </w:pPr>
      <w:r>
        <w:rPr>
          <w:sz w:val="28"/>
        </w:rPr>
        <w:t>умение проявлять адекватные эмоциональные реакции от совместной и само-</w:t>
      </w:r>
      <w:r>
        <w:rPr>
          <w:spacing w:val="1"/>
          <w:sz w:val="28"/>
        </w:rPr>
        <w:t xml:space="preserve"> </w:t>
      </w:r>
      <w:r>
        <w:rPr>
          <w:sz w:val="28"/>
        </w:rPr>
        <w:t>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3096C0B3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226B52F1" w14:textId="77777777" w:rsidR="001F167D" w:rsidRDefault="00E44A9C">
      <w:pPr>
        <w:pStyle w:val="a4"/>
        <w:numPr>
          <w:ilvl w:val="0"/>
          <w:numId w:val="73"/>
        </w:numPr>
        <w:tabs>
          <w:tab w:val="left" w:pos="999"/>
        </w:tabs>
        <w:spacing w:before="245" w:line="278" w:lineRule="auto"/>
        <w:ind w:right="1140" w:firstLine="0"/>
        <w:rPr>
          <w:sz w:val="28"/>
        </w:rPr>
      </w:pPr>
      <w:r>
        <w:rPr>
          <w:sz w:val="28"/>
        </w:rPr>
        <w:t>умение использовать полученные навыки для участия в представлениях, кон-</w:t>
      </w:r>
      <w:r>
        <w:rPr>
          <w:spacing w:val="1"/>
          <w:sz w:val="28"/>
        </w:rPr>
        <w:t xml:space="preserve"> </w:t>
      </w:r>
      <w:r>
        <w:rPr>
          <w:sz w:val="28"/>
        </w:rPr>
        <w:t>цертах,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спектаклях.</w:t>
      </w:r>
    </w:p>
    <w:p w14:paraId="0A59BF12" w14:textId="77777777" w:rsidR="001F167D" w:rsidRDefault="00E44A9C">
      <w:pPr>
        <w:pStyle w:val="11"/>
        <w:numPr>
          <w:ilvl w:val="0"/>
          <w:numId w:val="42"/>
        </w:numPr>
        <w:tabs>
          <w:tab w:val="left" w:pos="1271"/>
        </w:tabs>
        <w:spacing w:before="194" w:line="276" w:lineRule="auto"/>
        <w:ind w:left="812" w:right="1132" w:firstLine="0"/>
        <w:jc w:val="both"/>
      </w:pPr>
      <w:r>
        <w:t>Рабочая программа по учебному предмету "Изобразительная деятель-</w:t>
      </w:r>
      <w:r>
        <w:rPr>
          <w:spacing w:val="1"/>
        </w:rPr>
        <w:t xml:space="preserve"> </w:t>
      </w:r>
      <w:r>
        <w:rPr>
          <w:spacing w:val="-1"/>
        </w:rPr>
        <w:t>ность"</w:t>
      </w:r>
      <w:r>
        <w:rPr>
          <w:spacing w:val="-13"/>
        </w:rPr>
        <w:t xml:space="preserve"> </w:t>
      </w:r>
      <w:r>
        <w:rPr>
          <w:spacing w:val="-1"/>
        </w:rPr>
        <w:t>предметной</w:t>
      </w:r>
      <w:r>
        <w:rPr>
          <w:spacing w:val="-16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"Искусство"</w:t>
      </w:r>
      <w:r>
        <w:rPr>
          <w:spacing w:val="-13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пояснительную</w:t>
      </w:r>
      <w:r>
        <w:rPr>
          <w:spacing w:val="-14"/>
        </w:rPr>
        <w:t xml:space="preserve"> </w:t>
      </w:r>
      <w:r>
        <w:t>записку,</w:t>
      </w:r>
      <w:r>
        <w:rPr>
          <w:spacing w:val="-67"/>
        </w:rPr>
        <w:t xml:space="preserve"> </w:t>
      </w:r>
      <w:r>
        <w:t>содержание обучения, планируемые результаты освоения программы по</w:t>
      </w:r>
      <w:r>
        <w:rPr>
          <w:spacing w:val="1"/>
        </w:rPr>
        <w:t xml:space="preserve"> </w:t>
      </w:r>
      <w:r>
        <w:t>предмету.</w:t>
      </w:r>
    </w:p>
    <w:p w14:paraId="3003CF03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1D2965C8" w14:textId="77777777" w:rsidR="001F167D" w:rsidRDefault="00E44A9C">
      <w:pPr>
        <w:pStyle w:val="a3"/>
        <w:spacing w:before="244" w:line="276" w:lineRule="auto"/>
        <w:ind w:right="1129" w:firstLine="566"/>
      </w:pPr>
      <w:r>
        <w:t>Изобразительная деятельность занимает важное место в работе с ребенком</w:t>
      </w:r>
      <w:r>
        <w:rPr>
          <w:spacing w:val="1"/>
        </w:rPr>
        <w:t xml:space="preserve"> </w:t>
      </w:r>
      <w:r>
        <w:t>с умеренной, тяжелой, глубокой умственной отсталостью, с ТМНР.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1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изобразительной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вос-</w:t>
      </w:r>
      <w:r>
        <w:rPr>
          <w:spacing w:val="-68"/>
        </w:rPr>
        <w:t xml:space="preserve"> </w:t>
      </w:r>
      <w:r>
        <w:t>питывается эмоциональное отношение к миру, формируются восприятия, вооб-</w:t>
      </w:r>
      <w:r>
        <w:rPr>
          <w:spacing w:val="1"/>
        </w:rPr>
        <w:t xml:space="preserve"> </w:t>
      </w:r>
      <w:r>
        <w:t>ражение,</w:t>
      </w:r>
      <w:r>
        <w:rPr>
          <w:spacing w:val="-14"/>
        </w:rPr>
        <w:t xml:space="preserve"> </w:t>
      </w:r>
      <w:r>
        <w:t>память,</w:t>
      </w:r>
      <w:r>
        <w:rPr>
          <w:spacing w:val="-15"/>
        </w:rPr>
        <w:t xml:space="preserve"> </w:t>
      </w:r>
      <w:r>
        <w:t>зрительно-двигательная</w:t>
      </w:r>
      <w:r>
        <w:rPr>
          <w:spacing w:val="-13"/>
        </w:rPr>
        <w:t xml:space="preserve"> </w:t>
      </w:r>
      <w:r>
        <w:t>координация.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апплика-</w:t>
      </w:r>
      <w:r>
        <w:rPr>
          <w:spacing w:val="-68"/>
        </w:rPr>
        <w:t xml:space="preserve"> </w:t>
      </w:r>
      <w:r>
        <w:t>ции, лепке, рисованию дети имеют возможность выразить себя как личность,</w:t>
      </w:r>
      <w:r>
        <w:rPr>
          <w:spacing w:val="1"/>
        </w:rPr>
        <w:t xml:space="preserve"> </w:t>
      </w:r>
      <w:r>
        <w:t>проявить интерес к деятельности или к предмету изображения, доступными для</w:t>
      </w:r>
      <w:r>
        <w:rPr>
          <w:spacing w:val="-67"/>
        </w:rPr>
        <w:t xml:space="preserve"> </w:t>
      </w:r>
      <w:r>
        <w:t>них способами осуществить выбор изобразительных средств. Многообразие ис-</w:t>
      </w:r>
      <w:r>
        <w:rPr>
          <w:spacing w:val="-67"/>
        </w:rPr>
        <w:t xml:space="preserve"> </w:t>
      </w:r>
      <w:r>
        <w:t>пользуемых в изобразительной деятельности материалов и техник позволяет</w:t>
      </w:r>
      <w:r>
        <w:rPr>
          <w:spacing w:val="1"/>
        </w:rPr>
        <w:t xml:space="preserve"> </w:t>
      </w:r>
      <w:r>
        <w:t>включать в этот вид деятельности всех детей без исключения. Несмотря на то,</w:t>
      </w:r>
      <w:r>
        <w:rPr>
          <w:spacing w:val="1"/>
        </w:rPr>
        <w:t xml:space="preserve"> </w:t>
      </w:r>
      <w:r>
        <w:t>что некоторые дети с ДЦП не могут использовать приемы захвата кисти, каран-</w:t>
      </w:r>
      <w:r>
        <w:rPr>
          <w:spacing w:val="-67"/>
        </w:rPr>
        <w:t xml:space="preserve"> </w:t>
      </w:r>
      <w:r>
        <w:t>даша, они могут создать сюжет изображения, отпечатывая картинки штампами.</w:t>
      </w:r>
      <w:r>
        <w:rPr>
          <w:spacing w:val="1"/>
        </w:rPr>
        <w:t xml:space="preserve"> </w:t>
      </w:r>
      <w:r>
        <w:t>Разнообразие используемых техник делает работы детей выразительнее, богаче</w:t>
      </w:r>
      <w:r>
        <w:rPr>
          <w:spacing w:val="1"/>
        </w:rPr>
        <w:t xml:space="preserve"> </w:t>
      </w:r>
      <w:r>
        <w:t>по содержанию,</w:t>
      </w:r>
      <w:r>
        <w:rPr>
          <w:spacing w:val="-2"/>
        </w:rPr>
        <w:t xml:space="preserve"> </w:t>
      </w:r>
      <w:r>
        <w:t>доставляет им</w:t>
      </w:r>
      <w:r>
        <w:rPr>
          <w:spacing w:val="-1"/>
        </w:rPr>
        <w:t xml:space="preserve"> </w:t>
      </w:r>
      <w:r>
        <w:t>много положительных</w:t>
      </w:r>
      <w:r>
        <w:rPr>
          <w:spacing w:val="1"/>
        </w:rPr>
        <w:t xml:space="preserve"> </w:t>
      </w:r>
      <w:r>
        <w:t>эмоций.</w:t>
      </w:r>
    </w:p>
    <w:p w14:paraId="58326C44" w14:textId="77777777" w:rsidR="001F167D" w:rsidRDefault="00E44A9C">
      <w:pPr>
        <w:pStyle w:val="a3"/>
        <w:spacing w:before="200" w:line="276" w:lineRule="auto"/>
        <w:ind w:right="1131" w:firstLine="566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умений изображать предметы и объекты окружающей действительности худо-</w:t>
      </w:r>
      <w:r>
        <w:rPr>
          <w:spacing w:val="1"/>
        </w:rPr>
        <w:t xml:space="preserve"> </w:t>
      </w:r>
      <w:r>
        <w:t>жественными средствами. Основные задачи: развитие интереса к изобразитель-</w:t>
      </w:r>
      <w:r>
        <w:rPr>
          <w:spacing w:val="1"/>
        </w:rPr>
        <w:t xml:space="preserve"> </w:t>
      </w:r>
      <w:r>
        <w:t>ной деятельности, формирование умений пользоваться инструментами, обуче-</w:t>
      </w:r>
      <w:r>
        <w:rPr>
          <w:spacing w:val="1"/>
        </w:rPr>
        <w:t xml:space="preserve"> </w:t>
      </w:r>
      <w:r>
        <w:t>ние доступным приемам работы с различными материалами, обучение изобра-</w:t>
      </w:r>
      <w:r>
        <w:rPr>
          <w:spacing w:val="1"/>
        </w:rPr>
        <w:t xml:space="preserve"> </w:t>
      </w:r>
      <w:r>
        <w:t>жению (изготовлению) отдельных элементов, развитие художественно-творче-</w:t>
      </w:r>
      <w:r>
        <w:rPr>
          <w:spacing w:val="1"/>
        </w:rPr>
        <w:t xml:space="preserve"> </w:t>
      </w:r>
      <w:r>
        <w:t>ских способностей.</w:t>
      </w:r>
    </w:p>
    <w:p w14:paraId="217058E7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E0F547B" w14:textId="77777777" w:rsidR="001F167D" w:rsidRDefault="00E44A9C">
      <w:pPr>
        <w:pStyle w:val="a3"/>
        <w:spacing w:before="74"/>
        <w:ind w:left="1379"/>
      </w:pPr>
      <w:r>
        <w:t>Программа</w:t>
      </w:r>
      <w:r>
        <w:rPr>
          <w:spacing w:val="74"/>
        </w:rPr>
        <w:t xml:space="preserve"> </w:t>
      </w:r>
      <w:r>
        <w:t xml:space="preserve">по  </w:t>
      </w:r>
      <w:r>
        <w:rPr>
          <w:spacing w:val="2"/>
        </w:rPr>
        <w:t xml:space="preserve"> </w:t>
      </w:r>
      <w:r>
        <w:t>изобразительной</w:t>
      </w:r>
      <w:r>
        <w:rPr>
          <w:spacing w:val="140"/>
        </w:rPr>
        <w:t xml:space="preserve"> </w:t>
      </w:r>
      <w:r>
        <w:t xml:space="preserve">деятельности  </w:t>
      </w:r>
      <w:r>
        <w:rPr>
          <w:spacing w:val="3"/>
        </w:rPr>
        <w:t xml:space="preserve"> </w:t>
      </w:r>
      <w:r>
        <w:t xml:space="preserve">включает  </w:t>
      </w:r>
      <w:r>
        <w:rPr>
          <w:spacing w:val="2"/>
        </w:rPr>
        <w:t xml:space="preserve"> </w:t>
      </w:r>
      <w:r>
        <w:t xml:space="preserve">три  </w:t>
      </w:r>
      <w:r>
        <w:rPr>
          <w:spacing w:val="2"/>
        </w:rPr>
        <w:t xml:space="preserve"> </w:t>
      </w:r>
      <w:r>
        <w:t>раздела:</w:t>
      </w:r>
    </w:p>
    <w:p w14:paraId="5D28E639" w14:textId="77777777" w:rsidR="001F167D" w:rsidRDefault="00E44A9C">
      <w:pPr>
        <w:pStyle w:val="a3"/>
        <w:spacing w:before="50" w:line="276" w:lineRule="auto"/>
        <w:ind w:right="1127"/>
      </w:pPr>
      <w:r>
        <w:t>«Лепка», «Рисование», «Аппликация». Во время занятий изобразительной дея-</w:t>
      </w:r>
      <w:r>
        <w:rPr>
          <w:spacing w:val="1"/>
        </w:rPr>
        <w:t xml:space="preserve"> </w:t>
      </w:r>
      <w:r>
        <w:rPr>
          <w:spacing w:val="-1"/>
        </w:rPr>
        <w:t>тельностью</w:t>
      </w:r>
      <w:r>
        <w:rPr>
          <w:spacing w:val="-17"/>
        </w:rPr>
        <w:t xml:space="preserve"> </w:t>
      </w:r>
      <w:r>
        <w:rPr>
          <w:spacing w:val="-1"/>
        </w:rPr>
        <w:t>необходимо</w:t>
      </w:r>
      <w:r>
        <w:rPr>
          <w:spacing w:val="-14"/>
        </w:rPr>
        <w:t xml:space="preserve"> </w:t>
      </w:r>
      <w:r>
        <w:t>вызывать</w:t>
      </w:r>
      <w:r>
        <w:rPr>
          <w:spacing w:val="-17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положительную</w:t>
      </w:r>
      <w:r>
        <w:rPr>
          <w:spacing w:val="-14"/>
        </w:rPr>
        <w:t xml:space="preserve"> </w:t>
      </w:r>
      <w:r>
        <w:t>эмоциональную</w:t>
      </w:r>
      <w:r>
        <w:rPr>
          <w:spacing w:val="-17"/>
        </w:rPr>
        <w:t xml:space="preserve"> </w:t>
      </w:r>
      <w:r>
        <w:t>ре-</w:t>
      </w:r>
      <w:r>
        <w:rPr>
          <w:spacing w:val="-67"/>
        </w:rPr>
        <w:t xml:space="preserve"> </w:t>
      </w:r>
      <w:r>
        <w:t>акцию, поддерживать и стимулировать его творческие устремления, развивать</w:t>
      </w:r>
      <w:r>
        <w:rPr>
          <w:spacing w:val="1"/>
        </w:rPr>
        <w:t xml:space="preserve"> </w:t>
      </w:r>
      <w:r>
        <w:t>самостоятельность. Ребенок обучается уважительному отношению к своим ра-</w:t>
      </w:r>
      <w:r>
        <w:rPr>
          <w:spacing w:val="1"/>
        </w:rPr>
        <w:t xml:space="preserve"> </w:t>
      </w:r>
      <w:r>
        <w:t>ботам, оформляя их в рамы, участвуя в выставках, творческих показах. Ему</w:t>
      </w:r>
      <w:r>
        <w:rPr>
          <w:spacing w:val="1"/>
        </w:rPr>
        <w:t xml:space="preserve"> </w:t>
      </w:r>
      <w:r>
        <w:t>важно видеть и знать, что результаты его творческой деятельности полезны и</w:t>
      </w:r>
      <w:r>
        <w:rPr>
          <w:spacing w:val="1"/>
        </w:rPr>
        <w:t xml:space="preserve"> </w:t>
      </w:r>
      <w:r>
        <w:t>нужны другим людям. Это делает жизнь ребенка интереснее и ярче, способ-</w:t>
      </w:r>
      <w:r>
        <w:rPr>
          <w:spacing w:val="1"/>
        </w:rPr>
        <w:t xml:space="preserve"> </w:t>
      </w:r>
      <w:r>
        <w:t>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Сформированные на занятиях изобразительной деятельности умения и навыки</w:t>
      </w:r>
      <w:r>
        <w:rPr>
          <w:spacing w:val="1"/>
        </w:rPr>
        <w:t xml:space="preserve"> </w:t>
      </w:r>
      <w:r>
        <w:t>необходимо применять в последующей трудовой деятельности, например, при</w:t>
      </w:r>
      <w:r>
        <w:rPr>
          <w:spacing w:val="1"/>
        </w:rPr>
        <w:t xml:space="preserve"> </w:t>
      </w:r>
      <w:r>
        <w:t>изготовлении полиграфических и керамических изделий, изделий в технике ба-</w:t>
      </w:r>
      <w:r>
        <w:rPr>
          <w:spacing w:val="1"/>
        </w:rPr>
        <w:t xml:space="preserve"> </w:t>
      </w:r>
      <w:r>
        <w:t>тик, календарей, блокнотов и др. Далее навыки изобразительной деятельности</w:t>
      </w:r>
      <w:r>
        <w:rPr>
          <w:spacing w:val="1"/>
        </w:rPr>
        <w:t xml:space="preserve"> </w:t>
      </w:r>
      <w:r>
        <w:t>применяются на уроках профильного труда при изготовлении изделий из кера-</w:t>
      </w:r>
      <w:r>
        <w:rPr>
          <w:spacing w:val="1"/>
        </w:rPr>
        <w:t xml:space="preserve"> </w:t>
      </w:r>
      <w:r>
        <w:t>мики,</w:t>
      </w:r>
      <w:r>
        <w:rPr>
          <w:spacing w:val="-2"/>
        </w:rPr>
        <w:t xml:space="preserve"> </w:t>
      </w:r>
      <w:r>
        <w:t>полиграфической и другой</w:t>
      </w:r>
      <w:r>
        <w:rPr>
          <w:spacing w:val="-1"/>
        </w:rPr>
        <w:t xml:space="preserve"> </w:t>
      </w:r>
      <w:r>
        <w:t>продукции.</w:t>
      </w:r>
    </w:p>
    <w:p w14:paraId="0514F626" w14:textId="77777777" w:rsidR="001F167D" w:rsidRDefault="00E44A9C">
      <w:pPr>
        <w:pStyle w:val="a3"/>
        <w:spacing w:before="201" w:line="278" w:lineRule="auto"/>
        <w:ind w:right="1136" w:firstLine="566"/>
      </w:pPr>
      <w:r>
        <w:t>В учебном плане предмет представлен с 1 по 8 год обучения. Далее навыки</w:t>
      </w:r>
      <w:r>
        <w:rPr>
          <w:spacing w:val="-67"/>
        </w:rPr>
        <w:t xml:space="preserve"> </w:t>
      </w:r>
      <w:r>
        <w:t>изобразительной деятельности применяются на уроках профильного труда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керамики,</w:t>
      </w:r>
      <w:r>
        <w:rPr>
          <w:spacing w:val="-2"/>
        </w:rPr>
        <w:t xml:space="preserve"> </w:t>
      </w:r>
      <w:r>
        <w:t>полиграфической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продукции.</w:t>
      </w:r>
    </w:p>
    <w:p w14:paraId="1033B054" w14:textId="77777777" w:rsidR="001F167D" w:rsidRDefault="00E44A9C">
      <w:pPr>
        <w:pStyle w:val="a3"/>
        <w:spacing w:before="190" w:line="276" w:lineRule="auto"/>
        <w:ind w:right="1128" w:firstLine="566"/>
      </w:pPr>
      <w:r>
        <w:t>Материально-техническое оснащение учебного предмета «Изобрази-тель-</w:t>
      </w:r>
      <w:r>
        <w:rPr>
          <w:spacing w:val="1"/>
        </w:rPr>
        <w:t xml:space="preserve"> </w:t>
      </w:r>
      <w:r>
        <w:t>ная деятельность» предусматривает: наборы инструментов для занятий изобра-</w:t>
      </w:r>
      <w:r>
        <w:rPr>
          <w:spacing w:val="1"/>
        </w:rPr>
        <w:t xml:space="preserve"> </w:t>
      </w:r>
      <w:r>
        <w:t>зительной деятельностью, включающие кисти, ножницы, коврики, стеки, инди-</w:t>
      </w:r>
      <w:r>
        <w:rPr>
          <w:spacing w:val="1"/>
        </w:rPr>
        <w:t xml:space="preserve"> </w:t>
      </w:r>
      <w:r>
        <w:t>видуальные доски, пластиковые подложки и т.д.; натуральные объекты, изобра-</w:t>
      </w:r>
      <w:r>
        <w:rPr>
          <w:spacing w:val="-67"/>
        </w:rPr>
        <w:t xml:space="preserve"> </w:t>
      </w:r>
      <w:r>
        <w:t>жения</w:t>
      </w:r>
      <w:r>
        <w:rPr>
          <w:spacing w:val="-8"/>
        </w:rPr>
        <w:t xml:space="preserve"> </w:t>
      </w:r>
      <w:r>
        <w:t>(картинки,</w:t>
      </w:r>
      <w:r>
        <w:rPr>
          <w:spacing w:val="-8"/>
        </w:rPr>
        <w:t xml:space="preserve"> </w:t>
      </w:r>
      <w:r>
        <w:t>фотографии,</w:t>
      </w:r>
      <w:r>
        <w:rPr>
          <w:spacing w:val="-8"/>
        </w:rPr>
        <w:t xml:space="preserve"> </w:t>
      </w:r>
      <w:r>
        <w:t>пиктограммы)</w:t>
      </w:r>
      <w:r>
        <w:rPr>
          <w:spacing w:val="-8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изделий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изготовлению; репродукции картин; изделия из глины; альбомы с демонстраци-</w:t>
      </w:r>
      <w:r>
        <w:rPr>
          <w:spacing w:val="-67"/>
        </w:rPr>
        <w:t xml:space="preserve"> </w:t>
      </w:r>
      <w:r>
        <w:t>онными материалами, составленными в соответствии с содержанием учебной</w:t>
      </w:r>
      <w:r>
        <w:rPr>
          <w:spacing w:val="1"/>
        </w:rPr>
        <w:t xml:space="preserve"> </w:t>
      </w:r>
      <w:r>
        <w:t>программы; рабочие альбомы (тетради) с материалом для раскрашивания, выре-</w:t>
      </w:r>
      <w:r>
        <w:rPr>
          <w:spacing w:val="-67"/>
        </w:rPr>
        <w:t xml:space="preserve"> </w:t>
      </w:r>
      <w:r>
        <w:rPr>
          <w:spacing w:val="-1"/>
        </w:rPr>
        <w:t>зания,</w:t>
      </w:r>
      <w:r>
        <w:rPr>
          <w:spacing w:val="-15"/>
        </w:rPr>
        <w:t xml:space="preserve"> </w:t>
      </w:r>
      <w:r>
        <w:rPr>
          <w:spacing w:val="-1"/>
        </w:rPr>
        <w:t>наклеивания,</w:t>
      </w:r>
      <w:r>
        <w:rPr>
          <w:spacing w:val="-16"/>
        </w:rPr>
        <w:t xml:space="preserve"> </w:t>
      </w:r>
      <w:r>
        <w:t>рисования;</w:t>
      </w:r>
      <w:r>
        <w:rPr>
          <w:spacing w:val="-13"/>
        </w:rPr>
        <w:t xml:space="preserve"> </w:t>
      </w:r>
      <w:r>
        <w:t>видеофильмы,</w:t>
      </w:r>
      <w:r>
        <w:rPr>
          <w:spacing w:val="-15"/>
        </w:rPr>
        <w:t xml:space="preserve"> </w:t>
      </w:r>
      <w:r>
        <w:t>презентации,</w:t>
      </w:r>
      <w:r>
        <w:rPr>
          <w:spacing w:val="-17"/>
        </w:rPr>
        <w:t xml:space="preserve"> </w:t>
      </w:r>
      <w:r>
        <w:t>аудиозаписи;</w:t>
      </w:r>
      <w:r>
        <w:rPr>
          <w:spacing w:val="-15"/>
        </w:rPr>
        <w:t xml:space="preserve"> </w:t>
      </w:r>
      <w:r>
        <w:t>обору-</w:t>
      </w:r>
      <w:r>
        <w:rPr>
          <w:spacing w:val="-68"/>
        </w:rPr>
        <w:t xml:space="preserve"> </w:t>
      </w:r>
      <w:r>
        <w:t>дование: мольберты, планшеты, музыкальный центр, компьютер, проекционное</w:t>
      </w:r>
      <w:r>
        <w:rPr>
          <w:spacing w:val="-67"/>
        </w:rPr>
        <w:t xml:space="preserve"> </w:t>
      </w:r>
      <w:r>
        <w:t>оборудование; стеллажи для наглядных пособий, изделий, для хранения бумаги</w:t>
      </w:r>
      <w:r>
        <w:rPr>
          <w:spacing w:val="1"/>
        </w:rPr>
        <w:t xml:space="preserve"> </w:t>
      </w:r>
      <w:r>
        <w:t>и работ учащихся и др.; магнитная и ковролиновая доски; расходные материалы</w:t>
      </w:r>
      <w:r>
        <w:rPr>
          <w:spacing w:val="-67"/>
        </w:rPr>
        <w:t xml:space="preserve"> </w:t>
      </w:r>
      <w:r>
        <w:t>для ИЗО: клей, бумага (цветная, папиросная, цветной ватман и др.), карандаши</w:t>
      </w:r>
      <w:r>
        <w:rPr>
          <w:spacing w:val="1"/>
        </w:rPr>
        <w:t xml:space="preserve"> </w:t>
      </w:r>
      <w:r>
        <w:t>(простые,</w:t>
      </w:r>
      <w:r>
        <w:rPr>
          <w:spacing w:val="1"/>
        </w:rPr>
        <w:t xml:space="preserve"> </w:t>
      </w:r>
      <w:r>
        <w:t>цветные), мелки</w:t>
      </w:r>
      <w:r>
        <w:rPr>
          <w:spacing w:val="1"/>
        </w:rPr>
        <w:t xml:space="preserve"> </w:t>
      </w:r>
      <w:r>
        <w:t>(пастель,</w:t>
      </w:r>
      <w:r>
        <w:rPr>
          <w:spacing w:val="1"/>
        </w:rPr>
        <w:t xml:space="preserve"> </w:t>
      </w:r>
      <w:r>
        <w:t>восковые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краски (акварель, гуашь, акриловые краски), бумага разных размеров для рисо-</w:t>
      </w:r>
      <w:r>
        <w:rPr>
          <w:spacing w:val="1"/>
        </w:rPr>
        <w:t xml:space="preserve"> </w:t>
      </w:r>
      <w:r>
        <w:t>вания;</w:t>
      </w:r>
      <w:r>
        <w:rPr>
          <w:spacing w:val="1"/>
        </w:rPr>
        <w:t xml:space="preserve"> </w:t>
      </w:r>
      <w:r>
        <w:t>пластичные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соленое</w:t>
      </w:r>
      <w:r>
        <w:rPr>
          <w:spacing w:val="1"/>
        </w:rPr>
        <w:t xml:space="preserve"> </w:t>
      </w:r>
      <w:r>
        <w:t>тесто,</w:t>
      </w:r>
      <w:r>
        <w:rPr>
          <w:spacing w:val="1"/>
        </w:rPr>
        <w:t xml:space="preserve"> </w:t>
      </w:r>
      <w:r>
        <w:t>пластичная</w:t>
      </w:r>
      <w:r>
        <w:rPr>
          <w:spacing w:val="1"/>
        </w:rPr>
        <w:t xml:space="preserve"> </w:t>
      </w:r>
      <w:r>
        <w:t>масса,</w:t>
      </w:r>
      <w:r>
        <w:rPr>
          <w:spacing w:val="-67"/>
        </w:rPr>
        <w:t xml:space="preserve"> </w:t>
      </w:r>
      <w:r>
        <w:t>глина)</w:t>
      </w:r>
      <w:r>
        <w:rPr>
          <w:spacing w:val="-3"/>
        </w:rPr>
        <w:t xml:space="preserve"> </w:t>
      </w:r>
      <w:r>
        <w:t>и др.</w:t>
      </w:r>
    </w:p>
    <w:p w14:paraId="2A00338D" w14:textId="77777777" w:rsidR="001F167D" w:rsidRDefault="00E44A9C">
      <w:pPr>
        <w:pStyle w:val="21"/>
        <w:spacing w:before="200" w:line="278" w:lineRule="auto"/>
        <w:ind w:right="1137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"Изобразительная</w:t>
      </w:r>
      <w:r>
        <w:rPr>
          <w:spacing w:val="1"/>
        </w:rPr>
        <w:t xml:space="preserve"> </w:t>
      </w:r>
      <w:r>
        <w:t>деятельность"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r>
        <w:t>ставлено</w:t>
      </w:r>
      <w:r>
        <w:rPr>
          <w:spacing w:val="-2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разделами</w:t>
      </w:r>
      <w:r>
        <w:rPr>
          <w:spacing w:val="-2"/>
        </w:rPr>
        <w:t xml:space="preserve"> </w:t>
      </w:r>
      <w:r>
        <w:t>"Лепка",</w:t>
      </w:r>
      <w:r>
        <w:rPr>
          <w:spacing w:val="-4"/>
        </w:rPr>
        <w:t xml:space="preserve"> </w:t>
      </w:r>
      <w:r>
        <w:t>"Рисование",</w:t>
      </w:r>
      <w:r>
        <w:rPr>
          <w:spacing w:val="-5"/>
        </w:rPr>
        <w:t xml:space="preserve"> </w:t>
      </w:r>
      <w:r>
        <w:t>"Аппликация".</w:t>
      </w:r>
    </w:p>
    <w:p w14:paraId="64C66211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9AD08B5" w14:textId="77777777" w:rsidR="001F167D" w:rsidRDefault="00E44A9C">
      <w:pPr>
        <w:spacing w:before="77"/>
        <w:ind w:left="812"/>
        <w:rPr>
          <w:i/>
          <w:sz w:val="28"/>
        </w:rPr>
      </w:pPr>
      <w:r>
        <w:rPr>
          <w:i/>
          <w:sz w:val="28"/>
        </w:rPr>
        <w:t>Лепка.</w:t>
      </w:r>
    </w:p>
    <w:p w14:paraId="6E33DC1F" w14:textId="77777777" w:rsidR="001F167D" w:rsidRDefault="00E44A9C">
      <w:pPr>
        <w:pStyle w:val="a3"/>
        <w:spacing w:before="247" w:line="276" w:lineRule="auto"/>
        <w:ind w:right="1130" w:firstLine="566"/>
      </w:pPr>
      <w:r>
        <w:t>Узнавание (различение) пластичных материалов: пластилин, тесто, глина.</w:t>
      </w:r>
      <w:r>
        <w:rPr>
          <w:spacing w:val="1"/>
        </w:rPr>
        <w:t xml:space="preserve"> </w:t>
      </w:r>
      <w:r>
        <w:t>Узнавание (различение) инструментов и приспособлений для работы с пластич-</w:t>
      </w:r>
      <w:r>
        <w:rPr>
          <w:spacing w:val="-67"/>
        </w:rPr>
        <w:t xml:space="preserve"> </w:t>
      </w:r>
      <w:r>
        <w:t>ными материалами: стека, нож, скалка, валик, форма, подложка, штамп. Разми-</w:t>
      </w:r>
      <w:r>
        <w:rPr>
          <w:spacing w:val="1"/>
        </w:rPr>
        <w:t xml:space="preserve"> </w:t>
      </w:r>
      <w:r>
        <w:t>нание пластилина (теста, глины). Раскатывание теста (глины) скалкой. Отрыва-</w:t>
      </w:r>
      <w:r>
        <w:rPr>
          <w:spacing w:val="1"/>
        </w:rPr>
        <w:t xml:space="preserve"> </w:t>
      </w:r>
      <w:r>
        <w:t>ние</w:t>
      </w:r>
      <w:r>
        <w:rPr>
          <w:spacing w:val="-9"/>
        </w:rPr>
        <w:t xml:space="preserve"> </w:t>
      </w:r>
      <w:r>
        <w:t>кусочка</w:t>
      </w:r>
      <w:r>
        <w:rPr>
          <w:spacing w:val="-8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целого</w:t>
      </w:r>
      <w:r>
        <w:rPr>
          <w:spacing w:val="-7"/>
        </w:rPr>
        <w:t xml:space="preserve"> </w:t>
      </w:r>
      <w:r>
        <w:t>куска.</w:t>
      </w:r>
      <w:r>
        <w:rPr>
          <w:spacing w:val="-7"/>
        </w:rPr>
        <w:t xml:space="preserve"> </w:t>
      </w:r>
      <w:r>
        <w:t>Откручивание</w:t>
      </w:r>
      <w:r>
        <w:rPr>
          <w:spacing w:val="-7"/>
        </w:rPr>
        <w:t xml:space="preserve"> </w:t>
      </w:r>
      <w:r>
        <w:t>ку-сочка</w:t>
      </w:r>
      <w:r>
        <w:rPr>
          <w:spacing w:val="-6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це-</w:t>
      </w:r>
      <w:r>
        <w:rPr>
          <w:spacing w:val="-68"/>
        </w:rPr>
        <w:t xml:space="preserve"> </w:t>
      </w:r>
      <w:r>
        <w:t>лого</w:t>
      </w:r>
      <w:r>
        <w:rPr>
          <w:spacing w:val="-16"/>
        </w:rPr>
        <w:t xml:space="preserve"> </w:t>
      </w:r>
      <w:r>
        <w:t>куска.</w:t>
      </w:r>
      <w:r>
        <w:rPr>
          <w:spacing w:val="-16"/>
        </w:rPr>
        <w:t xml:space="preserve"> </w:t>
      </w:r>
      <w:r>
        <w:t>Отщипывание</w:t>
      </w:r>
      <w:r>
        <w:rPr>
          <w:spacing w:val="-17"/>
        </w:rPr>
        <w:t xml:space="preserve"> </w:t>
      </w:r>
      <w:r>
        <w:t>кусочка</w:t>
      </w:r>
      <w:r>
        <w:rPr>
          <w:spacing w:val="-16"/>
        </w:rPr>
        <w:t xml:space="preserve"> </w:t>
      </w:r>
      <w:r>
        <w:t>материала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целого</w:t>
      </w:r>
      <w:r>
        <w:rPr>
          <w:spacing w:val="-16"/>
        </w:rPr>
        <w:t xml:space="preserve"> </w:t>
      </w:r>
      <w:r>
        <w:t>куска.</w:t>
      </w:r>
      <w:r>
        <w:rPr>
          <w:spacing w:val="-16"/>
        </w:rPr>
        <w:t xml:space="preserve"> </w:t>
      </w:r>
      <w:r>
        <w:t>Отрезание</w:t>
      </w:r>
      <w:r>
        <w:rPr>
          <w:spacing w:val="-16"/>
        </w:rPr>
        <w:t xml:space="preserve"> </w:t>
      </w:r>
      <w:r>
        <w:t>кусочка</w:t>
      </w:r>
      <w:r>
        <w:rPr>
          <w:spacing w:val="-68"/>
        </w:rPr>
        <w:t xml:space="preserve"> </w:t>
      </w:r>
      <w:r>
        <w:t>материала стекой. Размазывание пластилина по шаблону (внутри контура). Ка-</w:t>
      </w:r>
      <w:r>
        <w:rPr>
          <w:spacing w:val="1"/>
        </w:rPr>
        <w:t xml:space="preserve"> </w:t>
      </w:r>
      <w:r>
        <w:t>тание</w:t>
      </w:r>
      <w:r>
        <w:rPr>
          <w:spacing w:val="-12"/>
        </w:rPr>
        <w:t xml:space="preserve"> </w:t>
      </w:r>
      <w:r>
        <w:t>колбаски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доске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руках).</w:t>
      </w:r>
      <w:r>
        <w:rPr>
          <w:spacing w:val="-12"/>
        </w:rPr>
        <w:t xml:space="preserve"> </w:t>
      </w:r>
      <w:r>
        <w:t>Катание</w:t>
      </w:r>
      <w:r>
        <w:rPr>
          <w:spacing w:val="-11"/>
        </w:rPr>
        <w:t xml:space="preserve"> </w:t>
      </w:r>
      <w:r>
        <w:t>шарика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доске</w:t>
      </w:r>
      <w:r>
        <w:rPr>
          <w:spacing w:val="-12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руках).</w:t>
      </w:r>
      <w:r>
        <w:rPr>
          <w:spacing w:val="-12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rPr>
          <w:spacing w:val="-1"/>
        </w:rPr>
        <w:t>формы</w:t>
      </w:r>
      <w:r>
        <w:rPr>
          <w:spacing w:val="-19"/>
        </w:rPr>
        <w:t xml:space="preserve"> </w:t>
      </w:r>
      <w:r>
        <w:rPr>
          <w:spacing w:val="-1"/>
        </w:rPr>
        <w:t>путем</w:t>
      </w:r>
      <w:r>
        <w:rPr>
          <w:spacing w:val="-17"/>
        </w:rPr>
        <w:t xml:space="preserve"> </w:t>
      </w:r>
      <w:r>
        <w:rPr>
          <w:spacing w:val="-1"/>
        </w:rPr>
        <w:t>выдавливания</w:t>
      </w:r>
      <w:r>
        <w:rPr>
          <w:spacing w:val="-16"/>
        </w:rPr>
        <w:t xml:space="preserve"> </w:t>
      </w:r>
      <w:r>
        <w:t>формочкой.</w:t>
      </w:r>
      <w:r>
        <w:rPr>
          <w:spacing w:val="-21"/>
        </w:rPr>
        <w:t xml:space="preserve"> </w:t>
      </w:r>
      <w:r>
        <w:t>Вырезание</w:t>
      </w:r>
      <w:r>
        <w:rPr>
          <w:spacing w:val="-17"/>
        </w:rPr>
        <w:t xml:space="preserve"> </w:t>
      </w:r>
      <w:r>
        <w:t>заданной</w:t>
      </w:r>
      <w:r>
        <w:rPr>
          <w:spacing w:val="-16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шаблону</w:t>
      </w:r>
      <w:r>
        <w:rPr>
          <w:spacing w:val="-67"/>
        </w:rPr>
        <w:t xml:space="preserve"> </w:t>
      </w:r>
      <w:r>
        <w:t>стекой (ножом, шилом и др.). Сгибание колбаски в кольцо. Закручивание кол-</w:t>
      </w:r>
      <w:r>
        <w:rPr>
          <w:spacing w:val="1"/>
        </w:rPr>
        <w:t xml:space="preserve"> </w:t>
      </w:r>
      <w:r>
        <w:t>баски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жгутик.</w:t>
      </w:r>
      <w:r>
        <w:rPr>
          <w:spacing w:val="-13"/>
        </w:rPr>
        <w:t xml:space="preserve"> </w:t>
      </w:r>
      <w:r>
        <w:t>Переплетение:</w:t>
      </w:r>
      <w:r>
        <w:rPr>
          <w:spacing w:val="-11"/>
        </w:rPr>
        <w:t xml:space="preserve"> </w:t>
      </w:r>
      <w:r>
        <w:t>плетение</w:t>
      </w:r>
      <w:r>
        <w:rPr>
          <w:spacing w:val="-15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2-х</w:t>
      </w:r>
      <w:r>
        <w:rPr>
          <w:spacing w:val="-11"/>
        </w:rPr>
        <w:t xml:space="preserve"> </w:t>
      </w:r>
      <w:r>
        <w:t>(3-х)</w:t>
      </w:r>
      <w:r>
        <w:rPr>
          <w:spacing w:val="-12"/>
        </w:rPr>
        <w:t xml:space="preserve"> </w:t>
      </w:r>
      <w:r>
        <w:t>колбасок.</w:t>
      </w:r>
      <w:r>
        <w:rPr>
          <w:spacing w:val="-12"/>
        </w:rPr>
        <w:t xml:space="preserve"> </w:t>
      </w:r>
      <w:r>
        <w:t>Проделывание</w:t>
      </w:r>
      <w:r>
        <w:rPr>
          <w:spacing w:val="-12"/>
        </w:rPr>
        <w:t xml:space="preserve"> </w:t>
      </w:r>
      <w:r>
        <w:t>от-</w:t>
      </w:r>
      <w:r>
        <w:rPr>
          <w:spacing w:val="-67"/>
        </w:rPr>
        <w:t xml:space="preserve"> </w:t>
      </w:r>
      <w:r>
        <w:t>верстия в детали. Расплющивание материала на доске (между ладонями, между</w:t>
      </w:r>
      <w:r>
        <w:rPr>
          <w:spacing w:val="1"/>
        </w:rPr>
        <w:t xml:space="preserve"> </w:t>
      </w:r>
      <w:r>
        <w:t>пальцами). Скручивание колбаски (лепешки, полоски). Защипывание краев де-</w:t>
      </w:r>
      <w:r>
        <w:rPr>
          <w:spacing w:val="1"/>
        </w:rPr>
        <w:t xml:space="preserve"> </w:t>
      </w:r>
      <w:r>
        <w:t>тали. Соединение 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прижатием</w:t>
      </w:r>
      <w:r>
        <w:rPr>
          <w:spacing w:val="1"/>
        </w:rPr>
        <w:t xml:space="preserve"> </w:t>
      </w:r>
      <w:r>
        <w:t>(примазыванием, прищипыва-</w:t>
      </w:r>
      <w:r>
        <w:rPr>
          <w:spacing w:val="1"/>
        </w:rPr>
        <w:t xml:space="preserve"> </w:t>
      </w:r>
      <w:r>
        <w:t>нием).</w:t>
      </w:r>
      <w:r>
        <w:rPr>
          <w:spacing w:val="-2"/>
        </w:rPr>
        <w:t xml:space="preserve"> </w:t>
      </w:r>
      <w:r>
        <w:t>Лепка</w:t>
      </w:r>
      <w:r>
        <w:rPr>
          <w:spacing w:val="-3"/>
        </w:rPr>
        <w:t xml:space="preserve"> </w:t>
      </w:r>
      <w:r>
        <w:t>предмета из</w:t>
      </w:r>
      <w:r>
        <w:rPr>
          <w:spacing w:val="-1"/>
        </w:rPr>
        <w:t xml:space="preserve"> </w:t>
      </w:r>
      <w:r>
        <w:t>одной (нескольких) частей.</w:t>
      </w:r>
    </w:p>
    <w:p w14:paraId="56907F55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Аппликация.</w:t>
      </w:r>
    </w:p>
    <w:p w14:paraId="0071B347" w14:textId="77777777" w:rsidR="001F167D" w:rsidRDefault="00E44A9C">
      <w:pPr>
        <w:pStyle w:val="a3"/>
        <w:spacing w:before="245" w:line="276" w:lineRule="auto"/>
        <w:ind w:right="1127" w:firstLine="566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бумаги: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-13"/>
        </w:rPr>
        <w:t xml:space="preserve"> </w:t>
      </w:r>
      <w:r>
        <w:t>салфетка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</w:t>
      </w:r>
      <w:r>
        <w:rPr>
          <w:spacing w:val="-12"/>
        </w:rPr>
        <w:t xml:space="preserve"> </w:t>
      </w:r>
      <w:r>
        <w:t>Узнавание</w:t>
      </w:r>
      <w:r>
        <w:rPr>
          <w:spacing w:val="-11"/>
        </w:rPr>
        <w:t xml:space="preserve"> </w:t>
      </w:r>
      <w:r>
        <w:t>(различение)</w:t>
      </w:r>
      <w:r>
        <w:rPr>
          <w:spacing w:val="-11"/>
        </w:rPr>
        <w:t xml:space="preserve"> </w:t>
      </w:r>
      <w:r>
        <w:t>инструментов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приспособлений,</w:t>
      </w:r>
      <w:r>
        <w:rPr>
          <w:spacing w:val="-67"/>
        </w:rPr>
        <w:t xml:space="preserve"> </w:t>
      </w:r>
      <w:r>
        <w:t>используемых для изготовления аппликации: ножницы, войлок, трафарет, и др.</w:t>
      </w:r>
      <w:r>
        <w:rPr>
          <w:spacing w:val="1"/>
        </w:rPr>
        <w:t xml:space="preserve"> </w:t>
      </w:r>
      <w:r>
        <w:t>Сминание бумаги. Отрывание бумаги заданной формы (размера). Сгибание ли-</w:t>
      </w:r>
      <w:r>
        <w:rPr>
          <w:spacing w:val="1"/>
        </w:rPr>
        <w:t xml:space="preserve"> </w:t>
      </w:r>
      <w:r>
        <w:t>ста</w:t>
      </w:r>
      <w:r>
        <w:rPr>
          <w:spacing w:val="-4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пополам</w:t>
      </w:r>
      <w:r>
        <w:rPr>
          <w:spacing w:val="-7"/>
        </w:rPr>
        <w:t xml:space="preserve"> </w:t>
      </w:r>
      <w:r>
        <w:t>(вчетверо,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диагонали).</w:t>
      </w:r>
      <w:r>
        <w:rPr>
          <w:spacing w:val="-5"/>
        </w:rPr>
        <w:t xml:space="preserve"> </w:t>
      </w:r>
      <w:r>
        <w:t>Скручивание</w:t>
      </w:r>
      <w:r>
        <w:rPr>
          <w:spacing w:val="-4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бумаги.</w:t>
      </w:r>
      <w:r>
        <w:rPr>
          <w:spacing w:val="-5"/>
        </w:rPr>
        <w:t xml:space="preserve"> </w:t>
      </w:r>
      <w:r>
        <w:t>Нама-</w:t>
      </w:r>
      <w:r>
        <w:rPr>
          <w:spacing w:val="-68"/>
        </w:rPr>
        <w:t xml:space="preserve"> </w:t>
      </w:r>
      <w:r>
        <w:t>зывание</w:t>
      </w:r>
      <w:r>
        <w:rPr>
          <w:spacing w:val="-8"/>
        </w:rPr>
        <w:t xml:space="preserve"> </w:t>
      </w:r>
      <w:r>
        <w:t>всей</w:t>
      </w:r>
      <w:r>
        <w:rPr>
          <w:spacing w:val="-7"/>
        </w:rPr>
        <w:t xml:space="preserve"> </w:t>
      </w:r>
      <w:r>
        <w:t>(части)</w:t>
      </w:r>
      <w:r>
        <w:rPr>
          <w:spacing w:val="-8"/>
        </w:rPr>
        <w:t xml:space="preserve"> </w:t>
      </w:r>
      <w:r>
        <w:t>поверхности</w:t>
      </w:r>
      <w:r>
        <w:rPr>
          <w:spacing w:val="-7"/>
        </w:rPr>
        <w:t xml:space="preserve"> </w:t>
      </w:r>
      <w:r>
        <w:t>клеем.</w:t>
      </w:r>
      <w:r>
        <w:rPr>
          <w:spacing w:val="-8"/>
        </w:rPr>
        <w:t xml:space="preserve"> </w:t>
      </w:r>
      <w:r>
        <w:t>Разрезание</w:t>
      </w:r>
      <w:r>
        <w:rPr>
          <w:spacing w:val="-8"/>
        </w:rPr>
        <w:t xml:space="preserve"> </w:t>
      </w:r>
      <w:r>
        <w:t>бумаги</w:t>
      </w:r>
      <w:r>
        <w:rPr>
          <w:spacing w:val="-7"/>
        </w:rPr>
        <w:t xml:space="preserve"> </w:t>
      </w:r>
      <w:r>
        <w:t>ножницами:</w:t>
      </w:r>
      <w:r>
        <w:rPr>
          <w:spacing w:val="-7"/>
        </w:rPr>
        <w:t xml:space="preserve"> </w:t>
      </w:r>
      <w:r>
        <w:t>выпол-</w:t>
      </w:r>
      <w:r>
        <w:rPr>
          <w:spacing w:val="-68"/>
        </w:rPr>
        <w:t xml:space="preserve"> </w:t>
      </w:r>
      <w:r>
        <w:t>нение надреза, разрезание листа бумаги. Вырезание по контуру. Сборка изобра-</w:t>
      </w:r>
      <w:r>
        <w:rPr>
          <w:spacing w:val="-67"/>
        </w:rPr>
        <w:t xml:space="preserve"> </w:t>
      </w:r>
      <w:r>
        <w:t>жения объекта из нескольких деталей. Конструирование объекта из бумаги: за-</w:t>
      </w:r>
      <w:r>
        <w:rPr>
          <w:spacing w:val="1"/>
        </w:rPr>
        <w:t xml:space="preserve"> </w:t>
      </w:r>
      <w:r>
        <w:t>готовка отдельных деталей, соединение деталей между собой. Соблюдение по-</w:t>
      </w:r>
      <w:r>
        <w:rPr>
          <w:spacing w:val="1"/>
        </w:rPr>
        <w:t xml:space="preserve"> </w:t>
      </w:r>
      <w:r>
        <w:t>следовательности действий при изготовлении</w:t>
      </w:r>
      <w:r>
        <w:rPr>
          <w:spacing w:val="1"/>
        </w:rPr>
        <w:t xml:space="preserve"> </w:t>
      </w:r>
      <w:r>
        <w:t>предметной аппликации:</w:t>
      </w:r>
      <w:r>
        <w:rPr>
          <w:spacing w:val="1"/>
        </w:rPr>
        <w:t xml:space="preserve"> </w:t>
      </w:r>
      <w:r>
        <w:t>заго-</w:t>
      </w:r>
      <w:r>
        <w:rPr>
          <w:spacing w:val="1"/>
        </w:rPr>
        <w:t xml:space="preserve"> </w:t>
      </w:r>
      <w:r>
        <w:rPr>
          <w:spacing w:val="-1"/>
        </w:rPr>
        <w:t>товка</w:t>
      </w:r>
      <w:r>
        <w:rPr>
          <w:spacing w:val="-18"/>
        </w:rPr>
        <w:t xml:space="preserve"> </w:t>
      </w:r>
      <w:r>
        <w:rPr>
          <w:spacing w:val="-1"/>
        </w:rPr>
        <w:t>деталей,</w:t>
      </w:r>
      <w:r>
        <w:rPr>
          <w:spacing w:val="-18"/>
        </w:rPr>
        <w:t xml:space="preserve"> </w:t>
      </w:r>
      <w:r>
        <w:t>сборка</w:t>
      </w:r>
      <w:r>
        <w:rPr>
          <w:spacing w:val="-17"/>
        </w:rPr>
        <w:t xml:space="preserve"> </w:t>
      </w:r>
      <w:r>
        <w:t>изображения</w:t>
      </w:r>
      <w:r>
        <w:rPr>
          <w:spacing w:val="-17"/>
        </w:rPr>
        <w:t xml:space="preserve"> </w:t>
      </w:r>
      <w:r>
        <w:t>объекта,</w:t>
      </w:r>
      <w:r>
        <w:rPr>
          <w:spacing w:val="-18"/>
        </w:rPr>
        <w:t xml:space="preserve"> </w:t>
      </w:r>
      <w:r>
        <w:t>намазывание</w:t>
      </w:r>
      <w:r>
        <w:rPr>
          <w:spacing w:val="-17"/>
        </w:rPr>
        <w:t xml:space="preserve"> </w:t>
      </w:r>
      <w:r>
        <w:t>деталей</w:t>
      </w:r>
      <w:r>
        <w:rPr>
          <w:spacing w:val="-17"/>
        </w:rPr>
        <w:t xml:space="preserve"> </w:t>
      </w:r>
      <w:r>
        <w:t>клеем,</w:t>
      </w:r>
      <w:r>
        <w:rPr>
          <w:spacing w:val="-18"/>
        </w:rPr>
        <w:t xml:space="preserve"> </w:t>
      </w:r>
      <w:r>
        <w:t>прикле-</w:t>
      </w:r>
      <w:r>
        <w:rPr>
          <w:spacing w:val="-68"/>
        </w:rPr>
        <w:t xml:space="preserve"> </w:t>
      </w:r>
      <w:r>
        <w:t>ивание деталей к фону. Соблюдение последовательности действий при изготов-</w:t>
      </w:r>
      <w:r>
        <w:rPr>
          <w:spacing w:val="-67"/>
        </w:rPr>
        <w:t xml:space="preserve"> </w:t>
      </w:r>
      <w:r>
        <w:t>лении</w:t>
      </w:r>
      <w:r>
        <w:rPr>
          <w:spacing w:val="-13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аппликации:</w:t>
      </w:r>
      <w:r>
        <w:rPr>
          <w:spacing w:val="-10"/>
        </w:rPr>
        <w:t xml:space="preserve"> </w:t>
      </w:r>
      <w:r>
        <w:t>заготовка</w:t>
      </w:r>
      <w:r>
        <w:rPr>
          <w:spacing w:val="-10"/>
        </w:rPr>
        <w:t xml:space="preserve"> </w:t>
      </w:r>
      <w:r>
        <w:t>деталей,</w:t>
      </w:r>
      <w:r>
        <w:rPr>
          <w:spacing w:val="-14"/>
        </w:rPr>
        <w:t xml:space="preserve"> </w:t>
      </w:r>
      <w:r>
        <w:t>сборка</w:t>
      </w:r>
      <w:r>
        <w:rPr>
          <w:spacing w:val="-13"/>
        </w:rPr>
        <w:t xml:space="preserve"> </w:t>
      </w:r>
      <w:r>
        <w:t>орнамента</w:t>
      </w:r>
      <w:r>
        <w:rPr>
          <w:spacing w:val="-13"/>
        </w:rPr>
        <w:t xml:space="preserve"> </w:t>
      </w:r>
      <w:r>
        <w:t>способом</w:t>
      </w:r>
      <w:r>
        <w:rPr>
          <w:spacing w:val="-68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намазывание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фону. Соблюдение последовательности действий при изготовлении сюжетной</w:t>
      </w:r>
      <w:r>
        <w:rPr>
          <w:spacing w:val="1"/>
        </w:rPr>
        <w:t xml:space="preserve"> </w:t>
      </w:r>
      <w:r>
        <w:t>аппликации:</w:t>
      </w:r>
      <w:r>
        <w:rPr>
          <w:spacing w:val="-9"/>
        </w:rPr>
        <w:t xml:space="preserve"> </w:t>
      </w:r>
      <w:r>
        <w:t>придумывание</w:t>
      </w:r>
      <w:r>
        <w:rPr>
          <w:spacing w:val="-8"/>
        </w:rPr>
        <w:t xml:space="preserve"> </w:t>
      </w:r>
      <w:r>
        <w:t>сюжета,</w:t>
      </w:r>
      <w:r>
        <w:rPr>
          <w:spacing w:val="-7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эскиза</w:t>
      </w:r>
      <w:r>
        <w:rPr>
          <w:spacing w:val="-7"/>
        </w:rPr>
        <w:t xml:space="preserve"> </w:t>
      </w:r>
      <w:r>
        <w:t>сюжета</w:t>
      </w:r>
      <w:r>
        <w:rPr>
          <w:spacing w:val="-7"/>
        </w:rPr>
        <w:t xml:space="preserve"> </w:t>
      </w:r>
      <w:r>
        <w:t>аппликации,</w:t>
      </w:r>
      <w:r>
        <w:rPr>
          <w:spacing w:val="-7"/>
        </w:rPr>
        <w:t xml:space="preserve"> </w:t>
      </w:r>
      <w:r>
        <w:t>за-</w:t>
      </w:r>
      <w:r>
        <w:rPr>
          <w:spacing w:val="-68"/>
        </w:rPr>
        <w:t xml:space="preserve"> </w:t>
      </w:r>
      <w:r>
        <w:rPr>
          <w:spacing w:val="-1"/>
        </w:rPr>
        <w:t>готовка</w:t>
      </w:r>
      <w:r>
        <w:rPr>
          <w:spacing w:val="-17"/>
        </w:rPr>
        <w:t xml:space="preserve"> </w:t>
      </w:r>
      <w:r>
        <w:rPr>
          <w:spacing w:val="-1"/>
        </w:rPr>
        <w:t>деталей,</w:t>
      </w:r>
      <w:r>
        <w:rPr>
          <w:spacing w:val="-18"/>
        </w:rPr>
        <w:t xml:space="preserve"> </w:t>
      </w:r>
      <w:r>
        <w:t>сборка</w:t>
      </w:r>
      <w:r>
        <w:rPr>
          <w:spacing w:val="-17"/>
        </w:rPr>
        <w:t xml:space="preserve"> </w:t>
      </w:r>
      <w:r>
        <w:t>изображения,</w:t>
      </w:r>
      <w:r>
        <w:rPr>
          <w:spacing w:val="-17"/>
        </w:rPr>
        <w:t xml:space="preserve"> </w:t>
      </w:r>
      <w:r>
        <w:t>намазывание</w:t>
      </w:r>
      <w:r>
        <w:rPr>
          <w:spacing w:val="-20"/>
        </w:rPr>
        <w:t xml:space="preserve"> </w:t>
      </w:r>
      <w:r>
        <w:t>деталей</w:t>
      </w:r>
      <w:r>
        <w:rPr>
          <w:spacing w:val="-17"/>
        </w:rPr>
        <w:t xml:space="preserve"> </w:t>
      </w:r>
      <w:r>
        <w:t>клеем,</w:t>
      </w:r>
      <w:r>
        <w:rPr>
          <w:spacing w:val="-18"/>
        </w:rPr>
        <w:t xml:space="preserve"> </w:t>
      </w:r>
      <w:r>
        <w:t>приклеивание</w:t>
      </w:r>
      <w:r>
        <w:rPr>
          <w:spacing w:val="-68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фону.</w:t>
      </w:r>
    </w:p>
    <w:p w14:paraId="24F764A4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Рисование.</w:t>
      </w:r>
    </w:p>
    <w:p w14:paraId="41DCA3BF" w14:textId="77777777" w:rsidR="001F167D" w:rsidRDefault="001F167D">
      <w:pPr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882B642" w14:textId="77777777" w:rsidR="001F167D" w:rsidRDefault="00E44A9C">
      <w:pPr>
        <w:pStyle w:val="a3"/>
        <w:spacing w:before="74" w:line="276" w:lineRule="auto"/>
        <w:ind w:right="1129" w:firstLine="566"/>
      </w:pPr>
      <w:r>
        <w:t>Узнавание (различение) материалов и инструментов, используемых для ри-</w:t>
      </w:r>
      <w:r>
        <w:rPr>
          <w:spacing w:val="-67"/>
        </w:rPr>
        <w:t xml:space="preserve"> </w:t>
      </w:r>
      <w:r>
        <w:t>сования: краски, мелки, карандаши, фломастеры, палитра, кисти, емкость для</w:t>
      </w:r>
      <w:r>
        <w:rPr>
          <w:spacing w:val="1"/>
        </w:rPr>
        <w:t xml:space="preserve"> </w:t>
      </w:r>
      <w:r>
        <w:t>воды. Оставление графического следа. Освоение приемов рисования каранда-</w:t>
      </w:r>
      <w:r>
        <w:rPr>
          <w:spacing w:val="1"/>
        </w:rPr>
        <w:t xml:space="preserve"> </w:t>
      </w:r>
      <w:r>
        <w:t>шом. Соблюдение последовательности действий при работе с красками: опуска-</w:t>
      </w:r>
      <w:r>
        <w:rPr>
          <w:spacing w:val="-67"/>
        </w:rPr>
        <w:t xml:space="preserve"> </w:t>
      </w:r>
      <w:r>
        <w:t>ние кисти в баночку с водой, снятие лишней воды с кисти, обмакивание ворса</w:t>
      </w:r>
      <w:r>
        <w:rPr>
          <w:spacing w:val="1"/>
        </w:rPr>
        <w:t xml:space="preserve"> </w:t>
      </w:r>
      <w:r>
        <w:t>кисти в краску, снятие лишней краски о край баночки, рисование на листе бу-</w:t>
      </w:r>
      <w:r>
        <w:rPr>
          <w:spacing w:val="1"/>
        </w:rPr>
        <w:t xml:space="preserve"> </w:t>
      </w:r>
      <w:r>
        <w:t>маги,</w:t>
      </w:r>
      <w:r>
        <w:rPr>
          <w:spacing w:val="-5"/>
        </w:rPr>
        <w:t xml:space="preserve"> </w:t>
      </w:r>
      <w:r>
        <w:t>опускание</w:t>
      </w:r>
      <w:r>
        <w:rPr>
          <w:spacing w:val="-4"/>
        </w:rPr>
        <w:t xml:space="preserve"> </w:t>
      </w:r>
      <w:r>
        <w:t>кисти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кистью:</w:t>
      </w:r>
      <w:r>
        <w:rPr>
          <w:spacing w:val="-6"/>
        </w:rPr>
        <w:t xml:space="preserve"> </w:t>
      </w:r>
      <w:r>
        <w:t>прием</w:t>
      </w:r>
      <w:r>
        <w:rPr>
          <w:spacing w:val="-67"/>
        </w:rPr>
        <w:t xml:space="preserve"> </w:t>
      </w:r>
      <w:r>
        <w:t>касания, прием примакивания, прием наращивания массы. Выбор цвета для ри-</w:t>
      </w:r>
      <w:r>
        <w:rPr>
          <w:spacing w:val="1"/>
        </w:rPr>
        <w:t xml:space="preserve"> </w:t>
      </w:r>
      <w:r>
        <w:t>сования.</w:t>
      </w:r>
      <w:r>
        <w:rPr>
          <w:spacing w:val="-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краски</w:t>
      </w:r>
      <w:r>
        <w:rPr>
          <w:spacing w:val="-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смешивания</w:t>
      </w:r>
      <w:r>
        <w:rPr>
          <w:spacing w:val="-1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цветов.</w:t>
      </w:r>
    </w:p>
    <w:p w14:paraId="5996D84B" w14:textId="77777777" w:rsidR="001F167D" w:rsidRDefault="00E44A9C">
      <w:pPr>
        <w:pStyle w:val="a3"/>
        <w:spacing w:before="201" w:line="276" w:lineRule="auto"/>
        <w:ind w:right="1129" w:firstLine="566"/>
      </w:pPr>
      <w:r>
        <w:t>Рисование точек. Рисование вертикальных (горизонтальных, наклон-ных)</w:t>
      </w:r>
      <w:r>
        <w:rPr>
          <w:spacing w:val="1"/>
        </w:rPr>
        <w:t xml:space="preserve"> </w:t>
      </w:r>
      <w:r>
        <w:t>линий. Соединение точек. Рисование геометрической фигуры (круг, овал, квад-</w:t>
      </w:r>
      <w:r>
        <w:rPr>
          <w:spacing w:val="1"/>
        </w:rPr>
        <w:t xml:space="preserve"> </w:t>
      </w:r>
      <w:r>
        <w:t>рат, прямоугольник, треугольник). Закрашивание внутри контура (заполнение</w:t>
      </w:r>
      <w:r>
        <w:rPr>
          <w:spacing w:val="1"/>
        </w:rPr>
        <w:t xml:space="preserve"> </w:t>
      </w:r>
      <w:r>
        <w:t>всей поверхности внутри контура). Заполнение контура точками. Штриховка</w:t>
      </w:r>
      <w:r>
        <w:rPr>
          <w:spacing w:val="1"/>
        </w:rPr>
        <w:t xml:space="preserve"> </w:t>
      </w:r>
      <w:r>
        <w:t>слева направо (сверху вниз, по диагонали), двойная штриховка. Рисование кон-</w:t>
      </w:r>
      <w:r>
        <w:rPr>
          <w:spacing w:val="1"/>
        </w:rPr>
        <w:t xml:space="preserve"> </w:t>
      </w:r>
      <w:r>
        <w:t>тура</w:t>
      </w:r>
      <w:r>
        <w:rPr>
          <w:spacing w:val="-13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контурным</w:t>
      </w:r>
      <w:r>
        <w:rPr>
          <w:spacing w:val="-13"/>
        </w:rPr>
        <w:t xml:space="preserve"> </w:t>
      </w:r>
      <w:r>
        <w:t>линиям</w:t>
      </w:r>
      <w:r>
        <w:rPr>
          <w:spacing w:val="-15"/>
        </w:rPr>
        <w:t xml:space="preserve"> </w:t>
      </w:r>
      <w:r>
        <w:t>(по</w:t>
      </w:r>
      <w:r>
        <w:rPr>
          <w:spacing w:val="-14"/>
        </w:rPr>
        <w:t xml:space="preserve"> </w:t>
      </w:r>
      <w:r>
        <w:t>опорным</w:t>
      </w:r>
      <w:r>
        <w:rPr>
          <w:spacing w:val="-13"/>
        </w:rPr>
        <w:t xml:space="preserve"> </w:t>
      </w:r>
      <w:r>
        <w:t>точкам,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трафарету,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шаб-</w:t>
      </w:r>
      <w:r>
        <w:rPr>
          <w:spacing w:val="-68"/>
        </w:rPr>
        <w:t xml:space="preserve"> </w:t>
      </w:r>
      <w:r>
        <w:t>лону,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представлению).</w:t>
      </w:r>
      <w:r>
        <w:rPr>
          <w:spacing w:val="-16"/>
        </w:rPr>
        <w:t xml:space="preserve"> </w:t>
      </w:r>
      <w:r>
        <w:t>Дорисовывание</w:t>
      </w:r>
      <w:r>
        <w:rPr>
          <w:spacing w:val="-16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(отдельных</w:t>
      </w:r>
      <w:r>
        <w:rPr>
          <w:spacing w:val="-17"/>
        </w:rPr>
        <w:t xml:space="preserve"> </w:t>
      </w:r>
      <w:r>
        <w:t>деталей,</w:t>
      </w:r>
      <w:r>
        <w:rPr>
          <w:spacing w:val="-15"/>
        </w:rPr>
        <w:t xml:space="preserve"> </w:t>
      </w:r>
      <w:r>
        <w:t>симметрич-</w:t>
      </w:r>
      <w:r>
        <w:rPr>
          <w:spacing w:val="-68"/>
        </w:rPr>
        <w:t xml:space="preserve"> </w:t>
      </w:r>
      <w:r>
        <w:rPr>
          <w:spacing w:val="-1"/>
        </w:rPr>
        <w:t>ной</w:t>
      </w:r>
      <w:r>
        <w:rPr>
          <w:spacing w:val="-17"/>
        </w:rPr>
        <w:t xml:space="preserve"> </w:t>
      </w:r>
      <w:r>
        <w:rPr>
          <w:spacing w:val="-1"/>
        </w:rPr>
        <w:t>половины)</w:t>
      </w:r>
      <w:r>
        <w:rPr>
          <w:spacing w:val="-19"/>
        </w:rPr>
        <w:t xml:space="preserve"> </w:t>
      </w:r>
      <w:r>
        <w:rPr>
          <w:spacing w:val="-1"/>
        </w:rPr>
        <w:t>предмета.</w:t>
      </w:r>
      <w:r>
        <w:rPr>
          <w:spacing w:val="-18"/>
        </w:rPr>
        <w:t xml:space="preserve"> </w:t>
      </w:r>
      <w:r>
        <w:rPr>
          <w:spacing w:val="-1"/>
        </w:rPr>
        <w:t>Рисование</w:t>
      </w:r>
      <w:r>
        <w:rPr>
          <w:spacing w:val="-19"/>
        </w:rPr>
        <w:t xml:space="preserve"> </w:t>
      </w:r>
      <w:r>
        <w:t>предмета</w:t>
      </w:r>
      <w:r>
        <w:rPr>
          <w:spacing w:val="-17"/>
        </w:rPr>
        <w:t xml:space="preserve"> </w:t>
      </w:r>
      <w:r>
        <w:t>(объекта)</w:t>
      </w:r>
      <w:r>
        <w:rPr>
          <w:spacing w:val="-20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натуры.</w:t>
      </w:r>
      <w:r>
        <w:rPr>
          <w:spacing w:val="-17"/>
        </w:rPr>
        <w:t xml:space="preserve"> </w:t>
      </w:r>
      <w:r>
        <w:t>Рисование</w:t>
      </w:r>
      <w:r>
        <w:rPr>
          <w:spacing w:val="-20"/>
        </w:rPr>
        <w:t xml:space="preserve"> </w:t>
      </w:r>
      <w:r>
        <w:t>рас-</w:t>
      </w:r>
      <w:r>
        <w:rPr>
          <w:spacing w:val="-67"/>
        </w:rPr>
        <w:t xml:space="preserve"> </w:t>
      </w:r>
      <w:r>
        <w:t>тительных (геометрических) элементов орнамента. Дополнение готового орна-</w:t>
      </w:r>
      <w:r>
        <w:rPr>
          <w:spacing w:val="1"/>
        </w:rPr>
        <w:t xml:space="preserve"> </w:t>
      </w:r>
      <w:r>
        <w:t>мента растительными (геометрическими) элементами. Рисование орнамента из</w:t>
      </w:r>
      <w:r>
        <w:rPr>
          <w:spacing w:val="1"/>
        </w:rPr>
        <w:t xml:space="preserve"> </w:t>
      </w:r>
      <w:r>
        <w:t>растительных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геометрических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полосе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круге,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квадрате).</w:t>
      </w:r>
      <w:r>
        <w:rPr>
          <w:spacing w:val="-15"/>
        </w:rPr>
        <w:t xml:space="preserve"> </w:t>
      </w:r>
      <w:r>
        <w:t>Дополнение</w:t>
      </w:r>
      <w:r>
        <w:rPr>
          <w:spacing w:val="-67"/>
        </w:rPr>
        <w:t xml:space="preserve"> </w:t>
      </w:r>
      <w:r>
        <w:rPr>
          <w:spacing w:val="-1"/>
        </w:rPr>
        <w:t>сюжетного</w:t>
      </w:r>
      <w:r>
        <w:rPr>
          <w:spacing w:val="-17"/>
        </w:rPr>
        <w:t xml:space="preserve"> </w:t>
      </w:r>
      <w:r>
        <w:rPr>
          <w:spacing w:val="-1"/>
        </w:rPr>
        <w:t>рисунка</w:t>
      </w:r>
      <w:r>
        <w:rPr>
          <w:spacing w:val="-17"/>
        </w:rPr>
        <w:t xml:space="preserve"> </w:t>
      </w:r>
      <w:r>
        <w:t>отдельными</w:t>
      </w:r>
      <w:r>
        <w:rPr>
          <w:spacing w:val="-17"/>
        </w:rPr>
        <w:t xml:space="preserve"> </w:t>
      </w:r>
      <w:r>
        <w:t>предметами</w:t>
      </w:r>
      <w:r>
        <w:rPr>
          <w:spacing w:val="-17"/>
        </w:rPr>
        <w:t xml:space="preserve"> </w:t>
      </w:r>
      <w:r>
        <w:t>(объектами),</w:t>
      </w:r>
      <w:r>
        <w:rPr>
          <w:spacing w:val="-18"/>
        </w:rPr>
        <w:t xml:space="preserve"> </w:t>
      </w:r>
      <w:r>
        <w:t>связанными</w:t>
      </w:r>
      <w:r>
        <w:rPr>
          <w:spacing w:val="-17"/>
        </w:rPr>
        <w:t xml:space="preserve"> </w:t>
      </w:r>
      <w:r>
        <w:t>между</w:t>
      </w:r>
      <w:r>
        <w:rPr>
          <w:spacing w:val="-21"/>
        </w:rPr>
        <w:t xml:space="preserve"> </w:t>
      </w:r>
      <w:r>
        <w:t>со-</w:t>
      </w:r>
      <w:r>
        <w:rPr>
          <w:spacing w:val="-68"/>
        </w:rPr>
        <w:t xml:space="preserve"> </w:t>
      </w:r>
      <w:r>
        <w:rPr>
          <w:spacing w:val="-1"/>
        </w:rPr>
        <w:t>бой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смыслу.</w:t>
      </w:r>
      <w:r>
        <w:rPr>
          <w:spacing w:val="-14"/>
        </w:rPr>
        <w:t xml:space="preserve"> </w:t>
      </w:r>
      <w:r>
        <w:t>Расположение</w:t>
      </w:r>
      <w:r>
        <w:rPr>
          <w:spacing w:val="-15"/>
        </w:rPr>
        <w:t xml:space="preserve"> </w:t>
      </w:r>
      <w:r>
        <w:t>объектов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поверхности</w:t>
      </w:r>
      <w:r>
        <w:rPr>
          <w:spacing w:val="-13"/>
        </w:rPr>
        <w:t xml:space="preserve"> </w:t>
      </w:r>
      <w:r>
        <w:t>листа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рисовании</w:t>
      </w:r>
      <w:r>
        <w:rPr>
          <w:spacing w:val="-16"/>
        </w:rPr>
        <w:t xml:space="preserve"> </w:t>
      </w:r>
      <w:r>
        <w:t>сю-</w:t>
      </w:r>
      <w:r>
        <w:rPr>
          <w:spacing w:val="-68"/>
        </w:rPr>
        <w:t xml:space="preserve"> </w:t>
      </w:r>
      <w:r>
        <w:t>жетного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приближенного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 в соответствии с сюжетом рисунка. Рисование сюжетного рисунка по об-</w:t>
      </w:r>
      <w:r>
        <w:rPr>
          <w:spacing w:val="1"/>
        </w:rPr>
        <w:t xml:space="preserve"> </w:t>
      </w:r>
      <w:r>
        <w:t>разцу (срисовывание готового сюжетного рисунка) из предложенных объектов</w:t>
      </w:r>
      <w:r>
        <w:rPr>
          <w:spacing w:val="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представлению).</w:t>
      </w:r>
    </w:p>
    <w:p w14:paraId="0AF498AE" w14:textId="77777777" w:rsidR="001F167D" w:rsidRDefault="00E44A9C">
      <w:pPr>
        <w:pStyle w:val="21"/>
        <w:spacing w:before="201" w:line="278" w:lineRule="auto"/>
        <w:jc w:val="left"/>
      </w:pPr>
      <w:r>
        <w:rPr>
          <w:spacing w:val="-1"/>
        </w:rPr>
        <w:t>Предметные</w:t>
      </w:r>
      <w:r>
        <w:rPr>
          <w:spacing w:val="-18"/>
        </w:rPr>
        <w:t xml:space="preserve"> </w:t>
      </w:r>
      <w:r>
        <w:rPr>
          <w:spacing w:val="-1"/>
        </w:rP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"Изобразительная</w:t>
      </w:r>
      <w:r>
        <w:rPr>
          <w:spacing w:val="-15"/>
        </w:rPr>
        <w:t xml:space="preserve"> </w:t>
      </w:r>
      <w:r>
        <w:t>де-</w:t>
      </w:r>
      <w:r>
        <w:rPr>
          <w:spacing w:val="-67"/>
        </w:rPr>
        <w:t xml:space="preserve"> </w:t>
      </w:r>
      <w:r>
        <w:t>ятельность".</w:t>
      </w:r>
    </w:p>
    <w:p w14:paraId="6492001C" w14:textId="77777777" w:rsidR="001F167D" w:rsidRDefault="00E44A9C">
      <w:pPr>
        <w:pStyle w:val="a4"/>
        <w:numPr>
          <w:ilvl w:val="0"/>
          <w:numId w:val="21"/>
        </w:numPr>
        <w:tabs>
          <w:tab w:val="left" w:pos="1126"/>
        </w:tabs>
        <w:spacing w:before="194" w:line="278" w:lineRule="auto"/>
        <w:ind w:right="1136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4"/>
          <w:sz w:val="28"/>
        </w:rPr>
        <w:t xml:space="preserve"> </w:t>
      </w:r>
      <w:r>
        <w:rPr>
          <w:sz w:val="28"/>
        </w:rPr>
        <w:t>лепка,</w:t>
      </w:r>
      <w:r>
        <w:rPr>
          <w:spacing w:val="3"/>
          <w:sz w:val="28"/>
        </w:rPr>
        <w:t xml:space="preserve"> </w:t>
      </w:r>
      <w:r>
        <w:rPr>
          <w:sz w:val="28"/>
        </w:rPr>
        <w:t>апплика-</w:t>
      </w:r>
      <w:r>
        <w:rPr>
          <w:spacing w:val="-67"/>
          <w:sz w:val="28"/>
        </w:rPr>
        <w:t xml:space="preserve"> </w:t>
      </w:r>
      <w:r>
        <w:rPr>
          <w:sz w:val="28"/>
        </w:rPr>
        <w:t>ция,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рисование;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изобразительных технологий:</w:t>
      </w:r>
    </w:p>
    <w:p w14:paraId="501B1527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7"/>
        <w:ind w:left="976" w:hanging="165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3A0750FC" w14:textId="77777777" w:rsidR="001F167D" w:rsidRDefault="00E44A9C">
      <w:pPr>
        <w:pStyle w:val="a4"/>
        <w:numPr>
          <w:ilvl w:val="0"/>
          <w:numId w:val="73"/>
        </w:numPr>
        <w:tabs>
          <w:tab w:val="left" w:pos="984"/>
        </w:tabs>
        <w:spacing w:before="246" w:line="278" w:lineRule="auto"/>
        <w:ind w:right="1129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0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5"/>
          <w:sz w:val="28"/>
        </w:rPr>
        <w:t xml:space="preserve"> </w:t>
      </w:r>
      <w:r>
        <w:rPr>
          <w:sz w:val="28"/>
        </w:rPr>
        <w:t>изобра-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зительной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(лепка,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аппликация);</w:t>
      </w:r>
    </w:p>
    <w:p w14:paraId="45BAA8E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 w:line="278" w:lineRule="auto"/>
        <w:ind w:right="1136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рисо-</w:t>
      </w:r>
      <w:r>
        <w:rPr>
          <w:spacing w:val="-67"/>
          <w:sz w:val="28"/>
        </w:rPr>
        <w:t xml:space="preserve"> </w:t>
      </w:r>
      <w:r>
        <w:rPr>
          <w:sz w:val="28"/>
        </w:rPr>
        <w:t>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лепки,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аппликации.</w:t>
      </w:r>
    </w:p>
    <w:p w14:paraId="24EE0866" w14:textId="77777777" w:rsidR="001F167D" w:rsidRDefault="001F167D">
      <w:pPr>
        <w:spacing w:line="278" w:lineRule="auto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AC4F52A" w14:textId="77777777" w:rsidR="001F167D" w:rsidRDefault="00E44A9C">
      <w:pPr>
        <w:pStyle w:val="a4"/>
        <w:numPr>
          <w:ilvl w:val="0"/>
          <w:numId w:val="21"/>
        </w:numPr>
        <w:tabs>
          <w:tab w:val="left" w:pos="1118"/>
        </w:tabs>
        <w:spacing w:before="77"/>
        <w:ind w:left="1117" w:hanging="306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14:paraId="50FE2A5E" w14:textId="77777777" w:rsidR="001F167D" w:rsidRDefault="00E44A9C">
      <w:pPr>
        <w:pStyle w:val="a4"/>
        <w:numPr>
          <w:ilvl w:val="0"/>
          <w:numId w:val="73"/>
        </w:numPr>
        <w:tabs>
          <w:tab w:val="left" w:pos="1020"/>
        </w:tabs>
        <w:spacing w:before="247" w:line="278" w:lineRule="auto"/>
        <w:ind w:right="1134" w:firstLine="0"/>
        <w:rPr>
          <w:sz w:val="28"/>
        </w:rPr>
      </w:pPr>
      <w:r>
        <w:rPr>
          <w:sz w:val="28"/>
        </w:rPr>
        <w:t>положительные эмоциональные реакции (удовольствие, радость)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41AC3762" w14:textId="77777777" w:rsidR="001F167D" w:rsidRDefault="00E44A9C">
      <w:pPr>
        <w:pStyle w:val="a4"/>
        <w:numPr>
          <w:ilvl w:val="0"/>
          <w:numId w:val="73"/>
        </w:numPr>
        <w:tabs>
          <w:tab w:val="left" w:pos="972"/>
        </w:tabs>
        <w:spacing w:before="194" w:line="278" w:lineRule="auto"/>
        <w:ind w:right="1137" w:firstLine="0"/>
        <w:rPr>
          <w:sz w:val="28"/>
        </w:rPr>
      </w:pPr>
      <w:r>
        <w:rPr>
          <w:sz w:val="28"/>
        </w:rPr>
        <w:t>стремление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14:paraId="06D57F46" w14:textId="77777777" w:rsidR="001F167D" w:rsidRDefault="00E44A9C">
      <w:pPr>
        <w:pStyle w:val="a4"/>
        <w:numPr>
          <w:ilvl w:val="0"/>
          <w:numId w:val="73"/>
        </w:numPr>
        <w:tabs>
          <w:tab w:val="left" w:pos="987"/>
        </w:tabs>
        <w:spacing w:before="194" w:line="278" w:lineRule="auto"/>
        <w:ind w:right="1137" w:firstLine="0"/>
        <w:rPr>
          <w:sz w:val="28"/>
        </w:rPr>
      </w:pPr>
      <w:r>
        <w:rPr>
          <w:sz w:val="28"/>
        </w:rPr>
        <w:t>умение выражать свое отношение к результатам собственной и чужой творче-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47805DA5" w14:textId="77777777" w:rsidR="001F167D" w:rsidRDefault="00E44A9C">
      <w:pPr>
        <w:pStyle w:val="a4"/>
        <w:numPr>
          <w:ilvl w:val="0"/>
          <w:numId w:val="21"/>
        </w:numPr>
        <w:tabs>
          <w:tab w:val="left" w:pos="1118"/>
        </w:tabs>
        <w:spacing w:before="196"/>
        <w:ind w:left="1117" w:hanging="306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мероприятиях:</w:t>
      </w:r>
    </w:p>
    <w:p w14:paraId="22956C25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244" w:line="278" w:lineRule="auto"/>
        <w:ind w:right="1139" w:firstLine="0"/>
        <w:rPr>
          <w:sz w:val="28"/>
        </w:rPr>
      </w:pPr>
      <w:r>
        <w:rPr>
          <w:sz w:val="28"/>
        </w:rPr>
        <w:t>готовность к взаимодействию в творческой деятельности совместно со сверст-</w:t>
      </w:r>
      <w:r>
        <w:rPr>
          <w:spacing w:val="-67"/>
          <w:sz w:val="28"/>
        </w:rPr>
        <w:t xml:space="preserve"> </w:t>
      </w:r>
      <w:r>
        <w:rPr>
          <w:sz w:val="28"/>
        </w:rPr>
        <w:t>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взрослыми;</w:t>
      </w:r>
    </w:p>
    <w:p w14:paraId="59627BD1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before="195" w:line="278" w:lineRule="auto"/>
        <w:ind w:right="1141" w:firstLine="0"/>
        <w:rPr>
          <w:sz w:val="28"/>
        </w:rPr>
      </w:pPr>
      <w:r>
        <w:rPr>
          <w:sz w:val="28"/>
        </w:rPr>
        <w:t>умение использовать полученные навыки для изготовления творческих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выставках, 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поделок.</w:t>
      </w:r>
    </w:p>
    <w:p w14:paraId="3234D97E" w14:textId="77777777" w:rsidR="001F167D" w:rsidRDefault="00E44A9C">
      <w:pPr>
        <w:pStyle w:val="11"/>
        <w:numPr>
          <w:ilvl w:val="0"/>
          <w:numId w:val="42"/>
        </w:numPr>
        <w:tabs>
          <w:tab w:val="left" w:pos="1304"/>
        </w:tabs>
        <w:spacing w:before="193" w:line="276" w:lineRule="auto"/>
        <w:ind w:left="812" w:right="1132" w:firstLine="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"Адаптивная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культура" предметной области "Физическая культура" включает поясни-</w:t>
      </w:r>
      <w:r>
        <w:rPr>
          <w:spacing w:val="1"/>
        </w:rPr>
        <w:t xml:space="preserve"> </w:t>
      </w:r>
      <w:r>
        <w:t>тельную</w:t>
      </w:r>
      <w:r>
        <w:rPr>
          <w:spacing w:val="-7"/>
        </w:rPr>
        <w:t xml:space="preserve"> </w:t>
      </w:r>
      <w:r>
        <w:t>записку,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14:paraId="30888513" w14:textId="77777777" w:rsidR="001F167D" w:rsidRDefault="00E44A9C">
      <w:pPr>
        <w:spacing w:before="204"/>
        <w:ind w:left="812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0065FCA1" w14:textId="77777777" w:rsidR="001F167D" w:rsidRDefault="00E44A9C">
      <w:pPr>
        <w:pStyle w:val="a3"/>
        <w:spacing w:before="245" w:line="276" w:lineRule="auto"/>
        <w:ind w:right="1130" w:firstLine="566"/>
      </w:pPr>
      <w:r>
        <w:t>Адаптивная физическая культура в коррекционном образовательном учре-</w:t>
      </w:r>
      <w:r>
        <w:rPr>
          <w:spacing w:val="1"/>
        </w:rPr>
        <w:t xml:space="preserve"> </w:t>
      </w:r>
      <w:r>
        <w:t>ждении является составной частью всей системы работы с детьми, имеющими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других видов воспитания тем, что в его основе лежит обучение упорядоченным</w:t>
      </w:r>
      <w:r>
        <w:rPr>
          <w:spacing w:val="1"/>
        </w:rPr>
        <w:t xml:space="preserve"> </w:t>
      </w:r>
      <w:r>
        <w:t>двигательным действиям, развитие физических способностей и формирование</w:t>
      </w:r>
      <w:r>
        <w:rPr>
          <w:spacing w:val="1"/>
        </w:rPr>
        <w:t xml:space="preserve"> </w:t>
      </w:r>
      <w:r>
        <w:t>связанных с ними знаний. Адаптивная физическая культура во всех ее проявле-</w:t>
      </w:r>
      <w:r>
        <w:rPr>
          <w:spacing w:val="1"/>
        </w:rPr>
        <w:t xml:space="preserve"> </w:t>
      </w:r>
      <w:r>
        <w:t>ниях стимулирует позитивные реакции в системах и функциях организма, фор-</w:t>
      </w:r>
      <w:r>
        <w:rPr>
          <w:spacing w:val="1"/>
        </w:rPr>
        <w:t xml:space="preserve"> </w:t>
      </w:r>
      <w:r>
        <w:t>мируя тем самым необходимые двигательные координации, физические каче-</w:t>
      </w:r>
      <w:r>
        <w:rPr>
          <w:spacing w:val="1"/>
        </w:rPr>
        <w:t xml:space="preserve"> </w:t>
      </w:r>
      <w:r>
        <w:t>ства и способности, направленные на жизнеобеспечение, развитие и совершен-</w:t>
      </w:r>
      <w:r>
        <w:rPr>
          <w:spacing w:val="1"/>
        </w:rPr>
        <w:t xml:space="preserve"> </w:t>
      </w:r>
      <w:r>
        <w:t>ствование</w:t>
      </w:r>
      <w:r>
        <w:rPr>
          <w:spacing w:val="-4"/>
        </w:rPr>
        <w:t xml:space="preserve"> </w:t>
      </w:r>
      <w:r>
        <w:t>организма учащегося.</w:t>
      </w:r>
    </w:p>
    <w:p w14:paraId="63994DFB" w14:textId="77777777" w:rsidR="001F167D" w:rsidRDefault="00E44A9C">
      <w:pPr>
        <w:pStyle w:val="a3"/>
        <w:spacing w:before="200" w:line="278" w:lineRule="auto"/>
        <w:ind w:right="1138"/>
      </w:pPr>
      <w:r>
        <w:t>Цель адаптивной физической культуры: освоение учащимися системы двига-</w:t>
      </w:r>
      <w:r>
        <w:rPr>
          <w:spacing w:val="1"/>
        </w:rPr>
        <w:t xml:space="preserve"> </w:t>
      </w:r>
      <w:r>
        <w:t>тельных координаций, физических качеств и способностей, направленных на</w:t>
      </w:r>
      <w:r>
        <w:rPr>
          <w:spacing w:val="1"/>
        </w:rPr>
        <w:t xml:space="preserve"> </w:t>
      </w:r>
      <w:r>
        <w:t>жизнеобеспечение,</w:t>
      </w:r>
      <w:r>
        <w:rPr>
          <w:spacing w:val="-5"/>
        </w:rPr>
        <w:t xml:space="preserve"> </w:t>
      </w:r>
      <w:r>
        <w:t>развитие и</w:t>
      </w:r>
      <w:r>
        <w:rPr>
          <w:spacing w:val="-1"/>
        </w:rPr>
        <w:t xml:space="preserve"> </w:t>
      </w:r>
      <w:r>
        <w:t>совершенствование организма.</w:t>
      </w:r>
    </w:p>
    <w:p w14:paraId="0B517772" w14:textId="77777777" w:rsidR="001F167D" w:rsidRDefault="00E44A9C">
      <w:pPr>
        <w:pStyle w:val="a3"/>
        <w:spacing w:before="195"/>
      </w:pP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формируются:</w:t>
      </w:r>
    </w:p>
    <w:p w14:paraId="4F60096F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256C9EE" w14:textId="77777777" w:rsidR="001F167D" w:rsidRDefault="00E44A9C">
      <w:pPr>
        <w:pStyle w:val="a4"/>
        <w:numPr>
          <w:ilvl w:val="0"/>
          <w:numId w:val="73"/>
        </w:numPr>
        <w:tabs>
          <w:tab w:val="left" w:pos="984"/>
        </w:tabs>
        <w:spacing w:before="74" w:line="278" w:lineRule="auto"/>
        <w:ind w:right="1137" w:firstLine="0"/>
        <w:rPr>
          <w:sz w:val="28"/>
        </w:rPr>
      </w:pPr>
      <w:r>
        <w:rPr>
          <w:sz w:val="28"/>
        </w:rPr>
        <w:t>элементарные двигательные функции, выполняемые совместно с учителем, 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образцу;</w:t>
      </w:r>
    </w:p>
    <w:p w14:paraId="468D8ACC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before="195" w:line="278" w:lineRule="auto"/>
        <w:ind w:right="1139" w:firstLine="0"/>
        <w:rPr>
          <w:sz w:val="28"/>
        </w:rPr>
      </w:pPr>
      <w:r>
        <w:rPr>
          <w:sz w:val="28"/>
        </w:rPr>
        <w:t>первичные элементарные представления о здоровье и здоровом образе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 безопасности движений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занятий.</w:t>
      </w:r>
    </w:p>
    <w:p w14:paraId="3F129E0F" w14:textId="77777777" w:rsidR="001F167D" w:rsidRDefault="00E44A9C">
      <w:pPr>
        <w:pStyle w:val="a3"/>
        <w:spacing w:before="196"/>
        <w:jc w:val="left"/>
      </w:pPr>
      <w:r>
        <w:t>Задачи</w:t>
      </w:r>
      <w:r>
        <w:rPr>
          <w:spacing w:val="-5"/>
        </w:rPr>
        <w:t xml:space="preserve"> </w:t>
      </w:r>
      <w:r>
        <w:t>адаптивной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культуры:</w:t>
      </w:r>
    </w:p>
    <w:p w14:paraId="48467925" w14:textId="77777777" w:rsidR="001F167D" w:rsidRDefault="00E44A9C">
      <w:pPr>
        <w:pStyle w:val="a4"/>
        <w:numPr>
          <w:ilvl w:val="0"/>
          <w:numId w:val="73"/>
        </w:numPr>
        <w:tabs>
          <w:tab w:val="left" w:pos="1008"/>
        </w:tabs>
        <w:spacing w:before="247" w:line="278" w:lineRule="auto"/>
        <w:ind w:right="1138" w:firstLine="0"/>
        <w:rPr>
          <w:sz w:val="28"/>
        </w:rPr>
      </w:pPr>
      <w:r>
        <w:rPr>
          <w:sz w:val="28"/>
        </w:rPr>
        <w:t>создание условий для всестороннего гармоничного развития и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14:paraId="52A25629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before="193" w:line="276" w:lineRule="auto"/>
        <w:ind w:right="1137" w:firstLine="0"/>
        <w:rPr>
          <w:sz w:val="28"/>
        </w:rPr>
      </w:pPr>
      <w:r>
        <w:rPr>
          <w:sz w:val="28"/>
        </w:rPr>
        <w:t>создание условий для формирования необходимых в двигательной деятельно-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 знаний, умений, навыков и воспитание сознательного отношения к их ис-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пользованию;</w:t>
      </w:r>
    </w:p>
    <w:p w14:paraId="38D034F1" w14:textId="77777777" w:rsidR="001F167D" w:rsidRDefault="00E44A9C">
      <w:pPr>
        <w:pStyle w:val="a4"/>
        <w:numPr>
          <w:ilvl w:val="0"/>
          <w:numId w:val="73"/>
        </w:numPr>
        <w:tabs>
          <w:tab w:val="left" w:pos="1001"/>
        </w:tabs>
        <w:spacing w:before="201" w:line="278" w:lineRule="auto"/>
        <w:ind w:right="1134" w:firstLine="0"/>
        <w:rPr>
          <w:sz w:val="28"/>
        </w:rPr>
      </w:pPr>
      <w:r>
        <w:rPr>
          <w:sz w:val="28"/>
        </w:rPr>
        <w:t>создание условий для воспитания нравственных качеств, приучения к дисци-</w:t>
      </w:r>
      <w:r>
        <w:rPr>
          <w:spacing w:val="1"/>
          <w:sz w:val="28"/>
        </w:rPr>
        <w:t xml:space="preserve"> </w:t>
      </w:r>
      <w:r>
        <w:rPr>
          <w:sz w:val="28"/>
        </w:rPr>
        <w:t>плинированности, организованности, ответственности, элементарной самостоя-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тельности;</w:t>
      </w:r>
    </w:p>
    <w:p w14:paraId="268BD76C" w14:textId="77777777" w:rsidR="001F167D" w:rsidRDefault="00E44A9C">
      <w:pPr>
        <w:pStyle w:val="a4"/>
        <w:numPr>
          <w:ilvl w:val="0"/>
          <w:numId w:val="73"/>
        </w:numPr>
        <w:tabs>
          <w:tab w:val="left" w:pos="999"/>
        </w:tabs>
        <w:spacing w:before="190" w:line="278" w:lineRule="auto"/>
        <w:ind w:right="1139" w:firstLine="0"/>
        <w:rPr>
          <w:sz w:val="28"/>
        </w:rPr>
      </w:pPr>
      <w:r>
        <w:rPr>
          <w:sz w:val="28"/>
        </w:rPr>
        <w:t>научить основным видам двигательных действий и выполнению их в различ-</w:t>
      </w:r>
      <w:r>
        <w:rPr>
          <w:spacing w:val="1"/>
          <w:sz w:val="28"/>
        </w:rPr>
        <w:t xml:space="preserve"> </w:t>
      </w:r>
      <w:r>
        <w:rPr>
          <w:sz w:val="28"/>
        </w:rPr>
        <w:t>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этого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ка-</w:t>
      </w:r>
      <w:r>
        <w:rPr>
          <w:spacing w:val="-67"/>
          <w:sz w:val="28"/>
        </w:rPr>
        <w:t xml:space="preserve"> </w:t>
      </w:r>
      <w:r>
        <w:rPr>
          <w:sz w:val="28"/>
        </w:rPr>
        <w:t>чества.</w:t>
      </w:r>
    </w:p>
    <w:p w14:paraId="5DD403DA" w14:textId="77777777" w:rsidR="001F167D" w:rsidRDefault="00E44A9C">
      <w:pPr>
        <w:pStyle w:val="a3"/>
        <w:spacing w:before="192"/>
        <w:jc w:val="left"/>
      </w:pPr>
      <w:r>
        <w:t>Коррекционные</w:t>
      </w:r>
      <w:r>
        <w:rPr>
          <w:spacing w:val="-5"/>
        </w:rPr>
        <w:t xml:space="preserve"> </w:t>
      </w:r>
      <w:r>
        <w:t>задачи:</w:t>
      </w:r>
    </w:p>
    <w:p w14:paraId="29A4B630" w14:textId="77777777" w:rsidR="001F167D" w:rsidRDefault="00E44A9C">
      <w:pPr>
        <w:pStyle w:val="a3"/>
        <w:spacing w:before="247" w:line="276" w:lineRule="auto"/>
        <w:ind w:right="1135" w:firstLine="566"/>
      </w:pPr>
      <w:r>
        <w:t>Отдельно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коррекционно-компенсаторные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-17"/>
        </w:rPr>
        <w:t xml:space="preserve"> </w:t>
      </w:r>
      <w:r>
        <w:t>такую</w:t>
      </w:r>
      <w:r>
        <w:rPr>
          <w:spacing w:val="-17"/>
        </w:rPr>
        <w:t xml:space="preserve"> </w:t>
      </w:r>
      <w:r>
        <w:t>организацию</w:t>
      </w:r>
      <w:r>
        <w:rPr>
          <w:spacing w:val="-16"/>
        </w:rPr>
        <w:t xml:space="preserve"> </w:t>
      </w:r>
      <w:r>
        <w:t>занятий,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физические</w:t>
      </w:r>
      <w:r>
        <w:rPr>
          <w:spacing w:val="-15"/>
        </w:rPr>
        <w:t xml:space="preserve"> </w:t>
      </w:r>
      <w:r>
        <w:t>упражнения</w:t>
      </w:r>
      <w:r>
        <w:rPr>
          <w:spacing w:val="-68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коррекции</w:t>
      </w:r>
      <w:r>
        <w:rPr>
          <w:spacing w:val="-10"/>
        </w:rPr>
        <w:t xml:space="preserve"> </w:t>
      </w:r>
      <w:r>
        <w:t>имеющихся</w:t>
      </w:r>
      <w:r>
        <w:rPr>
          <w:spacing w:val="-9"/>
        </w:rPr>
        <w:t xml:space="preserve"> </w:t>
      </w:r>
      <w:r>
        <w:t>нарушений,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физическом,</w:t>
      </w:r>
      <w:r>
        <w:rPr>
          <w:spacing w:val="-8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интеллектуальном развитии.</w:t>
      </w:r>
    </w:p>
    <w:p w14:paraId="2EEE09CF" w14:textId="77777777" w:rsidR="001F167D" w:rsidRDefault="00E44A9C">
      <w:pPr>
        <w:pStyle w:val="a3"/>
        <w:spacing w:before="199" w:line="276" w:lineRule="auto"/>
        <w:ind w:right="1132" w:firstLine="566"/>
      </w:pPr>
      <w:r>
        <w:t>Содержание программного материала уроков состоит из базовых основ фи-</w:t>
      </w:r>
      <w:r>
        <w:rPr>
          <w:spacing w:val="-67"/>
        </w:rPr>
        <w:t xml:space="preserve"> </w:t>
      </w:r>
      <w:r>
        <w:t>зической культуры и большого количества подготовительных, подводящих и</w:t>
      </w:r>
      <w:r>
        <w:rPr>
          <w:spacing w:val="1"/>
        </w:rPr>
        <w:t xml:space="preserve"> </w:t>
      </w:r>
      <w:r>
        <w:rPr>
          <w:spacing w:val="-1"/>
        </w:rPr>
        <w:t>коррекционных</w:t>
      </w:r>
      <w:r>
        <w:rPr>
          <w:spacing w:val="-13"/>
        </w:rPr>
        <w:t xml:space="preserve"> </w:t>
      </w:r>
      <w:r>
        <w:rPr>
          <w:spacing w:val="-1"/>
        </w:rPr>
        <w:t>упражнений.</w:t>
      </w:r>
      <w:r>
        <w:rPr>
          <w:spacing w:val="-13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состоит</w:t>
      </w:r>
      <w:r>
        <w:rPr>
          <w:spacing w:val="-16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разде-</w:t>
      </w:r>
      <w:r>
        <w:rPr>
          <w:spacing w:val="-68"/>
        </w:rPr>
        <w:t xml:space="preserve"> </w:t>
      </w:r>
      <w:r>
        <w:t>лов:</w:t>
      </w:r>
    </w:p>
    <w:p w14:paraId="7CFB10C7" w14:textId="77777777" w:rsidR="001F167D" w:rsidRDefault="001F167D">
      <w:pPr>
        <w:pStyle w:val="a3"/>
        <w:ind w:left="0"/>
        <w:jc w:val="left"/>
        <w:rPr>
          <w:sz w:val="10"/>
        </w:rPr>
      </w:pPr>
    </w:p>
    <w:p w14:paraId="46BFA68B" w14:textId="77777777" w:rsidR="001F167D" w:rsidRDefault="00E44A9C">
      <w:pPr>
        <w:pStyle w:val="a4"/>
        <w:numPr>
          <w:ilvl w:val="0"/>
          <w:numId w:val="20"/>
        </w:numPr>
        <w:tabs>
          <w:tab w:val="left" w:pos="1522"/>
        </w:tabs>
        <w:spacing w:before="89"/>
        <w:ind w:hanging="143"/>
        <w:jc w:val="left"/>
        <w:rPr>
          <w:sz w:val="28"/>
        </w:rPr>
      </w:pPr>
      <w:r>
        <w:rPr>
          <w:sz w:val="28"/>
        </w:rPr>
        <w:t>гимнастика;</w:t>
      </w:r>
    </w:p>
    <w:p w14:paraId="4164ECE6" w14:textId="77777777" w:rsidR="001F167D" w:rsidRDefault="00E44A9C">
      <w:pPr>
        <w:pStyle w:val="a4"/>
        <w:numPr>
          <w:ilvl w:val="0"/>
          <w:numId w:val="20"/>
        </w:numPr>
        <w:tabs>
          <w:tab w:val="left" w:pos="1522"/>
        </w:tabs>
        <w:spacing w:before="247"/>
        <w:ind w:hanging="143"/>
        <w:jc w:val="left"/>
        <w:rPr>
          <w:sz w:val="28"/>
        </w:rPr>
      </w:pPr>
      <w:r>
        <w:rPr>
          <w:sz w:val="28"/>
        </w:rPr>
        <w:t>подвижные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игры;</w:t>
      </w:r>
    </w:p>
    <w:p w14:paraId="57E11B8E" w14:textId="77777777" w:rsidR="001F167D" w:rsidRDefault="00E44A9C">
      <w:pPr>
        <w:pStyle w:val="a4"/>
        <w:numPr>
          <w:ilvl w:val="0"/>
          <w:numId w:val="20"/>
        </w:numPr>
        <w:tabs>
          <w:tab w:val="left" w:pos="1522"/>
        </w:tabs>
        <w:spacing w:before="249"/>
        <w:ind w:hanging="143"/>
        <w:jc w:val="left"/>
        <w:rPr>
          <w:sz w:val="28"/>
        </w:rPr>
      </w:pPr>
      <w:r>
        <w:rPr>
          <w:sz w:val="28"/>
        </w:rPr>
        <w:t>легкая атлетика.</w:t>
      </w:r>
    </w:p>
    <w:p w14:paraId="71EAF4EB" w14:textId="77777777" w:rsidR="001F167D" w:rsidRDefault="00E44A9C">
      <w:pPr>
        <w:pStyle w:val="a3"/>
        <w:spacing w:before="250"/>
        <w:jc w:val="left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представлен с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 13</w:t>
      </w:r>
      <w:r>
        <w:rPr>
          <w:spacing w:val="1"/>
        </w:rPr>
        <w:t xml:space="preserve"> </w:t>
      </w:r>
      <w:r>
        <w:t>год обучения.</w:t>
      </w:r>
    </w:p>
    <w:p w14:paraId="5DC2CF82" w14:textId="77777777" w:rsidR="001F167D" w:rsidRDefault="001F167D">
      <w:p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59F9D0C" w14:textId="77777777" w:rsidR="001F167D" w:rsidRDefault="00E44A9C">
      <w:pPr>
        <w:pStyle w:val="a3"/>
        <w:spacing w:before="74" w:line="276" w:lineRule="auto"/>
        <w:ind w:right="1134" w:firstLine="566"/>
      </w:pPr>
      <w:r>
        <w:t>Материально-техническое оснащение учебного предмета предусматривает</w:t>
      </w:r>
      <w:r>
        <w:rPr>
          <w:spacing w:val="1"/>
        </w:rPr>
        <w:t xml:space="preserve"> </w:t>
      </w:r>
      <w:r>
        <w:t>как обычное для спортивных залов школ оборудование и инвентарь, так и спе-</w:t>
      </w:r>
      <w:r>
        <w:rPr>
          <w:spacing w:val="1"/>
        </w:rPr>
        <w:t xml:space="preserve"> </w:t>
      </w:r>
      <w:r>
        <w:t>циальное адаптированное оборудование для обучающихся с различными нару-</w:t>
      </w:r>
      <w:r>
        <w:rPr>
          <w:spacing w:val="1"/>
        </w:rPr>
        <w:t xml:space="preserve"> </w:t>
      </w:r>
      <w:r>
        <w:t>шениями развития, включая тренажеры, специальные велосипеды,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 спортивных</w:t>
      </w:r>
      <w:r>
        <w:rPr>
          <w:spacing w:val="1"/>
        </w:rPr>
        <w:t xml:space="preserve"> </w:t>
      </w:r>
      <w:r>
        <w:t>игр.</w:t>
      </w:r>
    </w:p>
    <w:p w14:paraId="2758A1A3" w14:textId="77777777" w:rsidR="001F167D" w:rsidRDefault="00E44A9C">
      <w:pPr>
        <w:pStyle w:val="a3"/>
        <w:spacing w:before="201" w:line="276" w:lineRule="auto"/>
        <w:ind w:right="1132" w:firstLine="566"/>
      </w:pPr>
      <w:r>
        <w:rPr>
          <w:spacing w:val="-1"/>
        </w:rPr>
        <w:t>Материально-</w:t>
      </w:r>
      <w:r>
        <w:rPr>
          <w:spacing w:val="-16"/>
        </w:rPr>
        <w:t xml:space="preserve"> </w:t>
      </w:r>
      <w:r>
        <w:rPr>
          <w:spacing w:val="-1"/>
        </w:rPr>
        <w:t>техническое</w:t>
      </w:r>
      <w:r>
        <w:rPr>
          <w:spacing w:val="-15"/>
        </w:rPr>
        <w:t xml:space="preserve"> </w:t>
      </w:r>
      <w:r>
        <w:t>оснащение</w:t>
      </w:r>
      <w:r>
        <w:rPr>
          <w:spacing w:val="-16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"Адаптивная</w:t>
      </w:r>
      <w:r>
        <w:rPr>
          <w:spacing w:val="-15"/>
        </w:rPr>
        <w:t xml:space="preserve"> </w:t>
      </w:r>
      <w:r>
        <w:t>физ-</w:t>
      </w:r>
      <w:r>
        <w:rPr>
          <w:spacing w:val="-68"/>
        </w:rPr>
        <w:t xml:space="preserve"> </w:t>
      </w:r>
      <w:r>
        <w:t>культура" включает: дидактический материал: изображения (картинки, фото,</w:t>
      </w:r>
      <w:r>
        <w:rPr>
          <w:spacing w:val="1"/>
        </w:rPr>
        <w:t xml:space="preserve"> </w:t>
      </w:r>
      <w:r>
        <w:t>пиктограммы) спортивного, альбомы с демонстрационным материалом в соот-</w:t>
      </w:r>
      <w:r>
        <w:rPr>
          <w:spacing w:val="1"/>
        </w:rPr>
        <w:t xml:space="preserve"> </w:t>
      </w:r>
      <w:r>
        <w:t>ветствии с темами занятий; спортивный инвентарь: маты, батуты, гимнастиче-</w:t>
      </w:r>
      <w:r>
        <w:rPr>
          <w:spacing w:val="1"/>
        </w:rPr>
        <w:t xml:space="preserve"> </w:t>
      </w:r>
      <w:r>
        <w:t>ские мячи разного диаметра, гимнастические скамейки, гимнастические лест-</w:t>
      </w:r>
      <w:r>
        <w:rPr>
          <w:spacing w:val="1"/>
        </w:rPr>
        <w:t xml:space="preserve"> </w:t>
      </w:r>
      <w:r>
        <w:t>ницы, обручи, кегли, мягкие модули различных форм, гимнастические коврики,</w:t>
      </w:r>
      <w:r>
        <w:rPr>
          <w:spacing w:val="-67"/>
        </w:rPr>
        <w:t xml:space="preserve"> </w:t>
      </w:r>
      <w:r>
        <w:t>корзины, футбольные, волейбольные, баскетбольные мячи; мебель: шкафы для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инвентаря,</w:t>
      </w:r>
      <w:r>
        <w:rPr>
          <w:spacing w:val="-1"/>
        </w:rPr>
        <w:t xml:space="preserve"> </w:t>
      </w:r>
      <w:r>
        <w:t>для переодевания.</w:t>
      </w:r>
    </w:p>
    <w:p w14:paraId="0E3DC09C" w14:textId="77777777" w:rsidR="001F167D" w:rsidRDefault="00E44A9C">
      <w:pPr>
        <w:pStyle w:val="21"/>
        <w:spacing w:before="202" w:line="278" w:lineRule="auto"/>
        <w:ind w:right="1115"/>
        <w:jc w:val="left"/>
      </w:pPr>
      <w:r>
        <w:t>Содержание</w:t>
      </w:r>
      <w:r>
        <w:rPr>
          <w:spacing w:val="30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предмета</w:t>
      </w:r>
      <w:r>
        <w:rPr>
          <w:spacing w:val="30"/>
        </w:rPr>
        <w:t xml:space="preserve"> </w:t>
      </w:r>
      <w:r>
        <w:t>"Адаптивная</w:t>
      </w:r>
      <w:r>
        <w:rPr>
          <w:spacing w:val="29"/>
        </w:rPr>
        <w:t xml:space="preserve"> </w:t>
      </w:r>
      <w:r>
        <w:t>физическая</w:t>
      </w:r>
      <w:r>
        <w:rPr>
          <w:spacing w:val="30"/>
        </w:rPr>
        <w:t xml:space="preserve"> </w:t>
      </w:r>
      <w:r>
        <w:t>культура"</w:t>
      </w:r>
      <w:r>
        <w:rPr>
          <w:spacing w:val="28"/>
        </w:rPr>
        <w:t xml:space="preserve"> </w:t>
      </w:r>
      <w:r>
        <w:t>пред-</w:t>
      </w:r>
      <w:r>
        <w:rPr>
          <w:spacing w:val="-67"/>
        </w:rPr>
        <w:t xml:space="preserve"> </w:t>
      </w:r>
      <w:r>
        <w:t>ставлено следующими</w:t>
      </w:r>
      <w:r>
        <w:rPr>
          <w:spacing w:val="-1"/>
        </w:rPr>
        <w:t xml:space="preserve"> </w:t>
      </w:r>
      <w:r>
        <w:t>разделами:</w:t>
      </w:r>
    </w:p>
    <w:p w14:paraId="7212E4B4" w14:textId="77777777" w:rsidR="001F167D" w:rsidRDefault="00E44A9C">
      <w:pPr>
        <w:spacing w:before="196"/>
        <w:ind w:left="812"/>
        <w:rPr>
          <w:i/>
          <w:sz w:val="28"/>
        </w:rPr>
      </w:pPr>
      <w:r>
        <w:rPr>
          <w:i/>
          <w:sz w:val="28"/>
        </w:rPr>
        <w:t>Легкая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атлетика</w:t>
      </w:r>
    </w:p>
    <w:p w14:paraId="59DCCAE5" w14:textId="77777777" w:rsidR="001F167D" w:rsidRDefault="00E44A9C">
      <w:pPr>
        <w:pStyle w:val="a3"/>
        <w:spacing w:before="245" w:line="276" w:lineRule="auto"/>
        <w:ind w:right="1128" w:firstLine="566"/>
      </w:pPr>
      <w:r>
        <w:t>Инструктаж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технике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8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уроке.</w:t>
      </w:r>
      <w:r>
        <w:rPr>
          <w:spacing w:val="-8"/>
        </w:rPr>
        <w:t xml:space="preserve"> </w:t>
      </w:r>
      <w:r>
        <w:t>Ходьба:</w:t>
      </w:r>
      <w:r>
        <w:rPr>
          <w:spacing w:val="-67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учителем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t>заданным</w:t>
      </w:r>
      <w:r>
        <w:rPr>
          <w:spacing w:val="-15"/>
        </w:rPr>
        <w:t xml:space="preserve"> </w:t>
      </w:r>
      <w:r>
        <w:t>направлениям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медленном</w:t>
      </w:r>
      <w:r>
        <w:rPr>
          <w:spacing w:val="-15"/>
        </w:rPr>
        <w:t xml:space="preserve"> </w:t>
      </w:r>
      <w:r>
        <w:t>темпе,</w:t>
      </w:r>
      <w:r>
        <w:rPr>
          <w:spacing w:val="-16"/>
        </w:rPr>
        <w:t xml:space="preserve"> </w:t>
      </w:r>
      <w:r>
        <w:t>ходьба</w:t>
      </w:r>
      <w:r>
        <w:rPr>
          <w:spacing w:val="-16"/>
        </w:rPr>
        <w:t xml:space="preserve"> </w:t>
      </w:r>
      <w:r>
        <w:t>парами,</w:t>
      </w:r>
      <w:r>
        <w:rPr>
          <w:spacing w:val="-16"/>
        </w:rPr>
        <w:t xml:space="preserve"> </w:t>
      </w:r>
      <w:r>
        <w:t>взяв-</w:t>
      </w:r>
      <w:r>
        <w:rPr>
          <w:spacing w:val="-68"/>
        </w:rPr>
        <w:t xml:space="preserve"> </w:t>
      </w:r>
      <w:r>
        <w:t>шись за руки, с предметами, в разных направлениях по команде, с высоким под-</w:t>
      </w:r>
      <w:r>
        <w:rPr>
          <w:spacing w:val="-67"/>
        </w:rPr>
        <w:t xml:space="preserve"> </w:t>
      </w:r>
      <w:r>
        <w:t>ниманием колена, с различным положением рук, с перешагиванием через пред-</w:t>
      </w:r>
      <w:r>
        <w:rPr>
          <w:spacing w:val="1"/>
        </w:rPr>
        <w:t xml:space="preserve"> </w:t>
      </w:r>
      <w:r>
        <w:t>мет, по разметке, в быстром темпе, в приседе, сочетание различных видов. Бег:</w:t>
      </w:r>
      <w:r>
        <w:rPr>
          <w:spacing w:val="1"/>
        </w:rPr>
        <w:t xml:space="preserve"> </w:t>
      </w:r>
      <w:r>
        <w:t>медленный бег с сохранением осанки, в колонне за учителем с изменением</w:t>
      </w:r>
      <w:r>
        <w:rPr>
          <w:spacing w:val="1"/>
        </w:rPr>
        <w:t xml:space="preserve"> </w:t>
      </w:r>
      <w:r>
        <w:t>направления, медленный бег с учителем до 2 мин., с простейшими препятстви-</w:t>
      </w:r>
      <w:r>
        <w:rPr>
          <w:spacing w:val="1"/>
        </w:rPr>
        <w:t xml:space="preserve"> </w:t>
      </w:r>
      <w:r>
        <w:rPr>
          <w:spacing w:val="-1"/>
        </w:rPr>
        <w:t>ями,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парах,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месте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высоким</w:t>
      </w:r>
      <w:r>
        <w:rPr>
          <w:spacing w:val="-16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бедра,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преодолением</w:t>
      </w:r>
      <w:r>
        <w:rPr>
          <w:spacing w:val="-13"/>
        </w:rPr>
        <w:t xml:space="preserve"> </w:t>
      </w:r>
      <w:r>
        <w:t>простейших</w:t>
      </w:r>
      <w:r>
        <w:rPr>
          <w:spacing w:val="-68"/>
        </w:rPr>
        <w:t xml:space="preserve"> </w:t>
      </w:r>
      <w:r>
        <w:t>препятствий, медленный бег до 2 мин., на месте до 10с, с преодолением препят-</w:t>
      </w:r>
      <w:r>
        <w:rPr>
          <w:spacing w:val="-67"/>
        </w:rPr>
        <w:t xml:space="preserve"> </w:t>
      </w:r>
      <w:r>
        <w:t>ствий.</w:t>
      </w:r>
      <w:r>
        <w:rPr>
          <w:spacing w:val="44"/>
        </w:rPr>
        <w:t xml:space="preserve"> </w:t>
      </w:r>
      <w:r>
        <w:t>Прыжки: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месте,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продвижением,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ногах,</w:t>
      </w:r>
      <w:r>
        <w:rPr>
          <w:spacing w:val="-14"/>
        </w:rPr>
        <w:t xml:space="preserve"> </w:t>
      </w:r>
      <w:r>
        <w:t>ознакомление</w:t>
      </w:r>
      <w:r>
        <w:rPr>
          <w:spacing w:val="-68"/>
        </w:rPr>
        <w:t xml:space="preserve"> </w:t>
      </w:r>
      <w:r>
        <w:t>с техникой прыжка в длину, прыжок в длину, прыжок с места вперед, ознаком-</w:t>
      </w:r>
      <w:r>
        <w:rPr>
          <w:spacing w:val="1"/>
        </w:rPr>
        <w:t xml:space="preserve"> </w:t>
      </w:r>
      <w:r>
        <w:t>ление с техникой прыжка в высоту, прыжок в высоту. Метание, катание малого</w:t>
      </w:r>
      <w:r>
        <w:rPr>
          <w:spacing w:val="1"/>
        </w:rPr>
        <w:t xml:space="preserve"> </w:t>
      </w:r>
      <w:r>
        <w:t>мяча: в парах, по показу, сидя в коридор, подготовка к броску, ознакомление с</w:t>
      </w:r>
      <w:r>
        <w:rPr>
          <w:spacing w:val="1"/>
        </w:rPr>
        <w:t xml:space="preserve"> </w:t>
      </w:r>
      <w:r>
        <w:t>техникой</w:t>
      </w:r>
      <w:r>
        <w:rPr>
          <w:spacing w:val="-7"/>
        </w:rPr>
        <w:t xml:space="preserve"> </w:t>
      </w:r>
      <w:r>
        <w:t>броска,</w:t>
      </w:r>
      <w:r>
        <w:rPr>
          <w:spacing w:val="-8"/>
        </w:rPr>
        <w:t xml:space="preserve"> </w:t>
      </w:r>
      <w:r>
        <w:t>малого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горизонтальной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вертикальной</w:t>
      </w:r>
      <w:r>
        <w:rPr>
          <w:spacing w:val="-7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на дальность.</w:t>
      </w:r>
    </w:p>
    <w:p w14:paraId="066096A0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Гимнастика</w:t>
      </w:r>
    </w:p>
    <w:p w14:paraId="427F2D06" w14:textId="77777777" w:rsidR="001F167D" w:rsidRDefault="00E44A9C">
      <w:pPr>
        <w:pStyle w:val="a3"/>
        <w:spacing w:before="245" w:line="276" w:lineRule="auto"/>
        <w:ind w:right="1136" w:firstLine="566"/>
      </w:pPr>
      <w:r>
        <w:t>Инструктаж по технике безопасности, правила поведения на уроке. Строе-</w:t>
      </w:r>
      <w:r>
        <w:rPr>
          <w:spacing w:val="1"/>
        </w:rPr>
        <w:t xml:space="preserve"> </w:t>
      </w:r>
      <w:r>
        <w:t>вые упражнения: построения в шеренгу, ознакомление с направлениями при по-</w:t>
      </w:r>
      <w:r>
        <w:rPr>
          <w:spacing w:val="-67"/>
        </w:rPr>
        <w:t xml:space="preserve"> </w:t>
      </w:r>
      <w:r>
        <w:t>воротах на месте, расчет по порядку. ОРУ с предметами и без. Элементы акро-</w:t>
      </w:r>
      <w:r>
        <w:rPr>
          <w:spacing w:val="1"/>
        </w:rPr>
        <w:t xml:space="preserve"> </w:t>
      </w:r>
      <w:r>
        <w:t>батических</w:t>
      </w:r>
      <w:r>
        <w:rPr>
          <w:spacing w:val="10"/>
        </w:rPr>
        <w:t xml:space="preserve"> </w:t>
      </w:r>
      <w:r>
        <w:t>элементов:</w:t>
      </w:r>
      <w:r>
        <w:rPr>
          <w:spacing w:val="11"/>
        </w:rPr>
        <w:t xml:space="preserve"> </w:t>
      </w:r>
      <w:r>
        <w:t>перекаты,</w:t>
      </w:r>
      <w:r>
        <w:rPr>
          <w:spacing w:val="11"/>
        </w:rPr>
        <w:t xml:space="preserve"> </w:t>
      </w:r>
      <w:r>
        <w:t>группировка,</w:t>
      </w:r>
      <w:r>
        <w:rPr>
          <w:spacing w:val="10"/>
        </w:rPr>
        <w:t xml:space="preserve"> </w:t>
      </w:r>
      <w:r>
        <w:t>кувырок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поддержкой</w:t>
      </w:r>
      <w:r>
        <w:rPr>
          <w:spacing w:val="11"/>
        </w:rPr>
        <w:t xml:space="preserve"> </w:t>
      </w:r>
      <w:r>
        <w:t>учителя.</w:t>
      </w:r>
    </w:p>
    <w:p w14:paraId="23EF2229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7FE56B6" w14:textId="77777777" w:rsidR="001F167D" w:rsidRDefault="00E44A9C">
      <w:pPr>
        <w:pStyle w:val="a3"/>
        <w:spacing w:before="74" w:line="276" w:lineRule="auto"/>
        <w:ind w:right="1130"/>
      </w:pPr>
      <w:r>
        <w:rPr>
          <w:spacing w:val="-1"/>
        </w:rPr>
        <w:t>Лазанье</w:t>
      </w:r>
      <w:r>
        <w:rPr>
          <w:spacing w:val="-18"/>
        </w:rPr>
        <w:t xml:space="preserve"> </w:t>
      </w:r>
      <w:r>
        <w:rPr>
          <w:spacing w:val="-1"/>
        </w:rPr>
        <w:t>разными</w:t>
      </w:r>
      <w:r>
        <w:rPr>
          <w:spacing w:val="-17"/>
        </w:rPr>
        <w:t xml:space="preserve"> </w:t>
      </w:r>
      <w:r>
        <w:rPr>
          <w:spacing w:val="-1"/>
        </w:rPr>
        <w:t>способами,</w:t>
      </w:r>
      <w:r>
        <w:rPr>
          <w:spacing w:val="-17"/>
        </w:rPr>
        <w:t xml:space="preserve"> </w:t>
      </w:r>
      <w:r>
        <w:t>перелезания,</w:t>
      </w:r>
      <w:r>
        <w:rPr>
          <w:spacing w:val="-18"/>
        </w:rPr>
        <w:t xml:space="preserve"> </w:t>
      </w:r>
      <w:r>
        <w:t>подлезания.</w:t>
      </w:r>
      <w:r>
        <w:rPr>
          <w:spacing w:val="-18"/>
        </w:rPr>
        <w:t xml:space="preserve"> </w:t>
      </w:r>
      <w:r>
        <w:t>Передвижение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полу</w:t>
      </w:r>
      <w:r>
        <w:rPr>
          <w:spacing w:val="-16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кругу. Висы и упоры: сгибание и разгибание ног в висе, упор сидя сзади. Равно-</w:t>
      </w:r>
      <w:r>
        <w:rPr>
          <w:spacing w:val="-67"/>
        </w:rPr>
        <w:t xml:space="preserve"> </w:t>
      </w:r>
      <w:r>
        <w:t>весие:</w:t>
      </w:r>
      <w:r>
        <w:rPr>
          <w:spacing w:val="1"/>
        </w:rPr>
        <w:t xml:space="preserve"> </w:t>
      </w:r>
      <w:r>
        <w:t>ходьба по коридору,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скамье, по</w:t>
      </w:r>
      <w:r>
        <w:rPr>
          <w:spacing w:val="1"/>
        </w:rPr>
        <w:t xml:space="preserve"> </w:t>
      </w:r>
      <w:r>
        <w:t>гимнастическому</w:t>
      </w:r>
      <w:r>
        <w:rPr>
          <w:spacing w:val="1"/>
        </w:rPr>
        <w:t xml:space="preserve"> </w:t>
      </w:r>
      <w:r>
        <w:t>бревну.</w:t>
      </w:r>
    </w:p>
    <w:p w14:paraId="63515975" w14:textId="77777777" w:rsidR="001F167D" w:rsidRDefault="00E44A9C">
      <w:pPr>
        <w:spacing w:before="204"/>
        <w:ind w:left="812"/>
        <w:jc w:val="both"/>
        <w:rPr>
          <w:i/>
          <w:sz w:val="28"/>
        </w:rPr>
      </w:pPr>
      <w:r>
        <w:rPr>
          <w:i/>
          <w:sz w:val="28"/>
        </w:rPr>
        <w:t>Подвижные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игры</w:t>
      </w:r>
    </w:p>
    <w:p w14:paraId="42E1D96F" w14:textId="77777777" w:rsidR="001F167D" w:rsidRDefault="00E44A9C">
      <w:pPr>
        <w:pStyle w:val="a3"/>
        <w:spacing w:before="247" w:line="276" w:lineRule="auto"/>
        <w:ind w:right="1129" w:firstLine="566"/>
      </w:pPr>
      <w:r>
        <w:t>Инструктаж по технике безопасности, правила поведения на уроке. Игры с</w:t>
      </w:r>
      <w:r>
        <w:rPr>
          <w:spacing w:val="1"/>
        </w:rPr>
        <w:t xml:space="preserve"> </w:t>
      </w:r>
      <w:r>
        <w:t>бросанием, ловлей и метанием мяча. Игры на развитие памяти, ловкости, с при-</w:t>
      </w:r>
      <w:r>
        <w:rPr>
          <w:spacing w:val="-67"/>
        </w:rPr>
        <w:t xml:space="preserve"> </w:t>
      </w:r>
      <w:r>
        <w:t>менением бега и прыжков. Передачи мяча разными способами, в парах. Броски</w:t>
      </w:r>
      <w:r>
        <w:rPr>
          <w:spacing w:val="1"/>
        </w:rPr>
        <w:t xml:space="preserve"> </w:t>
      </w:r>
      <w:r>
        <w:rPr>
          <w:spacing w:val="-1"/>
        </w:rPr>
        <w:t>разными</w:t>
      </w:r>
      <w:r>
        <w:rPr>
          <w:spacing w:val="-15"/>
        </w:rPr>
        <w:t xml:space="preserve"> </w:t>
      </w:r>
      <w:r>
        <w:rPr>
          <w:spacing w:val="-1"/>
        </w:rPr>
        <w:t>способами.</w:t>
      </w:r>
      <w:r>
        <w:rPr>
          <w:spacing w:val="-16"/>
        </w:rPr>
        <w:t xml:space="preserve"> </w:t>
      </w:r>
      <w:r>
        <w:rPr>
          <w:spacing w:val="-1"/>
        </w:rPr>
        <w:t>Катание</w:t>
      </w:r>
      <w:r>
        <w:rPr>
          <w:spacing w:val="-14"/>
        </w:rPr>
        <w:t xml:space="preserve"> </w:t>
      </w:r>
      <w:r>
        <w:t>мяча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парах.</w:t>
      </w:r>
      <w:r>
        <w:rPr>
          <w:spacing w:val="-16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t>упражнения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игры-задания.</w:t>
      </w:r>
      <w:r>
        <w:rPr>
          <w:spacing w:val="-67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мячом</w:t>
      </w:r>
      <w:r>
        <w:rPr>
          <w:spacing w:val="-14"/>
        </w:rPr>
        <w:t xml:space="preserve"> </w:t>
      </w:r>
      <w:r>
        <w:t>одной,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руками,</w:t>
      </w:r>
      <w:r>
        <w:rPr>
          <w:spacing w:val="-13"/>
        </w:rPr>
        <w:t xml:space="preserve"> </w:t>
      </w:r>
      <w:r>
        <w:t>приемы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передачи</w:t>
      </w:r>
      <w:r>
        <w:rPr>
          <w:spacing w:val="-12"/>
        </w:rPr>
        <w:t xml:space="preserve"> </w:t>
      </w:r>
      <w:r>
        <w:t>разными</w:t>
      </w:r>
      <w:r>
        <w:rPr>
          <w:spacing w:val="-13"/>
        </w:rPr>
        <w:t xml:space="preserve"> </w:t>
      </w:r>
      <w:r>
        <w:t>способами,</w:t>
      </w:r>
      <w:r>
        <w:rPr>
          <w:spacing w:val="-13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с</w:t>
      </w:r>
      <w:r>
        <w:rPr>
          <w:spacing w:val="-3"/>
        </w:rPr>
        <w:t xml:space="preserve"> </w:t>
      </w:r>
      <w:r>
        <w:t>продвижением.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 развитие внимания и</w:t>
      </w:r>
      <w:r>
        <w:rPr>
          <w:spacing w:val="-3"/>
        </w:rPr>
        <w:t xml:space="preserve"> </w:t>
      </w:r>
      <w:r>
        <w:t>памяти.</w:t>
      </w:r>
    </w:p>
    <w:p w14:paraId="6D5F61CB" w14:textId="77777777" w:rsidR="001F167D" w:rsidRDefault="00E44A9C">
      <w:pPr>
        <w:pStyle w:val="21"/>
        <w:spacing w:before="201" w:line="278" w:lineRule="auto"/>
        <w:ind w:right="1134"/>
      </w:pPr>
      <w:r>
        <w:rPr>
          <w:spacing w:val="-1"/>
        </w:rP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"Адаптивная</w:t>
      </w:r>
      <w:r>
        <w:rPr>
          <w:spacing w:val="-15"/>
        </w:rPr>
        <w:t xml:space="preserve"> </w:t>
      </w:r>
      <w:r>
        <w:t>физиче-</w:t>
      </w:r>
      <w:r>
        <w:rPr>
          <w:spacing w:val="-67"/>
        </w:rPr>
        <w:t xml:space="preserve"> </w:t>
      </w:r>
      <w:r>
        <w:t>ская</w:t>
      </w:r>
      <w:r>
        <w:rPr>
          <w:spacing w:val="-1"/>
        </w:rPr>
        <w:t xml:space="preserve"> </w:t>
      </w:r>
      <w:r>
        <w:t>культура".</w:t>
      </w:r>
    </w:p>
    <w:p w14:paraId="7F37AD37" w14:textId="77777777" w:rsidR="001F167D" w:rsidRDefault="00E44A9C">
      <w:pPr>
        <w:pStyle w:val="a4"/>
        <w:numPr>
          <w:ilvl w:val="0"/>
          <w:numId w:val="19"/>
        </w:numPr>
        <w:tabs>
          <w:tab w:val="left" w:pos="1127"/>
        </w:tabs>
        <w:spacing w:before="191" w:line="278" w:lineRule="auto"/>
        <w:ind w:right="1140" w:firstLine="0"/>
        <w:rPr>
          <w:sz w:val="28"/>
        </w:rPr>
      </w:pPr>
      <w:r>
        <w:rPr>
          <w:sz w:val="28"/>
        </w:rPr>
        <w:t>Восприятие собственного тела, осознание своих физических возможностей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ограничений:</w:t>
      </w:r>
    </w:p>
    <w:p w14:paraId="15FD1C95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 w:line="278" w:lineRule="auto"/>
        <w:ind w:right="1133" w:firstLine="0"/>
        <w:rPr>
          <w:sz w:val="28"/>
        </w:rPr>
      </w:pPr>
      <w:r>
        <w:rPr>
          <w:sz w:val="28"/>
        </w:rPr>
        <w:t>освоение доступных способов контроля над функциями собственного тела: си-</w:t>
      </w:r>
      <w:r>
        <w:rPr>
          <w:spacing w:val="-67"/>
          <w:sz w:val="28"/>
        </w:rPr>
        <w:t xml:space="preserve"> </w:t>
      </w:r>
      <w:r>
        <w:rPr>
          <w:sz w:val="28"/>
        </w:rPr>
        <w:t>деть,</w:t>
      </w:r>
      <w:r>
        <w:rPr>
          <w:spacing w:val="-2"/>
          <w:sz w:val="28"/>
        </w:rPr>
        <w:t xml:space="preserve"> </w:t>
      </w:r>
      <w:r>
        <w:rPr>
          <w:sz w:val="28"/>
        </w:rPr>
        <w:t>стоять,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передвигаться;</w:t>
      </w:r>
    </w:p>
    <w:p w14:paraId="2A3E2E83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194" w:line="278" w:lineRule="auto"/>
        <w:ind w:right="1136" w:firstLine="0"/>
        <w:rPr>
          <w:sz w:val="28"/>
        </w:rPr>
      </w:pPr>
      <w:r>
        <w:rPr>
          <w:sz w:val="28"/>
        </w:rPr>
        <w:t>освоение двигательных навыков, последовательности движений, развитие ко-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14:paraId="2E8B1BC7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194" w:line="278" w:lineRule="auto"/>
        <w:ind w:right="1138" w:firstLine="0"/>
        <w:rPr>
          <w:sz w:val="28"/>
        </w:rPr>
      </w:pPr>
      <w:r>
        <w:rPr>
          <w:sz w:val="28"/>
        </w:rPr>
        <w:t>совершенствование физических качеств: ловкости, силы, быстроты, выносли-</w:t>
      </w:r>
      <w:r>
        <w:rPr>
          <w:spacing w:val="1"/>
          <w:sz w:val="28"/>
        </w:rPr>
        <w:t xml:space="preserve"> </w:t>
      </w:r>
      <w:r>
        <w:rPr>
          <w:sz w:val="28"/>
        </w:rPr>
        <w:t>вости;</w:t>
      </w:r>
    </w:p>
    <w:p w14:paraId="29B56002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радоваться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успехам:</w:t>
      </w:r>
      <w:r>
        <w:rPr>
          <w:spacing w:val="-2"/>
          <w:sz w:val="28"/>
        </w:rPr>
        <w:t xml:space="preserve"> </w:t>
      </w:r>
      <w:r>
        <w:rPr>
          <w:sz w:val="28"/>
        </w:rPr>
        <w:t>выше</w:t>
      </w:r>
      <w:r>
        <w:rPr>
          <w:spacing w:val="-3"/>
          <w:sz w:val="28"/>
        </w:rPr>
        <w:t xml:space="preserve"> </w:t>
      </w:r>
      <w:r>
        <w:rPr>
          <w:sz w:val="28"/>
        </w:rPr>
        <w:t>прыгнул,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пробежал.</w:t>
      </w:r>
    </w:p>
    <w:p w14:paraId="2E3107D7" w14:textId="77777777" w:rsidR="001F167D" w:rsidRDefault="00E44A9C">
      <w:pPr>
        <w:pStyle w:val="a4"/>
        <w:numPr>
          <w:ilvl w:val="0"/>
          <w:numId w:val="19"/>
        </w:numPr>
        <w:tabs>
          <w:tab w:val="left" w:pos="1153"/>
        </w:tabs>
        <w:spacing w:before="247" w:line="278" w:lineRule="auto"/>
        <w:ind w:right="1136" w:firstLine="0"/>
        <w:rPr>
          <w:sz w:val="28"/>
        </w:rPr>
      </w:pPr>
      <w:r>
        <w:rPr>
          <w:sz w:val="28"/>
        </w:rPr>
        <w:t>Соотнесение самочувствия с настроением, собственной активностью, само-</w:t>
      </w:r>
      <w:r>
        <w:rPr>
          <w:spacing w:val="1"/>
          <w:sz w:val="28"/>
        </w:rPr>
        <w:t xml:space="preserve"> </w:t>
      </w:r>
      <w:r>
        <w:rPr>
          <w:sz w:val="28"/>
        </w:rPr>
        <w:t>стоятельностью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независимостью:</w:t>
      </w:r>
    </w:p>
    <w:p w14:paraId="2A069827" w14:textId="77777777" w:rsidR="001F167D" w:rsidRDefault="00E44A9C">
      <w:pPr>
        <w:pStyle w:val="a4"/>
        <w:numPr>
          <w:ilvl w:val="0"/>
          <w:numId w:val="73"/>
        </w:numPr>
        <w:tabs>
          <w:tab w:val="left" w:pos="1006"/>
        </w:tabs>
        <w:spacing w:before="194" w:line="278" w:lineRule="auto"/>
        <w:ind w:right="1137" w:firstLine="0"/>
        <w:rPr>
          <w:sz w:val="28"/>
        </w:rPr>
      </w:pPr>
      <w:r>
        <w:rPr>
          <w:sz w:val="28"/>
        </w:rPr>
        <w:t>умение определять свое самочувствие в связи с физической нагрузкой: уста-</w:t>
      </w:r>
      <w:r>
        <w:rPr>
          <w:spacing w:val="1"/>
          <w:sz w:val="28"/>
        </w:rPr>
        <w:t xml:space="preserve"> </w:t>
      </w:r>
      <w:r>
        <w:rPr>
          <w:sz w:val="28"/>
        </w:rPr>
        <w:t>лость,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болевые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ощущения.</w:t>
      </w:r>
    </w:p>
    <w:p w14:paraId="5A07C9DD" w14:textId="77777777" w:rsidR="001F167D" w:rsidRDefault="00E44A9C">
      <w:pPr>
        <w:pStyle w:val="a4"/>
        <w:numPr>
          <w:ilvl w:val="0"/>
          <w:numId w:val="19"/>
        </w:numPr>
        <w:tabs>
          <w:tab w:val="left" w:pos="1118"/>
        </w:tabs>
        <w:spacing w:before="194"/>
        <w:ind w:left="1117" w:hanging="306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деятельности:</w:t>
      </w:r>
    </w:p>
    <w:p w14:paraId="77D7F7E0" w14:textId="77777777" w:rsidR="001F167D" w:rsidRDefault="00E44A9C">
      <w:pPr>
        <w:pStyle w:val="a4"/>
        <w:numPr>
          <w:ilvl w:val="0"/>
          <w:numId w:val="73"/>
        </w:numPr>
        <w:tabs>
          <w:tab w:val="left" w:pos="979"/>
        </w:tabs>
        <w:spacing w:before="247" w:line="278" w:lineRule="auto"/>
        <w:ind w:right="1134" w:firstLine="0"/>
        <w:rPr>
          <w:sz w:val="28"/>
        </w:rPr>
      </w:pPr>
      <w:r>
        <w:rPr>
          <w:sz w:val="28"/>
        </w:rPr>
        <w:t>интерес к определенным видам физкультурно-спортивной деятельности: спор-</w:t>
      </w:r>
      <w:r>
        <w:rPr>
          <w:spacing w:val="-67"/>
          <w:sz w:val="28"/>
        </w:rPr>
        <w:t xml:space="preserve"> </w:t>
      </w:r>
      <w:r>
        <w:rPr>
          <w:sz w:val="28"/>
        </w:rPr>
        <w:t>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подвижные игры,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подготовка;</w:t>
      </w:r>
    </w:p>
    <w:p w14:paraId="334D4F5A" w14:textId="77777777" w:rsidR="001F167D" w:rsidRDefault="00E44A9C">
      <w:pPr>
        <w:pStyle w:val="11"/>
        <w:numPr>
          <w:ilvl w:val="0"/>
          <w:numId w:val="42"/>
        </w:numPr>
        <w:tabs>
          <w:tab w:val="left" w:pos="1398"/>
        </w:tabs>
        <w:spacing w:before="194" w:line="276" w:lineRule="auto"/>
        <w:ind w:left="812" w:right="1132" w:firstLine="0"/>
        <w:jc w:val="both"/>
      </w:pPr>
      <w:r>
        <w:t>Рабочая программа по учебному предмету "Профильный труд" пред-</w:t>
      </w:r>
      <w:r>
        <w:rPr>
          <w:spacing w:val="1"/>
        </w:rPr>
        <w:t xml:space="preserve"> </w:t>
      </w:r>
      <w:r>
        <w:t>метной области "Технология" включает пояснительную записку, содержа-</w:t>
      </w:r>
      <w:r>
        <w:rPr>
          <w:spacing w:val="1"/>
        </w:rPr>
        <w:t xml:space="preserve"> </w:t>
      </w:r>
      <w:r>
        <w:t>ние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предмету.</w:t>
      </w:r>
    </w:p>
    <w:p w14:paraId="37E9F6A7" w14:textId="77777777" w:rsidR="001F167D" w:rsidRDefault="001F167D">
      <w:pPr>
        <w:spacing w:line="276" w:lineRule="auto"/>
        <w:jc w:val="both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5A83F09" w14:textId="77777777" w:rsidR="001F167D" w:rsidRDefault="00E44A9C">
      <w:pPr>
        <w:spacing w:before="77"/>
        <w:ind w:left="812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4286F1FE" w14:textId="77777777" w:rsidR="001F167D" w:rsidRDefault="00E44A9C">
      <w:pPr>
        <w:pStyle w:val="a3"/>
        <w:spacing w:before="247" w:line="276" w:lineRule="auto"/>
        <w:ind w:right="1132" w:firstLine="566"/>
      </w:pPr>
      <w:r>
        <w:t>Обучающихся знакомят с различными материалами и инструментами, со</w:t>
      </w:r>
      <w:r>
        <w:rPr>
          <w:spacing w:val="1"/>
        </w:rPr>
        <w:t xml:space="preserve"> </w:t>
      </w:r>
      <w:r>
        <w:t>специальным оборудованием, учат соблюдать технику безопасности в ходе тру-</w:t>
      </w:r>
      <w:r>
        <w:rPr>
          <w:spacing w:val="-67"/>
        </w:rPr>
        <w:t xml:space="preserve"> </w:t>
      </w:r>
      <w:r>
        <w:rPr>
          <w:spacing w:val="-1"/>
        </w:rPr>
        <w:t>дового</w:t>
      </w:r>
      <w:r>
        <w:rPr>
          <w:spacing w:val="-14"/>
        </w:rPr>
        <w:t xml:space="preserve"> </w:t>
      </w:r>
      <w:r>
        <w:rPr>
          <w:spacing w:val="-1"/>
        </w:rPr>
        <w:t>процесса.</w:t>
      </w:r>
      <w:r>
        <w:rPr>
          <w:spacing w:val="-1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постепенно</w:t>
      </w:r>
      <w:r>
        <w:rPr>
          <w:spacing w:val="-14"/>
        </w:rPr>
        <w:t xml:space="preserve"> </w:t>
      </w:r>
      <w:r>
        <w:t>накапливается</w:t>
      </w:r>
      <w:r>
        <w:rPr>
          <w:spacing w:val="-14"/>
        </w:rPr>
        <w:t xml:space="preserve"> </w:t>
      </w:r>
      <w:r>
        <w:t>практический</w:t>
      </w:r>
      <w:r>
        <w:rPr>
          <w:spacing w:val="-14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операционно-технических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 самостоятельного изготовления продукции (умения намечать цель, под-</w:t>
      </w:r>
      <w:r>
        <w:rPr>
          <w:spacing w:val="-67"/>
        </w:rPr>
        <w:t xml:space="preserve"> </w:t>
      </w:r>
      <w:r>
        <w:t>бирать необходимые инструменты и материалы, осуществлять задуманное, оце-</w:t>
      </w:r>
      <w:r>
        <w:rPr>
          <w:spacing w:val="-67"/>
        </w:rPr>
        <w:t xml:space="preserve"> </w:t>
      </w:r>
      <w:r>
        <w:t>нивать</w:t>
      </w:r>
      <w:r>
        <w:rPr>
          <w:spacing w:val="-15"/>
        </w:rPr>
        <w:t xml:space="preserve"> </w:t>
      </w:r>
      <w:r>
        <w:t>результат).</w:t>
      </w:r>
      <w:r>
        <w:rPr>
          <w:spacing w:val="-11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мотивации</w:t>
      </w:r>
      <w:r>
        <w:rPr>
          <w:spacing w:val="-10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раз-</w:t>
      </w:r>
      <w:r>
        <w:rPr>
          <w:spacing w:val="-67"/>
        </w:rPr>
        <w:t xml:space="preserve"> </w:t>
      </w:r>
      <w:r>
        <w:t>витие интереса к разным видам доступной трудовой деятельности, положитель-</w:t>
      </w:r>
      <w:r>
        <w:rPr>
          <w:spacing w:val="-67"/>
        </w:rPr>
        <w:t xml:space="preserve"> </w:t>
      </w:r>
      <w:r>
        <w:t>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</w:p>
    <w:p w14:paraId="4DFE802E" w14:textId="77777777" w:rsidR="001F167D" w:rsidRDefault="00E44A9C">
      <w:pPr>
        <w:pStyle w:val="a3"/>
        <w:spacing w:before="200" w:line="276" w:lineRule="auto"/>
        <w:ind w:right="1132" w:firstLine="566"/>
      </w:pPr>
      <w:r>
        <w:t>Обучающийся учится организовывать свое рабочее место в соответствии с</w:t>
      </w:r>
      <w:r>
        <w:rPr>
          <w:spacing w:val="1"/>
        </w:rPr>
        <w:t xml:space="preserve"> </w:t>
      </w:r>
      <w:r>
        <w:t>используемыми материалами, инструментами, оборудованием. С помощью учи-</w:t>
      </w:r>
      <w:r>
        <w:rPr>
          <w:spacing w:val="-68"/>
        </w:rPr>
        <w:t xml:space="preserve"> </w:t>
      </w:r>
      <w:r>
        <w:t>теля (или самостоятельно) он создает эскиз изделия, проводит анализ образца</w:t>
      </w:r>
      <w:r>
        <w:rPr>
          <w:spacing w:val="1"/>
        </w:rPr>
        <w:t xml:space="preserve"> </w:t>
      </w:r>
      <w:r>
        <w:t>(задания) с опорой на рисунок, схему, инструкцию; планирует последователь-</w:t>
      </w:r>
      <w:r>
        <w:rPr>
          <w:spacing w:val="1"/>
        </w:rPr>
        <w:t xml:space="preserve"> </w:t>
      </w:r>
      <w:r>
        <w:rPr>
          <w:spacing w:val="-1"/>
        </w:rPr>
        <w:t>ность</w:t>
      </w:r>
      <w:r>
        <w:rPr>
          <w:spacing w:val="-16"/>
        </w:rPr>
        <w:t xml:space="preserve"> </w:t>
      </w:r>
      <w:r>
        <w:rPr>
          <w:spacing w:val="-1"/>
        </w:rPr>
        <w:t>операций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изготовлению</w:t>
      </w:r>
      <w:r>
        <w:rPr>
          <w:spacing w:val="-16"/>
        </w:rPr>
        <w:t xml:space="preserve"> </w:t>
      </w:r>
      <w:r>
        <w:t>продукта;</w:t>
      </w:r>
      <w:r>
        <w:rPr>
          <w:spacing w:val="-12"/>
        </w:rPr>
        <w:t xml:space="preserve"> </w:t>
      </w:r>
      <w:r>
        <w:t>контролирует</w:t>
      </w:r>
      <w:r>
        <w:rPr>
          <w:spacing w:val="-13"/>
        </w:rPr>
        <w:t xml:space="preserve"> </w:t>
      </w:r>
      <w:r>
        <w:t>качество</w:t>
      </w:r>
      <w:r>
        <w:rPr>
          <w:spacing w:val="-14"/>
        </w:rPr>
        <w:t xml:space="preserve"> </w:t>
      </w:r>
      <w:r>
        <w:t>выполненной</w:t>
      </w:r>
      <w:r>
        <w:rPr>
          <w:spacing w:val="-68"/>
        </w:rPr>
        <w:t xml:space="preserve"> </w:t>
      </w:r>
      <w:r>
        <w:t>работы; обсуждает полученный результат в соответствии с своими представле-</w:t>
      </w:r>
      <w:r>
        <w:rPr>
          <w:spacing w:val="1"/>
        </w:rPr>
        <w:t xml:space="preserve"> </w:t>
      </w:r>
      <w:r>
        <w:t>ниями. Постепенно у обучающегося формируются такие качества трудовой дея-</w:t>
      </w:r>
      <w:r>
        <w:rPr>
          <w:spacing w:val="-67"/>
        </w:rPr>
        <w:t xml:space="preserve"> </w:t>
      </w:r>
      <w:r>
        <w:t>тельности, которые позволяют выполнять освоенную деятельность в течение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-67"/>
        </w:rPr>
        <w:t xml:space="preserve"> </w:t>
      </w:r>
      <w:r>
        <w:t>предъявляемые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качеству</w:t>
      </w:r>
      <w:r>
        <w:rPr>
          <w:spacing w:val="-6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производить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сроки.</w:t>
      </w:r>
    </w:p>
    <w:p w14:paraId="3788358F" w14:textId="77777777" w:rsidR="001F167D" w:rsidRDefault="00E44A9C">
      <w:pPr>
        <w:pStyle w:val="a3"/>
        <w:spacing w:before="201" w:line="278" w:lineRule="auto"/>
        <w:ind w:right="1134"/>
      </w:pPr>
      <w:r>
        <w:t>Цель</w:t>
      </w:r>
      <w:r>
        <w:rPr>
          <w:spacing w:val="-9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изолированным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комплексным</w:t>
      </w:r>
      <w:r>
        <w:rPr>
          <w:spacing w:val="-9"/>
        </w:rPr>
        <w:t xml:space="preserve"> </w:t>
      </w:r>
      <w:r>
        <w:t>трудовым</w:t>
      </w:r>
      <w:r>
        <w:rPr>
          <w:spacing w:val="-10"/>
        </w:rPr>
        <w:t xml:space="preserve"> </w:t>
      </w:r>
      <w:r>
        <w:t>операциям</w:t>
      </w:r>
      <w:r>
        <w:rPr>
          <w:spacing w:val="-67"/>
        </w:rPr>
        <w:t xml:space="preserve"> </w:t>
      </w:r>
      <w:r>
        <w:t>для создания общественно значимого продукта, подготовка к доступной трудо-</w:t>
      </w:r>
      <w:r>
        <w:rPr>
          <w:spacing w:val="1"/>
        </w:rPr>
        <w:t xml:space="preserve"> </w:t>
      </w:r>
      <w:r>
        <w:t>вой</w:t>
      </w:r>
      <w:r>
        <w:rPr>
          <w:spacing w:val="-3"/>
        </w:rPr>
        <w:t xml:space="preserve"> </w:t>
      </w:r>
      <w:r>
        <w:t>деятельности.</w:t>
      </w:r>
    </w:p>
    <w:p w14:paraId="7F7B8869" w14:textId="77777777" w:rsidR="001F167D" w:rsidRDefault="00E44A9C">
      <w:pPr>
        <w:pStyle w:val="a3"/>
        <w:spacing w:before="192"/>
      </w:pPr>
      <w:r>
        <w:t>Основные</w:t>
      </w:r>
      <w:r>
        <w:rPr>
          <w:spacing w:val="-10"/>
        </w:rPr>
        <w:t xml:space="preserve"> </w:t>
      </w:r>
      <w:r>
        <w:t>задачи:</w:t>
      </w:r>
    </w:p>
    <w:p w14:paraId="412D1FB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операциям;</w:t>
      </w:r>
    </w:p>
    <w:p w14:paraId="7B260418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4" w:line="278" w:lineRule="auto"/>
        <w:ind w:right="1132" w:firstLine="0"/>
        <w:jc w:val="left"/>
        <w:rPr>
          <w:sz w:val="28"/>
        </w:rPr>
      </w:pPr>
      <w:r>
        <w:rPr>
          <w:sz w:val="28"/>
        </w:rPr>
        <w:t>включение учащихся в разнообразные доступные виды трудовой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созданию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изделий;</w:t>
      </w:r>
    </w:p>
    <w:p w14:paraId="7C780666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дифференцированных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умений;</w:t>
      </w:r>
    </w:p>
    <w:p w14:paraId="239A76A9" w14:textId="77777777" w:rsidR="001F167D" w:rsidRDefault="00E44A9C">
      <w:pPr>
        <w:pStyle w:val="a4"/>
        <w:numPr>
          <w:ilvl w:val="0"/>
          <w:numId w:val="73"/>
        </w:numPr>
        <w:tabs>
          <w:tab w:val="left" w:pos="1032"/>
        </w:tabs>
        <w:spacing w:before="248" w:line="278" w:lineRule="auto"/>
        <w:ind w:right="1140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50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оборудова-</w:t>
      </w:r>
      <w:r>
        <w:rPr>
          <w:spacing w:val="-67"/>
          <w:sz w:val="28"/>
        </w:rPr>
        <w:t xml:space="preserve"> </w:t>
      </w:r>
      <w:r>
        <w:rPr>
          <w:sz w:val="28"/>
        </w:rPr>
        <w:t>нием;</w:t>
      </w:r>
    </w:p>
    <w:p w14:paraId="77C6F1C1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193" w:line="278" w:lineRule="auto"/>
        <w:ind w:right="1137" w:firstLine="0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1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12"/>
          <w:sz w:val="28"/>
        </w:rPr>
        <w:t xml:space="preserve"> </w:t>
      </w:r>
      <w:r>
        <w:rPr>
          <w:sz w:val="28"/>
        </w:rPr>
        <w:t>раз-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4"/>
          <w:sz w:val="28"/>
        </w:rPr>
        <w:t xml:space="preserve"> </w:t>
      </w:r>
      <w:r>
        <w:rPr>
          <w:sz w:val="28"/>
        </w:rPr>
        <w:t>почвой,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т.д.;</w:t>
      </w:r>
    </w:p>
    <w:p w14:paraId="26357A71" w14:textId="77777777" w:rsidR="001F167D" w:rsidRDefault="001F167D">
      <w:pPr>
        <w:spacing w:line="278" w:lineRule="auto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CA7084E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  <w:tab w:val="left" w:pos="5776"/>
        </w:tabs>
        <w:spacing w:before="74" w:line="278" w:lineRule="auto"/>
        <w:ind w:right="1132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трудолюбия,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бережливости,  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аккуратности, целеустрем-</w:t>
      </w:r>
      <w:r>
        <w:rPr>
          <w:spacing w:val="1"/>
          <w:sz w:val="28"/>
        </w:rPr>
        <w:t xml:space="preserve"> </w:t>
      </w:r>
      <w:r>
        <w:rPr>
          <w:sz w:val="28"/>
        </w:rPr>
        <w:t>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 результаты         </w:t>
      </w:r>
      <w:r>
        <w:rPr>
          <w:spacing w:val="25"/>
          <w:sz w:val="28"/>
        </w:rPr>
        <w:t xml:space="preserve"> </w:t>
      </w:r>
      <w:r>
        <w:rPr>
          <w:sz w:val="28"/>
        </w:rPr>
        <w:t>своей</w:t>
      </w:r>
      <w:r>
        <w:rPr>
          <w:sz w:val="28"/>
        </w:rPr>
        <w:tab/>
        <w:t>деятельности,</w:t>
      </w:r>
      <w:r>
        <w:rPr>
          <w:spacing w:val="3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отноше-</w:t>
      </w:r>
      <w:r>
        <w:rPr>
          <w:spacing w:val="-68"/>
          <w:sz w:val="28"/>
        </w:rPr>
        <w:t xml:space="preserve"> 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людям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14:paraId="5EF68E92" w14:textId="77777777" w:rsidR="001F167D" w:rsidRDefault="00E44A9C">
      <w:pPr>
        <w:pStyle w:val="a3"/>
        <w:spacing w:before="195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представлен с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 13</w:t>
      </w:r>
      <w:r>
        <w:rPr>
          <w:spacing w:val="1"/>
        </w:rPr>
        <w:t xml:space="preserve"> </w:t>
      </w:r>
      <w:r>
        <w:t>год обучения.</w:t>
      </w:r>
    </w:p>
    <w:p w14:paraId="33C86928" w14:textId="77777777" w:rsidR="001F167D" w:rsidRDefault="00E44A9C">
      <w:pPr>
        <w:pStyle w:val="a3"/>
        <w:spacing w:before="245" w:line="276" w:lineRule="auto"/>
        <w:ind w:right="1131" w:firstLine="566"/>
      </w:pPr>
      <w:r>
        <w:t>Материально-техническое обеспечение образовательной области и предме-</w:t>
      </w:r>
      <w:r>
        <w:rPr>
          <w:spacing w:val="-67"/>
        </w:rPr>
        <w:t xml:space="preserve"> </w:t>
      </w:r>
      <w:r>
        <w:t>тов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включает:</w:t>
      </w:r>
      <w:r>
        <w:rPr>
          <w:spacing w:val="-6"/>
        </w:rPr>
        <w:t xml:space="preserve"> </w:t>
      </w:r>
      <w:r>
        <w:t>дидактический</w:t>
      </w:r>
      <w:r>
        <w:rPr>
          <w:spacing w:val="-8"/>
        </w:rPr>
        <w:t xml:space="preserve"> </w:t>
      </w:r>
      <w:r>
        <w:t>материал:</w:t>
      </w:r>
      <w:r>
        <w:rPr>
          <w:spacing w:val="-7"/>
        </w:rPr>
        <w:t xml:space="preserve"> </w:t>
      </w:r>
      <w:r>
        <w:t>комплекты</w:t>
      </w:r>
      <w:r>
        <w:rPr>
          <w:spacing w:val="-11"/>
        </w:rPr>
        <w:t xml:space="preserve"> </w:t>
      </w:r>
      <w:r>
        <w:t>демонстрационных</w:t>
      </w:r>
      <w:r>
        <w:rPr>
          <w:spacing w:val="-67"/>
        </w:rPr>
        <w:t xml:space="preserve"> </w:t>
      </w:r>
      <w:r>
        <w:t>и раздаточного материалов, таблицы по разделам и темам профильного труда,</w:t>
      </w:r>
      <w:r>
        <w:rPr>
          <w:spacing w:val="1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тетради;</w:t>
      </w:r>
      <w:r>
        <w:rPr>
          <w:spacing w:val="-6"/>
        </w:rPr>
        <w:t xml:space="preserve"> </w:t>
      </w:r>
      <w:r>
        <w:t>фото,</w:t>
      </w:r>
      <w:r>
        <w:rPr>
          <w:spacing w:val="-7"/>
        </w:rPr>
        <w:t xml:space="preserve"> </w:t>
      </w:r>
      <w:r>
        <w:t>картинки,</w:t>
      </w:r>
      <w:r>
        <w:rPr>
          <w:spacing w:val="-6"/>
        </w:rPr>
        <w:t xml:space="preserve"> </w:t>
      </w:r>
      <w:r>
        <w:t>пиктограммы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изображениями</w:t>
      </w:r>
      <w:r>
        <w:rPr>
          <w:spacing w:val="-6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опе-</w:t>
      </w:r>
      <w:r>
        <w:rPr>
          <w:spacing w:val="-67"/>
        </w:rPr>
        <w:t xml:space="preserve"> </w:t>
      </w:r>
      <w:r>
        <w:t>раций,</w:t>
      </w:r>
      <w:r>
        <w:rPr>
          <w:spacing w:val="-12"/>
        </w:rPr>
        <w:t xml:space="preserve"> </w:t>
      </w:r>
      <w:r>
        <w:t>алгоритмов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оборудования;</w:t>
      </w:r>
      <w:r>
        <w:rPr>
          <w:spacing w:val="-9"/>
        </w:rPr>
        <w:t xml:space="preserve"> </w:t>
      </w:r>
      <w:r>
        <w:t>тех-</w:t>
      </w:r>
      <w:r>
        <w:rPr>
          <w:spacing w:val="-68"/>
        </w:rPr>
        <w:t xml:space="preserve"> </w:t>
      </w:r>
      <w:r>
        <w:t>нологические карты, обучающие компьютерные программы, видеофильмы, ил-</w:t>
      </w:r>
      <w:r>
        <w:rPr>
          <w:spacing w:val="1"/>
        </w:rPr>
        <w:t xml:space="preserve"> </w:t>
      </w:r>
      <w:r>
        <w:t>люстрирующие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(образцы)</w:t>
      </w:r>
      <w:r>
        <w:rPr>
          <w:spacing w:val="1"/>
        </w:rPr>
        <w:t xml:space="preserve"> </w:t>
      </w:r>
      <w:r>
        <w:t>народных промыслов, презентации и др.; оборудование для профильного труда</w:t>
      </w:r>
      <w:r>
        <w:rPr>
          <w:spacing w:val="1"/>
        </w:rPr>
        <w:t xml:space="preserve"> </w:t>
      </w:r>
      <w:r>
        <w:rPr>
          <w:spacing w:val="-1"/>
        </w:rPr>
        <w:t>требует</w:t>
      </w:r>
      <w:r>
        <w:rPr>
          <w:spacing w:val="-18"/>
        </w:rPr>
        <w:t xml:space="preserve"> </w:t>
      </w:r>
      <w:r>
        <w:rPr>
          <w:spacing w:val="-1"/>
        </w:rPr>
        <w:t>наборов</w:t>
      </w:r>
      <w:r>
        <w:rPr>
          <w:spacing w:val="-21"/>
        </w:rPr>
        <w:t xml:space="preserve"> </w:t>
      </w:r>
      <w:r>
        <w:rPr>
          <w:spacing w:val="-1"/>
        </w:rPr>
        <w:t>инструментов</w:t>
      </w:r>
      <w:r>
        <w:rPr>
          <w:spacing w:val="-21"/>
        </w:rPr>
        <w:t xml:space="preserve"> </w:t>
      </w:r>
      <w:r>
        <w:t>для</w:t>
      </w:r>
      <w:r>
        <w:rPr>
          <w:spacing w:val="-20"/>
        </w:rPr>
        <w:t xml:space="preserve"> </w:t>
      </w:r>
      <w:r>
        <w:t>обработки</w:t>
      </w:r>
      <w:r>
        <w:rPr>
          <w:spacing w:val="-17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материалов;</w:t>
      </w:r>
      <w:r>
        <w:rPr>
          <w:spacing w:val="-16"/>
        </w:rPr>
        <w:t xml:space="preserve"> </w:t>
      </w:r>
      <w:r>
        <w:t>наборы</w:t>
      </w:r>
      <w:r>
        <w:rPr>
          <w:spacing w:val="-20"/>
        </w:rPr>
        <w:t xml:space="preserve"> </w:t>
      </w:r>
      <w:r>
        <w:t>ин-</w:t>
      </w:r>
      <w:r>
        <w:rPr>
          <w:spacing w:val="-68"/>
        </w:rPr>
        <w:t xml:space="preserve"> </w:t>
      </w:r>
      <w:r>
        <w:t>струментов для садоводства (грабли, ведра, лейки, лопаты и др.); оборудование</w:t>
      </w:r>
      <w:r>
        <w:rPr>
          <w:spacing w:val="1"/>
        </w:rPr>
        <w:t xml:space="preserve"> </w:t>
      </w:r>
      <w:r>
        <w:t>для полиграфии: сканер, принтер, резак, ламинатор, брошюровщик, проектор,</w:t>
      </w:r>
      <w:r>
        <w:rPr>
          <w:spacing w:val="1"/>
        </w:rPr>
        <w:t xml:space="preserve"> </w:t>
      </w:r>
      <w:r>
        <w:t>экран, компьютер, копировальный аппарат, носители электронной информации,</w:t>
      </w:r>
      <w:r>
        <w:rPr>
          <w:spacing w:val="-67"/>
        </w:rPr>
        <w:t xml:space="preserve"> </w:t>
      </w:r>
      <w:r>
        <w:t>цифровые фото и видеокамеры со штативом; расходные материалы для труда:</w:t>
      </w:r>
      <w:r>
        <w:rPr>
          <w:spacing w:val="1"/>
        </w:rPr>
        <w:t xml:space="preserve"> </w:t>
      </w:r>
      <w:r>
        <w:t>клей, бумага, карандаши (простые, цветные), мелки (пастель, восковые и др.),</w:t>
      </w:r>
      <w:r>
        <w:rPr>
          <w:spacing w:val="1"/>
        </w:rPr>
        <w:t xml:space="preserve"> </w:t>
      </w:r>
      <w:r>
        <w:t>фломастеры, маркеры, краски (акварель, гуашь, акриловые, для ткани), линейки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различные</w:t>
      </w:r>
      <w:r>
        <w:rPr>
          <w:spacing w:val="-14"/>
        </w:rPr>
        <w:t xml:space="preserve"> </w:t>
      </w:r>
      <w:r>
        <w:t>мерки,</w:t>
      </w:r>
      <w:r>
        <w:rPr>
          <w:spacing w:val="-17"/>
        </w:rPr>
        <w:t xml:space="preserve"> </w:t>
      </w:r>
      <w:r>
        <w:t>бумага</w:t>
      </w:r>
      <w:r>
        <w:rPr>
          <w:spacing w:val="-14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размеров,</w:t>
      </w:r>
      <w:r>
        <w:rPr>
          <w:spacing w:val="-15"/>
        </w:rPr>
        <w:t xml:space="preserve"> </w:t>
      </w:r>
      <w:r>
        <w:t>плотности,</w:t>
      </w:r>
      <w:r>
        <w:rPr>
          <w:spacing w:val="-16"/>
        </w:rPr>
        <w:t xml:space="preserve"> </w:t>
      </w:r>
      <w:r>
        <w:t>формата,</w:t>
      </w:r>
      <w:r>
        <w:rPr>
          <w:spacing w:val="-17"/>
        </w:rPr>
        <w:t xml:space="preserve"> </w:t>
      </w:r>
      <w:r>
        <w:t>фактуры;</w:t>
      </w:r>
      <w:r>
        <w:rPr>
          <w:spacing w:val="-14"/>
        </w:rPr>
        <w:t xml:space="preserve"> </w:t>
      </w:r>
      <w:r>
        <w:t>нож-</w:t>
      </w:r>
      <w:r>
        <w:rPr>
          <w:spacing w:val="-67"/>
        </w:rPr>
        <w:t xml:space="preserve"> </w:t>
      </w:r>
      <w:r>
        <w:t>ницы, фигурные дыроколы, глина, стеки, нитки, иголки, ткань, шерсть (нату-</w:t>
      </w:r>
      <w:r>
        <w:rPr>
          <w:spacing w:val="1"/>
        </w:rPr>
        <w:t xml:space="preserve"> </w:t>
      </w:r>
      <w:r>
        <w:t>ральная,</w:t>
      </w:r>
      <w:r>
        <w:rPr>
          <w:spacing w:val="-1"/>
        </w:rPr>
        <w:t xml:space="preserve"> </w:t>
      </w:r>
      <w:r>
        <w:t>искусственная)</w:t>
      </w:r>
      <w:r>
        <w:rPr>
          <w:spacing w:val="-2"/>
        </w:rPr>
        <w:t xml:space="preserve"> </w:t>
      </w:r>
      <w:r>
        <w:t>и др.</w:t>
      </w:r>
    </w:p>
    <w:p w14:paraId="2A76EF83" w14:textId="77777777" w:rsidR="001F167D" w:rsidRDefault="00E44A9C">
      <w:pPr>
        <w:pStyle w:val="21"/>
        <w:spacing w:before="202" w:line="276" w:lineRule="auto"/>
        <w:ind w:right="1136"/>
      </w:pPr>
      <w:r>
        <w:t>Содержание учебного предмета "Профильный труд" представлено следую-</w:t>
      </w:r>
      <w:r>
        <w:rPr>
          <w:spacing w:val="1"/>
        </w:rPr>
        <w:t xml:space="preserve"> </w:t>
      </w:r>
      <w:r>
        <w:t>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"Полиграфия",</w:t>
      </w:r>
      <w:r>
        <w:rPr>
          <w:spacing w:val="1"/>
        </w:rPr>
        <w:t xml:space="preserve"> </w:t>
      </w:r>
      <w:r>
        <w:t>"Керамика",</w:t>
      </w:r>
      <w:r>
        <w:rPr>
          <w:spacing w:val="1"/>
        </w:rPr>
        <w:t xml:space="preserve"> </w:t>
      </w:r>
      <w:r>
        <w:t>"Батик",</w:t>
      </w:r>
      <w:r>
        <w:rPr>
          <w:spacing w:val="1"/>
        </w:rPr>
        <w:t xml:space="preserve"> </w:t>
      </w:r>
      <w:r>
        <w:t>"Растениевод-</w:t>
      </w:r>
      <w:r>
        <w:rPr>
          <w:spacing w:val="1"/>
        </w:rPr>
        <w:t xml:space="preserve"> </w:t>
      </w:r>
      <w:r>
        <w:t>ство".</w:t>
      </w:r>
    </w:p>
    <w:p w14:paraId="2FCF2F1C" w14:textId="77777777" w:rsidR="001F167D" w:rsidRDefault="00E44A9C">
      <w:pPr>
        <w:spacing w:before="202"/>
        <w:ind w:left="812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"Батик".</w:t>
      </w:r>
    </w:p>
    <w:p w14:paraId="3A4F19B1" w14:textId="77777777" w:rsidR="001F167D" w:rsidRDefault="00E44A9C">
      <w:pPr>
        <w:pStyle w:val="a3"/>
        <w:spacing w:before="245" w:line="276" w:lineRule="auto"/>
        <w:ind w:right="1131"/>
      </w:pPr>
      <w:r>
        <w:t>Подготовка рабочего места. Подготовка ткани к работе. Нанесение контура ри-</w:t>
      </w:r>
      <w:r>
        <w:rPr>
          <w:spacing w:val="1"/>
        </w:rPr>
        <w:t xml:space="preserve"> </w:t>
      </w:r>
      <w:r>
        <w:t>сунка на ткань. Выделение контура рисунка резервирующим составом (воск,</w:t>
      </w:r>
      <w:r>
        <w:rPr>
          <w:spacing w:val="1"/>
        </w:rPr>
        <w:t xml:space="preserve"> </w:t>
      </w:r>
      <w:r>
        <w:t>контур). Подготовка красок. Раскрашивание внутри контура. Удаление воска с</w:t>
      </w:r>
      <w:r>
        <w:rPr>
          <w:spacing w:val="1"/>
        </w:rPr>
        <w:t xml:space="preserve"> </w:t>
      </w:r>
      <w:r>
        <w:t>ткани. Уборка рабочего места. Соблюдение последовательности действий при</w:t>
      </w:r>
      <w:r>
        <w:rPr>
          <w:spacing w:val="1"/>
        </w:rPr>
        <w:t xml:space="preserve"> </w:t>
      </w:r>
      <w:r>
        <w:t>изготовлении панно "Крылья бабочки": натягивание ткани на подрамник, рисо-</w:t>
      </w:r>
      <w:r>
        <w:rPr>
          <w:spacing w:val="1"/>
        </w:rPr>
        <w:t xml:space="preserve"> </w:t>
      </w:r>
      <w:r>
        <w:t>вание эскиза, нанесение контура рисунка на ткань, выделение контура рисунка</w:t>
      </w:r>
      <w:r>
        <w:rPr>
          <w:spacing w:val="1"/>
        </w:rPr>
        <w:t xml:space="preserve"> </w:t>
      </w:r>
      <w:r>
        <w:t>резервирующим составом, раскрашивание внутри контура. Соблюдение после-</w:t>
      </w:r>
      <w:r>
        <w:rPr>
          <w:spacing w:val="1"/>
        </w:rPr>
        <w:t xml:space="preserve"> </w:t>
      </w:r>
      <w:r>
        <w:t>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шарфа: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узелков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шарфе,</w:t>
      </w:r>
      <w:r>
        <w:rPr>
          <w:spacing w:val="-16"/>
        </w:rPr>
        <w:t xml:space="preserve"> </w:t>
      </w:r>
      <w:r>
        <w:t>опускание</w:t>
      </w:r>
      <w:r>
        <w:rPr>
          <w:spacing w:val="-15"/>
        </w:rPr>
        <w:t xml:space="preserve"> </w:t>
      </w:r>
      <w:r>
        <w:t>шарфа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желтую</w:t>
      </w:r>
      <w:r>
        <w:rPr>
          <w:spacing w:val="-16"/>
        </w:rPr>
        <w:t xml:space="preserve"> </w:t>
      </w:r>
      <w:r>
        <w:t>краску,</w:t>
      </w:r>
      <w:r>
        <w:rPr>
          <w:spacing w:val="-15"/>
        </w:rPr>
        <w:t xml:space="preserve"> </w:t>
      </w:r>
      <w:r>
        <w:t>промывание</w:t>
      </w:r>
      <w:r>
        <w:rPr>
          <w:spacing w:val="-15"/>
        </w:rPr>
        <w:t xml:space="preserve"> </w:t>
      </w:r>
      <w:r>
        <w:t>ткани,</w:t>
      </w:r>
      <w:r>
        <w:rPr>
          <w:spacing w:val="-16"/>
        </w:rPr>
        <w:t xml:space="preserve"> </w:t>
      </w:r>
      <w:r>
        <w:t>завязывание</w:t>
      </w:r>
      <w:r>
        <w:rPr>
          <w:spacing w:val="-17"/>
        </w:rPr>
        <w:t xml:space="preserve"> </w:t>
      </w:r>
      <w:r>
        <w:t>узел-</w:t>
      </w:r>
    </w:p>
    <w:p w14:paraId="079970F3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48EBEFF" w14:textId="77777777" w:rsidR="001F167D" w:rsidRDefault="00E44A9C">
      <w:pPr>
        <w:pStyle w:val="a3"/>
        <w:spacing w:before="74" w:line="276" w:lineRule="auto"/>
        <w:ind w:right="1133"/>
      </w:pPr>
      <w:r>
        <w:t>ков на шарфе, опускание шарфа в оранжевую краску, промывание ткани, развя-</w:t>
      </w:r>
      <w:r>
        <w:rPr>
          <w:spacing w:val="-67"/>
        </w:rPr>
        <w:t xml:space="preserve"> </w:t>
      </w:r>
      <w:r>
        <w:t>зывание узелков, стирка и глаженье шарфа. Соблюдение последовательности</w:t>
      </w:r>
      <w:r>
        <w:rPr>
          <w:spacing w:val="1"/>
        </w:rPr>
        <w:t xml:space="preserve"> </w:t>
      </w:r>
      <w:r>
        <w:t>действий при изготовлении панно: рисование эскиза на бумаге, нанесение кон-</w:t>
      </w:r>
      <w:r>
        <w:rPr>
          <w:spacing w:val="1"/>
        </w:rPr>
        <w:t xml:space="preserve"> </w:t>
      </w:r>
      <w:r>
        <w:t>турного рисунка на ткань, раскрашивание внутри контура, покрытие рисунка</w:t>
      </w:r>
      <w:r>
        <w:rPr>
          <w:spacing w:val="1"/>
        </w:rPr>
        <w:t xml:space="preserve"> </w:t>
      </w:r>
      <w:r>
        <w:t>воском, сминание ткани, опускание ткани в краситель, полоскание и сушка</w:t>
      </w:r>
      <w:r>
        <w:rPr>
          <w:spacing w:val="1"/>
        </w:rPr>
        <w:t xml:space="preserve"> </w:t>
      </w:r>
      <w:r>
        <w:t>ткани,</w:t>
      </w:r>
      <w:r>
        <w:rPr>
          <w:spacing w:val="-2"/>
        </w:rPr>
        <w:t xml:space="preserve"> </w:t>
      </w:r>
      <w:r>
        <w:t>глаженье изделия.</w:t>
      </w:r>
    </w:p>
    <w:p w14:paraId="1341F044" w14:textId="77777777" w:rsidR="001F167D" w:rsidRDefault="00E44A9C">
      <w:pPr>
        <w:spacing w:before="205"/>
        <w:ind w:left="812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"Керамика".</w:t>
      </w:r>
    </w:p>
    <w:p w14:paraId="63AB19F2" w14:textId="77777777" w:rsidR="001F167D" w:rsidRDefault="00E44A9C">
      <w:pPr>
        <w:pStyle w:val="a3"/>
        <w:spacing w:before="245" w:line="276" w:lineRule="auto"/>
        <w:ind w:right="1128"/>
      </w:pPr>
      <w:r>
        <w:t>Работа с пластилином. Техника безопасности. Подготовка рабочего места. При-</w:t>
      </w:r>
      <w:r>
        <w:rPr>
          <w:spacing w:val="-67"/>
        </w:rPr>
        <w:t xml:space="preserve"> </w:t>
      </w:r>
      <w:r>
        <w:t>емы работы с пластилином Различение свойств глины. Подготовка рабочего ме-</w:t>
      </w:r>
      <w:r>
        <w:rPr>
          <w:spacing w:val="-67"/>
        </w:rPr>
        <w:t xml:space="preserve"> </w:t>
      </w:r>
      <w:r>
        <w:t>ста. Отрезание куска глины. Отщипывание кусочка глины. Разминание глины.</w:t>
      </w:r>
      <w:r>
        <w:rPr>
          <w:spacing w:val="1"/>
        </w:rPr>
        <w:t xml:space="preserve"> </w:t>
      </w:r>
      <w:r>
        <w:t>Отбивание глины. Раскатывание глины скалкой. Вырезание формы по шаблону</w:t>
      </w:r>
      <w:r>
        <w:rPr>
          <w:spacing w:val="1"/>
        </w:rPr>
        <w:t xml:space="preserve"> </w:t>
      </w:r>
      <w:r>
        <w:t>(шило, стека). Обработка краев изделия. Катание колбаски. Катание шарика.</w:t>
      </w:r>
      <w:r>
        <w:rPr>
          <w:spacing w:val="1"/>
        </w:rPr>
        <w:t xml:space="preserve"> </w:t>
      </w:r>
      <w:r>
        <w:t>Набивка формы. Декоративная отделка изделия (нанесение рисунка, присоеди-</w:t>
      </w:r>
      <w:r>
        <w:rPr>
          <w:spacing w:val="1"/>
        </w:rPr>
        <w:t xml:space="preserve"> </w:t>
      </w:r>
      <w:r>
        <w:t>нение мелких деталей, придание фактуры). Проделывание отверстия в изделии.</w:t>
      </w:r>
      <w:r>
        <w:rPr>
          <w:spacing w:val="1"/>
        </w:rPr>
        <w:t xml:space="preserve"> </w:t>
      </w:r>
      <w:r>
        <w:rPr>
          <w:spacing w:val="-1"/>
        </w:rPr>
        <w:t>Покрытие</w:t>
      </w:r>
      <w:r>
        <w:rPr>
          <w:spacing w:val="-16"/>
        </w:rPr>
        <w:t xml:space="preserve"> </w:t>
      </w:r>
      <w:r>
        <w:rPr>
          <w:spacing w:val="-1"/>
        </w:rPr>
        <w:t>изделия</w:t>
      </w:r>
      <w:r>
        <w:rPr>
          <w:spacing w:val="-16"/>
        </w:rPr>
        <w:t xml:space="preserve"> </w:t>
      </w:r>
      <w:r>
        <w:t>глазурью</w:t>
      </w:r>
      <w:r>
        <w:rPr>
          <w:spacing w:val="-15"/>
        </w:rPr>
        <w:t xml:space="preserve"> </w:t>
      </w:r>
      <w:r>
        <w:t>(краской)</w:t>
      </w:r>
      <w:r>
        <w:rPr>
          <w:spacing w:val="-16"/>
        </w:rPr>
        <w:t xml:space="preserve"> </w:t>
      </w:r>
      <w:r>
        <w:t>способом</w:t>
      </w:r>
      <w:r>
        <w:rPr>
          <w:spacing w:val="-14"/>
        </w:rPr>
        <w:t xml:space="preserve"> </w:t>
      </w:r>
      <w:r>
        <w:t>погружения</w:t>
      </w:r>
      <w:r>
        <w:rPr>
          <w:spacing w:val="-13"/>
        </w:rPr>
        <w:t xml:space="preserve"> </w:t>
      </w:r>
      <w:r>
        <w:t>(с</w:t>
      </w:r>
      <w:r>
        <w:rPr>
          <w:spacing w:val="-16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кисти).</w:t>
      </w:r>
      <w:r>
        <w:rPr>
          <w:spacing w:val="-67"/>
        </w:rPr>
        <w:t xml:space="preserve"> </w:t>
      </w:r>
      <w:r>
        <w:t>Уборка рабочего места. Соблюдение последовательности действий при изготов-</w:t>
      </w:r>
      <w:r>
        <w:rPr>
          <w:spacing w:val="-67"/>
        </w:rPr>
        <w:t xml:space="preserve"> </w:t>
      </w:r>
      <w:r>
        <w:rPr>
          <w:spacing w:val="-1"/>
        </w:rPr>
        <w:t>лении</w:t>
      </w:r>
      <w:r>
        <w:rPr>
          <w:spacing w:val="-14"/>
        </w:rPr>
        <w:t xml:space="preserve"> </w:t>
      </w:r>
      <w:r>
        <w:rPr>
          <w:spacing w:val="-1"/>
        </w:rPr>
        <w:t>солонки:</w:t>
      </w:r>
      <w:r>
        <w:rPr>
          <w:spacing w:val="-16"/>
        </w:rPr>
        <w:t xml:space="preserve"> </w:t>
      </w:r>
      <w:r>
        <w:rPr>
          <w:spacing w:val="-1"/>
        </w:rPr>
        <w:t>раскатывание</w:t>
      </w:r>
      <w:r>
        <w:rPr>
          <w:spacing w:val="-17"/>
        </w:rPr>
        <w:t xml:space="preserve"> </w:t>
      </w:r>
      <w:r>
        <w:t>глины,</w:t>
      </w:r>
      <w:r>
        <w:rPr>
          <w:spacing w:val="-15"/>
        </w:rPr>
        <w:t xml:space="preserve"> </w:t>
      </w:r>
      <w:r>
        <w:t>вырезание</w:t>
      </w:r>
      <w:r>
        <w:rPr>
          <w:spacing w:val="-17"/>
        </w:rPr>
        <w:t xml:space="preserve"> </w:t>
      </w:r>
      <w:r>
        <w:t>днища</w:t>
      </w:r>
      <w:r>
        <w:rPr>
          <w:spacing w:val="-13"/>
        </w:rPr>
        <w:t xml:space="preserve"> </w:t>
      </w:r>
      <w:r>
        <w:t>сосуда,</w:t>
      </w:r>
      <w:r>
        <w:rPr>
          <w:spacing w:val="-15"/>
        </w:rPr>
        <w:t xml:space="preserve"> </w:t>
      </w:r>
      <w:r>
        <w:t>катание</w:t>
      </w:r>
      <w:r>
        <w:rPr>
          <w:spacing w:val="-14"/>
        </w:rPr>
        <w:t xml:space="preserve"> </w:t>
      </w:r>
      <w:r>
        <w:t>колбасок,</w:t>
      </w:r>
      <w:r>
        <w:rPr>
          <w:spacing w:val="-68"/>
        </w:rPr>
        <w:t xml:space="preserve"> </w:t>
      </w:r>
      <w:r>
        <w:t>укладывание колбасок, нанесение декоративных элементов стекой, обжиг изде-</w:t>
      </w:r>
      <w:r>
        <w:rPr>
          <w:spacing w:val="1"/>
        </w:rPr>
        <w:t xml:space="preserve"> </w:t>
      </w:r>
      <w:r>
        <w:t>лия, покрытие глазурью, обжиг изделия. Соблюдение последовательности дей-</w:t>
      </w:r>
      <w:r>
        <w:rPr>
          <w:spacing w:val="1"/>
        </w:rPr>
        <w:t xml:space="preserve"> </w:t>
      </w:r>
      <w:r>
        <w:t>ствий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изготовлении</w:t>
      </w:r>
      <w:r>
        <w:rPr>
          <w:spacing w:val="-11"/>
        </w:rPr>
        <w:t xml:space="preserve"> </w:t>
      </w:r>
      <w:r>
        <w:t>петушка:</w:t>
      </w:r>
      <w:r>
        <w:rPr>
          <w:spacing w:val="-9"/>
        </w:rPr>
        <w:t xml:space="preserve"> </w:t>
      </w:r>
      <w:r>
        <w:t>изготовление</w:t>
      </w:r>
      <w:r>
        <w:rPr>
          <w:spacing w:val="-11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петушка,</w:t>
      </w:r>
      <w:r>
        <w:rPr>
          <w:spacing w:val="-9"/>
        </w:rPr>
        <w:t xml:space="preserve"> </w:t>
      </w:r>
      <w:r>
        <w:t>изготовление</w:t>
      </w:r>
      <w:r>
        <w:rPr>
          <w:spacing w:val="-10"/>
        </w:rPr>
        <w:t xml:space="preserve"> </w:t>
      </w:r>
      <w:r>
        <w:t>хво-</w:t>
      </w:r>
      <w:r>
        <w:rPr>
          <w:spacing w:val="-68"/>
        </w:rPr>
        <w:t xml:space="preserve"> </w:t>
      </w:r>
      <w:r>
        <w:t>ста, изготовление головы, изготовление крыльев, изготовление подставки, при-</w:t>
      </w:r>
      <w:r>
        <w:rPr>
          <w:spacing w:val="1"/>
        </w:rPr>
        <w:t xml:space="preserve"> </w:t>
      </w:r>
      <w:r>
        <w:rPr>
          <w:spacing w:val="-1"/>
        </w:rPr>
        <w:t>соединение</w:t>
      </w:r>
      <w:r>
        <w:rPr>
          <w:spacing w:val="-18"/>
        </w:rPr>
        <w:t xml:space="preserve"> </w:t>
      </w:r>
      <w:r>
        <w:rPr>
          <w:spacing w:val="-1"/>
        </w:rPr>
        <w:t>петуха</w:t>
      </w:r>
      <w:r>
        <w:rPr>
          <w:spacing w:val="-17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подставке,</w:t>
      </w:r>
      <w:r>
        <w:rPr>
          <w:spacing w:val="-18"/>
        </w:rPr>
        <w:t xml:space="preserve"> </w:t>
      </w:r>
      <w:r>
        <w:t>обжиг</w:t>
      </w:r>
      <w:r>
        <w:rPr>
          <w:spacing w:val="-17"/>
        </w:rPr>
        <w:t xml:space="preserve"> </w:t>
      </w:r>
      <w:r>
        <w:t>изделия,</w:t>
      </w:r>
      <w:r>
        <w:rPr>
          <w:spacing w:val="-18"/>
        </w:rPr>
        <w:t xml:space="preserve"> </w:t>
      </w:r>
      <w:r>
        <w:t>покрытие</w:t>
      </w:r>
      <w:r>
        <w:rPr>
          <w:spacing w:val="-16"/>
        </w:rPr>
        <w:t xml:space="preserve"> </w:t>
      </w:r>
      <w:r>
        <w:t>изделия</w:t>
      </w:r>
      <w:r>
        <w:rPr>
          <w:spacing w:val="-16"/>
        </w:rPr>
        <w:t xml:space="preserve"> </w:t>
      </w:r>
      <w:r>
        <w:t>белой</w:t>
      </w:r>
      <w:r>
        <w:rPr>
          <w:spacing w:val="-16"/>
        </w:rPr>
        <w:t xml:space="preserve"> </w:t>
      </w:r>
      <w:r>
        <w:t>краской,</w:t>
      </w:r>
      <w:r>
        <w:rPr>
          <w:spacing w:val="-68"/>
        </w:rPr>
        <w:t xml:space="preserve"> </w:t>
      </w:r>
      <w:r>
        <w:t>раскрашивание</w:t>
      </w:r>
      <w:r>
        <w:rPr>
          <w:spacing w:val="-4"/>
        </w:rPr>
        <w:t xml:space="preserve"> </w:t>
      </w:r>
      <w:r>
        <w:t>изделия.</w:t>
      </w:r>
    </w:p>
    <w:p w14:paraId="360F506D" w14:textId="77777777" w:rsidR="001F167D" w:rsidRDefault="00E44A9C">
      <w:pPr>
        <w:spacing w:before="204"/>
        <w:ind w:left="812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"Полиграфия".</w:t>
      </w:r>
    </w:p>
    <w:p w14:paraId="048D3493" w14:textId="77777777" w:rsidR="001F167D" w:rsidRDefault="00E44A9C">
      <w:pPr>
        <w:pStyle w:val="a3"/>
        <w:spacing w:before="247" w:line="276" w:lineRule="auto"/>
        <w:ind w:right="1130"/>
      </w:pPr>
      <w:r>
        <w:t>Фотографирование.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Пользование кнопками, расположенными на панелях цифрового фотоаппарата.</w:t>
      </w:r>
      <w:r>
        <w:rPr>
          <w:spacing w:val="1"/>
        </w:rPr>
        <w:t xml:space="preserve"> </w:t>
      </w:r>
      <w:r>
        <w:t>Различение качества фотографий. Настройка изображения. Соблюдение после-</w:t>
      </w:r>
      <w:r>
        <w:rPr>
          <w:spacing w:val="1"/>
        </w:rPr>
        <w:t xml:space="preserve"> </w:t>
      </w:r>
      <w:r>
        <w:t>довательности</w:t>
      </w:r>
      <w:r>
        <w:rPr>
          <w:spacing w:val="-15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фотоаппаратом:</w:t>
      </w:r>
      <w:r>
        <w:rPr>
          <w:spacing w:val="-12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объекта,</w:t>
      </w:r>
      <w:r>
        <w:rPr>
          <w:spacing w:val="-14"/>
        </w:rPr>
        <w:t xml:space="preserve"> </w:t>
      </w:r>
      <w:r>
        <w:t>включение</w:t>
      </w:r>
      <w:r>
        <w:rPr>
          <w:spacing w:val="-68"/>
        </w:rPr>
        <w:t xml:space="preserve"> </w:t>
      </w:r>
      <w:r>
        <w:t>фотоаппарата,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фотографирование,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некаче-</w:t>
      </w:r>
      <w:r>
        <w:rPr>
          <w:spacing w:val="1"/>
        </w:rPr>
        <w:t xml:space="preserve"> </w:t>
      </w:r>
      <w:r>
        <w:t>ственных снимков,</w:t>
      </w:r>
      <w:r>
        <w:rPr>
          <w:spacing w:val="-5"/>
        </w:rPr>
        <w:t xml:space="preserve"> </w:t>
      </w:r>
      <w:r>
        <w:t>выключение</w:t>
      </w:r>
      <w:r>
        <w:rPr>
          <w:spacing w:val="-3"/>
        </w:rPr>
        <w:t xml:space="preserve"> </w:t>
      </w:r>
      <w:r>
        <w:t>фотоаппарата.</w:t>
      </w:r>
    </w:p>
    <w:p w14:paraId="3826B01D" w14:textId="77777777" w:rsidR="001F167D" w:rsidRDefault="00E44A9C">
      <w:pPr>
        <w:pStyle w:val="a3"/>
        <w:spacing w:before="200" w:line="276" w:lineRule="auto"/>
        <w:ind w:right="1132"/>
      </w:pPr>
      <w:r>
        <w:rPr>
          <w:spacing w:val="-1"/>
        </w:rPr>
        <w:t>Ламинирование.</w:t>
      </w:r>
      <w:r>
        <w:rPr>
          <w:spacing w:val="-16"/>
        </w:rPr>
        <w:t xml:space="preserve"> </w:t>
      </w:r>
      <w:r>
        <w:rPr>
          <w:spacing w:val="-1"/>
        </w:rPr>
        <w:t>Различение</w:t>
      </w:r>
      <w:r>
        <w:rPr>
          <w:spacing w:val="-14"/>
        </w:rPr>
        <w:t xml:space="preserve"> </w:t>
      </w:r>
      <w:r>
        <w:t>составных</w:t>
      </w:r>
      <w:r>
        <w:rPr>
          <w:spacing w:val="-16"/>
        </w:rPr>
        <w:t xml:space="preserve"> </w:t>
      </w:r>
      <w:r>
        <w:t>частей</w:t>
      </w:r>
      <w:r>
        <w:rPr>
          <w:spacing w:val="-14"/>
        </w:rPr>
        <w:t xml:space="preserve"> </w:t>
      </w:r>
      <w:r>
        <w:t>ламинатора.</w:t>
      </w:r>
      <w:r>
        <w:rPr>
          <w:spacing w:val="-17"/>
        </w:rPr>
        <w:t xml:space="preserve"> </w:t>
      </w:r>
      <w:r>
        <w:t>Вставление</w:t>
      </w:r>
      <w:r>
        <w:rPr>
          <w:spacing w:val="-14"/>
        </w:rPr>
        <w:t xml:space="preserve"> </w:t>
      </w:r>
      <w:r>
        <w:t>листа</w:t>
      </w:r>
      <w:r>
        <w:rPr>
          <w:spacing w:val="-18"/>
        </w:rPr>
        <w:t xml:space="preserve"> </w:t>
      </w:r>
      <w:r>
        <w:t>бу-</w:t>
      </w:r>
      <w:r>
        <w:rPr>
          <w:spacing w:val="-67"/>
        </w:rPr>
        <w:t xml:space="preserve"> </w:t>
      </w:r>
      <w:r>
        <w:t>маги в конверт. Соблюдение последовательности действий при работе на лами-</w:t>
      </w:r>
      <w:r>
        <w:rPr>
          <w:spacing w:val="1"/>
        </w:rPr>
        <w:t xml:space="preserve"> </w:t>
      </w:r>
      <w:r>
        <w:t>наторе: включение ламинатора, вставление листа бумаги в конверт, вставление</w:t>
      </w:r>
      <w:r>
        <w:rPr>
          <w:spacing w:val="1"/>
        </w:rPr>
        <w:t xml:space="preserve"> </w:t>
      </w:r>
      <w:r>
        <w:t>конверта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входное</w:t>
      </w:r>
      <w:r>
        <w:rPr>
          <w:spacing w:val="-5"/>
        </w:rPr>
        <w:t xml:space="preserve"> </w:t>
      </w:r>
      <w:r>
        <w:t>отверстие,</w:t>
      </w:r>
      <w:r>
        <w:rPr>
          <w:spacing w:val="-3"/>
        </w:rPr>
        <w:t xml:space="preserve"> </w:t>
      </w:r>
      <w:r>
        <w:t>вынимание</w:t>
      </w:r>
      <w:r>
        <w:rPr>
          <w:spacing w:val="-3"/>
        </w:rPr>
        <w:t xml:space="preserve"> </w:t>
      </w:r>
      <w:r>
        <w:t>конверта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выпускного</w:t>
      </w:r>
      <w:r>
        <w:rPr>
          <w:spacing w:val="-4"/>
        </w:rPr>
        <w:t xml:space="preserve"> </w:t>
      </w:r>
      <w:r>
        <w:t>отверстия.</w:t>
      </w:r>
    </w:p>
    <w:p w14:paraId="3F3F11AA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1958B62" w14:textId="77777777" w:rsidR="001F167D" w:rsidRDefault="00E44A9C">
      <w:pPr>
        <w:pStyle w:val="a3"/>
        <w:spacing w:before="74" w:line="276" w:lineRule="auto"/>
        <w:ind w:right="1132"/>
      </w:pPr>
      <w:r>
        <w:t>Выполнение копировальных работ. Различение составных частей копироваль-</w:t>
      </w:r>
      <w:r>
        <w:rPr>
          <w:spacing w:val="1"/>
        </w:rPr>
        <w:t xml:space="preserve"> </w:t>
      </w:r>
      <w:r>
        <w:t>ного аппарата. Размещение листа бумаги на стекле планшета. Соблюдение по-</w:t>
      </w:r>
      <w:r>
        <w:rPr>
          <w:spacing w:val="1"/>
        </w:rPr>
        <w:t xml:space="preserve"> </w:t>
      </w:r>
      <w:r>
        <w:t>следовательности действий при работе на копировальном аппарате: включение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-9"/>
        </w:rPr>
        <w:t xml:space="preserve"> </w:t>
      </w:r>
      <w:r>
        <w:t>аппарата,</w:t>
      </w:r>
      <w:r>
        <w:rPr>
          <w:spacing w:val="-11"/>
        </w:rPr>
        <w:t xml:space="preserve"> </w:t>
      </w:r>
      <w:r>
        <w:t>открывание</w:t>
      </w:r>
      <w:r>
        <w:rPr>
          <w:spacing w:val="-9"/>
        </w:rPr>
        <w:t xml:space="preserve"> </w:t>
      </w:r>
      <w:r>
        <w:t>крышки</w:t>
      </w:r>
      <w:r>
        <w:rPr>
          <w:spacing w:val="-10"/>
        </w:rPr>
        <w:t xml:space="preserve"> </w:t>
      </w:r>
      <w:r>
        <w:t>копировального</w:t>
      </w:r>
      <w:r>
        <w:rPr>
          <w:spacing w:val="-10"/>
        </w:rPr>
        <w:t xml:space="preserve"> </w:t>
      </w:r>
      <w:r>
        <w:t>аппарата,</w:t>
      </w:r>
      <w:r>
        <w:rPr>
          <w:spacing w:val="-12"/>
        </w:rPr>
        <w:t xml:space="preserve"> </w:t>
      </w:r>
      <w:r>
        <w:t>разме-</w:t>
      </w:r>
      <w:r>
        <w:rPr>
          <w:spacing w:val="-68"/>
        </w:rPr>
        <w:t xml:space="preserve"> </w:t>
      </w:r>
      <w:r>
        <w:t>щение</w:t>
      </w:r>
      <w:r>
        <w:rPr>
          <w:spacing w:val="-5"/>
        </w:rPr>
        <w:t xml:space="preserve"> </w:t>
      </w:r>
      <w:r>
        <w:t>листа</w:t>
      </w:r>
      <w:r>
        <w:rPr>
          <w:spacing w:val="-5"/>
        </w:rPr>
        <w:t xml:space="preserve"> </w:t>
      </w:r>
      <w:r>
        <w:t>бумаги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стекле</w:t>
      </w:r>
      <w:r>
        <w:rPr>
          <w:spacing w:val="-6"/>
        </w:rPr>
        <w:t xml:space="preserve"> </w:t>
      </w:r>
      <w:r>
        <w:t>планшета,</w:t>
      </w:r>
      <w:r>
        <w:rPr>
          <w:spacing w:val="-5"/>
        </w:rPr>
        <w:t xml:space="preserve"> </w:t>
      </w:r>
      <w:r>
        <w:t>опускание</w:t>
      </w:r>
      <w:r>
        <w:rPr>
          <w:spacing w:val="-5"/>
        </w:rPr>
        <w:t xml:space="preserve"> </w:t>
      </w:r>
      <w:r>
        <w:t>крышки</w:t>
      </w:r>
      <w:r>
        <w:rPr>
          <w:spacing w:val="-7"/>
        </w:rPr>
        <w:t xml:space="preserve"> </w:t>
      </w:r>
      <w:r>
        <w:t>копировального</w:t>
      </w:r>
      <w:r>
        <w:rPr>
          <w:spacing w:val="-4"/>
        </w:rPr>
        <w:t xml:space="preserve"> </w:t>
      </w:r>
      <w:r>
        <w:t>ап-</w:t>
      </w:r>
      <w:r>
        <w:rPr>
          <w:spacing w:val="-67"/>
        </w:rPr>
        <w:t xml:space="preserve"> </w:t>
      </w:r>
      <w:r>
        <w:t>парата, нажимание кнопки "Пуск", открывание крышки копировального аппа-</w:t>
      </w:r>
      <w:r>
        <w:rPr>
          <w:spacing w:val="1"/>
        </w:rPr>
        <w:t xml:space="preserve"> </w:t>
      </w:r>
      <w:r>
        <w:t>рата, вынимание листов (оригинал, копия), опускание крышки 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-2"/>
        </w:rPr>
        <w:t xml:space="preserve"> </w:t>
      </w:r>
      <w:r>
        <w:t>выключение копировального</w:t>
      </w:r>
      <w:r>
        <w:rPr>
          <w:spacing w:val="-3"/>
        </w:rPr>
        <w:t xml:space="preserve"> </w:t>
      </w:r>
      <w:r>
        <w:t>аппарата.</w:t>
      </w:r>
    </w:p>
    <w:p w14:paraId="11112CA2" w14:textId="77777777" w:rsidR="001F167D" w:rsidRDefault="00E44A9C">
      <w:pPr>
        <w:pStyle w:val="a3"/>
        <w:spacing w:before="202" w:line="276" w:lineRule="auto"/>
        <w:ind w:right="1132"/>
      </w:pPr>
      <w:r>
        <w:t>Резка. Различение составных частей резака. Размещение листа на панели кор-</w:t>
      </w:r>
      <w:r>
        <w:rPr>
          <w:spacing w:val="1"/>
        </w:rPr>
        <w:t xml:space="preserve"> </w:t>
      </w:r>
      <w:r>
        <w:t>пуса.</w:t>
      </w:r>
      <w:r>
        <w:rPr>
          <w:spacing w:val="-7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резаке:</w:t>
      </w:r>
      <w:r>
        <w:rPr>
          <w:spacing w:val="-8"/>
        </w:rPr>
        <w:t xml:space="preserve"> </w:t>
      </w:r>
      <w:r>
        <w:t>поднима-</w:t>
      </w:r>
      <w:r>
        <w:rPr>
          <w:spacing w:val="-67"/>
        </w:rPr>
        <w:t xml:space="preserve"> </w:t>
      </w:r>
      <w:r>
        <w:t>ние ножа, помещение листа на панель корпуса, опускание ножа, убирание листа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обрезков.</w:t>
      </w:r>
    </w:p>
    <w:p w14:paraId="5AEA0A68" w14:textId="77777777" w:rsidR="001F167D" w:rsidRDefault="00E44A9C">
      <w:pPr>
        <w:pStyle w:val="a3"/>
        <w:spacing w:before="202" w:line="276" w:lineRule="auto"/>
        <w:ind w:right="1133"/>
      </w:pPr>
      <w:r>
        <w:t>Брошюрование. Различение составных частей брошюровщика. Установка пру-</w:t>
      </w:r>
      <w:r>
        <w:rPr>
          <w:spacing w:val="1"/>
        </w:rPr>
        <w:t xml:space="preserve"> </w:t>
      </w:r>
      <w:r>
        <w:t>жины на гребень. Вставление листа в перфорационное отверстие брошюров-</w:t>
      </w:r>
      <w:r>
        <w:rPr>
          <w:spacing w:val="1"/>
        </w:rPr>
        <w:t xml:space="preserve"> </w:t>
      </w:r>
      <w:r>
        <w:t>щика. Нанизывание листа на пружину. Соблюдение последовательности дей-</w:t>
      </w:r>
      <w:r>
        <w:rPr>
          <w:spacing w:val="1"/>
        </w:rPr>
        <w:t xml:space="preserve"> </w:t>
      </w:r>
      <w:r>
        <w:t>ствий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брошюровщике:</w:t>
      </w:r>
      <w:r>
        <w:rPr>
          <w:spacing w:val="-9"/>
        </w:rPr>
        <w:t xml:space="preserve"> </w:t>
      </w:r>
      <w:r>
        <w:t>установка</w:t>
      </w:r>
      <w:r>
        <w:rPr>
          <w:spacing w:val="-11"/>
        </w:rPr>
        <w:t xml:space="preserve"> </w:t>
      </w:r>
      <w:r>
        <w:t>пружины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гребень,</w:t>
      </w:r>
      <w:r>
        <w:rPr>
          <w:spacing w:val="-13"/>
        </w:rPr>
        <w:t xml:space="preserve"> </w:t>
      </w:r>
      <w:r>
        <w:t>подъем</w:t>
      </w:r>
      <w:r>
        <w:rPr>
          <w:spacing w:val="-13"/>
        </w:rPr>
        <w:t xml:space="preserve"> </w:t>
      </w:r>
      <w:r>
        <w:t>ры-</w:t>
      </w:r>
      <w:r>
        <w:rPr>
          <w:spacing w:val="-67"/>
        </w:rPr>
        <w:t xml:space="preserve"> </w:t>
      </w:r>
      <w:r>
        <w:t>чага, подъем ручки, вставление листа, опускание и поднимание ручки, вынима-</w:t>
      </w:r>
      <w:r>
        <w:rPr>
          <w:spacing w:val="1"/>
        </w:rPr>
        <w:t xml:space="preserve"> </w:t>
      </w:r>
      <w:r>
        <w:t>ние листа, нанизывание листа на пружину, опускание рычага, снятие изделия с</w:t>
      </w:r>
      <w:r>
        <w:rPr>
          <w:spacing w:val="1"/>
        </w:rPr>
        <w:t xml:space="preserve"> </w:t>
      </w:r>
      <w:r>
        <w:t>гребня,</w:t>
      </w:r>
      <w:r>
        <w:rPr>
          <w:spacing w:val="-1"/>
        </w:rPr>
        <w:t xml:space="preserve"> </w:t>
      </w:r>
      <w:r>
        <w:t>чистка съемного</w:t>
      </w:r>
      <w:r>
        <w:rPr>
          <w:spacing w:val="1"/>
        </w:rPr>
        <w:t xml:space="preserve"> </w:t>
      </w:r>
      <w:r>
        <w:t>поддона.</w:t>
      </w:r>
    </w:p>
    <w:p w14:paraId="5F9E2387" w14:textId="77777777" w:rsidR="001F167D" w:rsidRDefault="00E44A9C">
      <w:pPr>
        <w:pStyle w:val="a3"/>
        <w:spacing w:before="199" w:line="276" w:lineRule="auto"/>
        <w:ind w:right="1134"/>
      </w:pPr>
      <w:r>
        <w:t>Выполнение операций на компьютере. Различение составных частей компью-</w:t>
      </w:r>
      <w:r>
        <w:rPr>
          <w:spacing w:val="1"/>
        </w:rPr>
        <w:t xml:space="preserve"> </w:t>
      </w:r>
      <w:r>
        <w:t>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компьютере:</w:t>
      </w:r>
      <w:r>
        <w:rPr>
          <w:spacing w:val="-67"/>
        </w:rPr>
        <w:t xml:space="preserve"> </w:t>
      </w:r>
      <w:r>
        <w:t>включение</w:t>
      </w:r>
      <w:r>
        <w:rPr>
          <w:spacing w:val="-14"/>
        </w:rPr>
        <w:t xml:space="preserve"> </w:t>
      </w:r>
      <w:r>
        <w:t>компьютера,</w:t>
      </w:r>
      <w:r>
        <w:rPr>
          <w:spacing w:val="-14"/>
        </w:rPr>
        <w:t xml:space="preserve"> </w:t>
      </w:r>
      <w:r>
        <w:t>выполнение</w:t>
      </w:r>
      <w:r>
        <w:rPr>
          <w:spacing w:val="-13"/>
        </w:rPr>
        <w:t xml:space="preserve"> </w:t>
      </w:r>
      <w:r>
        <w:t>заданий</w:t>
      </w:r>
      <w:r>
        <w:rPr>
          <w:spacing w:val="-14"/>
        </w:rPr>
        <w:t xml:space="preserve"> </w:t>
      </w:r>
      <w:r>
        <w:t>(упражнений),</w:t>
      </w:r>
      <w:r>
        <w:rPr>
          <w:spacing w:val="-14"/>
        </w:rPr>
        <w:t xml:space="preserve"> </w:t>
      </w:r>
      <w:r>
        <w:t>выключение</w:t>
      </w:r>
      <w:r>
        <w:rPr>
          <w:spacing w:val="-13"/>
        </w:rPr>
        <w:t xml:space="preserve"> </w:t>
      </w:r>
      <w:r>
        <w:t>компь-</w:t>
      </w:r>
      <w:r>
        <w:rPr>
          <w:spacing w:val="-68"/>
        </w:rPr>
        <w:t xml:space="preserve"> </w:t>
      </w:r>
      <w:r>
        <w:rPr>
          <w:spacing w:val="-1"/>
        </w:rPr>
        <w:t>ютера.</w:t>
      </w:r>
      <w:r>
        <w:rPr>
          <w:spacing w:val="-16"/>
        </w:rPr>
        <w:t xml:space="preserve"> </w:t>
      </w:r>
      <w:r>
        <w:t>Нахождение</w:t>
      </w:r>
      <w:r>
        <w:rPr>
          <w:spacing w:val="-15"/>
        </w:rPr>
        <w:t xml:space="preserve"> </w:t>
      </w:r>
      <w:r>
        <w:t>заданных</w:t>
      </w:r>
      <w:r>
        <w:rPr>
          <w:spacing w:val="-14"/>
        </w:rPr>
        <w:t xml:space="preserve"> </w:t>
      </w:r>
      <w:r>
        <w:t>клавиш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клавиатуре</w:t>
      </w:r>
      <w:r>
        <w:rPr>
          <w:spacing w:val="-15"/>
        </w:rPr>
        <w:t xml:space="preserve"> </w:t>
      </w:r>
      <w:r>
        <w:t>(пробел,</w:t>
      </w:r>
      <w:r>
        <w:rPr>
          <w:spacing w:val="-19"/>
        </w:rPr>
        <w:t xml:space="preserve"> </w:t>
      </w:r>
      <w:r>
        <w:t>ввод).</w:t>
      </w:r>
      <w:r>
        <w:rPr>
          <w:spacing w:val="-16"/>
        </w:rPr>
        <w:t xml:space="preserve"> </w:t>
      </w:r>
      <w:r>
        <w:t>Набор</w:t>
      </w:r>
      <w:r>
        <w:rPr>
          <w:spacing w:val="-14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с печатного образца. Выделение текста. Выполнение операций по изменению</w:t>
      </w:r>
      <w:r>
        <w:rPr>
          <w:spacing w:val="1"/>
        </w:rPr>
        <w:t xml:space="preserve"> </w:t>
      </w:r>
      <w:r>
        <w:t>текста с использованием панели инструментов: вырезание текста, копирование</w:t>
      </w:r>
      <w:r>
        <w:rPr>
          <w:spacing w:val="1"/>
        </w:rPr>
        <w:t xml:space="preserve"> </w:t>
      </w:r>
      <w:r>
        <w:t>текста, изменение размера (гарнитуры, начертания, цвета) шрифта, сохранение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файла</w:t>
      </w:r>
      <w:r>
        <w:rPr>
          <w:spacing w:val="-67"/>
        </w:rPr>
        <w:t xml:space="preserve"> </w:t>
      </w:r>
      <w:r>
        <w:t>(папки).</w:t>
      </w:r>
      <w:r>
        <w:rPr>
          <w:spacing w:val="-12"/>
        </w:rPr>
        <w:t xml:space="preserve"> </w:t>
      </w:r>
      <w:r>
        <w:t>Соблюдение</w:t>
      </w:r>
      <w:r>
        <w:rPr>
          <w:spacing w:val="-11"/>
        </w:rPr>
        <w:t xml:space="preserve"> </w:t>
      </w:r>
      <w:r>
        <w:t>последовательности</w:t>
      </w:r>
      <w:r>
        <w:rPr>
          <w:spacing w:val="-11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программе:</w:t>
      </w:r>
      <w:r>
        <w:rPr>
          <w:spacing w:val="-10"/>
        </w:rPr>
        <w:t xml:space="preserve"> </w:t>
      </w:r>
      <w:r>
        <w:t>вы-</w:t>
      </w:r>
      <w:r>
        <w:rPr>
          <w:spacing w:val="-68"/>
        </w:rPr>
        <w:t xml:space="preserve"> </w:t>
      </w:r>
      <w:r>
        <w:t>бор программы, вход в программу, выполнение заданий программы, выход из</w:t>
      </w:r>
      <w:r>
        <w:rPr>
          <w:spacing w:val="1"/>
        </w:rPr>
        <w:t xml:space="preserve"> </w:t>
      </w:r>
      <w:r>
        <w:t>программы.</w:t>
      </w:r>
    </w:p>
    <w:p w14:paraId="50C5D386" w14:textId="77777777" w:rsidR="001F167D" w:rsidRDefault="00E44A9C">
      <w:pPr>
        <w:pStyle w:val="a3"/>
        <w:spacing w:before="200" w:line="276" w:lineRule="auto"/>
        <w:ind w:right="1132"/>
      </w:pPr>
      <w:r>
        <w:t>Печать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принтере.</w:t>
      </w:r>
      <w:r>
        <w:rPr>
          <w:spacing w:val="-13"/>
        </w:rPr>
        <w:t xml:space="preserve"> </w:t>
      </w:r>
      <w:r>
        <w:t>Различение</w:t>
      </w:r>
      <w:r>
        <w:rPr>
          <w:spacing w:val="-10"/>
        </w:rPr>
        <w:t xml:space="preserve"> </w:t>
      </w:r>
      <w:r>
        <w:t>составных</w:t>
      </w:r>
      <w:r>
        <w:rPr>
          <w:spacing w:val="-12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принтера.</w:t>
      </w:r>
      <w:r>
        <w:rPr>
          <w:spacing w:val="-12"/>
        </w:rPr>
        <w:t xml:space="preserve"> </w:t>
      </w:r>
      <w:r>
        <w:t>Соблюдение</w:t>
      </w:r>
      <w:r>
        <w:rPr>
          <w:spacing w:val="-12"/>
        </w:rPr>
        <w:t xml:space="preserve"> </w:t>
      </w:r>
      <w:r>
        <w:t>после-</w:t>
      </w:r>
      <w:r>
        <w:rPr>
          <w:spacing w:val="-68"/>
        </w:rPr>
        <w:t xml:space="preserve"> </w:t>
      </w:r>
      <w:r>
        <w:t>довательности</w:t>
      </w:r>
      <w:r>
        <w:rPr>
          <w:spacing w:val="-13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принтере:</w:t>
      </w:r>
      <w:r>
        <w:rPr>
          <w:spacing w:val="-10"/>
        </w:rPr>
        <w:t xml:space="preserve"> </w:t>
      </w:r>
      <w:r>
        <w:t>включение</w:t>
      </w:r>
      <w:r>
        <w:rPr>
          <w:spacing w:val="-11"/>
        </w:rPr>
        <w:t xml:space="preserve"> </w:t>
      </w:r>
      <w:r>
        <w:t>принтера,</w:t>
      </w:r>
      <w:r>
        <w:rPr>
          <w:spacing w:val="-11"/>
        </w:rPr>
        <w:t xml:space="preserve"> </w:t>
      </w:r>
      <w:r>
        <w:t>заправле-</w:t>
      </w:r>
      <w:r>
        <w:rPr>
          <w:spacing w:val="-68"/>
        </w:rPr>
        <w:t xml:space="preserve"> </w:t>
      </w:r>
      <w:r>
        <w:t>ние бумаги в лоток, запуск программы печать, вынимание распечатанных ли-</w:t>
      </w:r>
      <w:r>
        <w:rPr>
          <w:spacing w:val="1"/>
        </w:rPr>
        <w:t xml:space="preserve"> </w:t>
      </w:r>
      <w:r>
        <w:t>стов,</w:t>
      </w:r>
      <w:r>
        <w:rPr>
          <w:spacing w:val="-2"/>
        </w:rPr>
        <w:t xml:space="preserve"> </w:t>
      </w:r>
      <w:r>
        <w:t>выключение принтера.</w:t>
      </w:r>
    </w:p>
    <w:p w14:paraId="5050A195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053AC2B" w14:textId="77777777" w:rsidR="001F167D" w:rsidRDefault="00E44A9C">
      <w:pPr>
        <w:pStyle w:val="a3"/>
        <w:spacing w:before="74" w:line="276" w:lineRule="auto"/>
        <w:ind w:right="1130"/>
      </w:pPr>
      <w:r>
        <w:t>Соблюдение</w:t>
      </w:r>
      <w:r>
        <w:rPr>
          <w:spacing w:val="-15"/>
        </w:rPr>
        <w:t xml:space="preserve"> </w:t>
      </w:r>
      <w:r>
        <w:t>последовательности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изготовлении</w:t>
      </w:r>
      <w:r>
        <w:rPr>
          <w:spacing w:val="-13"/>
        </w:rPr>
        <w:t xml:space="preserve"> </w:t>
      </w:r>
      <w:r>
        <w:t>блокнота:</w:t>
      </w:r>
      <w:r>
        <w:rPr>
          <w:spacing w:val="-12"/>
        </w:rPr>
        <w:t xml:space="preserve"> </w:t>
      </w:r>
      <w:r>
        <w:t>изготов-</w:t>
      </w:r>
      <w:r>
        <w:rPr>
          <w:spacing w:val="-68"/>
        </w:rPr>
        <w:t xml:space="preserve"> </w:t>
      </w:r>
      <w:r>
        <w:t>ление обложки, ламинирование обложки, нарезка листов, сборка блокнота. Со-</w:t>
      </w:r>
      <w:r>
        <w:rPr>
          <w:spacing w:val="1"/>
        </w:rPr>
        <w:t xml:space="preserve"> </w:t>
      </w:r>
      <w:r>
        <w:t>блюдение последовательности действий при изготовлении календаря: вставле-</w:t>
      </w:r>
      <w:r>
        <w:rPr>
          <w:spacing w:val="1"/>
        </w:rPr>
        <w:t xml:space="preserve"> </w:t>
      </w:r>
      <w:r>
        <w:t>ние рисунка в сетку-разметку, вставление календарной сетки в сетку-разметку,</w:t>
      </w:r>
      <w:r>
        <w:rPr>
          <w:spacing w:val="1"/>
        </w:rPr>
        <w:t xml:space="preserve"> </w:t>
      </w:r>
      <w:r>
        <w:t>распечатка на принтере, ламинирование заготовки, нарезка календарей, обрезка</w:t>
      </w:r>
      <w:r>
        <w:rPr>
          <w:spacing w:val="-67"/>
        </w:rPr>
        <w:t xml:space="preserve"> </w:t>
      </w:r>
      <w:r>
        <w:t>углов.</w:t>
      </w:r>
    </w:p>
    <w:p w14:paraId="6500BBB2" w14:textId="77777777" w:rsidR="001F167D" w:rsidRDefault="00E44A9C">
      <w:pPr>
        <w:spacing w:before="205"/>
        <w:ind w:left="812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"Растениеводство".</w:t>
      </w:r>
    </w:p>
    <w:p w14:paraId="682D7FD7" w14:textId="77777777" w:rsidR="001F167D" w:rsidRDefault="00E44A9C">
      <w:pPr>
        <w:pStyle w:val="a3"/>
        <w:spacing w:before="245" w:line="276" w:lineRule="auto"/>
        <w:ind w:right="1134"/>
      </w:pPr>
      <w:r>
        <w:t>Выращивание комнатных растений. Определение необходимости полива расте-</w:t>
      </w:r>
      <w:r>
        <w:rPr>
          <w:spacing w:val="1"/>
        </w:rPr>
        <w:t xml:space="preserve"> </w:t>
      </w:r>
      <w:r>
        <w:t>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полива.</w:t>
      </w:r>
      <w:r>
        <w:rPr>
          <w:spacing w:val="1"/>
        </w:rPr>
        <w:t xml:space="preserve"> </w:t>
      </w:r>
      <w:r>
        <w:t>Полив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почвы.</w:t>
      </w:r>
      <w:r>
        <w:rPr>
          <w:spacing w:val="-14"/>
        </w:rPr>
        <w:t xml:space="preserve"> </w:t>
      </w:r>
      <w:r>
        <w:t>Пересадка</w:t>
      </w:r>
      <w:r>
        <w:rPr>
          <w:spacing w:val="-14"/>
        </w:rPr>
        <w:t xml:space="preserve"> </w:t>
      </w:r>
      <w:r>
        <w:t>растения.</w:t>
      </w:r>
      <w:r>
        <w:rPr>
          <w:spacing w:val="-14"/>
        </w:rPr>
        <w:t xml:space="preserve"> </w:t>
      </w:r>
      <w:r>
        <w:t>Мытье</w:t>
      </w:r>
      <w:r>
        <w:rPr>
          <w:spacing w:val="-16"/>
        </w:rPr>
        <w:t xml:space="preserve"> </w:t>
      </w:r>
      <w:r>
        <w:t>растения.</w:t>
      </w:r>
      <w:r>
        <w:rPr>
          <w:spacing w:val="-14"/>
        </w:rPr>
        <w:t xml:space="preserve"> </w:t>
      </w:r>
      <w:r>
        <w:t>Опрыскивание</w:t>
      </w:r>
      <w:r>
        <w:rPr>
          <w:spacing w:val="-16"/>
        </w:rPr>
        <w:t xml:space="preserve"> </w:t>
      </w:r>
      <w:r>
        <w:t>растений.</w:t>
      </w:r>
      <w:r>
        <w:rPr>
          <w:spacing w:val="-14"/>
        </w:rPr>
        <w:t xml:space="preserve"> </w:t>
      </w:r>
      <w:r>
        <w:t>Удаление</w:t>
      </w:r>
      <w:r>
        <w:rPr>
          <w:spacing w:val="-68"/>
        </w:rPr>
        <w:t xml:space="preserve"> </w:t>
      </w:r>
      <w:r>
        <w:t>сухих</w:t>
      </w:r>
      <w:r>
        <w:rPr>
          <w:spacing w:val="-8"/>
        </w:rPr>
        <w:t xml:space="preserve"> </w:t>
      </w:r>
      <w:r>
        <w:t>листьев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растений.</w:t>
      </w:r>
      <w:r>
        <w:rPr>
          <w:spacing w:val="-8"/>
        </w:rPr>
        <w:t xml:space="preserve"> </w:t>
      </w:r>
      <w:r>
        <w:t>Мытье</w:t>
      </w:r>
      <w:r>
        <w:rPr>
          <w:spacing w:val="-8"/>
        </w:rPr>
        <w:t xml:space="preserve"> </w:t>
      </w:r>
      <w:r>
        <w:t>горшков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поддонов.</w:t>
      </w:r>
      <w:r>
        <w:rPr>
          <w:spacing w:val="-9"/>
        </w:rPr>
        <w:t xml:space="preserve"> </w:t>
      </w:r>
      <w:r>
        <w:t>Выращивание</w:t>
      </w:r>
      <w:r>
        <w:rPr>
          <w:spacing w:val="-10"/>
        </w:rPr>
        <w:t xml:space="preserve"> </w:t>
      </w:r>
      <w:r>
        <w:t>растений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открытом грунте. Перекапывание почвы. Рыхление почвы. Внесение органиче-</w:t>
      </w:r>
      <w:r>
        <w:rPr>
          <w:spacing w:val="1"/>
        </w:rPr>
        <w:t xml:space="preserve"> </w:t>
      </w:r>
      <w:r>
        <w:t>ских удобрений в почву. Приготовление компоста. Оформление грядки и меж-</w:t>
      </w:r>
      <w:r>
        <w:rPr>
          <w:spacing w:val="1"/>
        </w:rPr>
        <w:t xml:space="preserve"> </w:t>
      </w:r>
      <w:r>
        <w:t>дурядья. Изготовление бороздки (лунки) на грядке. Выкапывание ямы. Подго-</w:t>
      </w:r>
      <w:r>
        <w:rPr>
          <w:spacing w:val="1"/>
        </w:rPr>
        <w:t xml:space="preserve"> </w:t>
      </w:r>
      <w:r>
        <w:t>товка семян к посадке. Посев семян. Высаживание рассады в открытый грунт.</w:t>
      </w:r>
      <w:r>
        <w:rPr>
          <w:spacing w:val="1"/>
        </w:rPr>
        <w:t xml:space="preserve"> </w:t>
      </w:r>
      <w:r>
        <w:t>Полив</w:t>
      </w:r>
      <w:r>
        <w:rPr>
          <w:spacing w:val="-7"/>
        </w:rPr>
        <w:t xml:space="preserve"> </w:t>
      </w:r>
      <w:r>
        <w:t>растений.</w:t>
      </w:r>
      <w:r>
        <w:rPr>
          <w:spacing w:val="-8"/>
        </w:rPr>
        <w:t xml:space="preserve"> </w:t>
      </w:r>
      <w:r>
        <w:t>Удаление</w:t>
      </w:r>
      <w:r>
        <w:rPr>
          <w:spacing w:val="-8"/>
        </w:rPr>
        <w:t xml:space="preserve"> </w:t>
      </w:r>
      <w:r>
        <w:t>сорняков.</w:t>
      </w:r>
      <w:r>
        <w:rPr>
          <w:spacing w:val="-9"/>
        </w:rPr>
        <w:t xml:space="preserve"> </w:t>
      </w:r>
      <w:r>
        <w:t>Обрезка</w:t>
      </w:r>
      <w:r>
        <w:rPr>
          <w:spacing w:val="-8"/>
        </w:rPr>
        <w:t xml:space="preserve"> </w:t>
      </w:r>
      <w:r>
        <w:t>веток.</w:t>
      </w:r>
      <w:r>
        <w:rPr>
          <w:spacing w:val="-8"/>
        </w:rPr>
        <w:t xml:space="preserve"> </w:t>
      </w:r>
      <w:r>
        <w:t>Выкапывание</w:t>
      </w:r>
      <w:r>
        <w:rPr>
          <w:spacing w:val="-8"/>
        </w:rPr>
        <w:t xml:space="preserve"> </w:t>
      </w:r>
      <w:r>
        <w:t>овощей.</w:t>
      </w:r>
      <w:r>
        <w:rPr>
          <w:spacing w:val="-8"/>
        </w:rPr>
        <w:t xml:space="preserve"> </w:t>
      </w:r>
      <w:r>
        <w:t>Сре-</w:t>
      </w:r>
      <w:r>
        <w:rPr>
          <w:spacing w:val="-68"/>
        </w:rPr>
        <w:t xml:space="preserve"> </w:t>
      </w:r>
      <w:r>
        <w:t>зание овощей. Подготовка овощей к хранению (очищение от земли, обрезка</w:t>
      </w:r>
      <w:r>
        <w:rPr>
          <w:spacing w:val="1"/>
        </w:rPr>
        <w:t xml:space="preserve"> </w:t>
      </w:r>
      <w:r>
        <w:t>ботвы,</w:t>
      </w:r>
      <w:r>
        <w:rPr>
          <w:spacing w:val="-2"/>
        </w:rPr>
        <w:t xml:space="preserve"> </w:t>
      </w:r>
      <w:r>
        <w:t>просушивание).</w:t>
      </w:r>
      <w:r>
        <w:rPr>
          <w:spacing w:val="-1"/>
        </w:rPr>
        <w:t xml:space="preserve"> </w:t>
      </w:r>
      <w:r>
        <w:t>Чистка</w:t>
      </w:r>
      <w:r>
        <w:rPr>
          <w:spacing w:val="-1"/>
        </w:rPr>
        <w:t xml:space="preserve"> </w:t>
      </w:r>
      <w:r>
        <w:t>и мытье</w:t>
      </w:r>
      <w:r>
        <w:rPr>
          <w:spacing w:val="-3"/>
        </w:rPr>
        <w:t xml:space="preserve"> </w:t>
      </w:r>
      <w:r>
        <w:t>садового инвентаря.</w:t>
      </w:r>
    </w:p>
    <w:p w14:paraId="348E55B0" w14:textId="77777777" w:rsidR="001F167D" w:rsidRDefault="00E44A9C">
      <w:pPr>
        <w:pStyle w:val="21"/>
        <w:spacing w:before="204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"Профильный</w:t>
      </w:r>
      <w:r>
        <w:rPr>
          <w:spacing w:val="-3"/>
        </w:rPr>
        <w:t xml:space="preserve"> </w:t>
      </w:r>
      <w:r>
        <w:t>труд".</w:t>
      </w:r>
    </w:p>
    <w:p w14:paraId="537A2112" w14:textId="77777777" w:rsidR="001F167D" w:rsidRDefault="00E44A9C">
      <w:pPr>
        <w:pStyle w:val="a4"/>
        <w:numPr>
          <w:ilvl w:val="0"/>
          <w:numId w:val="18"/>
        </w:numPr>
        <w:tabs>
          <w:tab w:val="left" w:pos="1091"/>
        </w:tabs>
        <w:spacing w:before="245" w:line="278" w:lineRule="auto"/>
        <w:ind w:right="1135" w:firstLine="0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предшествующими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операций:</w:t>
      </w:r>
    </w:p>
    <w:p w14:paraId="0F538B1B" w14:textId="77777777" w:rsidR="001F167D" w:rsidRDefault="00E44A9C">
      <w:pPr>
        <w:pStyle w:val="a4"/>
        <w:numPr>
          <w:ilvl w:val="0"/>
          <w:numId w:val="73"/>
        </w:numPr>
        <w:tabs>
          <w:tab w:val="left" w:pos="1008"/>
        </w:tabs>
        <w:spacing w:before="194" w:line="278" w:lineRule="auto"/>
        <w:ind w:right="1137" w:firstLine="0"/>
        <w:jc w:val="left"/>
        <w:rPr>
          <w:sz w:val="28"/>
        </w:rPr>
      </w:pPr>
      <w:r>
        <w:rPr>
          <w:sz w:val="28"/>
        </w:rPr>
        <w:t>Нормализация чувствительности рук</w:t>
      </w:r>
      <w:r>
        <w:rPr>
          <w:spacing w:val="1"/>
          <w:sz w:val="28"/>
        </w:rPr>
        <w:t xml:space="preserve"> </w:t>
      </w:r>
      <w:r>
        <w:rPr>
          <w:sz w:val="28"/>
        </w:rPr>
        <w:t>(восприятие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пассивных прикосновений,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них; целенаправленное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раздражителей);</w:t>
      </w:r>
    </w:p>
    <w:p w14:paraId="130C3CF0" w14:textId="77777777" w:rsidR="001F167D" w:rsidRDefault="00E44A9C">
      <w:pPr>
        <w:pStyle w:val="a4"/>
        <w:numPr>
          <w:ilvl w:val="0"/>
          <w:numId w:val="73"/>
        </w:numPr>
        <w:tabs>
          <w:tab w:val="left" w:pos="991"/>
        </w:tabs>
        <w:spacing w:before="194" w:line="276" w:lineRule="auto"/>
        <w:ind w:right="1133" w:firstLine="0"/>
        <w:rPr>
          <w:sz w:val="28"/>
        </w:rPr>
      </w:pPr>
      <w:r>
        <w:rPr>
          <w:sz w:val="28"/>
        </w:rPr>
        <w:t>Формирование и развитие зрительно-моторной координации, навыков 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 ручной умелости, ее повседневного применения (прикосновение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хватание, знакомство с предметами с помощью рук, целенаправленный захват 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удержание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захватов,</w:t>
      </w:r>
      <w:r>
        <w:rPr>
          <w:spacing w:val="-18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от-</w:t>
      </w:r>
      <w:r>
        <w:rPr>
          <w:spacing w:val="-68"/>
          <w:sz w:val="28"/>
        </w:rPr>
        <w:t xml:space="preserve"> </w:t>
      </w:r>
      <w:r>
        <w:rPr>
          <w:sz w:val="28"/>
        </w:rPr>
        <w:t>пускание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8"/>
          <w:sz w:val="28"/>
        </w:rPr>
        <w:t xml:space="preserve"> </w:t>
      </w:r>
      <w:r>
        <w:rPr>
          <w:sz w:val="28"/>
        </w:rPr>
        <w:t>подобающее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9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 с объектами, координация рук, манипулирование предметами, диф-</w:t>
      </w:r>
      <w:r>
        <w:rPr>
          <w:spacing w:val="1"/>
          <w:sz w:val="28"/>
        </w:rPr>
        <w:t xml:space="preserve"> </w:t>
      </w:r>
      <w:r>
        <w:rPr>
          <w:sz w:val="28"/>
        </w:rPr>
        <w:t>ференцированные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 для</w:t>
      </w:r>
      <w:r>
        <w:rPr>
          <w:spacing w:val="-3"/>
          <w:sz w:val="28"/>
        </w:rPr>
        <w:t xml:space="preserve"> </w:t>
      </w:r>
      <w:r>
        <w:rPr>
          <w:sz w:val="28"/>
        </w:rPr>
        <w:t>рук);</w:t>
      </w:r>
    </w:p>
    <w:p w14:paraId="578A8A85" w14:textId="77777777" w:rsidR="001F167D" w:rsidRDefault="00E44A9C">
      <w:pPr>
        <w:pStyle w:val="a4"/>
        <w:numPr>
          <w:ilvl w:val="0"/>
          <w:numId w:val="73"/>
        </w:numPr>
        <w:tabs>
          <w:tab w:val="left" w:pos="1023"/>
        </w:tabs>
        <w:spacing w:before="200" w:line="278" w:lineRule="auto"/>
        <w:ind w:right="1134" w:firstLine="0"/>
        <w:jc w:val="left"/>
        <w:rPr>
          <w:sz w:val="28"/>
        </w:rPr>
      </w:pPr>
      <w:r>
        <w:rPr>
          <w:sz w:val="28"/>
        </w:rPr>
        <w:t>Концентрация</w:t>
      </w:r>
      <w:r>
        <w:rPr>
          <w:spacing w:val="42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предмете,</w:t>
      </w:r>
      <w:r>
        <w:rPr>
          <w:spacing w:val="41"/>
          <w:sz w:val="28"/>
        </w:rPr>
        <w:t xml:space="preserve"> </w:t>
      </w:r>
      <w:r>
        <w:rPr>
          <w:sz w:val="28"/>
        </w:rPr>
        <w:t>инструменте,</w:t>
      </w:r>
      <w:r>
        <w:rPr>
          <w:spacing w:val="41"/>
          <w:sz w:val="28"/>
        </w:rPr>
        <w:t xml:space="preserve"> </w:t>
      </w:r>
      <w:r>
        <w:rPr>
          <w:sz w:val="28"/>
        </w:rPr>
        <w:t>выполняемом</w:t>
      </w:r>
      <w:r>
        <w:rPr>
          <w:spacing w:val="41"/>
          <w:sz w:val="28"/>
        </w:rPr>
        <w:t xml:space="preserve"> </w:t>
      </w:r>
      <w:r>
        <w:rPr>
          <w:sz w:val="28"/>
        </w:rPr>
        <w:t>действии,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операции;</w:t>
      </w:r>
    </w:p>
    <w:p w14:paraId="78F0E728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6"/>
        <w:ind w:left="976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стереотипов;</w:t>
      </w:r>
    </w:p>
    <w:p w14:paraId="4CE0D760" w14:textId="77777777" w:rsidR="001F167D" w:rsidRDefault="001F167D">
      <w:pPr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8B362CD" w14:textId="77777777" w:rsidR="001F167D" w:rsidRDefault="00E44A9C">
      <w:pPr>
        <w:pStyle w:val="a4"/>
        <w:numPr>
          <w:ilvl w:val="0"/>
          <w:numId w:val="18"/>
        </w:numPr>
        <w:tabs>
          <w:tab w:val="left" w:pos="1110"/>
        </w:tabs>
        <w:spacing w:before="74" w:line="278" w:lineRule="auto"/>
        <w:ind w:right="1140" w:firstLine="0"/>
        <w:rPr>
          <w:sz w:val="28"/>
        </w:rPr>
      </w:pPr>
      <w:r>
        <w:rPr>
          <w:sz w:val="28"/>
        </w:rPr>
        <w:t>Овладение знаниями о функциональном назначении бытовых предметов,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бочих инструментов,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орудий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 труда.</w:t>
      </w:r>
    </w:p>
    <w:p w14:paraId="44E24603" w14:textId="77777777" w:rsidR="001F167D" w:rsidRDefault="00E44A9C">
      <w:pPr>
        <w:pStyle w:val="a4"/>
        <w:numPr>
          <w:ilvl w:val="1"/>
          <w:numId w:val="18"/>
        </w:numPr>
        <w:tabs>
          <w:tab w:val="left" w:pos="1522"/>
        </w:tabs>
        <w:spacing w:before="195" w:line="276" w:lineRule="auto"/>
        <w:ind w:right="1129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изолированными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комплексными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необ-</w:t>
      </w:r>
      <w:r>
        <w:rPr>
          <w:spacing w:val="-68"/>
          <w:sz w:val="28"/>
        </w:rPr>
        <w:t xml:space="preserve"> </w:t>
      </w:r>
      <w:r>
        <w:rPr>
          <w:sz w:val="28"/>
        </w:rPr>
        <w:t>ходимыми в разных жизненных сферах; овладение умением адекватно приме-</w:t>
      </w:r>
      <w:r>
        <w:rPr>
          <w:spacing w:val="1"/>
          <w:sz w:val="28"/>
        </w:rPr>
        <w:t xml:space="preserve"> </w:t>
      </w:r>
      <w:r>
        <w:rPr>
          <w:sz w:val="28"/>
        </w:rPr>
        <w:t>нять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цепочки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со-</w:t>
      </w:r>
      <w:r>
        <w:rPr>
          <w:spacing w:val="-67"/>
          <w:sz w:val="28"/>
        </w:rPr>
        <w:t xml:space="preserve"> </w:t>
      </w:r>
      <w:r>
        <w:rPr>
          <w:sz w:val="28"/>
        </w:rPr>
        <w:t>циального и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взаимодействия:</w:t>
      </w:r>
    </w:p>
    <w:p w14:paraId="37A4BE60" w14:textId="77777777" w:rsidR="001F167D" w:rsidRDefault="00E44A9C">
      <w:pPr>
        <w:pStyle w:val="a4"/>
        <w:numPr>
          <w:ilvl w:val="0"/>
          <w:numId w:val="73"/>
        </w:numPr>
        <w:tabs>
          <w:tab w:val="left" w:pos="970"/>
        </w:tabs>
        <w:spacing w:before="201" w:line="278" w:lineRule="auto"/>
        <w:ind w:right="1129" w:firstLine="0"/>
        <w:rPr>
          <w:sz w:val="28"/>
        </w:rPr>
      </w:pPr>
      <w:r>
        <w:rPr>
          <w:sz w:val="28"/>
        </w:rPr>
        <w:t>Интерес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профильными,</w:t>
      </w:r>
      <w:r>
        <w:rPr>
          <w:spacing w:val="-13"/>
          <w:sz w:val="28"/>
        </w:rPr>
        <w:t xml:space="preserve"> </w:t>
      </w:r>
      <w:r>
        <w:rPr>
          <w:sz w:val="28"/>
        </w:rPr>
        <w:t>прикладными,</w:t>
      </w:r>
      <w:r>
        <w:rPr>
          <w:spacing w:val="-12"/>
          <w:sz w:val="28"/>
        </w:rPr>
        <w:t xml:space="preserve"> </w:t>
      </w:r>
      <w:r>
        <w:rPr>
          <w:sz w:val="28"/>
        </w:rPr>
        <w:t>вспомогатель-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 региона);</w:t>
      </w:r>
    </w:p>
    <w:p w14:paraId="4628482F" w14:textId="77777777" w:rsidR="001F167D" w:rsidRDefault="00E44A9C">
      <w:pPr>
        <w:pStyle w:val="a4"/>
        <w:numPr>
          <w:ilvl w:val="0"/>
          <w:numId w:val="73"/>
        </w:numPr>
        <w:tabs>
          <w:tab w:val="left" w:pos="1003"/>
        </w:tabs>
        <w:spacing w:before="194" w:line="278" w:lineRule="auto"/>
        <w:ind w:right="1142" w:firstLine="0"/>
        <w:rPr>
          <w:sz w:val="28"/>
        </w:rPr>
      </w:pPr>
      <w:r>
        <w:rPr>
          <w:sz w:val="28"/>
        </w:rPr>
        <w:t>Знание и соотнесение различных инструментов, орудий труда с их функцио-</w:t>
      </w:r>
      <w:r>
        <w:rPr>
          <w:spacing w:val="1"/>
          <w:sz w:val="28"/>
        </w:rPr>
        <w:t xml:space="preserve"> </w:t>
      </w:r>
      <w:r>
        <w:rPr>
          <w:sz w:val="28"/>
        </w:rPr>
        <w:t>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12660EB7" w14:textId="77777777" w:rsidR="001F167D" w:rsidRDefault="00E44A9C">
      <w:pPr>
        <w:pStyle w:val="a4"/>
        <w:numPr>
          <w:ilvl w:val="0"/>
          <w:numId w:val="73"/>
        </w:numPr>
        <w:tabs>
          <w:tab w:val="left" w:pos="1013"/>
        </w:tabs>
        <w:spacing w:before="194" w:line="278" w:lineRule="auto"/>
        <w:ind w:right="1131" w:firstLine="0"/>
        <w:rPr>
          <w:sz w:val="28"/>
        </w:rPr>
      </w:pPr>
      <w:r>
        <w:rPr>
          <w:sz w:val="28"/>
        </w:rPr>
        <w:t>Умение выполнять отдельные и комплексные элементы трудовых 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 той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 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704F3B93" w14:textId="77777777" w:rsidR="001F167D" w:rsidRDefault="00E44A9C">
      <w:pPr>
        <w:pStyle w:val="a4"/>
        <w:numPr>
          <w:ilvl w:val="0"/>
          <w:numId w:val="73"/>
        </w:numPr>
        <w:tabs>
          <w:tab w:val="left" w:pos="1001"/>
        </w:tabs>
        <w:spacing w:before="194" w:line="278" w:lineRule="auto"/>
        <w:ind w:right="1140" w:firstLine="0"/>
        <w:rPr>
          <w:sz w:val="28"/>
        </w:rPr>
      </w:pPr>
      <w:r>
        <w:rPr>
          <w:sz w:val="28"/>
        </w:rPr>
        <w:t>Умение использовать в доступной трудовой деятельности различные инстру-</w:t>
      </w:r>
      <w:r>
        <w:rPr>
          <w:spacing w:val="1"/>
          <w:sz w:val="28"/>
        </w:rPr>
        <w:t xml:space="preserve"> </w:t>
      </w:r>
      <w:r>
        <w:rPr>
          <w:sz w:val="28"/>
        </w:rPr>
        <w:t>менты,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материалы;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14:paraId="2AAD5FFA" w14:textId="77777777" w:rsidR="001F167D" w:rsidRDefault="00E44A9C">
      <w:pPr>
        <w:pStyle w:val="a4"/>
        <w:numPr>
          <w:ilvl w:val="0"/>
          <w:numId w:val="73"/>
        </w:numPr>
        <w:tabs>
          <w:tab w:val="left" w:pos="1006"/>
        </w:tabs>
        <w:spacing w:before="191" w:line="278" w:lineRule="auto"/>
        <w:ind w:right="1134" w:firstLine="0"/>
        <w:rPr>
          <w:sz w:val="28"/>
        </w:rPr>
      </w:pPr>
      <w:r>
        <w:rPr>
          <w:sz w:val="28"/>
        </w:rPr>
        <w:t>Умение соблюдать ход технологического процесса (при физической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 подсказке учителя; с опорой на визуальные подсказки (пиктограммы, кар-</w:t>
      </w:r>
      <w:r>
        <w:rPr>
          <w:spacing w:val="-68"/>
          <w:sz w:val="28"/>
        </w:rPr>
        <w:t xml:space="preserve"> </w:t>
      </w:r>
      <w:r>
        <w:rPr>
          <w:sz w:val="28"/>
        </w:rPr>
        <w:t>тинки,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фотографии);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самостоятельно);</w:t>
      </w:r>
    </w:p>
    <w:p w14:paraId="5847D11C" w14:textId="77777777" w:rsidR="001F167D" w:rsidRDefault="00E44A9C">
      <w:pPr>
        <w:pStyle w:val="a4"/>
        <w:numPr>
          <w:ilvl w:val="0"/>
          <w:numId w:val="73"/>
        </w:numPr>
        <w:tabs>
          <w:tab w:val="left" w:pos="970"/>
        </w:tabs>
        <w:spacing w:before="193" w:line="278" w:lineRule="auto"/>
        <w:ind w:right="1135" w:firstLine="0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качественно,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промежуток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14:paraId="562E1076" w14:textId="77777777" w:rsidR="001F167D" w:rsidRDefault="00E44A9C">
      <w:pPr>
        <w:pStyle w:val="a4"/>
        <w:numPr>
          <w:ilvl w:val="1"/>
          <w:numId w:val="18"/>
        </w:numPr>
        <w:tabs>
          <w:tab w:val="left" w:pos="1522"/>
        </w:tabs>
        <w:spacing w:before="191" w:line="278" w:lineRule="auto"/>
        <w:ind w:right="1138"/>
        <w:rPr>
          <w:sz w:val="28"/>
        </w:rPr>
      </w:pPr>
      <w:r>
        <w:rPr>
          <w:sz w:val="28"/>
        </w:rPr>
        <w:t>Обогащение положительного опыта и установка на активное использова-</w:t>
      </w:r>
      <w:r>
        <w:rPr>
          <w:spacing w:val="1"/>
          <w:sz w:val="28"/>
        </w:rPr>
        <w:t xml:space="preserve"> </w:t>
      </w:r>
      <w:r>
        <w:rPr>
          <w:sz w:val="28"/>
        </w:rPr>
        <w:t>ние освоенных технологий и навыков для индивидуального жизнеобеспечения,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развития и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 близким:</w:t>
      </w:r>
    </w:p>
    <w:p w14:paraId="403A7148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5"/>
        <w:ind w:left="976" w:hanging="165"/>
        <w:rPr>
          <w:sz w:val="28"/>
        </w:rPr>
      </w:pPr>
      <w:r>
        <w:rPr>
          <w:sz w:val="28"/>
        </w:rPr>
        <w:t>Обогащение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орудиями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14:paraId="1D18BF02" w14:textId="77777777" w:rsidR="001F167D" w:rsidRDefault="00E44A9C">
      <w:pPr>
        <w:pStyle w:val="a4"/>
        <w:numPr>
          <w:ilvl w:val="0"/>
          <w:numId w:val="73"/>
        </w:numPr>
        <w:tabs>
          <w:tab w:val="left" w:pos="970"/>
        </w:tabs>
        <w:spacing w:before="245" w:line="278" w:lineRule="auto"/>
        <w:ind w:right="1138" w:firstLine="0"/>
        <w:rPr>
          <w:sz w:val="28"/>
        </w:rPr>
      </w:pPr>
      <w:r>
        <w:rPr>
          <w:sz w:val="28"/>
        </w:rPr>
        <w:t>Обогащение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воз-</w:t>
      </w:r>
      <w:r>
        <w:rPr>
          <w:spacing w:val="-68"/>
          <w:sz w:val="28"/>
        </w:rPr>
        <w:t xml:space="preserve"> </w:t>
      </w:r>
      <w:r>
        <w:rPr>
          <w:sz w:val="28"/>
        </w:rPr>
        <w:t>можностей к выполнению отдельных и комплексных трудовых операций, 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59648020" w14:textId="77777777" w:rsidR="001F167D" w:rsidRDefault="00E44A9C">
      <w:pPr>
        <w:pStyle w:val="a4"/>
        <w:numPr>
          <w:ilvl w:val="0"/>
          <w:numId w:val="73"/>
        </w:numPr>
        <w:tabs>
          <w:tab w:val="left" w:pos="1071"/>
        </w:tabs>
        <w:spacing w:before="190" w:line="278" w:lineRule="auto"/>
        <w:ind w:right="1137" w:firstLine="0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 на свое жизнеобеспечение, социальное развитие и помощь близ-</w:t>
      </w:r>
      <w:r>
        <w:rPr>
          <w:spacing w:val="1"/>
          <w:sz w:val="28"/>
        </w:rPr>
        <w:t xml:space="preserve"> </w:t>
      </w:r>
      <w:r>
        <w:rPr>
          <w:sz w:val="28"/>
        </w:rPr>
        <w:t>ким.</w:t>
      </w:r>
    </w:p>
    <w:p w14:paraId="7F9421A4" w14:textId="77777777" w:rsidR="001F167D" w:rsidRDefault="00E44A9C">
      <w:pPr>
        <w:pStyle w:val="11"/>
        <w:numPr>
          <w:ilvl w:val="0"/>
          <w:numId w:val="17"/>
        </w:numPr>
        <w:tabs>
          <w:tab w:val="left" w:pos="1374"/>
        </w:tabs>
        <w:spacing w:before="195"/>
        <w:jc w:val="both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"Сенсорное</w:t>
      </w:r>
      <w:r>
        <w:rPr>
          <w:spacing w:val="-5"/>
        </w:rPr>
        <w:t xml:space="preserve"> </w:t>
      </w:r>
      <w:r>
        <w:t>развитие".</w:t>
      </w:r>
    </w:p>
    <w:p w14:paraId="70DB7E7F" w14:textId="77777777" w:rsidR="001F167D" w:rsidRDefault="00E44A9C">
      <w:pPr>
        <w:spacing w:before="247"/>
        <w:ind w:left="81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2F90B9F6" w14:textId="77777777" w:rsidR="001F167D" w:rsidRDefault="001F167D">
      <w:pPr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E3AD487" w14:textId="77777777" w:rsidR="001F167D" w:rsidRDefault="00E44A9C">
      <w:pPr>
        <w:pStyle w:val="a3"/>
        <w:spacing w:before="74" w:line="276" w:lineRule="auto"/>
        <w:ind w:right="1129" w:firstLine="566"/>
      </w:pPr>
      <w:r>
        <w:t>Сенсорное развитие направлено на формирование полноценного вос-прия-</w:t>
      </w:r>
      <w:r>
        <w:rPr>
          <w:spacing w:val="1"/>
        </w:rPr>
        <w:t xml:space="preserve"> </w:t>
      </w:r>
      <w:r>
        <w:t>тия окружающей действительности. Первой ступенью познания мира является</w:t>
      </w:r>
      <w:r>
        <w:rPr>
          <w:spacing w:val="1"/>
        </w:rPr>
        <w:t xml:space="preserve"> </w:t>
      </w:r>
      <w:r>
        <w:t>чувственный опыт человека. Успешность умственного, физическо-го, эстетиче-</w:t>
      </w:r>
      <w:r>
        <w:rPr>
          <w:spacing w:val="1"/>
        </w:rPr>
        <w:t xml:space="preserve"> </w:t>
      </w:r>
      <w:r>
        <w:t>ского воспитания в значительной степени зависит от качества сенсорного опыта</w:t>
      </w:r>
      <w:r>
        <w:rPr>
          <w:spacing w:val="-67"/>
        </w:rPr>
        <w:t xml:space="preserve"> </w:t>
      </w:r>
      <w:r>
        <w:t>детей, т.е. от того, насколько полно ребенок воспринимает окружающий мир. У</w:t>
      </w:r>
      <w:r>
        <w:rPr>
          <w:spacing w:val="-67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ТМНР</w:t>
      </w:r>
      <w:r>
        <w:rPr>
          <w:spacing w:val="-14"/>
        </w:rPr>
        <w:t xml:space="preserve"> </w:t>
      </w:r>
      <w:r>
        <w:t>сенсорный</w:t>
      </w:r>
      <w:r>
        <w:rPr>
          <w:spacing w:val="-14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спонтанно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формируется.</w:t>
      </w:r>
      <w:r>
        <w:rPr>
          <w:spacing w:val="-12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тяжелее</w:t>
      </w:r>
      <w:r>
        <w:rPr>
          <w:spacing w:val="-15"/>
        </w:rPr>
        <w:t xml:space="preserve"> </w:t>
      </w:r>
      <w:r>
        <w:t>наруше-</w:t>
      </w:r>
      <w:r>
        <w:rPr>
          <w:spacing w:val="-67"/>
        </w:rPr>
        <w:t xml:space="preserve"> </w:t>
      </w:r>
      <w:r>
        <w:t>ния у ребенка, тем значительнее роль развития чувственного опыта: ощущений</w:t>
      </w:r>
      <w:r>
        <w:rPr>
          <w:spacing w:val="1"/>
        </w:rPr>
        <w:t xml:space="preserve"> </w:t>
      </w:r>
      <w:r>
        <w:t>и восприятий. Дети с ТМНР наиболее чувствительны к воздействиям на сохран-</w:t>
      </w:r>
      <w:r>
        <w:rPr>
          <w:spacing w:val="-67"/>
        </w:rPr>
        <w:t xml:space="preserve"> </w:t>
      </w:r>
      <w:r>
        <w:t>ные анализаторы, поэтому педагогически продуманный выбор средств и спосо-</w:t>
      </w:r>
      <w:r>
        <w:rPr>
          <w:spacing w:val="1"/>
        </w:rPr>
        <w:t xml:space="preserve"> </w:t>
      </w:r>
      <w:r>
        <w:t>бов сенсорного воздействия будет благоприятствовать их дальнейшему психи-</w:t>
      </w:r>
      <w:r>
        <w:rPr>
          <w:spacing w:val="1"/>
        </w:rPr>
        <w:t xml:space="preserve"> </w:t>
      </w:r>
      <w:r>
        <w:t>ческому</w:t>
      </w:r>
      <w:r>
        <w:rPr>
          <w:spacing w:val="-4"/>
        </w:rPr>
        <w:t xml:space="preserve"> </w:t>
      </w:r>
      <w:r>
        <w:t>и физическому</w:t>
      </w:r>
      <w:r>
        <w:rPr>
          <w:spacing w:val="-4"/>
        </w:rPr>
        <w:t xml:space="preserve"> </w:t>
      </w:r>
      <w:r>
        <w:t>развитию.</w:t>
      </w:r>
    </w:p>
    <w:p w14:paraId="11F827CC" w14:textId="77777777" w:rsidR="001F167D" w:rsidRDefault="00E44A9C">
      <w:pPr>
        <w:pStyle w:val="a3"/>
        <w:spacing w:before="203" w:line="278" w:lineRule="auto"/>
        <w:ind w:right="1135" w:firstLine="708"/>
      </w:pPr>
      <w:r>
        <w:t>Целью обучения является обогащение чувственного опыта в процессе це-</w:t>
      </w:r>
      <w:r>
        <w:rPr>
          <w:spacing w:val="1"/>
        </w:rPr>
        <w:t xml:space="preserve"> </w:t>
      </w:r>
      <w:r>
        <w:t>ленаправленного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сохранные</w:t>
      </w:r>
      <w:r>
        <w:rPr>
          <w:spacing w:val="-2"/>
        </w:rPr>
        <w:t xml:space="preserve"> </w:t>
      </w:r>
      <w:r>
        <w:t>анализаторы.</w:t>
      </w:r>
    </w:p>
    <w:p w14:paraId="781B6E09" w14:textId="77777777" w:rsidR="001F167D" w:rsidRDefault="00E44A9C">
      <w:pPr>
        <w:pStyle w:val="a3"/>
        <w:spacing w:before="194" w:line="276" w:lineRule="auto"/>
        <w:ind w:right="1129" w:firstLine="708"/>
      </w:pPr>
      <w:r>
        <w:t>Содержание каждого раздела представлено по принципу от простого к</w:t>
      </w:r>
      <w:r>
        <w:rPr>
          <w:spacing w:val="1"/>
        </w:rPr>
        <w:t xml:space="preserve"> </w:t>
      </w:r>
      <w:r>
        <w:t>сложному. Сначала проводится работа, направленная на расширение диапазона</w:t>
      </w:r>
      <w:r>
        <w:rPr>
          <w:spacing w:val="1"/>
        </w:rPr>
        <w:t xml:space="preserve"> </w:t>
      </w:r>
      <w:r>
        <w:rPr>
          <w:spacing w:val="-1"/>
        </w:rPr>
        <w:t>воспринимаемых</w:t>
      </w:r>
      <w:r>
        <w:rPr>
          <w:spacing w:val="-14"/>
        </w:rPr>
        <w:t xml:space="preserve"> </w:t>
      </w:r>
      <w:r>
        <w:rPr>
          <w:spacing w:val="-1"/>
        </w:rPr>
        <w:t>ощущений</w:t>
      </w:r>
      <w:r>
        <w:rPr>
          <w:spacing w:val="-16"/>
        </w:rPr>
        <w:t xml:space="preserve"> </w:t>
      </w:r>
      <w:r>
        <w:t>ребенка,</w:t>
      </w:r>
      <w:r>
        <w:rPr>
          <w:spacing w:val="-15"/>
        </w:rPr>
        <w:t xml:space="preserve"> </w:t>
      </w:r>
      <w:r>
        <w:t>стимуляцию</w:t>
      </w:r>
      <w:r>
        <w:rPr>
          <w:spacing w:val="-16"/>
        </w:rPr>
        <w:t xml:space="preserve"> </w:t>
      </w:r>
      <w:r>
        <w:t>активности.</w:t>
      </w:r>
      <w:r>
        <w:rPr>
          <w:spacing w:val="-16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активностью</w:t>
      </w:r>
      <w:r>
        <w:rPr>
          <w:spacing w:val="-68"/>
        </w:rPr>
        <w:t xml:space="preserve"> </w:t>
      </w:r>
      <w:r>
        <w:t>подразумеваются психические, физические, речевые реакции ребенка, напри-</w:t>
      </w:r>
      <w:r>
        <w:rPr>
          <w:spacing w:val="1"/>
        </w:rPr>
        <w:t xml:space="preserve"> </w:t>
      </w:r>
      <w:r>
        <w:t>мер: эмоционально-двигательная отзывчивость, концентрация внимания, вока-</w:t>
      </w:r>
      <w:r>
        <w:rPr>
          <w:spacing w:val="1"/>
        </w:rPr>
        <w:t xml:space="preserve"> </w:t>
      </w:r>
      <w:r>
        <w:t>лизация. В дальнейшем в ходе обучения формируются сенсорно-перцептивные</w:t>
      </w:r>
      <w:r>
        <w:rPr>
          <w:spacing w:val="1"/>
        </w:rPr>
        <w:t xml:space="preserve"> </w:t>
      </w:r>
      <w:r>
        <w:t>действия. Ребенок учится не только распознавать свои ощущения, но и перера-</w:t>
      </w:r>
      <w:r>
        <w:rPr>
          <w:spacing w:val="1"/>
        </w:rPr>
        <w:t xml:space="preserve"> </w:t>
      </w:r>
      <w:r>
        <w:t>батывать получаемую информацию, что в будущем поможет ему лучше ориен-</w:t>
      </w:r>
      <w:r>
        <w:rPr>
          <w:spacing w:val="1"/>
        </w:rPr>
        <w:t xml:space="preserve"> </w:t>
      </w:r>
      <w:r>
        <w:t>тироваться в</w:t>
      </w:r>
      <w:r>
        <w:rPr>
          <w:spacing w:val="-4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14:paraId="4F59408F" w14:textId="77777777" w:rsidR="001F167D" w:rsidRDefault="00E44A9C">
      <w:pPr>
        <w:pStyle w:val="a3"/>
        <w:spacing w:before="200" w:line="276" w:lineRule="auto"/>
        <w:ind w:right="1129" w:firstLine="708"/>
      </w:pPr>
      <w:r>
        <w:t>Для реализации курса необходимо специальное материально-техническое</w:t>
      </w:r>
      <w:r>
        <w:rPr>
          <w:spacing w:val="-67"/>
        </w:rPr>
        <w:t xml:space="preserve"> </w:t>
      </w:r>
      <w:r>
        <w:t>оснащение, включающее: оборудованную сенсорную комнату, сухой (шарико-</w:t>
      </w:r>
      <w:r>
        <w:rPr>
          <w:spacing w:val="1"/>
        </w:rPr>
        <w:t xml:space="preserve"> </w:t>
      </w:r>
      <w:r>
        <w:t>вый) и водный бассейны, игрушки и предметы со световыми, звуковыми эффек-</w:t>
      </w:r>
      <w:r>
        <w:rPr>
          <w:spacing w:val="-67"/>
        </w:rPr>
        <w:t xml:space="preserve"> </w:t>
      </w:r>
      <w:r>
        <w:t>тами, образцы материалов, различных по фактуре, вязкости, температуре, плот-</w:t>
      </w:r>
      <w:r>
        <w:rPr>
          <w:spacing w:val="1"/>
        </w:rPr>
        <w:t xml:space="preserve"> </w:t>
      </w:r>
      <w:r>
        <w:t>ности,</w:t>
      </w:r>
      <w:r>
        <w:rPr>
          <w:spacing w:val="-2"/>
        </w:rPr>
        <w:t xml:space="preserve"> </w:t>
      </w:r>
      <w:r>
        <w:t>сенсорные панели,</w:t>
      </w:r>
      <w:r>
        <w:rPr>
          <w:spacing w:val="-2"/>
        </w:rPr>
        <w:t xml:space="preserve"> </w:t>
      </w:r>
      <w:r>
        <w:t>наборы аромобаночек,</w:t>
      </w:r>
      <w:r>
        <w:rPr>
          <w:spacing w:val="-1"/>
        </w:rPr>
        <w:t xml:space="preserve"> </w:t>
      </w:r>
      <w:r>
        <w:t>массажеры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14:paraId="2E0EA05E" w14:textId="77777777" w:rsidR="001F167D" w:rsidRDefault="00E44A9C">
      <w:pPr>
        <w:pStyle w:val="a3"/>
        <w:spacing w:before="199" w:line="278" w:lineRule="auto"/>
        <w:ind w:right="1135" w:firstLine="566"/>
      </w:pPr>
      <w:r>
        <w:rPr>
          <w:spacing w:val="-1"/>
        </w:rPr>
        <w:t>Программно-методический</w:t>
      </w:r>
      <w:r>
        <w:rPr>
          <w:spacing w:val="-17"/>
        </w:rPr>
        <w:t xml:space="preserve"> </w:t>
      </w:r>
      <w:r>
        <w:t>материал</w:t>
      </w:r>
      <w:r>
        <w:rPr>
          <w:spacing w:val="-15"/>
        </w:rPr>
        <w:t xml:space="preserve"> </w:t>
      </w:r>
      <w:r>
        <w:t>включает</w:t>
      </w:r>
      <w:r>
        <w:rPr>
          <w:spacing w:val="-17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t>разделов:</w:t>
      </w:r>
      <w:r>
        <w:rPr>
          <w:spacing w:val="-16"/>
        </w:rPr>
        <w:t xml:space="preserve"> </w:t>
      </w:r>
      <w:r>
        <w:t>"Зрительное</w:t>
      </w:r>
      <w:r>
        <w:rPr>
          <w:spacing w:val="-17"/>
        </w:rPr>
        <w:t xml:space="preserve"> </w:t>
      </w:r>
      <w:r>
        <w:t>вос-</w:t>
      </w:r>
      <w:r>
        <w:rPr>
          <w:spacing w:val="-67"/>
        </w:rPr>
        <w:t xml:space="preserve"> </w:t>
      </w:r>
      <w:r>
        <w:t>приятие", "Слуховое восприятие", "Кинестетическое восприятие", "Восприятие</w:t>
      </w:r>
      <w:r>
        <w:rPr>
          <w:spacing w:val="1"/>
        </w:rPr>
        <w:t xml:space="preserve"> </w:t>
      </w:r>
      <w:r>
        <w:t>запаха",</w:t>
      </w:r>
      <w:r>
        <w:rPr>
          <w:spacing w:val="-1"/>
        </w:rPr>
        <w:t xml:space="preserve"> </w:t>
      </w:r>
      <w:r>
        <w:t>"Восприятие вкуса".</w:t>
      </w:r>
    </w:p>
    <w:p w14:paraId="022AF7A4" w14:textId="77777777" w:rsidR="001F167D" w:rsidRDefault="00E44A9C">
      <w:pPr>
        <w:pStyle w:val="21"/>
        <w:spacing w:before="195"/>
        <w:jc w:val="left"/>
      </w:pPr>
      <w:r>
        <w:t>Содержание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"Сенсорное</w:t>
      </w:r>
      <w:r>
        <w:rPr>
          <w:spacing w:val="-8"/>
        </w:rPr>
        <w:t xml:space="preserve"> </w:t>
      </w:r>
      <w:r>
        <w:t>развитие".</w:t>
      </w:r>
    </w:p>
    <w:p w14:paraId="456AF89D" w14:textId="77777777" w:rsidR="001F167D" w:rsidRDefault="00E44A9C">
      <w:pPr>
        <w:spacing w:before="247"/>
        <w:ind w:left="812"/>
        <w:rPr>
          <w:i/>
          <w:sz w:val="28"/>
        </w:rPr>
      </w:pPr>
      <w:r>
        <w:rPr>
          <w:i/>
          <w:sz w:val="28"/>
        </w:rPr>
        <w:t>Зрительное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восприятие.</w:t>
      </w:r>
    </w:p>
    <w:p w14:paraId="33D0750E" w14:textId="77777777" w:rsidR="001F167D" w:rsidRDefault="00E44A9C">
      <w:pPr>
        <w:pStyle w:val="a3"/>
        <w:spacing w:before="247" w:line="276" w:lineRule="auto"/>
        <w:ind w:right="1134" w:firstLine="566"/>
      </w:pPr>
      <w:r>
        <w:t>Фиксация</w:t>
      </w:r>
      <w:r>
        <w:rPr>
          <w:spacing w:val="-12"/>
        </w:rPr>
        <w:t xml:space="preserve"> </w:t>
      </w:r>
      <w:r>
        <w:t>взгляда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лице</w:t>
      </w:r>
      <w:r>
        <w:rPr>
          <w:spacing w:val="-12"/>
        </w:rPr>
        <w:t xml:space="preserve"> </w:t>
      </w:r>
      <w:r>
        <w:t>человека.</w:t>
      </w:r>
      <w:r>
        <w:rPr>
          <w:spacing w:val="-12"/>
        </w:rPr>
        <w:t xml:space="preserve"> </w:t>
      </w:r>
      <w:r>
        <w:t>Фиксация</w:t>
      </w:r>
      <w:r>
        <w:rPr>
          <w:spacing w:val="-11"/>
        </w:rPr>
        <w:t xml:space="preserve"> </w:t>
      </w:r>
      <w:r>
        <w:t>взгляда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неподвижном</w:t>
      </w:r>
      <w:r>
        <w:rPr>
          <w:spacing w:val="-12"/>
        </w:rPr>
        <w:t xml:space="preserve"> </w:t>
      </w:r>
      <w:r>
        <w:t>све-</w:t>
      </w:r>
      <w:r>
        <w:rPr>
          <w:spacing w:val="-68"/>
        </w:rPr>
        <w:t xml:space="preserve"> </w:t>
      </w:r>
      <w:r>
        <w:t>тящемся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(фонарик,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свечи,</w:t>
      </w:r>
      <w:r>
        <w:rPr>
          <w:spacing w:val="1"/>
        </w:rPr>
        <w:t xml:space="preserve"> </w:t>
      </w:r>
      <w:r>
        <w:t>светящиеся</w:t>
      </w:r>
      <w:r>
        <w:rPr>
          <w:spacing w:val="1"/>
        </w:rPr>
        <w:t xml:space="preserve"> </w:t>
      </w:r>
      <w:r>
        <w:t>игрушки).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rPr>
          <w:spacing w:val="-1"/>
        </w:rPr>
        <w:t>взгляда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неподвижном</w:t>
      </w:r>
      <w:r>
        <w:rPr>
          <w:spacing w:val="-14"/>
        </w:rPr>
        <w:t xml:space="preserve"> </w:t>
      </w:r>
      <w:r>
        <w:t>предмете,</w:t>
      </w:r>
      <w:r>
        <w:rPr>
          <w:spacing w:val="-14"/>
        </w:rPr>
        <w:t xml:space="preserve"> </w:t>
      </w:r>
      <w:r>
        <w:t>расположенном</w:t>
      </w:r>
      <w:r>
        <w:rPr>
          <w:spacing w:val="-14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глаз,</w:t>
      </w:r>
      <w:r>
        <w:rPr>
          <w:spacing w:val="-15"/>
        </w:rPr>
        <w:t xml:space="preserve"> </w:t>
      </w:r>
      <w:r>
        <w:t>выше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ниже</w:t>
      </w:r>
    </w:p>
    <w:p w14:paraId="5F2778A5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84C34A0" w14:textId="77777777" w:rsidR="001F167D" w:rsidRDefault="00E44A9C">
      <w:pPr>
        <w:pStyle w:val="a3"/>
        <w:spacing w:before="74" w:line="276" w:lineRule="auto"/>
        <w:ind w:right="1129"/>
      </w:pPr>
      <w:r>
        <w:t>уровня</w:t>
      </w:r>
      <w:r>
        <w:rPr>
          <w:spacing w:val="-7"/>
        </w:rPr>
        <w:t xml:space="preserve"> </w:t>
      </w:r>
      <w:r>
        <w:t>глаз)</w:t>
      </w:r>
      <w:r>
        <w:rPr>
          <w:spacing w:val="-8"/>
        </w:rPr>
        <w:t xml:space="preserve"> </w:t>
      </w:r>
      <w:r>
        <w:t>напротив</w:t>
      </w:r>
      <w:r>
        <w:rPr>
          <w:spacing w:val="-8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(справа,</w:t>
      </w:r>
      <w:r>
        <w:rPr>
          <w:spacing w:val="-11"/>
        </w:rPr>
        <w:t xml:space="preserve"> </w:t>
      </w:r>
      <w:r>
        <w:t>слева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ребенка).</w:t>
      </w:r>
      <w:r>
        <w:rPr>
          <w:spacing w:val="-7"/>
        </w:rPr>
        <w:t xml:space="preserve"> </w:t>
      </w:r>
      <w:r>
        <w:t>Прослеживание</w:t>
      </w:r>
      <w:r>
        <w:rPr>
          <w:spacing w:val="-8"/>
        </w:rPr>
        <w:t xml:space="preserve"> </w:t>
      </w:r>
      <w:r>
        <w:t>взгля-</w:t>
      </w:r>
      <w:r>
        <w:rPr>
          <w:spacing w:val="-68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движущимся</w:t>
      </w:r>
      <w:r>
        <w:rPr>
          <w:spacing w:val="-5"/>
        </w:rPr>
        <w:t xml:space="preserve"> </w:t>
      </w:r>
      <w:r>
        <w:t>близко</w:t>
      </w:r>
      <w:r>
        <w:rPr>
          <w:spacing w:val="-5"/>
        </w:rPr>
        <w:t xml:space="preserve"> </w:t>
      </w:r>
      <w:r>
        <w:t>расположенным</w:t>
      </w:r>
      <w:r>
        <w:rPr>
          <w:spacing w:val="-5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горизонтали,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вер-</w:t>
      </w:r>
      <w:r>
        <w:rPr>
          <w:spacing w:val="-68"/>
        </w:rPr>
        <w:t xml:space="preserve"> </w:t>
      </w:r>
      <w:r>
        <w:t>тикали, по кругу, вперед/назад). Прослеживание взглядом за движущимся уда-</w:t>
      </w:r>
      <w:r>
        <w:rPr>
          <w:spacing w:val="1"/>
        </w:rPr>
        <w:t xml:space="preserve"> </w:t>
      </w:r>
      <w:r>
        <w:t>ленным</w:t>
      </w:r>
      <w:r>
        <w:rPr>
          <w:spacing w:val="-17"/>
        </w:rPr>
        <w:t xml:space="preserve"> </w:t>
      </w:r>
      <w:r>
        <w:t>объектом.</w:t>
      </w:r>
      <w:r>
        <w:rPr>
          <w:spacing w:val="-17"/>
        </w:rPr>
        <w:t xml:space="preserve"> </w:t>
      </w:r>
      <w:r>
        <w:t>Узнавание</w:t>
      </w:r>
      <w:r>
        <w:rPr>
          <w:spacing w:val="-16"/>
        </w:rPr>
        <w:t xml:space="preserve"> </w:t>
      </w:r>
      <w:r>
        <w:t>(различение)</w:t>
      </w:r>
      <w:r>
        <w:rPr>
          <w:spacing w:val="-16"/>
        </w:rPr>
        <w:t xml:space="preserve"> </w:t>
      </w:r>
      <w:r>
        <w:t>цвета</w:t>
      </w:r>
      <w:r>
        <w:rPr>
          <w:spacing w:val="-17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(красный,</w:t>
      </w:r>
      <w:r>
        <w:rPr>
          <w:spacing w:val="-17"/>
        </w:rPr>
        <w:t xml:space="preserve"> </w:t>
      </w:r>
      <w:r>
        <w:t>синий,</w:t>
      </w:r>
      <w:r>
        <w:rPr>
          <w:spacing w:val="-18"/>
        </w:rPr>
        <w:t xml:space="preserve"> </w:t>
      </w:r>
      <w:r>
        <w:t>жел-</w:t>
      </w:r>
      <w:r>
        <w:rPr>
          <w:spacing w:val="-67"/>
        </w:rPr>
        <w:t xml:space="preserve"> </w:t>
      </w:r>
      <w:r>
        <w:t>тый,</w:t>
      </w:r>
      <w:r>
        <w:rPr>
          <w:spacing w:val="-2"/>
        </w:rPr>
        <w:t xml:space="preserve"> </w:t>
      </w:r>
      <w:r>
        <w:t>зеленый,</w:t>
      </w:r>
      <w:r>
        <w:rPr>
          <w:spacing w:val="-1"/>
        </w:rPr>
        <w:t xml:space="preserve"> </w:t>
      </w:r>
      <w:r>
        <w:t>черный</w:t>
      </w:r>
      <w:r>
        <w:rPr>
          <w:spacing w:val="-3"/>
        </w:rPr>
        <w:t xml:space="preserve"> </w:t>
      </w:r>
      <w:r>
        <w:t>и др.).</w:t>
      </w:r>
    </w:p>
    <w:p w14:paraId="6E8B9A11" w14:textId="77777777" w:rsidR="001F167D" w:rsidRDefault="00E44A9C">
      <w:pPr>
        <w:spacing w:before="204"/>
        <w:ind w:left="812"/>
        <w:rPr>
          <w:i/>
          <w:sz w:val="28"/>
        </w:rPr>
      </w:pPr>
      <w:r>
        <w:rPr>
          <w:i/>
          <w:sz w:val="28"/>
        </w:rPr>
        <w:t>Слуховое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восприятие.</w:t>
      </w:r>
    </w:p>
    <w:p w14:paraId="7CA26400" w14:textId="77777777" w:rsidR="001F167D" w:rsidRDefault="00E44A9C">
      <w:pPr>
        <w:pStyle w:val="a3"/>
        <w:spacing w:before="247" w:line="276" w:lineRule="auto"/>
        <w:ind w:right="1133" w:firstLine="566"/>
      </w:pPr>
      <w:r>
        <w:rPr>
          <w:spacing w:val="-1"/>
        </w:rPr>
        <w:t>Локализация</w:t>
      </w:r>
      <w:r>
        <w:rPr>
          <w:spacing w:val="-17"/>
        </w:rPr>
        <w:t xml:space="preserve"> </w:t>
      </w:r>
      <w:r>
        <w:rPr>
          <w:spacing w:val="-1"/>
        </w:rPr>
        <w:t>неподвижного</w:t>
      </w:r>
      <w:r>
        <w:rPr>
          <w:spacing w:val="-17"/>
        </w:rPr>
        <w:t xml:space="preserve"> </w:t>
      </w:r>
      <w:r>
        <w:rPr>
          <w:spacing w:val="-1"/>
        </w:rPr>
        <w:t>источника</w:t>
      </w:r>
      <w:r>
        <w:rPr>
          <w:spacing w:val="-16"/>
        </w:rPr>
        <w:t xml:space="preserve"> </w:t>
      </w:r>
      <w:r>
        <w:rPr>
          <w:spacing w:val="-1"/>
        </w:rPr>
        <w:t>звука,</w:t>
      </w:r>
      <w:r>
        <w:rPr>
          <w:spacing w:val="-18"/>
        </w:rPr>
        <w:t xml:space="preserve"> </w:t>
      </w:r>
      <w:r>
        <w:t>расположенного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>уха</w:t>
      </w:r>
      <w:r>
        <w:rPr>
          <w:spacing w:val="-68"/>
        </w:rPr>
        <w:t xml:space="preserve"> </w:t>
      </w:r>
      <w:r>
        <w:t>(плеча, талии). Прослеживание за близко расположенным перемещающимся ис-</w:t>
      </w:r>
      <w:r>
        <w:rPr>
          <w:spacing w:val="-67"/>
        </w:rPr>
        <w:t xml:space="preserve"> </w:t>
      </w:r>
      <w:r>
        <w:t>точником звука. Локализация неподвижного удаленного источника звука. Соот-</w:t>
      </w:r>
      <w:r>
        <w:rPr>
          <w:spacing w:val="-67"/>
        </w:rPr>
        <w:t xml:space="preserve"> </w:t>
      </w:r>
      <w:r>
        <w:rPr>
          <w:spacing w:val="-1"/>
        </w:rPr>
        <w:t>несение</w:t>
      </w:r>
      <w:r>
        <w:rPr>
          <w:spacing w:val="-15"/>
        </w:rPr>
        <w:t xml:space="preserve"> </w:t>
      </w:r>
      <w:r>
        <w:rPr>
          <w:spacing w:val="-1"/>
        </w:rPr>
        <w:t>звука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его</w:t>
      </w:r>
      <w:r>
        <w:rPr>
          <w:spacing w:val="-15"/>
        </w:rPr>
        <w:t xml:space="preserve"> </w:t>
      </w:r>
      <w:r>
        <w:t>источником.</w:t>
      </w:r>
      <w:r>
        <w:rPr>
          <w:spacing w:val="-15"/>
        </w:rPr>
        <w:t xml:space="preserve"> </w:t>
      </w:r>
      <w:r>
        <w:t>Нахождение</w:t>
      </w:r>
      <w:r>
        <w:rPr>
          <w:spacing w:val="-16"/>
        </w:rPr>
        <w:t xml:space="preserve"> </w:t>
      </w:r>
      <w:r>
        <w:t>одинаковых</w:t>
      </w:r>
      <w:r>
        <w:rPr>
          <w:spacing w:val="-1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звучанию</w:t>
      </w:r>
      <w:r>
        <w:rPr>
          <w:spacing w:val="-17"/>
        </w:rPr>
        <w:t xml:space="preserve"> </w:t>
      </w:r>
      <w:r>
        <w:t>объектов.</w:t>
      </w:r>
    </w:p>
    <w:p w14:paraId="7CE34E81" w14:textId="77777777" w:rsidR="001F167D" w:rsidRDefault="00E44A9C">
      <w:pPr>
        <w:spacing w:before="202"/>
        <w:ind w:left="812"/>
        <w:rPr>
          <w:i/>
          <w:sz w:val="28"/>
        </w:rPr>
      </w:pPr>
      <w:r>
        <w:rPr>
          <w:i/>
          <w:sz w:val="28"/>
        </w:rPr>
        <w:t>Кинестетическое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восприятие.</w:t>
      </w:r>
    </w:p>
    <w:p w14:paraId="3747AA78" w14:textId="77777777" w:rsidR="001F167D" w:rsidRDefault="00E44A9C">
      <w:pPr>
        <w:pStyle w:val="a3"/>
        <w:spacing w:before="246" w:line="276" w:lineRule="auto"/>
        <w:ind w:right="1129" w:firstLine="566"/>
      </w:pPr>
      <w:r>
        <w:t>Эмоционально-двигательная реакция на прикосновения человека. Ре-акция</w:t>
      </w:r>
      <w:r>
        <w:rPr>
          <w:spacing w:val="-67"/>
        </w:rPr>
        <w:t xml:space="preserve"> </w:t>
      </w:r>
      <w:r>
        <w:t>на соприкосновение с материалами (дерево, металл, клейстер, пласт-масса, бу-</w:t>
      </w:r>
      <w:r>
        <w:rPr>
          <w:spacing w:val="1"/>
        </w:rPr>
        <w:t xml:space="preserve"> </w:t>
      </w:r>
      <w:r>
        <w:t>мага, вода и др.), различными по температуре (холодный, теплый), фактуре</w:t>
      </w:r>
      <w:r>
        <w:rPr>
          <w:spacing w:val="1"/>
        </w:rPr>
        <w:t xml:space="preserve"> </w:t>
      </w:r>
      <w:r>
        <w:t>(гладкий,</w:t>
      </w:r>
      <w:r>
        <w:rPr>
          <w:spacing w:val="-10"/>
        </w:rPr>
        <w:t xml:space="preserve"> </w:t>
      </w:r>
      <w:r>
        <w:t>шероховатый),</w:t>
      </w:r>
      <w:r>
        <w:rPr>
          <w:spacing w:val="-9"/>
        </w:rPr>
        <w:t xml:space="preserve"> </w:t>
      </w:r>
      <w:r>
        <w:t>вязкости</w:t>
      </w:r>
      <w:r>
        <w:rPr>
          <w:spacing w:val="-8"/>
        </w:rPr>
        <w:t xml:space="preserve"> </w:t>
      </w:r>
      <w:r>
        <w:t>(жидкий,</w:t>
      </w:r>
      <w:r>
        <w:rPr>
          <w:spacing w:val="-9"/>
        </w:rPr>
        <w:t xml:space="preserve"> </w:t>
      </w:r>
      <w:r>
        <w:t>густой,</w:t>
      </w:r>
      <w:r>
        <w:rPr>
          <w:spacing w:val="-9"/>
        </w:rPr>
        <w:t xml:space="preserve"> </w:t>
      </w:r>
      <w:r>
        <w:t>сыпучий).</w:t>
      </w:r>
      <w:r>
        <w:rPr>
          <w:spacing w:val="-9"/>
        </w:rPr>
        <w:t xml:space="preserve"> </w:t>
      </w:r>
      <w:r>
        <w:t>Реакция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вибра-</w:t>
      </w:r>
      <w:r>
        <w:rPr>
          <w:spacing w:val="-68"/>
        </w:rPr>
        <w:t xml:space="preserve"> </w:t>
      </w:r>
      <w:r>
        <w:t>цию,</w:t>
      </w:r>
      <w:r>
        <w:rPr>
          <w:spacing w:val="-14"/>
        </w:rPr>
        <w:t xml:space="preserve"> </w:t>
      </w:r>
      <w:r>
        <w:t>исходящую</w:t>
      </w:r>
      <w:r>
        <w:rPr>
          <w:spacing w:val="-13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объектов.</w:t>
      </w:r>
      <w:r>
        <w:rPr>
          <w:spacing w:val="-14"/>
        </w:rPr>
        <w:t xml:space="preserve"> </w:t>
      </w:r>
      <w:r>
        <w:t>Реакция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давление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3"/>
        </w:rPr>
        <w:t xml:space="preserve"> </w:t>
      </w:r>
      <w:r>
        <w:t>тела.</w:t>
      </w:r>
      <w:r>
        <w:rPr>
          <w:spacing w:val="-13"/>
        </w:rPr>
        <w:t xml:space="preserve"> </w:t>
      </w:r>
      <w:r>
        <w:t>Реакция</w:t>
      </w:r>
      <w:r>
        <w:rPr>
          <w:spacing w:val="-6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горизонтальное</w:t>
      </w:r>
      <w:r>
        <w:rPr>
          <w:spacing w:val="-16"/>
        </w:rPr>
        <w:t xml:space="preserve"> </w:t>
      </w:r>
      <w:r>
        <w:t>(вертикальное)</w:t>
      </w:r>
      <w:r>
        <w:rPr>
          <w:spacing w:val="-17"/>
        </w:rPr>
        <w:t xml:space="preserve"> </w:t>
      </w:r>
      <w:r>
        <w:t>положение</w:t>
      </w:r>
      <w:r>
        <w:rPr>
          <w:spacing w:val="-15"/>
        </w:rPr>
        <w:t xml:space="preserve"> </w:t>
      </w:r>
      <w:r>
        <w:t>тела.</w:t>
      </w:r>
      <w:r>
        <w:rPr>
          <w:spacing w:val="-16"/>
        </w:rPr>
        <w:t xml:space="preserve"> </w:t>
      </w:r>
      <w:r>
        <w:t>Реакция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положение</w:t>
      </w:r>
      <w:r>
        <w:rPr>
          <w:spacing w:val="-17"/>
        </w:rPr>
        <w:t xml:space="preserve"> </w:t>
      </w:r>
      <w:r>
        <w:t>частей</w:t>
      </w:r>
      <w:r>
        <w:rPr>
          <w:spacing w:val="-68"/>
        </w:rPr>
        <w:t xml:space="preserve"> </w:t>
      </w:r>
      <w:r>
        <w:t>тела. Реакция на соприкосновение тела с разными видами поверхностей. Разли-</w:t>
      </w:r>
      <w:r>
        <w:rPr>
          <w:spacing w:val="1"/>
        </w:rPr>
        <w:t xml:space="preserve"> </w:t>
      </w:r>
      <w:r>
        <w:t>чение материалов (дерево, металл, клейстер, крупа, вода и др.) по температуре</w:t>
      </w:r>
      <w:r>
        <w:rPr>
          <w:spacing w:val="1"/>
        </w:rPr>
        <w:t xml:space="preserve"> </w:t>
      </w:r>
      <w:r>
        <w:t>(холодный, горячий), фактуре (гладкий, шероховатый), влажности (мокрый, су-</w:t>
      </w:r>
      <w:r>
        <w:rPr>
          <w:spacing w:val="1"/>
        </w:rPr>
        <w:t xml:space="preserve"> </w:t>
      </w:r>
      <w:r>
        <w:t>хой),</w:t>
      </w:r>
      <w:r>
        <w:rPr>
          <w:spacing w:val="-2"/>
        </w:rPr>
        <w:t xml:space="preserve"> </w:t>
      </w:r>
      <w:r>
        <w:t>вязкости (жидкий,</w:t>
      </w:r>
      <w:r>
        <w:rPr>
          <w:spacing w:val="-1"/>
        </w:rPr>
        <w:t xml:space="preserve"> </w:t>
      </w:r>
      <w:r>
        <w:t>густой).</w:t>
      </w:r>
    </w:p>
    <w:p w14:paraId="53637DF5" w14:textId="77777777" w:rsidR="001F167D" w:rsidRDefault="00E44A9C">
      <w:pPr>
        <w:spacing w:before="203"/>
        <w:ind w:left="812"/>
        <w:rPr>
          <w:i/>
          <w:sz w:val="28"/>
        </w:rPr>
      </w:pPr>
      <w:r>
        <w:rPr>
          <w:i/>
          <w:sz w:val="28"/>
        </w:rPr>
        <w:t>Восприятие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запаха.</w:t>
      </w:r>
    </w:p>
    <w:p w14:paraId="2AE3FAF8" w14:textId="77777777" w:rsidR="001F167D" w:rsidRDefault="00E44A9C">
      <w:pPr>
        <w:pStyle w:val="a3"/>
        <w:spacing w:before="247" w:line="278" w:lineRule="auto"/>
        <w:ind w:right="1139"/>
      </w:pPr>
      <w:r>
        <w:t>Реакция на запахи. Узнавание (различение) объектов по запаху (лимон, банан,</w:t>
      </w:r>
      <w:r>
        <w:rPr>
          <w:spacing w:val="1"/>
        </w:rPr>
        <w:t xml:space="preserve"> </w:t>
      </w:r>
      <w:r>
        <w:t>хвоя, кофе и</w:t>
      </w:r>
      <w:r>
        <w:rPr>
          <w:spacing w:val="-3"/>
        </w:rPr>
        <w:t xml:space="preserve"> </w:t>
      </w:r>
      <w:r>
        <w:t>др.)</w:t>
      </w:r>
    </w:p>
    <w:p w14:paraId="071FC334" w14:textId="77777777" w:rsidR="001F167D" w:rsidRDefault="00E44A9C">
      <w:pPr>
        <w:spacing w:before="196"/>
        <w:ind w:left="812"/>
        <w:rPr>
          <w:i/>
          <w:sz w:val="28"/>
        </w:rPr>
      </w:pPr>
      <w:r>
        <w:rPr>
          <w:i/>
          <w:sz w:val="28"/>
        </w:rPr>
        <w:t>Восприятие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вкуса.</w:t>
      </w:r>
    </w:p>
    <w:p w14:paraId="689063D3" w14:textId="77777777" w:rsidR="001F167D" w:rsidRDefault="00E44A9C">
      <w:pPr>
        <w:pStyle w:val="a3"/>
        <w:spacing w:before="244" w:line="276" w:lineRule="auto"/>
        <w:ind w:right="1129"/>
      </w:pPr>
      <w:r>
        <w:t>Реакция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продукты,</w:t>
      </w:r>
      <w:r>
        <w:rPr>
          <w:spacing w:val="-10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вкусовым</w:t>
      </w:r>
      <w:r>
        <w:rPr>
          <w:spacing w:val="-9"/>
        </w:rPr>
        <w:t xml:space="preserve"> </w:t>
      </w:r>
      <w:r>
        <w:t>качествам</w:t>
      </w:r>
      <w:r>
        <w:rPr>
          <w:spacing w:val="-9"/>
        </w:rPr>
        <w:t xml:space="preserve"> </w:t>
      </w:r>
      <w:r>
        <w:t>(горький,</w:t>
      </w:r>
      <w:r>
        <w:rPr>
          <w:spacing w:val="-11"/>
        </w:rPr>
        <w:t xml:space="preserve"> </w:t>
      </w:r>
      <w:r>
        <w:t>сладкий,</w:t>
      </w:r>
      <w:r>
        <w:rPr>
          <w:spacing w:val="-10"/>
        </w:rPr>
        <w:t xml:space="preserve"> </w:t>
      </w:r>
      <w:r>
        <w:t>кис-</w:t>
      </w:r>
      <w:r>
        <w:rPr>
          <w:spacing w:val="-67"/>
        </w:rPr>
        <w:t xml:space="preserve"> </w:t>
      </w:r>
      <w:r>
        <w:t>лый, соленый) и консистенции (жидкий, твердый, вязкий, сыпу-чий). Узнавание</w:t>
      </w:r>
      <w:r>
        <w:rPr>
          <w:spacing w:val="-67"/>
        </w:rPr>
        <w:t xml:space="preserve"> </w:t>
      </w:r>
      <w:r>
        <w:rPr>
          <w:spacing w:val="-1"/>
        </w:rPr>
        <w:t>(различение)</w:t>
      </w:r>
      <w:r>
        <w:rPr>
          <w:spacing w:val="-17"/>
        </w:rPr>
        <w:t xml:space="preserve"> </w:t>
      </w:r>
      <w:r>
        <w:t>продуктов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вкусу</w:t>
      </w:r>
      <w:r>
        <w:rPr>
          <w:spacing w:val="-20"/>
        </w:rPr>
        <w:t xml:space="preserve"> </w:t>
      </w:r>
      <w:r>
        <w:t>(шоколад,</w:t>
      </w:r>
      <w:r>
        <w:rPr>
          <w:spacing w:val="-17"/>
        </w:rPr>
        <w:t xml:space="preserve"> </w:t>
      </w:r>
      <w:r>
        <w:t>груша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др.).</w:t>
      </w:r>
      <w:r>
        <w:rPr>
          <w:spacing w:val="-18"/>
        </w:rPr>
        <w:t xml:space="preserve"> </w:t>
      </w:r>
      <w:r>
        <w:t>Узнавание</w:t>
      </w:r>
      <w:r>
        <w:rPr>
          <w:spacing w:val="-17"/>
        </w:rPr>
        <w:t xml:space="preserve"> </w:t>
      </w:r>
      <w:r>
        <w:t>(различение)</w:t>
      </w:r>
      <w:r>
        <w:rPr>
          <w:spacing w:val="-67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вкусовых качеств</w:t>
      </w:r>
      <w:r>
        <w:rPr>
          <w:spacing w:val="-6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(горький,</w:t>
      </w:r>
      <w:r>
        <w:rPr>
          <w:spacing w:val="-2"/>
        </w:rPr>
        <w:t xml:space="preserve"> </w:t>
      </w:r>
      <w:r>
        <w:t>сладкий,</w:t>
      </w:r>
      <w:r>
        <w:rPr>
          <w:spacing w:val="-3"/>
        </w:rPr>
        <w:t xml:space="preserve"> </w:t>
      </w:r>
      <w:r>
        <w:t>кислый,</w:t>
      </w:r>
      <w:r>
        <w:rPr>
          <w:spacing w:val="-2"/>
        </w:rPr>
        <w:t xml:space="preserve"> </w:t>
      </w:r>
      <w:r>
        <w:t>соленый).</w:t>
      </w:r>
    </w:p>
    <w:p w14:paraId="06528FDD" w14:textId="77777777" w:rsidR="001F167D" w:rsidRDefault="00E44A9C">
      <w:pPr>
        <w:pStyle w:val="11"/>
        <w:numPr>
          <w:ilvl w:val="0"/>
          <w:numId w:val="17"/>
        </w:numPr>
        <w:tabs>
          <w:tab w:val="left" w:pos="1401"/>
        </w:tabs>
        <w:spacing w:before="202" w:line="278" w:lineRule="auto"/>
        <w:ind w:left="812" w:right="1131" w:firstLine="0"/>
      </w:pPr>
      <w:r>
        <w:t>Рабочая</w:t>
      </w:r>
      <w:r>
        <w:rPr>
          <w:spacing w:val="17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коррекционного</w:t>
      </w:r>
      <w:r>
        <w:rPr>
          <w:spacing w:val="20"/>
        </w:rPr>
        <w:t xml:space="preserve"> </w:t>
      </w:r>
      <w:r>
        <w:t>курса</w:t>
      </w:r>
      <w:r>
        <w:rPr>
          <w:spacing w:val="18"/>
        </w:rPr>
        <w:t xml:space="preserve"> </w:t>
      </w:r>
      <w:r>
        <w:t>"Предметно-практические</w:t>
      </w:r>
      <w:r>
        <w:rPr>
          <w:spacing w:val="-67"/>
        </w:rPr>
        <w:t xml:space="preserve"> </w:t>
      </w:r>
      <w:r>
        <w:t>действия".</w:t>
      </w:r>
    </w:p>
    <w:p w14:paraId="2865CE94" w14:textId="77777777" w:rsidR="001F167D" w:rsidRDefault="00E44A9C">
      <w:pPr>
        <w:spacing w:before="194"/>
        <w:ind w:left="88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64B2CD91" w14:textId="77777777" w:rsidR="001F167D" w:rsidRDefault="001F167D">
      <w:pPr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A8530A8" w14:textId="77777777" w:rsidR="001F167D" w:rsidRDefault="00E44A9C">
      <w:pPr>
        <w:pStyle w:val="a3"/>
        <w:spacing w:before="74" w:line="276" w:lineRule="auto"/>
        <w:ind w:right="1131" w:firstLine="566"/>
      </w:pPr>
      <w:r>
        <w:t>«Предметно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практическая</w:t>
      </w:r>
      <w:r>
        <w:rPr>
          <w:spacing w:val="-4"/>
        </w:rPr>
        <w:t xml:space="preserve"> </w:t>
      </w:r>
      <w:r>
        <w:t>деятельность»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тяжелой</w:t>
      </w:r>
      <w:r>
        <w:rPr>
          <w:spacing w:val="-4"/>
        </w:rPr>
        <w:t xml:space="preserve"> </w:t>
      </w:r>
      <w:r>
        <w:t>умственной</w:t>
      </w:r>
      <w:r>
        <w:rPr>
          <w:spacing w:val="-68"/>
        </w:rPr>
        <w:t xml:space="preserve"> </w:t>
      </w:r>
      <w:r>
        <w:t>отсталостью предусматривает использование на уроках различные многообраз-</w:t>
      </w:r>
      <w:r>
        <w:rPr>
          <w:spacing w:val="1"/>
        </w:rPr>
        <w:t xml:space="preserve"> </w:t>
      </w:r>
      <w:r>
        <w:t>ные виды деятельности, корригировать недостатки восприятия, внимания, зри-</w:t>
      </w:r>
      <w:r>
        <w:rPr>
          <w:spacing w:val="1"/>
        </w:rPr>
        <w:t xml:space="preserve"> </w:t>
      </w:r>
      <w:r>
        <w:rPr>
          <w:spacing w:val="-1"/>
        </w:rPr>
        <w:t>тельно-двигательной</w:t>
      </w:r>
      <w:r>
        <w:rPr>
          <w:spacing w:val="-13"/>
        </w:rPr>
        <w:t xml:space="preserve"> </w:t>
      </w:r>
      <w:r>
        <w:t>координации,</w:t>
      </w:r>
      <w:r>
        <w:rPr>
          <w:spacing w:val="-14"/>
        </w:rPr>
        <w:t xml:space="preserve"> </w:t>
      </w:r>
      <w:r>
        <w:t>пространственных</w:t>
      </w:r>
      <w:r>
        <w:rPr>
          <w:spacing w:val="-14"/>
        </w:rPr>
        <w:t xml:space="preserve"> </w:t>
      </w:r>
      <w:r>
        <w:t>представлений,</w:t>
      </w:r>
      <w:r>
        <w:rPr>
          <w:spacing w:val="-14"/>
        </w:rPr>
        <w:t xml:space="preserve"> </w:t>
      </w:r>
      <w:r>
        <w:t>наглядно-</w:t>
      </w:r>
      <w:r>
        <w:rPr>
          <w:spacing w:val="-68"/>
        </w:rPr>
        <w:t xml:space="preserve"> </w:t>
      </w:r>
      <w:r>
        <w:t>действенного и наглядно-образного мышления детей, а также их речи в связи 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деятельностью.</w:t>
      </w:r>
    </w:p>
    <w:p w14:paraId="22A875F9" w14:textId="77777777" w:rsidR="001F167D" w:rsidRDefault="00E44A9C">
      <w:pPr>
        <w:pStyle w:val="a3"/>
        <w:spacing w:before="203" w:line="276" w:lineRule="auto"/>
        <w:ind w:right="1136" w:firstLine="566"/>
      </w:pPr>
      <w:r>
        <w:t>Процесс специального обучения детей со сложным дефектом способствует</w:t>
      </w:r>
      <w:r>
        <w:rPr>
          <w:spacing w:val="-6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всестороннему</w:t>
      </w:r>
      <w:r>
        <w:rPr>
          <w:spacing w:val="-12"/>
        </w:rPr>
        <w:t xml:space="preserve"> </w:t>
      </w:r>
      <w:r>
        <w:t>развитию,</w:t>
      </w:r>
      <w:r>
        <w:rPr>
          <w:spacing w:val="-9"/>
        </w:rPr>
        <w:t xml:space="preserve"> </w:t>
      </w:r>
      <w:r>
        <w:t>коррекции</w:t>
      </w:r>
      <w:r>
        <w:rPr>
          <w:spacing w:val="-9"/>
        </w:rPr>
        <w:t xml:space="preserve"> </w:t>
      </w:r>
      <w:r>
        <w:t>высших</w:t>
      </w:r>
      <w:r>
        <w:rPr>
          <w:spacing w:val="-8"/>
        </w:rPr>
        <w:t xml:space="preserve"> </w:t>
      </w:r>
      <w:r>
        <w:t>психических</w:t>
      </w:r>
      <w:r>
        <w:rPr>
          <w:spacing w:val="-10"/>
        </w:rPr>
        <w:t xml:space="preserve"> </w:t>
      </w:r>
      <w:r>
        <w:t>функций,</w:t>
      </w:r>
      <w:r>
        <w:rPr>
          <w:spacing w:val="-9"/>
        </w:rPr>
        <w:t xml:space="preserve"> </w:t>
      </w:r>
      <w:r>
        <w:t>познава-</w:t>
      </w:r>
      <w:r>
        <w:rPr>
          <w:spacing w:val="-67"/>
        </w:rPr>
        <w:t xml:space="preserve"> </w:t>
      </w:r>
      <w:r>
        <w:t>тельных способностей,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моторики.</w:t>
      </w:r>
    </w:p>
    <w:p w14:paraId="33C29C3D" w14:textId="77777777" w:rsidR="001F167D" w:rsidRDefault="00E44A9C">
      <w:pPr>
        <w:pStyle w:val="a3"/>
        <w:spacing w:before="200" w:line="276" w:lineRule="auto"/>
        <w:ind w:right="1131" w:firstLine="566"/>
      </w:pPr>
      <w:r>
        <w:t>Цель курса: корригировать нарушения восприятия, внимания, зрительно -</w:t>
      </w:r>
      <w:r>
        <w:rPr>
          <w:spacing w:val="1"/>
        </w:rPr>
        <w:t xml:space="preserve"> </w:t>
      </w:r>
      <w:r>
        <w:t>двигательной координации, наглядно-образное мышления, развивать элементы</w:t>
      </w:r>
      <w:r>
        <w:rPr>
          <w:spacing w:val="1"/>
        </w:rPr>
        <w:t xml:space="preserve"> </w:t>
      </w:r>
      <w:r>
        <w:t>логического мышления; повышать уровень познавательной активности, обога-</w:t>
      </w:r>
      <w:r>
        <w:rPr>
          <w:spacing w:val="1"/>
        </w:rPr>
        <w:t xml:space="preserve"> </w:t>
      </w:r>
      <w:r>
        <w:t>тить</w:t>
      </w:r>
      <w:r>
        <w:rPr>
          <w:spacing w:val="-11"/>
        </w:rPr>
        <w:t xml:space="preserve"> </w:t>
      </w:r>
      <w:r>
        <w:t>чувственный</w:t>
      </w:r>
      <w:r>
        <w:rPr>
          <w:spacing w:val="-11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пополнить</w:t>
      </w:r>
      <w:r>
        <w:rPr>
          <w:spacing w:val="-11"/>
        </w:rPr>
        <w:t xml:space="preserve"> </w:t>
      </w:r>
      <w:r>
        <w:t>запас</w:t>
      </w:r>
      <w:r>
        <w:rPr>
          <w:spacing w:val="-9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сведений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запас.</w:t>
      </w:r>
    </w:p>
    <w:p w14:paraId="4BF08E46" w14:textId="77777777" w:rsidR="001F167D" w:rsidRDefault="00E44A9C">
      <w:pPr>
        <w:pStyle w:val="a3"/>
        <w:spacing w:before="202"/>
        <w:jc w:val="left"/>
      </w:pPr>
      <w:r>
        <w:t>Задачи:</w:t>
      </w:r>
    </w:p>
    <w:p w14:paraId="668F0385" w14:textId="77777777" w:rsidR="001F167D" w:rsidRDefault="00E44A9C">
      <w:pPr>
        <w:pStyle w:val="a4"/>
        <w:numPr>
          <w:ilvl w:val="0"/>
          <w:numId w:val="16"/>
        </w:numPr>
        <w:tabs>
          <w:tab w:val="left" w:pos="1094"/>
        </w:tabs>
        <w:spacing w:before="246" w:line="278" w:lineRule="auto"/>
        <w:ind w:right="1133" w:firstLine="0"/>
        <w:rPr>
          <w:sz w:val="28"/>
        </w:rPr>
      </w:pPr>
      <w:r>
        <w:rPr>
          <w:sz w:val="28"/>
        </w:rPr>
        <w:t>улучшение и развитие сенсорной сферы детей с тяжелой умственной отстало-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стью;</w:t>
      </w:r>
    </w:p>
    <w:p w14:paraId="1786FB55" w14:textId="77777777" w:rsidR="001F167D" w:rsidRDefault="00E44A9C">
      <w:pPr>
        <w:pStyle w:val="a4"/>
        <w:numPr>
          <w:ilvl w:val="0"/>
          <w:numId w:val="16"/>
        </w:numPr>
        <w:tabs>
          <w:tab w:val="left" w:pos="1173"/>
        </w:tabs>
        <w:spacing w:before="194" w:line="278" w:lineRule="auto"/>
        <w:ind w:right="1137" w:firstLine="0"/>
        <w:rPr>
          <w:sz w:val="28"/>
        </w:rPr>
      </w:pPr>
      <w:r>
        <w:rPr>
          <w:sz w:val="28"/>
        </w:rPr>
        <w:t>уточнение,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6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7"/>
          <w:sz w:val="28"/>
        </w:rPr>
        <w:t xml:space="preserve"> </w:t>
      </w:r>
      <w:r>
        <w:rPr>
          <w:sz w:val="28"/>
        </w:rPr>
        <w:t>об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окружающем,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речи;</w:t>
      </w:r>
    </w:p>
    <w:p w14:paraId="3064A294" w14:textId="77777777" w:rsidR="001F167D" w:rsidRDefault="00E44A9C">
      <w:pPr>
        <w:pStyle w:val="a4"/>
        <w:numPr>
          <w:ilvl w:val="0"/>
          <w:numId w:val="16"/>
        </w:numPr>
        <w:tabs>
          <w:tab w:val="left" w:pos="1096"/>
        </w:tabs>
        <w:spacing w:before="194" w:line="278" w:lineRule="auto"/>
        <w:ind w:right="1139" w:firstLine="0"/>
        <w:rPr>
          <w:sz w:val="28"/>
        </w:rPr>
      </w:pPr>
      <w:r>
        <w:rPr>
          <w:sz w:val="28"/>
        </w:rPr>
        <w:t>формирование у детей умений выполнять предметную классификацию по об-</w:t>
      </w:r>
      <w:r>
        <w:rPr>
          <w:spacing w:val="-67"/>
          <w:sz w:val="28"/>
        </w:rPr>
        <w:t xml:space="preserve"> </w:t>
      </w:r>
      <w:r>
        <w:rPr>
          <w:sz w:val="28"/>
        </w:rPr>
        <w:t>разцу,</w:t>
      </w:r>
      <w:r>
        <w:rPr>
          <w:spacing w:val="-1"/>
          <w:sz w:val="28"/>
        </w:rPr>
        <w:t xml:space="preserve"> </w:t>
      </w:r>
      <w:r>
        <w:rPr>
          <w:sz w:val="28"/>
        </w:rPr>
        <w:t>слову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самостоятельно.</w:t>
      </w:r>
    </w:p>
    <w:p w14:paraId="1FBDD22C" w14:textId="77777777" w:rsidR="001F167D" w:rsidRDefault="00E44A9C">
      <w:pPr>
        <w:pStyle w:val="a4"/>
        <w:numPr>
          <w:ilvl w:val="0"/>
          <w:numId w:val="16"/>
        </w:numPr>
        <w:tabs>
          <w:tab w:val="left" w:pos="1101"/>
        </w:tabs>
        <w:spacing w:before="192" w:line="278" w:lineRule="auto"/>
        <w:ind w:right="1133" w:firstLine="0"/>
        <w:rPr>
          <w:sz w:val="28"/>
        </w:rPr>
      </w:pPr>
      <w:r>
        <w:rPr>
          <w:sz w:val="28"/>
        </w:rPr>
        <w:t>создание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"/>
          <w:sz w:val="28"/>
        </w:rPr>
        <w:t xml:space="preserve"> </w:t>
      </w:r>
      <w:r>
        <w:rPr>
          <w:sz w:val="28"/>
        </w:rPr>
        <w:t>наглядно-действенного</w:t>
      </w:r>
      <w:r>
        <w:rPr>
          <w:spacing w:val="5"/>
          <w:sz w:val="28"/>
        </w:rPr>
        <w:t xml:space="preserve"> </w:t>
      </w:r>
      <w:r>
        <w:rPr>
          <w:sz w:val="28"/>
        </w:rPr>
        <w:t>типа</w:t>
      </w:r>
      <w:r>
        <w:rPr>
          <w:spacing w:val="4"/>
          <w:sz w:val="28"/>
        </w:rPr>
        <w:t xml:space="preserve"> </w:t>
      </w:r>
      <w:r>
        <w:rPr>
          <w:sz w:val="28"/>
        </w:rPr>
        <w:t>мыш-</w:t>
      </w:r>
      <w:r>
        <w:rPr>
          <w:spacing w:val="-67"/>
          <w:sz w:val="28"/>
        </w:rPr>
        <w:t xml:space="preserve"> </w:t>
      </w:r>
      <w:r>
        <w:rPr>
          <w:sz w:val="28"/>
        </w:rPr>
        <w:t>ления.</w:t>
      </w:r>
    </w:p>
    <w:p w14:paraId="5034A39F" w14:textId="77777777" w:rsidR="001F167D" w:rsidRDefault="00E44A9C">
      <w:pPr>
        <w:pStyle w:val="a3"/>
        <w:spacing w:before="196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14:paraId="0E75E91A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узнавания;</w:t>
      </w:r>
    </w:p>
    <w:p w14:paraId="5C7C31DB" w14:textId="77777777" w:rsidR="001F167D" w:rsidRDefault="00E44A9C">
      <w:pPr>
        <w:pStyle w:val="a4"/>
        <w:numPr>
          <w:ilvl w:val="0"/>
          <w:numId w:val="73"/>
        </w:numPr>
        <w:tabs>
          <w:tab w:val="left" w:pos="1047"/>
        </w:tabs>
        <w:spacing w:before="250"/>
        <w:ind w:left="1046" w:hanging="23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ориентации;</w:t>
      </w:r>
    </w:p>
    <w:p w14:paraId="23918D3B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6"/>
        <w:ind w:left="976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операций;</w:t>
      </w:r>
    </w:p>
    <w:p w14:paraId="21E3CEC7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мышления;</w:t>
      </w:r>
    </w:p>
    <w:p w14:paraId="3B806091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/>
        <w:ind w:left="976" w:hanging="165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сферы;</w:t>
      </w:r>
    </w:p>
    <w:p w14:paraId="47055DF6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словаря;</w:t>
      </w:r>
    </w:p>
    <w:p w14:paraId="33F2848E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знаниях,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навыках.</w:t>
      </w:r>
    </w:p>
    <w:p w14:paraId="79D3FB6C" w14:textId="77777777" w:rsidR="001F167D" w:rsidRDefault="001F167D">
      <w:pPr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4615525" w14:textId="77777777" w:rsidR="001F167D" w:rsidRDefault="00E44A9C">
      <w:pPr>
        <w:pStyle w:val="a3"/>
        <w:spacing w:before="74" w:line="276" w:lineRule="auto"/>
        <w:ind w:right="1129" w:firstLine="566"/>
      </w:pPr>
      <w:r>
        <w:rPr>
          <w:spacing w:val="-1"/>
        </w:rPr>
        <w:t>Материально-техническое</w:t>
      </w:r>
      <w:r>
        <w:rPr>
          <w:spacing w:val="-13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"Предметно-прак-</w:t>
      </w:r>
      <w:r>
        <w:rPr>
          <w:spacing w:val="-68"/>
        </w:rPr>
        <w:t xml:space="preserve"> </w:t>
      </w:r>
      <w:r>
        <w:t>тические действия" включает: предметы для нанизывания на стержень, шнур,</w:t>
      </w:r>
      <w:r>
        <w:rPr>
          <w:spacing w:val="1"/>
        </w:rPr>
        <w:t xml:space="preserve"> </w:t>
      </w:r>
      <w:r>
        <w:t>нить (кольца, шары, бусины), звучащие предметы для встряхивания, предметы</w:t>
      </w:r>
      <w:r>
        <w:rPr>
          <w:spacing w:val="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сжимания</w:t>
      </w:r>
      <w:r>
        <w:rPr>
          <w:spacing w:val="-9"/>
        </w:rPr>
        <w:t xml:space="preserve"> </w:t>
      </w:r>
      <w:r>
        <w:t>(мячи</w:t>
      </w:r>
      <w:r>
        <w:rPr>
          <w:spacing w:val="-10"/>
        </w:rPr>
        <w:t xml:space="preserve"> </w:t>
      </w:r>
      <w:r>
        <w:t>различной</w:t>
      </w:r>
      <w:r>
        <w:rPr>
          <w:spacing w:val="-9"/>
        </w:rPr>
        <w:t xml:space="preserve"> </w:t>
      </w:r>
      <w:r>
        <w:t>фактуры,</w:t>
      </w:r>
      <w:r>
        <w:rPr>
          <w:spacing w:val="-10"/>
        </w:rPr>
        <w:t xml:space="preserve"> </w:t>
      </w:r>
      <w:r>
        <w:t>разного</w:t>
      </w:r>
      <w:r>
        <w:rPr>
          <w:spacing w:val="-8"/>
        </w:rPr>
        <w:t xml:space="preserve"> </w:t>
      </w:r>
      <w:r>
        <w:t>диаметра),</w:t>
      </w:r>
      <w:r>
        <w:rPr>
          <w:spacing w:val="-13"/>
        </w:rPr>
        <w:t xml:space="preserve"> </w:t>
      </w:r>
      <w:r>
        <w:t>вставления</w:t>
      </w:r>
      <w:r>
        <w:rPr>
          <w:spacing w:val="-9"/>
        </w:rPr>
        <w:t xml:space="preserve"> </w:t>
      </w:r>
      <w:r>
        <w:t>(стакан-</w:t>
      </w:r>
      <w:r>
        <w:rPr>
          <w:spacing w:val="-67"/>
        </w:rPr>
        <w:t xml:space="preserve"> </w:t>
      </w:r>
      <w:r>
        <w:t>чики</w:t>
      </w:r>
      <w:r>
        <w:rPr>
          <w:spacing w:val="-1"/>
        </w:rPr>
        <w:t xml:space="preserve"> </w:t>
      </w:r>
      <w:r>
        <w:t>одинаковой величины).</w:t>
      </w:r>
    </w:p>
    <w:p w14:paraId="350C5079" w14:textId="77777777" w:rsidR="001F167D" w:rsidRDefault="00E44A9C">
      <w:pPr>
        <w:pStyle w:val="21"/>
        <w:spacing w:before="204"/>
        <w:jc w:val="left"/>
      </w:pPr>
      <w:r>
        <w:t>Содержание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"Предметно-практические</w:t>
      </w:r>
      <w:r>
        <w:rPr>
          <w:spacing w:val="-6"/>
        </w:rPr>
        <w:t xml:space="preserve"> </w:t>
      </w:r>
      <w:r>
        <w:t>действия".</w:t>
      </w:r>
    </w:p>
    <w:p w14:paraId="3477F83E" w14:textId="77777777" w:rsidR="001F167D" w:rsidRDefault="00E44A9C">
      <w:pPr>
        <w:pStyle w:val="a4"/>
        <w:numPr>
          <w:ilvl w:val="1"/>
          <w:numId w:val="16"/>
        </w:numPr>
        <w:tabs>
          <w:tab w:val="left" w:pos="1534"/>
        </w:tabs>
        <w:spacing w:before="249"/>
        <w:ind w:hanging="361"/>
        <w:rPr>
          <w:i/>
          <w:sz w:val="28"/>
        </w:rPr>
      </w:pPr>
      <w:r>
        <w:rPr>
          <w:i/>
          <w:sz w:val="28"/>
        </w:rPr>
        <w:t>Предметно-манипулятивная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14:paraId="797B2488" w14:textId="77777777" w:rsidR="001F167D" w:rsidRDefault="00E44A9C">
      <w:pPr>
        <w:pStyle w:val="a3"/>
        <w:spacing w:before="244" w:line="276" w:lineRule="auto"/>
        <w:ind w:right="1131" w:firstLine="566"/>
      </w:pPr>
      <w:r>
        <w:rPr>
          <w:spacing w:val="-1"/>
        </w:rPr>
        <w:t>Выполнение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подражанию</w:t>
      </w:r>
      <w:r>
        <w:rPr>
          <w:spacing w:val="-18"/>
        </w:rPr>
        <w:t xml:space="preserve"> </w:t>
      </w:r>
      <w:r>
        <w:t>упражнений</w:t>
      </w:r>
      <w:r>
        <w:rPr>
          <w:spacing w:val="-19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пальцев</w:t>
      </w:r>
      <w:r>
        <w:rPr>
          <w:spacing w:val="-17"/>
        </w:rPr>
        <w:t xml:space="preserve"> </w:t>
      </w:r>
      <w:r>
        <w:t>рук.</w:t>
      </w:r>
      <w:r>
        <w:rPr>
          <w:spacing w:val="-14"/>
        </w:rPr>
        <w:t xml:space="preserve"> </w:t>
      </w:r>
      <w:r>
        <w:t>Выполнение</w:t>
      </w:r>
      <w:r>
        <w:rPr>
          <w:spacing w:val="-16"/>
        </w:rPr>
        <w:t xml:space="preserve"> </w:t>
      </w:r>
      <w:r>
        <w:t>дей-</w:t>
      </w:r>
      <w:r>
        <w:rPr>
          <w:spacing w:val="-68"/>
        </w:rPr>
        <w:t xml:space="preserve"> </w:t>
      </w:r>
      <w:r>
        <w:t>ствий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инструкции:</w:t>
      </w:r>
      <w:r>
        <w:rPr>
          <w:spacing w:val="-4"/>
        </w:rPr>
        <w:t xml:space="preserve"> </w:t>
      </w:r>
      <w:r>
        <w:t>открывание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закрывание</w:t>
      </w:r>
      <w:r>
        <w:rPr>
          <w:spacing w:val="-5"/>
        </w:rPr>
        <w:t xml:space="preserve"> </w:t>
      </w:r>
      <w:r>
        <w:t>коробок,</w:t>
      </w:r>
      <w:r>
        <w:rPr>
          <w:spacing w:val="-6"/>
        </w:rPr>
        <w:t xml:space="preserve"> </w:t>
      </w:r>
      <w:r>
        <w:t>банок,</w:t>
      </w:r>
      <w:r>
        <w:rPr>
          <w:spacing w:val="-6"/>
        </w:rPr>
        <w:t xml:space="preserve"> </w:t>
      </w:r>
      <w:r>
        <w:t>флако-</w:t>
      </w:r>
      <w:r>
        <w:rPr>
          <w:spacing w:val="-68"/>
        </w:rPr>
        <w:t xml:space="preserve"> </w:t>
      </w:r>
      <w:r>
        <w:t>нов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завинчивающимися</w:t>
      </w:r>
      <w:r>
        <w:rPr>
          <w:spacing w:val="-10"/>
        </w:rPr>
        <w:t xml:space="preserve"> </w:t>
      </w:r>
      <w:r>
        <w:t>крышками;</w:t>
      </w:r>
      <w:r>
        <w:rPr>
          <w:spacing w:val="-13"/>
        </w:rPr>
        <w:t xml:space="preserve"> </w:t>
      </w:r>
      <w:r>
        <w:t>нанизывание</w:t>
      </w:r>
      <w:r>
        <w:rPr>
          <w:spacing w:val="-12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мелких</w:t>
      </w:r>
      <w:r>
        <w:rPr>
          <w:spacing w:val="-3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от-</w:t>
      </w:r>
      <w:r>
        <w:rPr>
          <w:spacing w:val="-68"/>
        </w:rPr>
        <w:t xml:space="preserve"> </w:t>
      </w:r>
      <w:r>
        <w:t>верстиями на тонкий шнур. Действия со шнуровками, застегивание и расстеги-</w:t>
      </w:r>
      <w:r>
        <w:rPr>
          <w:spacing w:val="1"/>
        </w:rPr>
        <w:t xml:space="preserve"> </w:t>
      </w:r>
      <w:r>
        <w:t>вание пуговиц, кнопок. Наполнение емкостей (крупой, водой И т.д.), перелива-</w:t>
      </w:r>
      <w:r>
        <w:rPr>
          <w:spacing w:val="1"/>
        </w:rPr>
        <w:t xml:space="preserve"> </w:t>
      </w:r>
      <w:r>
        <w:t>ние</w:t>
      </w:r>
      <w:r>
        <w:rPr>
          <w:spacing w:val="-1"/>
        </w:rPr>
        <w:t xml:space="preserve"> </w:t>
      </w:r>
      <w:r>
        <w:t>(пересыпание) из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емкости в</w:t>
      </w:r>
      <w:r>
        <w:rPr>
          <w:spacing w:val="-1"/>
        </w:rPr>
        <w:t xml:space="preserve"> </w:t>
      </w:r>
      <w:r>
        <w:t>другую.</w:t>
      </w:r>
    </w:p>
    <w:p w14:paraId="04357696" w14:textId="77777777" w:rsidR="001F167D" w:rsidRDefault="00E44A9C">
      <w:pPr>
        <w:pStyle w:val="a3"/>
        <w:spacing w:before="201" w:line="278" w:lineRule="auto"/>
        <w:ind w:right="1137"/>
      </w:pPr>
      <w:r>
        <w:t>Цвет: синий. Выбор предметов заданных цветов (красный, синий) по образцу.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чередующегося ряда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1 элемент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подражанию.</w:t>
      </w:r>
    </w:p>
    <w:p w14:paraId="121311AA" w14:textId="77777777" w:rsidR="001F167D" w:rsidRDefault="00E44A9C">
      <w:pPr>
        <w:pStyle w:val="a3"/>
        <w:spacing w:before="194" w:line="278" w:lineRule="auto"/>
        <w:ind w:right="1137"/>
      </w:pPr>
      <w:r>
        <w:t>Форма:</w:t>
      </w:r>
      <w:r>
        <w:rPr>
          <w:spacing w:val="-10"/>
        </w:rPr>
        <w:t xml:space="preserve"> </w:t>
      </w:r>
      <w:r>
        <w:t>куб.</w:t>
      </w:r>
      <w:r>
        <w:rPr>
          <w:spacing w:val="-10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(шар,</w:t>
      </w:r>
      <w:r>
        <w:rPr>
          <w:spacing w:val="-9"/>
        </w:rPr>
        <w:t xml:space="preserve"> </w:t>
      </w:r>
      <w:r>
        <w:t>куб)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образцу.</w:t>
      </w:r>
      <w:r>
        <w:rPr>
          <w:spacing w:val="-9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че-</w:t>
      </w:r>
      <w:r>
        <w:rPr>
          <w:spacing w:val="-68"/>
        </w:rPr>
        <w:t xml:space="preserve"> </w:t>
      </w:r>
      <w:r>
        <w:t>редующегося</w:t>
      </w:r>
      <w:r>
        <w:rPr>
          <w:spacing w:val="-1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подражанию.</w:t>
      </w:r>
    </w:p>
    <w:p w14:paraId="009970F1" w14:textId="77777777" w:rsidR="001F167D" w:rsidRDefault="00E44A9C">
      <w:pPr>
        <w:pStyle w:val="a3"/>
        <w:spacing w:before="194" w:line="278" w:lineRule="auto"/>
        <w:ind w:right="1132"/>
      </w:pPr>
      <w:r>
        <w:rPr>
          <w:spacing w:val="-1"/>
        </w:rPr>
        <w:t>Величина:</w:t>
      </w:r>
      <w:r>
        <w:rPr>
          <w:spacing w:val="-14"/>
        </w:rPr>
        <w:t xml:space="preserve"> </w:t>
      </w:r>
      <w:r>
        <w:t>понятия</w:t>
      </w:r>
      <w:r>
        <w:rPr>
          <w:spacing w:val="-17"/>
        </w:rPr>
        <w:t xml:space="preserve"> </w:t>
      </w:r>
      <w:r>
        <w:t>«большой»,</w:t>
      </w:r>
      <w:r>
        <w:rPr>
          <w:spacing w:val="-15"/>
        </w:rPr>
        <w:t xml:space="preserve"> </w:t>
      </w:r>
      <w:r>
        <w:t>«маленький»,</w:t>
      </w:r>
      <w:r>
        <w:rPr>
          <w:spacing w:val="-15"/>
        </w:rPr>
        <w:t xml:space="preserve"> </w:t>
      </w:r>
      <w:r>
        <w:t>«одинаковые».</w:t>
      </w:r>
      <w:r>
        <w:rPr>
          <w:spacing w:val="-15"/>
        </w:rPr>
        <w:t xml:space="preserve"> </w:t>
      </w:r>
      <w:r>
        <w:t>Сравнение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вели-</w:t>
      </w:r>
      <w:r>
        <w:rPr>
          <w:spacing w:val="-67"/>
        </w:rPr>
        <w:t xml:space="preserve"> </w:t>
      </w:r>
      <w:r>
        <w:t>чине однородных предметов. Понятия «толстый», «тонкий»: практическое зна-</w:t>
      </w:r>
      <w:r>
        <w:rPr>
          <w:spacing w:val="1"/>
        </w:rPr>
        <w:t xml:space="preserve"> </w:t>
      </w:r>
      <w:r>
        <w:t>комство.</w:t>
      </w:r>
    </w:p>
    <w:p w14:paraId="198E7A49" w14:textId="77777777" w:rsidR="001F167D" w:rsidRDefault="00E44A9C">
      <w:pPr>
        <w:pStyle w:val="a3"/>
        <w:spacing w:before="190" w:line="278" w:lineRule="auto"/>
        <w:ind w:right="1141"/>
      </w:pPr>
      <w:r>
        <w:rPr>
          <w:spacing w:val="-1"/>
        </w:rPr>
        <w:t>Стереогноз:</w:t>
      </w:r>
      <w:r>
        <w:rPr>
          <w:spacing w:val="-17"/>
        </w:rPr>
        <w:t xml:space="preserve"> </w:t>
      </w:r>
      <w:r>
        <w:rPr>
          <w:spacing w:val="-1"/>
        </w:rPr>
        <w:t>различать</w:t>
      </w:r>
      <w:r>
        <w:rPr>
          <w:spacing w:val="-19"/>
        </w:rPr>
        <w:t xml:space="preserve"> </w:t>
      </w:r>
      <w:r>
        <w:t>наощупь</w:t>
      </w:r>
      <w:r>
        <w:rPr>
          <w:spacing w:val="-18"/>
        </w:rPr>
        <w:t xml:space="preserve"> </w:t>
      </w:r>
      <w:r>
        <w:t>величину</w:t>
      </w:r>
      <w:r>
        <w:rPr>
          <w:spacing w:val="-19"/>
        </w:rPr>
        <w:t xml:space="preserve"> </w:t>
      </w:r>
      <w:r>
        <w:t>предметов</w:t>
      </w:r>
      <w:r>
        <w:rPr>
          <w:spacing w:val="-18"/>
        </w:rPr>
        <w:t xml:space="preserve"> </w:t>
      </w:r>
      <w:r>
        <w:t>(из</w:t>
      </w:r>
      <w:r>
        <w:rPr>
          <w:spacing w:val="-17"/>
        </w:rPr>
        <w:t xml:space="preserve"> </w:t>
      </w:r>
      <w:r>
        <w:t>двух,</w:t>
      </w:r>
      <w:r>
        <w:rPr>
          <w:spacing w:val="-18"/>
        </w:rPr>
        <w:t xml:space="preserve"> </w:t>
      </w:r>
      <w:r>
        <w:t>резко</w:t>
      </w:r>
      <w:r>
        <w:rPr>
          <w:spacing w:val="-16"/>
        </w:rPr>
        <w:t xml:space="preserve"> </w:t>
      </w:r>
      <w:r>
        <w:t>контрастных</w:t>
      </w:r>
      <w:r>
        <w:rPr>
          <w:spacing w:val="-68"/>
        </w:rPr>
        <w:t xml:space="preserve"> </w:t>
      </w:r>
      <w:r>
        <w:t>по величине).</w:t>
      </w:r>
      <w:r>
        <w:rPr>
          <w:spacing w:val="-2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ощупь</w:t>
      </w:r>
      <w:r>
        <w:rPr>
          <w:spacing w:val="-2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геометрических тел</w:t>
      </w:r>
      <w:r>
        <w:rPr>
          <w:spacing w:val="-2"/>
        </w:rPr>
        <w:t xml:space="preserve"> </w:t>
      </w:r>
      <w:r>
        <w:t>(шар,</w:t>
      </w:r>
      <w:r>
        <w:rPr>
          <w:spacing w:val="-1"/>
        </w:rPr>
        <w:t xml:space="preserve"> </w:t>
      </w:r>
      <w:r>
        <w:t>куб).</w:t>
      </w:r>
    </w:p>
    <w:p w14:paraId="09F606DC" w14:textId="77777777" w:rsidR="001F167D" w:rsidRDefault="00E44A9C">
      <w:pPr>
        <w:spacing w:before="196"/>
        <w:ind w:left="812"/>
        <w:rPr>
          <w:i/>
          <w:sz w:val="28"/>
        </w:rPr>
      </w:pP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разборными игрушками</w:t>
      </w:r>
    </w:p>
    <w:p w14:paraId="3E71D7B6" w14:textId="77777777" w:rsidR="001F167D" w:rsidRDefault="00E44A9C">
      <w:pPr>
        <w:pStyle w:val="a3"/>
        <w:spacing w:before="247" w:line="276" w:lineRule="auto"/>
        <w:ind w:right="1129"/>
      </w:pPr>
      <w:r>
        <w:t>Собирание вкладных кубов (3-4 куба; разных по величине). Складывание трех,</w:t>
      </w:r>
      <w:r>
        <w:rPr>
          <w:spacing w:val="1"/>
        </w:rPr>
        <w:t xml:space="preserve"> </w:t>
      </w:r>
      <w:r>
        <w:t>четырехместной матрешки. Собирание пирамид различной величины из 3-5 ко-</w:t>
      </w:r>
      <w:r>
        <w:rPr>
          <w:spacing w:val="1"/>
        </w:rPr>
        <w:t xml:space="preserve"> </w:t>
      </w:r>
      <w:r>
        <w:t>лец. Собирание пирамид, имеющих разный диаметр верхней и нижней поверх-</w:t>
      </w:r>
      <w:r>
        <w:rPr>
          <w:spacing w:val="1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кольца.</w:t>
      </w:r>
    </w:p>
    <w:p w14:paraId="306D42A3" w14:textId="77777777" w:rsidR="001F167D" w:rsidRDefault="00E44A9C">
      <w:pPr>
        <w:spacing w:before="202"/>
        <w:ind w:left="812"/>
        <w:rPr>
          <w:i/>
          <w:sz w:val="28"/>
        </w:rPr>
      </w:pPr>
      <w:r>
        <w:rPr>
          <w:i/>
          <w:sz w:val="28"/>
        </w:rPr>
        <w:t>Элементарное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конструирование</w:t>
      </w:r>
    </w:p>
    <w:p w14:paraId="6AA23D61" w14:textId="77777777" w:rsidR="001F167D" w:rsidRDefault="00E44A9C">
      <w:pPr>
        <w:pStyle w:val="a3"/>
        <w:spacing w:before="247" w:line="276" w:lineRule="auto"/>
        <w:ind w:right="1132"/>
      </w:pPr>
      <w:r>
        <w:t>Складывание</w:t>
      </w:r>
      <w:r>
        <w:rPr>
          <w:spacing w:val="-8"/>
        </w:rPr>
        <w:t xml:space="preserve"> </w:t>
      </w:r>
      <w:r>
        <w:t>фигур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2-4</w:t>
      </w:r>
      <w:r>
        <w:rPr>
          <w:spacing w:val="-6"/>
        </w:rPr>
        <w:t xml:space="preserve"> </w:t>
      </w:r>
      <w:r>
        <w:t>палочек</w:t>
      </w:r>
      <w:r>
        <w:rPr>
          <w:spacing w:val="-6"/>
        </w:rPr>
        <w:t xml:space="preserve"> </w:t>
      </w:r>
      <w:r>
        <w:t>путем</w:t>
      </w:r>
      <w:r>
        <w:rPr>
          <w:spacing w:val="-8"/>
        </w:rPr>
        <w:t xml:space="preserve"> </w:t>
      </w:r>
      <w:r>
        <w:t>наложения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образцу.</w:t>
      </w:r>
      <w:r>
        <w:rPr>
          <w:spacing w:val="-7"/>
        </w:rPr>
        <w:t xml:space="preserve"> </w:t>
      </w:r>
      <w:r>
        <w:t>Складывание</w:t>
      </w:r>
      <w:r>
        <w:rPr>
          <w:spacing w:val="-68"/>
        </w:rPr>
        <w:t xml:space="preserve"> </w:t>
      </w:r>
      <w:r>
        <w:t>изображений из 2-4 плоских геометрических фигур палочек путем наложения и</w:t>
      </w:r>
      <w:r>
        <w:rPr>
          <w:spacing w:val="1"/>
        </w:rPr>
        <w:t xml:space="preserve"> </w:t>
      </w:r>
      <w:r>
        <w:t>по образцу. Складывание разрезных картинок из 3-5частей. Постройки из гео-</w:t>
      </w:r>
      <w:r>
        <w:rPr>
          <w:spacing w:val="1"/>
        </w:rPr>
        <w:t xml:space="preserve"> </w:t>
      </w:r>
      <w:r>
        <w:t>метрических форм и деталей конструктора: башня из 2-3 кубов разного размера</w:t>
      </w:r>
      <w:r>
        <w:rPr>
          <w:spacing w:val="-6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4-х</w:t>
      </w:r>
      <w:r>
        <w:rPr>
          <w:spacing w:val="13"/>
        </w:rPr>
        <w:t xml:space="preserve"> </w:t>
      </w:r>
      <w:r>
        <w:t>кубов</w:t>
      </w:r>
      <w:r>
        <w:rPr>
          <w:spacing w:val="11"/>
        </w:rPr>
        <w:t xml:space="preserve"> </w:t>
      </w:r>
      <w:r>
        <w:t>одинакового</w:t>
      </w:r>
      <w:r>
        <w:rPr>
          <w:spacing w:val="13"/>
        </w:rPr>
        <w:t xml:space="preserve"> </w:t>
      </w:r>
      <w:r>
        <w:t>размера.</w:t>
      </w:r>
      <w:r>
        <w:rPr>
          <w:spacing w:val="13"/>
        </w:rPr>
        <w:t xml:space="preserve"> </w:t>
      </w:r>
      <w:r>
        <w:t>Постройки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деталей</w:t>
      </w:r>
      <w:r>
        <w:rPr>
          <w:spacing w:val="12"/>
        </w:rPr>
        <w:t xml:space="preserve"> </w:t>
      </w:r>
      <w:r>
        <w:t>двух</w:t>
      </w:r>
      <w:r>
        <w:rPr>
          <w:spacing w:val="12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форм:</w:t>
      </w:r>
    </w:p>
    <w:p w14:paraId="6D19AE18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D38B23A" w14:textId="77777777" w:rsidR="001F167D" w:rsidRDefault="00E44A9C">
      <w:pPr>
        <w:pStyle w:val="a3"/>
        <w:spacing w:before="74" w:line="278" w:lineRule="auto"/>
        <w:ind w:right="1143"/>
      </w:pPr>
      <w:r>
        <w:t>дом, стол, стул (совместно с педагогом и по образцу). Выбор деталей одной</w:t>
      </w:r>
      <w:r>
        <w:rPr>
          <w:spacing w:val="1"/>
        </w:rPr>
        <w:t xml:space="preserve"> </w:t>
      </w:r>
      <w:r>
        <w:t>формы (цвета) из</w:t>
      </w:r>
      <w:r>
        <w:rPr>
          <w:spacing w:val="-1"/>
        </w:rPr>
        <w:t xml:space="preserve"> </w:t>
      </w:r>
      <w:r>
        <w:t>предложенных.</w:t>
      </w:r>
      <w:r>
        <w:rPr>
          <w:spacing w:val="-1"/>
        </w:rPr>
        <w:t xml:space="preserve"> </w:t>
      </w:r>
      <w:r>
        <w:t>Обыгрывание</w:t>
      </w:r>
      <w:r>
        <w:rPr>
          <w:spacing w:val="-1"/>
        </w:rPr>
        <w:t xml:space="preserve"> </w:t>
      </w:r>
      <w:r>
        <w:t>построек.</w:t>
      </w:r>
    </w:p>
    <w:p w14:paraId="531A16F0" w14:textId="77777777" w:rsidR="001F167D" w:rsidRDefault="00E44A9C">
      <w:pPr>
        <w:spacing w:before="197"/>
        <w:ind w:left="812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мозаикой</w:t>
      </w:r>
    </w:p>
    <w:p w14:paraId="2AEED40C" w14:textId="77777777" w:rsidR="001F167D" w:rsidRDefault="00E44A9C">
      <w:pPr>
        <w:pStyle w:val="a3"/>
        <w:spacing w:before="249"/>
        <w:jc w:val="left"/>
      </w:pPr>
      <w:r>
        <w:t>Выкладывание</w:t>
      </w:r>
      <w:r>
        <w:rPr>
          <w:spacing w:val="-4"/>
        </w:rPr>
        <w:t xml:space="preserve"> </w:t>
      </w:r>
      <w:r>
        <w:t>прямых</w:t>
      </w:r>
      <w:r>
        <w:rPr>
          <w:spacing w:val="-5"/>
        </w:rPr>
        <w:t xml:space="preserve"> </w:t>
      </w:r>
      <w:r>
        <w:t>рядов:</w:t>
      </w:r>
    </w:p>
    <w:p w14:paraId="2749A88D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одноцветных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деталей;</w:t>
      </w:r>
    </w:p>
    <w:p w14:paraId="4FD3FB0B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/>
        <w:ind w:left="976" w:hanging="165"/>
        <w:jc w:val="left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параллельными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рядами;</w:t>
      </w:r>
    </w:p>
    <w:p w14:paraId="1252BC53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чередующийся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ряд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элемент.</w:t>
      </w:r>
    </w:p>
    <w:p w14:paraId="0B0F8224" w14:textId="77777777" w:rsidR="001F167D" w:rsidRDefault="00E44A9C">
      <w:pPr>
        <w:pStyle w:val="a3"/>
        <w:spacing w:before="245" w:line="276" w:lineRule="auto"/>
        <w:ind w:right="1132"/>
      </w:pPr>
      <w:r>
        <w:t>Выкладывание по показу, совместно с педагогом узоров с соблюдением цвета и</w:t>
      </w:r>
      <w:r>
        <w:rPr>
          <w:spacing w:val="-67"/>
        </w:rPr>
        <w:t xml:space="preserve"> </w:t>
      </w:r>
      <w:r>
        <w:t>пространственных отношений элементов мозаики: «Курочка и цыплята» (один</w:t>
      </w:r>
      <w:r>
        <w:rPr>
          <w:spacing w:val="1"/>
        </w:rPr>
        <w:t xml:space="preserve"> </w:t>
      </w:r>
      <w:r>
        <w:t>белый элемент и два желтых, расположенных в ряд); «Цветочек» (два зеленых</w:t>
      </w:r>
      <w:r>
        <w:rPr>
          <w:spacing w:val="1"/>
        </w:rPr>
        <w:t xml:space="preserve"> </w:t>
      </w:r>
      <w:r>
        <w:t>элемента и один красный, расположенных вертикально); «Елочка и грибочек»</w:t>
      </w:r>
      <w:r>
        <w:rPr>
          <w:spacing w:val="1"/>
        </w:rPr>
        <w:t xml:space="preserve"> </w:t>
      </w:r>
      <w:r>
        <w:t>(три зеленых элемента, расположенных треугольником, один красный элемент</w:t>
      </w:r>
      <w:r>
        <w:rPr>
          <w:spacing w:val="1"/>
        </w:rPr>
        <w:t xml:space="preserve"> </w:t>
      </w:r>
      <w:r>
        <w:t>внизу)</w:t>
      </w:r>
      <w:r>
        <w:rPr>
          <w:spacing w:val="-1"/>
        </w:rPr>
        <w:t xml:space="preserve"> </w:t>
      </w:r>
      <w:r>
        <w:t>и т.д.</w:t>
      </w:r>
    </w:p>
    <w:p w14:paraId="6D004537" w14:textId="77777777" w:rsidR="001F167D" w:rsidRDefault="00E44A9C">
      <w:pPr>
        <w:pStyle w:val="a4"/>
        <w:numPr>
          <w:ilvl w:val="1"/>
          <w:numId w:val="16"/>
        </w:numPr>
        <w:tabs>
          <w:tab w:val="left" w:pos="1534"/>
        </w:tabs>
        <w:spacing w:before="203" w:line="424" w:lineRule="auto"/>
        <w:ind w:left="812" w:right="6209" w:firstLine="360"/>
        <w:rPr>
          <w:i/>
          <w:sz w:val="28"/>
        </w:rPr>
      </w:pPr>
      <w:r>
        <w:rPr>
          <w:i/>
          <w:sz w:val="28"/>
        </w:rPr>
        <w:t>Продуктивная 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пластичными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материалами</w:t>
      </w:r>
    </w:p>
    <w:p w14:paraId="3E6C3A47" w14:textId="77777777" w:rsidR="001F167D" w:rsidRDefault="00E44A9C">
      <w:pPr>
        <w:pStyle w:val="a3"/>
        <w:spacing w:line="276" w:lineRule="auto"/>
        <w:ind w:right="1136"/>
      </w:pPr>
      <w:r>
        <w:t>Раскатывание</w:t>
      </w:r>
      <w:r>
        <w:rPr>
          <w:spacing w:val="-10"/>
        </w:rPr>
        <w:t xml:space="preserve"> </w:t>
      </w:r>
      <w:r>
        <w:t>пластичного</w:t>
      </w:r>
      <w:r>
        <w:rPr>
          <w:spacing w:val="-7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прямыми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круговыми</w:t>
      </w:r>
      <w:r>
        <w:rPr>
          <w:spacing w:val="-6"/>
        </w:rPr>
        <w:t xml:space="preserve"> </w:t>
      </w:r>
      <w:r>
        <w:t>движениями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до-</w:t>
      </w:r>
      <w:r>
        <w:rPr>
          <w:spacing w:val="-68"/>
        </w:rPr>
        <w:t xml:space="preserve"> </w:t>
      </w:r>
      <w:r>
        <w:t>щечке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ладонями.</w:t>
      </w:r>
      <w:r>
        <w:rPr>
          <w:spacing w:val="-7"/>
        </w:rPr>
        <w:t xml:space="preserve"> </w:t>
      </w:r>
      <w:r>
        <w:t>Прием</w:t>
      </w:r>
      <w:r>
        <w:rPr>
          <w:spacing w:val="-10"/>
        </w:rPr>
        <w:t xml:space="preserve"> </w:t>
      </w:r>
      <w:r>
        <w:t>расплющивания.</w:t>
      </w:r>
      <w:r>
        <w:rPr>
          <w:spacing w:val="-8"/>
        </w:rPr>
        <w:t xml:space="preserve"> </w:t>
      </w:r>
      <w:r>
        <w:t>Лепка</w:t>
      </w:r>
      <w:r>
        <w:rPr>
          <w:spacing w:val="-10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взрослым,</w:t>
      </w:r>
      <w:r>
        <w:rPr>
          <w:spacing w:val="-1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подражанию предметов шарообразной формы. Лепка с использованием приема</w:t>
      </w:r>
      <w:r>
        <w:rPr>
          <w:spacing w:val="1"/>
        </w:rPr>
        <w:t xml:space="preserve"> </w:t>
      </w:r>
      <w:r>
        <w:t>расплющивания.</w:t>
      </w:r>
      <w:r>
        <w:rPr>
          <w:spacing w:val="-1"/>
        </w:rPr>
        <w:t xml:space="preserve"> </w:t>
      </w:r>
      <w:r>
        <w:t>Обыгрывание</w:t>
      </w:r>
      <w:r>
        <w:rPr>
          <w:spacing w:val="-3"/>
        </w:rPr>
        <w:t xml:space="preserve"> </w:t>
      </w:r>
      <w:r>
        <w:t>поделок.</w:t>
      </w:r>
    </w:p>
    <w:p w14:paraId="590493D4" w14:textId="77777777" w:rsidR="001F167D" w:rsidRDefault="00E44A9C">
      <w:pPr>
        <w:spacing w:before="202"/>
        <w:ind w:left="812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бумагой</w:t>
      </w:r>
    </w:p>
    <w:p w14:paraId="1FA80449" w14:textId="77777777" w:rsidR="001F167D" w:rsidRDefault="00E44A9C">
      <w:pPr>
        <w:pStyle w:val="a3"/>
        <w:spacing w:before="247" w:line="276" w:lineRule="auto"/>
        <w:ind w:right="1128"/>
      </w:pPr>
      <w:r>
        <w:t>Сгибание листа бумаги пополам. Выполнение на глазах у детей несложных ап-</w:t>
      </w:r>
      <w:r>
        <w:rPr>
          <w:spacing w:val="1"/>
        </w:rPr>
        <w:t xml:space="preserve"> </w:t>
      </w:r>
      <w:r>
        <w:t>пликаций, содержание которых отражает бытовой опыт детей с целью вызвать</w:t>
      </w:r>
      <w:r>
        <w:rPr>
          <w:spacing w:val="1"/>
        </w:rPr>
        <w:t xml:space="preserve"> </w:t>
      </w:r>
      <w:r>
        <w:t>интерес к аппликации и желание участвовать в ее создании. Знакомство с мате-</w:t>
      </w:r>
      <w:r>
        <w:rPr>
          <w:spacing w:val="1"/>
        </w:rPr>
        <w:t xml:space="preserve"> </w:t>
      </w:r>
      <w:r>
        <w:t>риалами,</w:t>
      </w:r>
      <w:r>
        <w:rPr>
          <w:spacing w:val="-13"/>
        </w:rPr>
        <w:t xml:space="preserve"> </w:t>
      </w:r>
      <w:r>
        <w:t>необходимыми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аппликации,</w:t>
      </w:r>
      <w:r>
        <w:rPr>
          <w:spacing w:val="-14"/>
        </w:rPr>
        <w:t xml:space="preserve"> </w:t>
      </w:r>
      <w:r>
        <w:t>приемы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  <w:r>
        <w:rPr>
          <w:spacing w:val="-1"/>
        </w:rPr>
        <w:t xml:space="preserve"> </w:t>
      </w:r>
      <w:r>
        <w:t>Совместное</w:t>
      </w:r>
      <w:r>
        <w:rPr>
          <w:spacing w:val="-3"/>
        </w:rPr>
        <w:t xml:space="preserve"> </w:t>
      </w:r>
      <w:r>
        <w:t>выполнение аппликаций:</w:t>
      </w:r>
    </w:p>
    <w:p w14:paraId="0BB916F3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00"/>
        <w:ind w:left="976" w:hanging="165"/>
        <w:jc w:val="left"/>
        <w:rPr>
          <w:sz w:val="28"/>
        </w:rPr>
      </w:pPr>
      <w:r>
        <w:rPr>
          <w:sz w:val="28"/>
        </w:rPr>
        <w:t>накладывание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приклеивание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фону,</w:t>
      </w:r>
      <w:r>
        <w:rPr>
          <w:spacing w:val="-2"/>
          <w:sz w:val="28"/>
        </w:rPr>
        <w:t xml:space="preserve"> </w:t>
      </w:r>
      <w:r>
        <w:rPr>
          <w:sz w:val="28"/>
        </w:rPr>
        <w:t>трафарету;</w:t>
      </w:r>
    </w:p>
    <w:p w14:paraId="56B2251E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накладывание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приклеивание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другой;</w:t>
      </w:r>
    </w:p>
    <w:p w14:paraId="0B46DC9F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закрашивание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контура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обрывками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бумаги.</w:t>
      </w:r>
    </w:p>
    <w:p w14:paraId="388A88BE" w14:textId="77777777" w:rsidR="001F167D" w:rsidRDefault="00E44A9C">
      <w:pPr>
        <w:pStyle w:val="11"/>
        <w:numPr>
          <w:ilvl w:val="0"/>
          <w:numId w:val="15"/>
        </w:numPr>
        <w:tabs>
          <w:tab w:val="left" w:pos="1374"/>
        </w:tabs>
        <w:spacing w:before="247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"Двигательное</w:t>
      </w:r>
      <w:r>
        <w:rPr>
          <w:spacing w:val="-6"/>
        </w:rPr>
        <w:t xml:space="preserve"> </w:t>
      </w:r>
      <w:r>
        <w:t>развитие".</w:t>
      </w:r>
    </w:p>
    <w:p w14:paraId="35ACB7B7" w14:textId="77777777" w:rsidR="001F167D" w:rsidRDefault="00E44A9C">
      <w:pPr>
        <w:spacing w:before="249"/>
        <w:ind w:left="81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3E10C764" w14:textId="77777777" w:rsidR="001F167D" w:rsidRDefault="001F167D">
      <w:pPr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4BE0DFD" w14:textId="77777777" w:rsidR="001F167D" w:rsidRDefault="00E44A9C">
      <w:pPr>
        <w:pStyle w:val="a3"/>
        <w:spacing w:before="74" w:line="276" w:lineRule="auto"/>
        <w:ind w:right="1133"/>
      </w:pPr>
      <w:r>
        <w:t>Двигательное развитие в коррекционном образовательном учреждении является</w:t>
      </w:r>
      <w:r>
        <w:rPr>
          <w:spacing w:val="-67"/>
        </w:rPr>
        <w:t xml:space="preserve"> </w:t>
      </w:r>
      <w:r>
        <w:t>составной</w:t>
      </w:r>
      <w:r>
        <w:rPr>
          <w:spacing w:val="-6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имеющими</w:t>
      </w:r>
      <w:r>
        <w:rPr>
          <w:spacing w:val="-2"/>
        </w:rPr>
        <w:t xml:space="preserve"> </w:t>
      </w:r>
      <w:r>
        <w:t>ограниченные</w:t>
      </w:r>
      <w:r>
        <w:rPr>
          <w:spacing w:val="-3"/>
        </w:rPr>
        <w:t xml:space="preserve"> </w:t>
      </w:r>
      <w:r>
        <w:t>воз-</w:t>
      </w:r>
      <w:r>
        <w:rPr>
          <w:spacing w:val="-68"/>
        </w:rPr>
        <w:t xml:space="preserve"> </w:t>
      </w:r>
      <w:r>
        <w:t>можности здоровья. Двигательное развитие способствует стабилизации заболе-</w:t>
      </w:r>
      <w:r>
        <w:rPr>
          <w:spacing w:val="1"/>
        </w:rPr>
        <w:t xml:space="preserve"> </w:t>
      </w:r>
      <w:r>
        <w:t>вания и предупреждению его возможного прогрессирования, восстановлению</w:t>
      </w:r>
      <w:r>
        <w:rPr>
          <w:spacing w:val="1"/>
        </w:rPr>
        <w:t xml:space="preserve"> </w:t>
      </w:r>
      <w:r>
        <w:t>координации ряда органов и систем, нормализует целостную реакцию детского</w:t>
      </w:r>
      <w:r>
        <w:rPr>
          <w:spacing w:val="1"/>
        </w:rPr>
        <w:t xml:space="preserve"> </w:t>
      </w:r>
      <w:r>
        <w:t>организма на физические упражнения, создает наилучшие условия для повыше-</w:t>
      </w:r>
      <w:r>
        <w:rPr>
          <w:spacing w:val="-67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физической работоспособности.</w:t>
      </w:r>
    </w:p>
    <w:p w14:paraId="2A2B6167" w14:textId="77777777" w:rsidR="001F167D" w:rsidRDefault="00E44A9C">
      <w:pPr>
        <w:pStyle w:val="a3"/>
        <w:spacing w:before="205"/>
        <w:jc w:val="left"/>
      </w:pPr>
      <w:r>
        <w:t>Цель:</w:t>
      </w:r>
    </w:p>
    <w:p w14:paraId="5D4472A0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/>
        <w:ind w:left="976" w:hanging="165"/>
        <w:jc w:val="left"/>
        <w:rPr>
          <w:sz w:val="28"/>
        </w:rPr>
      </w:pP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14:paraId="25EE4589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 w:line="427" w:lineRule="auto"/>
        <w:ind w:right="2571" w:firstLine="0"/>
        <w:jc w:val="left"/>
        <w:rPr>
          <w:sz w:val="28"/>
        </w:rPr>
      </w:pPr>
      <w:r>
        <w:rPr>
          <w:sz w:val="28"/>
        </w:rPr>
        <w:t>профилактика и коррекция нарушений, вызванных заболеваниями.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Задачи:</w:t>
      </w:r>
    </w:p>
    <w:p w14:paraId="40EE5157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line="278" w:lineRule="auto"/>
        <w:ind w:right="1136" w:firstLine="0"/>
        <w:jc w:val="left"/>
        <w:rPr>
          <w:sz w:val="28"/>
        </w:rPr>
      </w:pPr>
      <w:r>
        <w:rPr>
          <w:sz w:val="28"/>
        </w:rPr>
        <w:t>коррекция наиболее распространенных дефектов (нарушение осанки, походки,</w:t>
      </w:r>
      <w:r>
        <w:rPr>
          <w:spacing w:val="-67"/>
          <w:sz w:val="28"/>
        </w:rPr>
        <w:t xml:space="preserve"> </w:t>
      </w:r>
      <w:r>
        <w:rPr>
          <w:sz w:val="28"/>
        </w:rPr>
        <w:t>слабость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1"/>
          <w:sz w:val="28"/>
        </w:rPr>
        <w:t xml:space="preserve"> </w:t>
      </w:r>
      <w:r>
        <w:rPr>
          <w:sz w:val="28"/>
        </w:rPr>
        <w:t>брюшного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пресса,</w:t>
      </w:r>
      <w:r>
        <w:rPr>
          <w:spacing w:val="-1"/>
          <w:sz w:val="28"/>
        </w:rPr>
        <w:t xml:space="preserve"> </w:t>
      </w:r>
      <w:r>
        <w:rPr>
          <w:sz w:val="28"/>
        </w:rPr>
        <w:t>туловища,</w:t>
      </w:r>
      <w:r>
        <w:rPr>
          <w:spacing w:val="-1"/>
          <w:sz w:val="28"/>
        </w:rPr>
        <w:t xml:space="preserve"> </w:t>
      </w:r>
      <w:r>
        <w:rPr>
          <w:sz w:val="28"/>
        </w:rPr>
        <w:t>конечностей);</w:t>
      </w:r>
    </w:p>
    <w:p w14:paraId="11B355C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88"/>
        <w:ind w:left="976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учеников;</w:t>
      </w:r>
    </w:p>
    <w:p w14:paraId="27EE0DE8" w14:textId="77777777" w:rsidR="001F167D" w:rsidRDefault="00E44A9C">
      <w:pPr>
        <w:pStyle w:val="a4"/>
        <w:numPr>
          <w:ilvl w:val="0"/>
          <w:numId w:val="73"/>
        </w:numPr>
        <w:tabs>
          <w:tab w:val="left" w:pos="1071"/>
        </w:tabs>
        <w:spacing w:before="247" w:line="278" w:lineRule="auto"/>
        <w:ind w:right="1129" w:firstLine="0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2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2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0"/>
          <w:sz w:val="28"/>
        </w:rPr>
        <w:t xml:space="preserve"> </w:t>
      </w:r>
      <w:r>
        <w:rPr>
          <w:sz w:val="28"/>
        </w:rPr>
        <w:t>(нарушения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плоскостопие,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росте,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массе тела,</w:t>
      </w:r>
      <w:r>
        <w:rPr>
          <w:spacing w:val="-2"/>
          <w:sz w:val="28"/>
        </w:rPr>
        <w:t xml:space="preserve"> </w:t>
      </w:r>
      <w:r>
        <w:rPr>
          <w:sz w:val="28"/>
        </w:rPr>
        <w:t>дисплазии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14:paraId="72983E9E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before="194" w:line="278" w:lineRule="auto"/>
        <w:ind w:right="1141" w:firstLine="0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5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движениях</w:t>
      </w:r>
      <w:r>
        <w:rPr>
          <w:spacing w:val="9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5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7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т.д.);</w:t>
      </w:r>
    </w:p>
    <w:p w14:paraId="55A71C39" w14:textId="77777777" w:rsidR="001F167D" w:rsidRDefault="00E44A9C">
      <w:pPr>
        <w:pStyle w:val="a4"/>
        <w:numPr>
          <w:ilvl w:val="0"/>
          <w:numId w:val="73"/>
        </w:numPr>
        <w:tabs>
          <w:tab w:val="left" w:pos="984"/>
        </w:tabs>
        <w:spacing w:before="194" w:line="278" w:lineRule="auto"/>
        <w:ind w:right="1135" w:firstLine="0"/>
        <w:jc w:val="left"/>
        <w:rPr>
          <w:sz w:val="28"/>
        </w:rPr>
      </w:pPr>
      <w:r>
        <w:rPr>
          <w:sz w:val="28"/>
        </w:rPr>
        <w:t>устранение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иных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(силы,</w:t>
      </w:r>
      <w:r>
        <w:rPr>
          <w:spacing w:val="2"/>
          <w:sz w:val="28"/>
        </w:rPr>
        <w:t xml:space="preserve"> </w:t>
      </w:r>
      <w:r>
        <w:rPr>
          <w:sz w:val="28"/>
        </w:rPr>
        <w:t>быст-</w:t>
      </w:r>
      <w:r>
        <w:rPr>
          <w:spacing w:val="-67"/>
          <w:sz w:val="28"/>
        </w:rPr>
        <w:t xml:space="preserve"> </w:t>
      </w:r>
      <w:r>
        <w:rPr>
          <w:sz w:val="28"/>
        </w:rPr>
        <w:t>роты,</w:t>
      </w:r>
      <w:r>
        <w:rPr>
          <w:spacing w:val="-2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прыгучести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14:paraId="06F2950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194"/>
        <w:ind w:left="976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дальнейшая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социализация.</w:t>
      </w:r>
    </w:p>
    <w:p w14:paraId="234C94C6" w14:textId="77777777" w:rsidR="001F167D" w:rsidRDefault="00E44A9C">
      <w:pPr>
        <w:pStyle w:val="a3"/>
        <w:spacing w:before="249"/>
        <w:jc w:val="left"/>
      </w:pP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«Двигательное</w:t>
      </w:r>
      <w:r>
        <w:rPr>
          <w:spacing w:val="-6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разделы:</w:t>
      </w:r>
    </w:p>
    <w:p w14:paraId="4BF4383C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49"/>
        <w:ind w:left="1521" w:hanging="710"/>
        <w:jc w:val="left"/>
        <w:rPr>
          <w:sz w:val="28"/>
        </w:rPr>
      </w:pPr>
      <w:r>
        <w:rPr>
          <w:sz w:val="28"/>
        </w:rPr>
        <w:t>Теоретические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</w:p>
    <w:p w14:paraId="731E3A7F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47"/>
        <w:ind w:left="1521" w:hanging="710"/>
        <w:jc w:val="left"/>
        <w:rPr>
          <w:sz w:val="28"/>
        </w:rPr>
      </w:pP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осанки;</w:t>
      </w:r>
    </w:p>
    <w:p w14:paraId="69B71F22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50"/>
        <w:ind w:left="1521" w:hanging="710"/>
        <w:jc w:val="left"/>
        <w:rPr>
          <w:sz w:val="28"/>
        </w:rPr>
      </w:pP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плоскостопия;</w:t>
      </w:r>
    </w:p>
    <w:p w14:paraId="31324514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44" w:line="278" w:lineRule="auto"/>
        <w:ind w:right="1139" w:firstLine="0"/>
        <w:jc w:val="left"/>
        <w:rPr>
          <w:sz w:val="28"/>
        </w:rPr>
      </w:pPr>
      <w:r>
        <w:rPr>
          <w:sz w:val="28"/>
        </w:rPr>
        <w:t>Комплекс</w:t>
      </w:r>
      <w:r>
        <w:rPr>
          <w:spacing w:val="1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2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вестибуляр-</w:t>
      </w:r>
      <w:r>
        <w:rPr>
          <w:spacing w:val="-67"/>
          <w:sz w:val="28"/>
        </w:rPr>
        <w:t xml:space="preserve"> </w:t>
      </w:r>
      <w:r>
        <w:rPr>
          <w:sz w:val="28"/>
        </w:rPr>
        <w:t>ного аппарата;</w:t>
      </w:r>
    </w:p>
    <w:p w14:paraId="7090CF0E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197"/>
        <w:ind w:left="1521" w:hanging="710"/>
        <w:jc w:val="left"/>
        <w:rPr>
          <w:sz w:val="28"/>
        </w:rPr>
      </w:pP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гимнастики;</w:t>
      </w:r>
    </w:p>
    <w:p w14:paraId="7E642E2A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49"/>
        <w:ind w:left="1521" w:hanging="71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14:paraId="644BF89E" w14:textId="77777777" w:rsidR="001F167D" w:rsidRDefault="001F167D">
      <w:pPr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18DACE0" w14:textId="77777777" w:rsidR="001F167D" w:rsidRDefault="00E44A9C">
      <w:pPr>
        <w:pStyle w:val="21"/>
        <w:spacing w:before="77"/>
        <w:jc w:val="left"/>
      </w:pPr>
      <w:r>
        <w:t>Содержание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"Двигательное</w:t>
      </w:r>
      <w:r>
        <w:rPr>
          <w:spacing w:val="-6"/>
        </w:rPr>
        <w:t xml:space="preserve"> </w:t>
      </w:r>
      <w:r>
        <w:t>развитие".</w:t>
      </w:r>
    </w:p>
    <w:p w14:paraId="432DE14B" w14:textId="77777777" w:rsidR="001F167D" w:rsidRDefault="00E44A9C">
      <w:pPr>
        <w:pStyle w:val="a3"/>
        <w:spacing w:before="247" w:line="276" w:lineRule="auto"/>
        <w:ind w:right="1136" w:firstLine="566"/>
      </w:pPr>
      <w:r>
        <w:t>Начиная занятия, учитель должен иметь точное представление об индиви-</w:t>
      </w:r>
      <w:r>
        <w:rPr>
          <w:spacing w:val="1"/>
        </w:rPr>
        <w:t xml:space="preserve"> </w:t>
      </w:r>
      <w:r>
        <w:t>дуальных особенностях ребенка, уровне его физического развития, о состоянии</w:t>
      </w:r>
      <w:r>
        <w:rPr>
          <w:spacing w:val="1"/>
        </w:rPr>
        <w:t xml:space="preserve"> </w:t>
      </w:r>
      <w:r>
        <w:t>его двигательных навыков и умений. Особое значение имеют функциональные</w:t>
      </w:r>
      <w:r>
        <w:rPr>
          <w:spacing w:val="1"/>
        </w:rPr>
        <w:t xml:space="preserve"> </w:t>
      </w:r>
      <w:r>
        <w:t>исследования подвижности позвоночника, силы и выносливости мышц спины и</w:t>
      </w:r>
      <w:r>
        <w:rPr>
          <w:spacing w:val="-67"/>
        </w:rPr>
        <w:t xml:space="preserve"> </w:t>
      </w:r>
      <w:r>
        <w:t>брюшного</w:t>
      </w:r>
      <w:r>
        <w:rPr>
          <w:spacing w:val="-3"/>
        </w:rPr>
        <w:t xml:space="preserve"> </w:t>
      </w:r>
      <w:r>
        <w:t>пресса к</w:t>
      </w:r>
      <w:r>
        <w:rPr>
          <w:spacing w:val="-3"/>
        </w:rPr>
        <w:t xml:space="preserve"> </w:t>
      </w:r>
      <w:r>
        <w:t>статическим нагрузкам.</w:t>
      </w:r>
    </w:p>
    <w:p w14:paraId="5228E4DE" w14:textId="77777777" w:rsidR="001F167D" w:rsidRDefault="00E44A9C">
      <w:pPr>
        <w:pStyle w:val="a3"/>
        <w:spacing w:before="201" w:line="276" w:lineRule="auto"/>
        <w:ind w:right="1129" w:firstLine="566"/>
      </w:pPr>
      <w:r>
        <w:t>Двигательное развитие должно проводиться в специально оборудованном</w:t>
      </w:r>
      <w:r>
        <w:rPr>
          <w:spacing w:val="1"/>
        </w:rPr>
        <w:t xml:space="preserve"> </w:t>
      </w:r>
      <w:r>
        <w:t>кабинете, спортзале, тренажерном зале. При правильном психолого-педагогиче-</w:t>
      </w:r>
      <w:r>
        <w:rPr>
          <w:spacing w:val="-67"/>
        </w:rPr>
        <w:t xml:space="preserve"> </w:t>
      </w:r>
      <w:r>
        <w:t>ском</w:t>
      </w:r>
      <w:r>
        <w:rPr>
          <w:spacing w:val="-11"/>
        </w:rPr>
        <w:t xml:space="preserve"> </w:t>
      </w:r>
      <w:r>
        <w:t>подходе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детям,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мощнейшим</w:t>
      </w:r>
      <w:r>
        <w:rPr>
          <w:spacing w:val="-7"/>
        </w:rPr>
        <w:t xml:space="preserve"> </w:t>
      </w:r>
      <w:r>
        <w:t>оптимизирующим</w:t>
      </w:r>
      <w:r>
        <w:rPr>
          <w:spacing w:val="-7"/>
        </w:rPr>
        <w:t xml:space="preserve"> </w:t>
      </w:r>
      <w:r>
        <w:t>фактором.</w:t>
      </w:r>
      <w:r>
        <w:rPr>
          <w:spacing w:val="-8"/>
        </w:rPr>
        <w:t xml:space="preserve"> </w:t>
      </w:r>
      <w:r>
        <w:t>Опти-</w:t>
      </w:r>
      <w:r>
        <w:rPr>
          <w:spacing w:val="-68"/>
        </w:rPr>
        <w:t xml:space="preserve"> </w:t>
      </w:r>
      <w:r>
        <w:t>мизм, вера в выздоровление, обязательное чувство мышечной радости порож-</w:t>
      </w:r>
      <w:r>
        <w:rPr>
          <w:spacing w:val="1"/>
        </w:rPr>
        <w:t xml:space="preserve"> </w:t>
      </w:r>
      <w:r>
        <w:t>дают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стойкие</w:t>
      </w:r>
      <w:r>
        <w:rPr>
          <w:spacing w:val="-4"/>
        </w:rPr>
        <w:t xml:space="preserve"> </w:t>
      </w:r>
      <w:r>
        <w:t>положительные</w:t>
      </w:r>
      <w:r>
        <w:rPr>
          <w:spacing w:val="-7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надежным</w:t>
      </w:r>
      <w:r>
        <w:rPr>
          <w:spacing w:val="-4"/>
        </w:rPr>
        <w:t xml:space="preserve"> </w:t>
      </w:r>
      <w:r>
        <w:t>физиоло-</w:t>
      </w:r>
      <w:r>
        <w:rPr>
          <w:spacing w:val="-68"/>
        </w:rPr>
        <w:t xml:space="preserve"> </w:t>
      </w:r>
      <w:r>
        <w:t>гическим</w:t>
      </w:r>
      <w:r>
        <w:rPr>
          <w:spacing w:val="-4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оздоровления.</w:t>
      </w:r>
    </w:p>
    <w:p w14:paraId="05E104B3" w14:textId="77777777" w:rsidR="001F167D" w:rsidRDefault="00E44A9C">
      <w:pPr>
        <w:pStyle w:val="a3"/>
        <w:spacing w:before="203"/>
        <w:jc w:val="left"/>
      </w:pPr>
      <w:r>
        <w:t>Базовые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подготовительные,</w:t>
      </w:r>
      <w:r>
        <w:rPr>
          <w:spacing w:val="-6"/>
        </w:rPr>
        <w:t xml:space="preserve"> </w:t>
      </w:r>
      <w:r>
        <w:t>подводящие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коррекционные</w:t>
      </w:r>
      <w:r>
        <w:rPr>
          <w:spacing w:val="-4"/>
        </w:rPr>
        <w:t xml:space="preserve"> </w:t>
      </w:r>
      <w:r>
        <w:t>упражнения:</w:t>
      </w:r>
    </w:p>
    <w:p w14:paraId="247DF7A8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46"/>
        <w:ind w:left="1521" w:hanging="710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4"/>
          <w:sz w:val="28"/>
        </w:rPr>
        <w:t xml:space="preserve"> </w:t>
      </w:r>
      <w:r>
        <w:rPr>
          <w:sz w:val="28"/>
        </w:rPr>
        <w:t>рук;</w:t>
      </w:r>
    </w:p>
    <w:p w14:paraId="0F92BD74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50"/>
        <w:ind w:left="1521" w:hanging="710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осанки;</w:t>
      </w:r>
    </w:p>
    <w:p w14:paraId="0B7AC151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49"/>
        <w:ind w:left="1521" w:hanging="710"/>
        <w:jc w:val="left"/>
        <w:rPr>
          <w:sz w:val="28"/>
        </w:rPr>
      </w:pPr>
      <w:r>
        <w:rPr>
          <w:sz w:val="28"/>
        </w:rPr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плоскостопия;</w:t>
      </w:r>
    </w:p>
    <w:p w14:paraId="7F570069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47"/>
        <w:ind w:left="1521" w:hanging="710"/>
        <w:jc w:val="left"/>
        <w:rPr>
          <w:sz w:val="28"/>
        </w:rPr>
      </w:pP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гимнастики;</w:t>
      </w:r>
    </w:p>
    <w:p w14:paraId="47B7C0FE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49"/>
        <w:ind w:left="1521" w:hanging="710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координации;</w:t>
      </w:r>
    </w:p>
    <w:p w14:paraId="6F73AC0F" w14:textId="77777777" w:rsidR="001F167D" w:rsidRDefault="00E44A9C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spacing w:before="247" w:line="278" w:lineRule="auto"/>
        <w:ind w:right="1140" w:firstLine="0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26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вестибулярного</w:t>
      </w:r>
      <w:r>
        <w:rPr>
          <w:spacing w:val="27"/>
          <w:sz w:val="28"/>
        </w:rPr>
        <w:t xml:space="preserve"> </w:t>
      </w:r>
      <w:r>
        <w:rPr>
          <w:sz w:val="28"/>
        </w:rPr>
        <w:t>аппа-</w:t>
      </w:r>
      <w:r>
        <w:rPr>
          <w:spacing w:val="-67"/>
          <w:sz w:val="28"/>
        </w:rPr>
        <w:t xml:space="preserve"> </w:t>
      </w:r>
      <w:r>
        <w:rPr>
          <w:sz w:val="28"/>
        </w:rPr>
        <w:t>рата.</w:t>
      </w:r>
    </w:p>
    <w:p w14:paraId="439CA8D8" w14:textId="77777777" w:rsidR="001F167D" w:rsidRDefault="00E44A9C">
      <w:pPr>
        <w:pStyle w:val="11"/>
        <w:numPr>
          <w:ilvl w:val="0"/>
          <w:numId w:val="15"/>
        </w:numPr>
        <w:tabs>
          <w:tab w:val="left" w:pos="1391"/>
        </w:tabs>
        <w:spacing w:before="192" w:line="278" w:lineRule="auto"/>
        <w:ind w:left="812" w:right="1137" w:firstLine="0"/>
      </w:pPr>
      <w:r>
        <w:t>Рабочая</w:t>
      </w:r>
      <w:r>
        <w:rPr>
          <w:spacing w:val="11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коррекционного</w:t>
      </w:r>
      <w:r>
        <w:rPr>
          <w:spacing w:val="13"/>
        </w:rPr>
        <w:t xml:space="preserve"> </w:t>
      </w:r>
      <w:r>
        <w:t>курса</w:t>
      </w:r>
      <w:r>
        <w:rPr>
          <w:spacing w:val="14"/>
        </w:rPr>
        <w:t xml:space="preserve"> </w:t>
      </w:r>
      <w:r>
        <w:t>"Альтернативная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допол-</w:t>
      </w:r>
      <w:r>
        <w:rPr>
          <w:spacing w:val="-67"/>
        </w:rPr>
        <w:t xml:space="preserve"> </w:t>
      </w:r>
      <w:r>
        <w:t>нительная</w:t>
      </w:r>
      <w:r>
        <w:rPr>
          <w:spacing w:val="-3"/>
        </w:rPr>
        <w:t xml:space="preserve"> </w:t>
      </w:r>
      <w:r>
        <w:t>коммуникация".</w:t>
      </w:r>
    </w:p>
    <w:p w14:paraId="6C0647CC" w14:textId="77777777" w:rsidR="001F167D" w:rsidRDefault="00E44A9C">
      <w:pPr>
        <w:spacing w:before="196"/>
        <w:ind w:left="812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47FD5B70" w14:textId="77777777" w:rsidR="001F167D" w:rsidRDefault="00E44A9C">
      <w:pPr>
        <w:pStyle w:val="a3"/>
        <w:spacing w:before="247" w:line="276" w:lineRule="auto"/>
        <w:ind w:right="1137" w:firstLine="566"/>
      </w:pPr>
      <w:r>
        <w:t>Общение</w:t>
      </w:r>
      <w:r>
        <w:rPr>
          <w:spacing w:val="-17"/>
        </w:rPr>
        <w:t xml:space="preserve"> </w:t>
      </w:r>
      <w:r>
        <w:t>объединяет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обуславливает</w:t>
      </w:r>
      <w:r>
        <w:rPr>
          <w:spacing w:val="-17"/>
        </w:rPr>
        <w:t xml:space="preserve"> </w:t>
      </w:r>
      <w:r>
        <w:t>три</w:t>
      </w:r>
      <w:r>
        <w:rPr>
          <w:spacing w:val="-15"/>
        </w:rPr>
        <w:t xml:space="preserve"> </w:t>
      </w:r>
      <w:r>
        <w:t>основополагающих</w:t>
      </w:r>
      <w:r>
        <w:rPr>
          <w:spacing w:val="-16"/>
        </w:rPr>
        <w:t xml:space="preserve"> </w:t>
      </w:r>
      <w:r>
        <w:t>вида</w:t>
      </w:r>
      <w:r>
        <w:rPr>
          <w:spacing w:val="-16"/>
        </w:rPr>
        <w:t xml:space="preserve"> </w:t>
      </w:r>
      <w:r>
        <w:t>деятель-</w:t>
      </w:r>
      <w:r>
        <w:rPr>
          <w:spacing w:val="-67"/>
        </w:rPr>
        <w:t xml:space="preserve"> </w:t>
      </w:r>
      <w:r>
        <w:t>ности человека: познание, учение и труд. Однако навык общения не является</w:t>
      </w:r>
      <w:r>
        <w:rPr>
          <w:spacing w:val="1"/>
        </w:rPr>
        <w:t xml:space="preserve"> </w:t>
      </w:r>
      <w:r>
        <w:t>врожденным, поэтому овладеть им и достичь определенных успехов можно</w:t>
      </w:r>
      <w:r>
        <w:rPr>
          <w:spacing w:val="1"/>
        </w:rPr>
        <w:t xml:space="preserve"> </w:t>
      </w:r>
      <w:r>
        <w:t>только через</w:t>
      </w:r>
      <w:r>
        <w:rPr>
          <w:spacing w:val="-2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обучения.</w:t>
      </w:r>
    </w:p>
    <w:p w14:paraId="5DA9BB1E" w14:textId="77777777" w:rsidR="001F167D" w:rsidRDefault="00E44A9C">
      <w:pPr>
        <w:pStyle w:val="a3"/>
        <w:spacing w:before="199" w:line="276" w:lineRule="auto"/>
        <w:ind w:right="1129" w:firstLine="566"/>
      </w:pPr>
      <w:r>
        <w:t>Общение предполагает, как передачу информации, так и передачу эмоцио-</w:t>
      </w:r>
      <w:r>
        <w:rPr>
          <w:spacing w:val="1"/>
        </w:rPr>
        <w:t xml:space="preserve"> </w:t>
      </w:r>
      <w:r>
        <w:t>нальных состояний. Содержание информации передается при помощи языка, т.</w:t>
      </w:r>
      <w:r>
        <w:rPr>
          <w:spacing w:val="1"/>
        </w:rPr>
        <w:t xml:space="preserve"> </w:t>
      </w:r>
      <w:r>
        <w:t>е. принимает вербальную или словесную форму. Однако для детей с тяжелыми</w:t>
      </w:r>
      <w:r>
        <w:rPr>
          <w:spacing w:val="1"/>
        </w:rPr>
        <w:t xml:space="preserve"> </w:t>
      </w:r>
      <w:r>
        <w:rPr>
          <w:spacing w:val="-1"/>
        </w:rPr>
        <w:t>множественными</w:t>
      </w:r>
      <w:r>
        <w:rPr>
          <w:spacing w:val="-17"/>
        </w:rPr>
        <w:t xml:space="preserve"> </w:t>
      </w:r>
      <w:r>
        <w:t>нарушениями</w:t>
      </w:r>
      <w:r>
        <w:rPr>
          <w:spacing w:val="-16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подобное</w:t>
      </w:r>
      <w:r>
        <w:rPr>
          <w:spacing w:val="-16"/>
        </w:rPr>
        <w:t xml:space="preserve"> </w:t>
      </w:r>
      <w:r>
        <w:t>обучение</w:t>
      </w:r>
      <w:r>
        <w:rPr>
          <w:spacing w:val="-16"/>
        </w:rPr>
        <w:t xml:space="preserve"> </w:t>
      </w:r>
      <w:r>
        <w:t>должно</w:t>
      </w:r>
      <w:r>
        <w:rPr>
          <w:spacing w:val="-16"/>
        </w:rPr>
        <w:t xml:space="preserve"> </w:t>
      </w:r>
      <w:r>
        <w:t>начинаться</w:t>
      </w:r>
      <w:r>
        <w:rPr>
          <w:spacing w:val="-6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самых</w:t>
      </w:r>
      <w:r>
        <w:rPr>
          <w:spacing w:val="25"/>
        </w:rPr>
        <w:t xml:space="preserve"> </w:t>
      </w:r>
      <w:r>
        <w:t>элементарных</w:t>
      </w:r>
      <w:r>
        <w:rPr>
          <w:spacing w:val="25"/>
        </w:rPr>
        <w:t xml:space="preserve"> </w:t>
      </w:r>
      <w:r>
        <w:t>форм,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доречевой</w:t>
      </w:r>
      <w:r>
        <w:rPr>
          <w:spacing w:val="25"/>
        </w:rPr>
        <w:t xml:space="preserve"> </w:t>
      </w:r>
      <w:r>
        <w:t>коммуникации,</w:t>
      </w:r>
      <w:r>
        <w:rPr>
          <w:spacing w:val="24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</w:p>
    <w:p w14:paraId="537C4929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20F8CE0" w14:textId="77777777" w:rsidR="001F167D" w:rsidRDefault="00E44A9C">
      <w:pPr>
        <w:pStyle w:val="a3"/>
        <w:spacing w:before="74" w:line="278" w:lineRule="auto"/>
        <w:ind w:right="1140"/>
      </w:pPr>
      <w:r>
        <w:t>должно предполагать целенаправленное обучение альтернативным формам не-</w:t>
      </w:r>
      <w:r>
        <w:rPr>
          <w:spacing w:val="1"/>
        </w:rPr>
        <w:t xml:space="preserve"> </w:t>
      </w:r>
      <w:r>
        <w:t>вербальной</w:t>
      </w:r>
      <w:r>
        <w:rPr>
          <w:spacing w:val="-1"/>
        </w:rPr>
        <w:t xml:space="preserve"> </w:t>
      </w:r>
      <w:r>
        <w:t>коммуникации.</w:t>
      </w:r>
    </w:p>
    <w:p w14:paraId="099C4532" w14:textId="77777777" w:rsidR="001F167D" w:rsidRDefault="00E44A9C">
      <w:pPr>
        <w:pStyle w:val="a3"/>
        <w:spacing w:before="195" w:line="276" w:lineRule="auto"/>
        <w:ind w:right="1130" w:firstLine="566"/>
      </w:pPr>
      <w:r>
        <w:rPr>
          <w:spacing w:val="-1"/>
        </w:rPr>
        <w:t>Основными</w:t>
      </w:r>
      <w:r>
        <w:rPr>
          <w:spacing w:val="-16"/>
        </w:rPr>
        <w:t xml:space="preserve"> </w:t>
      </w:r>
      <w:r>
        <w:rPr>
          <w:spacing w:val="-1"/>
        </w:rPr>
        <w:t>направлениями</w:t>
      </w:r>
      <w:r>
        <w:rPr>
          <w:spacing w:val="-15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доступ-</w:t>
      </w:r>
      <w:r>
        <w:rPr>
          <w:spacing w:val="-68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средством коммуникации и использование его для решения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житейских</w:t>
      </w:r>
      <w:r>
        <w:rPr>
          <w:spacing w:val="-1"/>
        </w:rPr>
        <w:t xml:space="preserve"> </w:t>
      </w:r>
      <w:r>
        <w:t>задач.</w:t>
      </w:r>
    </w:p>
    <w:p w14:paraId="4B173E25" w14:textId="77777777" w:rsidR="001F167D" w:rsidRDefault="00E44A9C">
      <w:pPr>
        <w:pStyle w:val="a3"/>
        <w:spacing w:before="201" w:line="276" w:lineRule="auto"/>
        <w:ind w:right="1127" w:firstLine="566"/>
      </w:pPr>
      <w:r>
        <w:t>Цель коррекционного курса «Альтернативная коммуникация» – формиро-</w:t>
      </w:r>
      <w:r>
        <w:rPr>
          <w:spacing w:val="1"/>
        </w:rPr>
        <w:t xml:space="preserve"> </w:t>
      </w:r>
      <w:r>
        <w:t>вание</w:t>
      </w:r>
      <w:r>
        <w:rPr>
          <w:spacing w:val="-12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предметных,</w:t>
      </w:r>
      <w:r>
        <w:rPr>
          <w:spacing w:val="-11"/>
        </w:rPr>
        <w:t xml:space="preserve"> </w:t>
      </w:r>
      <w:r>
        <w:t>пиктографиче-</w:t>
      </w:r>
      <w:r>
        <w:rPr>
          <w:spacing w:val="-67"/>
        </w:rPr>
        <w:t xml:space="preserve"> </w:t>
      </w:r>
      <w:r>
        <w:t>ских и мануальных символов, а также сигналов тела, средств вербальной и не-</w:t>
      </w:r>
      <w:r>
        <w:rPr>
          <w:spacing w:val="1"/>
        </w:rPr>
        <w:t xml:space="preserve"> </w:t>
      </w:r>
      <w:r>
        <w:t>вербальной коммуникации, умения пользоваться ими в процессе социального</w:t>
      </w:r>
      <w:r>
        <w:rPr>
          <w:spacing w:val="1"/>
        </w:rPr>
        <w:t xml:space="preserve"> </w:t>
      </w:r>
      <w:r>
        <w:t>взаимодействия.</w:t>
      </w:r>
    </w:p>
    <w:p w14:paraId="55B7E702" w14:textId="77777777" w:rsidR="001F167D" w:rsidRDefault="00E44A9C">
      <w:pPr>
        <w:pStyle w:val="a3"/>
        <w:spacing w:before="201" w:line="278" w:lineRule="auto"/>
        <w:ind w:right="1133"/>
      </w:pP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коррекционного</w:t>
      </w:r>
      <w:r>
        <w:rPr>
          <w:spacing w:val="-16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целесообразно</w:t>
      </w:r>
      <w:r>
        <w:rPr>
          <w:spacing w:val="-16"/>
        </w:rPr>
        <w:t xml:space="preserve"> </w:t>
      </w:r>
      <w:r>
        <w:t>выделить</w:t>
      </w:r>
      <w:r>
        <w:rPr>
          <w:spacing w:val="-16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за-</w:t>
      </w:r>
      <w:r>
        <w:rPr>
          <w:spacing w:val="-68"/>
        </w:rPr>
        <w:t xml:space="preserve"> </w:t>
      </w:r>
      <w:r>
        <w:t>дачи:</w:t>
      </w:r>
    </w:p>
    <w:p w14:paraId="0B262234" w14:textId="77777777" w:rsidR="001F167D" w:rsidRDefault="00E44A9C">
      <w:pPr>
        <w:pStyle w:val="a4"/>
        <w:numPr>
          <w:ilvl w:val="0"/>
          <w:numId w:val="14"/>
        </w:numPr>
        <w:tabs>
          <w:tab w:val="left" w:pos="1521"/>
          <w:tab w:val="left" w:pos="1522"/>
        </w:tabs>
        <w:spacing w:before="194"/>
        <w:ind w:hanging="710"/>
        <w:rPr>
          <w:sz w:val="28"/>
        </w:rPr>
      </w:pPr>
      <w:r>
        <w:rPr>
          <w:sz w:val="28"/>
        </w:rPr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аккумулировать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 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опыт;</w:t>
      </w:r>
    </w:p>
    <w:p w14:paraId="50FADCA3" w14:textId="77777777" w:rsidR="001F167D" w:rsidRDefault="00E44A9C">
      <w:pPr>
        <w:pStyle w:val="a4"/>
        <w:numPr>
          <w:ilvl w:val="0"/>
          <w:numId w:val="14"/>
        </w:numPr>
        <w:tabs>
          <w:tab w:val="left" w:pos="1521"/>
          <w:tab w:val="left" w:pos="1522"/>
        </w:tabs>
        <w:spacing w:before="249"/>
        <w:ind w:hanging="710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внимание;</w:t>
      </w:r>
    </w:p>
    <w:p w14:paraId="42EF3873" w14:textId="77777777" w:rsidR="001F167D" w:rsidRDefault="00E44A9C">
      <w:pPr>
        <w:pStyle w:val="a4"/>
        <w:numPr>
          <w:ilvl w:val="0"/>
          <w:numId w:val="14"/>
        </w:numPr>
        <w:tabs>
          <w:tab w:val="left" w:pos="1521"/>
          <w:tab w:val="left" w:pos="1522"/>
        </w:tabs>
        <w:spacing w:before="249"/>
        <w:ind w:hanging="710"/>
        <w:rPr>
          <w:sz w:val="28"/>
        </w:rPr>
      </w:pP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мануальными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символами;</w:t>
      </w:r>
    </w:p>
    <w:p w14:paraId="6E556872" w14:textId="77777777" w:rsidR="001F167D" w:rsidRDefault="00E44A9C">
      <w:pPr>
        <w:pStyle w:val="a4"/>
        <w:numPr>
          <w:ilvl w:val="0"/>
          <w:numId w:val="14"/>
        </w:numPr>
        <w:tabs>
          <w:tab w:val="left" w:pos="1521"/>
          <w:tab w:val="left" w:pos="1522"/>
        </w:tabs>
        <w:spacing w:before="245" w:line="278" w:lineRule="auto"/>
        <w:ind w:left="812" w:right="1141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4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2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42"/>
          <w:sz w:val="28"/>
        </w:rPr>
        <w:t xml:space="preserve"> </w:t>
      </w:r>
      <w:r>
        <w:rPr>
          <w:sz w:val="28"/>
        </w:rPr>
        <w:t>предпочтения,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мануальных и графических символов;</w:t>
      </w:r>
    </w:p>
    <w:p w14:paraId="5D94C0FE" w14:textId="77777777" w:rsidR="001F167D" w:rsidRDefault="00E44A9C">
      <w:pPr>
        <w:pStyle w:val="a4"/>
        <w:numPr>
          <w:ilvl w:val="0"/>
          <w:numId w:val="14"/>
        </w:numPr>
        <w:tabs>
          <w:tab w:val="left" w:pos="1521"/>
          <w:tab w:val="left" w:pos="1522"/>
        </w:tabs>
        <w:spacing w:before="194" w:line="278" w:lineRule="auto"/>
        <w:ind w:left="812" w:right="1138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4"/>
          <w:sz w:val="28"/>
        </w:rPr>
        <w:t xml:space="preserve"> </w:t>
      </w:r>
      <w:r>
        <w:rPr>
          <w:sz w:val="28"/>
        </w:rPr>
        <w:t>эмоцио-</w:t>
      </w:r>
      <w:r>
        <w:rPr>
          <w:spacing w:val="-67"/>
          <w:sz w:val="28"/>
        </w:rPr>
        <w:t xml:space="preserve"> </w:t>
      </w:r>
      <w:r>
        <w:rPr>
          <w:sz w:val="28"/>
        </w:rPr>
        <w:t>нально-личностной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 ученика.</w:t>
      </w:r>
    </w:p>
    <w:p w14:paraId="2EBCB98D" w14:textId="77777777" w:rsidR="001F167D" w:rsidRDefault="00E44A9C">
      <w:pPr>
        <w:pStyle w:val="a3"/>
        <w:spacing w:before="194" w:line="278" w:lineRule="auto"/>
        <w:ind w:right="1137"/>
      </w:pPr>
      <w:r>
        <w:t>Данный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междисциплинарным,</w:t>
      </w:r>
      <w:r>
        <w:rPr>
          <w:spacing w:val="1"/>
        </w:rPr>
        <w:t xml:space="preserve"> </w:t>
      </w:r>
      <w:r>
        <w:t>связывающим</w:t>
      </w:r>
      <w:r>
        <w:rPr>
          <w:spacing w:val="1"/>
        </w:rPr>
        <w:t xml:space="preserve"> </w:t>
      </w:r>
      <w:r>
        <w:t>между собой другие предметные области и коррекционные курсы, обучение по</w:t>
      </w:r>
      <w:r>
        <w:rPr>
          <w:spacing w:val="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проходит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процесса.</w:t>
      </w:r>
    </w:p>
    <w:p w14:paraId="19271192" w14:textId="77777777" w:rsidR="001F167D" w:rsidRDefault="00E44A9C">
      <w:pPr>
        <w:pStyle w:val="21"/>
        <w:spacing w:before="190" w:line="278" w:lineRule="auto"/>
        <w:ind w:right="1131"/>
      </w:pPr>
      <w:r>
        <w:t>Содержание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"Альтернативная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коммуникация".</w:t>
      </w:r>
    </w:p>
    <w:p w14:paraId="0AD9BC20" w14:textId="77777777" w:rsidR="001F167D" w:rsidRDefault="00E44A9C">
      <w:pPr>
        <w:pStyle w:val="a4"/>
        <w:numPr>
          <w:ilvl w:val="1"/>
          <w:numId w:val="14"/>
        </w:numPr>
        <w:tabs>
          <w:tab w:val="left" w:pos="1534"/>
        </w:tabs>
        <w:spacing w:before="196"/>
        <w:ind w:hanging="361"/>
        <w:jc w:val="left"/>
        <w:rPr>
          <w:i/>
          <w:sz w:val="28"/>
        </w:rPr>
      </w:pPr>
      <w:r>
        <w:rPr>
          <w:i/>
          <w:sz w:val="28"/>
        </w:rPr>
        <w:t>Коммуникация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невербальных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средств.</w:t>
      </w:r>
    </w:p>
    <w:p w14:paraId="5E12BFEF" w14:textId="77777777" w:rsidR="001F167D" w:rsidRDefault="00E44A9C">
      <w:pPr>
        <w:pStyle w:val="a3"/>
        <w:spacing w:before="247" w:line="278" w:lineRule="auto"/>
        <w:ind w:right="1129"/>
      </w:pPr>
      <w:r>
        <w:t>Цель: формирование коммуникативных навыков с использованием не-вербаль-</w:t>
      </w:r>
      <w:r>
        <w:rPr>
          <w:spacing w:val="1"/>
        </w:rPr>
        <w:t xml:space="preserve"> </w:t>
      </w:r>
      <w:r>
        <w:t>ных средств</w:t>
      </w:r>
      <w:r>
        <w:rPr>
          <w:spacing w:val="-2"/>
        </w:rPr>
        <w:t xml:space="preserve"> </w:t>
      </w:r>
      <w:r>
        <w:t>общения.</w:t>
      </w:r>
    </w:p>
    <w:p w14:paraId="105A2964" w14:textId="77777777" w:rsidR="001F167D" w:rsidRDefault="00E44A9C">
      <w:pPr>
        <w:spacing w:before="194" w:line="278" w:lineRule="auto"/>
        <w:ind w:left="812" w:right="1137"/>
        <w:jc w:val="both"/>
        <w:rPr>
          <w:sz w:val="28"/>
        </w:rPr>
      </w:pPr>
      <w:r>
        <w:rPr>
          <w:i/>
          <w:sz w:val="28"/>
        </w:rPr>
        <w:t xml:space="preserve">Зависимая коммуникация: </w:t>
      </w:r>
      <w:r>
        <w:rPr>
          <w:sz w:val="28"/>
        </w:rPr>
        <w:t>формирование, интерпретация и формулирование со-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партнера.</w:t>
      </w:r>
    </w:p>
    <w:p w14:paraId="6DF29494" w14:textId="77777777" w:rsidR="001F167D" w:rsidRDefault="00E44A9C">
      <w:pPr>
        <w:spacing w:before="196"/>
        <w:ind w:left="812"/>
        <w:jc w:val="both"/>
        <w:rPr>
          <w:sz w:val="28"/>
        </w:rPr>
      </w:pPr>
      <w:r>
        <w:rPr>
          <w:i/>
          <w:sz w:val="28"/>
        </w:rPr>
        <w:t>Независимая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коммуникация: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формулируемое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сообщение.</w:t>
      </w:r>
    </w:p>
    <w:p w14:paraId="0E3AD4E6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2063B06" w14:textId="77777777" w:rsidR="001F167D" w:rsidRDefault="00E44A9C">
      <w:pPr>
        <w:pStyle w:val="a3"/>
        <w:spacing w:before="74" w:line="276" w:lineRule="auto"/>
        <w:ind w:right="1131"/>
      </w:pPr>
      <w:r>
        <w:rPr>
          <w:i/>
        </w:rPr>
        <w:t xml:space="preserve">Коммуникация без помощи вспомогательных устройств. </w:t>
      </w:r>
      <w:r>
        <w:t>Продуцирование зна-</w:t>
      </w:r>
      <w:r>
        <w:rPr>
          <w:spacing w:val="1"/>
        </w:rPr>
        <w:t xml:space="preserve"> </w:t>
      </w:r>
      <w:r>
        <w:t>ков с использованием движений собственного тела. Использование взгляда, же-</w:t>
      </w:r>
      <w:r>
        <w:rPr>
          <w:spacing w:val="-67"/>
        </w:rPr>
        <w:t xml:space="preserve"> </w:t>
      </w:r>
      <w:r>
        <w:t>ста, движения. Указание взглядом на объект при выражении своих желаний, от-</w:t>
      </w:r>
      <w:r>
        <w:rPr>
          <w:spacing w:val="-67"/>
        </w:rPr>
        <w:t xml:space="preserve"> </w:t>
      </w:r>
      <w:r>
        <w:t>вете на вопрос. Выражение мимикой согласия (несогласия), удовольствия (не-</w:t>
      </w:r>
      <w:r>
        <w:rPr>
          <w:spacing w:val="1"/>
        </w:rPr>
        <w:t xml:space="preserve"> </w:t>
      </w:r>
      <w:r>
        <w:t>удовольствия); приветствие (прощание) с использованием мимики. Выражение</w:t>
      </w:r>
      <w:r>
        <w:rPr>
          <w:spacing w:val="1"/>
        </w:rPr>
        <w:t xml:space="preserve"> </w:t>
      </w:r>
      <w:r>
        <w:t>жестом согласия (несогласия), удовольствия (неудовольствия), благодарности,</w:t>
      </w:r>
      <w:r>
        <w:rPr>
          <w:spacing w:val="1"/>
        </w:rPr>
        <w:t xml:space="preserve"> </w:t>
      </w:r>
      <w:r>
        <w:t>своих желаний; приветствие (прощание), обращение за помощью, ответы на во-</w:t>
      </w:r>
      <w:r>
        <w:rPr>
          <w:spacing w:val="-67"/>
        </w:rPr>
        <w:t xml:space="preserve"> </w:t>
      </w:r>
      <w:r>
        <w:t>просы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жеста.</w:t>
      </w:r>
    </w:p>
    <w:p w14:paraId="441302E3" w14:textId="77777777" w:rsidR="001F167D" w:rsidRDefault="00E44A9C">
      <w:pPr>
        <w:pStyle w:val="a3"/>
        <w:spacing w:before="202" w:line="276" w:lineRule="auto"/>
        <w:ind w:right="1135"/>
      </w:pPr>
      <w:r>
        <w:rPr>
          <w:i/>
          <w:spacing w:val="-1"/>
        </w:rPr>
        <w:t>Коммуникация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помощью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вспомогательных</w:t>
      </w:r>
      <w:r>
        <w:rPr>
          <w:i/>
          <w:spacing w:val="-15"/>
        </w:rPr>
        <w:t xml:space="preserve"> </w:t>
      </w:r>
      <w:r>
        <w:rPr>
          <w:i/>
        </w:rPr>
        <w:t>устройств.</w:t>
      </w:r>
      <w:r>
        <w:rPr>
          <w:i/>
          <w:spacing w:val="-11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приспо-</w:t>
      </w:r>
      <w:r>
        <w:rPr>
          <w:spacing w:val="-68"/>
        </w:rPr>
        <w:t xml:space="preserve"> </w:t>
      </w:r>
      <w:r>
        <w:t>соблений для помощи в продуцировании высказывания. Использование комму-</w:t>
      </w:r>
      <w:r>
        <w:rPr>
          <w:spacing w:val="1"/>
        </w:rPr>
        <w:t xml:space="preserve"> </w:t>
      </w:r>
      <w:r>
        <w:t>никативных досок, таблиц, книг, электронных устройств. Указывание на графи-</w:t>
      </w:r>
      <w:r>
        <w:rPr>
          <w:spacing w:val="-67"/>
        </w:rPr>
        <w:t xml:space="preserve"> </w:t>
      </w:r>
      <w:r>
        <w:t>ческий символ или картинку. Привлечение внимания звучащим предметом; вы-</w:t>
      </w:r>
      <w:r>
        <w:rPr>
          <w:spacing w:val="-67"/>
        </w:rPr>
        <w:t xml:space="preserve"> </w:t>
      </w:r>
      <w:r>
        <w:t>ражение удовольствия (неудовольствия), благодарности звучащим 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помощью,</w:t>
      </w:r>
      <w:r>
        <w:rPr>
          <w:spacing w:val="-14"/>
        </w:rPr>
        <w:t xml:space="preserve"> </w:t>
      </w:r>
      <w:r>
        <w:t>ответы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вопросы,</w:t>
      </w:r>
      <w:r>
        <w:rPr>
          <w:spacing w:val="-14"/>
        </w:rPr>
        <w:t xml:space="preserve"> </w:t>
      </w:r>
      <w:r>
        <w:t>предполагающие</w:t>
      </w:r>
      <w:r>
        <w:rPr>
          <w:spacing w:val="-14"/>
        </w:rPr>
        <w:t xml:space="preserve"> </w:t>
      </w:r>
      <w:r>
        <w:t>согласие</w:t>
      </w:r>
      <w:r>
        <w:rPr>
          <w:spacing w:val="-14"/>
        </w:rPr>
        <w:t xml:space="preserve"> </w:t>
      </w:r>
      <w:r>
        <w:t>(несогла-</w:t>
      </w:r>
      <w:r>
        <w:rPr>
          <w:spacing w:val="-67"/>
        </w:rPr>
        <w:t xml:space="preserve"> </w:t>
      </w:r>
      <w:r>
        <w:t>сие)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звучащего</w:t>
      </w:r>
      <w:r>
        <w:rPr>
          <w:spacing w:val="1"/>
        </w:rPr>
        <w:t xml:space="preserve"> </w:t>
      </w:r>
      <w:r>
        <w:t>предмета.</w:t>
      </w:r>
    </w:p>
    <w:p w14:paraId="286290AA" w14:textId="77777777" w:rsidR="001F167D" w:rsidRDefault="00E44A9C">
      <w:pPr>
        <w:pStyle w:val="a3"/>
        <w:spacing w:before="200" w:line="276" w:lineRule="auto"/>
        <w:ind w:right="1131"/>
      </w:pPr>
      <w:r>
        <w:t>Использование системы жестов и системы символов. Мануальные знаки (же-</w:t>
      </w:r>
      <w:r>
        <w:rPr>
          <w:spacing w:val="1"/>
        </w:rPr>
        <w:t xml:space="preserve"> </w:t>
      </w:r>
      <w:r>
        <w:t>сты). Естественные жесты. Элементы жестового языка. Графические символы.</w:t>
      </w:r>
      <w:r>
        <w:rPr>
          <w:spacing w:val="1"/>
        </w:rPr>
        <w:t xml:space="preserve"> </w:t>
      </w:r>
      <w:r>
        <w:t>Блисс-символы. Пиктографическая идеографическая коммуникация. Картиноч-</w:t>
      </w:r>
      <w:r>
        <w:rPr>
          <w:spacing w:val="1"/>
        </w:rPr>
        <w:t xml:space="preserve"> </w:t>
      </w:r>
      <w:r>
        <w:t>ные символы коммуникации. Система символов «Виджит». Сигсимволы. Ис-</w:t>
      </w:r>
      <w:r>
        <w:rPr>
          <w:spacing w:val="1"/>
        </w:rPr>
        <w:t xml:space="preserve"> </w:t>
      </w:r>
      <w:r>
        <w:t>пользование картинок. Предметные символы. Тактильные символы. Выражение</w:t>
      </w:r>
      <w:r>
        <w:rPr>
          <w:spacing w:val="-67"/>
        </w:rPr>
        <w:t xml:space="preserve"> </w:t>
      </w:r>
      <w:r>
        <w:t>своих желаний, благодарности, обращение за помощью, приветствие (проща-</w:t>
      </w:r>
      <w:r>
        <w:rPr>
          <w:spacing w:val="1"/>
        </w:rPr>
        <w:t xml:space="preserve"> </w:t>
      </w:r>
      <w:r>
        <w:t>ние), ответы на вопросы с предъявлением предметного символа. Выражение со-</w:t>
      </w:r>
      <w:r>
        <w:rPr>
          <w:spacing w:val="-67"/>
        </w:rPr>
        <w:t xml:space="preserve"> </w:t>
      </w:r>
      <w:r>
        <w:t>гласия (несогласия), удовольствия (неудовольствия), благодарности, своих же-</w:t>
      </w:r>
      <w:r>
        <w:rPr>
          <w:spacing w:val="1"/>
        </w:rPr>
        <w:t xml:space="preserve"> </w:t>
      </w:r>
      <w:r>
        <w:t>ланий, приветствие (прощание), обращение за помощью, ответы на вопросы, за-</w:t>
      </w:r>
      <w:r>
        <w:rPr>
          <w:spacing w:val="-67"/>
        </w:rPr>
        <w:t xml:space="preserve"> </w:t>
      </w:r>
      <w:r>
        <w:t>давание вопросов с использованием графического изображения (фотография,</w:t>
      </w:r>
      <w:r>
        <w:rPr>
          <w:spacing w:val="1"/>
        </w:rPr>
        <w:t xml:space="preserve"> </w:t>
      </w:r>
      <w:r>
        <w:rPr>
          <w:spacing w:val="-1"/>
        </w:rPr>
        <w:t>цветная</w:t>
      </w:r>
      <w:r>
        <w:rPr>
          <w:spacing w:val="-15"/>
        </w:rPr>
        <w:t xml:space="preserve"> </w:t>
      </w:r>
      <w:r>
        <w:t>картинка,</w:t>
      </w:r>
      <w:r>
        <w:rPr>
          <w:spacing w:val="-15"/>
        </w:rPr>
        <w:t xml:space="preserve"> </w:t>
      </w:r>
      <w:r>
        <w:t>черно-белая</w:t>
      </w:r>
      <w:r>
        <w:rPr>
          <w:spacing w:val="-17"/>
        </w:rPr>
        <w:t xml:space="preserve"> </w:t>
      </w:r>
      <w:r>
        <w:t>картинка,</w:t>
      </w:r>
      <w:r>
        <w:rPr>
          <w:spacing w:val="-16"/>
        </w:rPr>
        <w:t xml:space="preserve"> </w:t>
      </w:r>
      <w:r>
        <w:t>пиктограмма).Выражение</w:t>
      </w:r>
      <w:r>
        <w:rPr>
          <w:spacing w:val="-15"/>
        </w:rPr>
        <w:t xml:space="preserve"> </w:t>
      </w:r>
      <w:r>
        <w:t>согласия</w:t>
      </w:r>
      <w:r>
        <w:rPr>
          <w:spacing w:val="-14"/>
        </w:rPr>
        <w:t xml:space="preserve"> </w:t>
      </w:r>
      <w:r>
        <w:t>(не-</w:t>
      </w:r>
      <w:r>
        <w:rPr>
          <w:spacing w:val="-68"/>
        </w:rPr>
        <w:t xml:space="preserve"> </w:t>
      </w:r>
      <w:r>
        <w:t>согласия), удовольствия (неудовольствия), благодарности, своих желаний, при-</w:t>
      </w:r>
      <w:r>
        <w:rPr>
          <w:spacing w:val="1"/>
        </w:rPr>
        <w:t xml:space="preserve"> </w:t>
      </w:r>
      <w:r>
        <w:t>ветствие (прощание), обращение за помощью, ответы на вопросы, задавание во-</w:t>
      </w:r>
      <w:r>
        <w:rPr>
          <w:spacing w:val="-67"/>
        </w:rPr>
        <w:t xml:space="preserve"> </w:t>
      </w:r>
      <w:r>
        <w:t>просов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карточек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напечатанными</w:t>
      </w:r>
      <w:r>
        <w:rPr>
          <w:spacing w:val="-10"/>
        </w:rPr>
        <w:t xml:space="preserve"> </w:t>
      </w:r>
      <w:r>
        <w:t>словами.</w:t>
      </w:r>
      <w:r>
        <w:rPr>
          <w:spacing w:val="-11"/>
        </w:rPr>
        <w:t xml:space="preserve"> </w:t>
      </w:r>
      <w:r>
        <w:t>Выражение</w:t>
      </w:r>
      <w:r>
        <w:rPr>
          <w:spacing w:val="-11"/>
        </w:rPr>
        <w:t xml:space="preserve"> </w:t>
      </w:r>
      <w:r>
        <w:t>согла-</w:t>
      </w:r>
      <w:r>
        <w:rPr>
          <w:spacing w:val="-67"/>
        </w:rPr>
        <w:t xml:space="preserve"> </w:t>
      </w:r>
      <w:r>
        <w:t>сия (несогласия), удовольствия (неудовольствия), благодарности, своих жела-</w:t>
      </w:r>
      <w:r>
        <w:rPr>
          <w:spacing w:val="1"/>
        </w:rPr>
        <w:t xml:space="preserve"> </w:t>
      </w:r>
      <w:r>
        <w:t>ний, приветствие (прощание), обращение за помощью, ответы на вопросы, зада-</w:t>
      </w:r>
      <w:r>
        <w:rPr>
          <w:spacing w:val="-67"/>
        </w:rPr>
        <w:t xml:space="preserve"> </w:t>
      </w:r>
      <w:r>
        <w:t>вание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букв.</w:t>
      </w:r>
    </w:p>
    <w:p w14:paraId="68549E33" w14:textId="77777777" w:rsidR="001F167D" w:rsidRDefault="00E44A9C">
      <w:pPr>
        <w:pStyle w:val="a4"/>
        <w:numPr>
          <w:ilvl w:val="1"/>
          <w:numId w:val="14"/>
        </w:numPr>
        <w:tabs>
          <w:tab w:val="left" w:pos="1094"/>
        </w:tabs>
        <w:spacing w:before="203"/>
        <w:ind w:left="1093" w:hanging="282"/>
        <w:jc w:val="left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невербальной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коммуникации.</w:t>
      </w:r>
    </w:p>
    <w:p w14:paraId="1145FF92" w14:textId="77777777" w:rsidR="001F167D" w:rsidRDefault="00E44A9C">
      <w:pPr>
        <w:pStyle w:val="a3"/>
        <w:spacing w:before="247" w:line="278" w:lineRule="auto"/>
        <w:ind w:right="1129"/>
      </w:pPr>
      <w:r>
        <w:t>Цель: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невербальной</w:t>
      </w:r>
      <w:r>
        <w:rPr>
          <w:spacing w:val="-12"/>
        </w:rPr>
        <w:t xml:space="preserve"> </w:t>
      </w:r>
      <w:r>
        <w:t>коммуникации:</w:t>
      </w:r>
      <w:r>
        <w:rPr>
          <w:spacing w:val="-11"/>
        </w:rPr>
        <w:t xml:space="preserve"> </w:t>
      </w:r>
      <w:r>
        <w:t>ма-</w:t>
      </w:r>
      <w:r>
        <w:rPr>
          <w:spacing w:val="-68"/>
        </w:rPr>
        <w:t xml:space="preserve"> </w:t>
      </w:r>
      <w:r>
        <w:t>нуальных,</w:t>
      </w:r>
      <w:r>
        <w:rPr>
          <w:spacing w:val="-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 графических символов.</w:t>
      </w:r>
    </w:p>
    <w:p w14:paraId="456A2CE0" w14:textId="77777777" w:rsidR="001F167D" w:rsidRDefault="00E44A9C">
      <w:pPr>
        <w:spacing w:before="196"/>
        <w:ind w:left="882"/>
        <w:jc w:val="both"/>
        <w:rPr>
          <w:i/>
          <w:sz w:val="28"/>
        </w:rPr>
      </w:pPr>
      <w:r>
        <w:rPr>
          <w:i/>
          <w:sz w:val="28"/>
        </w:rPr>
        <w:t>Импрессивная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</w:t>
      </w:r>
    </w:p>
    <w:p w14:paraId="154866FE" w14:textId="77777777" w:rsidR="001F167D" w:rsidRDefault="001F167D">
      <w:pPr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5A3DB0B" w14:textId="77777777" w:rsidR="001F167D" w:rsidRDefault="00E44A9C">
      <w:pPr>
        <w:pStyle w:val="a3"/>
        <w:spacing w:before="74" w:line="278" w:lineRule="auto"/>
        <w:ind w:right="1129"/>
      </w:pPr>
      <w:r>
        <w:t>Цель: развитие навыка узнавания/понимания слов, обозначающих предмет, по-</w:t>
      </w:r>
      <w:r>
        <w:rPr>
          <w:spacing w:val="1"/>
        </w:rPr>
        <w:t xml:space="preserve"> </w:t>
      </w:r>
      <w:r>
        <w:t>нятия,</w:t>
      </w:r>
      <w:r>
        <w:rPr>
          <w:spacing w:val="-1"/>
        </w:rPr>
        <w:t xml:space="preserve"> </w:t>
      </w:r>
      <w:r>
        <w:t>действия и</w:t>
      </w:r>
      <w:r>
        <w:rPr>
          <w:spacing w:val="-3"/>
        </w:rPr>
        <w:t xml:space="preserve"> </w:t>
      </w:r>
      <w:r>
        <w:t>пр.</w:t>
      </w:r>
    </w:p>
    <w:p w14:paraId="4A16F463" w14:textId="77777777" w:rsidR="001F167D" w:rsidRDefault="00E44A9C">
      <w:pPr>
        <w:pStyle w:val="a3"/>
        <w:spacing w:before="195" w:line="276" w:lineRule="auto"/>
        <w:ind w:right="1126"/>
      </w:pPr>
      <w:r>
        <w:rPr>
          <w:spacing w:val="-1"/>
        </w:rPr>
        <w:t>Непреднамеренное</w:t>
      </w:r>
      <w:r>
        <w:rPr>
          <w:spacing w:val="-16"/>
        </w:rPr>
        <w:t xml:space="preserve"> </w:t>
      </w:r>
      <w:r>
        <w:t>обучение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естественных</w:t>
      </w:r>
      <w:r>
        <w:rPr>
          <w:spacing w:val="-15"/>
        </w:rPr>
        <w:t xml:space="preserve"> </w:t>
      </w:r>
      <w:r>
        <w:t>ситуациях.</w:t>
      </w:r>
      <w:r>
        <w:rPr>
          <w:spacing w:val="-13"/>
        </w:rPr>
        <w:t xml:space="preserve"> </w:t>
      </w:r>
      <w:r>
        <w:t>Наблюдение</w:t>
      </w:r>
      <w:r>
        <w:rPr>
          <w:spacing w:val="-16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действи-</w:t>
      </w:r>
      <w:r>
        <w:rPr>
          <w:spacing w:val="-67"/>
        </w:rPr>
        <w:t xml:space="preserve"> </w:t>
      </w:r>
      <w:r>
        <w:t>ями учителя. Называние предметов и явлений. Побуждение к действию, игры-</w:t>
      </w:r>
      <w:r>
        <w:rPr>
          <w:spacing w:val="1"/>
        </w:rPr>
        <w:t xml:space="preserve"> </w:t>
      </w:r>
      <w:r>
        <w:t>имитации,</w:t>
      </w:r>
      <w:r>
        <w:rPr>
          <w:spacing w:val="-16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повторение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подражание.</w:t>
      </w:r>
      <w:r>
        <w:rPr>
          <w:spacing w:val="-13"/>
        </w:rPr>
        <w:t xml:space="preserve"> </w:t>
      </w:r>
      <w:r>
        <w:t>Соотнесение</w:t>
      </w:r>
      <w:r>
        <w:rPr>
          <w:spacing w:val="-6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изображе-</w:t>
      </w:r>
      <w:r>
        <w:rPr>
          <w:spacing w:val="-68"/>
        </w:rPr>
        <w:t xml:space="preserve"> </w:t>
      </w:r>
      <w:r>
        <w:t>нием и словом, обозначающим объект. Обучение в специально организованных</w:t>
      </w:r>
      <w:r>
        <w:rPr>
          <w:spacing w:val="1"/>
        </w:rPr>
        <w:t xml:space="preserve"> </w:t>
      </w:r>
      <w:r>
        <w:t>провоцирующих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звуковому составу слов</w:t>
      </w:r>
      <w:r>
        <w:rPr>
          <w:spacing w:val="1"/>
        </w:rPr>
        <w:t xml:space="preserve"> </w:t>
      </w:r>
      <w:r>
        <w:t>(мама, папа, дядя и др.). Реагирование на собственное имя. Узнавание (различе-</w:t>
      </w:r>
      <w:r>
        <w:rPr>
          <w:spacing w:val="1"/>
        </w:rPr>
        <w:t xml:space="preserve"> </w:t>
      </w:r>
      <w:r>
        <w:t>ние) имён членов семьи, учащихся класса, педагогов. Понимание слов, обозна-</w:t>
      </w:r>
      <w:r>
        <w:rPr>
          <w:spacing w:val="1"/>
        </w:rPr>
        <w:t xml:space="preserve"> </w:t>
      </w:r>
      <w:r>
        <w:t>чающих предмет (посуда, мебель, игрушки, одежда, обувь, животные, овощи,</w:t>
      </w:r>
      <w:r>
        <w:rPr>
          <w:spacing w:val="1"/>
        </w:rPr>
        <w:t xml:space="preserve"> </w:t>
      </w:r>
      <w:r>
        <w:t>фрукты, бытовые приборы, школьные принадлежности, продукты, транспорт,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одежда,</w:t>
      </w:r>
      <w:r>
        <w:rPr>
          <w:spacing w:val="-9"/>
        </w:rPr>
        <w:t xml:space="preserve"> </w:t>
      </w:r>
      <w:r>
        <w:t>обувь,</w:t>
      </w:r>
      <w:r>
        <w:rPr>
          <w:spacing w:val="-6"/>
        </w:rPr>
        <w:t xml:space="preserve"> </w:t>
      </w:r>
      <w:r>
        <w:t>животные,</w:t>
      </w:r>
      <w:r>
        <w:rPr>
          <w:spacing w:val="-10"/>
        </w:rPr>
        <w:t xml:space="preserve"> </w:t>
      </w:r>
      <w:r>
        <w:t>овощи,</w:t>
      </w:r>
      <w:r>
        <w:rPr>
          <w:spacing w:val="-9"/>
        </w:rPr>
        <w:t xml:space="preserve"> </w:t>
      </w:r>
      <w:r>
        <w:t>фрукты,</w:t>
      </w:r>
      <w:r>
        <w:rPr>
          <w:spacing w:val="-8"/>
        </w:rPr>
        <w:t xml:space="preserve"> </w:t>
      </w:r>
      <w:r>
        <w:t>бытовые</w:t>
      </w:r>
      <w:r>
        <w:rPr>
          <w:spacing w:val="-8"/>
        </w:rPr>
        <w:t xml:space="preserve"> </w:t>
      </w:r>
      <w:r>
        <w:t>приборы,</w:t>
      </w:r>
      <w:r>
        <w:rPr>
          <w:spacing w:val="-8"/>
        </w:rPr>
        <w:t xml:space="preserve"> </w:t>
      </w:r>
      <w:r>
        <w:t>школьные</w:t>
      </w:r>
      <w:r>
        <w:rPr>
          <w:spacing w:val="-9"/>
        </w:rPr>
        <w:t xml:space="preserve"> </w:t>
      </w:r>
      <w:r>
        <w:t>принад-</w:t>
      </w:r>
      <w:r>
        <w:rPr>
          <w:spacing w:val="-67"/>
        </w:rPr>
        <w:t xml:space="preserve"> </w:t>
      </w:r>
      <w:r>
        <w:t>лежности, продукты, транспорт, птицы и др.). Понимание слов, обозначающих</w:t>
      </w:r>
      <w:r>
        <w:rPr>
          <w:spacing w:val="1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(пить,</w:t>
      </w:r>
      <w:r>
        <w:rPr>
          <w:spacing w:val="-12"/>
        </w:rPr>
        <w:t xml:space="preserve"> </w:t>
      </w:r>
      <w:r>
        <w:t>есть,</w:t>
      </w:r>
      <w:r>
        <w:rPr>
          <w:spacing w:val="-12"/>
        </w:rPr>
        <w:t xml:space="preserve"> </w:t>
      </w:r>
      <w:r>
        <w:t>сидеть,</w:t>
      </w:r>
      <w:r>
        <w:rPr>
          <w:spacing w:val="-12"/>
        </w:rPr>
        <w:t xml:space="preserve"> </w:t>
      </w:r>
      <w:r>
        <w:t>стоять,</w:t>
      </w:r>
      <w:r>
        <w:rPr>
          <w:spacing w:val="-13"/>
        </w:rPr>
        <w:t xml:space="preserve"> </w:t>
      </w:r>
      <w:r>
        <w:t>бегать,</w:t>
      </w:r>
      <w:r>
        <w:rPr>
          <w:spacing w:val="-13"/>
        </w:rPr>
        <w:t xml:space="preserve"> </w:t>
      </w:r>
      <w:r>
        <w:t>спать,</w:t>
      </w:r>
      <w:r>
        <w:rPr>
          <w:spacing w:val="-12"/>
        </w:rPr>
        <w:t xml:space="preserve"> </w:t>
      </w:r>
      <w:r>
        <w:t>рисовать,</w:t>
      </w:r>
      <w:r>
        <w:rPr>
          <w:spacing w:val="-12"/>
        </w:rPr>
        <w:t xml:space="preserve"> </w:t>
      </w:r>
      <w:r>
        <w:t>играть,</w:t>
      </w:r>
      <w:r>
        <w:rPr>
          <w:spacing w:val="-12"/>
        </w:rPr>
        <w:t xml:space="preserve"> </w:t>
      </w:r>
      <w:r>
        <w:t>гу-</w:t>
      </w:r>
      <w:r>
        <w:rPr>
          <w:spacing w:val="-67"/>
        </w:rPr>
        <w:t xml:space="preserve"> </w:t>
      </w:r>
      <w:r>
        <w:t>лять и др.). Понимание слов, обозначающих признак предмета (цвет, величина,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(громко,</w:t>
      </w:r>
      <w:r>
        <w:rPr>
          <w:spacing w:val="-14"/>
        </w:rPr>
        <w:t xml:space="preserve"> </w:t>
      </w:r>
      <w:r>
        <w:t>тихо,</w:t>
      </w:r>
      <w:r>
        <w:rPr>
          <w:spacing w:val="-13"/>
        </w:rPr>
        <w:t xml:space="preserve"> </w:t>
      </w:r>
      <w:r>
        <w:t>быстро,</w:t>
      </w:r>
      <w:r>
        <w:rPr>
          <w:spacing w:val="-14"/>
        </w:rPr>
        <w:t xml:space="preserve"> </w:t>
      </w:r>
      <w:r>
        <w:t>медленно,</w:t>
      </w:r>
      <w:r>
        <w:rPr>
          <w:spacing w:val="-13"/>
        </w:rPr>
        <w:t xml:space="preserve"> </w:t>
      </w:r>
      <w:r>
        <w:t>хорошо,</w:t>
      </w:r>
      <w:r>
        <w:rPr>
          <w:spacing w:val="-13"/>
        </w:rPr>
        <w:t xml:space="preserve"> </w:t>
      </w:r>
      <w:r>
        <w:t>плохо,</w:t>
      </w:r>
      <w:r>
        <w:rPr>
          <w:spacing w:val="-14"/>
        </w:rPr>
        <w:t xml:space="preserve"> </w:t>
      </w:r>
      <w:r>
        <w:t>весело,</w:t>
      </w:r>
      <w:r>
        <w:rPr>
          <w:spacing w:val="-13"/>
        </w:rPr>
        <w:t xml:space="preserve"> </w:t>
      </w:r>
      <w:r>
        <w:t>грустно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др.).</w:t>
      </w:r>
      <w:r>
        <w:rPr>
          <w:spacing w:val="-14"/>
        </w:rPr>
        <w:t xml:space="preserve"> </w:t>
      </w:r>
      <w:r>
        <w:t>Понима-</w:t>
      </w:r>
      <w:r>
        <w:rPr>
          <w:spacing w:val="-68"/>
        </w:rPr>
        <w:t xml:space="preserve"> </w:t>
      </w:r>
      <w:r>
        <w:t>ние</w:t>
      </w:r>
      <w:r>
        <w:rPr>
          <w:spacing w:val="-10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указывающих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предмет,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(я,</w:t>
      </w:r>
      <w:r>
        <w:rPr>
          <w:spacing w:val="-7"/>
        </w:rPr>
        <w:t xml:space="preserve"> </w:t>
      </w:r>
      <w:r>
        <w:t>он,</w:t>
      </w:r>
      <w:r>
        <w:rPr>
          <w:spacing w:val="-7"/>
        </w:rPr>
        <w:t xml:space="preserve"> </w:t>
      </w:r>
      <w:r>
        <w:t>мой,</w:t>
      </w:r>
      <w:r>
        <w:rPr>
          <w:spacing w:val="-10"/>
        </w:rPr>
        <w:t xml:space="preserve"> </w:t>
      </w:r>
      <w:r>
        <w:t>твой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  <w:r>
        <w:rPr>
          <w:spacing w:val="-9"/>
        </w:rPr>
        <w:t xml:space="preserve"> </w:t>
      </w:r>
      <w:r>
        <w:t>Понима-</w:t>
      </w:r>
      <w:r>
        <w:rPr>
          <w:spacing w:val="-67"/>
        </w:rPr>
        <w:t xml:space="preserve"> </w:t>
      </w:r>
      <w:r>
        <w:t>ние слов, обозначающих число, количество предметов (пять, второй и др.). По-</w:t>
      </w:r>
      <w:r>
        <w:rPr>
          <w:spacing w:val="1"/>
        </w:rPr>
        <w:t xml:space="preserve"> </w:t>
      </w:r>
      <w:r>
        <w:t>нимание</w:t>
      </w:r>
      <w:r>
        <w:rPr>
          <w:spacing w:val="-10"/>
        </w:rPr>
        <w:t xml:space="preserve"> </w:t>
      </w:r>
      <w:r>
        <w:t>слов,</w:t>
      </w:r>
      <w:r>
        <w:rPr>
          <w:spacing w:val="-13"/>
        </w:rPr>
        <w:t xml:space="preserve"> </w:t>
      </w:r>
      <w:r>
        <w:t>обозначающих</w:t>
      </w:r>
      <w:r>
        <w:rPr>
          <w:spacing w:val="-10"/>
        </w:rPr>
        <w:t xml:space="preserve"> </w:t>
      </w:r>
      <w:r>
        <w:t>взаимосвязь</w:t>
      </w:r>
      <w:r>
        <w:rPr>
          <w:spacing w:val="-12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предложении</w:t>
      </w:r>
      <w:r>
        <w:rPr>
          <w:spacing w:val="-10"/>
        </w:rPr>
        <w:t xml:space="preserve"> </w:t>
      </w:r>
      <w:r>
        <w:t>(в,</w:t>
      </w:r>
      <w:r>
        <w:rPr>
          <w:spacing w:val="-12"/>
        </w:rPr>
        <w:t xml:space="preserve"> </w:t>
      </w:r>
      <w:r>
        <w:t>на,</w:t>
      </w:r>
      <w:r>
        <w:rPr>
          <w:spacing w:val="-13"/>
        </w:rPr>
        <w:t xml:space="preserve"> </w:t>
      </w:r>
      <w:r>
        <w:t>под,</w:t>
      </w:r>
      <w:r>
        <w:rPr>
          <w:spacing w:val="-11"/>
        </w:rPr>
        <w:t xml:space="preserve"> </w:t>
      </w:r>
      <w:r>
        <w:t>из,</w:t>
      </w:r>
      <w:r>
        <w:rPr>
          <w:spacing w:val="-12"/>
        </w:rPr>
        <w:t xml:space="preserve"> </w:t>
      </w:r>
      <w:r>
        <w:t>из-</w:t>
      </w:r>
      <w:r>
        <w:rPr>
          <w:spacing w:val="-67"/>
        </w:rPr>
        <w:t xml:space="preserve"> </w:t>
      </w:r>
      <w:r>
        <w:t>за и др.). Понимание простых предложений. Понимание сложных предложений.</w:t>
      </w:r>
      <w:r>
        <w:rPr>
          <w:spacing w:val="-6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содержания текста.</w:t>
      </w:r>
    </w:p>
    <w:p w14:paraId="6DAA4710" w14:textId="77777777" w:rsidR="001F167D" w:rsidRDefault="00E44A9C">
      <w:pPr>
        <w:spacing w:before="205"/>
        <w:ind w:left="812"/>
        <w:jc w:val="both"/>
        <w:rPr>
          <w:i/>
          <w:sz w:val="28"/>
        </w:rPr>
      </w:pPr>
      <w:r>
        <w:rPr>
          <w:i/>
          <w:sz w:val="28"/>
        </w:rPr>
        <w:t>Экспрессивная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</w:t>
      </w:r>
    </w:p>
    <w:p w14:paraId="38752D7E" w14:textId="77777777" w:rsidR="001F167D" w:rsidRDefault="00E44A9C">
      <w:pPr>
        <w:pStyle w:val="a3"/>
        <w:spacing w:before="244" w:line="278" w:lineRule="auto"/>
        <w:ind w:right="1136"/>
      </w:pPr>
      <w:r>
        <w:rPr>
          <w:spacing w:val="-1"/>
        </w:rPr>
        <w:t>Цель:</w:t>
      </w:r>
      <w:r>
        <w:rPr>
          <w:spacing w:val="-16"/>
        </w:rPr>
        <w:t xml:space="preserve"> </w:t>
      </w:r>
      <w:r>
        <w:rPr>
          <w:spacing w:val="-1"/>
        </w:rPr>
        <w:t>формирование</w:t>
      </w:r>
      <w:r>
        <w:rPr>
          <w:spacing w:val="-16"/>
        </w:rPr>
        <w:t xml:space="preserve"> </w:t>
      </w:r>
      <w:r>
        <w:rPr>
          <w:spacing w:val="-1"/>
        </w:rPr>
        <w:t>коммуникативных</w:t>
      </w:r>
      <w:r>
        <w:rPr>
          <w:spacing w:val="-16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средств</w:t>
      </w:r>
      <w:r>
        <w:rPr>
          <w:spacing w:val="-16"/>
        </w:rPr>
        <w:t xml:space="preserve"> </w:t>
      </w:r>
      <w:r>
        <w:t>невер-</w:t>
      </w:r>
      <w:r>
        <w:rPr>
          <w:spacing w:val="-68"/>
        </w:rPr>
        <w:t xml:space="preserve"> </w:t>
      </w:r>
      <w:r>
        <w:t>бальной</w:t>
      </w:r>
      <w:r>
        <w:rPr>
          <w:spacing w:val="-1"/>
        </w:rPr>
        <w:t xml:space="preserve"> </w:t>
      </w:r>
      <w:r>
        <w:t>коммуникации.</w:t>
      </w:r>
    </w:p>
    <w:p w14:paraId="025F1E35" w14:textId="77777777" w:rsidR="001F167D" w:rsidRDefault="00E44A9C">
      <w:pPr>
        <w:pStyle w:val="a3"/>
        <w:spacing w:before="194" w:line="276" w:lineRule="auto"/>
        <w:ind w:right="1132"/>
      </w:pPr>
      <w:r>
        <w:t>Называние (употребление) отдельных звуков, звукоподражаний, звуковых ком-</w:t>
      </w:r>
      <w:r>
        <w:rPr>
          <w:spacing w:val="1"/>
        </w:rPr>
        <w:t xml:space="preserve"> </w:t>
      </w:r>
      <w:r>
        <w:t>плексов. Называние (употребление) простых по звуковому составу слов (мама,</w:t>
      </w:r>
      <w:r>
        <w:rPr>
          <w:spacing w:val="1"/>
        </w:rPr>
        <w:t xml:space="preserve"> </w:t>
      </w:r>
      <w:r>
        <w:t>папа,</w:t>
      </w:r>
      <w:r>
        <w:rPr>
          <w:spacing w:val="-9"/>
        </w:rPr>
        <w:t xml:space="preserve"> </w:t>
      </w:r>
      <w:r>
        <w:t>дядя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др.).</w:t>
      </w:r>
      <w:r>
        <w:rPr>
          <w:spacing w:val="-9"/>
        </w:rPr>
        <w:t xml:space="preserve"> </w:t>
      </w:r>
      <w:r>
        <w:t>Называние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9"/>
        </w:rPr>
        <w:t xml:space="preserve"> </w:t>
      </w:r>
      <w:r>
        <w:t>имени.</w:t>
      </w:r>
      <w:r>
        <w:rPr>
          <w:spacing w:val="-9"/>
        </w:rPr>
        <w:t xml:space="preserve"> </w:t>
      </w:r>
      <w:r>
        <w:t>Называние</w:t>
      </w:r>
      <w:r>
        <w:rPr>
          <w:spacing w:val="-8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семьи</w:t>
      </w:r>
      <w:r>
        <w:rPr>
          <w:spacing w:val="-68"/>
        </w:rPr>
        <w:t xml:space="preserve"> </w:t>
      </w:r>
      <w:r>
        <w:t>(учащихся класса, педагогов класса). Называние (употребление) слов, обознача-</w:t>
      </w:r>
      <w:r>
        <w:rPr>
          <w:spacing w:val="-67"/>
        </w:rPr>
        <w:t xml:space="preserve"> </w:t>
      </w:r>
      <w:r>
        <w:t>ющих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овощи,</w:t>
      </w:r>
      <w:r>
        <w:rPr>
          <w:spacing w:val="-67"/>
        </w:rPr>
        <w:t xml:space="preserve"> </w:t>
      </w:r>
      <w:r>
        <w:t>фрукты, бытовые приборы, школьные принадлежности, продукты, транспорт,</w:t>
      </w:r>
      <w:r>
        <w:rPr>
          <w:spacing w:val="1"/>
        </w:rPr>
        <w:t xml:space="preserve"> </w:t>
      </w:r>
      <w:r>
        <w:t>птицы и др.). Называние (употребление) обобщающих понятий (посуда, мебель,</w:t>
      </w:r>
      <w:r>
        <w:rPr>
          <w:spacing w:val="-67"/>
        </w:rPr>
        <w:t xml:space="preserve"> </w:t>
      </w:r>
      <w:r>
        <w:t>игрушки, одежда, обувь, животные, овощи, фрукты, бытовые приборы, школь-</w:t>
      </w:r>
      <w:r>
        <w:rPr>
          <w:spacing w:val="1"/>
        </w:rPr>
        <w:t xml:space="preserve"> </w:t>
      </w:r>
      <w:r>
        <w:t>ные</w:t>
      </w:r>
      <w:r>
        <w:rPr>
          <w:spacing w:val="-12"/>
        </w:rPr>
        <w:t xml:space="preserve"> </w:t>
      </w:r>
      <w:r>
        <w:t>принадлежности,</w:t>
      </w:r>
      <w:r>
        <w:rPr>
          <w:spacing w:val="-9"/>
        </w:rPr>
        <w:t xml:space="preserve"> </w:t>
      </w:r>
      <w:r>
        <w:t>продукты,</w:t>
      </w:r>
      <w:r>
        <w:rPr>
          <w:spacing w:val="-9"/>
        </w:rPr>
        <w:t xml:space="preserve"> </w:t>
      </w:r>
      <w:r>
        <w:t>транспорт,</w:t>
      </w:r>
      <w:r>
        <w:rPr>
          <w:spacing w:val="-12"/>
        </w:rPr>
        <w:t xml:space="preserve"> </w:t>
      </w:r>
      <w:r>
        <w:t>птицы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др.).Называние</w:t>
      </w:r>
      <w:r>
        <w:rPr>
          <w:spacing w:val="-9"/>
        </w:rPr>
        <w:t xml:space="preserve"> </w:t>
      </w:r>
      <w:r>
        <w:t>(употребле-</w:t>
      </w:r>
      <w:r>
        <w:rPr>
          <w:spacing w:val="-67"/>
        </w:rPr>
        <w:t xml:space="preserve"> </w:t>
      </w:r>
      <w:r>
        <w:t>ние)</w:t>
      </w:r>
      <w:r>
        <w:rPr>
          <w:spacing w:val="9"/>
        </w:rPr>
        <w:t xml:space="preserve"> </w:t>
      </w:r>
      <w:r>
        <w:t>слов,</w:t>
      </w:r>
      <w:r>
        <w:rPr>
          <w:spacing w:val="9"/>
        </w:rPr>
        <w:t xml:space="preserve"> </w:t>
      </w:r>
      <w:r>
        <w:t>обозначающих</w:t>
      </w:r>
      <w:r>
        <w:rPr>
          <w:spacing w:val="12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(пить,</w:t>
      </w:r>
      <w:r>
        <w:rPr>
          <w:spacing w:val="9"/>
        </w:rPr>
        <w:t xml:space="preserve"> </w:t>
      </w:r>
      <w:r>
        <w:t>есть,</w:t>
      </w:r>
      <w:r>
        <w:rPr>
          <w:spacing w:val="9"/>
        </w:rPr>
        <w:t xml:space="preserve"> </w:t>
      </w:r>
      <w:r>
        <w:t>сидеть,</w:t>
      </w:r>
      <w:r>
        <w:rPr>
          <w:spacing w:val="9"/>
        </w:rPr>
        <w:t xml:space="preserve"> </w:t>
      </w:r>
      <w:r>
        <w:t>стоять,</w:t>
      </w:r>
      <w:r>
        <w:rPr>
          <w:spacing w:val="8"/>
        </w:rPr>
        <w:t xml:space="preserve"> </w:t>
      </w:r>
      <w:r>
        <w:t>бегать,</w:t>
      </w:r>
    </w:p>
    <w:p w14:paraId="16168C28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A0B9726" w14:textId="77777777" w:rsidR="001F167D" w:rsidRDefault="00E44A9C">
      <w:pPr>
        <w:pStyle w:val="a3"/>
        <w:spacing w:before="74" w:line="276" w:lineRule="auto"/>
        <w:ind w:right="1131"/>
      </w:pPr>
      <w:r>
        <w:t>спать,</w:t>
      </w:r>
      <w:r>
        <w:rPr>
          <w:spacing w:val="-8"/>
        </w:rPr>
        <w:t xml:space="preserve"> </w:t>
      </w:r>
      <w:r>
        <w:t>рисовать,</w:t>
      </w:r>
      <w:r>
        <w:rPr>
          <w:spacing w:val="-8"/>
        </w:rPr>
        <w:t xml:space="preserve"> </w:t>
      </w:r>
      <w:r>
        <w:t>играть,</w:t>
      </w:r>
      <w:r>
        <w:rPr>
          <w:spacing w:val="-7"/>
        </w:rPr>
        <w:t xml:space="preserve"> </w:t>
      </w:r>
      <w:r>
        <w:t>гулять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-9"/>
        </w:rPr>
        <w:t xml:space="preserve"> </w:t>
      </w:r>
      <w:r>
        <w:t>Называние</w:t>
      </w:r>
      <w:r>
        <w:rPr>
          <w:spacing w:val="-8"/>
        </w:rPr>
        <w:t xml:space="preserve"> </w:t>
      </w:r>
      <w:r>
        <w:t>(употребление)</w:t>
      </w:r>
      <w:r>
        <w:rPr>
          <w:spacing w:val="-6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обознача-</w:t>
      </w:r>
      <w:r>
        <w:rPr>
          <w:spacing w:val="-67"/>
        </w:rPr>
        <w:t xml:space="preserve"> </w:t>
      </w:r>
      <w:r>
        <w:t>ющих признак предмета (цвет, величина, форма и др.). Называние (употребле-</w:t>
      </w:r>
      <w:r>
        <w:rPr>
          <w:spacing w:val="1"/>
        </w:rPr>
        <w:t xml:space="preserve"> </w:t>
      </w:r>
      <w:r>
        <w:t>ние) слов, обозначающих признак действия, состояние (громко, тихо, быстро,</w:t>
      </w:r>
      <w:r>
        <w:rPr>
          <w:spacing w:val="1"/>
        </w:rPr>
        <w:t xml:space="preserve"> </w:t>
      </w:r>
      <w:r>
        <w:t>медленно, хорошо, плохо, весело, грустно и др.). Называние (употребление)</w:t>
      </w:r>
      <w:r>
        <w:rPr>
          <w:spacing w:val="1"/>
        </w:rPr>
        <w:t xml:space="preserve"> </w:t>
      </w:r>
      <w:r>
        <w:t>слов, указывающих на предмет, его признак (я, он, мой, твой и др.). Называние</w:t>
      </w:r>
      <w:r>
        <w:rPr>
          <w:spacing w:val="1"/>
        </w:rPr>
        <w:t xml:space="preserve"> </w:t>
      </w:r>
      <w:r>
        <w:t>(употребление) слов, обозначающих число, количество предметов (пять, второй</w:t>
      </w:r>
      <w:r>
        <w:rPr>
          <w:spacing w:val="-67"/>
        </w:rPr>
        <w:t xml:space="preserve"> </w:t>
      </w:r>
      <w:r>
        <w:t>и др.). Называние (употребление) слов, обозначающих взаимосвязь слов в пред-</w:t>
      </w:r>
      <w:r>
        <w:rPr>
          <w:spacing w:val="-67"/>
        </w:rPr>
        <w:t xml:space="preserve"> </w:t>
      </w:r>
      <w:r>
        <w:t>ложении (в, на, под, из, из-за и др.). Называние (употребление) простых предло-</w:t>
      </w:r>
      <w:r>
        <w:rPr>
          <w:spacing w:val="-67"/>
        </w:rPr>
        <w:t xml:space="preserve"> </w:t>
      </w:r>
      <w:r>
        <w:rPr>
          <w:spacing w:val="-1"/>
        </w:rPr>
        <w:t>жений.</w:t>
      </w:r>
      <w:r>
        <w:rPr>
          <w:spacing w:val="-16"/>
        </w:rPr>
        <w:t xml:space="preserve"> </w:t>
      </w:r>
      <w:r>
        <w:rPr>
          <w:spacing w:val="-1"/>
        </w:rPr>
        <w:t>Называние</w:t>
      </w:r>
      <w:r>
        <w:rPr>
          <w:spacing w:val="-15"/>
        </w:rPr>
        <w:t xml:space="preserve"> </w:t>
      </w:r>
      <w:r>
        <w:rPr>
          <w:spacing w:val="-1"/>
        </w:rPr>
        <w:t>(употребление)</w:t>
      </w:r>
      <w:r>
        <w:rPr>
          <w:spacing w:val="-15"/>
        </w:rPr>
        <w:t xml:space="preserve"> </w:t>
      </w:r>
      <w:r>
        <w:t>сложных</w:t>
      </w:r>
      <w:r>
        <w:rPr>
          <w:spacing w:val="-13"/>
        </w:rPr>
        <w:t xml:space="preserve"> </w:t>
      </w:r>
      <w:r>
        <w:t>предложений.</w:t>
      </w:r>
      <w:r>
        <w:rPr>
          <w:spacing w:val="-16"/>
        </w:rPr>
        <w:t xml:space="preserve"> </w:t>
      </w:r>
      <w:r>
        <w:t>Ответы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</w:t>
      </w:r>
      <w:r>
        <w:rPr>
          <w:spacing w:val="-16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текста.</w:t>
      </w:r>
      <w:r>
        <w:rPr>
          <w:spacing w:val="-9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продемонстриро-</w:t>
      </w:r>
      <w:r>
        <w:rPr>
          <w:spacing w:val="-68"/>
        </w:rPr>
        <w:t xml:space="preserve"> </w:t>
      </w:r>
      <w:r>
        <w:t>ванным действиям. Составление рассказа по одной сюжетной картинке. Состав-</w:t>
      </w:r>
      <w:r>
        <w:rPr>
          <w:spacing w:val="-67"/>
        </w:rPr>
        <w:t xml:space="preserve"> </w:t>
      </w:r>
      <w:r>
        <w:t>ление</w:t>
      </w:r>
      <w:r>
        <w:rPr>
          <w:spacing w:val="-4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 сюжетных</w:t>
      </w:r>
      <w:r>
        <w:rPr>
          <w:spacing w:val="1"/>
        </w:rPr>
        <w:t xml:space="preserve"> </w:t>
      </w:r>
      <w:r>
        <w:t>картинок.</w:t>
      </w:r>
    </w:p>
    <w:p w14:paraId="29B27BA0" w14:textId="77777777" w:rsidR="001F167D" w:rsidRDefault="00E44A9C">
      <w:pPr>
        <w:pStyle w:val="a3"/>
        <w:spacing w:before="202" w:line="278" w:lineRule="auto"/>
        <w:ind w:right="1136"/>
      </w:pPr>
      <w:r>
        <w:t>Составление рассказа о прошедших, планируемых событиях. Составление рас-</w:t>
      </w:r>
      <w:r>
        <w:rPr>
          <w:spacing w:val="1"/>
        </w:rPr>
        <w:t xml:space="preserve"> </w:t>
      </w:r>
      <w:r>
        <w:t>сказа о себе. Пересказ текста по плану, представленному графическими изобра-</w:t>
      </w:r>
      <w:r>
        <w:rPr>
          <w:spacing w:val="1"/>
        </w:rPr>
        <w:t xml:space="preserve"> </w:t>
      </w:r>
      <w:r>
        <w:t>жениями</w:t>
      </w:r>
      <w:r>
        <w:rPr>
          <w:spacing w:val="-1"/>
        </w:rPr>
        <w:t xml:space="preserve"> </w:t>
      </w:r>
      <w:r>
        <w:t>(фотографии,</w:t>
      </w:r>
      <w:r>
        <w:rPr>
          <w:spacing w:val="-1"/>
        </w:rPr>
        <w:t xml:space="preserve"> </w:t>
      </w:r>
      <w:r>
        <w:t>картинки,</w:t>
      </w:r>
      <w:r>
        <w:rPr>
          <w:spacing w:val="-1"/>
        </w:rPr>
        <w:t xml:space="preserve"> </w:t>
      </w:r>
      <w:r>
        <w:t>мнемокартинки).</w:t>
      </w:r>
    </w:p>
    <w:p w14:paraId="3F3D757A" w14:textId="77777777" w:rsidR="001F167D" w:rsidRDefault="00E44A9C">
      <w:pPr>
        <w:pStyle w:val="a4"/>
        <w:numPr>
          <w:ilvl w:val="1"/>
          <w:numId w:val="14"/>
        </w:numPr>
        <w:tabs>
          <w:tab w:val="left" w:pos="1094"/>
        </w:tabs>
        <w:spacing w:before="192"/>
        <w:ind w:left="1093" w:hanging="282"/>
        <w:jc w:val="left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письмо.</w:t>
      </w:r>
    </w:p>
    <w:p w14:paraId="33D0A6AF" w14:textId="77777777" w:rsidR="001F167D" w:rsidRDefault="00E44A9C">
      <w:pPr>
        <w:pStyle w:val="a3"/>
        <w:spacing w:before="247" w:line="278" w:lineRule="auto"/>
        <w:ind w:right="1136"/>
      </w:pPr>
      <w:r>
        <w:t>Цель: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(напечатанные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синтезирован-</w:t>
      </w:r>
      <w:r>
        <w:rPr>
          <w:spacing w:val="-68"/>
        </w:rPr>
        <w:t xml:space="preserve"> </w:t>
      </w:r>
      <w:r>
        <w:t>ные)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общения.</w:t>
      </w:r>
    </w:p>
    <w:p w14:paraId="6697477C" w14:textId="77777777" w:rsidR="001F167D" w:rsidRDefault="00E44A9C">
      <w:pPr>
        <w:spacing w:before="196"/>
        <w:ind w:left="812"/>
        <w:rPr>
          <w:i/>
          <w:sz w:val="28"/>
        </w:rPr>
      </w:pPr>
      <w:r>
        <w:rPr>
          <w:i/>
          <w:sz w:val="28"/>
        </w:rPr>
        <w:t>Элементы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глобального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чтения</w:t>
      </w:r>
    </w:p>
    <w:p w14:paraId="549E5DED" w14:textId="77777777" w:rsidR="001F167D" w:rsidRDefault="00E44A9C">
      <w:pPr>
        <w:pStyle w:val="a3"/>
        <w:spacing w:before="245" w:line="278" w:lineRule="auto"/>
        <w:ind w:right="1131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напечатанных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коммуникации.</w:t>
      </w:r>
    </w:p>
    <w:p w14:paraId="5A862CEE" w14:textId="77777777" w:rsidR="001F167D" w:rsidRDefault="00E44A9C">
      <w:pPr>
        <w:pStyle w:val="a3"/>
        <w:spacing w:before="194" w:line="278" w:lineRule="auto"/>
        <w:ind w:right="1132"/>
      </w:pP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-9"/>
        </w:rPr>
        <w:t xml:space="preserve"> </w:t>
      </w:r>
      <w:r>
        <w:t>напечатанных</w:t>
      </w:r>
      <w:r>
        <w:rPr>
          <w:spacing w:val="-8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обозначающих</w:t>
      </w:r>
      <w:r>
        <w:rPr>
          <w:spacing w:val="-6"/>
        </w:rPr>
        <w:t xml:space="preserve"> </w:t>
      </w:r>
      <w:r>
        <w:t>имена</w:t>
      </w:r>
      <w:r>
        <w:rPr>
          <w:spacing w:val="-7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назва-</w:t>
      </w:r>
      <w:r>
        <w:rPr>
          <w:spacing w:val="-67"/>
        </w:rPr>
        <w:t xml:space="preserve"> </w:t>
      </w:r>
      <w:r>
        <w:t>ния</w:t>
      </w:r>
      <w:r>
        <w:rPr>
          <w:spacing w:val="-17"/>
        </w:rPr>
        <w:t xml:space="preserve"> </w:t>
      </w:r>
      <w:r>
        <w:t>предметов,</w:t>
      </w:r>
      <w:r>
        <w:rPr>
          <w:spacing w:val="-17"/>
        </w:rPr>
        <w:t xml:space="preserve"> </w:t>
      </w:r>
      <w:r>
        <w:t>действий.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карточек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напечатанными</w:t>
      </w:r>
      <w:r>
        <w:rPr>
          <w:spacing w:val="-14"/>
        </w:rPr>
        <w:t xml:space="preserve"> </w:t>
      </w:r>
      <w:r>
        <w:t>словами</w:t>
      </w:r>
      <w:r>
        <w:rPr>
          <w:spacing w:val="-16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дополнительного средства</w:t>
      </w:r>
      <w:r>
        <w:rPr>
          <w:spacing w:val="-1"/>
        </w:rPr>
        <w:t xml:space="preserve"> </w:t>
      </w:r>
      <w:r>
        <w:t>коммуникации.</w:t>
      </w:r>
    </w:p>
    <w:p w14:paraId="68768C83" w14:textId="77777777" w:rsidR="001F167D" w:rsidRDefault="00E44A9C">
      <w:pPr>
        <w:spacing w:before="195"/>
        <w:ind w:left="812"/>
        <w:rPr>
          <w:i/>
          <w:sz w:val="28"/>
        </w:rPr>
      </w:pPr>
      <w:r>
        <w:rPr>
          <w:i/>
          <w:sz w:val="28"/>
        </w:rPr>
        <w:t>Предпосылки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осмысленному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письму</w:t>
      </w:r>
    </w:p>
    <w:p w14:paraId="26F96691" w14:textId="77777777" w:rsidR="001F167D" w:rsidRDefault="00E44A9C">
      <w:pPr>
        <w:pStyle w:val="a3"/>
        <w:spacing w:before="247"/>
        <w:jc w:val="left"/>
      </w:pPr>
      <w:r>
        <w:t>Цель:</w:t>
      </w:r>
      <w:r>
        <w:rPr>
          <w:spacing w:val="-2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графем</w:t>
      </w:r>
      <w:r>
        <w:rPr>
          <w:spacing w:val="-2"/>
        </w:rPr>
        <w:t xml:space="preserve"> </w:t>
      </w:r>
      <w:r>
        <w:t>(букв).</w:t>
      </w:r>
    </w:p>
    <w:p w14:paraId="48E08E82" w14:textId="77777777" w:rsidR="001F167D" w:rsidRDefault="00E44A9C">
      <w:pPr>
        <w:pStyle w:val="a3"/>
        <w:spacing w:before="246" w:line="278" w:lineRule="auto"/>
        <w:ind w:right="1134"/>
      </w:pPr>
      <w:r>
        <w:t>Узнавание (различение) образов графем (букв). Графические действия с исполь-</w:t>
      </w:r>
      <w:r>
        <w:rPr>
          <w:spacing w:val="-68"/>
        </w:rPr>
        <w:t xml:space="preserve"> </w:t>
      </w:r>
      <w:r>
        <w:t>зованием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графем:</w:t>
      </w:r>
      <w:r>
        <w:rPr>
          <w:spacing w:val="-3"/>
        </w:rPr>
        <w:t xml:space="preserve"> </w:t>
      </w:r>
      <w:r>
        <w:t>обводка,</w:t>
      </w:r>
      <w:r>
        <w:rPr>
          <w:spacing w:val="-1"/>
        </w:rPr>
        <w:t xml:space="preserve"> </w:t>
      </w:r>
      <w:r>
        <w:t>штриховка,</w:t>
      </w:r>
      <w:r>
        <w:rPr>
          <w:spacing w:val="-3"/>
        </w:rPr>
        <w:t xml:space="preserve"> </w:t>
      </w:r>
      <w:r>
        <w:t>печатание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(слов).</w:t>
      </w:r>
    </w:p>
    <w:p w14:paraId="69C7F627" w14:textId="77777777" w:rsidR="001F167D" w:rsidRDefault="00E44A9C">
      <w:pPr>
        <w:spacing w:before="197"/>
        <w:ind w:left="882"/>
        <w:rPr>
          <w:i/>
          <w:sz w:val="28"/>
        </w:rPr>
      </w:pPr>
      <w:r>
        <w:rPr>
          <w:i/>
          <w:sz w:val="28"/>
        </w:rPr>
        <w:t>Начальные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письма</w:t>
      </w:r>
    </w:p>
    <w:p w14:paraId="373B29B5" w14:textId="77777777" w:rsidR="001F167D" w:rsidRDefault="00E44A9C">
      <w:pPr>
        <w:pStyle w:val="a3"/>
        <w:spacing w:before="245" w:line="278" w:lineRule="auto"/>
        <w:ind w:right="1140"/>
      </w:pPr>
      <w:r>
        <w:t>Цель: формирование умения анализировать (прочитывать) напечатанное слово,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синтезировать</w:t>
      </w:r>
      <w:r>
        <w:rPr>
          <w:spacing w:val="-1"/>
        </w:rPr>
        <w:t xml:space="preserve"> </w:t>
      </w:r>
      <w:r>
        <w:t>слово из</w:t>
      </w:r>
      <w:r>
        <w:rPr>
          <w:spacing w:val="-4"/>
        </w:rPr>
        <w:t xml:space="preserve"> </w:t>
      </w:r>
      <w:r>
        <w:t>букв.</w:t>
      </w:r>
    </w:p>
    <w:p w14:paraId="73BBE209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9DB78F2" w14:textId="77777777" w:rsidR="001F167D" w:rsidRDefault="00E44A9C">
      <w:pPr>
        <w:pStyle w:val="a3"/>
        <w:spacing w:before="74" w:line="278" w:lineRule="auto"/>
        <w:ind w:right="1129"/>
      </w:pPr>
      <w:r>
        <w:t>Узнавание звука в слоге (слове). Соотнесение звука с буквой. Узнавание графи-</w:t>
      </w:r>
      <w:r>
        <w:rPr>
          <w:spacing w:val="-67"/>
        </w:rPr>
        <w:t xml:space="preserve"> </w:t>
      </w:r>
      <w:r>
        <w:t>ческого изображения буквы в слоге (слове). Чтение слова. Написание буквы</w:t>
      </w:r>
      <w:r>
        <w:rPr>
          <w:spacing w:val="1"/>
        </w:rPr>
        <w:t xml:space="preserve"> </w:t>
      </w:r>
      <w:r>
        <w:t>(слога,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предложения).</w:t>
      </w:r>
    </w:p>
    <w:p w14:paraId="43BB9130" w14:textId="77777777" w:rsidR="001F167D" w:rsidRDefault="00E44A9C">
      <w:pPr>
        <w:pStyle w:val="a4"/>
        <w:numPr>
          <w:ilvl w:val="0"/>
          <w:numId w:val="13"/>
        </w:numPr>
        <w:tabs>
          <w:tab w:val="left" w:pos="1372"/>
        </w:tabs>
        <w:spacing w:before="193" w:line="276" w:lineRule="auto"/>
        <w:ind w:right="1130" w:firstLine="0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коррекционно-развивающей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глухих,</w:t>
      </w:r>
      <w:r>
        <w:rPr>
          <w:spacing w:val="-8"/>
          <w:sz w:val="28"/>
        </w:rPr>
        <w:t xml:space="preserve"> </w:t>
      </w:r>
      <w:r>
        <w:rPr>
          <w:sz w:val="28"/>
        </w:rPr>
        <w:t>слабослы-</w:t>
      </w:r>
      <w:r>
        <w:rPr>
          <w:spacing w:val="-68"/>
          <w:sz w:val="28"/>
        </w:rPr>
        <w:t xml:space="preserve"> </w:t>
      </w:r>
      <w:r>
        <w:rPr>
          <w:sz w:val="28"/>
        </w:rPr>
        <w:t>шащих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позднооглохших,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слабовидящих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щихся, с нарушениями опорно-двигательного аппарата, с расстройствами аути-</w:t>
      </w:r>
      <w:r>
        <w:rPr>
          <w:spacing w:val="1"/>
          <w:sz w:val="28"/>
        </w:rPr>
        <w:t xml:space="preserve"> </w:t>
      </w:r>
      <w:r>
        <w:rPr>
          <w:sz w:val="28"/>
        </w:rPr>
        <w:t>стического спектра и с умеренной тяжелой, глубокой умственной 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нарушениями), ТМНР, поступивших на обучение со вто-</w:t>
      </w:r>
      <w:r>
        <w:rPr>
          <w:spacing w:val="1"/>
          <w:sz w:val="28"/>
        </w:rPr>
        <w:t xml:space="preserve"> </w:t>
      </w:r>
      <w:r>
        <w:rPr>
          <w:sz w:val="28"/>
        </w:rPr>
        <w:t>рого этапа реализации АООП, формируется на основе преемственности с кор-</w:t>
      </w:r>
      <w:r>
        <w:rPr>
          <w:spacing w:val="1"/>
          <w:sz w:val="28"/>
        </w:rPr>
        <w:t xml:space="preserve"> </w:t>
      </w:r>
      <w:r>
        <w:rPr>
          <w:sz w:val="28"/>
        </w:rPr>
        <w:t>рекционными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0DBDBDE6" w14:textId="77777777" w:rsidR="001F167D" w:rsidRDefault="00E44A9C">
      <w:pPr>
        <w:pStyle w:val="a3"/>
        <w:spacing w:before="199" w:line="276" w:lineRule="auto"/>
        <w:ind w:right="1131" w:firstLine="566"/>
      </w:pPr>
      <w:r>
        <w:t>Содержание коррекционно-развивающей области для глухих, слабослыша-</w:t>
      </w:r>
      <w:r>
        <w:rPr>
          <w:spacing w:val="-67"/>
        </w:rPr>
        <w:t xml:space="preserve"> </w:t>
      </w:r>
      <w:r>
        <w:t>щих, позднооглохших обучающихся с умеренной, тяжелой, глубокой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нарушениями), тяжелыми и множествен-</w:t>
      </w:r>
      <w:r>
        <w:rPr>
          <w:spacing w:val="1"/>
        </w:rPr>
        <w:t xml:space="preserve"> </w:t>
      </w:r>
      <w:r>
        <w:rPr>
          <w:spacing w:val="-1"/>
        </w:rPr>
        <w:t>ными</w:t>
      </w:r>
      <w:r>
        <w:rPr>
          <w:spacing w:val="-16"/>
        </w:rPr>
        <w:t xml:space="preserve"> </w:t>
      </w:r>
      <w:r>
        <w:rPr>
          <w:spacing w:val="-1"/>
        </w:rPr>
        <w:t>нарушениями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представлено</w:t>
      </w:r>
      <w:r>
        <w:rPr>
          <w:spacing w:val="-13"/>
        </w:rPr>
        <w:t xml:space="preserve"> </w:t>
      </w:r>
      <w:r>
        <w:t>следующими</w:t>
      </w:r>
      <w:r>
        <w:rPr>
          <w:spacing w:val="-14"/>
        </w:rPr>
        <w:t xml:space="preserve"> </w:t>
      </w:r>
      <w:r>
        <w:t>обязательными</w:t>
      </w:r>
      <w:r>
        <w:rPr>
          <w:spacing w:val="-13"/>
        </w:rPr>
        <w:t xml:space="preserve"> </w:t>
      </w:r>
      <w:r>
        <w:t>коррек-</w:t>
      </w:r>
      <w:r>
        <w:rPr>
          <w:spacing w:val="-67"/>
        </w:rPr>
        <w:t xml:space="preserve"> </w:t>
      </w:r>
      <w:r>
        <w:t>ционными курсами: "Развитие слухового восприятия и произносительной сто-</w:t>
      </w:r>
      <w:r>
        <w:rPr>
          <w:spacing w:val="1"/>
        </w:rPr>
        <w:t xml:space="preserve"> </w:t>
      </w:r>
      <w:r>
        <w:t>роны</w:t>
      </w:r>
      <w:r>
        <w:rPr>
          <w:spacing w:val="1"/>
        </w:rPr>
        <w:t xml:space="preserve"> </w:t>
      </w:r>
      <w:r>
        <w:t>речи"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занятия),</w:t>
      </w:r>
      <w:r>
        <w:rPr>
          <w:spacing w:val="1"/>
        </w:rPr>
        <w:t xml:space="preserve"> </w:t>
      </w:r>
      <w:r>
        <w:t>"Музыкально-ритмические</w:t>
      </w:r>
      <w:r>
        <w:rPr>
          <w:spacing w:val="1"/>
        </w:rPr>
        <w:t xml:space="preserve"> </w:t>
      </w:r>
      <w:r>
        <w:t>занятия"</w:t>
      </w:r>
      <w:r>
        <w:rPr>
          <w:spacing w:val="1"/>
        </w:rPr>
        <w:t xml:space="preserve"> </w:t>
      </w:r>
      <w:r>
        <w:t>(групповые занятия), "Коррекционно-развивающие занятия" (индивидуальные</w:t>
      </w:r>
      <w:r>
        <w:rPr>
          <w:spacing w:val="1"/>
        </w:rPr>
        <w:t xml:space="preserve"> </w:t>
      </w:r>
      <w:r>
        <w:t>занятия).</w:t>
      </w:r>
    </w:p>
    <w:p w14:paraId="432AE3C4" w14:textId="77777777" w:rsidR="001F167D" w:rsidRDefault="00E44A9C">
      <w:pPr>
        <w:pStyle w:val="a3"/>
        <w:spacing w:before="202" w:line="276" w:lineRule="auto"/>
        <w:ind w:right="1131" w:firstLine="566"/>
      </w:pPr>
      <w:r>
        <w:t>Содержание коррекционных курсов и задачи их реализации определяются</w:t>
      </w:r>
      <w:r>
        <w:rPr>
          <w:spacing w:val="1"/>
        </w:rPr>
        <w:t xml:space="preserve"> </w:t>
      </w:r>
      <w:r>
        <w:t>образовательной организацией с учетом преемственности задач и достигнутых</w:t>
      </w:r>
      <w:r>
        <w:rPr>
          <w:spacing w:val="1"/>
        </w:rPr>
        <w:t xml:space="preserve"> </w:t>
      </w:r>
      <w:r>
        <w:t>результатов реализации коррекционных курсов федеральной адаптированной</w:t>
      </w:r>
      <w:r>
        <w:rPr>
          <w:spacing w:val="1"/>
        </w:rPr>
        <w:t xml:space="preserve"> </w:t>
      </w:r>
      <w:r>
        <w:t>общеобразовательной программы начального общего образования АОП НОО</w:t>
      </w:r>
      <w:r>
        <w:rPr>
          <w:spacing w:val="1"/>
        </w:rPr>
        <w:t xml:space="preserve"> </w:t>
      </w:r>
      <w:r>
        <w:t>глухих обучающихся и АОП НОО слабослышащих, позднооглохших обучаю-</w:t>
      </w:r>
      <w:r>
        <w:rPr>
          <w:spacing w:val="1"/>
        </w:rPr>
        <w:t xml:space="preserve"> </w:t>
      </w:r>
      <w:r>
        <w:t>щихся.</w:t>
      </w:r>
    </w:p>
    <w:p w14:paraId="5F70AD6B" w14:textId="77777777" w:rsidR="001F167D" w:rsidRDefault="00E44A9C">
      <w:pPr>
        <w:pStyle w:val="a3"/>
        <w:spacing w:before="200" w:line="276" w:lineRule="auto"/>
        <w:ind w:right="1132" w:firstLine="636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обучаю-</w:t>
      </w:r>
      <w:r>
        <w:rPr>
          <w:spacing w:val="1"/>
        </w:rPr>
        <w:t xml:space="preserve"> </w:t>
      </w:r>
      <w:r>
        <w:rPr>
          <w:spacing w:val="-1"/>
        </w:rPr>
        <w:t>щихся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умеренной,</w:t>
      </w:r>
      <w:r>
        <w:rPr>
          <w:spacing w:val="-18"/>
        </w:rPr>
        <w:t xml:space="preserve"> </w:t>
      </w:r>
      <w:r>
        <w:rPr>
          <w:spacing w:val="-1"/>
        </w:rPr>
        <w:t>тяжелой,</w:t>
      </w:r>
      <w:r>
        <w:rPr>
          <w:spacing w:val="-16"/>
        </w:rPr>
        <w:t xml:space="preserve"> </w:t>
      </w:r>
      <w:r>
        <w:t>глубокой</w:t>
      </w:r>
      <w:r>
        <w:rPr>
          <w:spacing w:val="-15"/>
        </w:rPr>
        <w:t xml:space="preserve"> </w:t>
      </w:r>
      <w:r>
        <w:t>умственной</w:t>
      </w:r>
      <w:r>
        <w:rPr>
          <w:spacing w:val="-17"/>
        </w:rPr>
        <w:t xml:space="preserve"> </w:t>
      </w:r>
      <w:r>
        <w:t>отсталостью</w:t>
      </w:r>
      <w:r>
        <w:rPr>
          <w:spacing w:val="-16"/>
        </w:rPr>
        <w:t xml:space="preserve"> </w:t>
      </w:r>
      <w:r>
        <w:t>(интеллектуаль-</w:t>
      </w:r>
      <w:r>
        <w:rPr>
          <w:spacing w:val="-68"/>
        </w:rPr>
        <w:t xml:space="preserve"> </w:t>
      </w:r>
      <w:r>
        <w:t>ными нарушениями), ТМНР представлено следующими обязательными коррек-</w:t>
      </w:r>
      <w:r>
        <w:rPr>
          <w:spacing w:val="-67"/>
        </w:rPr>
        <w:t xml:space="preserve"> </w:t>
      </w:r>
      <w:r>
        <w:t>ционными</w:t>
      </w:r>
      <w:r>
        <w:rPr>
          <w:spacing w:val="-13"/>
        </w:rPr>
        <w:t xml:space="preserve"> </w:t>
      </w:r>
      <w:r>
        <w:t>курсами:</w:t>
      </w:r>
      <w:r>
        <w:rPr>
          <w:spacing w:val="-14"/>
        </w:rPr>
        <w:t xml:space="preserve"> </w:t>
      </w:r>
      <w:r>
        <w:t>"Двигательное</w:t>
      </w:r>
      <w:r>
        <w:rPr>
          <w:spacing w:val="-14"/>
        </w:rPr>
        <w:t xml:space="preserve"> </w:t>
      </w:r>
      <w:r>
        <w:t>развитие",</w:t>
      </w:r>
      <w:r>
        <w:rPr>
          <w:spacing w:val="-14"/>
        </w:rPr>
        <w:t xml:space="preserve"> </w:t>
      </w:r>
      <w:r>
        <w:t>"Альтернативная</w:t>
      </w:r>
      <w:r>
        <w:rPr>
          <w:spacing w:val="-14"/>
        </w:rPr>
        <w:t xml:space="preserve"> </w:t>
      </w:r>
      <w:r>
        <w:t>коммуникация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коммуникативное развитие", "Сенсорное развитие", "Основы пространственной</w:t>
      </w:r>
      <w:r>
        <w:rPr>
          <w:spacing w:val="-67"/>
        </w:rPr>
        <w:t xml:space="preserve"> </w:t>
      </w:r>
      <w:r>
        <w:t>ориентировки",</w:t>
      </w:r>
      <w:r>
        <w:rPr>
          <w:spacing w:val="-1"/>
        </w:rPr>
        <w:t xml:space="preserve"> </w:t>
      </w:r>
      <w:r>
        <w:t>"Развитие самообслуживания".</w:t>
      </w:r>
    </w:p>
    <w:p w14:paraId="00B9CC33" w14:textId="77777777" w:rsidR="001F167D" w:rsidRDefault="00E44A9C">
      <w:pPr>
        <w:pStyle w:val="a3"/>
        <w:spacing w:before="201" w:line="276" w:lineRule="auto"/>
        <w:ind w:right="1136"/>
      </w:pPr>
      <w:r>
        <w:t>Содержание коррекционных курсов и задачи их реализации определяются обра-</w:t>
      </w:r>
      <w:r>
        <w:rPr>
          <w:spacing w:val="-68"/>
        </w:rPr>
        <w:t xml:space="preserve"> </w:t>
      </w:r>
      <w:r>
        <w:t>зовательной организацией с учетом преемственности задач и достигнутых ре-</w:t>
      </w:r>
      <w:r>
        <w:rPr>
          <w:spacing w:val="1"/>
        </w:rPr>
        <w:t xml:space="preserve"> </w:t>
      </w:r>
      <w:r>
        <w:t>зультатов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АОГТ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слепых</w:t>
      </w:r>
      <w:r>
        <w:rPr>
          <w:spacing w:val="-6"/>
        </w:rPr>
        <w:t xml:space="preserve"> </w:t>
      </w:r>
      <w:r>
        <w:t>обучающихся.</w:t>
      </w:r>
    </w:p>
    <w:p w14:paraId="72DB6A56" w14:textId="77777777" w:rsidR="001F167D" w:rsidRDefault="00E44A9C">
      <w:pPr>
        <w:pStyle w:val="a3"/>
        <w:spacing w:before="200" w:line="276" w:lineRule="auto"/>
        <w:ind w:right="1133" w:firstLine="636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коррекционно-развивающей</w:t>
      </w:r>
      <w:r>
        <w:rPr>
          <w:spacing w:val="-10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нару-</w:t>
      </w:r>
      <w:r>
        <w:rPr>
          <w:spacing w:val="-68"/>
        </w:rPr>
        <w:t xml:space="preserve"> </w:t>
      </w:r>
      <w:r>
        <w:t>шениями опорно-двигательного аппарата с умеренной, тяжелой, глубокой ум-</w:t>
      </w:r>
      <w:r>
        <w:rPr>
          <w:spacing w:val="1"/>
        </w:rPr>
        <w:t xml:space="preserve"> </w:t>
      </w:r>
      <w:r>
        <w:t>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нарушениями),</w:t>
      </w:r>
      <w:r>
        <w:rPr>
          <w:spacing w:val="-5"/>
        </w:rPr>
        <w:t xml:space="preserve"> </w:t>
      </w:r>
      <w:r>
        <w:t>ТМНР</w:t>
      </w:r>
      <w:r>
        <w:rPr>
          <w:spacing w:val="-4"/>
        </w:rPr>
        <w:t xml:space="preserve"> </w:t>
      </w:r>
      <w:r>
        <w:t>представлено</w:t>
      </w:r>
    </w:p>
    <w:p w14:paraId="668B4CB8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90B0E62" w14:textId="77777777" w:rsidR="001F167D" w:rsidRDefault="00E44A9C">
      <w:pPr>
        <w:pStyle w:val="a3"/>
        <w:spacing w:before="74" w:line="278" w:lineRule="auto"/>
        <w:ind w:right="1129"/>
      </w:pPr>
      <w:r>
        <w:t>следующими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курсами:</w:t>
      </w:r>
      <w:r>
        <w:rPr>
          <w:spacing w:val="1"/>
        </w:rPr>
        <w:t xml:space="preserve"> </w:t>
      </w:r>
      <w:r>
        <w:t>"Речевая</w:t>
      </w:r>
      <w:r>
        <w:rPr>
          <w:spacing w:val="1"/>
        </w:rPr>
        <w:t xml:space="preserve"> </w:t>
      </w:r>
      <w:r>
        <w:t>практика",</w:t>
      </w:r>
      <w:r>
        <w:rPr>
          <w:spacing w:val="1"/>
        </w:rPr>
        <w:t xml:space="preserve"> </w:t>
      </w:r>
      <w:r>
        <w:rPr>
          <w:spacing w:val="-1"/>
        </w:rPr>
        <w:t>"Основы</w:t>
      </w:r>
      <w:r>
        <w:rPr>
          <w:spacing w:val="-18"/>
        </w:rPr>
        <w:t xml:space="preserve"> </w:t>
      </w:r>
      <w:r>
        <w:rPr>
          <w:spacing w:val="-1"/>
        </w:rPr>
        <w:t>коммуникации",</w:t>
      </w:r>
      <w:r>
        <w:rPr>
          <w:spacing w:val="-15"/>
        </w:rPr>
        <w:t xml:space="preserve"> </w:t>
      </w:r>
      <w:r>
        <w:rPr>
          <w:spacing w:val="-1"/>
        </w:rPr>
        <w:t>"Развитие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самообслуживанию",</w:t>
      </w:r>
      <w:r>
        <w:rPr>
          <w:spacing w:val="-15"/>
        </w:rPr>
        <w:t xml:space="preserve"> </w:t>
      </w:r>
      <w:r>
        <w:t>"Дви-</w:t>
      </w:r>
      <w:r>
        <w:rPr>
          <w:spacing w:val="-68"/>
        </w:rPr>
        <w:t xml:space="preserve"> </w:t>
      </w:r>
      <w:r>
        <w:t>гательная</w:t>
      </w:r>
      <w:r>
        <w:rPr>
          <w:spacing w:val="-1"/>
        </w:rPr>
        <w:t xml:space="preserve"> </w:t>
      </w:r>
      <w:r>
        <w:t>коррекция".</w:t>
      </w:r>
    </w:p>
    <w:p w14:paraId="0833696C" w14:textId="77777777" w:rsidR="001F167D" w:rsidRDefault="00E44A9C">
      <w:pPr>
        <w:pStyle w:val="a3"/>
        <w:spacing w:before="193" w:line="276" w:lineRule="auto"/>
        <w:ind w:right="1137" w:firstLine="566"/>
      </w:pPr>
      <w:r>
        <w:t>Содержание коррекционных курсов и задачи их реализации определяются</w:t>
      </w:r>
      <w:r>
        <w:rPr>
          <w:spacing w:val="1"/>
        </w:rPr>
        <w:t xml:space="preserve"> </w:t>
      </w:r>
      <w:r>
        <w:t>образовательной организацией с учетом преемственности задач и достигнутых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</w:p>
    <w:p w14:paraId="376000F8" w14:textId="77777777" w:rsidR="001F167D" w:rsidRDefault="00E44A9C">
      <w:pPr>
        <w:pStyle w:val="a3"/>
        <w:spacing w:before="199" w:line="276" w:lineRule="auto"/>
        <w:ind w:right="1131" w:firstLine="566"/>
      </w:pPr>
      <w:r>
        <w:t>Содержание коррекционно-развивающей области для обучающихся с рас-</w:t>
      </w:r>
      <w:r>
        <w:rPr>
          <w:spacing w:val="1"/>
        </w:rPr>
        <w:t xml:space="preserve"> </w:t>
      </w:r>
      <w:r>
        <w:t>стройствами аутистического спектра с умеренной, тяжелой, глубокой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нарушениями), тяжелыми и множествен-</w:t>
      </w:r>
      <w:r>
        <w:rPr>
          <w:spacing w:val="1"/>
        </w:rPr>
        <w:t xml:space="preserve"> </w:t>
      </w:r>
      <w:r>
        <w:rPr>
          <w:spacing w:val="-1"/>
        </w:rPr>
        <w:t>ными</w:t>
      </w:r>
      <w:r>
        <w:rPr>
          <w:spacing w:val="-16"/>
        </w:rPr>
        <w:t xml:space="preserve"> </w:t>
      </w:r>
      <w:r>
        <w:rPr>
          <w:spacing w:val="-1"/>
        </w:rPr>
        <w:t>нарушениями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представлено</w:t>
      </w:r>
      <w:r>
        <w:rPr>
          <w:spacing w:val="-13"/>
        </w:rPr>
        <w:t xml:space="preserve"> </w:t>
      </w:r>
      <w:r>
        <w:t>следующими</w:t>
      </w:r>
      <w:r>
        <w:rPr>
          <w:spacing w:val="-14"/>
        </w:rPr>
        <w:t xml:space="preserve"> </w:t>
      </w:r>
      <w:r>
        <w:t>обязательными</w:t>
      </w:r>
      <w:r>
        <w:rPr>
          <w:spacing w:val="-13"/>
        </w:rPr>
        <w:t xml:space="preserve"> </w:t>
      </w:r>
      <w:r>
        <w:t>коррек-</w:t>
      </w:r>
      <w:r>
        <w:rPr>
          <w:spacing w:val="-67"/>
        </w:rPr>
        <w:t xml:space="preserve"> </w:t>
      </w:r>
      <w:r>
        <w:t>ционными курсами: "Эмоциональное и коммуникативно-речевое развитие". Со-</w:t>
      </w:r>
      <w:r>
        <w:rPr>
          <w:spacing w:val="-67"/>
        </w:rPr>
        <w:t xml:space="preserve"> </w:t>
      </w:r>
      <w:r>
        <w:t>держание коррекционных курсов и задачи их реализации определяются образо-</w:t>
      </w:r>
      <w:r>
        <w:rPr>
          <w:spacing w:val="1"/>
        </w:rPr>
        <w:t xml:space="preserve"> </w:t>
      </w:r>
      <w:r>
        <w:t>вательной организацией с учетом преемственности задач и достигнутых резуль-</w:t>
      </w:r>
      <w:r>
        <w:rPr>
          <w:spacing w:val="-67"/>
        </w:rPr>
        <w:t xml:space="preserve"> </w:t>
      </w:r>
      <w:r>
        <w:t>татов реализации коррекционных курсов ФАОП НОО обучающихся с расстрой-</w:t>
      </w:r>
      <w:r>
        <w:rPr>
          <w:spacing w:val="-67"/>
        </w:rPr>
        <w:t xml:space="preserve"> </w:t>
      </w:r>
      <w:r>
        <w:t>ствами аутистического</w:t>
      </w:r>
      <w:r>
        <w:rPr>
          <w:spacing w:val="-3"/>
        </w:rPr>
        <w:t xml:space="preserve"> </w:t>
      </w:r>
      <w:r>
        <w:t>спектра.</w:t>
      </w:r>
    </w:p>
    <w:p w14:paraId="7911EE6D" w14:textId="77777777" w:rsidR="001F167D" w:rsidRDefault="00E44A9C">
      <w:pPr>
        <w:pStyle w:val="11"/>
        <w:numPr>
          <w:ilvl w:val="0"/>
          <w:numId w:val="13"/>
        </w:numPr>
        <w:tabs>
          <w:tab w:val="left" w:pos="1374"/>
        </w:tabs>
        <w:spacing w:before="203"/>
        <w:ind w:left="1373" w:hanging="562"/>
      </w:pPr>
      <w:r>
        <w:t>Коррекционно-развивающие</w:t>
      </w:r>
      <w:r>
        <w:rPr>
          <w:spacing w:val="-5"/>
        </w:rPr>
        <w:t xml:space="preserve"> </w:t>
      </w:r>
      <w:r>
        <w:t>занятия.</w:t>
      </w:r>
    </w:p>
    <w:p w14:paraId="3FF4BE9D" w14:textId="77777777" w:rsidR="001F167D" w:rsidRDefault="00E44A9C">
      <w:pPr>
        <w:spacing w:before="250"/>
        <w:ind w:left="812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14:paraId="2B415FFB" w14:textId="77777777" w:rsidR="001F167D" w:rsidRDefault="00E44A9C">
      <w:pPr>
        <w:pStyle w:val="a3"/>
        <w:spacing w:before="244" w:line="276" w:lineRule="auto"/>
        <w:ind w:right="1133" w:firstLine="566"/>
      </w:pPr>
      <w:r>
        <w:t>Коррекционно-развивающие занятия направлены на коррекцию отдельных</w:t>
      </w:r>
      <w:r>
        <w:rPr>
          <w:spacing w:val="-67"/>
        </w:rPr>
        <w:t xml:space="preserve"> </w:t>
      </w:r>
      <w:r>
        <w:t>сторон психической деятельности и личностной сферы; формирование соци-</w:t>
      </w:r>
      <w:r>
        <w:rPr>
          <w:spacing w:val="1"/>
        </w:rPr>
        <w:t xml:space="preserve"> </w:t>
      </w:r>
      <w:r>
        <w:t>ально приемлемых форм поведения, сведение к минимуму проявлений деструк-</w:t>
      </w:r>
      <w:r>
        <w:rPr>
          <w:spacing w:val="-67"/>
        </w:rPr>
        <w:t xml:space="preserve"> </w:t>
      </w:r>
      <w:r>
        <w:t>тивного поведения: крик, агрессия, стереотипии; на реализацию индивидуаль-</w:t>
      </w:r>
      <w:r>
        <w:rPr>
          <w:spacing w:val="1"/>
        </w:rPr>
        <w:t xml:space="preserve"> </w:t>
      </w:r>
      <w:r>
        <w:t>ных специфических образовательных потребностей обучающихся с умеренной,</w:t>
      </w:r>
      <w:r>
        <w:rPr>
          <w:spacing w:val="1"/>
        </w:rPr>
        <w:t xml:space="preserve"> </w:t>
      </w:r>
      <w:r>
        <w:t>тяжелой, глубокой умственной отсталостью, с ТМНР, не охваченных содержа-</w:t>
      </w:r>
      <w:r>
        <w:rPr>
          <w:spacing w:val="1"/>
        </w:rPr>
        <w:t xml:space="preserve"> </w:t>
      </w:r>
      <w:r>
        <w:t>нием программ учебных предметов и коррекционных занятий; дополнительную</w:t>
      </w:r>
      <w:r>
        <w:rPr>
          <w:spacing w:val="-67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представлений,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оказываются</w:t>
      </w:r>
      <w:r>
        <w:rPr>
          <w:spacing w:val="-67"/>
        </w:rPr>
        <w:t xml:space="preserve"> </w:t>
      </w:r>
      <w:r>
        <w:t>для обучающихся особенно трудными; на развитие индивидуальных способно-</w:t>
      </w:r>
      <w:r>
        <w:rPr>
          <w:spacing w:val="1"/>
        </w:rPr>
        <w:t xml:space="preserve"> </w:t>
      </w:r>
      <w:r>
        <w:t>стей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потенциала.</w:t>
      </w:r>
      <w:r>
        <w:rPr>
          <w:spacing w:val="-9"/>
        </w:rPr>
        <w:t xml:space="preserve"> </w:t>
      </w:r>
      <w:r>
        <w:t>Учитывая</w:t>
      </w:r>
      <w:r>
        <w:rPr>
          <w:spacing w:val="-8"/>
        </w:rPr>
        <w:t xml:space="preserve"> </w:t>
      </w:r>
      <w:r>
        <w:t>специфику</w:t>
      </w:r>
      <w:r>
        <w:rPr>
          <w:spacing w:val="-11"/>
        </w:rPr>
        <w:t xml:space="preserve"> </w:t>
      </w:r>
      <w:r>
        <w:t>индивиду-</w:t>
      </w:r>
      <w:r>
        <w:rPr>
          <w:spacing w:val="-68"/>
        </w:rPr>
        <w:t xml:space="preserve"> </w:t>
      </w:r>
      <w:r>
        <w:t>ального</w:t>
      </w:r>
      <w:r>
        <w:rPr>
          <w:spacing w:val="-8"/>
        </w:rPr>
        <w:t xml:space="preserve"> </w:t>
      </w:r>
      <w:r>
        <w:t>психофизического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конкретного</w:t>
      </w:r>
      <w:r>
        <w:rPr>
          <w:spacing w:val="-10"/>
        </w:rPr>
        <w:t xml:space="preserve"> </w:t>
      </w:r>
      <w:r>
        <w:t>обучающегося,</w:t>
      </w:r>
      <w:r>
        <w:rPr>
          <w:spacing w:val="-67"/>
        </w:rPr>
        <w:t xml:space="preserve"> </w:t>
      </w:r>
      <w:r>
        <w:rPr>
          <w:spacing w:val="-1"/>
        </w:rPr>
        <w:t>образовательная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имеет</w:t>
      </w:r>
      <w:r>
        <w:rPr>
          <w:spacing w:val="-16"/>
        </w:rPr>
        <w:t xml:space="preserve"> </w:t>
      </w:r>
      <w:r>
        <w:t>возможность</w:t>
      </w:r>
      <w:r>
        <w:rPr>
          <w:spacing w:val="-16"/>
        </w:rPr>
        <w:t xml:space="preserve"> </w:t>
      </w:r>
      <w:r>
        <w:t>дополнить</w:t>
      </w:r>
      <w:r>
        <w:rPr>
          <w:spacing w:val="-17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коррек-</w:t>
      </w:r>
      <w:r>
        <w:rPr>
          <w:spacing w:val="-67"/>
        </w:rPr>
        <w:t xml:space="preserve"> </w:t>
      </w:r>
      <w:r>
        <w:t>ционной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отражая 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СИПР.</w:t>
      </w:r>
    </w:p>
    <w:p w14:paraId="060BFCF3" w14:textId="77777777" w:rsidR="001F167D" w:rsidRDefault="00E44A9C">
      <w:pPr>
        <w:pStyle w:val="a3"/>
        <w:spacing w:before="201" w:line="278" w:lineRule="auto"/>
        <w:ind w:right="1136" w:firstLine="566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</w:t>
      </w:r>
      <w:r>
        <w:rPr>
          <w:spacing w:val="-10"/>
        </w:rPr>
        <w:t xml:space="preserve"> </w:t>
      </w:r>
      <w:r>
        <w:t>отстало-</w:t>
      </w:r>
      <w:r>
        <w:rPr>
          <w:spacing w:val="-68"/>
        </w:rPr>
        <w:t xml:space="preserve"> </w:t>
      </w:r>
      <w:r>
        <w:t>стью (интеллектуальными нарушениями) образовательное учреждение самосто-</w:t>
      </w:r>
      <w:r>
        <w:rPr>
          <w:spacing w:val="-67"/>
        </w:rPr>
        <w:t xml:space="preserve"> </w:t>
      </w:r>
      <w:r>
        <w:t>ятельно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 процедуру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БУД.</w:t>
      </w:r>
    </w:p>
    <w:p w14:paraId="14F3A4D0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62066B52" w14:textId="77777777" w:rsidR="001F167D" w:rsidRDefault="00E44A9C">
      <w:pPr>
        <w:pStyle w:val="a3"/>
        <w:spacing w:before="74" w:line="276" w:lineRule="auto"/>
        <w:ind w:right="1130" w:firstLine="348"/>
      </w:pPr>
      <w:r>
        <w:rPr>
          <w:b/>
        </w:rPr>
        <w:t xml:space="preserve">Программа формирования базовых учебных действий </w:t>
      </w:r>
      <w:r>
        <w:t>у обучающихся с</w:t>
      </w:r>
      <w:r>
        <w:rPr>
          <w:spacing w:val="1"/>
        </w:rPr>
        <w:t xml:space="preserve"> </w:t>
      </w:r>
      <w:r>
        <w:t>умеренной, тяжелой, глубокой умственной отсталостью, с ТМНР направлена 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овладению</w:t>
      </w:r>
      <w:r>
        <w:rPr>
          <w:spacing w:val="-7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об-</w:t>
      </w:r>
      <w:r>
        <w:rPr>
          <w:spacing w:val="-68"/>
        </w:rPr>
        <w:t xml:space="preserve"> </w:t>
      </w:r>
      <w:r>
        <w:t>разования для обучающихся с умственной отсталостью (вариант 2) и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14:paraId="2B5005A0" w14:textId="77777777" w:rsidR="001F167D" w:rsidRDefault="00E44A9C">
      <w:pPr>
        <w:pStyle w:val="a4"/>
        <w:numPr>
          <w:ilvl w:val="0"/>
          <w:numId w:val="12"/>
        </w:numPr>
        <w:tabs>
          <w:tab w:val="left" w:pos="1522"/>
        </w:tabs>
        <w:spacing w:before="201" w:line="278" w:lineRule="auto"/>
        <w:ind w:right="1134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нахождению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6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обучаю-</w:t>
      </w:r>
      <w:r>
        <w:rPr>
          <w:spacing w:val="1"/>
          <w:sz w:val="28"/>
        </w:rPr>
        <w:t xml:space="preserve"> </w:t>
      </w:r>
      <w:r>
        <w:rPr>
          <w:sz w:val="28"/>
        </w:rPr>
        <w:t>щихся.</w:t>
      </w:r>
    </w:p>
    <w:p w14:paraId="37F4A6FD" w14:textId="77777777" w:rsidR="001F167D" w:rsidRDefault="00E44A9C">
      <w:pPr>
        <w:pStyle w:val="a4"/>
        <w:numPr>
          <w:ilvl w:val="0"/>
          <w:numId w:val="12"/>
        </w:numPr>
        <w:tabs>
          <w:tab w:val="left" w:pos="1094"/>
        </w:tabs>
        <w:spacing w:before="193"/>
        <w:ind w:left="1093" w:hanging="28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поведения:</w:t>
      </w:r>
    </w:p>
    <w:p w14:paraId="3FB705E9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направленность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говорящего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задание);</w:t>
      </w:r>
    </w:p>
    <w:p w14:paraId="6B6A98DA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50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работника;</w:t>
      </w:r>
    </w:p>
    <w:p w14:paraId="7376E1E5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/>
        <w:ind w:left="976" w:hanging="165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материалов;</w:t>
      </w:r>
    </w:p>
    <w:p w14:paraId="32C51464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подражанию.</w:t>
      </w:r>
    </w:p>
    <w:p w14:paraId="4DAC0017" w14:textId="77777777" w:rsidR="001F167D" w:rsidRDefault="00E44A9C">
      <w:pPr>
        <w:pStyle w:val="a4"/>
        <w:numPr>
          <w:ilvl w:val="0"/>
          <w:numId w:val="12"/>
        </w:numPr>
        <w:tabs>
          <w:tab w:val="left" w:pos="1164"/>
        </w:tabs>
        <w:spacing w:before="247"/>
        <w:ind w:left="1163" w:hanging="28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задание:</w:t>
      </w:r>
    </w:p>
    <w:p w14:paraId="5A8C624C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</w:p>
    <w:p w14:paraId="56A3E5AF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9"/>
        <w:ind w:left="976"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конца,</w:t>
      </w:r>
    </w:p>
    <w:p w14:paraId="68AF4FE0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before="247"/>
        <w:ind w:left="976" w:hanging="165"/>
        <w:jc w:val="left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параметрами.</w:t>
      </w:r>
    </w:p>
    <w:p w14:paraId="28983465" w14:textId="77777777" w:rsidR="001F167D" w:rsidRDefault="00E44A9C">
      <w:pPr>
        <w:pStyle w:val="a4"/>
        <w:numPr>
          <w:ilvl w:val="0"/>
          <w:numId w:val="12"/>
        </w:numPr>
        <w:tabs>
          <w:tab w:val="left" w:pos="1103"/>
        </w:tabs>
        <w:spacing w:before="247" w:line="276" w:lineRule="auto"/>
        <w:ind w:right="1135" w:firstLine="0"/>
        <w:jc w:val="both"/>
        <w:rPr>
          <w:sz w:val="28"/>
        </w:rPr>
      </w:pPr>
      <w:r>
        <w:rPr>
          <w:sz w:val="28"/>
        </w:rPr>
        <w:t>Формирование умения самостоятельно переходить от одного задания (опера-</w:t>
      </w:r>
      <w:r>
        <w:rPr>
          <w:spacing w:val="1"/>
          <w:sz w:val="28"/>
        </w:rPr>
        <w:t xml:space="preserve"> </w:t>
      </w:r>
      <w:r>
        <w:rPr>
          <w:sz w:val="28"/>
        </w:rPr>
        <w:t>ции, действия) к другому в соответствии с расписанием занятий, алгоритмом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14:paraId="721ECF5E" w14:textId="77777777" w:rsidR="001F167D" w:rsidRDefault="00E44A9C">
      <w:pPr>
        <w:pStyle w:val="a3"/>
        <w:spacing w:before="200" w:line="276" w:lineRule="auto"/>
        <w:ind w:right="1132" w:firstLine="566"/>
      </w:pPr>
      <w:r>
        <w:t>Задачи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базовых</w:t>
      </w:r>
      <w:r>
        <w:rPr>
          <w:spacing w:val="12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включаются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СИПР</w:t>
      </w:r>
      <w:r>
        <w:rPr>
          <w:spacing w:val="-6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особых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потребностей</w:t>
      </w:r>
      <w:r>
        <w:rPr>
          <w:spacing w:val="-8"/>
        </w:rPr>
        <w:t xml:space="preserve"> </w:t>
      </w:r>
      <w:r>
        <w:t>обучающихся.</w:t>
      </w:r>
      <w:r>
        <w:rPr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постав-</w:t>
      </w:r>
      <w:r>
        <w:rPr>
          <w:spacing w:val="-67"/>
        </w:rPr>
        <w:t xml:space="preserve"> </w:t>
      </w:r>
      <w:r>
        <w:rPr>
          <w:spacing w:val="-1"/>
        </w:rPr>
        <w:t>ленных</w:t>
      </w:r>
      <w:r>
        <w:rPr>
          <w:spacing w:val="-15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происходит</w:t>
      </w:r>
      <w:r>
        <w:rPr>
          <w:spacing w:val="-15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групповых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учеб-</w:t>
      </w:r>
      <w:r>
        <w:rPr>
          <w:spacing w:val="-68"/>
        </w:rPr>
        <w:t xml:space="preserve"> </w:t>
      </w:r>
      <w:r>
        <w:t>ным</w:t>
      </w:r>
      <w:r>
        <w:rPr>
          <w:spacing w:val="-13"/>
        </w:rPr>
        <w:t xml:space="preserve"> </w:t>
      </w:r>
      <w:r>
        <w:t>предметам,</w:t>
      </w:r>
      <w:r>
        <w:rPr>
          <w:spacing w:val="-11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организованных</w:t>
      </w:r>
      <w:r>
        <w:rPr>
          <w:spacing w:val="-12"/>
        </w:rPr>
        <w:t xml:space="preserve"> </w:t>
      </w:r>
      <w:r>
        <w:t>коррекционных</w:t>
      </w:r>
      <w:r>
        <w:rPr>
          <w:spacing w:val="-8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рамках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14:paraId="230650B2" w14:textId="77777777" w:rsidR="001F167D" w:rsidRDefault="00E44A9C">
      <w:pPr>
        <w:pStyle w:val="a3"/>
        <w:spacing w:before="12" w:line="566" w:lineRule="exact"/>
        <w:ind w:left="1442" w:right="1138" w:hanging="630"/>
      </w:pPr>
      <w:r>
        <w:t>Оценивание БУД осуществляется с применением бальной системы оценивания:</w:t>
      </w:r>
      <w:r>
        <w:rPr>
          <w:spacing w:val="-67"/>
        </w:rPr>
        <w:t xml:space="preserve"> </w:t>
      </w:r>
      <w:r>
        <w:t>0</w:t>
      </w:r>
      <w:r>
        <w:rPr>
          <w:spacing w:val="18"/>
        </w:rPr>
        <w:t xml:space="preserve"> </w:t>
      </w:r>
      <w:r>
        <w:t>баллов</w:t>
      </w:r>
      <w:r>
        <w:rPr>
          <w:spacing w:val="16"/>
        </w:rPr>
        <w:t xml:space="preserve"> </w:t>
      </w:r>
      <w:r>
        <w:t>―</w:t>
      </w:r>
      <w:r>
        <w:rPr>
          <w:spacing w:val="17"/>
        </w:rPr>
        <w:t xml:space="preserve"> </w:t>
      </w:r>
      <w:r>
        <w:t>действие</w:t>
      </w:r>
      <w:r>
        <w:rPr>
          <w:spacing w:val="16"/>
        </w:rPr>
        <w:t xml:space="preserve"> </w:t>
      </w:r>
      <w:r>
        <w:t>отсутствует,</w:t>
      </w:r>
      <w:r>
        <w:rPr>
          <w:spacing w:val="18"/>
        </w:rPr>
        <w:t xml:space="preserve"> </w:t>
      </w:r>
      <w:r>
        <w:t>обучающийся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понимает</w:t>
      </w:r>
      <w:r>
        <w:rPr>
          <w:spacing w:val="17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смысла,</w:t>
      </w:r>
    </w:p>
    <w:p w14:paraId="445286C5" w14:textId="77777777" w:rsidR="001F167D" w:rsidRDefault="00E44A9C">
      <w:pPr>
        <w:pStyle w:val="a3"/>
      </w:pPr>
      <w:r>
        <w:t>не</w:t>
      </w:r>
      <w:r>
        <w:rPr>
          <w:spacing w:val="-2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учителем;</w:t>
      </w:r>
    </w:p>
    <w:p w14:paraId="2D08FFB2" w14:textId="77777777" w:rsidR="001F167D" w:rsidRDefault="00E44A9C">
      <w:pPr>
        <w:pStyle w:val="a4"/>
        <w:numPr>
          <w:ilvl w:val="1"/>
          <w:numId w:val="12"/>
        </w:numPr>
        <w:tabs>
          <w:tab w:val="left" w:pos="1577"/>
        </w:tabs>
        <w:spacing w:before="245" w:line="278" w:lineRule="auto"/>
        <w:ind w:right="1133" w:firstLine="557"/>
        <w:jc w:val="both"/>
        <w:rPr>
          <w:sz w:val="28"/>
        </w:rPr>
      </w:pPr>
      <w:r>
        <w:rPr>
          <w:sz w:val="28"/>
        </w:rPr>
        <w:t>балл</w:t>
      </w:r>
      <w:r>
        <w:rPr>
          <w:spacing w:val="-8"/>
          <w:sz w:val="28"/>
        </w:rPr>
        <w:t xml:space="preserve"> </w:t>
      </w:r>
      <w:r>
        <w:rPr>
          <w:sz w:val="28"/>
        </w:rPr>
        <w:t>―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-6"/>
          <w:sz w:val="28"/>
        </w:rPr>
        <w:t xml:space="preserve"> </w:t>
      </w:r>
      <w:r>
        <w:rPr>
          <w:sz w:val="28"/>
        </w:rPr>
        <w:t>связывает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ситуацией,</w:t>
      </w:r>
      <w:r>
        <w:rPr>
          <w:spacing w:val="-6"/>
          <w:sz w:val="28"/>
        </w:rPr>
        <w:t xml:space="preserve"> </w:t>
      </w:r>
      <w:r>
        <w:rPr>
          <w:sz w:val="28"/>
        </w:rPr>
        <w:t>вы-</w:t>
      </w:r>
      <w:r>
        <w:rPr>
          <w:spacing w:val="-67"/>
          <w:sz w:val="28"/>
        </w:rPr>
        <w:t xml:space="preserve"> </w:t>
      </w:r>
      <w:r>
        <w:rPr>
          <w:sz w:val="28"/>
        </w:rPr>
        <w:t>полняет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-14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-14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тре-</w:t>
      </w:r>
      <w:r>
        <w:rPr>
          <w:spacing w:val="-68"/>
          <w:sz w:val="28"/>
        </w:rPr>
        <w:t xml:space="preserve"> </w:t>
      </w:r>
      <w:r>
        <w:rPr>
          <w:sz w:val="28"/>
        </w:rPr>
        <w:t>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 помощи;</w:t>
      </w:r>
    </w:p>
    <w:p w14:paraId="4D46181F" w14:textId="77777777" w:rsidR="001F167D" w:rsidRDefault="001F167D">
      <w:pPr>
        <w:spacing w:line="278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518298B" w14:textId="77777777" w:rsidR="001F167D" w:rsidRDefault="00E44A9C">
      <w:pPr>
        <w:pStyle w:val="a4"/>
        <w:numPr>
          <w:ilvl w:val="1"/>
          <w:numId w:val="12"/>
        </w:numPr>
        <w:tabs>
          <w:tab w:val="left" w:pos="1610"/>
        </w:tabs>
        <w:spacing w:before="74" w:line="278" w:lineRule="auto"/>
        <w:ind w:right="1132" w:firstLine="557"/>
        <w:jc w:val="both"/>
        <w:rPr>
          <w:sz w:val="28"/>
        </w:rPr>
      </w:pPr>
      <w:r>
        <w:rPr>
          <w:sz w:val="28"/>
        </w:rPr>
        <w:t>балла ― преимущественно выполняет действие по указанию учителя,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ситуациях способен выполнить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самостоятельно;</w:t>
      </w:r>
    </w:p>
    <w:p w14:paraId="5AFE6986" w14:textId="77777777" w:rsidR="001F167D" w:rsidRDefault="00E44A9C">
      <w:pPr>
        <w:pStyle w:val="a4"/>
        <w:numPr>
          <w:ilvl w:val="1"/>
          <w:numId w:val="12"/>
        </w:numPr>
        <w:tabs>
          <w:tab w:val="left" w:pos="1677"/>
        </w:tabs>
        <w:spacing w:before="195" w:line="278" w:lineRule="auto"/>
        <w:ind w:right="1139" w:firstLine="629"/>
        <w:jc w:val="both"/>
        <w:rPr>
          <w:sz w:val="28"/>
        </w:rPr>
      </w:pPr>
      <w:r>
        <w:rPr>
          <w:sz w:val="28"/>
        </w:rPr>
        <w:t>балла ― способен самостоятельно выполнять действие в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 нередко допускает ошибки, которые исправляет по прямому указа-</w:t>
      </w:r>
      <w:r>
        <w:rPr>
          <w:spacing w:val="1"/>
          <w:sz w:val="28"/>
        </w:rPr>
        <w:t xml:space="preserve"> </w:t>
      </w:r>
      <w:r>
        <w:rPr>
          <w:sz w:val="28"/>
        </w:rPr>
        <w:t>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14:paraId="6D232413" w14:textId="77777777" w:rsidR="001F167D" w:rsidRDefault="00E44A9C">
      <w:pPr>
        <w:pStyle w:val="a4"/>
        <w:numPr>
          <w:ilvl w:val="1"/>
          <w:numId w:val="12"/>
        </w:numPr>
        <w:tabs>
          <w:tab w:val="left" w:pos="1654"/>
        </w:tabs>
        <w:spacing w:before="192" w:line="278" w:lineRule="auto"/>
        <w:ind w:right="1138" w:firstLine="629"/>
        <w:jc w:val="both"/>
        <w:rPr>
          <w:sz w:val="28"/>
        </w:rPr>
      </w:pP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―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допус-</w:t>
      </w:r>
      <w:r>
        <w:rPr>
          <w:spacing w:val="-67"/>
          <w:sz w:val="28"/>
        </w:rPr>
        <w:t xml:space="preserve"> </w:t>
      </w:r>
      <w:r>
        <w:rPr>
          <w:sz w:val="28"/>
        </w:rPr>
        <w:t>кает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 исправляет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14:paraId="782BEA67" w14:textId="77777777" w:rsidR="001F167D" w:rsidRDefault="00E44A9C">
      <w:pPr>
        <w:pStyle w:val="a4"/>
        <w:numPr>
          <w:ilvl w:val="1"/>
          <w:numId w:val="12"/>
        </w:numPr>
        <w:tabs>
          <w:tab w:val="left" w:pos="1654"/>
        </w:tabs>
        <w:spacing w:before="1" w:line="568" w:lineRule="exact"/>
        <w:ind w:left="1379" w:right="1131" w:firstLine="62"/>
        <w:jc w:val="both"/>
        <w:rPr>
          <w:sz w:val="28"/>
        </w:rPr>
      </w:pPr>
      <w:r>
        <w:rPr>
          <w:sz w:val="28"/>
        </w:rPr>
        <w:t>баллов ― самостоятельно применяет действие в любой 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Балльная</w:t>
      </w:r>
      <w:r>
        <w:rPr>
          <w:spacing w:val="2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2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22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24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2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5"/>
          <w:sz w:val="28"/>
        </w:rPr>
        <w:t xml:space="preserve"> </w:t>
      </w:r>
      <w:r>
        <w:rPr>
          <w:sz w:val="28"/>
        </w:rPr>
        <w:t>каж-</w:t>
      </w:r>
    </w:p>
    <w:p w14:paraId="47CC7B36" w14:textId="77777777" w:rsidR="001F167D" w:rsidRDefault="00E44A9C">
      <w:pPr>
        <w:pStyle w:val="a3"/>
        <w:spacing w:line="276" w:lineRule="auto"/>
        <w:ind w:right="1138"/>
      </w:pPr>
      <w:r>
        <w:t>дого обучающегося в овладении конкретными учебными действиями, получить</w:t>
      </w:r>
      <w:r>
        <w:rPr>
          <w:spacing w:val="1"/>
        </w:rPr>
        <w:t xml:space="preserve"> </w:t>
      </w:r>
      <w:r>
        <w:t>общую</w:t>
      </w:r>
      <w:r>
        <w:rPr>
          <w:spacing w:val="-7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сформированности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этой</w:t>
      </w:r>
      <w:r>
        <w:rPr>
          <w:spacing w:val="-67"/>
        </w:rPr>
        <w:t xml:space="preserve"> </w:t>
      </w:r>
      <w:r>
        <w:t>основе осуществлять корректировку процесса их формирования на протяжении</w:t>
      </w:r>
      <w:r>
        <w:rPr>
          <w:spacing w:val="1"/>
        </w:rPr>
        <w:t xml:space="preserve"> </w:t>
      </w:r>
      <w:r>
        <w:t>всего времени</w:t>
      </w:r>
      <w:r>
        <w:rPr>
          <w:spacing w:val="-3"/>
        </w:rPr>
        <w:t xml:space="preserve"> </w:t>
      </w:r>
      <w:r>
        <w:t>обучения.</w:t>
      </w:r>
    </w:p>
    <w:p w14:paraId="0A9FA1F5" w14:textId="77777777" w:rsidR="001F167D" w:rsidRDefault="00E44A9C">
      <w:pPr>
        <w:pStyle w:val="a3"/>
        <w:spacing w:before="197" w:line="278" w:lineRule="auto"/>
        <w:ind w:right="1138" w:firstLine="566"/>
      </w:pPr>
      <w:r>
        <w:t>Оценка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БУД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учебного года</w:t>
      </w:r>
      <w:r>
        <w:rPr>
          <w:spacing w:val="-1"/>
        </w:rPr>
        <w:t xml:space="preserve"> </w:t>
      </w:r>
      <w:r>
        <w:t>экспертной</w:t>
      </w:r>
      <w:r>
        <w:rPr>
          <w:spacing w:val="3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созданной приказом</w:t>
      </w:r>
      <w:r>
        <w:rPr>
          <w:spacing w:val="-1"/>
        </w:rPr>
        <w:t xml:space="preserve"> </w:t>
      </w:r>
      <w:r>
        <w:t>ОУ.</w:t>
      </w:r>
    </w:p>
    <w:p w14:paraId="2914F797" w14:textId="77777777" w:rsidR="001F167D" w:rsidRDefault="00E44A9C">
      <w:pPr>
        <w:pStyle w:val="a3"/>
        <w:spacing w:before="194" w:line="276" w:lineRule="auto"/>
        <w:ind w:right="1130" w:firstLine="566"/>
      </w:pPr>
      <w:r>
        <w:t>Оценка сформированности всех групп БУД обучающегося заносятся в таб-</w:t>
      </w:r>
      <w:r>
        <w:rPr>
          <w:spacing w:val="1"/>
        </w:rPr>
        <w:t xml:space="preserve"> </w:t>
      </w:r>
      <w:r>
        <w:t>лицу 1 и подсчитывается средний балл, по количеству баллов определяется уро-</w:t>
      </w:r>
      <w:r>
        <w:rPr>
          <w:spacing w:val="-67"/>
        </w:rPr>
        <w:t xml:space="preserve"> </w:t>
      </w:r>
      <w:r>
        <w:rPr>
          <w:spacing w:val="-1"/>
        </w:rPr>
        <w:t xml:space="preserve">вень сформированности БУД (Таблица </w:t>
      </w:r>
      <w:r>
        <w:t>3) Лист сформированности БУД) по каж-</w:t>
      </w:r>
      <w:r>
        <w:rPr>
          <w:spacing w:val="-67"/>
        </w:rPr>
        <w:t xml:space="preserve"> </w:t>
      </w:r>
      <w:r>
        <w:t>дому обучающемуся,</w:t>
      </w:r>
      <w:r>
        <w:rPr>
          <w:spacing w:val="1"/>
        </w:rPr>
        <w:t xml:space="preserve"> </w:t>
      </w:r>
      <w:r>
        <w:t>и по классу в целом заносятся в журнал итоговых дости-</w:t>
      </w:r>
      <w:r>
        <w:rPr>
          <w:spacing w:val="1"/>
        </w:rPr>
        <w:t xml:space="preserve"> </w:t>
      </w:r>
      <w:r>
        <w:t>жений</w:t>
      </w:r>
      <w:r>
        <w:rPr>
          <w:spacing w:val="-1"/>
        </w:rPr>
        <w:t xml:space="preserve"> </w:t>
      </w:r>
      <w:r>
        <w:t>БУД обучающихся (Таблица 4).</w:t>
      </w:r>
    </w:p>
    <w:p w14:paraId="246B2F8D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3F0C09F1" w14:textId="77777777" w:rsidR="001F167D" w:rsidRDefault="001F167D">
      <w:pPr>
        <w:pStyle w:val="a3"/>
        <w:ind w:left="0"/>
        <w:jc w:val="left"/>
        <w:rPr>
          <w:sz w:val="20"/>
        </w:rPr>
      </w:pPr>
    </w:p>
    <w:p w14:paraId="4BE63499" w14:textId="77777777" w:rsidR="001F167D" w:rsidRDefault="001F167D">
      <w:pPr>
        <w:pStyle w:val="a3"/>
        <w:spacing w:before="10"/>
        <w:ind w:left="0"/>
        <w:jc w:val="left"/>
        <w:rPr>
          <w:sz w:val="18"/>
        </w:rPr>
      </w:pPr>
    </w:p>
    <w:p w14:paraId="597CA773" w14:textId="77777777" w:rsidR="001F167D" w:rsidRDefault="001F167D">
      <w:pPr>
        <w:rPr>
          <w:sz w:val="1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E30C6C3" w14:textId="77777777" w:rsidR="001F167D" w:rsidRPr="005D6DD3" w:rsidRDefault="00E44A9C">
      <w:pPr>
        <w:pStyle w:val="11"/>
        <w:spacing w:before="92"/>
        <w:ind w:left="1173"/>
      </w:pPr>
      <w:r w:rsidRPr="005D6DD3">
        <w:t>Таблица</w:t>
      </w:r>
      <w:r w:rsidRPr="005D6DD3">
        <w:rPr>
          <w:spacing w:val="-2"/>
        </w:rPr>
        <w:t xml:space="preserve"> </w:t>
      </w:r>
      <w:r w:rsidRPr="005D6DD3">
        <w:t>1</w:t>
      </w:r>
    </w:p>
    <w:p w14:paraId="5045F477" w14:textId="77777777" w:rsidR="001F167D" w:rsidRPr="005D6DD3" w:rsidRDefault="00EF3206">
      <w:pPr>
        <w:pStyle w:val="a3"/>
        <w:spacing w:before="4"/>
        <w:ind w:left="1288"/>
        <w:jc w:val="left"/>
        <w:rPr>
          <w:sz w:val="24"/>
          <w:szCs w:val="24"/>
        </w:rPr>
      </w:pPr>
      <w:r>
        <w:rPr>
          <w:sz w:val="24"/>
          <w:szCs w:val="24"/>
        </w:rPr>
        <w:pict w14:anchorId="15D85CD1">
          <v:line id="_x0000_s1026" style="position:absolute;left:0;text-align:left;z-index:15734272;mso-position-horizontal-relative:page" from="207.95pt,15.45pt" to="511.85pt,15.45pt" strokeweight=".31203mm">
            <w10:wrap anchorx="page"/>
          </v:line>
        </w:pict>
      </w:r>
      <w:r w:rsidR="00E44A9C" w:rsidRPr="005D6DD3">
        <w:rPr>
          <w:spacing w:val="-2"/>
          <w:sz w:val="24"/>
          <w:szCs w:val="24"/>
        </w:rPr>
        <w:t>Ф.И.</w:t>
      </w:r>
      <w:r w:rsidR="00E44A9C" w:rsidRPr="005D6DD3">
        <w:rPr>
          <w:spacing w:val="-11"/>
          <w:sz w:val="24"/>
          <w:szCs w:val="24"/>
        </w:rPr>
        <w:t xml:space="preserve"> </w:t>
      </w:r>
      <w:r w:rsidR="00E44A9C" w:rsidRPr="005D6DD3">
        <w:rPr>
          <w:spacing w:val="-2"/>
          <w:sz w:val="24"/>
          <w:szCs w:val="24"/>
        </w:rPr>
        <w:t>обучающегося</w:t>
      </w:r>
    </w:p>
    <w:p w14:paraId="26C059F7" w14:textId="77777777" w:rsidR="001F167D" w:rsidRPr="005D6DD3" w:rsidRDefault="00E44A9C">
      <w:pPr>
        <w:pStyle w:val="a3"/>
        <w:ind w:left="0"/>
        <w:jc w:val="left"/>
        <w:rPr>
          <w:szCs w:val="24"/>
        </w:rPr>
      </w:pPr>
      <w:r w:rsidRPr="005D6DD3">
        <w:rPr>
          <w:sz w:val="24"/>
          <w:szCs w:val="24"/>
        </w:rPr>
        <w:br w:type="column"/>
      </w:r>
    </w:p>
    <w:p w14:paraId="3C481F50" w14:textId="77777777" w:rsidR="001F167D" w:rsidRPr="005D6DD3" w:rsidRDefault="001F167D">
      <w:pPr>
        <w:pStyle w:val="a3"/>
        <w:spacing w:before="3"/>
        <w:ind w:left="0"/>
        <w:jc w:val="left"/>
        <w:rPr>
          <w:sz w:val="32"/>
          <w:szCs w:val="24"/>
        </w:rPr>
      </w:pPr>
    </w:p>
    <w:p w14:paraId="28A1EE0D" w14:textId="77777777" w:rsidR="005D6DD3" w:rsidRDefault="005D6DD3">
      <w:pPr>
        <w:pStyle w:val="a3"/>
        <w:tabs>
          <w:tab w:val="left" w:pos="3442"/>
        </w:tabs>
        <w:spacing w:before="1"/>
        <w:ind w:left="130"/>
        <w:jc w:val="left"/>
        <w:rPr>
          <w:sz w:val="24"/>
          <w:szCs w:val="24"/>
        </w:rPr>
      </w:pPr>
    </w:p>
    <w:p w14:paraId="35E61DF3" w14:textId="43838C16" w:rsidR="001F167D" w:rsidRPr="005D6DD3" w:rsidRDefault="005D6DD3">
      <w:pPr>
        <w:pStyle w:val="a3"/>
        <w:tabs>
          <w:tab w:val="left" w:pos="3442"/>
        </w:tabs>
        <w:spacing w:before="1"/>
        <w:ind w:left="130"/>
        <w:jc w:val="left"/>
      </w:pPr>
      <w:r>
        <w:rPr>
          <w:sz w:val="24"/>
          <w:szCs w:val="24"/>
        </w:rPr>
        <w:t xml:space="preserve">Год </w:t>
      </w:r>
      <w:r w:rsidR="00E44A9C" w:rsidRPr="005D6DD3">
        <w:rPr>
          <w:sz w:val="24"/>
          <w:szCs w:val="24"/>
        </w:rPr>
        <w:t>обучения</w:t>
      </w:r>
      <w:r w:rsidR="00E44A9C" w:rsidRPr="005D6DD3">
        <w:rPr>
          <w:sz w:val="24"/>
          <w:szCs w:val="24"/>
          <w:u w:val="single"/>
        </w:rPr>
        <w:t xml:space="preserve"> </w:t>
      </w:r>
      <w:r w:rsidR="00E44A9C" w:rsidRPr="005D6DD3">
        <w:rPr>
          <w:u w:val="single"/>
        </w:rPr>
        <w:tab/>
      </w:r>
    </w:p>
    <w:p w14:paraId="5817BD9B" w14:textId="77777777" w:rsidR="001F167D" w:rsidRPr="005D6DD3" w:rsidRDefault="00E44A9C">
      <w:pPr>
        <w:pStyle w:val="a3"/>
        <w:spacing w:before="3"/>
        <w:ind w:left="0"/>
        <w:jc w:val="left"/>
        <w:rPr>
          <w:sz w:val="36"/>
        </w:rPr>
      </w:pPr>
      <w:r w:rsidRPr="005D6DD3">
        <w:br w:type="column"/>
      </w:r>
    </w:p>
    <w:p w14:paraId="07662011" w14:textId="4D021360" w:rsidR="001F167D" w:rsidRPr="005D6DD3" w:rsidRDefault="001F167D" w:rsidP="005D6DD3">
      <w:pPr>
        <w:pStyle w:val="a3"/>
        <w:spacing w:before="1"/>
        <w:ind w:left="0" w:right="1227"/>
        <w:sectPr w:rsidR="001F167D" w:rsidRPr="005D6DD3">
          <w:type w:val="continuous"/>
          <w:pgSz w:w="11910" w:h="16840"/>
          <w:pgMar w:top="1560" w:right="0" w:bottom="280" w:left="320" w:header="720" w:footer="720" w:gutter="0"/>
          <w:cols w:num="3" w:space="720" w:equalWidth="0">
            <w:col w:w="3841" w:space="40"/>
            <w:col w:w="3483" w:space="1377"/>
            <w:col w:w="2849"/>
          </w:cols>
        </w:sectPr>
      </w:pPr>
    </w:p>
    <w:p w14:paraId="7D731898" w14:textId="77777777" w:rsidR="005D6DD3" w:rsidRDefault="005D6DD3">
      <w:pPr>
        <w:pStyle w:val="11"/>
        <w:spacing w:after="3"/>
        <w:ind w:left="798" w:right="756"/>
        <w:jc w:val="center"/>
      </w:pPr>
    </w:p>
    <w:p w14:paraId="73E8D336" w14:textId="2E152D2E" w:rsidR="001F167D" w:rsidRPr="005D6DD3" w:rsidRDefault="00E44A9C">
      <w:pPr>
        <w:pStyle w:val="11"/>
        <w:spacing w:after="3"/>
        <w:ind w:left="798" w:right="756"/>
        <w:jc w:val="center"/>
      </w:pPr>
      <w:r w:rsidRPr="005D6DD3">
        <w:t>Оценка</w:t>
      </w:r>
      <w:r w:rsidRPr="005D6DD3">
        <w:rPr>
          <w:spacing w:val="-5"/>
        </w:rPr>
        <w:t xml:space="preserve"> </w:t>
      </w:r>
      <w:r w:rsidRPr="005D6DD3">
        <w:t>сформированности</w:t>
      </w:r>
      <w:r w:rsidRPr="005D6DD3">
        <w:rPr>
          <w:spacing w:val="-2"/>
        </w:rPr>
        <w:t xml:space="preserve"> </w:t>
      </w:r>
      <w:r w:rsidRPr="005D6DD3">
        <w:t>БУД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163"/>
        <w:gridCol w:w="5094"/>
        <w:gridCol w:w="996"/>
        <w:gridCol w:w="761"/>
      </w:tblGrid>
      <w:tr w:rsidR="001F167D" w:rsidRPr="005D6DD3" w14:paraId="2996F5EA" w14:textId="77777777">
        <w:trPr>
          <w:trHeight w:val="1010"/>
        </w:trPr>
        <w:tc>
          <w:tcPr>
            <w:tcW w:w="617" w:type="dxa"/>
            <w:vMerge w:val="restart"/>
          </w:tcPr>
          <w:p w14:paraId="45FBB0CF" w14:textId="77777777" w:rsidR="001F167D" w:rsidRPr="005D6DD3" w:rsidRDefault="00E44A9C">
            <w:pPr>
              <w:pStyle w:val="TableParagraph"/>
              <w:ind w:left="110" w:right="150"/>
              <w:rPr>
                <w:b/>
              </w:rPr>
            </w:pPr>
            <w:r w:rsidRPr="005D6DD3">
              <w:rPr>
                <w:b/>
              </w:rPr>
              <w:t>№</w:t>
            </w:r>
            <w:r w:rsidRPr="005D6DD3">
              <w:rPr>
                <w:b/>
                <w:spacing w:val="1"/>
              </w:rPr>
              <w:t xml:space="preserve"> </w:t>
            </w:r>
            <w:r w:rsidRPr="005D6DD3">
              <w:rPr>
                <w:b/>
              </w:rPr>
              <w:t>п/п</w:t>
            </w:r>
          </w:p>
        </w:tc>
        <w:tc>
          <w:tcPr>
            <w:tcW w:w="2163" w:type="dxa"/>
            <w:vMerge w:val="restart"/>
          </w:tcPr>
          <w:p w14:paraId="63BAC825" w14:textId="77777777" w:rsidR="001F167D" w:rsidRPr="005D6DD3" w:rsidRDefault="00E44A9C">
            <w:pPr>
              <w:pStyle w:val="TableParagraph"/>
              <w:ind w:left="141"/>
              <w:rPr>
                <w:b/>
              </w:rPr>
            </w:pPr>
            <w:r w:rsidRPr="005D6DD3">
              <w:rPr>
                <w:b/>
              </w:rPr>
              <w:t>Группа</w:t>
            </w:r>
            <w:r w:rsidRPr="005D6DD3">
              <w:rPr>
                <w:b/>
                <w:spacing w:val="-2"/>
              </w:rPr>
              <w:t xml:space="preserve"> </w:t>
            </w:r>
            <w:r w:rsidRPr="005D6DD3">
              <w:rPr>
                <w:b/>
              </w:rPr>
              <w:t>БУД</w:t>
            </w:r>
          </w:p>
        </w:tc>
        <w:tc>
          <w:tcPr>
            <w:tcW w:w="5094" w:type="dxa"/>
            <w:vMerge w:val="restart"/>
          </w:tcPr>
          <w:p w14:paraId="0F9D1035" w14:textId="77777777" w:rsidR="001F167D" w:rsidRPr="005D6DD3" w:rsidRDefault="00E44A9C">
            <w:pPr>
              <w:pStyle w:val="TableParagraph"/>
              <w:ind w:left="107"/>
              <w:rPr>
                <w:b/>
              </w:rPr>
            </w:pPr>
            <w:r w:rsidRPr="005D6DD3">
              <w:rPr>
                <w:b/>
              </w:rPr>
              <w:t>Перечень</w:t>
            </w:r>
            <w:r w:rsidRPr="005D6DD3">
              <w:rPr>
                <w:b/>
                <w:spacing w:val="-5"/>
              </w:rPr>
              <w:t xml:space="preserve"> </w:t>
            </w:r>
            <w:r w:rsidRPr="005D6DD3">
              <w:rPr>
                <w:b/>
              </w:rPr>
              <w:t>учебных</w:t>
            </w:r>
            <w:r w:rsidRPr="005D6DD3">
              <w:rPr>
                <w:b/>
                <w:spacing w:val="-5"/>
              </w:rPr>
              <w:t xml:space="preserve"> </w:t>
            </w:r>
            <w:r w:rsidRPr="005D6DD3">
              <w:rPr>
                <w:b/>
              </w:rPr>
              <w:t>действий</w:t>
            </w:r>
          </w:p>
        </w:tc>
        <w:tc>
          <w:tcPr>
            <w:tcW w:w="1757" w:type="dxa"/>
            <w:gridSpan w:val="2"/>
          </w:tcPr>
          <w:p w14:paraId="17836FCA" w14:textId="77777777" w:rsidR="001F167D" w:rsidRPr="005D6DD3" w:rsidRDefault="00E44A9C">
            <w:pPr>
              <w:pStyle w:val="TableParagraph"/>
              <w:ind w:left="122" w:right="109"/>
              <w:jc w:val="center"/>
              <w:rPr>
                <w:b/>
              </w:rPr>
            </w:pPr>
            <w:r w:rsidRPr="005D6DD3">
              <w:rPr>
                <w:b/>
              </w:rPr>
              <w:t>Оценка сфор-</w:t>
            </w:r>
            <w:r w:rsidRPr="005D6DD3">
              <w:rPr>
                <w:b/>
                <w:spacing w:val="-59"/>
              </w:rPr>
              <w:t xml:space="preserve"> </w:t>
            </w:r>
            <w:r w:rsidRPr="005D6DD3">
              <w:rPr>
                <w:b/>
              </w:rPr>
              <w:t>мированно-</w:t>
            </w:r>
            <w:r w:rsidRPr="005D6DD3">
              <w:rPr>
                <w:b/>
                <w:spacing w:val="1"/>
              </w:rPr>
              <w:t xml:space="preserve"> </w:t>
            </w:r>
            <w:r w:rsidRPr="005D6DD3">
              <w:rPr>
                <w:b/>
              </w:rPr>
              <w:t>сти</w:t>
            </w:r>
          </w:p>
          <w:p w14:paraId="28644425" w14:textId="77777777" w:rsidR="001F167D" w:rsidRPr="005D6DD3" w:rsidRDefault="00E44A9C">
            <w:pPr>
              <w:pStyle w:val="TableParagraph"/>
              <w:spacing w:line="231" w:lineRule="exact"/>
              <w:ind w:left="117" w:right="109"/>
              <w:jc w:val="center"/>
              <w:rPr>
                <w:b/>
              </w:rPr>
            </w:pPr>
            <w:r w:rsidRPr="005D6DD3">
              <w:rPr>
                <w:b/>
              </w:rPr>
              <w:t>(в</w:t>
            </w:r>
            <w:r w:rsidRPr="005D6DD3">
              <w:rPr>
                <w:b/>
                <w:spacing w:val="-2"/>
              </w:rPr>
              <w:t xml:space="preserve"> </w:t>
            </w:r>
            <w:r w:rsidRPr="005D6DD3">
              <w:rPr>
                <w:b/>
              </w:rPr>
              <w:t>баллах)</w:t>
            </w:r>
          </w:p>
        </w:tc>
      </w:tr>
      <w:tr w:rsidR="001F167D" w:rsidRPr="005D6DD3" w14:paraId="2A26BA22" w14:textId="77777777">
        <w:trPr>
          <w:trHeight w:val="1012"/>
        </w:trPr>
        <w:tc>
          <w:tcPr>
            <w:tcW w:w="617" w:type="dxa"/>
            <w:vMerge/>
            <w:tcBorders>
              <w:top w:val="nil"/>
            </w:tcBorders>
          </w:tcPr>
          <w:p w14:paraId="1F64EDDF" w14:textId="77777777" w:rsidR="001F167D" w:rsidRPr="005D6DD3" w:rsidRDefault="001F167D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7E065202" w14:textId="77777777" w:rsidR="001F167D" w:rsidRPr="005D6DD3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  <w:vMerge/>
            <w:tcBorders>
              <w:top w:val="nil"/>
            </w:tcBorders>
          </w:tcPr>
          <w:p w14:paraId="53851A4D" w14:textId="77777777" w:rsidR="001F167D" w:rsidRPr="005D6DD3" w:rsidRDefault="001F167D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344ED450" w14:textId="77777777" w:rsidR="001F167D" w:rsidRPr="005D6DD3" w:rsidRDefault="00E44A9C">
            <w:pPr>
              <w:pStyle w:val="TableParagraph"/>
              <w:spacing w:before="2"/>
              <w:ind w:left="107" w:right="79"/>
              <w:rPr>
                <w:b/>
              </w:rPr>
            </w:pPr>
            <w:r w:rsidRPr="005D6DD3">
              <w:rPr>
                <w:b/>
              </w:rPr>
              <w:t>начало</w:t>
            </w:r>
            <w:r w:rsidRPr="005D6DD3">
              <w:rPr>
                <w:b/>
                <w:spacing w:val="-59"/>
              </w:rPr>
              <w:t xml:space="preserve"> </w:t>
            </w:r>
            <w:r w:rsidRPr="005D6DD3">
              <w:rPr>
                <w:b/>
              </w:rPr>
              <w:t>уч.</w:t>
            </w:r>
          </w:p>
          <w:p w14:paraId="4F33E0D2" w14:textId="77777777" w:rsidR="001F167D" w:rsidRPr="005D6DD3" w:rsidRDefault="00E44A9C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5D6DD3">
              <w:rPr>
                <w:b/>
              </w:rPr>
              <w:t>года</w:t>
            </w:r>
          </w:p>
        </w:tc>
        <w:tc>
          <w:tcPr>
            <w:tcW w:w="761" w:type="dxa"/>
          </w:tcPr>
          <w:p w14:paraId="1444B760" w14:textId="77777777" w:rsidR="001F167D" w:rsidRPr="005D6DD3" w:rsidRDefault="00E44A9C">
            <w:pPr>
              <w:pStyle w:val="TableParagraph"/>
              <w:spacing w:before="2"/>
              <w:ind w:left="107" w:right="233"/>
              <w:rPr>
                <w:b/>
              </w:rPr>
            </w:pPr>
            <w:r w:rsidRPr="005D6DD3">
              <w:rPr>
                <w:b/>
              </w:rPr>
              <w:t>ко-</w:t>
            </w:r>
            <w:r w:rsidRPr="005D6DD3">
              <w:rPr>
                <w:b/>
                <w:spacing w:val="1"/>
              </w:rPr>
              <w:t xml:space="preserve"> </w:t>
            </w:r>
            <w:r w:rsidRPr="005D6DD3">
              <w:rPr>
                <w:b/>
              </w:rPr>
              <w:t>нец</w:t>
            </w:r>
            <w:r w:rsidRPr="005D6DD3">
              <w:rPr>
                <w:b/>
                <w:spacing w:val="-59"/>
              </w:rPr>
              <w:t xml:space="preserve"> </w:t>
            </w:r>
            <w:r w:rsidRPr="005D6DD3">
              <w:rPr>
                <w:b/>
              </w:rPr>
              <w:t>уч.</w:t>
            </w:r>
          </w:p>
          <w:p w14:paraId="2B3BA49C" w14:textId="77777777" w:rsidR="001F167D" w:rsidRPr="005D6DD3" w:rsidRDefault="00E44A9C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5D6DD3">
              <w:rPr>
                <w:b/>
              </w:rPr>
              <w:t>года</w:t>
            </w:r>
          </w:p>
        </w:tc>
      </w:tr>
      <w:tr w:rsidR="001F167D" w:rsidRPr="005D6DD3" w14:paraId="396A792D" w14:textId="77777777">
        <w:trPr>
          <w:trHeight w:val="506"/>
        </w:trPr>
        <w:tc>
          <w:tcPr>
            <w:tcW w:w="617" w:type="dxa"/>
            <w:vMerge w:val="restart"/>
          </w:tcPr>
          <w:p w14:paraId="2ABF6C71" w14:textId="77777777" w:rsidR="001F167D" w:rsidRPr="005D6DD3" w:rsidRDefault="00E44A9C">
            <w:pPr>
              <w:pStyle w:val="TableParagraph"/>
              <w:spacing w:before="3"/>
              <w:ind w:left="110"/>
            </w:pPr>
            <w:r w:rsidRPr="005D6DD3">
              <w:t>1</w:t>
            </w:r>
          </w:p>
        </w:tc>
        <w:tc>
          <w:tcPr>
            <w:tcW w:w="2163" w:type="dxa"/>
            <w:vMerge w:val="restart"/>
          </w:tcPr>
          <w:p w14:paraId="0CAFE679" w14:textId="77777777" w:rsidR="001F167D" w:rsidRPr="005D6DD3" w:rsidRDefault="00E44A9C">
            <w:pPr>
              <w:pStyle w:val="TableParagraph"/>
              <w:ind w:left="108" w:right="160"/>
              <w:rPr>
                <w:b/>
                <w:i/>
              </w:rPr>
            </w:pPr>
            <w:r w:rsidRPr="005D6DD3">
              <w:rPr>
                <w:b/>
                <w:i/>
              </w:rPr>
              <w:t>Подготовка ре-</w:t>
            </w:r>
            <w:r w:rsidRPr="005D6DD3">
              <w:rPr>
                <w:b/>
                <w:i/>
                <w:spacing w:val="1"/>
              </w:rPr>
              <w:t xml:space="preserve"> </w:t>
            </w:r>
            <w:r w:rsidRPr="005D6DD3">
              <w:rPr>
                <w:b/>
                <w:i/>
              </w:rPr>
              <w:t>бенка к нахожде-</w:t>
            </w:r>
            <w:r w:rsidRPr="005D6DD3">
              <w:rPr>
                <w:b/>
                <w:i/>
                <w:spacing w:val="-59"/>
              </w:rPr>
              <w:t xml:space="preserve"> </w:t>
            </w:r>
            <w:r w:rsidRPr="005D6DD3">
              <w:rPr>
                <w:b/>
                <w:i/>
              </w:rPr>
              <w:t>нию и обучению</w:t>
            </w:r>
            <w:r w:rsidRPr="005D6DD3">
              <w:rPr>
                <w:b/>
                <w:i/>
                <w:spacing w:val="-59"/>
              </w:rPr>
              <w:t xml:space="preserve"> </w:t>
            </w:r>
            <w:r w:rsidRPr="005D6DD3">
              <w:rPr>
                <w:b/>
                <w:i/>
              </w:rPr>
              <w:t>в</w:t>
            </w:r>
            <w:r w:rsidRPr="005D6DD3">
              <w:rPr>
                <w:b/>
                <w:i/>
                <w:spacing w:val="-1"/>
              </w:rPr>
              <w:t xml:space="preserve"> </w:t>
            </w:r>
            <w:r w:rsidRPr="005D6DD3">
              <w:rPr>
                <w:b/>
                <w:i/>
              </w:rPr>
              <w:t>среде</w:t>
            </w:r>
            <w:r w:rsidRPr="005D6DD3">
              <w:rPr>
                <w:b/>
                <w:i/>
                <w:spacing w:val="-2"/>
              </w:rPr>
              <w:t xml:space="preserve"> </w:t>
            </w:r>
            <w:r w:rsidRPr="005D6DD3">
              <w:rPr>
                <w:b/>
                <w:i/>
              </w:rPr>
              <w:t>сверст-</w:t>
            </w:r>
          </w:p>
        </w:tc>
        <w:tc>
          <w:tcPr>
            <w:tcW w:w="5094" w:type="dxa"/>
          </w:tcPr>
          <w:p w14:paraId="53296501" w14:textId="77777777" w:rsidR="001F167D" w:rsidRPr="005D6DD3" w:rsidRDefault="00E44A9C">
            <w:pPr>
              <w:pStyle w:val="TableParagraph"/>
              <w:tabs>
                <w:tab w:val="left" w:pos="1170"/>
                <w:tab w:val="left" w:pos="2353"/>
                <w:tab w:val="left" w:pos="3310"/>
                <w:tab w:val="left" w:pos="3641"/>
              </w:tabs>
              <w:spacing w:line="254" w:lineRule="exact"/>
              <w:ind w:left="107" w:right="98"/>
            </w:pPr>
            <w:r w:rsidRPr="005D6DD3">
              <w:t>-Умение</w:t>
            </w:r>
            <w:r w:rsidRPr="005D6DD3">
              <w:tab/>
              <w:t>понимать</w:t>
            </w:r>
            <w:r w:rsidRPr="005D6DD3">
              <w:tab/>
              <w:t>мимику</w:t>
            </w:r>
            <w:r w:rsidRPr="005D6DD3">
              <w:tab/>
              <w:t>и</w:t>
            </w:r>
            <w:r w:rsidRPr="005D6DD3">
              <w:tab/>
            </w:r>
            <w:r w:rsidRPr="005D6DD3">
              <w:rPr>
                <w:w w:val="95"/>
              </w:rPr>
              <w:t>пантомимику</w:t>
            </w:r>
            <w:r w:rsidRPr="005D6DD3">
              <w:rPr>
                <w:spacing w:val="-53"/>
                <w:w w:val="95"/>
              </w:rPr>
              <w:t xml:space="preserve"> </w:t>
            </w:r>
            <w:r w:rsidRPr="005D6DD3">
              <w:t>сверстников.</w:t>
            </w:r>
          </w:p>
        </w:tc>
        <w:tc>
          <w:tcPr>
            <w:tcW w:w="996" w:type="dxa"/>
          </w:tcPr>
          <w:p w14:paraId="7614C847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761" w:type="dxa"/>
          </w:tcPr>
          <w:p w14:paraId="165441BC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</w:tr>
      <w:tr w:rsidR="001F167D" w:rsidRPr="005D6DD3" w14:paraId="723D1756" w14:textId="77777777">
        <w:trPr>
          <w:trHeight w:val="758"/>
        </w:trPr>
        <w:tc>
          <w:tcPr>
            <w:tcW w:w="617" w:type="dxa"/>
            <w:vMerge/>
            <w:tcBorders>
              <w:top w:val="nil"/>
            </w:tcBorders>
          </w:tcPr>
          <w:p w14:paraId="44B78FCF" w14:textId="77777777" w:rsidR="001F167D" w:rsidRPr="005D6DD3" w:rsidRDefault="001F167D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114D795" w14:textId="77777777" w:rsidR="001F167D" w:rsidRPr="005D6DD3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279F51BD" w14:textId="77777777" w:rsidR="001F167D" w:rsidRPr="005D6DD3" w:rsidRDefault="00E44A9C">
            <w:pPr>
              <w:pStyle w:val="TableParagraph"/>
              <w:tabs>
                <w:tab w:val="left" w:pos="1264"/>
                <w:tab w:val="left" w:pos="3317"/>
                <w:tab w:val="left" w:pos="4740"/>
              </w:tabs>
              <w:spacing w:before="1" w:line="244" w:lineRule="auto"/>
              <w:ind w:left="107" w:right="96"/>
            </w:pPr>
            <w:r w:rsidRPr="005D6DD3">
              <w:t>-Умение</w:t>
            </w:r>
            <w:r w:rsidRPr="005D6DD3">
              <w:tab/>
              <w:t>концентрировать</w:t>
            </w:r>
            <w:r w:rsidRPr="005D6DD3">
              <w:tab/>
            </w:r>
            <w:r w:rsidRPr="005D6DD3">
              <w:rPr>
                <w:spacing w:val="-1"/>
              </w:rPr>
              <w:t>направленность</w:t>
            </w:r>
            <w:r w:rsidRPr="005D6DD3">
              <w:rPr>
                <w:spacing w:val="-56"/>
              </w:rPr>
              <w:t xml:space="preserve"> </w:t>
            </w:r>
            <w:r w:rsidRPr="005D6DD3">
              <w:t>взгляда</w:t>
            </w:r>
            <w:r w:rsidRPr="005D6DD3">
              <w:tab/>
            </w:r>
            <w:r w:rsidRPr="005D6DD3">
              <w:tab/>
            </w:r>
            <w:r w:rsidRPr="005D6DD3">
              <w:tab/>
            </w:r>
            <w:r w:rsidRPr="005D6DD3">
              <w:rPr>
                <w:spacing w:val="-2"/>
              </w:rPr>
              <w:t>на</w:t>
            </w:r>
          </w:p>
          <w:p w14:paraId="260F74A3" w14:textId="77777777" w:rsidR="001F167D" w:rsidRPr="005D6DD3" w:rsidRDefault="00E44A9C">
            <w:pPr>
              <w:pStyle w:val="TableParagraph"/>
              <w:spacing w:line="229" w:lineRule="exact"/>
              <w:ind w:left="107"/>
            </w:pPr>
            <w:r w:rsidRPr="005D6DD3">
              <w:rPr>
                <w:spacing w:val="-1"/>
              </w:rPr>
              <w:t>говорящего</w:t>
            </w:r>
            <w:r w:rsidRPr="005D6DD3">
              <w:rPr>
                <w:spacing w:val="-8"/>
              </w:rPr>
              <w:t xml:space="preserve"> </w:t>
            </w:r>
            <w:r w:rsidRPr="005D6DD3">
              <w:rPr>
                <w:spacing w:val="-1"/>
              </w:rPr>
              <w:t>взрослого/задание.</w:t>
            </w:r>
          </w:p>
        </w:tc>
        <w:tc>
          <w:tcPr>
            <w:tcW w:w="996" w:type="dxa"/>
          </w:tcPr>
          <w:p w14:paraId="39FA54CD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761" w:type="dxa"/>
          </w:tcPr>
          <w:p w14:paraId="5394102B" w14:textId="77777777" w:rsidR="001F167D" w:rsidRPr="005D6DD3" w:rsidRDefault="001F167D">
            <w:pPr>
              <w:pStyle w:val="TableParagraph"/>
              <w:rPr>
                <w:sz w:val="26"/>
              </w:rPr>
            </w:pPr>
          </w:p>
        </w:tc>
      </w:tr>
    </w:tbl>
    <w:p w14:paraId="2CB536A7" w14:textId="77777777" w:rsidR="001F167D" w:rsidRDefault="001F167D">
      <w:pPr>
        <w:rPr>
          <w:sz w:val="26"/>
        </w:rPr>
        <w:sectPr w:rsidR="001F167D">
          <w:type w:val="continuous"/>
          <w:pgSz w:w="11910" w:h="16840"/>
          <w:pgMar w:top="1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163"/>
        <w:gridCol w:w="5094"/>
        <w:gridCol w:w="996"/>
        <w:gridCol w:w="761"/>
      </w:tblGrid>
      <w:tr w:rsidR="001F167D" w14:paraId="61AB8C11" w14:textId="77777777">
        <w:trPr>
          <w:trHeight w:val="1519"/>
        </w:trPr>
        <w:tc>
          <w:tcPr>
            <w:tcW w:w="617" w:type="dxa"/>
          </w:tcPr>
          <w:p w14:paraId="3EFE7A9C" w14:textId="77777777" w:rsidR="001F167D" w:rsidRDefault="001F167D">
            <w:pPr>
              <w:pStyle w:val="TableParagraph"/>
            </w:pPr>
          </w:p>
        </w:tc>
        <w:tc>
          <w:tcPr>
            <w:tcW w:w="2163" w:type="dxa"/>
          </w:tcPr>
          <w:p w14:paraId="43B299A0" w14:textId="77777777" w:rsidR="001F167D" w:rsidRDefault="00E44A9C">
            <w:pPr>
              <w:pStyle w:val="TableParagraph"/>
              <w:ind w:left="108" w:right="198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ников, к эмоцио-</w:t>
            </w:r>
            <w:r>
              <w:rPr>
                <w:rFonts w:ascii="Arial" w:hAnsi="Arial"/>
                <w:b/>
                <w:i/>
                <w:spacing w:val="-5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нальному, ком-</w:t>
            </w:r>
            <w:r>
              <w:rPr>
                <w:rFonts w:ascii="Arial" w:hAnsi="Arial"/>
                <w:b/>
                <w:i/>
                <w:spacing w:val="1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муникативному</w:t>
            </w:r>
            <w:r>
              <w:rPr>
                <w:rFonts w:ascii="Arial" w:hAnsi="Arial"/>
                <w:b/>
                <w:i/>
                <w:spacing w:val="-5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взаимодей-</w:t>
            </w:r>
          </w:p>
          <w:p w14:paraId="35BC58A1" w14:textId="77777777" w:rsidR="001F167D" w:rsidRDefault="00E44A9C">
            <w:pPr>
              <w:pStyle w:val="TableParagraph"/>
              <w:spacing w:line="254" w:lineRule="exact"/>
              <w:ind w:left="108" w:right="93"/>
              <w:rPr>
                <w:rFonts w:ascii="Microsoft Sans Serif" w:hAnsi="Microsoft Sans Serif"/>
              </w:rPr>
            </w:pPr>
            <w:r>
              <w:rPr>
                <w:rFonts w:ascii="Arial" w:hAnsi="Arial"/>
                <w:b/>
                <w:i/>
              </w:rPr>
              <w:t>ствию с группой</w:t>
            </w:r>
            <w:r>
              <w:rPr>
                <w:rFonts w:ascii="Arial" w:hAnsi="Arial"/>
                <w:b/>
                <w:i/>
                <w:spacing w:val="-5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обучающихся</w:t>
            </w:r>
            <w:r>
              <w:rPr>
                <w:rFonts w:ascii="Microsoft Sans Serif" w:hAnsi="Microsoft Sans Serif"/>
              </w:rPr>
              <w:t>.</w:t>
            </w:r>
          </w:p>
        </w:tc>
        <w:tc>
          <w:tcPr>
            <w:tcW w:w="5094" w:type="dxa"/>
          </w:tcPr>
          <w:p w14:paraId="15A0F999" w14:textId="77777777" w:rsidR="001F167D" w:rsidRDefault="00E44A9C">
            <w:pPr>
              <w:pStyle w:val="TableParagraph"/>
              <w:tabs>
                <w:tab w:val="left" w:pos="4742"/>
              </w:tabs>
              <w:spacing w:line="242" w:lineRule="auto"/>
              <w:ind w:left="107" w:right="9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-Умение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</w:rPr>
              <w:t>оценивать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</w:rPr>
              <w:t>состояние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</w:rPr>
              <w:t>сверстников,</w:t>
            </w:r>
            <w:r>
              <w:rPr>
                <w:rFonts w:ascii="Microsoft Sans Serif" w:hAnsi="Microsoft Sans Serif"/>
                <w:spacing w:val="-56"/>
              </w:rPr>
              <w:t xml:space="preserve"> </w:t>
            </w:r>
            <w:r>
              <w:rPr>
                <w:rFonts w:ascii="Microsoft Sans Serif" w:hAnsi="Microsoft Sans Serif"/>
              </w:rPr>
              <w:t>взрослых</w:t>
            </w:r>
            <w:r>
              <w:rPr>
                <w:rFonts w:ascii="Microsoft Sans Serif" w:hAnsi="Microsoft Sans Serif"/>
              </w:rPr>
              <w:tab/>
            </w:r>
            <w:r>
              <w:rPr>
                <w:rFonts w:ascii="Microsoft Sans Serif" w:hAnsi="Microsoft Sans Serif"/>
                <w:spacing w:val="-3"/>
              </w:rPr>
              <w:t>по</w:t>
            </w:r>
          </w:p>
          <w:p w14:paraId="5B9425A4" w14:textId="77777777" w:rsidR="001F167D" w:rsidRDefault="00E44A9C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5"/>
              </w:rPr>
              <w:t>мимике,</w:t>
            </w:r>
            <w:r>
              <w:rPr>
                <w:rFonts w:ascii="Microsoft Sans Serif" w:hAnsi="Microsoft Sans Serif"/>
                <w:spacing w:val="30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пантомимике.</w:t>
            </w:r>
          </w:p>
        </w:tc>
        <w:tc>
          <w:tcPr>
            <w:tcW w:w="996" w:type="dxa"/>
          </w:tcPr>
          <w:p w14:paraId="5D74F438" w14:textId="77777777" w:rsidR="001F167D" w:rsidRDefault="001F167D">
            <w:pPr>
              <w:pStyle w:val="TableParagraph"/>
            </w:pPr>
          </w:p>
        </w:tc>
        <w:tc>
          <w:tcPr>
            <w:tcW w:w="761" w:type="dxa"/>
          </w:tcPr>
          <w:p w14:paraId="6AC9FAE8" w14:textId="77777777" w:rsidR="001F167D" w:rsidRDefault="001F167D">
            <w:pPr>
              <w:pStyle w:val="TableParagraph"/>
            </w:pPr>
          </w:p>
        </w:tc>
      </w:tr>
      <w:tr w:rsidR="001F167D" w14:paraId="7B211DA3" w14:textId="77777777">
        <w:trPr>
          <w:trHeight w:val="253"/>
        </w:trPr>
        <w:tc>
          <w:tcPr>
            <w:tcW w:w="7874" w:type="dxa"/>
            <w:gridSpan w:val="3"/>
          </w:tcPr>
          <w:p w14:paraId="0D2956B3" w14:textId="77777777" w:rsidR="001F167D" w:rsidRDefault="00E44A9C">
            <w:pPr>
              <w:pStyle w:val="TableParagraph"/>
              <w:spacing w:line="233" w:lineRule="exact"/>
              <w:ind w:right="94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Максимум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15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баллов</w:t>
            </w:r>
          </w:p>
        </w:tc>
        <w:tc>
          <w:tcPr>
            <w:tcW w:w="996" w:type="dxa"/>
          </w:tcPr>
          <w:p w14:paraId="05EFC16F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59DC7FD6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065B6315" w14:textId="77777777">
        <w:trPr>
          <w:trHeight w:val="251"/>
        </w:trPr>
        <w:tc>
          <w:tcPr>
            <w:tcW w:w="617" w:type="dxa"/>
            <w:vMerge w:val="restart"/>
          </w:tcPr>
          <w:p w14:paraId="407B01CE" w14:textId="77777777" w:rsidR="001F167D" w:rsidRDefault="00E44A9C">
            <w:pPr>
              <w:pStyle w:val="TableParagraph"/>
              <w:spacing w:line="247" w:lineRule="exact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2</w:t>
            </w:r>
          </w:p>
        </w:tc>
        <w:tc>
          <w:tcPr>
            <w:tcW w:w="2163" w:type="dxa"/>
            <w:vMerge w:val="restart"/>
          </w:tcPr>
          <w:p w14:paraId="4A0124F6" w14:textId="77777777" w:rsidR="001F167D" w:rsidRDefault="00E44A9C">
            <w:pPr>
              <w:pStyle w:val="TableParagraph"/>
              <w:ind w:left="108" w:right="373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Формирование</w:t>
            </w:r>
            <w:r>
              <w:rPr>
                <w:rFonts w:ascii="Arial" w:hAnsi="Arial"/>
                <w:b/>
                <w:i/>
                <w:spacing w:val="-5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учебного</w:t>
            </w:r>
          </w:p>
          <w:p w14:paraId="28F3C524" w14:textId="77777777" w:rsidR="001F167D" w:rsidRDefault="00E44A9C">
            <w:pPr>
              <w:pStyle w:val="TableParagraph"/>
              <w:ind w:left="108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поведения</w:t>
            </w:r>
          </w:p>
        </w:tc>
        <w:tc>
          <w:tcPr>
            <w:tcW w:w="5094" w:type="dxa"/>
          </w:tcPr>
          <w:p w14:paraId="2ADEAC67" w14:textId="77777777" w:rsidR="001F167D" w:rsidRDefault="00E44A9C">
            <w:pPr>
              <w:pStyle w:val="TableParagraph"/>
              <w:spacing w:line="23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-Умение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выполнять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инструкции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педагога.</w:t>
            </w:r>
          </w:p>
        </w:tc>
        <w:tc>
          <w:tcPr>
            <w:tcW w:w="996" w:type="dxa"/>
          </w:tcPr>
          <w:p w14:paraId="3B88B958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073B3B3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4CD7D650" w14:textId="77777777">
        <w:trPr>
          <w:trHeight w:val="505"/>
        </w:trPr>
        <w:tc>
          <w:tcPr>
            <w:tcW w:w="617" w:type="dxa"/>
            <w:vMerge/>
            <w:tcBorders>
              <w:top w:val="nil"/>
            </w:tcBorders>
          </w:tcPr>
          <w:p w14:paraId="7AF4D5A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1DB523E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492F7CFB" w14:textId="77777777" w:rsidR="001F167D" w:rsidRDefault="00E44A9C">
            <w:pPr>
              <w:pStyle w:val="TableParagraph"/>
              <w:spacing w:line="247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Умение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выполнять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действия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по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образцу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и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по</w:t>
            </w:r>
          </w:p>
          <w:p w14:paraId="3DDA9322" w14:textId="77777777" w:rsidR="001F167D" w:rsidRDefault="00E44A9C">
            <w:pPr>
              <w:pStyle w:val="TableParagraph"/>
              <w:spacing w:before="5" w:line="23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подражанию</w:t>
            </w:r>
          </w:p>
        </w:tc>
        <w:tc>
          <w:tcPr>
            <w:tcW w:w="996" w:type="dxa"/>
          </w:tcPr>
          <w:p w14:paraId="054B530D" w14:textId="77777777" w:rsidR="001F167D" w:rsidRDefault="001F167D">
            <w:pPr>
              <w:pStyle w:val="TableParagraph"/>
            </w:pPr>
          </w:p>
        </w:tc>
        <w:tc>
          <w:tcPr>
            <w:tcW w:w="761" w:type="dxa"/>
          </w:tcPr>
          <w:p w14:paraId="35BDC914" w14:textId="77777777" w:rsidR="001F167D" w:rsidRDefault="001F167D">
            <w:pPr>
              <w:pStyle w:val="TableParagraph"/>
            </w:pPr>
          </w:p>
        </w:tc>
      </w:tr>
      <w:tr w:rsidR="001F167D" w14:paraId="1597E4A9" w14:textId="77777777">
        <w:trPr>
          <w:trHeight w:val="505"/>
        </w:trPr>
        <w:tc>
          <w:tcPr>
            <w:tcW w:w="617" w:type="dxa"/>
            <w:vMerge/>
            <w:tcBorders>
              <w:top w:val="nil"/>
            </w:tcBorders>
          </w:tcPr>
          <w:p w14:paraId="0F4590EF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7AD5DA7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792A1509" w14:textId="77777777" w:rsidR="001F167D" w:rsidRDefault="00E44A9C">
            <w:pPr>
              <w:pStyle w:val="TableParagraph"/>
              <w:spacing w:line="247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Умение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использовать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rPr>
                <w:rFonts w:ascii="Microsoft Sans Serif" w:hAnsi="Microsoft Sans Serif"/>
              </w:rPr>
              <w:t>по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назначению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учеб-</w:t>
            </w:r>
          </w:p>
          <w:p w14:paraId="5E76015D" w14:textId="77777777" w:rsidR="001F167D" w:rsidRDefault="00E44A9C">
            <w:pPr>
              <w:pStyle w:val="TableParagraph"/>
              <w:spacing w:before="5" w:line="23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ный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материал.</w:t>
            </w:r>
          </w:p>
        </w:tc>
        <w:tc>
          <w:tcPr>
            <w:tcW w:w="996" w:type="dxa"/>
          </w:tcPr>
          <w:p w14:paraId="701F39CE" w14:textId="77777777" w:rsidR="001F167D" w:rsidRDefault="001F167D">
            <w:pPr>
              <w:pStyle w:val="TableParagraph"/>
            </w:pPr>
          </w:p>
        </w:tc>
        <w:tc>
          <w:tcPr>
            <w:tcW w:w="761" w:type="dxa"/>
          </w:tcPr>
          <w:p w14:paraId="78F978B0" w14:textId="77777777" w:rsidR="001F167D" w:rsidRDefault="001F167D">
            <w:pPr>
              <w:pStyle w:val="TableParagraph"/>
            </w:pPr>
          </w:p>
        </w:tc>
      </w:tr>
      <w:tr w:rsidR="001F167D" w14:paraId="24B3B418" w14:textId="77777777">
        <w:trPr>
          <w:trHeight w:val="254"/>
        </w:trPr>
        <w:tc>
          <w:tcPr>
            <w:tcW w:w="7874" w:type="dxa"/>
            <w:gridSpan w:val="3"/>
          </w:tcPr>
          <w:p w14:paraId="7F2BF072" w14:textId="77777777" w:rsidR="001F167D" w:rsidRDefault="00E44A9C">
            <w:pPr>
              <w:pStyle w:val="TableParagraph"/>
              <w:spacing w:line="234" w:lineRule="exact"/>
              <w:ind w:right="94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Максимум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15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баллов</w:t>
            </w:r>
          </w:p>
        </w:tc>
        <w:tc>
          <w:tcPr>
            <w:tcW w:w="996" w:type="dxa"/>
          </w:tcPr>
          <w:p w14:paraId="53B4497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467229A0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1CB190CC" w14:textId="77777777">
        <w:trPr>
          <w:trHeight w:val="758"/>
        </w:trPr>
        <w:tc>
          <w:tcPr>
            <w:tcW w:w="617" w:type="dxa"/>
            <w:vMerge w:val="restart"/>
          </w:tcPr>
          <w:p w14:paraId="1D10D5D0" w14:textId="77777777" w:rsidR="001F167D" w:rsidRDefault="00E44A9C">
            <w:pPr>
              <w:pStyle w:val="TableParagraph"/>
              <w:spacing w:line="247" w:lineRule="exact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  <w:tc>
          <w:tcPr>
            <w:tcW w:w="2163" w:type="dxa"/>
            <w:vMerge w:val="restart"/>
          </w:tcPr>
          <w:p w14:paraId="29E73EEA" w14:textId="77777777" w:rsidR="001F167D" w:rsidRDefault="00E44A9C">
            <w:pPr>
              <w:pStyle w:val="TableParagraph"/>
              <w:ind w:left="108" w:right="373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Формирование</w:t>
            </w:r>
            <w:r>
              <w:rPr>
                <w:rFonts w:ascii="Arial" w:hAnsi="Arial"/>
                <w:b/>
                <w:i/>
                <w:spacing w:val="-5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умения</w:t>
            </w:r>
          </w:p>
          <w:p w14:paraId="2765733F" w14:textId="77777777" w:rsidR="001F167D" w:rsidRDefault="00E44A9C">
            <w:pPr>
              <w:pStyle w:val="TableParagraph"/>
              <w:ind w:left="108" w:right="82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выполнять зада-</w:t>
            </w:r>
            <w:r>
              <w:rPr>
                <w:rFonts w:ascii="Arial" w:hAnsi="Arial"/>
                <w:b/>
                <w:i/>
                <w:spacing w:val="-60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ние</w:t>
            </w:r>
          </w:p>
        </w:tc>
        <w:tc>
          <w:tcPr>
            <w:tcW w:w="5094" w:type="dxa"/>
          </w:tcPr>
          <w:p w14:paraId="7A03025D" w14:textId="77777777" w:rsidR="001F167D" w:rsidRDefault="00E44A9C">
            <w:pPr>
              <w:pStyle w:val="TableParagraph"/>
              <w:spacing w:line="242" w:lineRule="auto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Умение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выполнять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задание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в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течение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опре-</w:t>
            </w:r>
            <w:r>
              <w:rPr>
                <w:rFonts w:ascii="Microsoft Sans Serif" w:hAnsi="Microsoft Sans Serif"/>
                <w:spacing w:val="-55"/>
              </w:rPr>
              <w:t xml:space="preserve"> </w:t>
            </w:r>
            <w:r>
              <w:rPr>
                <w:rFonts w:ascii="Microsoft Sans Serif" w:hAnsi="Microsoft Sans Serif"/>
              </w:rPr>
              <w:t>деленного</w:t>
            </w:r>
          </w:p>
          <w:p w14:paraId="607E98C1" w14:textId="77777777" w:rsidR="001F167D" w:rsidRDefault="00E44A9C">
            <w:pPr>
              <w:pStyle w:val="TableParagraph"/>
              <w:spacing w:before="1" w:line="23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периода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времени.</w:t>
            </w:r>
          </w:p>
        </w:tc>
        <w:tc>
          <w:tcPr>
            <w:tcW w:w="996" w:type="dxa"/>
          </w:tcPr>
          <w:p w14:paraId="73B6FE66" w14:textId="77777777" w:rsidR="001F167D" w:rsidRDefault="001F167D">
            <w:pPr>
              <w:pStyle w:val="TableParagraph"/>
            </w:pPr>
          </w:p>
        </w:tc>
        <w:tc>
          <w:tcPr>
            <w:tcW w:w="761" w:type="dxa"/>
          </w:tcPr>
          <w:p w14:paraId="4E4A8A89" w14:textId="77777777" w:rsidR="001F167D" w:rsidRDefault="001F167D">
            <w:pPr>
              <w:pStyle w:val="TableParagraph"/>
            </w:pPr>
          </w:p>
        </w:tc>
      </w:tr>
      <w:tr w:rsidR="001F167D" w14:paraId="60E3FFAB" w14:textId="77777777">
        <w:trPr>
          <w:trHeight w:val="506"/>
        </w:trPr>
        <w:tc>
          <w:tcPr>
            <w:tcW w:w="617" w:type="dxa"/>
            <w:vMerge/>
            <w:tcBorders>
              <w:top w:val="nil"/>
            </w:tcBorders>
          </w:tcPr>
          <w:p w14:paraId="630CB29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792BDB1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2281D156" w14:textId="77777777" w:rsidR="001F167D" w:rsidRDefault="00E44A9C">
            <w:pPr>
              <w:pStyle w:val="TableParagraph"/>
              <w:spacing w:line="247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25"/>
              </w:rPr>
              <w:t xml:space="preserve"> </w:t>
            </w:r>
            <w:r>
              <w:rPr>
                <w:rFonts w:ascii="Microsoft Sans Serif" w:hAnsi="Microsoft Sans Serif"/>
              </w:rPr>
              <w:t>Умение</w:t>
            </w:r>
            <w:r>
              <w:rPr>
                <w:rFonts w:ascii="Microsoft Sans Serif" w:hAnsi="Microsoft Sans Serif"/>
                <w:spacing w:val="81"/>
              </w:rPr>
              <w:t xml:space="preserve"> </w:t>
            </w:r>
            <w:r>
              <w:rPr>
                <w:rFonts w:ascii="Microsoft Sans Serif" w:hAnsi="Microsoft Sans Serif"/>
              </w:rPr>
              <w:t>выполнять</w:t>
            </w:r>
            <w:r>
              <w:rPr>
                <w:rFonts w:ascii="Microsoft Sans Serif" w:hAnsi="Microsoft Sans Serif"/>
                <w:spacing w:val="81"/>
              </w:rPr>
              <w:t xml:space="preserve"> </w:t>
            </w:r>
            <w:r>
              <w:rPr>
                <w:rFonts w:ascii="Microsoft Sans Serif" w:hAnsi="Microsoft Sans Serif"/>
              </w:rPr>
              <w:t>задание</w:t>
            </w:r>
            <w:r>
              <w:rPr>
                <w:rFonts w:ascii="Microsoft Sans Serif" w:hAnsi="Microsoft Sans Serif"/>
                <w:spacing w:val="82"/>
              </w:rPr>
              <w:t xml:space="preserve"> </w:t>
            </w:r>
            <w:r>
              <w:rPr>
                <w:rFonts w:ascii="Microsoft Sans Serif" w:hAnsi="Microsoft Sans Serif"/>
              </w:rPr>
              <w:t>от</w:t>
            </w:r>
            <w:r>
              <w:rPr>
                <w:rFonts w:ascii="Microsoft Sans Serif" w:hAnsi="Microsoft Sans Serif"/>
                <w:spacing w:val="82"/>
              </w:rPr>
              <w:t xml:space="preserve"> </w:t>
            </w:r>
            <w:r>
              <w:rPr>
                <w:rFonts w:ascii="Microsoft Sans Serif" w:hAnsi="Microsoft Sans Serif"/>
              </w:rPr>
              <w:t>начала</w:t>
            </w:r>
            <w:r>
              <w:rPr>
                <w:rFonts w:ascii="Microsoft Sans Serif" w:hAnsi="Microsoft Sans Serif"/>
                <w:spacing w:val="80"/>
              </w:rPr>
              <w:t xml:space="preserve"> </w:t>
            </w:r>
            <w:r>
              <w:rPr>
                <w:rFonts w:ascii="Microsoft Sans Serif" w:hAnsi="Microsoft Sans Serif"/>
              </w:rPr>
              <w:t>до</w:t>
            </w:r>
          </w:p>
          <w:p w14:paraId="69489600" w14:textId="77777777" w:rsidR="001F167D" w:rsidRDefault="00E44A9C">
            <w:pPr>
              <w:pStyle w:val="TableParagraph"/>
              <w:spacing w:before="6" w:line="23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конца.</w:t>
            </w:r>
          </w:p>
        </w:tc>
        <w:tc>
          <w:tcPr>
            <w:tcW w:w="996" w:type="dxa"/>
          </w:tcPr>
          <w:p w14:paraId="20AF5BF6" w14:textId="77777777" w:rsidR="001F167D" w:rsidRDefault="001F167D">
            <w:pPr>
              <w:pStyle w:val="TableParagraph"/>
            </w:pPr>
          </w:p>
        </w:tc>
        <w:tc>
          <w:tcPr>
            <w:tcW w:w="761" w:type="dxa"/>
          </w:tcPr>
          <w:p w14:paraId="0267BDAB" w14:textId="77777777" w:rsidR="001F167D" w:rsidRDefault="001F167D">
            <w:pPr>
              <w:pStyle w:val="TableParagraph"/>
            </w:pPr>
          </w:p>
        </w:tc>
      </w:tr>
      <w:tr w:rsidR="001F167D" w14:paraId="4D41CAD2" w14:textId="77777777">
        <w:trPr>
          <w:trHeight w:val="760"/>
        </w:trPr>
        <w:tc>
          <w:tcPr>
            <w:tcW w:w="617" w:type="dxa"/>
            <w:vMerge/>
            <w:tcBorders>
              <w:top w:val="nil"/>
            </w:tcBorders>
          </w:tcPr>
          <w:p w14:paraId="25D425F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6C0E286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40BF0333" w14:textId="77777777" w:rsidR="001F167D" w:rsidRDefault="00E44A9C">
            <w:pPr>
              <w:pStyle w:val="TableParagraph"/>
              <w:spacing w:line="244" w:lineRule="auto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5"/>
              </w:rPr>
              <w:t>-</w:t>
            </w:r>
            <w:r>
              <w:rPr>
                <w:rFonts w:ascii="Microsoft Sans Serif" w:hAnsi="Microsoft Sans Serif"/>
                <w:spacing w:val="21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Умение</w:t>
            </w:r>
            <w:r>
              <w:rPr>
                <w:rFonts w:ascii="Microsoft Sans Serif" w:hAnsi="Microsoft Sans Serif"/>
                <w:spacing w:val="16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выполнять</w:t>
            </w:r>
            <w:r>
              <w:rPr>
                <w:rFonts w:ascii="Microsoft Sans Serif" w:hAnsi="Microsoft Sans Serif"/>
                <w:spacing w:val="16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задание</w:t>
            </w:r>
            <w:r>
              <w:rPr>
                <w:rFonts w:ascii="Microsoft Sans Serif" w:hAnsi="Microsoft Sans Serif"/>
                <w:spacing w:val="20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с</w:t>
            </w:r>
            <w:r>
              <w:rPr>
                <w:rFonts w:ascii="Microsoft Sans Serif" w:hAnsi="Microsoft Sans Serif"/>
                <w:spacing w:val="16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заданными</w:t>
            </w:r>
            <w:r>
              <w:rPr>
                <w:rFonts w:ascii="Microsoft Sans Serif" w:hAnsi="Microsoft Sans Serif"/>
                <w:spacing w:val="18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каче-</w:t>
            </w:r>
            <w:r>
              <w:rPr>
                <w:rFonts w:ascii="Microsoft Sans Serif" w:hAnsi="Microsoft Sans Serif"/>
                <w:spacing w:val="-52"/>
                <w:w w:val="95"/>
              </w:rPr>
              <w:t xml:space="preserve"> </w:t>
            </w:r>
            <w:r>
              <w:rPr>
                <w:rFonts w:ascii="Microsoft Sans Serif" w:hAnsi="Microsoft Sans Serif"/>
              </w:rPr>
              <w:t>ственными</w:t>
            </w:r>
          </w:p>
          <w:p w14:paraId="7AEA912B" w14:textId="77777777" w:rsidR="001F167D" w:rsidRDefault="00E44A9C">
            <w:pPr>
              <w:pStyle w:val="TableParagraph"/>
              <w:spacing w:line="235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параметрами.</w:t>
            </w:r>
          </w:p>
        </w:tc>
        <w:tc>
          <w:tcPr>
            <w:tcW w:w="996" w:type="dxa"/>
          </w:tcPr>
          <w:p w14:paraId="13D01011" w14:textId="77777777" w:rsidR="001F167D" w:rsidRDefault="001F167D">
            <w:pPr>
              <w:pStyle w:val="TableParagraph"/>
            </w:pPr>
          </w:p>
        </w:tc>
        <w:tc>
          <w:tcPr>
            <w:tcW w:w="761" w:type="dxa"/>
          </w:tcPr>
          <w:p w14:paraId="30050FF4" w14:textId="77777777" w:rsidR="001F167D" w:rsidRDefault="001F167D">
            <w:pPr>
              <w:pStyle w:val="TableParagraph"/>
            </w:pPr>
          </w:p>
        </w:tc>
      </w:tr>
      <w:tr w:rsidR="001F167D" w14:paraId="35A5223D" w14:textId="77777777">
        <w:trPr>
          <w:trHeight w:val="251"/>
        </w:trPr>
        <w:tc>
          <w:tcPr>
            <w:tcW w:w="7874" w:type="dxa"/>
            <w:gridSpan w:val="3"/>
          </w:tcPr>
          <w:p w14:paraId="700EC98E" w14:textId="77777777" w:rsidR="001F167D" w:rsidRDefault="00E44A9C">
            <w:pPr>
              <w:pStyle w:val="TableParagraph"/>
              <w:spacing w:line="232" w:lineRule="exact"/>
              <w:ind w:right="94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Максимум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15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баллов</w:t>
            </w:r>
          </w:p>
        </w:tc>
        <w:tc>
          <w:tcPr>
            <w:tcW w:w="996" w:type="dxa"/>
          </w:tcPr>
          <w:p w14:paraId="025742AD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68A5A483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463A8372" w14:textId="77777777">
        <w:trPr>
          <w:trHeight w:val="254"/>
        </w:trPr>
        <w:tc>
          <w:tcPr>
            <w:tcW w:w="617" w:type="dxa"/>
            <w:vMerge w:val="restart"/>
          </w:tcPr>
          <w:p w14:paraId="1B1F572D" w14:textId="77777777" w:rsidR="001F167D" w:rsidRDefault="00E44A9C">
            <w:pPr>
              <w:pStyle w:val="TableParagraph"/>
              <w:spacing w:line="247" w:lineRule="exact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  <w:tc>
          <w:tcPr>
            <w:tcW w:w="2163" w:type="dxa"/>
            <w:vMerge w:val="restart"/>
          </w:tcPr>
          <w:p w14:paraId="1C602B19" w14:textId="77777777" w:rsidR="001F167D" w:rsidRDefault="00E44A9C">
            <w:pPr>
              <w:pStyle w:val="TableParagraph"/>
              <w:spacing w:line="242" w:lineRule="auto"/>
              <w:ind w:left="108" w:right="373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Формирование</w:t>
            </w:r>
            <w:r>
              <w:rPr>
                <w:rFonts w:ascii="Arial" w:hAnsi="Arial"/>
                <w:b/>
                <w:i/>
                <w:spacing w:val="-5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умения</w:t>
            </w:r>
          </w:p>
          <w:p w14:paraId="30621814" w14:textId="77777777" w:rsidR="001F167D" w:rsidRDefault="00E44A9C">
            <w:pPr>
              <w:pStyle w:val="TableParagraph"/>
              <w:ind w:left="108" w:right="267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самостоя-</w:t>
            </w:r>
            <w:r>
              <w:rPr>
                <w:rFonts w:ascii="Arial" w:hAnsi="Arial"/>
                <w:b/>
                <w:i/>
                <w:spacing w:val="1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тельно перехо-</w:t>
            </w:r>
            <w:r>
              <w:rPr>
                <w:rFonts w:ascii="Arial" w:hAnsi="Arial"/>
                <w:b/>
                <w:i/>
                <w:spacing w:val="-5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дить</w:t>
            </w:r>
          </w:p>
          <w:p w14:paraId="3E42815F" w14:textId="77777777" w:rsidR="001F167D" w:rsidRDefault="00E44A9C">
            <w:pPr>
              <w:pStyle w:val="TableParagraph"/>
              <w:ind w:left="108" w:right="144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от одного зада-</w:t>
            </w:r>
            <w:r>
              <w:rPr>
                <w:rFonts w:ascii="Arial" w:hAnsi="Arial"/>
                <w:b/>
                <w:i/>
                <w:spacing w:val="1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ния (операции,</w:t>
            </w:r>
            <w:r>
              <w:rPr>
                <w:rFonts w:ascii="Arial" w:hAnsi="Arial"/>
                <w:b/>
                <w:i/>
                <w:spacing w:val="1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действия) к дру-</w:t>
            </w:r>
            <w:r>
              <w:rPr>
                <w:rFonts w:ascii="Arial" w:hAnsi="Arial"/>
                <w:b/>
                <w:i/>
                <w:spacing w:val="-5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гому в</w:t>
            </w:r>
          </w:p>
          <w:p w14:paraId="1869E5A4" w14:textId="77777777" w:rsidR="001F167D" w:rsidRDefault="00E44A9C">
            <w:pPr>
              <w:pStyle w:val="TableParagraph"/>
              <w:ind w:left="108" w:right="84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соответствии с</w:t>
            </w:r>
            <w:r>
              <w:rPr>
                <w:rFonts w:ascii="Arial" w:hAnsi="Arial"/>
                <w:b/>
                <w:i/>
                <w:spacing w:val="-5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расписанием</w:t>
            </w:r>
            <w:r>
              <w:rPr>
                <w:rFonts w:ascii="Arial" w:hAnsi="Arial"/>
                <w:b/>
                <w:i/>
                <w:spacing w:val="1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занятий, алго-</w:t>
            </w:r>
          </w:p>
          <w:p w14:paraId="319B8D09" w14:textId="77777777" w:rsidR="001F167D" w:rsidRDefault="00E44A9C">
            <w:pPr>
              <w:pStyle w:val="TableParagraph"/>
              <w:spacing w:line="254" w:lineRule="exact"/>
              <w:ind w:left="108" w:right="215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ритмом</w:t>
            </w:r>
            <w:r>
              <w:rPr>
                <w:rFonts w:ascii="Arial" w:hAnsi="Arial"/>
                <w:b/>
                <w:i/>
                <w:spacing w:val="1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действия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и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т.д.</w:t>
            </w:r>
          </w:p>
        </w:tc>
        <w:tc>
          <w:tcPr>
            <w:tcW w:w="5094" w:type="dxa"/>
          </w:tcPr>
          <w:p w14:paraId="377E5E8C" w14:textId="77777777" w:rsidR="001F167D" w:rsidRDefault="00E44A9C">
            <w:pPr>
              <w:pStyle w:val="TableParagraph"/>
              <w:spacing w:line="23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Умение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пошагово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>выполнять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задание.</w:t>
            </w:r>
          </w:p>
        </w:tc>
        <w:tc>
          <w:tcPr>
            <w:tcW w:w="996" w:type="dxa"/>
          </w:tcPr>
          <w:p w14:paraId="05FDF74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7B033CA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1BCF5892" w14:textId="77777777">
        <w:trPr>
          <w:trHeight w:val="505"/>
        </w:trPr>
        <w:tc>
          <w:tcPr>
            <w:tcW w:w="617" w:type="dxa"/>
            <w:vMerge/>
            <w:tcBorders>
              <w:top w:val="nil"/>
            </w:tcBorders>
          </w:tcPr>
          <w:p w14:paraId="4DD18FD8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7B882CB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3228E4EA" w14:textId="77777777" w:rsidR="001F167D" w:rsidRDefault="00E44A9C">
            <w:pPr>
              <w:pStyle w:val="TableParagraph"/>
              <w:spacing w:line="247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Умение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>следовать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>наглядной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>развернутой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</w:rPr>
              <w:t>ин-</w:t>
            </w:r>
          </w:p>
          <w:p w14:paraId="65E2BCE6" w14:textId="77777777" w:rsidR="001F167D" w:rsidRDefault="00E44A9C">
            <w:pPr>
              <w:pStyle w:val="TableParagraph"/>
              <w:spacing w:before="3" w:line="236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струкции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педагога.</w:t>
            </w:r>
          </w:p>
        </w:tc>
        <w:tc>
          <w:tcPr>
            <w:tcW w:w="996" w:type="dxa"/>
          </w:tcPr>
          <w:p w14:paraId="46759FDE" w14:textId="77777777" w:rsidR="001F167D" w:rsidRDefault="001F167D">
            <w:pPr>
              <w:pStyle w:val="TableParagraph"/>
            </w:pPr>
          </w:p>
        </w:tc>
        <w:tc>
          <w:tcPr>
            <w:tcW w:w="761" w:type="dxa"/>
          </w:tcPr>
          <w:p w14:paraId="2982D919" w14:textId="77777777" w:rsidR="001F167D" w:rsidRDefault="001F167D">
            <w:pPr>
              <w:pStyle w:val="TableParagraph"/>
            </w:pPr>
          </w:p>
        </w:tc>
      </w:tr>
      <w:tr w:rsidR="001F167D" w14:paraId="32F9569D" w14:textId="77777777">
        <w:trPr>
          <w:trHeight w:val="506"/>
        </w:trPr>
        <w:tc>
          <w:tcPr>
            <w:tcW w:w="617" w:type="dxa"/>
            <w:vMerge/>
            <w:tcBorders>
              <w:top w:val="nil"/>
            </w:tcBorders>
          </w:tcPr>
          <w:p w14:paraId="7C858D43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2A89345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6CA9776B" w14:textId="77777777" w:rsidR="001F167D" w:rsidRDefault="00E44A9C">
            <w:pPr>
              <w:pStyle w:val="TableParagraph"/>
              <w:spacing w:line="247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18"/>
              </w:rPr>
              <w:t xml:space="preserve"> </w:t>
            </w:r>
            <w:r>
              <w:rPr>
                <w:rFonts w:ascii="Microsoft Sans Serif" w:hAnsi="Microsoft Sans Serif"/>
              </w:rPr>
              <w:t>Умение</w:t>
            </w:r>
            <w:r>
              <w:rPr>
                <w:rFonts w:ascii="Microsoft Sans Serif" w:hAnsi="Microsoft Sans Serif"/>
                <w:spacing w:val="14"/>
              </w:rPr>
              <w:t xml:space="preserve"> </w:t>
            </w:r>
            <w:r>
              <w:rPr>
                <w:rFonts w:ascii="Microsoft Sans Serif" w:hAnsi="Microsoft Sans Serif"/>
              </w:rPr>
              <w:t>следовать</w:t>
            </w:r>
            <w:r>
              <w:rPr>
                <w:rFonts w:ascii="Microsoft Sans Serif" w:hAnsi="Microsoft Sans Serif"/>
                <w:spacing w:val="14"/>
              </w:rPr>
              <w:t xml:space="preserve"> </w:t>
            </w:r>
            <w:r>
              <w:rPr>
                <w:rFonts w:ascii="Microsoft Sans Serif" w:hAnsi="Microsoft Sans Serif"/>
              </w:rPr>
              <w:t>словесной</w:t>
            </w:r>
            <w:r>
              <w:rPr>
                <w:rFonts w:ascii="Microsoft Sans Serif" w:hAnsi="Microsoft Sans Serif"/>
                <w:spacing w:val="14"/>
              </w:rPr>
              <w:t xml:space="preserve"> </w:t>
            </w:r>
            <w:r>
              <w:rPr>
                <w:rFonts w:ascii="Microsoft Sans Serif" w:hAnsi="Microsoft Sans Serif"/>
              </w:rPr>
              <w:t>инструкции</w:t>
            </w:r>
            <w:r>
              <w:rPr>
                <w:rFonts w:ascii="Microsoft Sans Serif" w:hAnsi="Microsoft Sans Serif"/>
                <w:spacing w:val="16"/>
              </w:rPr>
              <w:t xml:space="preserve"> </w:t>
            </w:r>
            <w:r>
              <w:rPr>
                <w:rFonts w:ascii="Microsoft Sans Serif" w:hAnsi="Microsoft Sans Serif"/>
              </w:rPr>
              <w:t>пе-</w:t>
            </w:r>
          </w:p>
          <w:p w14:paraId="3C573C35" w14:textId="77777777" w:rsidR="001F167D" w:rsidRDefault="00E44A9C">
            <w:pPr>
              <w:pStyle w:val="TableParagraph"/>
              <w:spacing w:before="3" w:line="236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дагога.</w:t>
            </w:r>
          </w:p>
        </w:tc>
        <w:tc>
          <w:tcPr>
            <w:tcW w:w="996" w:type="dxa"/>
          </w:tcPr>
          <w:p w14:paraId="79AD8C4D" w14:textId="77777777" w:rsidR="001F167D" w:rsidRDefault="001F167D">
            <w:pPr>
              <w:pStyle w:val="TableParagraph"/>
            </w:pPr>
          </w:p>
        </w:tc>
        <w:tc>
          <w:tcPr>
            <w:tcW w:w="761" w:type="dxa"/>
          </w:tcPr>
          <w:p w14:paraId="11EC5804" w14:textId="77777777" w:rsidR="001F167D" w:rsidRDefault="001F167D">
            <w:pPr>
              <w:pStyle w:val="TableParagraph"/>
            </w:pPr>
          </w:p>
        </w:tc>
      </w:tr>
      <w:tr w:rsidR="001F167D" w14:paraId="1CF347F1" w14:textId="77777777">
        <w:trPr>
          <w:trHeight w:val="2246"/>
        </w:trPr>
        <w:tc>
          <w:tcPr>
            <w:tcW w:w="617" w:type="dxa"/>
            <w:vMerge/>
            <w:tcBorders>
              <w:top w:val="nil"/>
            </w:tcBorders>
          </w:tcPr>
          <w:p w14:paraId="227C919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1FEAFFF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</w:tcPr>
          <w:p w14:paraId="1569741B" w14:textId="77777777" w:rsidR="001F167D" w:rsidRDefault="00E44A9C">
            <w:pPr>
              <w:pStyle w:val="TableParagraph"/>
              <w:spacing w:line="247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</w:rPr>
              <w:t>Умение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самостоятельно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выполнять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</w:rPr>
              <w:t>задание.</w:t>
            </w:r>
          </w:p>
        </w:tc>
        <w:tc>
          <w:tcPr>
            <w:tcW w:w="996" w:type="dxa"/>
          </w:tcPr>
          <w:p w14:paraId="0997E217" w14:textId="77777777" w:rsidR="001F167D" w:rsidRDefault="001F167D">
            <w:pPr>
              <w:pStyle w:val="TableParagraph"/>
            </w:pPr>
          </w:p>
        </w:tc>
        <w:tc>
          <w:tcPr>
            <w:tcW w:w="761" w:type="dxa"/>
          </w:tcPr>
          <w:p w14:paraId="22C93B43" w14:textId="77777777" w:rsidR="001F167D" w:rsidRDefault="001F167D">
            <w:pPr>
              <w:pStyle w:val="TableParagraph"/>
            </w:pPr>
          </w:p>
        </w:tc>
      </w:tr>
      <w:tr w:rsidR="001F167D" w14:paraId="13F487E8" w14:textId="77777777">
        <w:trPr>
          <w:trHeight w:val="247"/>
        </w:trPr>
        <w:tc>
          <w:tcPr>
            <w:tcW w:w="7874" w:type="dxa"/>
            <w:gridSpan w:val="3"/>
          </w:tcPr>
          <w:p w14:paraId="3C1BB0C8" w14:textId="77777777" w:rsidR="001F167D" w:rsidRDefault="00E44A9C">
            <w:pPr>
              <w:pStyle w:val="TableParagraph"/>
              <w:spacing w:line="228" w:lineRule="exact"/>
              <w:ind w:right="94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Максимум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20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баллов</w:t>
            </w:r>
          </w:p>
        </w:tc>
        <w:tc>
          <w:tcPr>
            <w:tcW w:w="996" w:type="dxa"/>
          </w:tcPr>
          <w:p w14:paraId="0D59C66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481CCD15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  <w:tr w:rsidR="001F167D" w14:paraId="27D03ED5" w14:textId="77777777">
        <w:trPr>
          <w:trHeight w:val="251"/>
        </w:trPr>
        <w:tc>
          <w:tcPr>
            <w:tcW w:w="7874" w:type="dxa"/>
            <w:gridSpan w:val="3"/>
          </w:tcPr>
          <w:p w14:paraId="270E8AA0" w14:textId="77777777" w:rsidR="001F167D" w:rsidRDefault="00E44A9C">
            <w:pPr>
              <w:pStyle w:val="TableParagraph"/>
              <w:spacing w:line="232" w:lineRule="exact"/>
              <w:ind w:right="92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Итого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баллов</w:t>
            </w:r>
          </w:p>
        </w:tc>
        <w:tc>
          <w:tcPr>
            <w:tcW w:w="996" w:type="dxa"/>
          </w:tcPr>
          <w:p w14:paraId="73E8F091" w14:textId="77777777" w:rsidR="001F167D" w:rsidRDefault="001F167D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4A61DFB7" w14:textId="77777777" w:rsidR="001F167D" w:rsidRDefault="001F167D">
            <w:pPr>
              <w:pStyle w:val="TableParagraph"/>
              <w:rPr>
                <w:sz w:val="18"/>
              </w:rPr>
            </w:pPr>
          </w:p>
        </w:tc>
      </w:tr>
    </w:tbl>
    <w:p w14:paraId="7B073290" w14:textId="77777777" w:rsidR="001F167D" w:rsidRDefault="00E44A9C">
      <w:pPr>
        <w:pStyle w:val="a4"/>
        <w:numPr>
          <w:ilvl w:val="0"/>
          <w:numId w:val="11"/>
        </w:numPr>
        <w:tabs>
          <w:tab w:val="left" w:pos="1533"/>
          <w:tab w:val="left" w:pos="1534"/>
        </w:tabs>
        <w:ind w:right="1155"/>
        <w:jc w:val="left"/>
        <w:rPr>
          <w:sz w:val="24"/>
        </w:rPr>
      </w:pPr>
      <w:r>
        <w:rPr>
          <w:sz w:val="24"/>
        </w:rPr>
        <w:t>Лист мониторинга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оценки сформированности базовых учебных действий </w:t>
      </w:r>
      <w:r>
        <w:rPr>
          <w:sz w:val="24"/>
        </w:rPr>
        <w:t>заполня-</w:t>
      </w:r>
      <w:r>
        <w:rPr>
          <w:spacing w:val="-57"/>
          <w:sz w:val="24"/>
        </w:rPr>
        <w:t xml:space="preserve"> </w:t>
      </w:r>
      <w:r>
        <w:rPr>
          <w:sz w:val="24"/>
        </w:rPr>
        <w:t>ется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экспертной группой</w:t>
      </w:r>
    </w:p>
    <w:p w14:paraId="5E2BBF90" w14:textId="77777777" w:rsidR="001F167D" w:rsidRDefault="00E44A9C">
      <w:pPr>
        <w:pStyle w:val="a4"/>
        <w:numPr>
          <w:ilvl w:val="0"/>
          <w:numId w:val="11"/>
        </w:numPr>
        <w:tabs>
          <w:tab w:val="left" w:pos="1533"/>
          <w:tab w:val="left" w:pos="1534"/>
        </w:tabs>
        <w:ind w:right="1131"/>
        <w:jc w:val="left"/>
        <w:rPr>
          <w:sz w:val="24"/>
        </w:rPr>
      </w:pPr>
      <w:r>
        <w:rPr>
          <w:sz w:val="24"/>
        </w:rPr>
        <w:t>Результаты оценки сформированности базовых учебных действий заносятся в индиви-</w:t>
      </w:r>
      <w:r>
        <w:rPr>
          <w:spacing w:val="-57"/>
          <w:sz w:val="24"/>
        </w:rPr>
        <w:t xml:space="preserve"> </w:t>
      </w:r>
      <w:r>
        <w:rPr>
          <w:sz w:val="24"/>
        </w:rPr>
        <w:t>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 обучающегося.</w:t>
      </w:r>
    </w:p>
    <w:p w14:paraId="4F60DDE4" w14:textId="77777777" w:rsidR="001F167D" w:rsidRDefault="00E44A9C">
      <w:pPr>
        <w:pStyle w:val="a4"/>
        <w:numPr>
          <w:ilvl w:val="0"/>
          <w:numId w:val="11"/>
        </w:numPr>
        <w:tabs>
          <w:tab w:val="left" w:pos="1533"/>
          <w:tab w:val="left" w:pos="15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параметра.</w:t>
      </w:r>
    </w:p>
    <w:p w14:paraId="522D40DB" w14:textId="77777777" w:rsidR="001F167D" w:rsidRDefault="00E44A9C">
      <w:pPr>
        <w:pStyle w:val="a4"/>
        <w:numPr>
          <w:ilvl w:val="0"/>
          <w:numId w:val="11"/>
        </w:numPr>
        <w:tabs>
          <w:tab w:val="left" w:pos="1533"/>
          <w:tab w:val="left" w:pos="1534"/>
        </w:tabs>
        <w:ind w:right="1341"/>
        <w:jc w:val="left"/>
        <w:rPr>
          <w:sz w:val="24"/>
        </w:rPr>
      </w:pPr>
      <w:r>
        <w:rPr>
          <w:sz w:val="24"/>
        </w:rPr>
        <w:t>В соответствующие графы вписывается количественное оценивание (цифры )от 0 до</w:t>
      </w:r>
      <w:r>
        <w:rPr>
          <w:spacing w:val="-57"/>
          <w:sz w:val="24"/>
        </w:rPr>
        <w:t xml:space="preserve"> </w:t>
      </w:r>
      <w:r>
        <w:rPr>
          <w:sz w:val="24"/>
        </w:rPr>
        <w:t>5.</w:t>
      </w:r>
    </w:p>
    <w:p w14:paraId="2D1DE0E9" w14:textId="77777777" w:rsidR="001F167D" w:rsidRDefault="001F167D">
      <w:pPr>
        <w:pStyle w:val="a3"/>
        <w:spacing w:before="4"/>
        <w:ind w:left="0"/>
        <w:jc w:val="left"/>
        <w:rPr>
          <w:sz w:val="23"/>
        </w:rPr>
      </w:pPr>
    </w:p>
    <w:p w14:paraId="6E4A0BD4" w14:textId="77777777" w:rsidR="001F167D" w:rsidRDefault="00E44A9C">
      <w:pPr>
        <w:pStyle w:val="11"/>
        <w:spacing w:before="1"/>
      </w:pPr>
      <w:r>
        <w:t>Таблица</w:t>
      </w:r>
      <w:r>
        <w:rPr>
          <w:spacing w:val="-4"/>
        </w:rPr>
        <w:t xml:space="preserve"> </w:t>
      </w:r>
      <w:r>
        <w:t>2</w:t>
      </w:r>
    </w:p>
    <w:p w14:paraId="29B4C545" w14:textId="77777777" w:rsidR="001F167D" w:rsidRDefault="001F167D">
      <w:pPr>
        <w:pStyle w:val="a3"/>
        <w:spacing w:before="6"/>
        <w:ind w:left="0"/>
        <w:jc w:val="left"/>
        <w:rPr>
          <w:b/>
          <w:sz w:val="9"/>
        </w:rPr>
      </w:pPr>
    </w:p>
    <w:p w14:paraId="1700A848" w14:textId="77777777" w:rsidR="001F167D" w:rsidRDefault="00E44A9C">
      <w:pPr>
        <w:spacing w:before="89"/>
        <w:ind w:left="798" w:right="1115"/>
        <w:jc w:val="center"/>
        <w:rPr>
          <w:b/>
          <w:sz w:val="28"/>
        </w:rPr>
      </w:pPr>
      <w:r>
        <w:rPr>
          <w:b/>
          <w:sz w:val="28"/>
        </w:rPr>
        <w:t>Уровень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сформированности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БУД</w:t>
      </w:r>
    </w:p>
    <w:p w14:paraId="0F449F30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569B9D6C" w14:textId="77777777" w:rsidR="001F167D" w:rsidRDefault="001F167D">
      <w:pPr>
        <w:pStyle w:val="a3"/>
        <w:spacing w:before="5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247"/>
        <w:gridCol w:w="4719"/>
        <w:gridCol w:w="1046"/>
      </w:tblGrid>
      <w:tr w:rsidR="001F167D" w14:paraId="4DE5A9BC" w14:textId="77777777">
        <w:trPr>
          <w:trHeight w:val="1149"/>
        </w:trPr>
        <w:tc>
          <w:tcPr>
            <w:tcW w:w="617" w:type="dxa"/>
          </w:tcPr>
          <w:p w14:paraId="2AF31FC9" w14:textId="77777777" w:rsidR="001F167D" w:rsidRDefault="00E44A9C">
            <w:pPr>
              <w:pStyle w:val="TableParagraph"/>
              <w:ind w:left="110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247" w:type="dxa"/>
          </w:tcPr>
          <w:p w14:paraId="4C173CE8" w14:textId="77777777" w:rsidR="001F167D" w:rsidRDefault="00E44A9C">
            <w:pPr>
              <w:pStyle w:val="TableParagraph"/>
              <w:ind w:left="935" w:right="110" w:hanging="792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 сформирован-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ности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</w:t>
            </w:r>
          </w:p>
        </w:tc>
        <w:tc>
          <w:tcPr>
            <w:tcW w:w="4719" w:type="dxa"/>
          </w:tcPr>
          <w:p w14:paraId="328876C9" w14:textId="77777777" w:rsidR="001F167D" w:rsidRDefault="00E44A9C">
            <w:pPr>
              <w:pStyle w:val="TableParagraph"/>
              <w:ind w:left="1846" w:right="18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</w:t>
            </w:r>
          </w:p>
        </w:tc>
        <w:tc>
          <w:tcPr>
            <w:tcW w:w="1046" w:type="dxa"/>
          </w:tcPr>
          <w:p w14:paraId="3841C314" w14:textId="77777777" w:rsidR="001F167D" w:rsidRDefault="00E44A9C">
            <w:pPr>
              <w:pStyle w:val="TableParagraph"/>
              <w:ind w:left="109" w:right="313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</w:p>
        </w:tc>
      </w:tr>
    </w:tbl>
    <w:p w14:paraId="7EAD7878" w14:textId="77777777" w:rsidR="001F167D" w:rsidRDefault="001F167D">
      <w:pPr>
        <w:rPr>
          <w:sz w:val="28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247"/>
        <w:gridCol w:w="4719"/>
        <w:gridCol w:w="1046"/>
      </w:tblGrid>
      <w:tr w:rsidR="001F167D" w14:paraId="0A7A5DC2" w14:textId="77777777">
        <w:trPr>
          <w:trHeight w:val="849"/>
        </w:trPr>
        <w:tc>
          <w:tcPr>
            <w:tcW w:w="617" w:type="dxa"/>
          </w:tcPr>
          <w:p w14:paraId="5FF3985D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3247" w:type="dxa"/>
          </w:tcPr>
          <w:p w14:paraId="1F2922E5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4719" w:type="dxa"/>
          </w:tcPr>
          <w:p w14:paraId="082C6F61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046" w:type="dxa"/>
          </w:tcPr>
          <w:p w14:paraId="2BB99AF4" w14:textId="77777777" w:rsidR="001F167D" w:rsidRDefault="00E44A9C">
            <w:pPr>
              <w:pStyle w:val="TableParagraph"/>
              <w:spacing w:line="256" w:lineRule="auto"/>
              <w:ind w:left="109" w:right="376"/>
              <w:rPr>
                <w:b/>
                <w:sz w:val="28"/>
              </w:rPr>
            </w:pPr>
            <w:r>
              <w:rPr>
                <w:b/>
                <w:sz w:val="28"/>
              </w:rPr>
              <w:t>бал-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лов</w:t>
            </w:r>
          </w:p>
        </w:tc>
      </w:tr>
      <w:tr w:rsidR="001F167D" w14:paraId="51F25849" w14:textId="77777777">
        <w:trPr>
          <w:trHeight w:val="1533"/>
        </w:trPr>
        <w:tc>
          <w:tcPr>
            <w:tcW w:w="617" w:type="dxa"/>
          </w:tcPr>
          <w:p w14:paraId="136B8A29" w14:textId="77777777" w:rsidR="001F167D" w:rsidRDefault="00E44A9C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7" w:type="dxa"/>
          </w:tcPr>
          <w:p w14:paraId="1FA00097" w14:textId="77777777" w:rsidR="001F167D" w:rsidRDefault="00E44A9C">
            <w:pPr>
              <w:pStyle w:val="TableParagraph"/>
              <w:spacing w:line="256" w:lineRule="auto"/>
              <w:ind w:left="110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 сформиро-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ванности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БУД</w:t>
            </w:r>
          </w:p>
        </w:tc>
        <w:tc>
          <w:tcPr>
            <w:tcW w:w="4719" w:type="dxa"/>
          </w:tcPr>
          <w:p w14:paraId="58437573" w14:textId="77777777" w:rsidR="001F167D" w:rsidRDefault="00E44A9C">
            <w:pPr>
              <w:pStyle w:val="TableParagraph"/>
              <w:spacing w:line="256" w:lineRule="auto"/>
              <w:ind w:left="111" w:right="180"/>
              <w:rPr>
                <w:sz w:val="28"/>
              </w:rPr>
            </w:pPr>
            <w:r>
              <w:rPr>
                <w:sz w:val="28"/>
              </w:rPr>
              <w:t>Обучающиеся понимают смысл дей-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ствий, способны 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действия в любых ситуа-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циях.</w:t>
            </w:r>
          </w:p>
        </w:tc>
        <w:tc>
          <w:tcPr>
            <w:tcW w:w="1046" w:type="dxa"/>
          </w:tcPr>
          <w:p w14:paraId="2EFD9964" w14:textId="77777777" w:rsidR="001F167D" w:rsidRDefault="00E44A9C">
            <w:pPr>
              <w:pStyle w:val="TableParagraph"/>
              <w:spacing w:line="316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65-50</w:t>
            </w:r>
          </w:p>
        </w:tc>
      </w:tr>
      <w:tr w:rsidR="001F167D" w14:paraId="3F0CE377" w14:textId="77777777">
        <w:trPr>
          <w:trHeight w:val="2220"/>
        </w:trPr>
        <w:tc>
          <w:tcPr>
            <w:tcW w:w="617" w:type="dxa"/>
          </w:tcPr>
          <w:p w14:paraId="5931C2E2" w14:textId="77777777" w:rsidR="001F167D" w:rsidRDefault="00E44A9C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7" w:type="dxa"/>
          </w:tcPr>
          <w:p w14:paraId="650E3430" w14:textId="77777777" w:rsidR="001F167D" w:rsidRDefault="00E44A9C">
            <w:pPr>
              <w:pStyle w:val="TableParagraph"/>
              <w:spacing w:line="256" w:lineRule="auto"/>
              <w:ind w:left="110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 сформиро-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ванности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БУД</w:t>
            </w:r>
          </w:p>
        </w:tc>
        <w:tc>
          <w:tcPr>
            <w:tcW w:w="4719" w:type="dxa"/>
          </w:tcPr>
          <w:p w14:paraId="6CF4F857" w14:textId="77777777" w:rsidR="001F167D" w:rsidRDefault="00E44A9C">
            <w:pPr>
              <w:pStyle w:val="TableParagraph"/>
              <w:spacing w:line="256" w:lineRule="auto"/>
              <w:ind w:left="111" w:right="83"/>
              <w:rPr>
                <w:sz w:val="28"/>
              </w:rPr>
            </w:pPr>
            <w:r>
              <w:rPr>
                <w:sz w:val="28"/>
              </w:rPr>
              <w:t>Обучающиеся понимают смысл дей-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ствий, способны 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действия в знакомых си-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туациях, в необычной ситуации до-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пускают ошибки, но могут исправить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замечанию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</w:tc>
        <w:tc>
          <w:tcPr>
            <w:tcW w:w="1046" w:type="dxa"/>
          </w:tcPr>
          <w:p w14:paraId="0CE818D2" w14:textId="77777777" w:rsidR="001F167D" w:rsidRDefault="00E44A9C">
            <w:pPr>
              <w:pStyle w:val="TableParagraph"/>
              <w:spacing w:line="316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49-32</w:t>
            </w:r>
          </w:p>
        </w:tc>
      </w:tr>
      <w:tr w:rsidR="001F167D" w14:paraId="68F1E16F" w14:textId="77777777">
        <w:trPr>
          <w:trHeight w:val="1374"/>
        </w:trPr>
        <w:tc>
          <w:tcPr>
            <w:tcW w:w="617" w:type="dxa"/>
          </w:tcPr>
          <w:p w14:paraId="6C7F2864" w14:textId="77777777" w:rsidR="001F167D" w:rsidRDefault="00E44A9C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7" w:type="dxa"/>
          </w:tcPr>
          <w:p w14:paraId="653D6E33" w14:textId="77777777" w:rsidR="001F167D" w:rsidRDefault="00E44A9C">
            <w:pPr>
              <w:pStyle w:val="TableParagraph"/>
              <w:spacing w:line="256" w:lineRule="auto"/>
              <w:ind w:left="110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 сформиро-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ванности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БУД</w:t>
            </w:r>
          </w:p>
        </w:tc>
        <w:tc>
          <w:tcPr>
            <w:tcW w:w="4719" w:type="dxa"/>
          </w:tcPr>
          <w:p w14:paraId="00B98DB2" w14:textId="77777777" w:rsidR="001F167D" w:rsidRDefault="00E44A9C">
            <w:pPr>
              <w:pStyle w:val="TableParagraph"/>
              <w:spacing w:line="256" w:lineRule="auto"/>
              <w:ind w:left="111" w:right="119"/>
              <w:rPr>
                <w:sz w:val="28"/>
              </w:rPr>
            </w:pPr>
            <w:r>
              <w:rPr>
                <w:sz w:val="28"/>
              </w:rPr>
              <w:t>Смысл действий обучающийся свя-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зывает с конкретной ситуацией, в ос-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ука-</w:t>
            </w:r>
          </w:p>
          <w:p w14:paraId="697DA01B" w14:textId="77777777" w:rsidR="001F167D" w:rsidRDefault="00E44A9C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</w:tc>
        <w:tc>
          <w:tcPr>
            <w:tcW w:w="1046" w:type="dxa"/>
          </w:tcPr>
          <w:p w14:paraId="13741FBA" w14:textId="77777777" w:rsidR="001F167D" w:rsidRDefault="00E44A9C">
            <w:pPr>
              <w:pStyle w:val="TableParagraph"/>
              <w:spacing w:line="316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31-20</w:t>
            </w:r>
          </w:p>
        </w:tc>
      </w:tr>
      <w:tr w:rsidR="001F167D" w14:paraId="234FA7E5" w14:textId="77777777">
        <w:trPr>
          <w:trHeight w:val="1876"/>
        </w:trPr>
        <w:tc>
          <w:tcPr>
            <w:tcW w:w="617" w:type="dxa"/>
          </w:tcPr>
          <w:p w14:paraId="22624860" w14:textId="77777777" w:rsidR="001F167D" w:rsidRDefault="00E44A9C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7" w:type="dxa"/>
          </w:tcPr>
          <w:p w14:paraId="2F7F57AE" w14:textId="77777777" w:rsidR="001F167D" w:rsidRDefault="00E44A9C">
            <w:pPr>
              <w:pStyle w:val="TableParagraph"/>
              <w:spacing w:line="256" w:lineRule="auto"/>
              <w:ind w:left="110" w:right="211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IV уровень сформиро-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ванности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БУД</w:t>
            </w:r>
          </w:p>
        </w:tc>
        <w:tc>
          <w:tcPr>
            <w:tcW w:w="4719" w:type="dxa"/>
          </w:tcPr>
          <w:p w14:paraId="435368A8" w14:textId="77777777" w:rsidR="001F167D" w:rsidRDefault="00E44A9C">
            <w:pPr>
              <w:pStyle w:val="TableParagraph"/>
              <w:spacing w:line="256" w:lineRule="auto"/>
              <w:ind w:left="111" w:right="100"/>
              <w:rPr>
                <w:sz w:val="28"/>
              </w:rPr>
            </w:pPr>
            <w:r>
              <w:rPr>
                <w:sz w:val="28"/>
              </w:rPr>
              <w:t>В некоторых ситуациях не понимает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 действий, действия выполняет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только по указанию учителя, в за-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труднительных ситуациях не 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</w:p>
        </w:tc>
        <w:tc>
          <w:tcPr>
            <w:tcW w:w="1046" w:type="dxa"/>
          </w:tcPr>
          <w:p w14:paraId="71E2C294" w14:textId="77777777" w:rsidR="001F167D" w:rsidRDefault="00E44A9C">
            <w:pPr>
              <w:pStyle w:val="TableParagraph"/>
              <w:spacing w:line="316" w:lineRule="exact"/>
              <w:ind w:left="177" w:right="163"/>
              <w:jc w:val="center"/>
              <w:rPr>
                <w:sz w:val="28"/>
              </w:rPr>
            </w:pPr>
            <w:r>
              <w:rPr>
                <w:sz w:val="28"/>
              </w:rPr>
              <w:t>19-0</w:t>
            </w:r>
          </w:p>
        </w:tc>
      </w:tr>
    </w:tbl>
    <w:p w14:paraId="41E8C70C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1A28DC72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2C9DC706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3BE90134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74E0016D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50A3B51F" w14:textId="77777777" w:rsidR="001F167D" w:rsidRDefault="001F167D">
      <w:pPr>
        <w:pStyle w:val="a3"/>
        <w:ind w:left="0"/>
        <w:jc w:val="left"/>
        <w:rPr>
          <w:b/>
          <w:sz w:val="24"/>
        </w:rPr>
      </w:pPr>
    </w:p>
    <w:p w14:paraId="33685049" w14:textId="77777777" w:rsidR="001F167D" w:rsidRDefault="00E44A9C">
      <w:pPr>
        <w:pStyle w:val="11"/>
        <w:spacing w:before="92"/>
        <w:ind w:left="1173"/>
        <w:rPr>
          <w:rFonts w:ascii="Arial" w:hAnsi="Arial"/>
        </w:rPr>
      </w:pPr>
      <w:r>
        <w:rPr>
          <w:rFonts w:ascii="Arial" w:hAnsi="Arial"/>
        </w:rPr>
        <w:t>Таблица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3</w:t>
      </w:r>
    </w:p>
    <w:p w14:paraId="43DCDB2F" w14:textId="77777777" w:rsidR="001F167D" w:rsidRDefault="001F167D">
      <w:pPr>
        <w:pStyle w:val="a3"/>
        <w:spacing w:before="4"/>
        <w:ind w:left="0"/>
        <w:jc w:val="left"/>
        <w:rPr>
          <w:rFonts w:ascii="Arial"/>
          <w:b/>
          <w:sz w:val="24"/>
        </w:rPr>
      </w:pPr>
    </w:p>
    <w:p w14:paraId="0AD16BAD" w14:textId="77777777" w:rsidR="001F167D" w:rsidRDefault="00E44A9C">
      <w:pPr>
        <w:tabs>
          <w:tab w:val="left" w:pos="10482"/>
        </w:tabs>
        <w:spacing w:before="1"/>
        <w:ind w:left="1322"/>
        <w:rPr>
          <w:sz w:val="24"/>
        </w:rPr>
      </w:pPr>
      <w:r>
        <w:rPr>
          <w:rFonts w:ascii="Microsoft Sans Serif" w:hAnsi="Microsoft Sans Serif"/>
          <w:sz w:val="24"/>
        </w:rPr>
        <w:t>Ф.И.О.</w:t>
      </w:r>
      <w:r>
        <w:rPr>
          <w:rFonts w:ascii="Microsoft Sans Serif" w:hAnsi="Microsoft Sans Serif"/>
          <w:spacing w:val="-15"/>
          <w:sz w:val="24"/>
        </w:rPr>
        <w:t xml:space="preserve"> </w:t>
      </w:r>
      <w:r>
        <w:rPr>
          <w:rFonts w:ascii="Microsoft Sans Serif" w:hAnsi="Microsoft Sans Serif"/>
          <w:sz w:val="24"/>
        </w:rPr>
        <w:t>обучающегося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F1C77E8" w14:textId="77777777" w:rsidR="001F167D" w:rsidRDefault="00E44A9C">
      <w:pPr>
        <w:ind w:left="798" w:right="76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Лист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сформированности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БУД</w:t>
      </w:r>
    </w:p>
    <w:p w14:paraId="2230D1A1" w14:textId="77777777" w:rsidR="001F167D" w:rsidRDefault="001F167D">
      <w:pPr>
        <w:pStyle w:val="a3"/>
        <w:spacing w:before="11"/>
        <w:ind w:left="0"/>
        <w:jc w:val="left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708"/>
        <w:gridCol w:w="709"/>
        <w:gridCol w:w="736"/>
        <w:gridCol w:w="682"/>
        <w:gridCol w:w="567"/>
        <w:gridCol w:w="708"/>
        <w:gridCol w:w="567"/>
        <w:gridCol w:w="567"/>
        <w:gridCol w:w="709"/>
        <w:gridCol w:w="709"/>
      </w:tblGrid>
      <w:tr w:rsidR="005D6DD3" w14:paraId="361CE91C" w14:textId="77777777" w:rsidTr="005D6DD3">
        <w:trPr>
          <w:gridAfter w:val="10"/>
          <w:wAfter w:w="6662" w:type="dxa"/>
          <w:trHeight w:val="441"/>
        </w:trPr>
        <w:tc>
          <w:tcPr>
            <w:tcW w:w="709" w:type="dxa"/>
            <w:vMerge w:val="restart"/>
          </w:tcPr>
          <w:p w14:paraId="45E6D8DE" w14:textId="77777777" w:rsidR="005D6DD3" w:rsidRDefault="005D6DD3">
            <w:pPr>
              <w:pStyle w:val="TableParagraph"/>
              <w:ind w:left="110" w:right="7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№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п/п</w:t>
            </w:r>
          </w:p>
        </w:tc>
        <w:tc>
          <w:tcPr>
            <w:tcW w:w="3544" w:type="dxa"/>
            <w:vMerge w:val="restart"/>
          </w:tcPr>
          <w:p w14:paraId="441A8C26" w14:textId="77777777" w:rsidR="005D6DD3" w:rsidRDefault="005D6DD3">
            <w:pPr>
              <w:pStyle w:val="TableParagraph"/>
              <w:ind w:left="104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Группа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БУД</w:t>
            </w:r>
          </w:p>
        </w:tc>
      </w:tr>
      <w:tr w:rsidR="005D6DD3" w14:paraId="7741ED9F" w14:textId="77777777" w:rsidTr="005D6DD3">
        <w:trPr>
          <w:trHeight w:val="506"/>
        </w:trPr>
        <w:tc>
          <w:tcPr>
            <w:tcW w:w="709" w:type="dxa"/>
            <w:vMerge/>
            <w:tcBorders>
              <w:top w:val="nil"/>
            </w:tcBorders>
          </w:tcPr>
          <w:p w14:paraId="0E279810" w14:textId="77777777" w:rsidR="005D6DD3" w:rsidRDefault="005D6DD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14:paraId="20015CD4" w14:textId="77777777" w:rsidR="005D6DD3" w:rsidRDefault="005D6DD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F5301A3" w14:textId="77777777" w:rsidR="005D6DD3" w:rsidRDefault="005D6DD3">
            <w:pPr>
              <w:pStyle w:val="TableParagraph"/>
              <w:spacing w:before="2" w:line="252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  <w:p w14:paraId="5E72B523" w14:textId="77777777" w:rsidR="005D6DD3" w:rsidRDefault="005D6DD3">
            <w:pPr>
              <w:pStyle w:val="TableParagraph"/>
              <w:spacing w:line="231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доп.</w:t>
            </w:r>
          </w:p>
        </w:tc>
        <w:tc>
          <w:tcPr>
            <w:tcW w:w="709" w:type="dxa"/>
          </w:tcPr>
          <w:p w14:paraId="719BE158" w14:textId="77777777" w:rsidR="005D6DD3" w:rsidRDefault="005D6DD3">
            <w:pPr>
              <w:pStyle w:val="TableParagraph"/>
              <w:spacing w:before="2" w:line="25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  <w:p w14:paraId="0420E0D0" w14:textId="77777777" w:rsidR="005D6DD3" w:rsidRDefault="005D6DD3">
            <w:pPr>
              <w:pStyle w:val="TableParagraph"/>
              <w:spacing w:line="231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осн.</w:t>
            </w:r>
          </w:p>
        </w:tc>
        <w:tc>
          <w:tcPr>
            <w:tcW w:w="736" w:type="dxa"/>
          </w:tcPr>
          <w:p w14:paraId="7C5D3824" w14:textId="77777777" w:rsidR="005D6DD3" w:rsidRDefault="005D6DD3">
            <w:pPr>
              <w:pStyle w:val="TableParagraph"/>
              <w:spacing w:before="6"/>
              <w:ind w:left="1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2</w:t>
            </w:r>
          </w:p>
        </w:tc>
        <w:tc>
          <w:tcPr>
            <w:tcW w:w="682" w:type="dxa"/>
          </w:tcPr>
          <w:p w14:paraId="1F3FC034" w14:textId="77777777" w:rsidR="005D6DD3" w:rsidRDefault="005D6DD3">
            <w:pPr>
              <w:pStyle w:val="TableParagraph"/>
              <w:spacing w:before="6"/>
              <w:ind w:left="10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3</w:t>
            </w:r>
          </w:p>
        </w:tc>
        <w:tc>
          <w:tcPr>
            <w:tcW w:w="567" w:type="dxa"/>
          </w:tcPr>
          <w:p w14:paraId="6BBD5FEF" w14:textId="77777777" w:rsidR="005D6DD3" w:rsidRDefault="005D6DD3">
            <w:pPr>
              <w:pStyle w:val="TableParagraph"/>
              <w:spacing w:before="6"/>
              <w:ind w:left="10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4</w:t>
            </w:r>
          </w:p>
        </w:tc>
        <w:tc>
          <w:tcPr>
            <w:tcW w:w="708" w:type="dxa"/>
          </w:tcPr>
          <w:p w14:paraId="5B1633E2" w14:textId="77777777" w:rsidR="005D6DD3" w:rsidRDefault="005D6DD3">
            <w:pPr>
              <w:pStyle w:val="TableParagraph"/>
              <w:spacing w:before="6"/>
              <w:ind w:left="10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5</w:t>
            </w:r>
          </w:p>
        </w:tc>
        <w:tc>
          <w:tcPr>
            <w:tcW w:w="567" w:type="dxa"/>
          </w:tcPr>
          <w:p w14:paraId="7DD139D8" w14:textId="77777777" w:rsidR="005D6DD3" w:rsidRDefault="005D6DD3">
            <w:pPr>
              <w:pStyle w:val="TableParagraph"/>
              <w:spacing w:before="6"/>
              <w:ind w:left="10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6</w:t>
            </w:r>
          </w:p>
        </w:tc>
        <w:tc>
          <w:tcPr>
            <w:tcW w:w="567" w:type="dxa"/>
          </w:tcPr>
          <w:p w14:paraId="5EA4FE04" w14:textId="77777777" w:rsidR="005D6DD3" w:rsidRDefault="005D6DD3">
            <w:pPr>
              <w:pStyle w:val="TableParagraph"/>
              <w:spacing w:before="6"/>
              <w:ind w:left="10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7</w:t>
            </w:r>
          </w:p>
        </w:tc>
        <w:tc>
          <w:tcPr>
            <w:tcW w:w="709" w:type="dxa"/>
          </w:tcPr>
          <w:p w14:paraId="7AB1C4AE" w14:textId="77777777" w:rsidR="005D6DD3" w:rsidRDefault="005D6DD3">
            <w:pPr>
              <w:pStyle w:val="TableParagraph"/>
              <w:spacing w:before="6"/>
              <w:ind w:left="106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8</w:t>
            </w:r>
          </w:p>
        </w:tc>
        <w:tc>
          <w:tcPr>
            <w:tcW w:w="709" w:type="dxa"/>
          </w:tcPr>
          <w:p w14:paraId="10D33043" w14:textId="77777777" w:rsidR="005D6DD3" w:rsidRDefault="005D6DD3">
            <w:pPr>
              <w:pStyle w:val="TableParagraph"/>
              <w:spacing w:before="6"/>
              <w:ind w:left="10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9</w:t>
            </w:r>
          </w:p>
        </w:tc>
      </w:tr>
      <w:tr w:rsidR="005D6DD3" w14:paraId="106C748A" w14:textId="77777777" w:rsidTr="005D6DD3">
        <w:trPr>
          <w:trHeight w:val="1932"/>
        </w:trPr>
        <w:tc>
          <w:tcPr>
            <w:tcW w:w="709" w:type="dxa"/>
          </w:tcPr>
          <w:p w14:paraId="3745D6C9" w14:textId="77777777" w:rsidR="005D6DD3" w:rsidRDefault="005D6DD3">
            <w:pPr>
              <w:pStyle w:val="TableParagraph"/>
              <w:spacing w:before="7"/>
              <w:ind w:left="1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1</w:t>
            </w:r>
          </w:p>
        </w:tc>
        <w:tc>
          <w:tcPr>
            <w:tcW w:w="3544" w:type="dxa"/>
          </w:tcPr>
          <w:p w14:paraId="0D4DB7C3" w14:textId="77777777" w:rsidR="005D6DD3" w:rsidRDefault="005D6DD3">
            <w:pPr>
              <w:pStyle w:val="TableParagraph"/>
              <w:spacing w:before="3"/>
              <w:ind w:left="107" w:right="86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Подготовка ребенка к</w:t>
            </w:r>
            <w:r>
              <w:rPr>
                <w:rFonts w:ascii="Arial" w:hAns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нахождению и обучению в</w:t>
            </w:r>
            <w:r>
              <w:rPr>
                <w:rFonts w:ascii="Arial" w:hAnsi="Arial"/>
                <w:b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среде сверстников, к эмо-</w:t>
            </w:r>
            <w:r>
              <w:rPr>
                <w:rFonts w:ascii="Arial" w:hAnsi="Arial"/>
                <w:b/>
                <w:i/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циональному, коммуника-</w:t>
            </w:r>
            <w:r>
              <w:rPr>
                <w:rFonts w:ascii="Arial" w:hAns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тивному взаимодей-</w:t>
            </w:r>
            <w:r>
              <w:rPr>
                <w:rFonts w:ascii="Arial" w:hAns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ствию</w:t>
            </w:r>
            <w:r>
              <w:rPr>
                <w:rFonts w:ascii="Arial" w:hAnsi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с группой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обучаю-</w:t>
            </w:r>
          </w:p>
          <w:p w14:paraId="798F660A" w14:textId="77777777" w:rsidR="005D6DD3" w:rsidRDefault="005D6DD3">
            <w:pPr>
              <w:pStyle w:val="TableParagraph"/>
              <w:spacing w:line="253" w:lineRule="exact"/>
              <w:ind w:left="107"/>
              <w:rPr>
                <w:rFonts w:ascii="Microsoft Sans Serif" w:hAnsi="Microsoft Sans Serif"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щихся</w:t>
            </w:r>
            <w:r>
              <w:rPr>
                <w:rFonts w:ascii="Microsoft Sans Serif" w:hAnsi="Microsoft Sans Serif"/>
                <w:sz w:val="24"/>
              </w:rPr>
              <w:t>.</w:t>
            </w:r>
          </w:p>
        </w:tc>
        <w:tc>
          <w:tcPr>
            <w:tcW w:w="708" w:type="dxa"/>
          </w:tcPr>
          <w:p w14:paraId="0D4A824D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7E757067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36" w:type="dxa"/>
          </w:tcPr>
          <w:p w14:paraId="7A66149A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682" w:type="dxa"/>
          </w:tcPr>
          <w:p w14:paraId="39315B72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358DF5DD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14:paraId="221DE3C6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6FB7D727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AC5E428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14CECF71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5CF8CDBC" w14:textId="77777777" w:rsidR="005D6DD3" w:rsidRDefault="005D6DD3">
            <w:pPr>
              <w:pStyle w:val="TableParagraph"/>
              <w:rPr>
                <w:sz w:val="26"/>
              </w:rPr>
            </w:pPr>
          </w:p>
        </w:tc>
      </w:tr>
      <w:tr w:rsidR="005D6DD3" w14:paraId="5361F2D7" w14:textId="77777777" w:rsidTr="005D6DD3">
        <w:trPr>
          <w:trHeight w:val="554"/>
        </w:trPr>
        <w:tc>
          <w:tcPr>
            <w:tcW w:w="709" w:type="dxa"/>
          </w:tcPr>
          <w:p w14:paraId="2BBF98B8" w14:textId="77777777" w:rsidR="005D6DD3" w:rsidRDefault="005D6DD3">
            <w:pPr>
              <w:pStyle w:val="TableParagraph"/>
              <w:spacing w:before="2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2</w:t>
            </w:r>
          </w:p>
        </w:tc>
        <w:tc>
          <w:tcPr>
            <w:tcW w:w="3544" w:type="dxa"/>
          </w:tcPr>
          <w:p w14:paraId="7052825D" w14:textId="77777777" w:rsidR="005D6DD3" w:rsidRDefault="005D6DD3">
            <w:pPr>
              <w:pStyle w:val="TableParagraph"/>
              <w:spacing w:line="270" w:lineRule="atLeast"/>
              <w:ind w:left="107" w:right="342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Формирование</w:t>
            </w:r>
            <w:r>
              <w:rPr>
                <w:rFonts w:ascii="Arial" w:hAnsi="Arial"/>
                <w:b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учебного</w:t>
            </w:r>
            <w:r>
              <w:rPr>
                <w:rFonts w:ascii="Arial" w:hAnsi="Arial"/>
                <w:b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поведения</w:t>
            </w:r>
          </w:p>
        </w:tc>
        <w:tc>
          <w:tcPr>
            <w:tcW w:w="708" w:type="dxa"/>
          </w:tcPr>
          <w:p w14:paraId="28601A7B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09E49B5B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36" w:type="dxa"/>
          </w:tcPr>
          <w:p w14:paraId="2228AE27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682" w:type="dxa"/>
          </w:tcPr>
          <w:p w14:paraId="0DADDB93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61CD3BDD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14:paraId="197E8699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25FE51FB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289BDF14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7EC9D462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1FE5B6CE" w14:textId="77777777" w:rsidR="005D6DD3" w:rsidRDefault="005D6DD3">
            <w:pPr>
              <w:pStyle w:val="TableParagraph"/>
              <w:rPr>
                <w:sz w:val="26"/>
              </w:rPr>
            </w:pPr>
          </w:p>
        </w:tc>
      </w:tr>
    </w:tbl>
    <w:p w14:paraId="6FADFE57" w14:textId="77777777" w:rsidR="001F167D" w:rsidRDefault="001F167D">
      <w:pPr>
        <w:rPr>
          <w:sz w:val="26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3"/>
        <w:gridCol w:w="709"/>
        <w:gridCol w:w="709"/>
        <w:gridCol w:w="594"/>
        <w:gridCol w:w="682"/>
        <w:gridCol w:w="567"/>
        <w:gridCol w:w="708"/>
        <w:gridCol w:w="709"/>
        <w:gridCol w:w="567"/>
        <w:gridCol w:w="567"/>
        <w:gridCol w:w="851"/>
      </w:tblGrid>
      <w:tr w:rsidR="005D6DD3" w14:paraId="4EBA6E07" w14:textId="77777777" w:rsidTr="005D6DD3">
        <w:trPr>
          <w:trHeight w:val="553"/>
        </w:trPr>
        <w:tc>
          <w:tcPr>
            <w:tcW w:w="567" w:type="dxa"/>
          </w:tcPr>
          <w:p w14:paraId="01034074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3543" w:type="dxa"/>
          </w:tcPr>
          <w:p w14:paraId="74CC4488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5B6DFD8E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25A52866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94" w:type="dxa"/>
          </w:tcPr>
          <w:p w14:paraId="4C0B958A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682" w:type="dxa"/>
          </w:tcPr>
          <w:p w14:paraId="7374A9B8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5D9FE8D6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14:paraId="5AB43048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4DAD327E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0876DAAD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52AFDC96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14:paraId="3FAE5A1B" w14:textId="77777777" w:rsidR="005D6DD3" w:rsidRDefault="005D6DD3">
            <w:pPr>
              <w:pStyle w:val="TableParagraph"/>
              <w:rPr>
                <w:sz w:val="26"/>
              </w:rPr>
            </w:pPr>
          </w:p>
        </w:tc>
      </w:tr>
      <w:tr w:rsidR="005D6DD3" w14:paraId="776F5567" w14:textId="77777777" w:rsidTr="005D6DD3">
        <w:trPr>
          <w:trHeight w:val="1104"/>
        </w:trPr>
        <w:tc>
          <w:tcPr>
            <w:tcW w:w="567" w:type="dxa"/>
          </w:tcPr>
          <w:p w14:paraId="611BD783" w14:textId="77777777" w:rsidR="005D6DD3" w:rsidRDefault="005D6DD3">
            <w:pPr>
              <w:pStyle w:val="TableParagraph"/>
              <w:spacing w:line="271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3</w:t>
            </w:r>
          </w:p>
        </w:tc>
        <w:tc>
          <w:tcPr>
            <w:tcW w:w="3543" w:type="dxa"/>
          </w:tcPr>
          <w:p w14:paraId="042795AF" w14:textId="77777777" w:rsidR="005D6DD3" w:rsidRDefault="005D6DD3">
            <w:pPr>
              <w:pStyle w:val="TableParagraph"/>
              <w:ind w:left="107" w:right="57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Формирование умения</w:t>
            </w:r>
            <w:r>
              <w:rPr>
                <w:rFonts w:ascii="Arial" w:hAnsi="Arial"/>
                <w:b/>
                <w:i/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выполнять</w:t>
            </w:r>
            <w:r>
              <w:rPr>
                <w:rFonts w:ascii="Arial" w:hAnsi="Arial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задани</w:t>
            </w:r>
            <w:r>
              <w:rPr>
                <w:rFonts w:ascii="Arial" w:hAnsi="Arial"/>
                <w:b/>
                <w:sz w:val="24"/>
              </w:rPr>
              <w:t>е</w:t>
            </w:r>
          </w:p>
        </w:tc>
        <w:tc>
          <w:tcPr>
            <w:tcW w:w="709" w:type="dxa"/>
          </w:tcPr>
          <w:p w14:paraId="7DA60CEC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664ABC55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94" w:type="dxa"/>
          </w:tcPr>
          <w:p w14:paraId="5C27F9CB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682" w:type="dxa"/>
          </w:tcPr>
          <w:p w14:paraId="04A6D6B0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0F86CDAC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14:paraId="418CE7A5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559F8C91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64E07888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127CDBCA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14:paraId="5B089AD0" w14:textId="77777777" w:rsidR="005D6DD3" w:rsidRDefault="005D6DD3">
            <w:pPr>
              <w:pStyle w:val="TableParagraph"/>
              <w:rPr>
                <w:sz w:val="26"/>
              </w:rPr>
            </w:pPr>
          </w:p>
        </w:tc>
      </w:tr>
      <w:tr w:rsidR="005D6DD3" w14:paraId="2D607A05" w14:textId="77777777" w:rsidTr="005D6DD3">
        <w:trPr>
          <w:trHeight w:val="2483"/>
        </w:trPr>
        <w:tc>
          <w:tcPr>
            <w:tcW w:w="567" w:type="dxa"/>
          </w:tcPr>
          <w:p w14:paraId="052C3ECB" w14:textId="77777777" w:rsidR="005D6DD3" w:rsidRDefault="005D6DD3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14:paraId="0D71944B" w14:textId="77777777" w:rsidR="005D6DD3" w:rsidRDefault="005D6DD3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4</w:t>
            </w:r>
          </w:p>
        </w:tc>
        <w:tc>
          <w:tcPr>
            <w:tcW w:w="3543" w:type="dxa"/>
          </w:tcPr>
          <w:p w14:paraId="5952AA9B" w14:textId="77777777" w:rsidR="005D6DD3" w:rsidRDefault="005D6DD3">
            <w:pPr>
              <w:pStyle w:val="TableParagraph"/>
              <w:ind w:left="107" w:right="157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Формирование умения са-</w:t>
            </w:r>
            <w:r>
              <w:rPr>
                <w:rFonts w:ascii="Arial" w:hAnsi="Arial"/>
                <w:b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мостоятельно перехо-</w:t>
            </w:r>
            <w:r>
              <w:rPr>
                <w:rFonts w:ascii="Arial" w:hAns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дить от одного задания</w:t>
            </w:r>
            <w:r>
              <w:rPr>
                <w:rFonts w:ascii="Arial" w:hAns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(операции,</w:t>
            </w:r>
          </w:p>
          <w:p w14:paraId="5367E056" w14:textId="77777777" w:rsidR="005D6DD3" w:rsidRDefault="005D6DD3">
            <w:pPr>
              <w:pStyle w:val="TableParagraph"/>
              <w:ind w:left="107" w:right="121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действия) к другому в со-</w:t>
            </w:r>
            <w:r>
              <w:rPr>
                <w:rFonts w:ascii="Arial" w:hAnsi="Arial"/>
                <w:b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ответствии с расписа-</w:t>
            </w:r>
            <w:r>
              <w:rPr>
                <w:rFonts w:ascii="Arial" w:hAns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нием занятий, алгорит-</w:t>
            </w:r>
            <w:r>
              <w:rPr>
                <w:rFonts w:ascii="Arial" w:hAns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мом</w:t>
            </w:r>
          </w:p>
          <w:p w14:paraId="53162FE3" w14:textId="77777777" w:rsidR="005D6DD3" w:rsidRDefault="005D6DD3">
            <w:pPr>
              <w:pStyle w:val="TableParagraph"/>
              <w:spacing w:line="261" w:lineRule="exact"/>
              <w:ind w:left="107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действия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и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т.д.</w:t>
            </w:r>
          </w:p>
        </w:tc>
        <w:tc>
          <w:tcPr>
            <w:tcW w:w="709" w:type="dxa"/>
          </w:tcPr>
          <w:p w14:paraId="1537FFD8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205EB5EC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94" w:type="dxa"/>
          </w:tcPr>
          <w:p w14:paraId="6C75D7E7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682" w:type="dxa"/>
          </w:tcPr>
          <w:p w14:paraId="7FE8A975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1BB9E71D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14:paraId="45E415E2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5A284A7A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56BE202E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56E57A33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14:paraId="3C8DC92C" w14:textId="77777777" w:rsidR="005D6DD3" w:rsidRDefault="005D6DD3">
            <w:pPr>
              <w:pStyle w:val="TableParagraph"/>
              <w:rPr>
                <w:sz w:val="26"/>
              </w:rPr>
            </w:pPr>
          </w:p>
        </w:tc>
      </w:tr>
      <w:tr w:rsidR="005D6DD3" w14:paraId="712B2D21" w14:textId="77777777" w:rsidTr="005D6DD3">
        <w:trPr>
          <w:trHeight w:val="552"/>
        </w:trPr>
        <w:tc>
          <w:tcPr>
            <w:tcW w:w="4110" w:type="dxa"/>
            <w:gridSpan w:val="2"/>
          </w:tcPr>
          <w:p w14:paraId="6935CD02" w14:textId="77777777" w:rsidR="005D6DD3" w:rsidRDefault="005D6DD3">
            <w:pPr>
              <w:pStyle w:val="TableParagraph"/>
              <w:spacing w:line="271" w:lineRule="exact"/>
              <w:ind w:left="71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Общее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количество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баллов</w:t>
            </w:r>
          </w:p>
        </w:tc>
        <w:tc>
          <w:tcPr>
            <w:tcW w:w="709" w:type="dxa"/>
          </w:tcPr>
          <w:p w14:paraId="5006B299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2BFE6E80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94" w:type="dxa"/>
          </w:tcPr>
          <w:p w14:paraId="5AE1F2F3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682" w:type="dxa"/>
          </w:tcPr>
          <w:p w14:paraId="293234F0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06259ACE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14:paraId="6BB08C7A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6F0A14A3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0C695D7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0D6F5737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14:paraId="03718112" w14:textId="77777777" w:rsidR="005D6DD3" w:rsidRDefault="005D6DD3">
            <w:pPr>
              <w:pStyle w:val="TableParagraph"/>
              <w:rPr>
                <w:sz w:val="26"/>
              </w:rPr>
            </w:pPr>
          </w:p>
        </w:tc>
      </w:tr>
      <w:tr w:rsidR="005D6DD3" w14:paraId="2B3E488D" w14:textId="77777777" w:rsidTr="005D6DD3">
        <w:trPr>
          <w:trHeight w:val="551"/>
        </w:trPr>
        <w:tc>
          <w:tcPr>
            <w:tcW w:w="4110" w:type="dxa"/>
            <w:gridSpan w:val="2"/>
          </w:tcPr>
          <w:p w14:paraId="206F2F8B" w14:textId="77777777" w:rsidR="005D6DD3" w:rsidRDefault="005D6DD3">
            <w:pPr>
              <w:pStyle w:val="TableParagraph"/>
              <w:spacing w:line="269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БУД</w:t>
            </w:r>
          </w:p>
        </w:tc>
        <w:tc>
          <w:tcPr>
            <w:tcW w:w="709" w:type="dxa"/>
          </w:tcPr>
          <w:p w14:paraId="647FB858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12CFE170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94" w:type="dxa"/>
          </w:tcPr>
          <w:p w14:paraId="4C083484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682" w:type="dxa"/>
          </w:tcPr>
          <w:p w14:paraId="71D399F2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5DC5CBA1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14:paraId="0821BCED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14:paraId="115996FC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3501EE94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262A83FA" w14:textId="77777777" w:rsidR="005D6DD3" w:rsidRDefault="005D6DD3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14:paraId="4815C9FD" w14:textId="77777777" w:rsidR="005D6DD3" w:rsidRDefault="005D6DD3">
            <w:pPr>
              <w:pStyle w:val="TableParagraph"/>
              <w:rPr>
                <w:sz w:val="26"/>
              </w:rPr>
            </w:pPr>
          </w:p>
        </w:tc>
      </w:tr>
    </w:tbl>
    <w:p w14:paraId="0F720984" w14:textId="77777777" w:rsidR="001F167D" w:rsidRDefault="001F167D">
      <w:pPr>
        <w:pStyle w:val="a3"/>
        <w:spacing w:before="11"/>
        <w:ind w:left="0"/>
        <w:jc w:val="left"/>
        <w:rPr>
          <w:rFonts w:ascii="Arial"/>
          <w:b/>
          <w:sz w:val="19"/>
        </w:rPr>
      </w:pPr>
    </w:p>
    <w:p w14:paraId="24E3BA96" w14:textId="77777777" w:rsidR="001F167D" w:rsidRDefault="001F167D">
      <w:pPr>
        <w:rPr>
          <w:rFonts w:ascii="Arial"/>
          <w:sz w:val="19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4F79D7B8" w14:textId="77777777" w:rsidR="001F167D" w:rsidRDefault="00E44A9C">
      <w:pPr>
        <w:pStyle w:val="11"/>
        <w:spacing w:before="89"/>
      </w:pPr>
      <w:r>
        <w:t>Таблица</w:t>
      </w:r>
      <w:r>
        <w:rPr>
          <w:spacing w:val="-16"/>
        </w:rPr>
        <w:t xml:space="preserve"> </w:t>
      </w:r>
      <w:r>
        <w:t>4</w:t>
      </w:r>
    </w:p>
    <w:p w14:paraId="105595C6" w14:textId="77777777" w:rsidR="001F167D" w:rsidRDefault="00E44A9C">
      <w:pPr>
        <w:pStyle w:val="a3"/>
        <w:ind w:left="0"/>
        <w:jc w:val="left"/>
        <w:rPr>
          <w:b/>
          <w:sz w:val="30"/>
        </w:rPr>
      </w:pPr>
      <w:r>
        <w:br w:type="column"/>
      </w:r>
    </w:p>
    <w:p w14:paraId="3E5F7DEF" w14:textId="77777777" w:rsidR="001F167D" w:rsidRDefault="001F167D">
      <w:pPr>
        <w:pStyle w:val="a3"/>
        <w:spacing w:before="2"/>
        <w:ind w:left="0"/>
        <w:jc w:val="left"/>
        <w:rPr>
          <w:b/>
          <w:sz w:val="27"/>
        </w:rPr>
      </w:pPr>
    </w:p>
    <w:p w14:paraId="12640FEE" w14:textId="40B790F9" w:rsidR="005D6DD3" w:rsidRDefault="00E44A9C" w:rsidP="005D6DD3">
      <w:pPr>
        <w:pStyle w:val="TableParagraph"/>
      </w:pPr>
      <w:r>
        <w:t>Журнал итоговых достижений БУД обучающихся</w:t>
      </w:r>
      <w:r>
        <w:rPr>
          <w:u w:val="single"/>
        </w:rPr>
        <w:tab/>
      </w:r>
      <w:r w:rsidR="005D6DD3">
        <w:rPr>
          <w:u w:val="single"/>
        </w:rPr>
        <w:t>_______________________</w:t>
      </w:r>
      <w:r>
        <w:t>класса</w:t>
      </w:r>
    </w:p>
    <w:p w14:paraId="706F0BB8" w14:textId="7EF9714D" w:rsidR="001F167D" w:rsidRDefault="005D6DD3" w:rsidP="005D6DD3">
      <w:pPr>
        <w:pStyle w:val="TableParagraph"/>
      </w:pPr>
      <w:r>
        <w:t xml:space="preserve">                                                     </w:t>
      </w:r>
      <w:r w:rsidR="00E44A9C">
        <w:rPr>
          <w:u w:val="single"/>
        </w:rPr>
        <w:tab/>
      </w:r>
      <w:r w:rsidR="00E44A9C">
        <w:t>уч.год</w:t>
      </w:r>
    </w:p>
    <w:p w14:paraId="6F218023" w14:textId="77777777" w:rsidR="001F167D" w:rsidRDefault="001F167D">
      <w:pPr>
        <w:spacing w:line="278" w:lineRule="auto"/>
        <w:rPr>
          <w:sz w:val="28"/>
        </w:rPr>
        <w:sectPr w:rsidR="001F167D">
          <w:type w:val="continuous"/>
          <w:pgSz w:w="11910" w:h="16840"/>
          <w:pgMar w:top="1560" w:right="0" w:bottom="280" w:left="320" w:header="720" w:footer="720" w:gutter="0"/>
          <w:cols w:num="2" w:space="720" w:equalWidth="0">
            <w:col w:w="2109" w:space="40"/>
            <w:col w:w="9441"/>
          </w:cols>
        </w:sectPr>
      </w:pPr>
    </w:p>
    <w:p w14:paraId="733DA6F0" w14:textId="77777777" w:rsidR="001F167D" w:rsidRDefault="001F167D">
      <w:pPr>
        <w:pStyle w:val="a3"/>
        <w:spacing w:before="10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158"/>
        <w:gridCol w:w="2016"/>
        <w:gridCol w:w="1577"/>
        <w:gridCol w:w="1560"/>
        <w:gridCol w:w="1701"/>
      </w:tblGrid>
      <w:tr w:rsidR="001F167D" w14:paraId="5E8DCE13" w14:textId="77777777">
        <w:trPr>
          <w:trHeight w:val="503"/>
        </w:trPr>
        <w:tc>
          <w:tcPr>
            <w:tcW w:w="617" w:type="dxa"/>
            <w:vMerge w:val="restart"/>
            <w:tcBorders>
              <w:bottom w:val="nil"/>
            </w:tcBorders>
          </w:tcPr>
          <w:p w14:paraId="1F3A3881" w14:textId="77777777" w:rsidR="001F167D" w:rsidRDefault="00E44A9C">
            <w:pPr>
              <w:pStyle w:val="TableParagraph"/>
              <w:ind w:left="110" w:right="76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158" w:type="dxa"/>
            <w:vMerge w:val="restart"/>
            <w:tcBorders>
              <w:bottom w:val="nil"/>
            </w:tcBorders>
          </w:tcPr>
          <w:p w14:paraId="17967552" w14:textId="77777777" w:rsidR="001F167D" w:rsidRDefault="00E44A9C">
            <w:pPr>
              <w:pStyle w:val="TableParagraph"/>
              <w:spacing w:line="322" w:lineRule="exact"/>
              <w:ind w:left="143" w:right="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Ф.И.</w:t>
            </w:r>
          </w:p>
          <w:p w14:paraId="021F9712" w14:textId="77777777" w:rsidR="001F167D" w:rsidRDefault="00E44A9C">
            <w:pPr>
              <w:pStyle w:val="TableParagraph"/>
              <w:ind w:left="144" w:right="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обучающегося</w:t>
            </w:r>
          </w:p>
        </w:tc>
        <w:tc>
          <w:tcPr>
            <w:tcW w:w="6854" w:type="dxa"/>
            <w:gridSpan w:val="4"/>
          </w:tcPr>
          <w:p w14:paraId="10F33D92" w14:textId="77777777" w:rsidR="001F167D" w:rsidRDefault="00E44A9C">
            <w:pPr>
              <w:pStyle w:val="TableParagraph"/>
              <w:ind w:left="2614" w:right="26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</w:t>
            </w:r>
          </w:p>
        </w:tc>
      </w:tr>
      <w:tr w:rsidR="001F167D" w14:paraId="1E131BAF" w14:textId="77777777">
        <w:trPr>
          <w:trHeight w:val="338"/>
        </w:trPr>
        <w:tc>
          <w:tcPr>
            <w:tcW w:w="617" w:type="dxa"/>
            <w:vMerge/>
            <w:tcBorders>
              <w:top w:val="nil"/>
              <w:bottom w:val="nil"/>
            </w:tcBorders>
          </w:tcPr>
          <w:p w14:paraId="01279D0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  <w:bottom w:val="nil"/>
            </w:tcBorders>
          </w:tcPr>
          <w:p w14:paraId="67C0AFA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tcBorders>
              <w:bottom w:val="nil"/>
            </w:tcBorders>
          </w:tcPr>
          <w:p w14:paraId="661F486C" w14:textId="77777777" w:rsidR="001F167D" w:rsidRDefault="00E44A9C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Подготовка</w:t>
            </w:r>
          </w:p>
        </w:tc>
        <w:tc>
          <w:tcPr>
            <w:tcW w:w="1577" w:type="dxa"/>
            <w:tcBorders>
              <w:bottom w:val="nil"/>
            </w:tcBorders>
          </w:tcPr>
          <w:p w14:paraId="592A49B9" w14:textId="77777777" w:rsidR="001F167D" w:rsidRDefault="00E44A9C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Формиро-</w:t>
            </w:r>
          </w:p>
        </w:tc>
        <w:tc>
          <w:tcPr>
            <w:tcW w:w="1560" w:type="dxa"/>
            <w:tcBorders>
              <w:bottom w:val="nil"/>
            </w:tcBorders>
          </w:tcPr>
          <w:p w14:paraId="465B2D07" w14:textId="77777777" w:rsidR="001F167D" w:rsidRDefault="00E44A9C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Формиро-</w:t>
            </w:r>
          </w:p>
        </w:tc>
        <w:tc>
          <w:tcPr>
            <w:tcW w:w="1701" w:type="dxa"/>
            <w:tcBorders>
              <w:bottom w:val="nil"/>
            </w:tcBorders>
          </w:tcPr>
          <w:p w14:paraId="32DB31D2" w14:textId="77777777" w:rsidR="001F167D" w:rsidRDefault="00E44A9C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Формиро-</w:t>
            </w:r>
          </w:p>
        </w:tc>
      </w:tr>
      <w:tr w:rsidR="001F167D" w14:paraId="0312418B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5E19CC9C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1ECB53D1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795B35EA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ребенка к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3B304CAB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вание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6F9FCEF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вание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693B3B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уме-</w:t>
            </w:r>
          </w:p>
        </w:tc>
      </w:tr>
      <w:tr w:rsidR="001F167D" w14:paraId="2F2A34F6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6E6935C1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55401929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171227F8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нахождению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2E94020D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учебного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1F85F5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631504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само-</w:t>
            </w:r>
          </w:p>
        </w:tc>
      </w:tr>
      <w:tr w:rsidR="001F167D" w14:paraId="15D0981A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013E9A9C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59BE12F6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6BEA3B5C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обучению в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3F4357B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поведения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B4694E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выпол-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38A2F7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стоятельно</w:t>
            </w:r>
          </w:p>
        </w:tc>
      </w:tr>
      <w:tr w:rsidR="001F167D" w14:paraId="1BEABE41" w14:textId="77777777">
        <w:trPr>
          <w:trHeight w:val="344"/>
        </w:trPr>
        <w:tc>
          <w:tcPr>
            <w:tcW w:w="617" w:type="dxa"/>
            <w:tcBorders>
              <w:top w:val="nil"/>
              <w:bottom w:val="nil"/>
            </w:tcBorders>
          </w:tcPr>
          <w:p w14:paraId="7E67E406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72A3BE6D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0ECD4C5E" w14:textId="77777777" w:rsidR="001F167D" w:rsidRDefault="00E44A9C">
            <w:pPr>
              <w:pStyle w:val="TableParagraph"/>
              <w:spacing w:before="5"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среде сверст-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74F773DC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424A439" w14:textId="77777777" w:rsidR="001F167D" w:rsidRDefault="00E44A9C">
            <w:pPr>
              <w:pStyle w:val="TableParagraph"/>
              <w:spacing w:before="5"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нять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зада-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BD0EBA" w14:textId="77777777" w:rsidR="001F167D" w:rsidRDefault="00E44A9C">
            <w:pPr>
              <w:pStyle w:val="TableParagraph"/>
              <w:spacing w:before="5" w:line="31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переходить</w:t>
            </w:r>
          </w:p>
        </w:tc>
      </w:tr>
      <w:tr w:rsidR="001F167D" w14:paraId="7AB1C87F" w14:textId="77777777">
        <w:trPr>
          <w:trHeight w:val="344"/>
        </w:trPr>
        <w:tc>
          <w:tcPr>
            <w:tcW w:w="617" w:type="dxa"/>
            <w:tcBorders>
              <w:top w:val="nil"/>
              <w:bottom w:val="nil"/>
            </w:tcBorders>
          </w:tcPr>
          <w:p w14:paraId="17917E6F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43AC325A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40149238" w14:textId="77777777" w:rsidR="001F167D" w:rsidRDefault="00E44A9C">
            <w:pPr>
              <w:pStyle w:val="TableParagraph"/>
              <w:spacing w:before="6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ников,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эмо-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703A3AEB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4F33BA4" w14:textId="77777777" w:rsidR="001F167D" w:rsidRDefault="00E44A9C">
            <w:pPr>
              <w:pStyle w:val="TableParagraph"/>
              <w:spacing w:before="6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43B635" w14:textId="77777777" w:rsidR="001F167D" w:rsidRDefault="00E44A9C">
            <w:pPr>
              <w:pStyle w:val="TableParagraph"/>
              <w:spacing w:before="6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одного</w:t>
            </w:r>
          </w:p>
        </w:tc>
      </w:tr>
      <w:tr w:rsidR="001F167D" w14:paraId="7C761B19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1165A7A7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03DD7149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614FB929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циональному,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4A7F4A36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4EDE2D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AE0EAF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</w:p>
        </w:tc>
      </w:tr>
      <w:tr w:rsidR="001F167D" w14:paraId="03B6282E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59FA91E1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7CBB520E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3947E3D0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коммуника-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5FB7ECD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3C48F3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C7813F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(операции,</w:t>
            </w:r>
          </w:p>
        </w:tc>
      </w:tr>
      <w:tr w:rsidR="001F167D" w14:paraId="4E22BA92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7E301B76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169A8B42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41DD3386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тивному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5E0E7FA2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434F87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A4EDA8A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действия)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</w:p>
        </w:tc>
      </w:tr>
      <w:tr w:rsidR="001F167D" w14:paraId="302AAD38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255C5619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625FB580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0CC2E717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имодействию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2C280CF0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8513C7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75482CC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другому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</w:tc>
      </w:tr>
      <w:tr w:rsidR="001F167D" w14:paraId="5CA44BD2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70440067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7BD05F0F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03DBB52B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группой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EC1E9B2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2F188D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CD8640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соответ-</w:t>
            </w:r>
          </w:p>
        </w:tc>
      </w:tr>
      <w:tr w:rsidR="001F167D" w14:paraId="5F0D1689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25FD99D2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0D02E1A9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4297D81A" w14:textId="77777777" w:rsidR="001F167D" w:rsidRDefault="00E44A9C">
            <w:pPr>
              <w:pStyle w:val="TableParagraph"/>
              <w:spacing w:before="5"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564A30C4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3DA871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73DDB5" w14:textId="77777777" w:rsidR="001F167D" w:rsidRDefault="00E44A9C">
            <w:pPr>
              <w:pStyle w:val="TableParagraph"/>
              <w:spacing w:before="5" w:line="31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ствии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</w:tc>
      </w:tr>
      <w:tr w:rsidR="001F167D" w14:paraId="67D8C6FA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14265EF0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1F14D683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7D761157" w14:textId="77777777" w:rsidR="001F167D" w:rsidRDefault="00E44A9C">
            <w:pPr>
              <w:pStyle w:val="TableParagraph"/>
              <w:spacing w:before="5" w:line="318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щихся</w:t>
            </w:r>
            <w:r>
              <w:rPr>
                <w:sz w:val="28"/>
              </w:rPr>
              <w:t>.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358427D3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9F88ED0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8B8E24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расписа-</w:t>
            </w:r>
          </w:p>
        </w:tc>
      </w:tr>
      <w:tr w:rsidR="001F167D" w14:paraId="4C11941B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0256651A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477148B9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5FFFB67A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70084BEC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558244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07322FA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нием заня-</w:t>
            </w:r>
          </w:p>
        </w:tc>
      </w:tr>
      <w:tr w:rsidR="001F167D" w14:paraId="2F1F026B" w14:textId="77777777">
        <w:trPr>
          <w:trHeight w:val="344"/>
        </w:trPr>
        <w:tc>
          <w:tcPr>
            <w:tcW w:w="617" w:type="dxa"/>
            <w:tcBorders>
              <w:top w:val="nil"/>
              <w:bottom w:val="nil"/>
            </w:tcBorders>
          </w:tcPr>
          <w:p w14:paraId="596BADFE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12FECF7B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546A4BDE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0CED679B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AC64A0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9D1443" w14:textId="77777777" w:rsidR="001F167D" w:rsidRDefault="00E44A9C">
            <w:pPr>
              <w:pStyle w:val="TableParagraph"/>
              <w:spacing w:before="5" w:line="31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тий,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алго-</w:t>
            </w:r>
          </w:p>
        </w:tc>
      </w:tr>
      <w:tr w:rsidR="001F167D" w14:paraId="030850F1" w14:textId="77777777">
        <w:trPr>
          <w:trHeight w:val="344"/>
        </w:trPr>
        <w:tc>
          <w:tcPr>
            <w:tcW w:w="617" w:type="dxa"/>
            <w:tcBorders>
              <w:top w:val="nil"/>
              <w:bottom w:val="nil"/>
            </w:tcBorders>
          </w:tcPr>
          <w:p w14:paraId="53AC7F90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1BA69619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60D90E4D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02069C48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A636BE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D8F06E5" w14:textId="77777777" w:rsidR="001F167D" w:rsidRDefault="00E44A9C">
            <w:pPr>
              <w:pStyle w:val="TableParagraph"/>
              <w:spacing w:before="6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ритмом</w:t>
            </w:r>
          </w:p>
        </w:tc>
      </w:tr>
      <w:tr w:rsidR="001F167D" w14:paraId="44AA95DA" w14:textId="77777777">
        <w:trPr>
          <w:trHeight w:val="343"/>
        </w:trPr>
        <w:tc>
          <w:tcPr>
            <w:tcW w:w="617" w:type="dxa"/>
            <w:tcBorders>
              <w:top w:val="nil"/>
              <w:bottom w:val="nil"/>
            </w:tcBorders>
          </w:tcPr>
          <w:p w14:paraId="7115E78B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14:paraId="7060AFF7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484B79DC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28ED2C1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37E3D3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2BC17C" w14:textId="77777777" w:rsidR="001F167D" w:rsidRDefault="00E44A9C">
            <w:pPr>
              <w:pStyle w:val="TableParagraph"/>
              <w:spacing w:before="5"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</w:tr>
      <w:tr w:rsidR="001F167D" w14:paraId="68C06AAC" w14:textId="77777777">
        <w:trPr>
          <w:trHeight w:val="508"/>
        </w:trPr>
        <w:tc>
          <w:tcPr>
            <w:tcW w:w="617" w:type="dxa"/>
            <w:tcBorders>
              <w:top w:val="nil"/>
            </w:tcBorders>
          </w:tcPr>
          <w:p w14:paraId="5F43A3EF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14:paraId="40F4FC90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14:paraId="1189FA01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14:paraId="7548BC18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264ECB8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4D9F607" w14:textId="77777777" w:rsidR="001F167D" w:rsidRDefault="00E44A9C">
            <w:pPr>
              <w:pStyle w:val="TableParagraph"/>
              <w:spacing w:before="5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т.д.</w:t>
            </w:r>
          </w:p>
        </w:tc>
      </w:tr>
      <w:tr w:rsidR="001F167D" w14:paraId="131162BA" w14:textId="77777777">
        <w:trPr>
          <w:trHeight w:val="503"/>
        </w:trPr>
        <w:tc>
          <w:tcPr>
            <w:tcW w:w="617" w:type="dxa"/>
          </w:tcPr>
          <w:p w14:paraId="38C92A44" w14:textId="77777777" w:rsidR="001F167D" w:rsidRDefault="00E44A9C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158" w:type="dxa"/>
          </w:tcPr>
          <w:p w14:paraId="18674E1E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2016" w:type="dxa"/>
          </w:tcPr>
          <w:p w14:paraId="4E2C9F74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77" w:type="dxa"/>
          </w:tcPr>
          <w:p w14:paraId="20EDF4B7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63D1E692" w14:textId="77777777" w:rsidR="001F167D" w:rsidRDefault="001F16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14:paraId="068763EE" w14:textId="77777777" w:rsidR="001F167D" w:rsidRDefault="001F167D">
            <w:pPr>
              <w:pStyle w:val="TableParagraph"/>
              <w:rPr>
                <w:sz w:val="26"/>
              </w:rPr>
            </w:pPr>
          </w:p>
        </w:tc>
      </w:tr>
    </w:tbl>
    <w:p w14:paraId="1D053511" w14:textId="77777777" w:rsidR="001F167D" w:rsidRDefault="001F167D">
      <w:pPr>
        <w:rPr>
          <w:sz w:val="26"/>
        </w:rPr>
        <w:sectPr w:rsidR="001F167D">
          <w:type w:val="continuous"/>
          <w:pgSz w:w="11910" w:h="16840"/>
          <w:pgMar w:top="1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158"/>
        <w:gridCol w:w="2016"/>
        <w:gridCol w:w="1577"/>
        <w:gridCol w:w="1560"/>
        <w:gridCol w:w="1701"/>
      </w:tblGrid>
      <w:tr w:rsidR="001F167D" w14:paraId="25D3BA1C" w14:textId="77777777">
        <w:trPr>
          <w:trHeight w:val="503"/>
        </w:trPr>
        <w:tc>
          <w:tcPr>
            <w:tcW w:w="617" w:type="dxa"/>
          </w:tcPr>
          <w:p w14:paraId="6BD18931" w14:textId="77777777" w:rsidR="001F167D" w:rsidRDefault="00E44A9C">
            <w:pPr>
              <w:pStyle w:val="TableParagraph"/>
              <w:spacing w:line="319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58" w:type="dxa"/>
          </w:tcPr>
          <w:p w14:paraId="60890998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2016" w:type="dxa"/>
          </w:tcPr>
          <w:p w14:paraId="04420289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577" w:type="dxa"/>
          </w:tcPr>
          <w:p w14:paraId="7367EDF9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7521701A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14:paraId="1ED67F06" w14:textId="77777777" w:rsidR="001F167D" w:rsidRDefault="001F167D">
            <w:pPr>
              <w:pStyle w:val="TableParagraph"/>
              <w:rPr>
                <w:sz w:val="28"/>
              </w:rPr>
            </w:pPr>
          </w:p>
        </w:tc>
      </w:tr>
      <w:tr w:rsidR="001F167D" w14:paraId="7DBAD18F" w14:textId="77777777">
        <w:trPr>
          <w:trHeight w:val="504"/>
        </w:trPr>
        <w:tc>
          <w:tcPr>
            <w:tcW w:w="617" w:type="dxa"/>
          </w:tcPr>
          <w:p w14:paraId="46978F1A" w14:textId="77777777" w:rsidR="001F167D" w:rsidRDefault="00E44A9C">
            <w:pPr>
              <w:pStyle w:val="TableParagraph"/>
              <w:spacing w:line="319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158" w:type="dxa"/>
          </w:tcPr>
          <w:p w14:paraId="3F59A47F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2016" w:type="dxa"/>
          </w:tcPr>
          <w:p w14:paraId="6D0883FC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577" w:type="dxa"/>
          </w:tcPr>
          <w:p w14:paraId="7ABC514E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258819CB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14:paraId="71524F58" w14:textId="77777777" w:rsidR="001F167D" w:rsidRDefault="001F167D">
            <w:pPr>
              <w:pStyle w:val="TableParagraph"/>
              <w:rPr>
                <w:sz w:val="28"/>
              </w:rPr>
            </w:pPr>
          </w:p>
        </w:tc>
      </w:tr>
      <w:tr w:rsidR="001F167D" w14:paraId="4DE8F81D" w14:textId="77777777">
        <w:trPr>
          <w:trHeight w:val="503"/>
        </w:trPr>
        <w:tc>
          <w:tcPr>
            <w:tcW w:w="617" w:type="dxa"/>
          </w:tcPr>
          <w:p w14:paraId="03065F0D" w14:textId="77777777" w:rsidR="001F167D" w:rsidRDefault="00E44A9C">
            <w:pPr>
              <w:pStyle w:val="TableParagraph"/>
              <w:spacing w:line="319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158" w:type="dxa"/>
          </w:tcPr>
          <w:p w14:paraId="26793231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2016" w:type="dxa"/>
          </w:tcPr>
          <w:p w14:paraId="12874BAF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577" w:type="dxa"/>
          </w:tcPr>
          <w:p w14:paraId="6B6F46CC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26FBF23A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14:paraId="2A886720" w14:textId="77777777" w:rsidR="001F167D" w:rsidRDefault="001F167D">
            <w:pPr>
              <w:pStyle w:val="TableParagraph"/>
              <w:rPr>
                <w:sz w:val="28"/>
              </w:rPr>
            </w:pPr>
          </w:p>
        </w:tc>
      </w:tr>
      <w:tr w:rsidR="001F167D" w14:paraId="29BCB829" w14:textId="77777777">
        <w:trPr>
          <w:trHeight w:val="503"/>
        </w:trPr>
        <w:tc>
          <w:tcPr>
            <w:tcW w:w="617" w:type="dxa"/>
          </w:tcPr>
          <w:p w14:paraId="7D8340EE" w14:textId="77777777" w:rsidR="001F167D" w:rsidRDefault="00E44A9C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158" w:type="dxa"/>
          </w:tcPr>
          <w:p w14:paraId="2F5EE6D8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2016" w:type="dxa"/>
          </w:tcPr>
          <w:p w14:paraId="66CAB406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577" w:type="dxa"/>
          </w:tcPr>
          <w:p w14:paraId="096935EE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2446A695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14:paraId="457161AB" w14:textId="77777777" w:rsidR="001F167D" w:rsidRDefault="001F167D">
            <w:pPr>
              <w:pStyle w:val="TableParagraph"/>
              <w:rPr>
                <w:sz w:val="28"/>
              </w:rPr>
            </w:pPr>
          </w:p>
        </w:tc>
      </w:tr>
    </w:tbl>
    <w:p w14:paraId="47F1CAF8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22047046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1F5401A7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74D01D6F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6F062D3F" w14:textId="77777777" w:rsidR="001F167D" w:rsidRDefault="00E44A9C">
      <w:pPr>
        <w:pStyle w:val="11"/>
        <w:numPr>
          <w:ilvl w:val="0"/>
          <w:numId w:val="10"/>
        </w:numPr>
        <w:tabs>
          <w:tab w:val="left" w:pos="1374"/>
        </w:tabs>
        <w:spacing w:before="219"/>
        <w:jc w:val="both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воспитания.</w:t>
      </w:r>
    </w:p>
    <w:p w14:paraId="5B02C8E4" w14:textId="77777777" w:rsidR="001F167D" w:rsidRDefault="00E44A9C">
      <w:pPr>
        <w:spacing w:before="245"/>
        <w:ind w:left="2308"/>
        <w:rPr>
          <w:b/>
          <w:sz w:val="28"/>
        </w:rPr>
      </w:pPr>
      <w:r>
        <w:rPr>
          <w:b/>
          <w:sz w:val="28"/>
        </w:rPr>
        <w:t>VI.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Организационный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АООП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2)</w:t>
      </w:r>
    </w:p>
    <w:p w14:paraId="14E1A82D" w14:textId="77777777" w:rsidR="001F167D" w:rsidRDefault="001F167D">
      <w:pPr>
        <w:pStyle w:val="a3"/>
        <w:spacing w:before="6"/>
        <w:ind w:left="0"/>
        <w:jc w:val="left"/>
        <w:rPr>
          <w:b/>
          <w:sz w:val="36"/>
        </w:rPr>
      </w:pPr>
    </w:p>
    <w:p w14:paraId="2FFD758E" w14:textId="77777777" w:rsidR="001F167D" w:rsidRDefault="00E44A9C">
      <w:pPr>
        <w:pStyle w:val="a4"/>
        <w:numPr>
          <w:ilvl w:val="0"/>
          <w:numId w:val="10"/>
        </w:numPr>
        <w:tabs>
          <w:tab w:val="left" w:pos="1522"/>
        </w:tabs>
        <w:spacing w:line="276" w:lineRule="auto"/>
        <w:ind w:left="812" w:right="1271" w:firstLine="0"/>
        <w:rPr>
          <w:sz w:val="28"/>
        </w:rPr>
      </w:pPr>
      <w:r>
        <w:rPr>
          <w:sz w:val="28"/>
        </w:rPr>
        <w:t>Учебный план, реализующий АООП УО (вариант 2), фиксирует 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 нагрузки, максимальный объем аудиторной нагрузки обучающихся, со-</w:t>
      </w:r>
      <w:r>
        <w:rPr>
          <w:spacing w:val="1"/>
          <w:sz w:val="28"/>
        </w:rPr>
        <w:t xml:space="preserve"> </w:t>
      </w:r>
      <w:r>
        <w:rPr>
          <w:sz w:val="28"/>
        </w:rPr>
        <w:t>став и структуру обязательных предметных областей, распределяет 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"/>
          <w:sz w:val="28"/>
        </w:rPr>
        <w:t xml:space="preserve"> </w:t>
      </w:r>
      <w:r>
        <w:rPr>
          <w:sz w:val="28"/>
        </w:rPr>
        <w:t>отводимое на их 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классам 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предметам.</w:t>
      </w:r>
    </w:p>
    <w:p w14:paraId="29938CB3" w14:textId="77777777" w:rsidR="001F167D" w:rsidRDefault="00E44A9C">
      <w:pPr>
        <w:pStyle w:val="a3"/>
        <w:spacing w:line="276" w:lineRule="auto"/>
        <w:ind w:right="1273" w:firstLine="566"/>
      </w:pP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принимаемых</w:t>
      </w:r>
      <w:r>
        <w:rPr>
          <w:spacing w:val="-7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разра-</w:t>
      </w:r>
      <w:r>
        <w:rPr>
          <w:spacing w:val="-67"/>
        </w:rPr>
        <w:t xml:space="preserve"> </w:t>
      </w:r>
      <w:r>
        <w:t>ботке</w:t>
      </w:r>
      <w:r>
        <w:rPr>
          <w:spacing w:val="-11"/>
        </w:rPr>
        <w:t xml:space="preserve"> </w:t>
      </w:r>
      <w:r>
        <w:t>содержанияобразования,</w:t>
      </w:r>
      <w:r>
        <w:rPr>
          <w:spacing w:val="-9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усвоению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обра-</w:t>
      </w:r>
      <w:r>
        <w:rPr>
          <w:spacing w:val="-68"/>
        </w:rPr>
        <w:t xml:space="preserve"> </w:t>
      </w:r>
      <w:r>
        <w:t>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выступает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меха-</w:t>
      </w:r>
      <w:r>
        <w:rPr>
          <w:spacing w:val="-67"/>
        </w:rPr>
        <w:t xml:space="preserve"> </w:t>
      </w:r>
      <w:r>
        <w:t>низмов</w:t>
      </w:r>
      <w:r>
        <w:rPr>
          <w:spacing w:val="-3"/>
        </w:rPr>
        <w:t xml:space="preserve"> </w:t>
      </w:r>
      <w:r>
        <w:t>его реализации.</w:t>
      </w:r>
    </w:p>
    <w:p w14:paraId="1C8966C7" w14:textId="77777777" w:rsidR="001F167D" w:rsidRDefault="001F167D">
      <w:pPr>
        <w:pStyle w:val="a3"/>
        <w:spacing w:before="1"/>
        <w:ind w:left="0"/>
        <w:jc w:val="left"/>
        <w:rPr>
          <w:sz w:val="32"/>
        </w:rPr>
      </w:pPr>
    </w:p>
    <w:p w14:paraId="5E389929" w14:textId="77777777" w:rsidR="001F167D" w:rsidRDefault="00E44A9C">
      <w:pPr>
        <w:pStyle w:val="a3"/>
        <w:spacing w:line="278" w:lineRule="auto"/>
        <w:ind w:right="3622"/>
        <w:jc w:val="left"/>
      </w:pPr>
      <w:r>
        <w:t>Недельный учебный план представлен по этапам обучения.</w:t>
      </w:r>
      <w:r>
        <w:rPr>
          <w:spacing w:val="-67"/>
        </w:rPr>
        <w:t xml:space="preserve"> </w:t>
      </w:r>
      <w:r>
        <w:t>1этап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дополнительный,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класс.</w:t>
      </w:r>
    </w:p>
    <w:p w14:paraId="3C58B4ED" w14:textId="5D41737A" w:rsidR="001F167D" w:rsidRDefault="00E44A9C">
      <w:pPr>
        <w:pStyle w:val="a3"/>
        <w:spacing w:line="276" w:lineRule="auto"/>
        <w:ind w:right="8005"/>
        <w:jc w:val="left"/>
      </w:pPr>
      <w:r>
        <w:t>2этап - V – IX классы;</w:t>
      </w:r>
      <w:r>
        <w:rPr>
          <w:spacing w:val="1"/>
        </w:rPr>
        <w:t xml:space="preserve"> </w:t>
      </w:r>
    </w:p>
    <w:p w14:paraId="3221CBAE" w14:textId="41F7E0F7" w:rsidR="001F167D" w:rsidRDefault="00E44A9C">
      <w:pPr>
        <w:pStyle w:val="a3"/>
        <w:spacing w:line="276" w:lineRule="auto"/>
        <w:ind w:right="1281" w:firstLine="566"/>
      </w:pPr>
      <w:r>
        <w:t>Учебная нагрузка рассчитывается исходя из 33 учебных недель в году в 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7"/>
        </w:rPr>
        <w:t xml:space="preserve"> </w:t>
      </w:r>
      <w:r>
        <w:rPr>
          <w:spacing w:val="11"/>
        </w:rPr>
        <w:t>и</w:t>
      </w:r>
      <w:r w:rsidR="005D6DD3">
        <w:rPr>
          <w:spacing w:val="11"/>
        </w:rPr>
        <w:t xml:space="preserve"> </w:t>
      </w:r>
      <w:r>
        <w:rPr>
          <w:spacing w:val="11"/>
        </w:rPr>
        <w:t>в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 34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недель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5D6DD3">
        <w:t>10</w:t>
      </w:r>
      <w:r>
        <w:rPr>
          <w:spacing w:val="-2"/>
        </w:rPr>
        <w:t xml:space="preserve"> </w:t>
      </w:r>
      <w:r>
        <w:t>класс</w:t>
      </w:r>
      <w:r w:rsidR="005D6DD3">
        <w:t>ы</w:t>
      </w:r>
      <w:r>
        <w:t>.</w:t>
      </w:r>
    </w:p>
    <w:p w14:paraId="558F950C" w14:textId="1FA03760" w:rsidR="001F167D" w:rsidRDefault="00E44A9C">
      <w:pPr>
        <w:pStyle w:val="a3"/>
        <w:spacing w:line="276" w:lineRule="auto"/>
        <w:ind w:right="1274" w:firstLine="566"/>
      </w:pPr>
      <w:r>
        <w:t>Общий объем учебной нагрузки составляет не более от 3039 до 3732 ака-</w:t>
      </w:r>
      <w:r>
        <w:rPr>
          <w:spacing w:val="1"/>
        </w:rPr>
        <w:t xml:space="preserve"> </w:t>
      </w:r>
      <w:r>
        <w:t>демических</w:t>
      </w:r>
      <w:r>
        <w:rPr>
          <w:spacing w:val="1"/>
        </w:rPr>
        <w:t xml:space="preserve"> </w:t>
      </w:r>
      <w:r>
        <w:t>часов</w:t>
      </w:r>
      <w:r w:rsidR="005D6DD3">
        <w:t xml:space="preserve"> </w:t>
      </w:r>
      <w:r>
        <w:t>на</w:t>
      </w:r>
      <w:r>
        <w:rPr>
          <w:spacing w:val="-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этапе</w:t>
      </w:r>
      <w:r>
        <w:rPr>
          <w:spacing w:val="-15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(I</w:t>
      </w:r>
      <w:r>
        <w:rPr>
          <w:spacing w:val="-13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IV</w:t>
      </w:r>
      <w:r>
        <w:rPr>
          <w:spacing w:val="-16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дополнительный,</w:t>
      </w:r>
      <w:r>
        <w:rPr>
          <w:spacing w:val="-15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IV</w:t>
      </w:r>
      <w:r>
        <w:rPr>
          <w:spacing w:val="-16"/>
        </w:rPr>
        <w:t xml:space="preserve"> </w:t>
      </w:r>
      <w:r>
        <w:t>класс)</w:t>
      </w:r>
      <w:r w:rsidR="005D6DD3">
        <w:t xml:space="preserve"> и </w:t>
      </w:r>
      <w:r>
        <w:t xml:space="preserve">5066 академических часов на II этапе обучения (V - IX класс) </w:t>
      </w:r>
    </w:p>
    <w:p w14:paraId="0055C81A" w14:textId="77777777" w:rsidR="001F167D" w:rsidRDefault="00E44A9C">
      <w:pPr>
        <w:pStyle w:val="a4"/>
        <w:numPr>
          <w:ilvl w:val="0"/>
          <w:numId w:val="10"/>
        </w:numPr>
        <w:tabs>
          <w:tab w:val="left" w:pos="1376"/>
        </w:tabs>
        <w:spacing w:before="235" w:line="276" w:lineRule="auto"/>
        <w:ind w:left="812" w:right="1274" w:firstLine="0"/>
        <w:rPr>
          <w:sz w:val="28"/>
        </w:rPr>
      </w:pPr>
      <w:r>
        <w:rPr>
          <w:sz w:val="28"/>
        </w:rPr>
        <w:t>На каждом этапе обучения в учебном плане представлены шесть предмет-</w:t>
      </w:r>
      <w:r>
        <w:rPr>
          <w:spacing w:val="-67"/>
          <w:sz w:val="28"/>
        </w:rPr>
        <w:t xml:space="preserve"> </w:t>
      </w:r>
      <w:r>
        <w:rPr>
          <w:sz w:val="28"/>
        </w:rPr>
        <w:t>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областей.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2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направленность. Кроме этого, с целью коррекции недостатков психического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 обучающихся в структуру учебного плана входит и кор-</w:t>
      </w:r>
      <w:r>
        <w:rPr>
          <w:spacing w:val="-67"/>
          <w:sz w:val="28"/>
        </w:rPr>
        <w:t xml:space="preserve"> </w:t>
      </w:r>
      <w:r>
        <w:rPr>
          <w:sz w:val="28"/>
        </w:rPr>
        <w:t>рекционно-развивающая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область.</w:t>
      </w:r>
    </w:p>
    <w:p w14:paraId="75EA3FA5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p w14:paraId="3698919B" w14:textId="77777777" w:rsidR="001F167D" w:rsidRDefault="00E44A9C">
      <w:pPr>
        <w:pStyle w:val="a4"/>
        <w:numPr>
          <w:ilvl w:val="0"/>
          <w:numId w:val="10"/>
        </w:numPr>
        <w:tabs>
          <w:tab w:val="left" w:pos="1306"/>
        </w:tabs>
        <w:spacing w:before="74" w:line="278" w:lineRule="auto"/>
        <w:ind w:left="812" w:right="1398" w:firstLine="0"/>
        <w:rPr>
          <w:sz w:val="26"/>
        </w:rPr>
      </w:pPr>
      <w:r>
        <w:rPr>
          <w:sz w:val="28"/>
        </w:rPr>
        <w:t>Учебный план включает две части: обязательную часть и часть, формиру-</w:t>
      </w:r>
      <w:r>
        <w:rPr>
          <w:spacing w:val="-67"/>
          <w:sz w:val="28"/>
        </w:rPr>
        <w:t xml:space="preserve"> </w:t>
      </w:r>
      <w:r>
        <w:rPr>
          <w:sz w:val="28"/>
        </w:rPr>
        <w:t>емуюучастниками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14:paraId="1616C87E" w14:textId="77777777" w:rsidR="001F167D" w:rsidRDefault="00E44A9C">
      <w:pPr>
        <w:pStyle w:val="a3"/>
        <w:spacing w:line="276" w:lineRule="auto"/>
        <w:ind w:right="1501" w:firstLine="566"/>
        <w:jc w:val="left"/>
      </w:pPr>
      <w:r>
        <w:t>Состав учебных предметов в обязательной части учебного плана может</w:t>
      </w:r>
      <w:r>
        <w:rPr>
          <w:spacing w:val="1"/>
        </w:rPr>
        <w:t xml:space="preserve"> </w:t>
      </w:r>
      <w:r>
        <w:t>различаться для обучающихся с умеренной, тяжелой, глубокой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с тяжелыми и множествен-</w:t>
      </w:r>
      <w:r>
        <w:rPr>
          <w:spacing w:val="-67"/>
        </w:rPr>
        <w:t xml:space="preserve"> </w:t>
      </w:r>
      <w:r>
        <w:t>ными нарушениями развития разных нозологических групп и определяется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планами.</w:t>
      </w:r>
    </w:p>
    <w:p w14:paraId="031653CE" w14:textId="77777777" w:rsidR="001F167D" w:rsidRDefault="00E44A9C">
      <w:pPr>
        <w:pStyle w:val="a3"/>
        <w:spacing w:line="276" w:lineRule="auto"/>
        <w:ind w:right="1273" w:firstLine="540"/>
      </w:pPr>
      <w:r>
        <w:t>Часть учебного плана, формируемая участниками образовательных отно-</w:t>
      </w:r>
      <w:r>
        <w:rPr>
          <w:spacing w:val="1"/>
        </w:rPr>
        <w:t xml:space="preserve"> </w:t>
      </w:r>
      <w:r>
        <w:t>шений, обеспечивает реализацию особых (специфических) образовательных</w:t>
      </w:r>
      <w:r>
        <w:rPr>
          <w:spacing w:val="1"/>
        </w:rPr>
        <w:t xml:space="preserve"> </w:t>
      </w:r>
      <w:r>
        <w:t>потребностей, характерных для каждой группы обучающихся, а также индиви-</w:t>
      </w:r>
      <w:r>
        <w:rPr>
          <w:spacing w:val="-67"/>
        </w:rPr>
        <w:t xml:space="preserve"> </w:t>
      </w:r>
      <w:r>
        <w:rPr>
          <w:spacing w:val="-1"/>
        </w:rPr>
        <w:t>дуальных</w:t>
      </w:r>
      <w:r>
        <w:rPr>
          <w:spacing w:val="-20"/>
        </w:rPr>
        <w:t xml:space="preserve"> </w:t>
      </w:r>
      <w:r>
        <w:rPr>
          <w:spacing w:val="-1"/>
        </w:rPr>
        <w:t>потребностей</w:t>
      </w:r>
      <w:r>
        <w:rPr>
          <w:spacing w:val="-17"/>
        </w:rPr>
        <w:t xml:space="preserve"> </w:t>
      </w:r>
      <w:r>
        <w:t>каждого</w:t>
      </w:r>
      <w:r>
        <w:rPr>
          <w:spacing w:val="-16"/>
        </w:rPr>
        <w:t xml:space="preserve"> </w:t>
      </w:r>
      <w:r>
        <w:t>обучающегося.</w:t>
      </w:r>
      <w:r>
        <w:rPr>
          <w:spacing w:val="-17"/>
        </w:rPr>
        <w:t xml:space="preserve"> </w:t>
      </w:r>
      <w:r>
        <w:t>Таким</w:t>
      </w:r>
      <w:r>
        <w:rPr>
          <w:spacing w:val="-18"/>
        </w:rPr>
        <w:t xml:space="preserve"> </w:t>
      </w:r>
      <w:r>
        <w:t>образом,</w:t>
      </w:r>
      <w:r>
        <w:rPr>
          <w:spacing w:val="-17"/>
        </w:rPr>
        <w:t xml:space="preserve"> </w:t>
      </w:r>
      <w:r>
        <w:t>часть</w:t>
      </w:r>
      <w:r>
        <w:rPr>
          <w:spacing w:val="-18"/>
        </w:rPr>
        <w:t xml:space="preserve"> </w:t>
      </w:r>
      <w:r>
        <w:t>учебного</w:t>
      </w:r>
      <w:r>
        <w:rPr>
          <w:spacing w:val="-68"/>
        </w:rPr>
        <w:t xml:space="preserve"> </w:t>
      </w:r>
      <w:r>
        <w:t>плана, формируемая участниками образовательных отношений, предусматри-</w:t>
      </w:r>
      <w:r>
        <w:rPr>
          <w:spacing w:val="1"/>
        </w:rPr>
        <w:t xml:space="preserve"> </w:t>
      </w:r>
      <w:r>
        <w:t>вает:</w:t>
      </w:r>
    </w:p>
    <w:p w14:paraId="0A99CB00" w14:textId="77777777" w:rsidR="001F167D" w:rsidRDefault="00E44A9C">
      <w:pPr>
        <w:pStyle w:val="a4"/>
        <w:numPr>
          <w:ilvl w:val="0"/>
          <w:numId w:val="73"/>
        </w:numPr>
        <w:tabs>
          <w:tab w:val="left" w:pos="989"/>
        </w:tabs>
        <w:spacing w:line="276" w:lineRule="auto"/>
        <w:ind w:right="1280" w:firstLine="0"/>
        <w:rPr>
          <w:sz w:val="28"/>
        </w:rPr>
      </w:pPr>
      <w:r>
        <w:rPr>
          <w:sz w:val="28"/>
        </w:rPr>
        <w:t>учебные занятия, обеспечивающие различные интересы обучающихся,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этнокультурные;</w:t>
      </w:r>
    </w:p>
    <w:p w14:paraId="490D6537" w14:textId="77777777" w:rsidR="001F167D" w:rsidRDefault="00E44A9C">
      <w:pPr>
        <w:pStyle w:val="a4"/>
        <w:numPr>
          <w:ilvl w:val="0"/>
          <w:numId w:val="73"/>
        </w:numPr>
        <w:tabs>
          <w:tab w:val="left" w:pos="977"/>
        </w:tabs>
        <w:spacing w:line="276" w:lineRule="auto"/>
        <w:ind w:right="1273" w:firstLine="0"/>
        <w:rPr>
          <w:sz w:val="28"/>
        </w:rPr>
      </w:pPr>
      <w:r>
        <w:rPr>
          <w:sz w:val="28"/>
        </w:rPr>
        <w:t>увеличение учебных часов, отводимых на изучение отдельных учебных пред-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части;</w:t>
      </w:r>
    </w:p>
    <w:p w14:paraId="21F0D1E1" w14:textId="77777777" w:rsidR="001F167D" w:rsidRDefault="00E44A9C">
      <w:pPr>
        <w:pStyle w:val="a4"/>
        <w:numPr>
          <w:ilvl w:val="0"/>
          <w:numId w:val="73"/>
        </w:numPr>
        <w:tabs>
          <w:tab w:val="left" w:pos="967"/>
        </w:tabs>
        <w:spacing w:line="276" w:lineRule="auto"/>
        <w:ind w:right="1273" w:firstLine="0"/>
        <w:rPr>
          <w:sz w:val="28"/>
        </w:rPr>
      </w:pPr>
      <w:r>
        <w:rPr>
          <w:sz w:val="28"/>
        </w:rPr>
        <w:t>введение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6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образова-</w:t>
      </w:r>
      <w:r>
        <w:rPr>
          <w:spacing w:val="-68"/>
          <w:sz w:val="28"/>
        </w:rPr>
        <w:t xml:space="preserve"> </w:t>
      </w:r>
      <w:r>
        <w:rPr>
          <w:sz w:val="28"/>
        </w:rPr>
        <w:t>тельных потребностей обучающихся с умеренной, тяжелой, глубокой умствен-</w:t>
      </w:r>
      <w:r>
        <w:rPr>
          <w:spacing w:val="-67"/>
          <w:sz w:val="28"/>
        </w:rPr>
        <w:t xml:space="preserve"> </w:t>
      </w:r>
      <w:r>
        <w:rPr>
          <w:sz w:val="28"/>
        </w:rPr>
        <w:t>ной отсталостью (интеллектуальными нарушениями), с тяжелыми и множе-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ственными нарушениями </w:t>
      </w:r>
      <w:r>
        <w:rPr>
          <w:sz w:val="28"/>
        </w:rPr>
        <w:t>развития и необходимую коррекцию недостатков 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 развитии.</w:t>
      </w:r>
    </w:p>
    <w:p w14:paraId="2EB0664D" w14:textId="77777777" w:rsidR="001F167D" w:rsidRDefault="00E44A9C">
      <w:pPr>
        <w:pStyle w:val="a3"/>
        <w:spacing w:line="276" w:lineRule="auto"/>
        <w:ind w:right="1274" w:firstLine="540"/>
      </w:pPr>
      <w:r>
        <w:t>АООП УО (вариант 2) может включать как один, так и несколько учебных</w:t>
      </w:r>
      <w:r>
        <w:rPr>
          <w:spacing w:val="-68"/>
        </w:rPr>
        <w:t xml:space="preserve"> </w:t>
      </w:r>
      <w:r>
        <w:t>планов.</w:t>
      </w:r>
    </w:p>
    <w:p w14:paraId="40516F57" w14:textId="77777777" w:rsidR="001F167D" w:rsidRDefault="00E44A9C">
      <w:pPr>
        <w:pStyle w:val="a3"/>
        <w:spacing w:line="276" w:lineRule="auto"/>
        <w:ind w:right="1270" w:firstLine="540"/>
      </w:pPr>
      <w:r>
        <w:t>Специальная индивидуальная программа развития (СИПР), разрабатывае-</w:t>
      </w:r>
      <w:r>
        <w:rPr>
          <w:spacing w:val="1"/>
        </w:rPr>
        <w:t xml:space="preserve"> </w:t>
      </w:r>
      <w:r>
        <w:t>мая образовательной организацией на основе АООП, включает индивидуаль-</w:t>
      </w:r>
      <w:r>
        <w:rPr>
          <w:spacing w:val="1"/>
        </w:rPr>
        <w:t xml:space="preserve"> </w:t>
      </w:r>
      <w:r>
        <w:t>ный учебный план (далее - ИУП), содержащий предметные области, предметы</w:t>
      </w:r>
      <w:r>
        <w:rPr>
          <w:spacing w:val="-6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коррекционные</w:t>
      </w:r>
      <w:r>
        <w:rPr>
          <w:spacing w:val="-7"/>
        </w:rPr>
        <w:t xml:space="preserve"> </w:t>
      </w:r>
      <w:r>
        <w:t>курсы,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особым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воз-</w:t>
      </w:r>
      <w:r>
        <w:rPr>
          <w:spacing w:val="-68"/>
        </w:rPr>
        <w:t xml:space="preserve"> </w:t>
      </w:r>
      <w:r>
        <w:t>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 включенной в ИУП, не может превышать объем, предусмотренный</w:t>
      </w:r>
      <w:r>
        <w:rPr>
          <w:spacing w:val="1"/>
        </w:rPr>
        <w:t xml:space="preserve"> </w:t>
      </w:r>
      <w:r>
        <w:t>учебнымпланом</w:t>
      </w:r>
      <w:r>
        <w:rPr>
          <w:spacing w:val="-3"/>
        </w:rPr>
        <w:t xml:space="preserve"> </w:t>
      </w:r>
      <w:r>
        <w:t>АООП.</w:t>
      </w:r>
    </w:p>
    <w:p w14:paraId="0F292E81" w14:textId="77777777" w:rsidR="001F167D" w:rsidRDefault="00E44A9C">
      <w:pPr>
        <w:pStyle w:val="a3"/>
        <w:spacing w:before="239" w:line="276" w:lineRule="auto"/>
        <w:ind w:right="1278" w:firstLine="566"/>
      </w:pPr>
      <w:r>
        <w:t>Формы организации образовательного процесса, чередование учебной и</w:t>
      </w:r>
      <w:r>
        <w:rPr>
          <w:spacing w:val="1"/>
        </w:rPr>
        <w:t xml:space="preserve"> </w:t>
      </w:r>
      <w:r>
        <w:t>внеурочной деятельности в рамках реализации АООП образования определяет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организация.</w:t>
      </w:r>
    </w:p>
    <w:p w14:paraId="39E9D2CC" w14:textId="77777777" w:rsidR="001F167D" w:rsidRDefault="00E44A9C">
      <w:pPr>
        <w:pStyle w:val="a3"/>
        <w:spacing w:line="276" w:lineRule="auto"/>
        <w:ind w:right="1274" w:firstLine="566"/>
      </w:pPr>
      <w:r>
        <w:t>Учебные планы обеспечивают возможность обучения на государственных</w:t>
      </w:r>
      <w:r>
        <w:rPr>
          <w:spacing w:val="-67"/>
        </w:rPr>
        <w:t xml:space="preserve"> </w:t>
      </w:r>
      <w:r>
        <w:t>языках субъектов Российской Федерации, а также возможность их изучения, в</w:t>
      </w:r>
      <w:r>
        <w:rPr>
          <w:spacing w:val="1"/>
        </w:rPr>
        <w:t xml:space="preserve"> </w:t>
      </w:r>
      <w:r>
        <w:t>случаях,</w:t>
      </w:r>
      <w:r>
        <w:rPr>
          <w:spacing w:val="20"/>
        </w:rPr>
        <w:t xml:space="preserve"> </w:t>
      </w:r>
      <w:r>
        <w:t>предусмотренных</w:t>
      </w:r>
      <w:r>
        <w:rPr>
          <w:spacing w:val="23"/>
        </w:rPr>
        <w:t xml:space="preserve"> </w:t>
      </w:r>
      <w:r>
        <w:t>законодательством</w:t>
      </w:r>
      <w:r>
        <w:rPr>
          <w:spacing w:val="20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обла-</w:t>
      </w:r>
    </w:p>
    <w:p w14:paraId="5A489DF8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2EE12656" w14:textId="77777777" w:rsidR="001F167D" w:rsidRDefault="00E44A9C">
      <w:pPr>
        <w:pStyle w:val="a3"/>
        <w:spacing w:before="74" w:line="276" w:lineRule="auto"/>
        <w:ind w:right="1270"/>
      </w:pPr>
      <w:r>
        <w:t>сти</w:t>
      </w:r>
      <w:r>
        <w:rPr>
          <w:spacing w:val="-7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устанавливают</w:t>
      </w:r>
      <w:r>
        <w:rPr>
          <w:spacing w:val="-8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занятий,</w:t>
      </w:r>
      <w:r>
        <w:rPr>
          <w:spacing w:val="-10"/>
        </w:rPr>
        <w:t xml:space="preserve"> </w:t>
      </w:r>
      <w:r>
        <w:t>отводимых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изуче-</w:t>
      </w:r>
      <w:r>
        <w:rPr>
          <w:spacing w:val="-68"/>
        </w:rPr>
        <w:t xml:space="preserve"> </w:t>
      </w:r>
      <w:r>
        <w:t>ние, по классам (годам) обучения. При организации образования на основе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варьиро-</w:t>
      </w:r>
      <w:r>
        <w:rPr>
          <w:spacing w:val="1"/>
        </w:rPr>
        <w:t xml:space="preserve"> </w:t>
      </w:r>
      <w:r>
        <w:t>ваться. Так, с учетом федерального учебного плана организация, реализующая</w:t>
      </w:r>
      <w:r>
        <w:rPr>
          <w:spacing w:val="-67"/>
        </w:rPr>
        <w:t xml:space="preserve"> </w:t>
      </w:r>
      <w:r>
        <w:t>вариант 2 АООП, составляет ИУПдля каждого обучающегося, в котором опре-</w:t>
      </w:r>
      <w:r>
        <w:rPr>
          <w:spacing w:val="-67"/>
        </w:rPr>
        <w:t xml:space="preserve"> </w:t>
      </w:r>
      <w:r>
        <w:t>делен индивидуальный набор учебных предметов и коррекционных курсов с</w:t>
      </w:r>
      <w:r>
        <w:rPr>
          <w:spacing w:val="1"/>
        </w:rPr>
        <w:t xml:space="preserve"> </w:t>
      </w:r>
      <w:r>
        <w:t>указанием</w:t>
      </w:r>
      <w:r>
        <w:rPr>
          <w:spacing w:val="-14"/>
        </w:rPr>
        <w:t xml:space="preserve"> </w:t>
      </w:r>
      <w:r>
        <w:t>объема</w:t>
      </w:r>
      <w:r>
        <w:rPr>
          <w:spacing w:val="-12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нагрузки.</w:t>
      </w:r>
      <w:r>
        <w:rPr>
          <w:spacing w:val="-12"/>
        </w:rPr>
        <w:t xml:space="preserve"> </w:t>
      </w:r>
      <w:r>
        <w:t>Различия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пла-</w:t>
      </w:r>
      <w:r>
        <w:rPr>
          <w:spacing w:val="-68"/>
        </w:rPr>
        <w:t xml:space="preserve"> </w:t>
      </w:r>
      <w:r>
        <w:t>нах объясняются разнообразием образовательных потребностей, индивидуаль-</w:t>
      </w:r>
      <w:r>
        <w:rPr>
          <w:spacing w:val="-67"/>
        </w:rPr>
        <w:t xml:space="preserve"> </w:t>
      </w:r>
      <w:r>
        <w:rPr>
          <w:spacing w:val="-1"/>
        </w:rPr>
        <w:t xml:space="preserve">ных возможностей и особенностей </w:t>
      </w:r>
      <w:r>
        <w:t>развития обучающихся. В индивидуальных</w:t>
      </w:r>
      <w:r>
        <w:rPr>
          <w:spacing w:val="1"/>
        </w:rPr>
        <w:t xml:space="preserve"> </w:t>
      </w:r>
      <w:r>
        <w:rPr>
          <w:spacing w:val="-1"/>
        </w:rPr>
        <w:t xml:space="preserve">учебных планах обучающихся </w:t>
      </w:r>
      <w:r>
        <w:t>с наиболее тяжелыми нарушениями развития,</w:t>
      </w:r>
      <w:r>
        <w:rPr>
          <w:spacing w:val="1"/>
        </w:rPr>
        <w:t xml:space="preserve"> </w:t>
      </w:r>
      <w:r>
        <w:t>как правило, преобладают занятия коррекционной направленности. У обучаю-</w:t>
      </w:r>
      <w:r>
        <w:rPr>
          <w:spacing w:val="1"/>
        </w:rPr>
        <w:t xml:space="preserve"> </w:t>
      </w:r>
      <w:r>
        <w:t>щихся с менее выраженными нарушениями развития больший объем 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распределится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области.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особые</w:t>
      </w:r>
      <w:r>
        <w:rPr>
          <w:spacing w:val="-12"/>
        </w:rPr>
        <w:t xml:space="preserve"> </w:t>
      </w:r>
      <w:r>
        <w:t>об-</w:t>
      </w:r>
      <w:r>
        <w:rPr>
          <w:spacing w:val="-67"/>
        </w:rPr>
        <w:t xml:space="preserve"> </w:t>
      </w:r>
      <w:r>
        <w:t>разовательные потребности которых не позволяют осваивать предметы основ-</w:t>
      </w:r>
      <w:r>
        <w:rPr>
          <w:spacing w:val="1"/>
        </w:rPr>
        <w:t xml:space="preserve"> </w:t>
      </w:r>
      <w:r>
        <w:rPr>
          <w:spacing w:val="-1"/>
        </w:rPr>
        <w:t>ной</w:t>
      </w:r>
      <w:r>
        <w:rPr>
          <w:spacing w:val="-17"/>
        </w:rPr>
        <w:t xml:space="preserve"> </w:t>
      </w:r>
      <w:r>
        <w:rPr>
          <w:spacing w:val="-1"/>
        </w:rPr>
        <w:t>части</w:t>
      </w:r>
      <w:r>
        <w:rPr>
          <w:spacing w:val="-16"/>
        </w:rPr>
        <w:t xml:space="preserve"> </w:t>
      </w:r>
      <w:r>
        <w:rPr>
          <w:spacing w:val="-1"/>
        </w:rPr>
        <w:t>учебного</w:t>
      </w:r>
      <w:r>
        <w:rPr>
          <w:spacing w:val="-16"/>
        </w:rPr>
        <w:t xml:space="preserve"> </w:t>
      </w:r>
      <w:r>
        <w:rPr>
          <w:spacing w:val="-1"/>
        </w:rPr>
        <w:t>плана</w:t>
      </w:r>
      <w:r>
        <w:rPr>
          <w:spacing w:val="-16"/>
        </w:rPr>
        <w:t xml:space="preserve"> </w:t>
      </w:r>
      <w:r>
        <w:t>АООП,</w:t>
      </w:r>
      <w:r>
        <w:rPr>
          <w:spacing w:val="-16"/>
        </w:rPr>
        <w:t xml:space="preserve"> </w:t>
      </w:r>
      <w:r>
        <w:t>учебная</w:t>
      </w:r>
      <w:r>
        <w:rPr>
          <w:spacing w:val="-17"/>
        </w:rPr>
        <w:t xml:space="preserve"> </w:t>
      </w:r>
      <w:r>
        <w:t>нагрузка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СИПР</w:t>
      </w:r>
      <w:r>
        <w:rPr>
          <w:spacing w:val="-18"/>
        </w:rPr>
        <w:t xml:space="preserve"> </w:t>
      </w:r>
      <w:r>
        <w:t>формируется</w:t>
      </w:r>
      <w:r>
        <w:rPr>
          <w:spacing w:val="-16"/>
        </w:rPr>
        <w:t xml:space="preserve"> </w:t>
      </w:r>
      <w:r>
        <w:t>сле-</w:t>
      </w:r>
      <w:r>
        <w:rPr>
          <w:spacing w:val="-68"/>
        </w:rPr>
        <w:t xml:space="preserve"> </w:t>
      </w:r>
      <w:r>
        <w:rPr>
          <w:spacing w:val="-1"/>
        </w:rPr>
        <w:t>дующим</w:t>
      </w:r>
      <w:r>
        <w:rPr>
          <w:spacing w:val="-17"/>
        </w:rPr>
        <w:t xml:space="preserve"> </w:t>
      </w:r>
      <w:r>
        <w:rPr>
          <w:spacing w:val="-1"/>
        </w:rPr>
        <w:t>образом:</w:t>
      </w:r>
      <w:r>
        <w:rPr>
          <w:spacing w:val="-13"/>
        </w:rPr>
        <w:t xml:space="preserve"> </w:t>
      </w:r>
      <w:r>
        <w:t>увеличивается</w:t>
      </w:r>
      <w:r>
        <w:rPr>
          <w:spacing w:val="-15"/>
        </w:rPr>
        <w:t xml:space="preserve"> </w:t>
      </w:r>
      <w:r>
        <w:t>количество</w:t>
      </w:r>
      <w:r>
        <w:rPr>
          <w:spacing w:val="-16"/>
        </w:rPr>
        <w:t xml:space="preserve"> </w:t>
      </w:r>
      <w:r>
        <w:t>часов</w:t>
      </w:r>
      <w:r>
        <w:rPr>
          <w:spacing w:val="-18"/>
        </w:rPr>
        <w:t xml:space="preserve"> </w:t>
      </w:r>
      <w:r>
        <w:t>коррекционных</w:t>
      </w:r>
      <w:r>
        <w:rPr>
          <w:spacing w:val="-14"/>
        </w:rPr>
        <w:t xml:space="preserve"> </w:t>
      </w:r>
      <w:r>
        <w:t>курсов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до-</w:t>
      </w:r>
      <w:r>
        <w:rPr>
          <w:spacing w:val="-67"/>
        </w:rPr>
        <w:t xml:space="preserve"> </w:t>
      </w:r>
      <w:r>
        <w:t>бавляются часы коррекционноразвивающих занятий в пределах максимально</w:t>
      </w:r>
      <w:r>
        <w:rPr>
          <w:spacing w:val="1"/>
        </w:rPr>
        <w:t xml:space="preserve"> </w:t>
      </w:r>
      <w:r>
        <w:t>допустимой нагрузки, установленной учебным планом. Некоторые обучающи-</w:t>
      </w:r>
      <w:r>
        <w:rPr>
          <w:spacing w:val="-67"/>
        </w:rPr>
        <w:t xml:space="preserve"> </w:t>
      </w:r>
      <w:r>
        <w:t>еся, испытывающие трудности адаптации кусловиям обучения в группе, могут</w:t>
      </w:r>
      <w:r>
        <w:rPr>
          <w:spacing w:val="-67"/>
        </w:rPr>
        <w:t xml:space="preserve"> </w:t>
      </w:r>
      <w:r>
        <w:t>находиться в организации ограниченное время, объем ихнагрузки также лими-</w:t>
      </w:r>
      <w:r>
        <w:rPr>
          <w:spacing w:val="-67"/>
        </w:rPr>
        <w:t xml:space="preserve"> </w:t>
      </w:r>
      <w:r>
        <w:t>тируется индивидуальным учебным планом и отражается в расписании заня-</w:t>
      </w:r>
      <w:r>
        <w:rPr>
          <w:spacing w:val="1"/>
        </w:rPr>
        <w:t xml:space="preserve"> </w:t>
      </w:r>
      <w:r>
        <w:t>тий.</w:t>
      </w:r>
    </w:p>
    <w:p w14:paraId="0E8872A8" w14:textId="77777777" w:rsidR="001F167D" w:rsidRDefault="00E44A9C">
      <w:pPr>
        <w:pStyle w:val="a4"/>
        <w:numPr>
          <w:ilvl w:val="0"/>
          <w:numId w:val="10"/>
        </w:numPr>
        <w:tabs>
          <w:tab w:val="left" w:pos="1306"/>
        </w:tabs>
        <w:spacing w:before="244" w:line="276" w:lineRule="auto"/>
        <w:ind w:left="812" w:right="1271" w:firstLine="0"/>
        <w:rPr>
          <w:sz w:val="26"/>
        </w:rPr>
      </w:pPr>
      <w:r>
        <w:rPr>
          <w:sz w:val="28"/>
        </w:rPr>
        <w:t>Процесс обучения по предметам организуется в форме урока. Педагогиче-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ский работникпроводит урок для состава всего класса или для группы обучаю-</w:t>
      </w:r>
      <w:r>
        <w:rPr>
          <w:spacing w:val="-67"/>
          <w:sz w:val="28"/>
        </w:rPr>
        <w:t xml:space="preserve"> </w:t>
      </w:r>
      <w:r>
        <w:rPr>
          <w:sz w:val="28"/>
        </w:rPr>
        <w:t>щихся, а также индивидуальную работу с обучающимся в соответствии с рас-</w:t>
      </w:r>
      <w:r>
        <w:rPr>
          <w:spacing w:val="1"/>
          <w:sz w:val="28"/>
        </w:rPr>
        <w:t xml:space="preserve"> </w:t>
      </w:r>
      <w:r>
        <w:rPr>
          <w:sz w:val="28"/>
        </w:rPr>
        <w:t>писанием уроков.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 индивидуальных занятий не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 25 мин., фронтальных, групповых и подгрупповых занятий - не бо-</w:t>
      </w:r>
      <w:r>
        <w:rPr>
          <w:spacing w:val="-67"/>
          <w:sz w:val="28"/>
        </w:rPr>
        <w:t xml:space="preserve"> </w:t>
      </w:r>
      <w:r>
        <w:rPr>
          <w:sz w:val="28"/>
        </w:rPr>
        <w:t>лее 40 минут. В учебном плане устанавливается количество учебных часов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 обучения на единицу обучающихся. Единицей обучающихся счита-</w:t>
      </w:r>
      <w:r>
        <w:rPr>
          <w:spacing w:val="-67"/>
          <w:sz w:val="28"/>
        </w:rPr>
        <w:t xml:space="preserve"> </w:t>
      </w:r>
      <w:r>
        <w:rPr>
          <w:sz w:val="28"/>
        </w:rPr>
        <w:t>ется: один ученик (индивидуальная работа), группа (2 - 3 обучающихся), класс</w:t>
      </w:r>
      <w:r>
        <w:rPr>
          <w:spacing w:val="-67"/>
          <w:sz w:val="28"/>
        </w:rPr>
        <w:t xml:space="preserve"> </w:t>
      </w:r>
      <w:r>
        <w:rPr>
          <w:sz w:val="28"/>
        </w:rPr>
        <w:t>(все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класса).</w:t>
      </w:r>
    </w:p>
    <w:p w14:paraId="23A36077" w14:textId="77777777" w:rsidR="001F167D" w:rsidRDefault="00E44A9C">
      <w:pPr>
        <w:pStyle w:val="a3"/>
        <w:spacing w:line="276" w:lineRule="auto"/>
        <w:ind w:right="1271" w:firstLine="566"/>
      </w:pPr>
      <w:r>
        <w:t>Равномерное распределение учебных часов по предметам для разных воз-</w:t>
      </w:r>
      <w:r>
        <w:rPr>
          <w:spacing w:val="-67"/>
        </w:rPr>
        <w:t xml:space="preserve"> </w:t>
      </w:r>
      <w:r>
        <w:t>растных групп связана с необходимостью поэтапного повторения и закрепле-</w:t>
      </w:r>
      <w:r>
        <w:rPr>
          <w:spacing w:val="1"/>
        </w:rPr>
        <w:t xml:space="preserve"> </w:t>
      </w:r>
      <w:r>
        <w:t>ния формируемых учебных действий, отражает потребность в них "среднего"</w:t>
      </w:r>
      <w:r>
        <w:rPr>
          <w:spacing w:val="1"/>
        </w:rPr>
        <w:t xml:space="preserve"> </w:t>
      </w:r>
      <w:r>
        <w:t>обучающегося. С учетом расширения знаний и формирующегося опыта к стар-</w:t>
      </w:r>
      <w:r>
        <w:rPr>
          <w:spacing w:val="-67"/>
        </w:rPr>
        <w:t xml:space="preserve"> </w:t>
      </w:r>
      <w:r>
        <w:t>шему школьному возрасту часы на ряд предметов практического содержания</w:t>
      </w:r>
      <w:r>
        <w:rPr>
          <w:spacing w:val="1"/>
        </w:rPr>
        <w:t xml:space="preserve"> </w:t>
      </w:r>
      <w:r>
        <w:t>увеличиваются.</w:t>
      </w:r>
    </w:p>
    <w:p w14:paraId="4DB86901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36A138E9" w14:textId="77777777" w:rsidR="001F167D" w:rsidRDefault="00E44A9C">
      <w:pPr>
        <w:pStyle w:val="a4"/>
        <w:numPr>
          <w:ilvl w:val="0"/>
          <w:numId w:val="10"/>
        </w:numPr>
        <w:tabs>
          <w:tab w:val="left" w:pos="1306"/>
        </w:tabs>
        <w:spacing w:before="74" w:line="276" w:lineRule="auto"/>
        <w:ind w:left="812" w:right="1270" w:firstLine="0"/>
        <w:jc w:val="right"/>
        <w:rPr>
          <w:sz w:val="26"/>
        </w:rPr>
      </w:pPr>
      <w:r>
        <w:rPr>
          <w:sz w:val="28"/>
        </w:rPr>
        <w:t>Содержание</w:t>
      </w:r>
      <w:r>
        <w:rPr>
          <w:spacing w:val="7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"/>
          <w:sz w:val="28"/>
        </w:rPr>
        <w:t xml:space="preserve"> </w:t>
      </w:r>
      <w:r>
        <w:rPr>
          <w:sz w:val="28"/>
        </w:rPr>
        <w:t>плана</w:t>
      </w:r>
      <w:r>
        <w:rPr>
          <w:spacing w:val="6"/>
          <w:sz w:val="28"/>
        </w:rPr>
        <w:t xml:space="preserve"> </w:t>
      </w:r>
      <w:r>
        <w:rPr>
          <w:sz w:val="28"/>
        </w:rPr>
        <w:t>пред-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ставлено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коррекционными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курсами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коррекционно-развивающими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занятиями.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</w:t>
      </w:r>
      <w:r>
        <w:rPr>
          <w:spacing w:val="6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8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количе-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ственное</w:t>
      </w:r>
      <w:r>
        <w:rPr>
          <w:spacing w:val="10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8"/>
          <w:sz w:val="28"/>
        </w:rPr>
        <w:t xml:space="preserve"> </w:t>
      </w:r>
      <w:r>
        <w:rPr>
          <w:sz w:val="28"/>
        </w:rPr>
        <w:t>может</w:t>
      </w:r>
      <w:r>
        <w:rPr>
          <w:spacing w:val="7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организа-</w:t>
      </w:r>
      <w:r>
        <w:rPr>
          <w:spacing w:val="-67"/>
          <w:sz w:val="28"/>
        </w:rPr>
        <w:t xml:space="preserve"> </w:t>
      </w:r>
      <w:r>
        <w:rPr>
          <w:sz w:val="28"/>
        </w:rPr>
        <w:t>цией</w:t>
      </w:r>
      <w:r>
        <w:rPr>
          <w:spacing w:val="5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4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 умеренной, тяжелой, глубокой умственной отсталостью (интеллектуальными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9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2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ос-</w:t>
      </w:r>
      <w:r>
        <w:rPr>
          <w:spacing w:val="-67"/>
          <w:sz w:val="28"/>
        </w:rPr>
        <w:t xml:space="preserve"> </w:t>
      </w:r>
      <w:r>
        <w:rPr>
          <w:sz w:val="28"/>
        </w:rPr>
        <w:t>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38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38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учитыва-</w:t>
      </w:r>
      <w:r>
        <w:rPr>
          <w:spacing w:val="-67"/>
          <w:sz w:val="28"/>
        </w:rPr>
        <w:t xml:space="preserve"> </w:t>
      </w:r>
      <w:r>
        <w:rPr>
          <w:sz w:val="28"/>
        </w:rPr>
        <w:t>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допустимой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-9"/>
          <w:sz w:val="28"/>
        </w:rPr>
        <w:t xml:space="preserve"> </w:t>
      </w:r>
      <w:r>
        <w:rPr>
          <w:sz w:val="28"/>
        </w:rPr>
        <w:t>но</w:t>
      </w:r>
      <w:r>
        <w:rPr>
          <w:spacing w:val="-9"/>
          <w:sz w:val="28"/>
        </w:rPr>
        <w:t xml:space="preserve"> </w:t>
      </w:r>
      <w:r>
        <w:rPr>
          <w:sz w:val="28"/>
        </w:rPr>
        <w:t>учитыва-</w:t>
      </w:r>
    </w:p>
    <w:p w14:paraId="62110B8C" w14:textId="77777777" w:rsidR="001F167D" w:rsidRDefault="00E44A9C">
      <w:pPr>
        <w:pStyle w:val="a3"/>
        <w:spacing w:before="1"/>
      </w:pPr>
      <w:r>
        <w:t>ется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финансирования.</w:t>
      </w:r>
    </w:p>
    <w:p w14:paraId="42F4EFF2" w14:textId="77777777" w:rsidR="001F167D" w:rsidRDefault="001F167D">
      <w:pPr>
        <w:pStyle w:val="a3"/>
        <w:spacing w:before="3"/>
        <w:ind w:left="0"/>
        <w:jc w:val="left"/>
        <w:rPr>
          <w:sz w:val="25"/>
        </w:rPr>
      </w:pPr>
    </w:p>
    <w:p w14:paraId="49A5FAF1" w14:textId="77777777" w:rsidR="001F167D" w:rsidRDefault="00E44A9C">
      <w:pPr>
        <w:pStyle w:val="a3"/>
        <w:spacing w:line="276" w:lineRule="auto"/>
        <w:ind w:right="1270" w:firstLine="540"/>
      </w:pPr>
      <w:r>
        <w:t>Коррекционные курсы реализуются, как правило, в форме индивидуаль-</w:t>
      </w:r>
      <w:r>
        <w:rPr>
          <w:spacing w:val="1"/>
        </w:rPr>
        <w:t xml:space="preserve"> </w:t>
      </w:r>
      <w:r>
        <w:t>ных занятий. Выбор дисциплин коррекционно-развивающей направленности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индивидуальных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групповых</w:t>
      </w:r>
      <w:r>
        <w:rPr>
          <w:spacing w:val="-15"/>
        </w:rPr>
        <w:t xml:space="preserve"> </w:t>
      </w:r>
      <w:r>
        <w:t>занятий,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количественное</w:t>
      </w:r>
      <w:r>
        <w:rPr>
          <w:spacing w:val="-18"/>
        </w:rPr>
        <w:t xml:space="preserve"> </w:t>
      </w:r>
      <w:r>
        <w:t>соотношение</w:t>
      </w:r>
      <w:r>
        <w:rPr>
          <w:spacing w:val="-18"/>
        </w:rPr>
        <w:t xml:space="preserve"> </w:t>
      </w:r>
      <w:r>
        <w:t>мо-</w:t>
      </w:r>
      <w:r>
        <w:rPr>
          <w:spacing w:val="-67"/>
        </w:rPr>
        <w:t xml:space="preserve"> </w:t>
      </w:r>
      <w:r>
        <w:t>жет осуществляться образовательной организацией самостоятельно, исходя из</w:t>
      </w:r>
      <w:r>
        <w:rPr>
          <w:spacing w:val="1"/>
        </w:rPr>
        <w:t xml:space="preserve"> </w:t>
      </w:r>
      <w:r>
        <w:rPr>
          <w:spacing w:val="-1"/>
        </w:rPr>
        <w:t>особенностей</w:t>
      </w:r>
      <w:r>
        <w:rPr>
          <w:spacing w:val="-17"/>
        </w:rPr>
        <w:t xml:space="preserve"> </w:t>
      </w:r>
      <w:r>
        <w:rPr>
          <w:spacing w:val="-1"/>
        </w:rPr>
        <w:t>развития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умственной</w:t>
      </w:r>
      <w:r>
        <w:rPr>
          <w:spacing w:val="-16"/>
        </w:rPr>
        <w:t xml:space="preserve"> </w:t>
      </w:r>
      <w:r>
        <w:t>отсталостью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рекомендаций ПМПК и индивидуальной программы реабилитации инвалида.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3"/>
        </w:rPr>
        <w:t xml:space="preserve"> </w:t>
      </w:r>
      <w:r>
        <w:t>коррекционного</w:t>
      </w:r>
      <w:r>
        <w:rPr>
          <w:spacing w:val="-8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варьируется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психофизи-</w:t>
      </w:r>
      <w:r>
        <w:rPr>
          <w:spacing w:val="-68"/>
        </w:rPr>
        <w:t xml:space="preserve"> </w:t>
      </w:r>
      <w:r>
        <w:t>ческого состояния</w:t>
      </w:r>
      <w:r>
        <w:rPr>
          <w:spacing w:val="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до 25</w:t>
      </w:r>
      <w:r>
        <w:rPr>
          <w:spacing w:val="-3"/>
        </w:rPr>
        <w:t xml:space="preserve"> </w:t>
      </w:r>
      <w:r>
        <w:t>минут.</w:t>
      </w:r>
    </w:p>
    <w:p w14:paraId="7F98DC31" w14:textId="77777777" w:rsidR="001F167D" w:rsidRDefault="00E44A9C">
      <w:pPr>
        <w:pStyle w:val="a3"/>
        <w:spacing w:line="276" w:lineRule="auto"/>
        <w:ind w:left="995" w:right="1277" w:firstLine="537"/>
      </w:pPr>
      <w:r>
        <w:t>Курсы коррекционно-развивающей области реализуются в рамках</w:t>
      </w:r>
      <w:r>
        <w:rPr>
          <w:spacing w:val="1"/>
        </w:rPr>
        <w:t xml:space="preserve"> </w:t>
      </w:r>
      <w:r>
        <w:t>вне-</w:t>
      </w:r>
      <w:r>
        <w:rPr>
          <w:spacing w:val="1"/>
        </w:rPr>
        <w:t xml:space="preserve"> </w:t>
      </w:r>
      <w:r>
        <w:t>урочной деятельности.</w:t>
      </w:r>
    </w:p>
    <w:p w14:paraId="2644528B" w14:textId="67953163" w:rsidR="001F167D" w:rsidRDefault="00E44A9C">
      <w:pPr>
        <w:pStyle w:val="a3"/>
        <w:spacing w:line="276" w:lineRule="auto"/>
        <w:ind w:right="1277" w:firstLine="540"/>
      </w:pPr>
      <w:r>
        <w:t>Общий объем внеурочной деятельности составляет 10 часов в неделю (не</w:t>
      </w:r>
      <w:r>
        <w:rPr>
          <w:spacing w:val="1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1690</w:t>
      </w:r>
      <w:r>
        <w:rPr>
          <w:spacing w:val="-13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этапе</w:t>
      </w:r>
      <w:r>
        <w:rPr>
          <w:spacing w:val="-16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дополнительный</w:t>
      </w:r>
      <w:r>
        <w:rPr>
          <w:spacing w:val="-13"/>
        </w:rPr>
        <w:t xml:space="preserve"> </w:t>
      </w:r>
      <w:r>
        <w:t>класс)</w:t>
      </w:r>
      <w:r w:rsidR="00846673">
        <w:t xml:space="preserve"> и </w:t>
      </w:r>
      <w:r>
        <w:t>1700</w:t>
      </w:r>
      <w:r>
        <w:rPr>
          <w:spacing w:val="-12"/>
        </w:rPr>
        <w:t xml:space="preserve"> </w:t>
      </w:r>
      <w:r>
        <w:t>часов</w:t>
      </w:r>
      <w:r w:rsidR="00846673">
        <w:t xml:space="preserve"> </w:t>
      </w:r>
      <w:r>
        <w:rPr>
          <w:spacing w:val="-68"/>
        </w:rPr>
        <w:t xml:space="preserve"> </w:t>
      </w:r>
      <w:r>
        <w:t>на II этапе обучения (5 - 9 класс)</w:t>
      </w:r>
      <w:r w:rsidR="00846673">
        <w:t xml:space="preserve">. </w:t>
      </w:r>
      <w:r>
        <w:t>Из 10</w:t>
      </w:r>
      <w:r>
        <w:rPr>
          <w:spacing w:val="1"/>
        </w:rPr>
        <w:t xml:space="preserve"> </w:t>
      </w:r>
      <w:r>
        <w:t>часов внеурочной деятельности в неделю не менее 5 часов отводится на реали-</w:t>
      </w:r>
      <w:r>
        <w:rPr>
          <w:spacing w:val="-67"/>
        </w:rPr>
        <w:t xml:space="preserve"> </w:t>
      </w:r>
      <w:r>
        <w:t>зацию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области.</w:t>
      </w:r>
    </w:p>
    <w:p w14:paraId="261F5306" w14:textId="77777777" w:rsidR="001F167D" w:rsidRDefault="001F167D">
      <w:pPr>
        <w:pStyle w:val="a3"/>
        <w:spacing w:before="4"/>
        <w:ind w:left="0"/>
        <w:jc w:val="left"/>
        <w:rPr>
          <w:sz w:val="32"/>
        </w:rPr>
      </w:pPr>
    </w:p>
    <w:p w14:paraId="1AC0CD52" w14:textId="77777777" w:rsidR="001F167D" w:rsidRDefault="00E44A9C">
      <w:pPr>
        <w:pStyle w:val="a4"/>
        <w:numPr>
          <w:ilvl w:val="0"/>
          <w:numId w:val="10"/>
        </w:numPr>
        <w:tabs>
          <w:tab w:val="left" w:pos="1306"/>
        </w:tabs>
        <w:spacing w:line="276" w:lineRule="auto"/>
        <w:ind w:left="812" w:right="1278" w:firstLine="0"/>
        <w:rPr>
          <w:sz w:val="26"/>
        </w:rPr>
      </w:pPr>
      <w:r>
        <w:rPr>
          <w:sz w:val="28"/>
        </w:rPr>
        <w:t>Организация занятий по направлениям внеурочной деятельности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неотъемлемой частью образовательного процесса в общеобразователь-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14:paraId="719188D8" w14:textId="03C544DE" w:rsidR="001F167D" w:rsidRDefault="00846673" w:rsidP="00846673">
      <w:pPr>
        <w:pStyle w:val="a3"/>
        <w:tabs>
          <w:tab w:val="left" w:pos="9322"/>
        </w:tabs>
        <w:spacing w:before="1" w:line="276" w:lineRule="auto"/>
        <w:ind w:right="1277"/>
      </w:pPr>
      <w:r>
        <w:t xml:space="preserve">        </w:t>
      </w:r>
      <w:r w:rsidR="00E44A9C">
        <w:t>Выбор</w:t>
      </w:r>
      <w:r w:rsidR="00E44A9C">
        <w:rPr>
          <w:spacing w:val="-2"/>
        </w:rPr>
        <w:t xml:space="preserve"> </w:t>
      </w:r>
      <w:r w:rsidR="00E44A9C">
        <w:t>направлений</w:t>
      </w:r>
      <w:r w:rsidR="00E44A9C">
        <w:rPr>
          <w:spacing w:val="-4"/>
        </w:rPr>
        <w:t xml:space="preserve"> </w:t>
      </w:r>
      <w:r w:rsidR="00E44A9C">
        <w:t>внеурочной</w:t>
      </w:r>
      <w:r w:rsidR="00E44A9C">
        <w:rPr>
          <w:spacing w:val="-2"/>
        </w:rPr>
        <w:t xml:space="preserve"> </w:t>
      </w:r>
      <w:r w:rsidR="00E44A9C">
        <w:t>деятельности</w:t>
      </w:r>
      <w:r w:rsidR="00E44A9C">
        <w:rPr>
          <w:spacing w:val="-2"/>
        </w:rPr>
        <w:t xml:space="preserve"> </w:t>
      </w:r>
      <w:r w:rsidR="00E44A9C">
        <w:t>и</w:t>
      </w:r>
      <w:r w:rsidR="00E44A9C">
        <w:rPr>
          <w:spacing w:val="-6"/>
        </w:rPr>
        <w:t xml:space="preserve"> </w:t>
      </w:r>
      <w:r w:rsidR="00E44A9C">
        <w:t>распределение</w:t>
      </w:r>
      <w:r w:rsidR="00E44A9C">
        <w:rPr>
          <w:spacing w:val="-5"/>
        </w:rPr>
        <w:t xml:space="preserve"> </w:t>
      </w:r>
      <w:r w:rsidR="00E44A9C">
        <w:t>на</w:t>
      </w:r>
      <w:r w:rsidR="00E44A9C">
        <w:tab/>
        <w:t>них</w:t>
      </w:r>
      <w:r w:rsidR="00E44A9C">
        <w:rPr>
          <w:spacing w:val="32"/>
        </w:rPr>
        <w:t xml:space="preserve"> </w:t>
      </w:r>
      <w:r w:rsidR="00E44A9C">
        <w:t>ча-</w:t>
      </w:r>
      <w:r w:rsidR="00E44A9C">
        <w:rPr>
          <w:spacing w:val="-67"/>
        </w:rPr>
        <w:t xml:space="preserve"> </w:t>
      </w:r>
      <w:r w:rsidR="00E44A9C">
        <w:t>сов</w:t>
      </w:r>
      <w:r w:rsidR="00E44A9C">
        <w:rPr>
          <w:spacing w:val="-12"/>
        </w:rPr>
        <w:t xml:space="preserve"> </w:t>
      </w:r>
      <w:r w:rsidR="00E44A9C">
        <w:t>самостоятельно</w:t>
      </w:r>
      <w:r w:rsidR="00E44A9C">
        <w:rPr>
          <w:spacing w:val="-7"/>
        </w:rPr>
        <w:t xml:space="preserve"> </w:t>
      </w:r>
      <w:r w:rsidR="00E44A9C">
        <w:t>осуществляется</w:t>
      </w:r>
      <w:r w:rsidR="00E44A9C">
        <w:rPr>
          <w:spacing w:val="-9"/>
        </w:rPr>
        <w:t xml:space="preserve"> </w:t>
      </w:r>
      <w:r w:rsidR="00E44A9C">
        <w:t>общеобразовательной</w:t>
      </w:r>
      <w:r w:rsidR="00E44A9C">
        <w:rPr>
          <w:spacing w:val="-8"/>
        </w:rPr>
        <w:t xml:space="preserve"> </w:t>
      </w:r>
      <w:r w:rsidR="00E44A9C">
        <w:t>организацией</w:t>
      </w:r>
      <w:r w:rsidR="00E44A9C">
        <w:rPr>
          <w:spacing w:val="-5"/>
        </w:rPr>
        <w:t xml:space="preserve"> </w:t>
      </w:r>
      <w:r w:rsidR="00E44A9C">
        <w:t>в</w:t>
      </w:r>
      <w:r w:rsidR="00E44A9C">
        <w:rPr>
          <w:spacing w:val="-8"/>
        </w:rPr>
        <w:t xml:space="preserve"> </w:t>
      </w:r>
      <w:r w:rsidR="00E44A9C">
        <w:t>рам-</w:t>
      </w:r>
      <w:r w:rsidR="00E44A9C">
        <w:rPr>
          <w:spacing w:val="-67"/>
        </w:rPr>
        <w:t xml:space="preserve"> </w:t>
      </w:r>
      <w:r w:rsidR="00E44A9C">
        <w:t>ках</w:t>
      </w:r>
      <w:r w:rsidR="00E44A9C">
        <w:rPr>
          <w:spacing w:val="-12"/>
        </w:rPr>
        <w:t xml:space="preserve"> </w:t>
      </w:r>
      <w:r w:rsidR="00E44A9C">
        <w:t>общего</w:t>
      </w:r>
      <w:r w:rsidR="00E44A9C">
        <w:rPr>
          <w:spacing w:val="-9"/>
        </w:rPr>
        <w:t xml:space="preserve"> </w:t>
      </w:r>
      <w:r w:rsidR="00E44A9C">
        <w:t>количества</w:t>
      </w:r>
      <w:r>
        <w:t xml:space="preserve"> </w:t>
      </w:r>
      <w:r w:rsidR="00E44A9C">
        <w:t>часов,</w:t>
      </w:r>
      <w:r w:rsidR="00E44A9C">
        <w:rPr>
          <w:spacing w:val="-16"/>
        </w:rPr>
        <w:t xml:space="preserve"> </w:t>
      </w:r>
      <w:r w:rsidR="00E44A9C">
        <w:t>предусмотренных</w:t>
      </w:r>
      <w:r w:rsidR="00E44A9C">
        <w:rPr>
          <w:spacing w:val="-14"/>
        </w:rPr>
        <w:t xml:space="preserve"> </w:t>
      </w:r>
      <w:r w:rsidR="00E44A9C">
        <w:t>федеральным</w:t>
      </w:r>
      <w:r w:rsidR="00E44A9C">
        <w:rPr>
          <w:spacing w:val="-13"/>
        </w:rPr>
        <w:t xml:space="preserve"> </w:t>
      </w:r>
      <w:r w:rsidR="00E44A9C">
        <w:t>учебным</w:t>
      </w:r>
      <w:r w:rsidR="00E44A9C">
        <w:rPr>
          <w:spacing w:val="-15"/>
        </w:rPr>
        <w:t xml:space="preserve"> </w:t>
      </w:r>
      <w:r w:rsidR="00E44A9C">
        <w:t>планом.</w:t>
      </w:r>
      <w:r w:rsidR="00E44A9C">
        <w:rPr>
          <w:spacing w:val="-67"/>
        </w:rPr>
        <w:t xml:space="preserve"> </w:t>
      </w:r>
      <w:r w:rsidR="00E44A9C">
        <w:t>Внеурочная деятельность направлена на развитие личности обучающегося</w:t>
      </w:r>
      <w:r w:rsidR="00E44A9C">
        <w:rPr>
          <w:spacing w:val="1"/>
        </w:rPr>
        <w:t xml:space="preserve"> </w:t>
      </w:r>
      <w:r w:rsidR="00E44A9C">
        <w:t>средствами</w:t>
      </w:r>
      <w:r w:rsidR="00E44A9C">
        <w:rPr>
          <w:spacing w:val="-11"/>
        </w:rPr>
        <w:t xml:space="preserve"> </w:t>
      </w:r>
      <w:r w:rsidR="00E44A9C">
        <w:t>физического,</w:t>
      </w:r>
      <w:r w:rsidR="00E44A9C">
        <w:rPr>
          <w:spacing w:val="-10"/>
        </w:rPr>
        <w:t xml:space="preserve"> </w:t>
      </w:r>
      <w:r w:rsidR="00E44A9C">
        <w:t>нравственного,</w:t>
      </w:r>
      <w:r w:rsidR="00E44A9C">
        <w:rPr>
          <w:spacing w:val="-11"/>
        </w:rPr>
        <w:t xml:space="preserve"> </w:t>
      </w:r>
      <w:r w:rsidR="00E44A9C">
        <w:t>эстетического,</w:t>
      </w:r>
      <w:r w:rsidR="00E44A9C">
        <w:rPr>
          <w:spacing w:val="-11"/>
        </w:rPr>
        <w:t xml:space="preserve"> </w:t>
      </w:r>
      <w:r w:rsidR="00E44A9C">
        <w:t>трудового</w:t>
      </w:r>
      <w:r w:rsidR="00E44A9C">
        <w:rPr>
          <w:spacing w:val="-9"/>
        </w:rPr>
        <w:t xml:space="preserve"> </w:t>
      </w:r>
      <w:r w:rsidR="00E44A9C">
        <w:t>воспитания,</w:t>
      </w:r>
      <w:r w:rsidR="00E44A9C">
        <w:rPr>
          <w:spacing w:val="-67"/>
        </w:rPr>
        <w:t xml:space="preserve"> </w:t>
      </w:r>
      <w:r w:rsidR="00E44A9C">
        <w:t>а</w:t>
      </w:r>
      <w:r w:rsidR="00E44A9C">
        <w:rPr>
          <w:spacing w:val="53"/>
        </w:rPr>
        <w:t xml:space="preserve"> </w:t>
      </w:r>
      <w:r w:rsidR="00E44A9C">
        <w:t>также</w:t>
      </w:r>
      <w:r w:rsidR="00E44A9C">
        <w:rPr>
          <w:spacing w:val="51"/>
        </w:rPr>
        <w:t xml:space="preserve"> </w:t>
      </w:r>
      <w:r w:rsidR="00E44A9C">
        <w:t>на</w:t>
      </w:r>
      <w:r w:rsidR="00E44A9C">
        <w:rPr>
          <w:spacing w:val="52"/>
        </w:rPr>
        <w:t xml:space="preserve"> </w:t>
      </w:r>
      <w:r w:rsidR="00E44A9C">
        <w:t>расширение</w:t>
      </w:r>
      <w:r w:rsidR="00E44A9C">
        <w:rPr>
          <w:spacing w:val="53"/>
        </w:rPr>
        <w:t xml:space="preserve"> </w:t>
      </w:r>
      <w:r w:rsidR="00E44A9C">
        <w:t>контактов</w:t>
      </w:r>
      <w:r w:rsidR="00E44A9C">
        <w:rPr>
          <w:spacing w:val="50"/>
        </w:rPr>
        <w:t xml:space="preserve"> </w:t>
      </w:r>
      <w:r w:rsidR="00E44A9C">
        <w:t>обучающихся</w:t>
      </w:r>
      <w:r w:rsidR="00E44A9C">
        <w:rPr>
          <w:spacing w:val="50"/>
        </w:rPr>
        <w:t xml:space="preserve"> </w:t>
      </w:r>
      <w:r w:rsidR="00E44A9C">
        <w:t>с</w:t>
      </w:r>
      <w:r w:rsidR="00E44A9C">
        <w:rPr>
          <w:spacing w:val="50"/>
        </w:rPr>
        <w:t xml:space="preserve"> </w:t>
      </w:r>
      <w:r w:rsidR="00E44A9C">
        <w:t>обычно</w:t>
      </w:r>
      <w:r w:rsidR="00E44A9C">
        <w:rPr>
          <w:spacing w:val="51"/>
        </w:rPr>
        <w:t xml:space="preserve"> </w:t>
      </w:r>
      <w:r w:rsidR="00E44A9C">
        <w:t>развивающимися</w:t>
      </w:r>
      <w:r w:rsidR="00E44A9C">
        <w:rPr>
          <w:spacing w:val="-67"/>
        </w:rPr>
        <w:t xml:space="preserve"> </w:t>
      </w:r>
      <w:r w:rsidR="00E44A9C">
        <w:t>сверстниками и</w:t>
      </w:r>
      <w:r w:rsidR="00E44A9C">
        <w:rPr>
          <w:spacing w:val="1"/>
        </w:rPr>
        <w:t xml:space="preserve"> </w:t>
      </w:r>
      <w:r w:rsidR="00E44A9C">
        <w:t>взаимодействие</w:t>
      </w:r>
      <w:r w:rsidR="00E44A9C">
        <w:rPr>
          <w:spacing w:val="1"/>
        </w:rPr>
        <w:t xml:space="preserve"> </w:t>
      </w:r>
      <w:r w:rsidR="00E44A9C">
        <w:t>с</w:t>
      </w:r>
      <w:r w:rsidR="00E44A9C">
        <w:rPr>
          <w:spacing w:val="1"/>
        </w:rPr>
        <w:t xml:space="preserve"> </w:t>
      </w:r>
      <w:r w:rsidR="00E44A9C">
        <w:t>обществом.</w:t>
      </w:r>
      <w:r w:rsidR="00E44A9C">
        <w:rPr>
          <w:spacing w:val="5"/>
        </w:rPr>
        <w:t xml:space="preserve"> </w:t>
      </w:r>
      <w:r w:rsidR="00E44A9C">
        <w:t>Организация внеурочной</w:t>
      </w:r>
      <w:r w:rsidR="00E44A9C">
        <w:rPr>
          <w:spacing w:val="4"/>
        </w:rPr>
        <w:t xml:space="preserve"> </w:t>
      </w:r>
      <w:r w:rsidR="00E44A9C">
        <w:t>воспитательной</w:t>
      </w:r>
      <w:r w:rsidR="00E44A9C">
        <w:rPr>
          <w:spacing w:val="3"/>
        </w:rPr>
        <w:t xml:space="preserve"> </w:t>
      </w:r>
      <w:r w:rsidR="00E44A9C">
        <w:t>работы является</w:t>
      </w:r>
      <w:r w:rsidR="00E44A9C">
        <w:rPr>
          <w:spacing w:val="3"/>
        </w:rPr>
        <w:t xml:space="preserve"> </w:t>
      </w:r>
      <w:r w:rsidR="00E44A9C">
        <w:t>неотъемлемой</w:t>
      </w:r>
      <w:r w:rsidR="00E44A9C">
        <w:rPr>
          <w:spacing w:val="4"/>
        </w:rPr>
        <w:t xml:space="preserve"> </w:t>
      </w:r>
      <w:r w:rsidR="00E44A9C">
        <w:t>частью образовательного процесса в</w:t>
      </w:r>
    </w:p>
    <w:p w14:paraId="773BC04D" w14:textId="77777777" w:rsidR="001F167D" w:rsidRDefault="001F167D">
      <w:pPr>
        <w:spacing w:line="276" w:lineRule="auto"/>
        <w:jc w:val="right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4A4D314C" w14:textId="77777777" w:rsidR="001F167D" w:rsidRDefault="00E44A9C">
      <w:pPr>
        <w:pStyle w:val="a3"/>
        <w:spacing w:before="74"/>
      </w:pP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14:paraId="0E691D09" w14:textId="77777777" w:rsidR="001F167D" w:rsidRDefault="00E44A9C">
      <w:pPr>
        <w:pStyle w:val="a3"/>
        <w:spacing w:before="50" w:line="276" w:lineRule="auto"/>
        <w:ind w:right="1278" w:firstLine="566"/>
      </w:pPr>
      <w:r>
        <w:t>Чередование учебной и внеурочной деятельности в рамках реализации</w:t>
      </w:r>
      <w:r>
        <w:rPr>
          <w:spacing w:val="1"/>
        </w:rPr>
        <w:t xml:space="preserve"> </w:t>
      </w:r>
      <w:r>
        <w:t>АООП и СИПР</w:t>
      </w:r>
      <w:r>
        <w:rPr>
          <w:spacing w:val="-2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организация.</w:t>
      </w:r>
    </w:p>
    <w:p w14:paraId="718B8F60" w14:textId="77777777" w:rsidR="001F167D" w:rsidRDefault="00E44A9C">
      <w:pPr>
        <w:pStyle w:val="a3"/>
        <w:spacing w:line="276" w:lineRule="auto"/>
        <w:ind w:right="1276" w:firstLine="566"/>
      </w:pPr>
      <w:r>
        <w:t>Время,</w:t>
      </w:r>
      <w:r>
        <w:rPr>
          <w:spacing w:val="-10"/>
        </w:rPr>
        <w:t xml:space="preserve"> </w:t>
      </w:r>
      <w:r>
        <w:t>отведенное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внеурочную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учитывается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опре-</w:t>
      </w:r>
      <w:r>
        <w:rPr>
          <w:spacing w:val="-68"/>
        </w:rPr>
        <w:t xml:space="preserve"> </w:t>
      </w:r>
      <w:r>
        <w:t>делении максимально допустимой недельной нагрузки обучающихся, но учи-</w:t>
      </w:r>
      <w:r>
        <w:rPr>
          <w:spacing w:val="1"/>
        </w:rPr>
        <w:t xml:space="preserve"> </w:t>
      </w:r>
      <w:r>
        <w:t>тывается при определении объемов финансирования, направляемых на реали-</w:t>
      </w:r>
      <w:r>
        <w:rPr>
          <w:spacing w:val="1"/>
        </w:rPr>
        <w:t xml:space="preserve"> </w:t>
      </w:r>
      <w:r>
        <w:t>зацию</w:t>
      </w:r>
      <w:r>
        <w:rPr>
          <w:spacing w:val="-2"/>
        </w:rPr>
        <w:t xml:space="preserve"> </w:t>
      </w:r>
      <w:r>
        <w:t>АООП.</w:t>
      </w:r>
    </w:p>
    <w:p w14:paraId="12083D0E" w14:textId="77777777" w:rsidR="001F167D" w:rsidRDefault="001F167D">
      <w:pPr>
        <w:pStyle w:val="a3"/>
        <w:spacing w:before="3"/>
        <w:ind w:left="0"/>
        <w:jc w:val="left"/>
        <w:rPr>
          <w:sz w:val="32"/>
        </w:rPr>
      </w:pPr>
    </w:p>
    <w:p w14:paraId="611AFA35" w14:textId="416724FB" w:rsidR="001F167D" w:rsidRDefault="00E44A9C">
      <w:pPr>
        <w:pStyle w:val="a3"/>
        <w:spacing w:line="276" w:lineRule="auto"/>
        <w:ind w:right="1273" w:firstLine="540"/>
      </w:pPr>
      <w:r>
        <w:t>В</w:t>
      </w:r>
      <w:r>
        <w:rPr>
          <w:spacing w:val="-6"/>
        </w:rPr>
        <w:t xml:space="preserve"> </w:t>
      </w:r>
      <w:r>
        <w:t>прилагаемых</w:t>
      </w:r>
      <w:r>
        <w:rPr>
          <w:spacing w:val="-5"/>
        </w:rPr>
        <w:t xml:space="preserve"> </w:t>
      </w:r>
      <w:r>
        <w:t>таблицах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недельные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ФА-</w:t>
      </w:r>
      <w:r>
        <w:rPr>
          <w:spacing w:val="-68"/>
        </w:rPr>
        <w:t xml:space="preserve"> </w:t>
      </w:r>
      <w:r>
        <w:t>ООП УО (вариант2) разных нозологических групп, рассчитанные на 1</w:t>
      </w:r>
      <w:r w:rsidR="00846673">
        <w:t>1</w:t>
      </w:r>
      <w:r>
        <w:t>-летний</w:t>
      </w:r>
      <w:r>
        <w:rPr>
          <w:spacing w:val="-67"/>
        </w:rPr>
        <w:t xml:space="preserve"> </w:t>
      </w:r>
      <w:r>
        <w:t>период обучения (с 1 дополнительного по 4 класс, с 5 по 9 класс</w:t>
      </w:r>
      <w:r w:rsidR="00846673">
        <w:t>.</w:t>
      </w:r>
    </w:p>
    <w:p w14:paraId="62FD9EF7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36C85029" w14:textId="77777777" w:rsidR="001F167D" w:rsidRDefault="001F167D">
      <w:pPr>
        <w:pStyle w:val="a3"/>
        <w:spacing w:before="1"/>
        <w:ind w:left="0"/>
        <w:jc w:val="left"/>
        <w:rPr>
          <w:sz w:val="44"/>
        </w:rPr>
      </w:pPr>
    </w:p>
    <w:p w14:paraId="3DB7F3FC" w14:textId="77777777" w:rsidR="001F167D" w:rsidRDefault="00E44A9C">
      <w:pPr>
        <w:pStyle w:val="11"/>
        <w:spacing w:before="1" w:line="276" w:lineRule="auto"/>
        <w:ind w:right="1316"/>
        <w:jc w:val="both"/>
      </w:pPr>
      <w:r>
        <w:t>Недельный</w:t>
      </w:r>
      <w:r>
        <w:rPr>
          <w:spacing w:val="-10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ФАООП</w:t>
      </w:r>
      <w:r>
        <w:rPr>
          <w:spacing w:val="-6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доп.,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классов.</w:t>
      </w:r>
    </w:p>
    <w:p w14:paraId="5517E223" w14:textId="77777777" w:rsidR="001F167D" w:rsidRDefault="001F167D">
      <w:pPr>
        <w:pStyle w:val="a3"/>
        <w:ind w:left="0"/>
        <w:jc w:val="left"/>
        <w:rPr>
          <w:b/>
          <w:sz w:val="20"/>
        </w:rPr>
      </w:pPr>
    </w:p>
    <w:p w14:paraId="104B3F85" w14:textId="77777777" w:rsidR="001F167D" w:rsidRDefault="001F167D">
      <w:pPr>
        <w:pStyle w:val="a3"/>
        <w:spacing w:before="2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2833"/>
        <w:gridCol w:w="598"/>
        <w:gridCol w:w="600"/>
        <w:gridCol w:w="600"/>
        <w:gridCol w:w="603"/>
        <w:gridCol w:w="598"/>
        <w:gridCol w:w="910"/>
      </w:tblGrid>
      <w:tr w:rsidR="001F167D" w14:paraId="750A32D5" w14:textId="77777777">
        <w:trPr>
          <w:trHeight w:val="1581"/>
        </w:trPr>
        <w:tc>
          <w:tcPr>
            <w:tcW w:w="2328" w:type="dxa"/>
            <w:vMerge w:val="restart"/>
          </w:tcPr>
          <w:p w14:paraId="31D08CE3" w14:textId="77777777" w:rsidR="001F167D" w:rsidRDefault="00E44A9C">
            <w:pPr>
              <w:pStyle w:val="TableParagraph"/>
              <w:spacing w:before="100" w:line="276" w:lineRule="auto"/>
              <w:ind w:left="167" w:right="635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2833" w:type="dxa"/>
            <w:tcBorders>
              <w:bottom w:val="nil"/>
            </w:tcBorders>
          </w:tcPr>
          <w:p w14:paraId="28B9A374" w14:textId="77777777" w:rsidR="001F167D" w:rsidRDefault="00E44A9C">
            <w:pPr>
              <w:pStyle w:val="TableParagraph"/>
              <w:spacing w:before="100" w:line="276" w:lineRule="auto"/>
              <w:ind w:left="62" w:right="1797"/>
              <w:rPr>
                <w:sz w:val="28"/>
              </w:rPr>
            </w:pPr>
            <w:r>
              <w:rPr>
                <w:sz w:val="28"/>
              </w:rPr>
              <w:t>Учебны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</w:t>
            </w:r>
          </w:p>
          <w:p w14:paraId="74C05B73" w14:textId="77777777" w:rsidR="001F167D" w:rsidRDefault="00E44A9C">
            <w:pPr>
              <w:pStyle w:val="TableParagraph"/>
              <w:spacing w:before="1"/>
              <w:ind w:left="62"/>
              <w:rPr>
                <w:sz w:val="28"/>
              </w:rPr>
            </w:pPr>
            <w:r>
              <w:rPr>
                <w:sz w:val="28"/>
              </w:rPr>
              <w:t>ты</w:t>
            </w:r>
          </w:p>
        </w:tc>
        <w:tc>
          <w:tcPr>
            <w:tcW w:w="2999" w:type="dxa"/>
            <w:gridSpan w:val="5"/>
          </w:tcPr>
          <w:p w14:paraId="12814178" w14:textId="77777777" w:rsidR="001F167D" w:rsidRDefault="00E44A9C">
            <w:pPr>
              <w:pStyle w:val="TableParagraph"/>
              <w:spacing w:before="100"/>
              <w:ind w:left="67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910" w:type="dxa"/>
            <w:vMerge w:val="restart"/>
          </w:tcPr>
          <w:p w14:paraId="03B94149" w14:textId="77777777" w:rsidR="001F167D" w:rsidRDefault="00E44A9C">
            <w:pPr>
              <w:pStyle w:val="TableParagraph"/>
              <w:spacing w:before="100"/>
              <w:ind w:left="202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1F167D" w14:paraId="2F113BB1" w14:textId="77777777">
        <w:trPr>
          <w:trHeight w:val="1212"/>
        </w:trPr>
        <w:tc>
          <w:tcPr>
            <w:tcW w:w="2328" w:type="dxa"/>
            <w:vMerge/>
            <w:tcBorders>
              <w:top w:val="nil"/>
            </w:tcBorders>
          </w:tcPr>
          <w:p w14:paraId="234D00C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14:paraId="5C22AAD4" w14:textId="77777777" w:rsidR="001F167D" w:rsidRDefault="001F167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39006221" w14:textId="77777777" w:rsidR="001F167D" w:rsidRDefault="00E44A9C">
            <w:pPr>
              <w:pStyle w:val="TableParagraph"/>
              <w:ind w:right="40"/>
              <w:jc w:val="right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598" w:type="dxa"/>
          </w:tcPr>
          <w:p w14:paraId="5EC16108" w14:textId="77777777" w:rsidR="001F167D" w:rsidRDefault="00E44A9C">
            <w:pPr>
              <w:pStyle w:val="TableParagraph"/>
              <w:spacing w:before="101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14:paraId="3BB44FF7" w14:textId="77777777" w:rsidR="001F167D" w:rsidRDefault="00E44A9C">
            <w:pPr>
              <w:pStyle w:val="TableParagraph"/>
              <w:spacing w:before="48"/>
              <w:ind w:left="71" w:right="44"/>
              <w:jc w:val="center"/>
              <w:rPr>
                <w:sz w:val="28"/>
              </w:rPr>
            </w:pPr>
            <w:r>
              <w:rPr>
                <w:sz w:val="28"/>
              </w:rPr>
              <w:t>доп</w:t>
            </w:r>
          </w:p>
          <w:p w14:paraId="0F6C8B54" w14:textId="77777777" w:rsidR="001F167D" w:rsidRDefault="00E44A9C">
            <w:pPr>
              <w:pStyle w:val="TableParagraph"/>
              <w:spacing w:before="5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600" w:type="dxa"/>
          </w:tcPr>
          <w:p w14:paraId="5229CBC3" w14:textId="77777777" w:rsidR="001F167D" w:rsidRDefault="00E44A9C">
            <w:pPr>
              <w:pStyle w:val="TableParagraph"/>
              <w:spacing w:before="101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600" w:type="dxa"/>
          </w:tcPr>
          <w:p w14:paraId="287AE529" w14:textId="77777777" w:rsidR="001F167D" w:rsidRDefault="00E44A9C">
            <w:pPr>
              <w:pStyle w:val="TableParagraph"/>
              <w:spacing w:before="101"/>
              <w:ind w:left="146" w:right="123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603" w:type="dxa"/>
          </w:tcPr>
          <w:p w14:paraId="0DB63043" w14:textId="77777777" w:rsidR="001F167D" w:rsidRDefault="00E44A9C">
            <w:pPr>
              <w:pStyle w:val="TableParagraph"/>
              <w:spacing w:before="101" w:line="276" w:lineRule="auto"/>
              <w:ind w:left="258" w:right="176" w:hanging="48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  <w:tc>
          <w:tcPr>
            <w:tcW w:w="598" w:type="dxa"/>
          </w:tcPr>
          <w:p w14:paraId="21663011" w14:textId="77777777" w:rsidR="001F167D" w:rsidRDefault="00E44A9C">
            <w:pPr>
              <w:pStyle w:val="TableParagraph"/>
              <w:spacing w:before="101"/>
              <w:ind w:right="134"/>
              <w:jc w:val="right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684EB8B7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02A80A67" w14:textId="77777777">
        <w:trPr>
          <w:trHeight w:val="839"/>
        </w:trPr>
        <w:tc>
          <w:tcPr>
            <w:tcW w:w="9070" w:type="dxa"/>
            <w:gridSpan w:val="8"/>
          </w:tcPr>
          <w:p w14:paraId="432BCEC4" w14:textId="77777777" w:rsidR="001F167D" w:rsidRDefault="00E44A9C">
            <w:pPr>
              <w:pStyle w:val="TableParagraph"/>
              <w:spacing w:before="52" w:line="370" w:lineRule="atLeast"/>
              <w:ind w:left="3725" w:right="3706"/>
              <w:jc w:val="center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</w:tr>
      <w:tr w:rsidR="001F167D" w14:paraId="5C2505A2" w14:textId="77777777">
        <w:trPr>
          <w:trHeight w:val="1211"/>
        </w:trPr>
        <w:tc>
          <w:tcPr>
            <w:tcW w:w="2328" w:type="dxa"/>
          </w:tcPr>
          <w:p w14:paraId="03A3B2B1" w14:textId="77777777" w:rsidR="001F167D" w:rsidRDefault="00E44A9C">
            <w:pPr>
              <w:pStyle w:val="TableParagraph"/>
              <w:spacing w:before="100" w:line="276" w:lineRule="auto"/>
              <w:ind w:left="66" w:right="1110"/>
              <w:rPr>
                <w:sz w:val="28"/>
              </w:rPr>
            </w:pPr>
            <w:r>
              <w:rPr>
                <w:sz w:val="28"/>
              </w:rPr>
              <w:t>1. Язык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14:paraId="3A0AD64B" w14:textId="77777777" w:rsidR="001F167D" w:rsidRDefault="00E44A9C">
            <w:pPr>
              <w:pStyle w:val="TableParagraph"/>
              <w:spacing w:before="2"/>
              <w:ind w:left="6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833" w:type="dxa"/>
          </w:tcPr>
          <w:p w14:paraId="4CCBC93D" w14:textId="77777777" w:rsidR="001F167D" w:rsidRDefault="00E44A9C">
            <w:pPr>
              <w:pStyle w:val="TableParagraph"/>
              <w:spacing w:before="100" w:line="276" w:lineRule="auto"/>
              <w:ind w:left="62" w:right="881"/>
              <w:rPr>
                <w:sz w:val="28"/>
              </w:rPr>
            </w:pPr>
            <w:r>
              <w:rPr>
                <w:sz w:val="28"/>
              </w:rPr>
              <w:t>Речь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альтернативная</w:t>
            </w:r>
          </w:p>
          <w:p w14:paraId="40F3F716" w14:textId="77777777" w:rsidR="001F167D" w:rsidRDefault="00E44A9C">
            <w:pPr>
              <w:pStyle w:val="TableParagraph"/>
              <w:spacing w:before="2"/>
              <w:ind w:left="62"/>
              <w:rPr>
                <w:sz w:val="28"/>
              </w:rPr>
            </w:pPr>
            <w:r>
              <w:rPr>
                <w:sz w:val="28"/>
              </w:rPr>
              <w:t>коммуникация</w:t>
            </w:r>
          </w:p>
        </w:tc>
        <w:tc>
          <w:tcPr>
            <w:tcW w:w="598" w:type="dxa"/>
          </w:tcPr>
          <w:p w14:paraId="6A5ADD3B" w14:textId="77777777" w:rsidR="001F167D" w:rsidRDefault="00E44A9C">
            <w:pPr>
              <w:pStyle w:val="TableParagraph"/>
              <w:spacing w:before="100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0" w:type="dxa"/>
          </w:tcPr>
          <w:p w14:paraId="3AE62342" w14:textId="77777777" w:rsidR="001F167D" w:rsidRDefault="00E44A9C">
            <w:pPr>
              <w:pStyle w:val="TableParagraph"/>
              <w:spacing w:before="10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0" w:type="dxa"/>
          </w:tcPr>
          <w:p w14:paraId="29E37A5D" w14:textId="77777777" w:rsidR="001F167D" w:rsidRDefault="00E44A9C">
            <w:pPr>
              <w:pStyle w:val="TableParagraph"/>
              <w:spacing w:before="10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3" w:type="dxa"/>
          </w:tcPr>
          <w:p w14:paraId="16D9FE08" w14:textId="77777777" w:rsidR="001F167D" w:rsidRDefault="00E44A9C">
            <w:pPr>
              <w:pStyle w:val="TableParagraph"/>
              <w:spacing w:before="100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8" w:type="dxa"/>
          </w:tcPr>
          <w:p w14:paraId="43F32DE1" w14:textId="77777777" w:rsidR="001F167D" w:rsidRDefault="00E44A9C">
            <w:pPr>
              <w:pStyle w:val="TableParagraph"/>
              <w:spacing w:before="100"/>
              <w:ind w:right="21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10" w:type="dxa"/>
          </w:tcPr>
          <w:p w14:paraId="6333FAAF" w14:textId="77777777" w:rsidR="001F167D" w:rsidRDefault="00E44A9C">
            <w:pPr>
              <w:pStyle w:val="TableParagraph"/>
              <w:spacing w:before="100"/>
              <w:ind w:right="26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1F167D" w14:paraId="02B881F5" w14:textId="77777777">
        <w:trPr>
          <w:trHeight w:val="1581"/>
        </w:trPr>
        <w:tc>
          <w:tcPr>
            <w:tcW w:w="2328" w:type="dxa"/>
          </w:tcPr>
          <w:p w14:paraId="1355ED93" w14:textId="77777777" w:rsidR="001F167D" w:rsidRDefault="00E44A9C">
            <w:pPr>
              <w:pStyle w:val="TableParagraph"/>
              <w:spacing w:before="100"/>
              <w:ind w:left="6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2833" w:type="dxa"/>
          </w:tcPr>
          <w:p w14:paraId="6287CC15" w14:textId="77777777" w:rsidR="001F167D" w:rsidRDefault="00E44A9C">
            <w:pPr>
              <w:pStyle w:val="TableParagraph"/>
              <w:spacing w:before="100" w:line="276" w:lineRule="auto"/>
              <w:ind w:left="62" w:right="1158"/>
              <w:rPr>
                <w:sz w:val="28"/>
              </w:rPr>
            </w:pPr>
            <w:r>
              <w:rPr>
                <w:sz w:val="28"/>
              </w:rPr>
              <w:t>Математичес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</w:p>
          <w:p w14:paraId="0EAD3DDD" w14:textId="77777777" w:rsidR="001F167D" w:rsidRDefault="00E44A9C">
            <w:pPr>
              <w:pStyle w:val="TableParagraph"/>
              <w:spacing w:before="1"/>
              <w:ind w:left="62"/>
              <w:rPr>
                <w:sz w:val="28"/>
              </w:rPr>
            </w:pPr>
            <w:r>
              <w:rPr>
                <w:sz w:val="28"/>
              </w:rPr>
              <w:t>ия</w:t>
            </w:r>
          </w:p>
        </w:tc>
        <w:tc>
          <w:tcPr>
            <w:tcW w:w="598" w:type="dxa"/>
          </w:tcPr>
          <w:p w14:paraId="272B00E8" w14:textId="77777777" w:rsidR="001F167D" w:rsidRDefault="00E44A9C">
            <w:pPr>
              <w:pStyle w:val="TableParagraph"/>
              <w:spacing w:before="100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37CE91E8" w14:textId="77777777" w:rsidR="001F167D" w:rsidRDefault="00E44A9C">
            <w:pPr>
              <w:pStyle w:val="TableParagraph"/>
              <w:spacing w:before="10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0AC05204" w14:textId="77777777" w:rsidR="001F167D" w:rsidRDefault="00E44A9C">
            <w:pPr>
              <w:pStyle w:val="TableParagraph"/>
              <w:spacing w:before="10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3" w:type="dxa"/>
          </w:tcPr>
          <w:p w14:paraId="0F172A0A" w14:textId="77777777" w:rsidR="001F167D" w:rsidRDefault="00E44A9C">
            <w:pPr>
              <w:pStyle w:val="TableParagraph"/>
              <w:spacing w:before="100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8" w:type="dxa"/>
          </w:tcPr>
          <w:p w14:paraId="06B47929" w14:textId="77777777" w:rsidR="001F167D" w:rsidRDefault="00E44A9C">
            <w:pPr>
              <w:pStyle w:val="TableParagraph"/>
              <w:spacing w:before="100"/>
              <w:ind w:right="21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10" w:type="dxa"/>
          </w:tcPr>
          <w:p w14:paraId="5498BDDC" w14:textId="77777777" w:rsidR="001F167D" w:rsidRDefault="00E44A9C">
            <w:pPr>
              <w:pStyle w:val="TableParagraph"/>
              <w:spacing w:before="100"/>
              <w:ind w:right="267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F167D" w14:paraId="236C6DDB" w14:textId="77777777">
        <w:trPr>
          <w:trHeight w:val="839"/>
        </w:trPr>
        <w:tc>
          <w:tcPr>
            <w:tcW w:w="2328" w:type="dxa"/>
            <w:vMerge w:val="restart"/>
          </w:tcPr>
          <w:p w14:paraId="7B5E5018" w14:textId="77777777" w:rsidR="001F167D" w:rsidRDefault="00E44A9C">
            <w:pPr>
              <w:pStyle w:val="TableParagraph"/>
              <w:spacing w:before="100" w:line="276" w:lineRule="auto"/>
              <w:ind w:left="66" w:right="30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Окружающий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2833" w:type="dxa"/>
          </w:tcPr>
          <w:p w14:paraId="6C339C7C" w14:textId="77777777" w:rsidR="001F167D" w:rsidRDefault="00E44A9C">
            <w:pPr>
              <w:pStyle w:val="TableParagraph"/>
              <w:spacing w:before="52" w:line="370" w:lineRule="atLeast"/>
              <w:ind w:left="62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природныймир</w:t>
            </w:r>
          </w:p>
        </w:tc>
        <w:tc>
          <w:tcPr>
            <w:tcW w:w="598" w:type="dxa"/>
          </w:tcPr>
          <w:p w14:paraId="130723E1" w14:textId="77777777" w:rsidR="001F167D" w:rsidRDefault="00E44A9C">
            <w:pPr>
              <w:pStyle w:val="TableParagraph"/>
              <w:spacing w:before="100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13F838B2" w14:textId="77777777" w:rsidR="001F167D" w:rsidRDefault="00E44A9C">
            <w:pPr>
              <w:pStyle w:val="TableParagraph"/>
              <w:spacing w:before="10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34A3C2DB" w14:textId="77777777" w:rsidR="001F167D" w:rsidRDefault="00E44A9C">
            <w:pPr>
              <w:pStyle w:val="TableParagraph"/>
              <w:spacing w:before="10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3" w:type="dxa"/>
          </w:tcPr>
          <w:p w14:paraId="09771C43" w14:textId="77777777" w:rsidR="001F167D" w:rsidRDefault="00E44A9C">
            <w:pPr>
              <w:pStyle w:val="TableParagraph"/>
              <w:spacing w:before="100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8" w:type="dxa"/>
          </w:tcPr>
          <w:p w14:paraId="3983DB81" w14:textId="77777777" w:rsidR="001F167D" w:rsidRDefault="00E44A9C">
            <w:pPr>
              <w:pStyle w:val="TableParagraph"/>
              <w:spacing w:before="100"/>
              <w:ind w:right="21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10" w:type="dxa"/>
          </w:tcPr>
          <w:p w14:paraId="1288C14D" w14:textId="77777777" w:rsidR="001F167D" w:rsidRDefault="00E44A9C">
            <w:pPr>
              <w:pStyle w:val="TableParagraph"/>
              <w:spacing w:before="100"/>
              <w:ind w:right="267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F167D" w14:paraId="3A52C03C" w14:textId="77777777">
        <w:trPr>
          <w:trHeight w:val="472"/>
        </w:trPr>
        <w:tc>
          <w:tcPr>
            <w:tcW w:w="2328" w:type="dxa"/>
            <w:vMerge/>
            <w:tcBorders>
              <w:top w:val="nil"/>
            </w:tcBorders>
          </w:tcPr>
          <w:p w14:paraId="11BF3DF5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70B899D9" w14:textId="77777777" w:rsidR="001F167D" w:rsidRDefault="00E44A9C">
            <w:pPr>
              <w:pStyle w:val="TableParagraph"/>
              <w:spacing w:before="100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598" w:type="dxa"/>
          </w:tcPr>
          <w:p w14:paraId="74F2FC5C" w14:textId="77777777" w:rsidR="001F167D" w:rsidRDefault="00E44A9C">
            <w:pPr>
              <w:pStyle w:val="TableParagraph"/>
              <w:spacing w:before="100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28C8503B" w14:textId="77777777" w:rsidR="001F167D" w:rsidRDefault="00E44A9C">
            <w:pPr>
              <w:pStyle w:val="TableParagraph"/>
              <w:spacing w:before="10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27BAB62F" w14:textId="77777777" w:rsidR="001F167D" w:rsidRDefault="00E44A9C">
            <w:pPr>
              <w:pStyle w:val="TableParagraph"/>
              <w:spacing w:before="10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3" w:type="dxa"/>
          </w:tcPr>
          <w:p w14:paraId="40EBFF3E" w14:textId="77777777" w:rsidR="001F167D" w:rsidRDefault="00E44A9C">
            <w:pPr>
              <w:pStyle w:val="TableParagraph"/>
              <w:spacing w:before="100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8" w:type="dxa"/>
          </w:tcPr>
          <w:p w14:paraId="38ABC304" w14:textId="77777777" w:rsidR="001F167D" w:rsidRDefault="00E44A9C">
            <w:pPr>
              <w:pStyle w:val="TableParagraph"/>
              <w:spacing w:before="100"/>
              <w:ind w:right="21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10" w:type="dxa"/>
          </w:tcPr>
          <w:p w14:paraId="306553F6" w14:textId="77777777" w:rsidR="001F167D" w:rsidRDefault="00E44A9C">
            <w:pPr>
              <w:pStyle w:val="TableParagraph"/>
              <w:spacing w:before="100"/>
              <w:ind w:right="267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14:paraId="13A59CA9" w14:textId="77777777" w:rsidR="001F167D" w:rsidRDefault="001F167D">
      <w:pPr>
        <w:jc w:val="right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833"/>
        <w:gridCol w:w="600"/>
        <w:gridCol w:w="600"/>
        <w:gridCol w:w="600"/>
        <w:gridCol w:w="603"/>
        <w:gridCol w:w="600"/>
        <w:gridCol w:w="907"/>
      </w:tblGrid>
      <w:tr w:rsidR="001F167D" w14:paraId="03C9AB1F" w14:textId="77777777">
        <w:trPr>
          <w:trHeight w:val="472"/>
        </w:trPr>
        <w:tc>
          <w:tcPr>
            <w:tcW w:w="2326" w:type="dxa"/>
            <w:vMerge w:val="restart"/>
            <w:tcBorders>
              <w:top w:val="nil"/>
            </w:tcBorders>
          </w:tcPr>
          <w:p w14:paraId="5377B139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2833" w:type="dxa"/>
          </w:tcPr>
          <w:p w14:paraId="31D6A988" w14:textId="77777777" w:rsidR="001F167D" w:rsidRDefault="00E44A9C">
            <w:pPr>
              <w:pStyle w:val="TableParagraph"/>
              <w:spacing w:before="97"/>
              <w:ind w:left="64"/>
              <w:rPr>
                <w:sz w:val="28"/>
              </w:rPr>
            </w:pPr>
            <w:r>
              <w:rPr>
                <w:sz w:val="28"/>
              </w:rPr>
              <w:t>Домоводство</w:t>
            </w:r>
          </w:p>
        </w:tc>
        <w:tc>
          <w:tcPr>
            <w:tcW w:w="600" w:type="dxa"/>
          </w:tcPr>
          <w:p w14:paraId="1332875F" w14:textId="77777777" w:rsidR="001F167D" w:rsidRDefault="00E44A9C">
            <w:pPr>
              <w:pStyle w:val="TableParagraph"/>
              <w:spacing w:before="97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00" w:type="dxa"/>
          </w:tcPr>
          <w:p w14:paraId="14800D7F" w14:textId="77777777" w:rsidR="001F167D" w:rsidRDefault="00E44A9C">
            <w:pPr>
              <w:pStyle w:val="TableParagraph"/>
              <w:spacing w:before="97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00" w:type="dxa"/>
          </w:tcPr>
          <w:p w14:paraId="0F928DA4" w14:textId="77777777" w:rsidR="001F167D" w:rsidRDefault="00E44A9C">
            <w:pPr>
              <w:pStyle w:val="TableParagraph"/>
              <w:spacing w:before="97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03" w:type="dxa"/>
          </w:tcPr>
          <w:p w14:paraId="04509184" w14:textId="77777777" w:rsidR="001F167D" w:rsidRDefault="00E44A9C">
            <w:pPr>
              <w:pStyle w:val="TableParagraph"/>
              <w:spacing w:before="97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0" w:type="dxa"/>
          </w:tcPr>
          <w:p w14:paraId="21EB2CA1" w14:textId="77777777" w:rsidR="001F167D" w:rsidRDefault="00E44A9C">
            <w:pPr>
              <w:pStyle w:val="TableParagraph"/>
              <w:spacing w:before="97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7" w:type="dxa"/>
          </w:tcPr>
          <w:p w14:paraId="561BCE64" w14:textId="77777777" w:rsidR="001F167D" w:rsidRDefault="00E44A9C">
            <w:pPr>
              <w:pStyle w:val="TableParagraph"/>
              <w:spacing w:before="97"/>
              <w:ind w:left="4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F167D" w14:paraId="67F7AEB8" w14:textId="77777777">
        <w:trPr>
          <w:trHeight w:val="842"/>
        </w:trPr>
        <w:tc>
          <w:tcPr>
            <w:tcW w:w="2326" w:type="dxa"/>
            <w:vMerge/>
            <w:tcBorders>
              <w:top w:val="nil"/>
            </w:tcBorders>
          </w:tcPr>
          <w:p w14:paraId="6AB6811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7683AF2A" w14:textId="77777777" w:rsidR="001F167D" w:rsidRDefault="00E44A9C">
            <w:pPr>
              <w:pStyle w:val="TableParagraph"/>
              <w:spacing w:before="60" w:line="360" w:lineRule="atLeast"/>
              <w:ind w:left="64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социальныймир</w:t>
            </w:r>
          </w:p>
        </w:tc>
        <w:tc>
          <w:tcPr>
            <w:tcW w:w="600" w:type="dxa"/>
          </w:tcPr>
          <w:p w14:paraId="34E3CD9A" w14:textId="77777777" w:rsidR="001F167D" w:rsidRDefault="00E44A9C">
            <w:pPr>
              <w:pStyle w:val="TableParagraph"/>
              <w:spacing w:before="9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0" w:type="dxa"/>
          </w:tcPr>
          <w:p w14:paraId="225363CA" w14:textId="77777777" w:rsidR="001F167D" w:rsidRDefault="00E44A9C">
            <w:pPr>
              <w:pStyle w:val="TableParagraph"/>
              <w:spacing w:before="9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0" w:type="dxa"/>
          </w:tcPr>
          <w:p w14:paraId="742803DD" w14:textId="77777777" w:rsidR="001F167D" w:rsidRDefault="00E44A9C">
            <w:pPr>
              <w:pStyle w:val="TableParagraph"/>
              <w:spacing w:before="9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3" w:type="dxa"/>
          </w:tcPr>
          <w:p w14:paraId="3E291A10" w14:textId="77777777" w:rsidR="001F167D" w:rsidRDefault="00E44A9C">
            <w:pPr>
              <w:pStyle w:val="TableParagraph"/>
              <w:spacing w:before="98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0" w:type="dxa"/>
          </w:tcPr>
          <w:p w14:paraId="49D9BD7D" w14:textId="77777777" w:rsidR="001F167D" w:rsidRDefault="00E44A9C">
            <w:pPr>
              <w:pStyle w:val="TableParagraph"/>
              <w:spacing w:before="98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7" w:type="dxa"/>
          </w:tcPr>
          <w:p w14:paraId="414750E8" w14:textId="77777777" w:rsidR="001F167D" w:rsidRDefault="00E44A9C">
            <w:pPr>
              <w:pStyle w:val="TableParagraph"/>
              <w:spacing w:before="98"/>
              <w:ind w:left="4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F167D" w14:paraId="7D11D0C3" w14:textId="77777777">
        <w:trPr>
          <w:trHeight w:val="472"/>
        </w:trPr>
        <w:tc>
          <w:tcPr>
            <w:tcW w:w="2326" w:type="dxa"/>
            <w:vMerge w:val="restart"/>
          </w:tcPr>
          <w:p w14:paraId="23F6ABE7" w14:textId="77777777" w:rsidR="001F167D" w:rsidRDefault="00E44A9C">
            <w:pPr>
              <w:pStyle w:val="TableParagraph"/>
              <w:spacing w:before="95"/>
              <w:ind w:left="66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833" w:type="dxa"/>
          </w:tcPr>
          <w:p w14:paraId="492D7557" w14:textId="77777777" w:rsidR="001F167D" w:rsidRDefault="00E44A9C">
            <w:pPr>
              <w:pStyle w:val="TableParagraph"/>
              <w:spacing w:before="95"/>
              <w:ind w:left="64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600" w:type="dxa"/>
          </w:tcPr>
          <w:p w14:paraId="6FFB5BD3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18FEA9F6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7CCB0307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3" w:type="dxa"/>
          </w:tcPr>
          <w:p w14:paraId="13401A62" w14:textId="77777777" w:rsidR="001F167D" w:rsidRDefault="00E44A9C">
            <w:pPr>
              <w:pStyle w:val="TableParagraph"/>
              <w:spacing w:before="95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1D40D860" w14:textId="77777777" w:rsidR="001F167D" w:rsidRDefault="00E44A9C">
            <w:pPr>
              <w:pStyle w:val="TableParagraph"/>
              <w:spacing w:before="95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7" w:type="dxa"/>
          </w:tcPr>
          <w:p w14:paraId="5BB9AC3F" w14:textId="77777777" w:rsidR="001F167D" w:rsidRDefault="00E44A9C">
            <w:pPr>
              <w:pStyle w:val="TableParagraph"/>
              <w:spacing w:before="95"/>
              <w:ind w:left="224" w:right="14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F167D" w14:paraId="1255D534" w14:textId="77777777">
        <w:trPr>
          <w:trHeight w:val="1211"/>
        </w:trPr>
        <w:tc>
          <w:tcPr>
            <w:tcW w:w="2326" w:type="dxa"/>
            <w:vMerge/>
            <w:tcBorders>
              <w:top w:val="nil"/>
            </w:tcBorders>
          </w:tcPr>
          <w:p w14:paraId="2F82CDEA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48225443" w14:textId="77777777" w:rsidR="001F167D" w:rsidRDefault="00E44A9C">
            <w:pPr>
              <w:pStyle w:val="TableParagraph"/>
              <w:spacing w:before="47" w:line="370" w:lineRule="atLeast"/>
              <w:ind w:left="64" w:right="1104"/>
              <w:rPr>
                <w:sz w:val="28"/>
              </w:rPr>
            </w:pPr>
            <w:r>
              <w:rPr>
                <w:sz w:val="28"/>
              </w:rPr>
              <w:t>Изобразитель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600" w:type="dxa"/>
          </w:tcPr>
          <w:p w14:paraId="68076867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0" w:type="dxa"/>
          </w:tcPr>
          <w:p w14:paraId="7F3D1DFE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0" w:type="dxa"/>
          </w:tcPr>
          <w:p w14:paraId="66B48CA9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3" w:type="dxa"/>
          </w:tcPr>
          <w:p w14:paraId="3785251C" w14:textId="77777777" w:rsidR="001F167D" w:rsidRDefault="00E44A9C">
            <w:pPr>
              <w:pStyle w:val="TableParagraph"/>
              <w:spacing w:before="95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0" w:type="dxa"/>
          </w:tcPr>
          <w:p w14:paraId="09ED645D" w14:textId="77777777" w:rsidR="001F167D" w:rsidRDefault="00E44A9C">
            <w:pPr>
              <w:pStyle w:val="TableParagraph"/>
              <w:spacing w:before="95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7" w:type="dxa"/>
          </w:tcPr>
          <w:p w14:paraId="732FF84F" w14:textId="77777777" w:rsidR="001F167D" w:rsidRDefault="00E44A9C">
            <w:pPr>
              <w:pStyle w:val="TableParagraph"/>
              <w:spacing w:before="95"/>
              <w:ind w:left="224" w:right="14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1F167D" w14:paraId="3D83D292" w14:textId="77777777">
        <w:trPr>
          <w:trHeight w:val="839"/>
        </w:trPr>
        <w:tc>
          <w:tcPr>
            <w:tcW w:w="2326" w:type="dxa"/>
          </w:tcPr>
          <w:p w14:paraId="01E0F1F4" w14:textId="77777777" w:rsidR="001F167D" w:rsidRDefault="00E44A9C">
            <w:pPr>
              <w:pStyle w:val="TableParagraph"/>
              <w:spacing w:before="47" w:line="370" w:lineRule="atLeast"/>
              <w:ind w:left="66" w:right="540"/>
              <w:rPr>
                <w:sz w:val="28"/>
              </w:rPr>
            </w:pPr>
            <w:r>
              <w:rPr>
                <w:sz w:val="28"/>
              </w:rPr>
              <w:t>5. Физическая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833" w:type="dxa"/>
          </w:tcPr>
          <w:p w14:paraId="2DAECAC0" w14:textId="77777777" w:rsidR="001F167D" w:rsidRDefault="00E44A9C">
            <w:pPr>
              <w:pStyle w:val="TableParagraph"/>
              <w:spacing w:before="47" w:line="370" w:lineRule="atLeast"/>
              <w:ind w:left="1267" w:right="24" w:firstLine="84"/>
              <w:rPr>
                <w:sz w:val="28"/>
              </w:rPr>
            </w:pPr>
            <w:r>
              <w:rPr>
                <w:sz w:val="28"/>
              </w:rPr>
              <w:t>Адаптивная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физкультура</w:t>
            </w:r>
          </w:p>
        </w:tc>
        <w:tc>
          <w:tcPr>
            <w:tcW w:w="600" w:type="dxa"/>
          </w:tcPr>
          <w:p w14:paraId="25A4E891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427AD1BA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7CCC983F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3" w:type="dxa"/>
          </w:tcPr>
          <w:p w14:paraId="4FF99442" w14:textId="77777777" w:rsidR="001F167D" w:rsidRDefault="00E44A9C">
            <w:pPr>
              <w:pStyle w:val="TableParagraph"/>
              <w:spacing w:before="95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34B98D0E" w14:textId="77777777" w:rsidR="001F167D" w:rsidRDefault="00E44A9C">
            <w:pPr>
              <w:pStyle w:val="TableParagraph"/>
              <w:spacing w:before="95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7" w:type="dxa"/>
          </w:tcPr>
          <w:p w14:paraId="4D652D33" w14:textId="77777777" w:rsidR="001F167D" w:rsidRDefault="00E44A9C">
            <w:pPr>
              <w:pStyle w:val="TableParagraph"/>
              <w:spacing w:before="95"/>
              <w:ind w:left="224" w:right="14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F167D" w14:paraId="3DF52F26" w14:textId="77777777">
        <w:trPr>
          <w:trHeight w:val="472"/>
        </w:trPr>
        <w:tc>
          <w:tcPr>
            <w:tcW w:w="2326" w:type="dxa"/>
          </w:tcPr>
          <w:p w14:paraId="05320B1A" w14:textId="77777777" w:rsidR="001F167D" w:rsidRDefault="00E44A9C">
            <w:pPr>
              <w:pStyle w:val="TableParagraph"/>
              <w:spacing w:before="95"/>
              <w:ind w:left="66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</w:p>
        </w:tc>
        <w:tc>
          <w:tcPr>
            <w:tcW w:w="2833" w:type="dxa"/>
          </w:tcPr>
          <w:p w14:paraId="6BE092AC" w14:textId="77777777" w:rsidR="001F167D" w:rsidRDefault="00E44A9C">
            <w:pPr>
              <w:pStyle w:val="TableParagraph"/>
              <w:spacing w:before="95"/>
              <w:ind w:left="64"/>
              <w:rPr>
                <w:sz w:val="28"/>
              </w:rPr>
            </w:pPr>
            <w:r>
              <w:rPr>
                <w:sz w:val="28"/>
              </w:rPr>
              <w:t>Профильный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  <w:tc>
          <w:tcPr>
            <w:tcW w:w="600" w:type="dxa"/>
          </w:tcPr>
          <w:p w14:paraId="2167D376" w14:textId="77777777" w:rsidR="001F167D" w:rsidRDefault="00E44A9C">
            <w:pPr>
              <w:pStyle w:val="TableParagraph"/>
              <w:spacing w:before="95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00" w:type="dxa"/>
          </w:tcPr>
          <w:p w14:paraId="27281CD3" w14:textId="77777777" w:rsidR="001F167D" w:rsidRDefault="00E44A9C">
            <w:pPr>
              <w:pStyle w:val="TableParagraph"/>
              <w:spacing w:before="95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00" w:type="dxa"/>
          </w:tcPr>
          <w:p w14:paraId="48E6A504" w14:textId="77777777" w:rsidR="001F167D" w:rsidRDefault="00E44A9C">
            <w:pPr>
              <w:pStyle w:val="TableParagraph"/>
              <w:spacing w:before="95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03" w:type="dxa"/>
          </w:tcPr>
          <w:p w14:paraId="5355668A" w14:textId="77777777" w:rsidR="001F167D" w:rsidRDefault="00E44A9C">
            <w:pPr>
              <w:pStyle w:val="TableParagraph"/>
              <w:spacing w:before="9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00" w:type="dxa"/>
          </w:tcPr>
          <w:p w14:paraId="0E4B9F0B" w14:textId="77777777" w:rsidR="001F167D" w:rsidRDefault="00E44A9C">
            <w:pPr>
              <w:pStyle w:val="TableParagraph"/>
              <w:spacing w:before="95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07" w:type="dxa"/>
          </w:tcPr>
          <w:p w14:paraId="0621137C" w14:textId="77777777" w:rsidR="001F167D" w:rsidRDefault="00E44A9C">
            <w:pPr>
              <w:pStyle w:val="TableParagraph"/>
              <w:spacing w:before="95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F167D" w14:paraId="28C8C79D" w14:textId="77777777">
        <w:trPr>
          <w:trHeight w:val="840"/>
        </w:trPr>
        <w:tc>
          <w:tcPr>
            <w:tcW w:w="2326" w:type="dxa"/>
          </w:tcPr>
          <w:p w14:paraId="021E9A01" w14:textId="77777777" w:rsidR="001F167D" w:rsidRDefault="00E44A9C">
            <w:pPr>
              <w:pStyle w:val="TableParagraph"/>
              <w:spacing w:before="95"/>
              <w:ind w:left="66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833" w:type="dxa"/>
          </w:tcPr>
          <w:p w14:paraId="6B06B9A1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</w:tcPr>
          <w:p w14:paraId="7C0C4834" w14:textId="77777777" w:rsidR="001F167D" w:rsidRDefault="00E44A9C">
            <w:pPr>
              <w:pStyle w:val="TableParagraph"/>
              <w:spacing w:before="95"/>
              <w:ind w:left="146" w:right="12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00" w:type="dxa"/>
          </w:tcPr>
          <w:p w14:paraId="7E3AE740" w14:textId="77777777" w:rsidR="001F167D" w:rsidRDefault="00E44A9C">
            <w:pPr>
              <w:pStyle w:val="TableParagraph"/>
              <w:spacing w:before="95"/>
              <w:ind w:left="146" w:right="12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00" w:type="dxa"/>
          </w:tcPr>
          <w:p w14:paraId="34C685E6" w14:textId="77777777" w:rsidR="001F167D" w:rsidRDefault="00E44A9C">
            <w:pPr>
              <w:pStyle w:val="TableParagraph"/>
              <w:spacing w:before="95"/>
              <w:ind w:left="146" w:right="12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03" w:type="dxa"/>
          </w:tcPr>
          <w:p w14:paraId="3F0BA7F0" w14:textId="77777777" w:rsidR="001F167D" w:rsidRDefault="00E44A9C">
            <w:pPr>
              <w:pStyle w:val="TableParagraph"/>
              <w:spacing w:before="95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14:paraId="3D3684CB" w14:textId="77777777" w:rsidR="001F167D" w:rsidRDefault="00E44A9C">
            <w:pPr>
              <w:pStyle w:val="TableParagraph"/>
              <w:spacing w:before="48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00" w:type="dxa"/>
          </w:tcPr>
          <w:p w14:paraId="6F913B15" w14:textId="77777777" w:rsidR="001F167D" w:rsidRDefault="00E44A9C">
            <w:pPr>
              <w:pStyle w:val="TableParagraph"/>
              <w:spacing w:before="95"/>
              <w:ind w:right="142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07" w:type="dxa"/>
          </w:tcPr>
          <w:p w14:paraId="31947E94" w14:textId="77777777" w:rsidR="001F167D" w:rsidRDefault="00E44A9C">
            <w:pPr>
              <w:pStyle w:val="TableParagraph"/>
              <w:spacing w:before="95"/>
              <w:ind w:left="224" w:right="148"/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1F167D" w14:paraId="24AA0B15" w14:textId="77777777">
        <w:trPr>
          <w:trHeight w:val="834"/>
        </w:trPr>
        <w:tc>
          <w:tcPr>
            <w:tcW w:w="5159" w:type="dxa"/>
            <w:gridSpan w:val="2"/>
            <w:tcBorders>
              <w:bottom w:val="single" w:sz="6" w:space="0" w:color="000000"/>
            </w:tcBorders>
          </w:tcPr>
          <w:p w14:paraId="399E8F54" w14:textId="77777777" w:rsidR="001F167D" w:rsidRDefault="00E44A9C">
            <w:pPr>
              <w:pStyle w:val="TableParagraph"/>
              <w:spacing w:before="40" w:line="370" w:lineRule="atLeast"/>
              <w:ind w:left="66" w:right="300"/>
              <w:rPr>
                <w:sz w:val="28"/>
              </w:rPr>
            </w:pPr>
            <w:r>
              <w:rPr>
                <w:sz w:val="28"/>
              </w:rPr>
              <w:t>Часть, формируемая участниками обра-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зовательныхотношений</w:t>
            </w: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14:paraId="12ED5353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14:paraId="35A24768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14:paraId="2D9A39B9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10A538FD" w14:textId="77777777" w:rsidR="001F167D" w:rsidRDefault="00E44A9C">
            <w:pPr>
              <w:pStyle w:val="TableParagraph"/>
              <w:spacing w:before="88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 w14:paraId="2D880007" w14:textId="77777777" w:rsidR="001F167D" w:rsidRDefault="00E44A9C">
            <w:pPr>
              <w:pStyle w:val="TableParagraph"/>
              <w:spacing w:before="88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7" w:type="dxa"/>
            <w:tcBorders>
              <w:bottom w:val="single" w:sz="6" w:space="0" w:color="000000"/>
            </w:tcBorders>
          </w:tcPr>
          <w:p w14:paraId="5575D645" w14:textId="77777777" w:rsidR="001F167D" w:rsidRDefault="00E44A9C">
            <w:pPr>
              <w:pStyle w:val="TableParagraph"/>
              <w:spacing w:before="88"/>
              <w:ind w:left="224" w:right="20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1F167D" w14:paraId="465EE615" w14:textId="77777777">
        <w:trPr>
          <w:trHeight w:val="832"/>
        </w:trPr>
        <w:tc>
          <w:tcPr>
            <w:tcW w:w="5159" w:type="dxa"/>
            <w:gridSpan w:val="2"/>
            <w:tcBorders>
              <w:top w:val="single" w:sz="6" w:space="0" w:color="000000"/>
            </w:tcBorders>
          </w:tcPr>
          <w:p w14:paraId="2A77DB54" w14:textId="77777777" w:rsidR="001F167D" w:rsidRDefault="00E44A9C">
            <w:pPr>
              <w:pStyle w:val="TableParagraph"/>
              <w:spacing w:before="40" w:line="370" w:lineRule="atLeast"/>
              <w:ind w:left="66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(при5-дневной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 неделе)</w:t>
            </w:r>
          </w:p>
        </w:tc>
        <w:tc>
          <w:tcPr>
            <w:tcW w:w="600" w:type="dxa"/>
            <w:tcBorders>
              <w:top w:val="single" w:sz="6" w:space="0" w:color="000000"/>
            </w:tcBorders>
          </w:tcPr>
          <w:p w14:paraId="5325EFEB" w14:textId="77777777" w:rsidR="001F167D" w:rsidRDefault="00E44A9C">
            <w:pPr>
              <w:pStyle w:val="TableParagraph"/>
              <w:spacing w:before="88"/>
              <w:ind w:left="146" w:right="123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00" w:type="dxa"/>
            <w:tcBorders>
              <w:top w:val="single" w:sz="6" w:space="0" w:color="000000"/>
            </w:tcBorders>
          </w:tcPr>
          <w:p w14:paraId="7171F25E" w14:textId="77777777" w:rsidR="001F167D" w:rsidRDefault="00E44A9C">
            <w:pPr>
              <w:pStyle w:val="TableParagraph"/>
              <w:spacing w:before="88"/>
              <w:ind w:left="146" w:right="123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00" w:type="dxa"/>
            <w:tcBorders>
              <w:top w:val="single" w:sz="6" w:space="0" w:color="000000"/>
            </w:tcBorders>
          </w:tcPr>
          <w:p w14:paraId="3B6C04D9" w14:textId="77777777" w:rsidR="001F167D" w:rsidRDefault="00E44A9C">
            <w:pPr>
              <w:pStyle w:val="TableParagraph"/>
              <w:spacing w:before="88"/>
              <w:ind w:left="146" w:right="123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3A02C6AF" w14:textId="77777777" w:rsidR="001F167D" w:rsidRDefault="00E44A9C">
            <w:pPr>
              <w:pStyle w:val="TableParagraph"/>
              <w:spacing w:before="88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14:paraId="178CF6DA" w14:textId="77777777" w:rsidR="001F167D" w:rsidRDefault="00E44A9C">
            <w:pPr>
              <w:pStyle w:val="TableParagraph"/>
              <w:spacing w:before="47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</w:tcBorders>
          </w:tcPr>
          <w:p w14:paraId="15E6C36B" w14:textId="77777777" w:rsidR="001F167D" w:rsidRDefault="00E44A9C">
            <w:pPr>
              <w:pStyle w:val="TableParagraph"/>
              <w:spacing w:before="88"/>
              <w:ind w:right="142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07" w:type="dxa"/>
            <w:tcBorders>
              <w:top w:val="single" w:sz="6" w:space="0" w:color="000000"/>
            </w:tcBorders>
          </w:tcPr>
          <w:p w14:paraId="50E39884" w14:textId="77777777" w:rsidR="001F167D" w:rsidRDefault="00E44A9C">
            <w:pPr>
              <w:pStyle w:val="TableParagraph"/>
              <w:spacing w:before="88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111</w:t>
            </w:r>
          </w:p>
        </w:tc>
      </w:tr>
      <w:tr w:rsidR="001F167D" w14:paraId="42280A22" w14:textId="77777777">
        <w:trPr>
          <w:trHeight w:val="834"/>
        </w:trPr>
        <w:tc>
          <w:tcPr>
            <w:tcW w:w="5159" w:type="dxa"/>
            <w:gridSpan w:val="2"/>
          </w:tcPr>
          <w:p w14:paraId="41AD7D35" w14:textId="77777777" w:rsidR="001F167D" w:rsidRDefault="00E44A9C">
            <w:pPr>
              <w:pStyle w:val="TableParagraph"/>
              <w:spacing w:before="88"/>
              <w:ind w:left="66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</w:tc>
        <w:tc>
          <w:tcPr>
            <w:tcW w:w="600" w:type="dxa"/>
          </w:tcPr>
          <w:p w14:paraId="37A94255" w14:textId="77777777" w:rsidR="001F167D" w:rsidRDefault="00E44A9C">
            <w:pPr>
              <w:pStyle w:val="TableParagraph"/>
              <w:spacing w:before="88"/>
              <w:ind w:left="146" w:right="12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0" w:type="dxa"/>
          </w:tcPr>
          <w:p w14:paraId="736275D1" w14:textId="77777777" w:rsidR="001F167D" w:rsidRDefault="00E44A9C">
            <w:pPr>
              <w:pStyle w:val="TableParagraph"/>
              <w:spacing w:before="88"/>
              <w:ind w:left="146" w:right="12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0" w:type="dxa"/>
          </w:tcPr>
          <w:p w14:paraId="234EC2F2" w14:textId="77777777" w:rsidR="001F167D" w:rsidRDefault="00E44A9C">
            <w:pPr>
              <w:pStyle w:val="TableParagraph"/>
              <w:spacing w:before="88"/>
              <w:ind w:left="146" w:right="12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3" w:type="dxa"/>
          </w:tcPr>
          <w:p w14:paraId="1F9986AC" w14:textId="77777777" w:rsidR="001F167D" w:rsidRDefault="00E44A9C">
            <w:pPr>
              <w:pStyle w:val="TableParagraph"/>
              <w:spacing w:before="88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14:paraId="5FD03645" w14:textId="77777777" w:rsidR="001F167D" w:rsidRDefault="00E44A9C">
            <w:pPr>
              <w:pStyle w:val="TableParagraph"/>
              <w:spacing w:before="50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600" w:type="dxa"/>
          </w:tcPr>
          <w:p w14:paraId="51BEE156" w14:textId="77777777" w:rsidR="001F167D" w:rsidRDefault="00E44A9C">
            <w:pPr>
              <w:pStyle w:val="TableParagraph"/>
              <w:spacing w:before="88"/>
              <w:ind w:right="14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07" w:type="dxa"/>
          </w:tcPr>
          <w:p w14:paraId="22D78C24" w14:textId="77777777" w:rsidR="001F167D" w:rsidRDefault="00E44A9C">
            <w:pPr>
              <w:pStyle w:val="TableParagraph"/>
              <w:spacing w:before="88"/>
              <w:ind w:left="224" w:right="206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1F167D" w14:paraId="5F63E781" w14:textId="77777777">
        <w:trPr>
          <w:trHeight w:val="475"/>
        </w:trPr>
        <w:tc>
          <w:tcPr>
            <w:tcW w:w="5159" w:type="dxa"/>
            <w:gridSpan w:val="2"/>
          </w:tcPr>
          <w:p w14:paraId="15199804" w14:textId="77777777" w:rsidR="001F167D" w:rsidRDefault="00E44A9C">
            <w:pPr>
              <w:pStyle w:val="TableParagraph"/>
              <w:spacing w:before="88"/>
              <w:ind w:left="66"/>
              <w:rPr>
                <w:sz w:val="28"/>
              </w:rPr>
            </w:pPr>
            <w:r>
              <w:rPr>
                <w:sz w:val="28"/>
              </w:rPr>
              <w:t>Коррекционные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курсы:</w:t>
            </w:r>
          </w:p>
        </w:tc>
        <w:tc>
          <w:tcPr>
            <w:tcW w:w="600" w:type="dxa"/>
          </w:tcPr>
          <w:p w14:paraId="11E986E1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0" w:type="dxa"/>
          </w:tcPr>
          <w:p w14:paraId="46E82CC5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0" w:type="dxa"/>
          </w:tcPr>
          <w:p w14:paraId="540A62E6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3" w:type="dxa"/>
          </w:tcPr>
          <w:p w14:paraId="2D80E986" w14:textId="77777777" w:rsidR="001F167D" w:rsidRDefault="00E44A9C">
            <w:pPr>
              <w:pStyle w:val="TableParagraph"/>
              <w:spacing w:before="88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0" w:type="dxa"/>
          </w:tcPr>
          <w:p w14:paraId="458B7699" w14:textId="77777777" w:rsidR="001F167D" w:rsidRDefault="00E44A9C">
            <w:pPr>
              <w:pStyle w:val="TableParagraph"/>
              <w:spacing w:before="88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7" w:type="dxa"/>
          </w:tcPr>
          <w:p w14:paraId="125198E9" w14:textId="77777777" w:rsidR="001F167D" w:rsidRDefault="00E44A9C">
            <w:pPr>
              <w:pStyle w:val="TableParagraph"/>
              <w:spacing w:before="88"/>
              <w:ind w:left="224" w:right="20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1F167D" w14:paraId="6E75EE04" w14:textId="77777777">
        <w:trPr>
          <w:trHeight w:val="472"/>
        </w:trPr>
        <w:tc>
          <w:tcPr>
            <w:tcW w:w="5159" w:type="dxa"/>
            <w:gridSpan w:val="2"/>
          </w:tcPr>
          <w:p w14:paraId="16B516EF" w14:textId="77777777" w:rsidR="001F167D" w:rsidRDefault="00E44A9C">
            <w:pPr>
              <w:pStyle w:val="TableParagraph"/>
              <w:spacing w:before="88"/>
              <w:ind w:left="6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Сенсорное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600" w:type="dxa"/>
          </w:tcPr>
          <w:p w14:paraId="3C3D84D9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1F1E5140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691FC49C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3" w:type="dxa"/>
          </w:tcPr>
          <w:p w14:paraId="02C69601" w14:textId="77777777" w:rsidR="001F167D" w:rsidRDefault="00E44A9C">
            <w:pPr>
              <w:pStyle w:val="TableParagraph"/>
              <w:spacing w:before="88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1775451C" w14:textId="77777777" w:rsidR="001F167D" w:rsidRDefault="00E44A9C">
            <w:pPr>
              <w:pStyle w:val="TableParagraph"/>
              <w:spacing w:before="88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7" w:type="dxa"/>
          </w:tcPr>
          <w:p w14:paraId="08E9051D" w14:textId="77777777" w:rsidR="001F167D" w:rsidRDefault="00E44A9C">
            <w:pPr>
              <w:pStyle w:val="TableParagraph"/>
              <w:spacing w:before="88"/>
              <w:ind w:left="224" w:right="20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F167D" w14:paraId="7DB1A35A" w14:textId="77777777">
        <w:trPr>
          <w:trHeight w:val="472"/>
        </w:trPr>
        <w:tc>
          <w:tcPr>
            <w:tcW w:w="5159" w:type="dxa"/>
            <w:gridSpan w:val="2"/>
          </w:tcPr>
          <w:p w14:paraId="3D391068" w14:textId="77777777" w:rsidR="001F167D" w:rsidRDefault="00E44A9C">
            <w:pPr>
              <w:pStyle w:val="TableParagraph"/>
              <w:spacing w:before="88"/>
              <w:ind w:left="6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Предметно-практические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600" w:type="dxa"/>
          </w:tcPr>
          <w:p w14:paraId="5137307C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0" w:type="dxa"/>
          </w:tcPr>
          <w:p w14:paraId="4D4BE28F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0" w:type="dxa"/>
          </w:tcPr>
          <w:p w14:paraId="733F55CC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3" w:type="dxa"/>
          </w:tcPr>
          <w:p w14:paraId="5FCB68BF" w14:textId="77777777" w:rsidR="001F167D" w:rsidRDefault="00E44A9C">
            <w:pPr>
              <w:pStyle w:val="TableParagraph"/>
              <w:spacing w:before="88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0" w:type="dxa"/>
          </w:tcPr>
          <w:p w14:paraId="197E481F" w14:textId="77777777" w:rsidR="001F167D" w:rsidRDefault="00E44A9C">
            <w:pPr>
              <w:pStyle w:val="TableParagraph"/>
              <w:spacing w:before="88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7" w:type="dxa"/>
          </w:tcPr>
          <w:p w14:paraId="1CA193D9" w14:textId="77777777" w:rsidR="001F167D" w:rsidRDefault="00E44A9C">
            <w:pPr>
              <w:pStyle w:val="TableParagraph"/>
              <w:spacing w:before="8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F167D" w14:paraId="703A1656" w14:textId="77777777">
        <w:trPr>
          <w:trHeight w:val="470"/>
        </w:trPr>
        <w:tc>
          <w:tcPr>
            <w:tcW w:w="5159" w:type="dxa"/>
            <w:gridSpan w:val="2"/>
          </w:tcPr>
          <w:p w14:paraId="22D4A464" w14:textId="77777777" w:rsidR="001F167D" w:rsidRDefault="00E44A9C">
            <w:pPr>
              <w:pStyle w:val="TableParagraph"/>
              <w:spacing w:before="88"/>
              <w:ind w:left="6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Двигательное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600" w:type="dxa"/>
          </w:tcPr>
          <w:p w14:paraId="52B34AFF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0" w:type="dxa"/>
          </w:tcPr>
          <w:p w14:paraId="4350FB18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0" w:type="dxa"/>
          </w:tcPr>
          <w:p w14:paraId="14BD951F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3" w:type="dxa"/>
          </w:tcPr>
          <w:p w14:paraId="480E9217" w14:textId="77777777" w:rsidR="001F167D" w:rsidRDefault="00E44A9C">
            <w:pPr>
              <w:pStyle w:val="TableParagraph"/>
              <w:spacing w:before="88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0" w:type="dxa"/>
          </w:tcPr>
          <w:p w14:paraId="72074F4C" w14:textId="77777777" w:rsidR="001F167D" w:rsidRDefault="00E44A9C">
            <w:pPr>
              <w:pStyle w:val="TableParagraph"/>
              <w:spacing w:before="88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7" w:type="dxa"/>
          </w:tcPr>
          <w:p w14:paraId="1D7A19BD" w14:textId="77777777" w:rsidR="001F167D" w:rsidRDefault="00E44A9C">
            <w:pPr>
              <w:pStyle w:val="TableParagraph"/>
              <w:spacing w:before="8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F167D" w14:paraId="5CFCAD97" w14:textId="77777777">
        <w:trPr>
          <w:trHeight w:val="472"/>
        </w:trPr>
        <w:tc>
          <w:tcPr>
            <w:tcW w:w="5159" w:type="dxa"/>
            <w:gridSpan w:val="2"/>
          </w:tcPr>
          <w:p w14:paraId="7F77E7A9" w14:textId="77777777" w:rsidR="001F167D" w:rsidRDefault="00E44A9C">
            <w:pPr>
              <w:pStyle w:val="TableParagraph"/>
              <w:spacing w:before="90"/>
              <w:ind w:left="66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Альтернативная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коммуникация</w:t>
            </w:r>
          </w:p>
        </w:tc>
        <w:tc>
          <w:tcPr>
            <w:tcW w:w="600" w:type="dxa"/>
          </w:tcPr>
          <w:p w14:paraId="35FF3981" w14:textId="77777777" w:rsidR="001F167D" w:rsidRDefault="00E44A9C">
            <w:pPr>
              <w:pStyle w:val="TableParagraph"/>
              <w:spacing w:before="9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1B4DCE20" w14:textId="77777777" w:rsidR="001F167D" w:rsidRDefault="00E44A9C">
            <w:pPr>
              <w:pStyle w:val="TableParagraph"/>
              <w:spacing w:before="9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12E96750" w14:textId="77777777" w:rsidR="001F167D" w:rsidRDefault="00E44A9C">
            <w:pPr>
              <w:pStyle w:val="TableParagraph"/>
              <w:spacing w:before="9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3" w:type="dxa"/>
          </w:tcPr>
          <w:p w14:paraId="1F2D18B1" w14:textId="77777777" w:rsidR="001F167D" w:rsidRDefault="00E44A9C">
            <w:pPr>
              <w:pStyle w:val="TableParagraph"/>
              <w:spacing w:before="90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0" w:type="dxa"/>
          </w:tcPr>
          <w:p w14:paraId="201913B9" w14:textId="77777777" w:rsidR="001F167D" w:rsidRDefault="00E44A9C">
            <w:pPr>
              <w:pStyle w:val="TableParagraph"/>
              <w:spacing w:before="90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7" w:type="dxa"/>
          </w:tcPr>
          <w:p w14:paraId="7D165660" w14:textId="77777777" w:rsidR="001F167D" w:rsidRDefault="00E44A9C">
            <w:pPr>
              <w:pStyle w:val="TableParagraph"/>
              <w:spacing w:before="90"/>
              <w:ind w:left="224" w:right="20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F167D" w14:paraId="77823428" w14:textId="77777777">
        <w:trPr>
          <w:trHeight w:val="832"/>
        </w:trPr>
        <w:tc>
          <w:tcPr>
            <w:tcW w:w="5159" w:type="dxa"/>
            <w:gridSpan w:val="2"/>
          </w:tcPr>
          <w:p w14:paraId="649C587D" w14:textId="77777777" w:rsidR="001F167D" w:rsidRDefault="00E44A9C">
            <w:pPr>
              <w:pStyle w:val="TableParagraph"/>
              <w:spacing w:before="40" w:line="370" w:lineRule="atLeast"/>
              <w:ind w:left="66" w:right="1553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направлениям)</w:t>
            </w:r>
          </w:p>
        </w:tc>
        <w:tc>
          <w:tcPr>
            <w:tcW w:w="600" w:type="dxa"/>
          </w:tcPr>
          <w:p w14:paraId="5CFB9D0F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0" w:type="dxa"/>
          </w:tcPr>
          <w:p w14:paraId="3BC526A2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0" w:type="dxa"/>
          </w:tcPr>
          <w:p w14:paraId="1567FB0F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3" w:type="dxa"/>
          </w:tcPr>
          <w:p w14:paraId="511718A2" w14:textId="77777777" w:rsidR="001F167D" w:rsidRDefault="00E44A9C">
            <w:pPr>
              <w:pStyle w:val="TableParagraph"/>
              <w:spacing w:before="88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0" w:type="dxa"/>
          </w:tcPr>
          <w:p w14:paraId="7E18E2CD" w14:textId="77777777" w:rsidR="001F167D" w:rsidRDefault="00E44A9C">
            <w:pPr>
              <w:pStyle w:val="TableParagraph"/>
              <w:spacing w:before="88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7" w:type="dxa"/>
          </w:tcPr>
          <w:p w14:paraId="1BC1DE84" w14:textId="77777777" w:rsidR="001F167D" w:rsidRDefault="00E44A9C">
            <w:pPr>
              <w:pStyle w:val="TableParagraph"/>
              <w:spacing w:before="88"/>
              <w:ind w:left="224" w:right="21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 w14:paraId="5917EA4D" w14:textId="77777777" w:rsidR="001F167D" w:rsidRDefault="001F167D">
      <w:pPr>
        <w:pStyle w:val="a3"/>
        <w:spacing w:before="9"/>
        <w:ind w:left="0"/>
        <w:jc w:val="left"/>
        <w:rPr>
          <w:b/>
          <w:sz w:val="29"/>
        </w:rPr>
      </w:pPr>
    </w:p>
    <w:p w14:paraId="05846AE9" w14:textId="77777777" w:rsidR="001F167D" w:rsidRDefault="00E44A9C">
      <w:pPr>
        <w:pStyle w:val="a3"/>
        <w:spacing w:before="89" w:line="276" w:lineRule="auto"/>
        <w:ind w:left="995" w:right="1129" w:firstLine="537"/>
      </w:pPr>
      <w:r>
        <w:t>Общий</w:t>
      </w:r>
      <w:r>
        <w:rPr>
          <w:spacing w:val="40"/>
        </w:rPr>
        <w:t xml:space="preserve"> </w:t>
      </w:r>
      <w:r>
        <w:t>объем</w:t>
      </w:r>
      <w:r>
        <w:rPr>
          <w:spacing w:val="41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нагрузки</w:t>
      </w:r>
      <w:r>
        <w:rPr>
          <w:spacing w:val="44"/>
        </w:rPr>
        <w:t xml:space="preserve"> </w:t>
      </w:r>
      <w:r>
        <w:t>составляет</w:t>
      </w:r>
      <w:r>
        <w:rPr>
          <w:spacing w:val="41"/>
        </w:rPr>
        <w:t xml:space="preserve"> </w:t>
      </w:r>
      <w:r>
        <w:t>3732</w:t>
      </w:r>
      <w:r>
        <w:rPr>
          <w:spacing w:val="42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5</w:t>
      </w:r>
      <w:r>
        <w:rPr>
          <w:spacing w:val="44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лет</w:t>
      </w:r>
      <w:r>
        <w:rPr>
          <w:spacing w:val="-6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5-дневнойучебной</w:t>
      </w:r>
      <w:r>
        <w:rPr>
          <w:spacing w:val="-15"/>
        </w:rPr>
        <w:t xml:space="preserve"> </w:t>
      </w:r>
      <w:r>
        <w:t>неделе</w:t>
      </w:r>
      <w:r>
        <w:rPr>
          <w:spacing w:val="-10"/>
        </w:rPr>
        <w:t xml:space="preserve"> </w:t>
      </w:r>
      <w:r>
        <w:t>(33</w:t>
      </w:r>
      <w:r>
        <w:rPr>
          <w:spacing w:val="-16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недели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доп.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классе,</w:t>
      </w:r>
      <w:r>
        <w:rPr>
          <w:spacing w:val="-17"/>
        </w:rPr>
        <w:t xml:space="preserve"> </w:t>
      </w:r>
      <w:r>
        <w:t>34</w:t>
      </w:r>
      <w:r>
        <w:rPr>
          <w:spacing w:val="-14"/>
        </w:rPr>
        <w:t xml:space="preserve"> </w:t>
      </w:r>
      <w:r>
        <w:t>учеб-</w:t>
      </w:r>
      <w:r>
        <w:rPr>
          <w:spacing w:val="-68"/>
        </w:rPr>
        <w:t xml:space="preserve"> </w:t>
      </w:r>
      <w:r>
        <w:t>ных</w:t>
      </w:r>
      <w:r>
        <w:rPr>
          <w:spacing w:val="-3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класс).</w:t>
      </w:r>
    </w:p>
    <w:p w14:paraId="44062571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3AD72DC1" w14:textId="77777777" w:rsidR="001F167D" w:rsidRDefault="001F167D">
      <w:pPr>
        <w:pStyle w:val="a3"/>
        <w:spacing w:before="11"/>
        <w:ind w:left="0"/>
        <w:jc w:val="left"/>
        <w:rPr>
          <w:sz w:val="43"/>
        </w:rPr>
      </w:pPr>
    </w:p>
    <w:p w14:paraId="6C030673" w14:textId="77777777" w:rsidR="001F167D" w:rsidRDefault="00E44A9C">
      <w:pPr>
        <w:pStyle w:val="11"/>
        <w:numPr>
          <w:ilvl w:val="0"/>
          <w:numId w:val="9"/>
        </w:numPr>
        <w:tabs>
          <w:tab w:val="left" w:pos="1306"/>
        </w:tabs>
        <w:spacing w:line="276" w:lineRule="auto"/>
        <w:ind w:right="1179" w:firstLine="0"/>
      </w:pPr>
      <w:r>
        <w:t>Недельный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ФАООП</w:t>
      </w:r>
      <w:r>
        <w:rPr>
          <w:spacing w:val="-7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обучающихся V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IX</w:t>
      </w:r>
      <w:r>
        <w:rPr>
          <w:spacing w:val="-67"/>
        </w:rPr>
        <w:t xml:space="preserve"> </w:t>
      </w:r>
      <w:r>
        <w:t>классов.</w:t>
      </w:r>
    </w:p>
    <w:p w14:paraId="4B1B529A" w14:textId="77777777" w:rsidR="001F167D" w:rsidRDefault="001F167D">
      <w:pPr>
        <w:spacing w:line="276" w:lineRule="auto"/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60"/>
        <w:gridCol w:w="709"/>
        <w:gridCol w:w="850"/>
        <w:gridCol w:w="567"/>
        <w:gridCol w:w="709"/>
        <w:gridCol w:w="992"/>
        <w:gridCol w:w="1276"/>
      </w:tblGrid>
      <w:tr w:rsidR="001F167D" w14:paraId="28B804E1" w14:textId="77777777" w:rsidTr="00846673">
        <w:trPr>
          <w:trHeight w:val="1581"/>
        </w:trPr>
        <w:tc>
          <w:tcPr>
            <w:tcW w:w="2268" w:type="dxa"/>
            <w:vMerge w:val="restart"/>
          </w:tcPr>
          <w:p w14:paraId="723CBC47" w14:textId="77777777" w:rsidR="001F167D" w:rsidRDefault="00E44A9C">
            <w:pPr>
              <w:pStyle w:val="TableParagraph"/>
              <w:spacing w:before="97" w:line="276" w:lineRule="auto"/>
              <w:ind w:left="81" w:right="553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3260" w:type="dxa"/>
            <w:tcBorders>
              <w:bottom w:val="nil"/>
            </w:tcBorders>
          </w:tcPr>
          <w:p w14:paraId="1F0FE3EF" w14:textId="77777777" w:rsidR="001F167D" w:rsidRDefault="00E44A9C">
            <w:pPr>
              <w:pStyle w:val="TableParagraph"/>
              <w:spacing w:before="97" w:line="276" w:lineRule="auto"/>
              <w:ind w:left="59" w:right="2138"/>
              <w:rPr>
                <w:sz w:val="28"/>
              </w:rPr>
            </w:pPr>
            <w:r>
              <w:rPr>
                <w:sz w:val="28"/>
              </w:rPr>
              <w:t>Учебны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</w:t>
            </w:r>
          </w:p>
          <w:p w14:paraId="3FA81048" w14:textId="77777777" w:rsidR="001F167D" w:rsidRDefault="00E44A9C">
            <w:pPr>
              <w:pStyle w:val="TableParagraph"/>
              <w:spacing w:line="320" w:lineRule="exact"/>
              <w:ind w:left="59"/>
              <w:rPr>
                <w:sz w:val="28"/>
              </w:rPr>
            </w:pPr>
            <w:r>
              <w:rPr>
                <w:sz w:val="28"/>
              </w:rPr>
              <w:t>ты</w:t>
            </w:r>
          </w:p>
        </w:tc>
        <w:tc>
          <w:tcPr>
            <w:tcW w:w="3827" w:type="dxa"/>
            <w:gridSpan w:val="5"/>
          </w:tcPr>
          <w:p w14:paraId="2D85666F" w14:textId="77777777" w:rsidR="001F167D" w:rsidRDefault="00E44A9C">
            <w:pPr>
              <w:pStyle w:val="TableParagraph"/>
              <w:spacing w:before="97"/>
              <w:ind w:left="5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76" w:type="dxa"/>
            <w:vMerge w:val="restart"/>
          </w:tcPr>
          <w:p w14:paraId="71B786B7" w14:textId="77777777" w:rsidR="001F167D" w:rsidRDefault="00E44A9C">
            <w:pPr>
              <w:pStyle w:val="TableParagraph"/>
              <w:spacing w:before="97"/>
              <w:ind w:left="203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1F167D" w14:paraId="401325FC" w14:textId="77777777" w:rsidTr="00846673">
        <w:trPr>
          <w:trHeight w:val="842"/>
        </w:trPr>
        <w:tc>
          <w:tcPr>
            <w:tcW w:w="2268" w:type="dxa"/>
            <w:vMerge/>
            <w:tcBorders>
              <w:top w:val="nil"/>
            </w:tcBorders>
          </w:tcPr>
          <w:p w14:paraId="36A002E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339B5518" w14:textId="77777777" w:rsidR="001F167D" w:rsidRDefault="00E44A9C">
            <w:pPr>
              <w:pStyle w:val="TableParagraph"/>
              <w:spacing w:before="97"/>
              <w:ind w:right="42"/>
              <w:jc w:val="right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709" w:type="dxa"/>
          </w:tcPr>
          <w:p w14:paraId="691C4E03" w14:textId="77777777" w:rsidR="001F167D" w:rsidRDefault="00E44A9C">
            <w:pPr>
              <w:pStyle w:val="TableParagraph"/>
              <w:spacing w:before="97"/>
              <w:ind w:right="163"/>
              <w:jc w:val="right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850" w:type="dxa"/>
          </w:tcPr>
          <w:p w14:paraId="7DE9B030" w14:textId="77777777" w:rsidR="001F167D" w:rsidRDefault="00E44A9C">
            <w:pPr>
              <w:pStyle w:val="TableParagraph"/>
              <w:spacing w:before="49" w:line="370" w:lineRule="atLeast"/>
              <w:ind w:left="238" w:right="146" w:hanging="53"/>
              <w:rPr>
                <w:sz w:val="28"/>
              </w:rPr>
            </w:pPr>
            <w:r>
              <w:rPr>
                <w:sz w:val="28"/>
              </w:rPr>
              <w:t>V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  <w:tc>
          <w:tcPr>
            <w:tcW w:w="567" w:type="dxa"/>
          </w:tcPr>
          <w:p w14:paraId="09191F3F" w14:textId="77777777" w:rsidR="001F167D" w:rsidRDefault="00E44A9C">
            <w:pPr>
              <w:pStyle w:val="TableParagraph"/>
              <w:spacing w:before="49" w:line="370" w:lineRule="atLeast"/>
              <w:ind w:left="194" w:right="145" w:hanging="8"/>
              <w:rPr>
                <w:sz w:val="28"/>
              </w:rPr>
            </w:pPr>
            <w:r>
              <w:rPr>
                <w:sz w:val="28"/>
              </w:rPr>
              <w:t>V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</w:p>
        </w:tc>
        <w:tc>
          <w:tcPr>
            <w:tcW w:w="709" w:type="dxa"/>
          </w:tcPr>
          <w:p w14:paraId="23D06677" w14:textId="77777777" w:rsidR="001F167D" w:rsidRDefault="00E44A9C">
            <w:pPr>
              <w:pStyle w:val="TableParagraph"/>
              <w:spacing w:before="49" w:line="370" w:lineRule="atLeast"/>
              <w:ind w:left="194" w:right="105" w:hanging="56"/>
              <w:rPr>
                <w:sz w:val="28"/>
              </w:rPr>
            </w:pPr>
            <w:r>
              <w:rPr>
                <w:sz w:val="28"/>
              </w:rPr>
              <w:t>VI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</w:p>
        </w:tc>
        <w:tc>
          <w:tcPr>
            <w:tcW w:w="992" w:type="dxa"/>
          </w:tcPr>
          <w:p w14:paraId="0CF7AE03" w14:textId="77777777" w:rsidR="001F167D" w:rsidRDefault="00E44A9C">
            <w:pPr>
              <w:pStyle w:val="TableParagraph"/>
              <w:spacing w:before="97"/>
              <w:ind w:right="59"/>
              <w:jc w:val="right"/>
              <w:rPr>
                <w:sz w:val="28"/>
              </w:rPr>
            </w:pPr>
            <w:r>
              <w:rPr>
                <w:sz w:val="28"/>
              </w:rPr>
              <w:t>IX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14DB6735" w14:textId="77777777" w:rsidR="001F167D" w:rsidRDefault="001F167D">
            <w:pPr>
              <w:rPr>
                <w:sz w:val="2"/>
                <w:szCs w:val="2"/>
              </w:rPr>
            </w:pPr>
          </w:p>
        </w:tc>
      </w:tr>
      <w:tr w:rsidR="001F167D" w14:paraId="0A9ECF3B" w14:textId="77777777" w:rsidTr="00846673">
        <w:trPr>
          <w:trHeight w:val="839"/>
        </w:trPr>
        <w:tc>
          <w:tcPr>
            <w:tcW w:w="10631" w:type="dxa"/>
            <w:gridSpan w:val="8"/>
          </w:tcPr>
          <w:p w14:paraId="39A50432" w14:textId="77777777" w:rsidR="001F167D" w:rsidRDefault="00E44A9C">
            <w:pPr>
              <w:pStyle w:val="TableParagraph"/>
              <w:spacing w:before="47" w:line="370" w:lineRule="atLeast"/>
              <w:ind w:left="3725" w:right="3704"/>
              <w:jc w:val="center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</w:tr>
      <w:tr w:rsidR="001F167D" w14:paraId="19488EEC" w14:textId="77777777" w:rsidTr="00846673">
        <w:trPr>
          <w:trHeight w:val="1209"/>
        </w:trPr>
        <w:tc>
          <w:tcPr>
            <w:tcW w:w="2268" w:type="dxa"/>
          </w:tcPr>
          <w:p w14:paraId="0980AE7A" w14:textId="77777777" w:rsidR="001F167D" w:rsidRDefault="00E44A9C">
            <w:pPr>
              <w:pStyle w:val="TableParagraph"/>
              <w:spacing w:before="92"/>
              <w:ind w:left="66"/>
              <w:rPr>
                <w:sz w:val="28"/>
              </w:rPr>
            </w:pPr>
            <w:r>
              <w:rPr>
                <w:sz w:val="28"/>
              </w:rPr>
              <w:t>1. Язык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8B23FF6" w14:textId="77777777" w:rsidR="001F167D" w:rsidRDefault="00E44A9C">
            <w:pPr>
              <w:pStyle w:val="TableParagraph"/>
              <w:spacing w:before="2" w:line="370" w:lineRule="atLeast"/>
              <w:ind w:left="66" w:right="981"/>
              <w:rPr>
                <w:sz w:val="28"/>
              </w:rPr>
            </w:pPr>
            <w:r>
              <w:rPr>
                <w:sz w:val="28"/>
              </w:rPr>
              <w:t>речевая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3260" w:type="dxa"/>
          </w:tcPr>
          <w:p w14:paraId="594C7856" w14:textId="77777777" w:rsidR="001F167D" w:rsidRDefault="00E44A9C">
            <w:pPr>
              <w:pStyle w:val="TableParagraph"/>
              <w:spacing w:before="92"/>
              <w:ind w:left="59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5B16F61" w14:textId="77777777" w:rsidR="001F167D" w:rsidRDefault="00E44A9C">
            <w:pPr>
              <w:pStyle w:val="TableParagraph"/>
              <w:spacing w:before="2" w:line="370" w:lineRule="atLeast"/>
              <w:ind w:left="59" w:right="1222"/>
              <w:rPr>
                <w:sz w:val="28"/>
              </w:rPr>
            </w:pPr>
            <w:r>
              <w:rPr>
                <w:sz w:val="28"/>
              </w:rPr>
              <w:t>альтернативная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коммуникация</w:t>
            </w:r>
          </w:p>
        </w:tc>
        <w:tc>
          <w:tcPr>
            <w:tcW w:w="709" w:type="dxa"/>
          </w:tcPr>
          <w:p w14:paraId="630ACAE8" w14:textId="77777777" w:rsidR="001F167D" w:rsidRDefault="00E44A9C">
            <w:pPr>
              <w:pStyle w:val="TableParagraph"/>
              <w:spacing w:before="92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30170AFC" w14:textId="77777777" w:rsidR="001F167D" w:rsidRDefault="00E44A9C">
            <w:pPr>
              <w:pStyle w:val="TableParagraph"/>
              <w:spacing w:before="9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7" w:type="dxa"/>
          </w:tcPr>
          <w:p w14:paraId="7F0D442E" w14:textId="77777777" w:rsidR="001F167D" w:rsidRDefault="00E44A9C">
            <w:pPr>
              <w:pStyle w:val="TableParagraph"/>
              <w:spacing w:before="92"/>
              <w:ind w:left="22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9" w:type="dxa"/>
          </w:tcPr>
          <w:p w14:paraId="3AFD825C" w14:textId="77777777" w:rsidR="001F167D" w:rsidRDefault="00E44A9C">
            <w:pPr>
              <w:pStyle w:val="TableParagraph"/>
              <w:spacing w:before="9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14:paraId="2A7EE1C2" w14:textId="77777777" w:rsidR="001F167D" w:rsidRDefault="00E44A9C">
            <w:pPr>
              <w:pStyle w:val="TableParagraph"/>
              <w:spacing w:before="92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6" w:type="dxa"/>
          </w:tcPr>
          <w:p w14:paraId="60A79D40" w14:textId="77777777" w:rsidR="001F167D" w:rsidRDefault="00E44A9C">
            <w:pPr>
              <w:pStyle w:val="TableParagraph"/>
              <w:spacing w:before="92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1F167D" w14:paraId="6DFF95C5" w14:textId="77777777" w:rsidTr="00846673">
        <w:trPr>
          <w:trHeight w:val="837"/>
        </w:trPr>
        <w:tc>
          <w:tcPr>
            <w:tcW w:w="2268" w:type="dxa"/>
          </w:tcPr>
          <w:p w14:paraId="0F9FB214" w14:textId="77777777" w:rsidR="001F167D" w:rsidRDefault="00E44A9C">
            <w:pPr>
              <w:pStyle w:val="TableParagraph"/>
              <w:spacing w:before="92"/>
              <w:ind w:left="6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3260" w:type="dxa"/>
          </w:tcPr>
          <w:p w14:paraId="7C7F6189" w14:textId="77777777" w:rsidR="001F167D" w:rsidRDefault="00E44A9C">
            <w:pPr>
              <w:pStyle w:val="TableParagraph"/>
              <w:spacing w:before="44" w:line="370" w:lineRule="atLeast"/>
              <w:ind w:left="59" w:right="1088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</w:tc>
        <w:tc>
          <w:tcPr>
            <w:tcW w:w="709" w:type="dxa"/>
          </w:tcPr>
          <w:p w14:paraId="3DCDAE6B" w14:textId="77777777" w:rsidR="001F167D" w:rsidRDefault="00E44A9C">
            <w:pPr>
              <w:pStyle w:val="TableParagraph"/>
              <w:spacing w:before="92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14:paraId="16A91D35" w14:textId="77777777" w:rsidR="001F167D" w:rsidRDefault="00E44A9C">
            <w:pPr>
              <w:pStyle w:val="TableParagraph"/>
              <w:spacing w:before="9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14:paraId="70D24807" w14:textId="77777777" w:rsidR="001F167D" w:rsidRDefault="00E44A9C">
            <w:pPr>
              <w:pStyle w:val="TableParagraph"/>
              <w:spacing w:before="92"/>
              <w:ind w:left="2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14:paraId="4E222336" w14:textId="77777777" w:rsidR="001F167D" w:rsidRDefault="00E44A9C">
            <w:pPr>
              <w:pStyle w:val="TableParagraph"/>
              <w:spacing w:before="9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14:paraId="0EADB366" w14:textId="77777777" w:rsidR="001F167D" w:rsidRDefault="00E44A9C">
            <w:pPr>
              <w:pStyle w:val="TableParagraph"/>
              <w:spacing w:before="92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</w:tcPr>
          <w:p w14:paraId="38C80F4C" w14:textId="77777777" w:rsidR="001F167D" w:rsidRDefault="00E44A9C">
            <w:pPr>
              <w:pStyle w:val="TableParagraph"/>
              <w:spacing w:before="92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F167D" w14:paraId="2D9BE054" w14:textId="77777777" w:rsidTr="00846673">
        <w:trPr>
          <w:trHeight w:val="837"/>
        </w:trPr>
        <w:tc>
          <w:tcPr>
            <w:tcW w:w="2268" w:type="dxa"/>
            <w:vMerge w:val="restart"/>
          </w:tcPr>
          <w:p w14:paraId="0121AB7E" w14:textId="77777777" w:rsidR="001F167D" w:rsidRDefault="00E44A9C">
            <w:pPr>
              <w:pStyle w:val="TableParagraph"/>
              <w:spacing w:before="92" w:line="276" w:lineRule="auto"/>
              <w:ind w:left="66" w:right="139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Окружающий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3260" w:type="dxa"/>
          </w:tcPr>
          <w:p w14:paraId="03BCBD3F" w14:textId="77777777" w:rsidR="001F167D" w:rsidRDefault="00E44A9C">
            <w:pPr>
              <w:pStyle w:val="TableParagraph"/>
              <w:spacing w:before="44" w:line="370" w:lineRule="atLeast"/>
              <w:ind w:left="59" w:right="1"/>
              <w:rPr>
                <w:sz w:val="28"/>
              </w:rPr>
            </w:pPr>
            <w:r>
              <w:rPr>
                <w:sz w:val="28"/>
              </w:rPr>
              <w:t>Окружающий природный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709" w:type="dxa"/>
          </w:tcPr>
          <w:p w14:paraId="7AB4BD67" w14:textId="77777777" w:rsidR="001F167D" w:rsidRDefault="00E44A9C">
            <w:pPr>
              <w:pStyle w:val="TableParagraph"/>
              <w:spacing w:before="92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14:paraId="02D30181" w14:textId="77777777" w:rsidR="001F167D" w:rsidRDefault="00E44A9C">
            <w:pPr>
              <w:pStyle w:val="TableParagraph"/>
              <w:spacing w:before="9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14:paraId="73ED676F" w14:textId="77777777" w:rsidR="001F167D" w:rsidRDefault="00E44A9C">
            <w:pPr>
              <w:pStyle w:val="TableParagraph"/>
              <w:spacing w:before="92"/>
              <w:ind w:left="2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14:paraId="75A608A8" w14:textId="77777777" w:rsidR="001F167D" w:rsidRDefault="00E44A9C">
            <w:pPr>
              <w:pStyle w:val="TableParagraph"/>
              <w:spacing w:before="9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14:paraId="7DA70532" w14:textId="77777777" w:rsidR="001F167D" w:rsidRDefault="00E44A9C">
            <w:pPr>
              <w:pStyle w:val="TableParagraph"/>
              <w:spacing w:before="92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</w:tcPr>
          <w:p w14:paraId="0B7F4C39" w14:textId="77777777" w:rsidR="001F167D" w:rsidRDefault="00E44A9C">
            <w:pPr>
              <w:pStyle w:val="TableParagraph"/>
              <w:spacing w:before="92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F167D" w14:paraId="61B98E5E" w14:textId="77777777" w:rsidTr="00846673">
        <w:trPr>
          <w:trHeight w:val="472"/>
        </w:trPr>
        <w:tc>
          <w:tcPr>
            <w:tcW w:w="2268" w:type="dxa"/>
            <w:vMerge/>
            <w:tcBorders>
              <w:top w:val="nil"/>
            </w:tcBorders>
          </w:tcPr>
          <w:p w14:paraId="4FF9C424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3BE679D0" w14:textId="77777777" w:rsidR="001F167D" w:rsidRDefault="00E44A9C">
            <w:pPr>
              <w:pStyle w:val="TableParagraph"/>
              <w:spacing w:before="95"/>
              <w:ind w:left="59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709" w:type="dxa"/>
          </w:tcPr>
          <w:p w14:paraId="13DBE726" w14:textId="77777777" w:rsidR="001F167D" w:rsidRDefault="00E44A9C">
            <w:pPr>
              <w:pStyle w:val="TableParagraph"/>
              <w:spacing w:before="95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14:paraId="763F5453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14:paraId="7692E4D7" w14:textId="77777777" w:rsidR="001F167D" w:rsidRDefault="00E44A9C">
            <w:pPr>
              <w:pStyle w:val="TableParagraph"/>
              <w:spacing w:before="95"/>
              <w:ind w:left="2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9" w:type="dxa"/>
          </w:tcPr>
          <w:p w14:paraId="7C62137F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14:paraId="5992F808" w14:textId="77777777" w:rsidR="001F167D" w:rsidRDefault="00E44A9C">
            <w:pPr>
              <w:pStyle w:val="TableParagraph"/>
              <w:spacing w:before="95"/>
              <w:ind w:left="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6" w:type="dxa"/>
          </w:tcPr>
          <w:p w14:paraId="76421F59" w14:textId="77777777" w:rsidR="001F167D" w:rsidRDefault="00E44A9C">
            <w:pPr>
              <w:pStyle w:val="TableParagraph"/>
              <w:spacing w:before="95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F167D" w14:paraId="2B566D55" w14:textId="77777777" w:rsidTr="00846673">
        <w:trPr>
          <w:trHeight w:val="472"/>
        </w:trPr>
        <w:tc>
          <w:tcPr>
            <w:tcW w:w="2268" w:type="dxa"/>
            <w:vMerge/>
            <w:tcBorders>
              <w:top w:val="nil"/>
            </w:tcBorders>
          </w:tcPr>
          <w:p w14:paraId="2697A1DD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22295C7A" w14:textId="77777777" w:rsidR="001F167D" w:rsidRDefault="00E44A9C">
            <w:pPr>
              <w:pStyle w:val="TableParagraph"/>
              <w:spacing w:before="92"/>
              <w:ind w:left="59"/>
              <w:rPr>
                <w:sz w:val="28"/>
              </w:rPr>
            </w:pPr>
            <w:r>
              <w:rPr>
                <w:sz w:val="28"/>
              </w:rPr>
              <w:t>Домоводство</w:t>
            </w:r>
          </w:p>
        </w:tc>
        <w:tc>
          <w:tcPr>
            <w:tcW w:w="709" w:type="dxa"/>
          </w:tcPr>
          <w:p w14:paraId="27CD68D9" w14:textId="77777777" w:rsidR="001F167D" w:rsidRDefault="00E44A9C">
            <w:pPr>
              <w:pStyle w:val="TableParagraph"/>
              <w:spacing w:before="92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0E3C0CF9" w14:textId="77777777" w:rsidR="001F167D" w:rsidRDefault="00E44A9C">
            <w:pPr>
              <w:pStyle w:val="TableParagraph"/>
              <w:spacing w:before="9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7" w:type="dxa"/>
          </w:tcPr>
          <w:p w14:paraId="30CA7284" w14:textId="77777777" w:rsidR="001F167D" w:rsidRDefault="00E44A9C">
            <w:pPr>
              <w:pStyle w:val="TableParagraph"/>
              <w:spacing w:before="92"/>
              <w:ind w:left="22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9" w:type="dxa"/>
          </w:tcPr>
          <w:p w14:paraId="6198056C" w14:textId="77777777" w:rsidR="001F167D" w:rsidRDefault="00E44A9C">
            <w:pPr>
              <w:pStyle w:val="TableParagraph"/>
              <w:spacing w:before="9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2" w:type="dxa"/>
          </w:tcPr>
          <w:p w14:paraId="2014E76A" w14:textId="77777777" w:rsidR="001F167D" w:rsidRDefault="00E44A9C">
            <w:pPr>
              <w:pStyle w:val="TableParagraph"/>
              <w:spacing w:before="92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6" w:type="dxa"/>
          </w:tcPr>
          <w:p w14:paraId="5CFE858E" w14:textId="77777777" w:rsidR="001F167D" w:rsidRDefault="00E44A9C">
            <w:pPr>
              <w:pStyle w:val="TableParagraph"/>
              <w:spacing w:before="92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1F167D" w14:paraId="26519B93" w14:textId="77777777" w:rsidTr="00846673">
        <w:trPr>
          <w:trHeight w:val="837"/>
        </w:trPr>
        <w:tc>
          <w:tcPr>
            <w:tcW w:w="2268" w:type="dxa"/>
            <w:vMerge/>
            <w:tcBorders>
              <w:top w:val="nil"/>
            </w:tcBorders>
          </w:tcPr>
          <w:p w14:paraId="2DAD1A11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64CDBCE4" w14:textId="77777777" w:rsidR="001F167D" w:rsidRDefault="00E44A9C">
            <w:pPr>
              <w:pStyle w:val="TableParagraph"/>
              <w:spacing w:before="44" w:line="370" w:lineRule="atLeast"/>
              <w:ind w:left="59" w:right="1113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709" w:type="dxa"/>
          </w:tcPr>
          <w:p w14:paraId="43D451F1" w14:textId="77777777" w:rsidR="001F167D" w:rsidRDefault="00E44A9C">
            <w:pPr>
              <w:pStyle w:val="TableParagraph"/>
              <w:spacing w:before="92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14:paraId="43585F98" w14:textId="77777777" w:rsidR="001F167D" w:rsidRDefault="00E44A9C">
            <w:pPr>
              <w:pStyle w:val="TableParagraph"/>
              <w:spacing w:before="9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14:paraId="30582A47" w14:textId="77777777" w:rsidR="001F167D" w:rsidRDefault="00E44A9C">
            <w:pPr>
              <w:pStyle w:val="TableParagraph"/>
              <w:spacing w:before="92"/>
              <w:ind w:left="2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14:paraId="415ABA63" w14:textId="77777777" w:rsidR="001F167D" w:rsidRDefault="00E44A9C">
            <w:pPr>
              <w:pStyle w:val="TableParagraph"/>
              <w:spacing w:before="9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14:paraId="50AD4493" w14:textId="77777777" w:rsidR="001F167D" w:rsidRDefault="00E44A9C">
            <w:pPr>
              <w:pStyle w:val="TableParagraph"/>
              <w:spacing w:before="92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6" w:type="dxa"/>
          </w:tcPr>
          <w:p w14:paraId="222CA8BA" w14:textId="77777777" w:rsidR="001F167D" w:rsidRDefault="00E44A9C">
            <w:pPr>
              <w:pStyle w:val="TableParagraph"/>
              <w:spacing w:before="92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1F167D" w14:paraId="74D91110" w14:textId="77777777" w:rsidTr="00846673">
        <w:trPr>
          <w:trHeight w:val="472"/>
        </w:trPr>
        <w:tc>
          <w:tcPr>
            <w:tcW w:w="2268" w:type="dxa"/>
            <w:vMerge w:val="restart"/>
          </w:tcPr>
          <w:p w14:paraId="23CA0C21" w14:textId="77777777" w:rsidR="001F167D" w:rsidRDefault="00E44A9C">
            <w:pPr>
              <w:pStyle w:val="TableParagraph"/>
              <w:spacing w:before="95"/>
              <w:ind w:left="66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3260" w:type="dxa"/>
          </w:tcPr>
          <w:p w14:paraId="19400A88" w14:textId="77777777" w:rsidR="001F167D" w:rsidRDefault="00E44A9C">
            <w:pPr>
              <w:pStyle w:val="TableParagraph"/>
              <w:spacing w:before="95"/>
              <w:ind w:left="59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709" w:type="dxa"/>
          </w:tcPr>
          <w:p w14:paraId="48E0D441" w14:textId="77777777" w:rsidR="001F167D" w:rsidRDefault="00E44A9C">
            <w:pPr>
              <w:pStyle w:val="TableParagraph"/>
              <w:spacing w:before="95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743B9B13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14:paraId="2DB92376" w14:textId="77777777" w:rsidR="001F167D" w:rsidRDefault="00E44A9C">
            <w:pPr>
              <w:pStyle w:val="TableParagraph"/>
              <w:spacing w:before="95"/>
              <w:ind w:left="2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14:paraId="32922D93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14:paraId="2CEB33B9" w14:textId="77777777" w:rsidR="001F167D" w:rsidRDefault="00E44A9C">
            <w:pPr>
              <w:pStyle w:val="TableParagraph"/>
              <w:spacing w:before="95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</w:tcPr>
          <w:p w14:paraId="562C1972" w14:textId="77777777" w:rsidR="001F167D" w:rsidRDefault="00E44A9C">
            <w:pPr>
              <w:pStyle w:val="TableParagraph"/>
              <w:spacing w:before="95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1F167D" w14:paraId="37F56A34" w14:textId="77777777" w:rsidTr="00846673">
        <w:trPr>
          <w:trHeight w:val="839"/>
        </w:trPr>
        <w:tc>
          <w:tcPr>
            <w:tcW w:w="2268" w:type="dxa"/>
            <w:vMerge/>
            <w:tcBorders>
              <w:top w:val="nil"/>
            </w:tcBorders>
          </w:tcPr>
          <w:p w14:paraId="46708D2C" w14:textId="77777777" w:rsidR="001F167D" w:rsidRDefault="001F167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66E49C49" w14:textId="77777777" w:rsidR="001F167D" w:rsidRDefault="00E44A9C">
            <w:pPr>
              <w:pStyle w:val="TableParagraph"/>
              <w:spacing w:before="47" w:line="370" w:lineRule="atLeast"/>
              <w:ind w:left="59" w:right="1045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709" w:type="dxa"/>
          </w:tcPr>
          <w:p w14:paraId="6B4C8B69" w14:textId="77777777" w:rsidR="001F167D" w:rsidRDefault="00E44A9C">
            <w:pPr>
              <w:pStyle w:val="TableParagraph"/>
              <w:spacing w:before="95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728D34C0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7" w:type="dxa"/>
          </w:tcPr>
          <w:p w14:paraId="2E2DA276" w14:textId="77777777" w:rsidR="001F167D" w:rsidRDefault="00E44A9C">
            <w:pPr>
              <w:pStyle w:val="TableParagraph"/>
              <w:spacing w:before="95"/>
              <w:ind w:left="22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9" w:type="dxa"/>
          </w:tcPr>
          <w:p w14:paraId="27BE5452" w14:textId="77777777" w:rsidR="001F167D" w:rsidRDefault="00E44A9C">
            <w:pPr>
              <w:pStyle w:val="TableParagraph"/>
              <w:spacing w:before="95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</w:tcPr>
          <w:p w14:paraId="4BB5A442" w14:textId="77777777" w:rsidR="001F167D" w:rsidRDefault="00E44A9C">
            <w:pPr>
              <w:pStyle w:val="TableParagraph"/>
              <w:spacing w:before="95"/>
              <w:ind w:left="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6" w:type="dxa"/>
          </w:tcPr>
          <w:p w14:paraId="126B42FC" w14:textId="77777777" w:rsidR="001F167D" w:rsidRDefault="00E44A9C">
            <w:pPr>
              <w:pStyle w:val="TableParagraph"/>
              <w:spacing w:before="95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1F167D" w14:paraId="40E6B4BD" w14:textId="77777777" w:rsidTr="00846673">
        <w:trPr>
          <w:trHeight w:val="1211"/>
        </w:trPr>
        <w:tc>
          <w:tcPr>
            <w:tcW w:w="2268" w:type="dxa"/>
          </w:tcPr>
          <w:p w14:paraId="5CF8309E" w14:textId="77777777" w:rsidR="001F167D" w:rsidRDefault="00E44A9C">
            <w:pPr>
              <w:pStyle w:val="TableParagraph"/>
              <w:spacing w:before="97"/>
              <w:ind w:left="66"/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14:paraId="386E1489" w14:textId="77777777" w:rsidR="001F167D" w:rsidRDefault="00E44A9C">
            <w:pPr>
              <w:pStyle w:val="TableParagraph"/>
              <w:spacing w:before="9" w:line="372" w:lineRule="exact"/>
              <w:ind w:left="66" w:right="782"/>
              <w:rPr>
                <w:sz w:val="28"/>
              </w:rPr>
            </w:pPr>
            <w:r>
              <w:rPr>
                <w:sz w:val="28"/>
              </w:rPr>
              <w:t>Физическа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якультура</w:t>
            </w:r>
          </w:p>
        </w:tc>
        <w:tc>
          <w:tcPr>
            <w:tcW w:w="3260" w:type="dxa"/>
          </w:tcPr>
          <w:p w14:paraId="72169E43" w14:textId="77777777" w:rsidR="001F167D" w:rsidRDefault="00E44A9C">
            <w:pPr>
              <w:pStyle w:val="TableParagraph"/>
              <w:spacing w:before="97"/>
              <w:ind w:left="59"/>
              <w:rPr>
                <w:sz w:val="28"/>
              </w:rPr>
            </w:pPr>
            <w:r>
              <w:rPr>
                <w:sz w:val="28"/>
              </w:rPr>
              <w:t>Адаптивная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физкультура</w:t>
            </w:r>
          </w:p>
        </w:tc>
        <w:tc>
          <w:tcPr>
            <w:tcW w:w="709" w:type="dxa"/>
          </w:tcPr>
          <w:p w14:paraId="68C27004" w14:textId="77777777" w:rsidR="001F167D" w:rsidRDefault="00E44A9C">
            <w:pPr>
              <w:pStyle w:val="TableParagraph"/>
              <w:spacing w:before="97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14:paraId="06503714" w14:textId="77777777" w:rsidR="001F167D" w:rsidRDefault="00E44A9C">
            <w:pPr>
              <w:pStyle w:val="TableParagraph"/>
              <w:spacing w:before="97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14:paraId="4E5DA3C6" w14:textId="77777777" w:rsidR="001F167D" w:rsidRDefault="00E44A9C">
            <w:pPr>
              <w:pStyle w:val="TableParagraph"/>
              <w:spacing w:before="97"/>
              <w:ind w:left="2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14:paraId="7960D4E4" w14:textId="77777777" w:rsidR="001F167D" w:rsidRDefault="00E44A9C">
            <w:pPr>
              <w:pStyle w:val="TableParagraph"/>
              <w:spacing w:before="97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</w:tcPr>
          <w:p w14:paraId="12D43999" w14:textId="77777777" w:rsidR="001F167D" w:rsidRDefault="00E44A9C">
            <w:pPr>
              <w:pStyle w:val="TableParagraph"/>
              <w:spacing w:before="97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</w:tcPr>
          <w:p w14:paraId="72B26557" w14:textId="77777777" w:rsidR="001F167D" w:rsidRDefault="00E44A9C">
            <w:pPr>
              <w:pStyle w:val="TableParagraph"/>
              <w:spacing w:before="97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1F167D" w14:paraId="652F0D25" w14:textId="77777777" w:rsidTr="00846673">
        <w:trPr>
          <w:trHeight w:val="472"/>
        </w:trPr>
        <w:tc>
          <w:tcPr>
            <w:tcW w:w="2268" w:type="dxa"/>
          </w:tcPr>
          <w:p w14:paraId="6DB0937E" w14:textId="77777777" w:rsidR="001F167D" w:rsidRDefault="00E44A9C">
            <w:pPr>
              <w:pStyle w:val="TableParagraph"/>
              <w:spacing w:before="95"/>
              <w:ind w:left="66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</w:p>
        </w:tc>
        <w:tc>
          <w:tcPr>
            <w:tcW w:w="3260" w:type="dxa"/>
          </w:tcPr>
          <w:p w14:paraId="2A174B00" w14:textId="77777777" w:rsidR="001F167D" w:rsidRDefault="00E44A9C">
            <w:pPr>
              <w:pStyle w:val="TableParagraph"/>
              <w:spacing w:before="95"/>
              <w:ind w:left="59"/>
              <w:rPr>
                <w:sz w:val="28"/>
              </w:rPr>
            </w:pPr>
            <w:r>
              <w:rPr>
                <w:sz w:val="28"/>
              </w:rPr>
              <w:t>Профильный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  <w:tc>
          <w:tcPr>
            <w:tcW w:w="709" w:type="dxa"/>
          </w:tcPr>
          <w:p w14:paraId="5AA50D26" w14:textId="77777777" w:rsidR="001F167D" w:rsidRDefault="00E44A9C">
            <w:pPr>
              <w:pStyle w:val="TableParagraph"/>
              <w:spacing w:before="95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</w:tcPr>
          <w:p w14:paraId="08F655F5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14:paraId="6D4C41BD" w14:textId="77777777" w:rsidR="001F167D" w:rsidRDefault="00E44A9C">
            <w:pPr>
              <w:pStyle w:val="TableParagraph"/>
              <w:spacing w:before="95"/>
              <w:ind w:left="2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14:paraId="2182D02C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2" w:type="dxa"/>
          </w:tcPr>
          <w:p w14:paraId="3278D9AA" w14:textId="77777777" w:rsidR="001F167D" w:rsidRDefault="00E44A9C">
            <w:pPr>
              <w:pStyle w:val="TableParagraph"/>
              <w:spacing w:before="95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6" w:type="dxa"/>
          </w:tcPr>
          <w:p w14:paraId="614312A4" w14:textId="77777777" w:rsidR="001F167D" w:rsidRDefault="00E44A9C">
            <w:pPr>
              <w:pStyle w:val="TableParagraph"/>
              <w:spacing w:before="95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1F167D" w14:paraId="1CD10D89" w14:textId="77777777" w:rsidTr="00846673">
        <w:trPr>
          <w:trHeight w:val="839"/>
        </w:trPr>
        <w:tc>
          <w:tcPr>
            <w:tcW w:w="5528" w:type="dxa"/>
            <w:gridSpan w:val="2"/>
          </w:tcPr>
          <w:p w14:paraId="5918300A" w14:textId="77777777" w:rsidR="001F167D" w:rsidRDefault="00E44A9C">
            <w:pPr>
              <w:pStyle w:val="TableParagraph"/>
              <w:spacing w:before="95"/>
              <w:ind w:left="66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709" w:type="dxa"/>
          </w:tcPr>
          <w:p w14:paraId="0FF7C32E" w14:textId="77777777" w:rsidR="001F167D" w:rsidRDefault="00E44A9C">
            <w:pPr>
              <w:pStyle w:val="TableParagraph"/>
              <w:spacing w:before="95"/>
              <w:ind w:right="124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50" w:type="dxa"/>
          </w:tcPr>
          <w:p w14:paraId="2F07837E" w14:textId="77777777" w:rsidR="001F167D" w:rsidRDefault="00E44A9C">
            <w:pPr>
              <w:pStyle w:val="TableParagraph"/>
              <w:spacing w:before="95"/>
              <w:ind w:left="128" w:right="10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67" w:type="dxa"/>
          </w:tcPr>
          <w:p w14:paraId="4E4C5310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14:paraId="611B61EE" w14:textId="77777777" w:rsidR="001F167D" w:rsidRDefault="00E44A9C">
            <w:pPr>
              <w:pStyle w:val="TableParagraph"/>
              <w:spacing w:before="4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9" w:type="dxa"/>
          </w:tcPr>
          <w:p w14:paraId="7288CE7C" w14:textId="77777777" w:rsidR="001F167D" w:rsidRDefault="00E44A9C">
            <w:pPr>
              <w:pStyle w:val="TableParagraph"/>
              <w:spacing w:before="95"/>
              <w:ind w:left="130" w:right="108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92" w:type="dxa"/>
          </w:tcPr>
          <w:p w14:paraId="056661E3" w14:textId="77777777" w:rsidR="001F167D" w:rsidRDefault="00E44A9C">
            <w:pPr>
              <w:pStyle w:val="TableParagraph"/>
              <w:spacing w:before="95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76" w:type="dxa"/>
          </w:tcPr>
          <w:p w14:paraId="43C5F83D" w14:textId="77777777" w:rsidR="001F167D" w:rsidRDefault="00E44A9C">
            <w:pPr>
              <w:pStyle w:val="TableParagraph"/>
              <w:spacing w:before="95"/>
              <w:ind w:left="229" w:right="207"/>
              <w:jc w:val="center"/>
              <w:rPr>
                <w:sz w:val="28"/>
              </w:rPr>
            </w:pPr>
            <w:r>
              <w:rPr>
                <w:sz w:val="28"/>
              </w:rPr>
              <w:t>119</w:t>
            </w:r>
          </w:p>
        </w:tc>
      </w:tr>
      <w:tr w:rsidR="001F167D" w14:paraId="63B0CBC0" w14:textId="77777777" w:rsidTr="00846673">
        <w:trPr>
          <w:trHeight w:val="842"/>
        </w:trPr>
        <w:tc>
          <w:tcPr>
            <w:tcW w:w="5528" w:type="dxa"/>
            <w:gridSpan w:val="2"/>
          </w:tcPr>
          <w:p w14:paraId="1B00FE4A" w14:textId="77777777" w:rsidR="001F167D" w:rsidRDefault="00E44A9C">
            <w:pPr>
              <w:pStyle w:val="TableParagraph"/>
              <w:spacing w:before="47" w:line="370" w:lineRule="atLeast"/>
              <w:ind w:left="66" w:right="1202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</w:tc>
        <w:tc>
          <w:tcPr>
            <w:tcW w:w="709" w:type="dxa"/>
          </w:tcPr>
          <w:p w14:paraId="1028153B" w14:textId="77777777" w:rsidR="001F167D" w:rsidRDefault="00E44A9C">
            <w:pPr>
              <w:pStyle w:val="TableParagraph"/>
              <w:spacing w:before="95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0" w:type="dxa"/>
          </w:tcPr>
          <w:p w14:paraId="6CC342AF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14:paraId="19E23401" w14:textId="77777777" w:rsidR="001F167D" w:rsidRDefault="00E44A9C">
            <w:pPr>
              <w:pStyle w:val="TableParagraph"/>
              <w:spacing w:before="95"/>
              <w:ind w:left="22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9" w:type="dxa"/>
          </w:tcPr>
          <w:p w14:paraId="15F1CABB" w14:textId="77777777" w:rsidR="001F167D" w:rsidRDefault="00E44A9C">
            <w:pPr>
              <w:pStyle w:val="TableParagraph"/>
              <w:spacing w:before="9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</w:tcPr>
          <w:p w14:paraId="77FB1C88" w14:textId="77777777" w:rsidR="001F167D" w:rsidRDefault="00E44A9C">
            <w:pPr>
              <w:pStyle w:val="TableParagraph"/>
              <w:spacing w:before="95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6" w:type="dxa"/>
          </w:tcPr>
          <w:p w14:paraId="77827AE0" w14:textId="77777777" w:rsidR="001F167D" w:rsidRDefault="00E44A9C">
            <w:pPr>
              <w:pStyle w:val="TableParagraph"/>
              <w:spacing w:before="95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1F167D" w14:paraId="726CFDB7" w14:textId="77777777" w:rsidTr="00846673">
        <w:trPr>
          <w:trHeight w:val="472"/>
        </w:trPr>
        <w:tc>
          <w:tcPr>
            <w:tcW w:w="5528" w:type="dxa"/>
            <w:gridSpan w:val="2"/>
          </w:tcPr>
          <w:p w14:paraId="10855FA4" w14:textId="77777777" w:rsidR="001F167D" w:rsidRDefault="00E44A9C">
            <w:pPr>
              <w:pStyle w:val="TableParagraph"/>
              <w:spacing w:before="88"/>
              <w:ind w:left="66"/>
              <w:rPr>
                <w:sz w:val="28"/>
              </w:rPr>
            </w:pPr>
            <w:r>
              <w:rPr>
                <w:sz w:val="28"/>
              </w:rPr>
              <w:t>отношений</w:t>
            </w:r>
          </w:p>
        </w:tc>
        <w:tc>
          <w:tcPr>
            <w:tcW w:w="709" w:type="dxa"/>
          </w:tcPr>
          <w:p w14:paraId="67B2D6B7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14:paraId="52E416E7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14:paraId="134F6F64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709" w:type="dxa"/>
          </w:tcPr>
          <w:p w14:paraId="69711024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14:paraId="3185137D" w14:textId="77777777" w:rsidR="001F167D" w:rsidRDefault="001F167D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14:paraId="59497727" w14:textId="77777777" w:rsidR="001F167D" w:rsidRDefault="001F167D">
            <w:pPr>
              <w:pStyle w:val="TableParagraph"/>
              <w:rPr>
                <w:sz w:val="28"/>
              </w:rPr>
            </w:pPr>
          </w:p>
        </w:tc>
      </w:tr>
      <w:tr w:rsidR="001F167D" w14:paraId="773C5188" w14:textId="77777777" w:rsidTr="00846673">
        <w:trPr>
          <w:trHeight w:val="834"/>
        </w:trPr>
        <w:tc>
          <w:tcPr>
            <w:tcW w:w="5528" w:type="dxa"/>
            <w:gridSpan w:val="2"/>
          </w:tcPr>
          <w:p w14:paraId="5A4E3A8F" w14:textId="77777777" w:rsidR="001F167D" w:rsidRDefault="00E44A9C">
            <w:pPr>
              <w:pStyle w:val="TableParagraph"/>
              <w:spacing w:before="40" w:line="370" w:lineRule="atLeast"/>
              <w:ind w:left="66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5-дневной учебной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неделе)</w:t>
            </w:r>
          </w:p>
        </w:tc>
        <w:tc>
          <w:tcPr>
            <w:tcW w:w="709" w:type="dxa"/>
          </w:tcPr>
          <w:p w14:paraId="06295B24" w14:textId="77777777" w:rsidR="001F167D" w:rsidRDefault="00E44A9C">
            <w:pPr>
              <w:pStyle w:val="TableParagraph"/>
              <w:spacing w:before="88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14:paraId="7B9A29B9" w14:textId="77777777" w:rsidR="001F167D" w:rsidRDefault="00E44A9C">
            <w:pPr>
              <w:pStyle w:val="TableParagraph"/>
              <w:spacing w:before="47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0" w:type="dxa"/>
          </w:tcPr>
          <w:p w14:paraId="643FA081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14:paraId="77FD7044" w14:textId="77777777" w:rsidR="001F167D" w:rsidRDefault="00E44A9C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67" w:type="dxa"/>
          </w:tcPr>
          <w:p w14:paraId="50C8E720" w14:textId="77777777" w:rsidR="001F167D" w:rsidRDefault="00E44A9C">
            <w:pPr>
              <w:pStyle w:val="TableParagraph"/>
              <w:spacing w:before="88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14:paraId="46578B5E" w14:textId="77777777" w:rsidR="001F167D" w:rsidRDefault="00E44A9C">
            <w:pPr>
              <w:pStyle w:val="TableParagraph"/>
              <w:spacing w:before="47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</w:tcPr>
          <w:p w14:paraId="278A7FB3" w14:textId="77777777" w:rsidR="001F167D" w:rsidRDefault="00E44A9C">
            <w:pPr>
              <w:pStyle w:val="TableParagraph"/>
              <w:spacing w:before="88"/>
              <w:ind w:left="130" w:right="10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92" w:type="dxa"/>
          </w:tcPr>
          <w:p w14:paraId="0751B4BF" w14:textId="77777777" w:rsidR="001F167D" w:rsidRDefault="00E44A9C">
            <w:pPr>
              <w:pStyle w:val="TableParagraph"/>
              <w:spacing w:before="88"/>
              <w:ind w:left="12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76" w:type="dxa"/>
          </w:tcPr>
          <w:p w14:paraId="648FB822" w14:textId="77777777" w:rsidR="001F167D" w:rsidRDefault="00E44A9C">
            <w:pPr>
              <w:pStyle w:val="TableParagraph"/>
              <w:spacing w:before="88"/>
              <w:ind w:left="226" w:right="20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14:paraId="7897EBC1" w14:textId="77777777" w:rsidR="001F167D" w:rsidRDefault="00E44A9C">
            <w:pPr>
              <w:pStyle w:val="TableParagraph"/>
              <w:spacing w:before="47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14:paraId="6010C983" w14:textId="77777777" w:rsidR="001F167D" w:rsidRDefault="001F167D">
      <w:pPr>
        <w:jc w:val="center"/>
        <w:rPr>
          <w:sz w:val="28"/>
        </w:rPr>
        <w:sectPr w:rsidR="001F16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1"/>
        <w:gridCol w:w="566"/>
        <w:gridCol w:w="564"/>
        <w:gridCol w:w="564"/>
        <w:gridCol w:w="569"/>
        <w:gridCol w:w="568"/>
        <w:gridCol w:w="906"/>
      </w:tblGrid>
      <w:tr w:rsidR="001F167D" w14:paraId="56FD0B9C" w14:textId="77777777">
        <w:trPr>
          <w:trHeight w:val="835"/>
        </w:trPr>
        <w:tc>
          <w:tcPr>
            <w:tcW w:w="5331" w:type="dxa"/>
          </w:tcPr>
          <w:p w14:paraId="7F0F9136" w14:textId="77777777" w:rsidR="001F167D" w:rsidRDefault="00E44A9C">
            <w:pPr>
              <w:pStyle w:val="TableParagraph"/>
              <w:spacing w:before="90"/>
              <w:ind w:left="66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</w:tc>
        <w:tc>
          <w:tcPr>
            <w:tcW w:w="566" w:type="dxa"/>
          </w:tcPr>
          <w:p w14:paraId="1342B0AB" w14:textId="77777777" w:rsidR="001F167D" w:rsidRDefault="00E44A9C">
            <w:pPr>
              <w:pStyle w:val="TableParagraph"/>
              <w:spacing w:before="90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14:paraId="008040E7" w14:textId="77777777" w:rsidR="001F167D" w:rsidRDefault="00E44A9C">
            <w:pPr>
              <w:pStyle w:val="TableParagraph"/>
              <w:spacing w:before="46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64" w:type="dxa"/>
          </w:tcPr>
          <w:p w14:paraId="53469AE9" w14:textId="77777777" w:rsidR="001F167D" w:rsidRDefault="00E44A9C">
            <w:pPr>
              <w:pStyle w:val="TableParagraph"/>
              <w:spacing w:before="9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14:paraId="56B1B0F0" w14:textId="77777777" w:rsidR="001F167D" w:rsidRDefault="00E44A9C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64" w:type="dxa"/>
          </w:tcPr>
          <w:p w14:paraId="79DDD9C0" w14:textId="77777777" w:rsidR="001F167D" w:rsidRDefault="00E44A9C">
            <w:pPr>
              <w:pStyle w:val="TableParagraph"/>
              <w:spacing w:before="90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14:paraId="4EF79089" w14:textId="77777777" w:rsidR="001F167D" w:rsidRDefault="00E44A9C">
            <w:pPr>
              <w:pStyle w:val="TableParagraph"/>
              <w:spacing w:before="46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69" w:type="dxa"/>
          </w:tcPr>
          <w:p w14:paraId="0A70C64B" w14:textId="77777777" w:rsidR="001F167D" w:rsidRDefault="00E44A9C">
            <w:pPr>
              <w:pStyle w:val="TableParagraph"/>
              <w:spacing w:before="90"/>
              <w:ind w:left="130" w:right="10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8" w:type="dxa"/>
          </w:tcPr>
          <w:p w14:paraId="2373DBA7" w14:textId="77777777" w:rsidR="001F167D" w:rsidRDefault="00E44A9C">
            <w:pPr>
              <w:pStyle w:val="TableParagraph"/>
              <w:spacing w:before="90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06" w:type="dxa"/>
          </w:tcPr>
          <w:p w14:paraId="2EBE562F" w14:textId="77777777" w:rsidR="001F167D" w:rsidRDefault="00E44A9C">
            <w:pPr>
              <w:pStyle w:val="TableParagraph"/>
              <w:spacing w:before="90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1F167D" w14:paraId="1937BE48" w14:textId="77777777">
        <w:trPr>
          <w:trHeight w:val="470"/>
        </w:trPr>
        <w:tc>
          <w:tcPr>
            <w:tcW w:w="5331" w:type="dxa"/>
          </w:tcPr>
          <w:p w14:paraId="44B344E6" w14:textId="77777777" w:rsidR="001F167D" w:rsidRDefault="00E44A9C">
            <w:pPr>
              <w:pStyle w:val="TableParagraph"/>
              <w:spacing w:before="88"/>
              <w:ind w:left="66"/>
              <w:rPr>
                <w:sz w:val="28"/>
              </w:rPr>
            </w:pPr>
            <w:r>
              <w:rPr>
                <w:sz w:val="28"/>
              </w:rPr>
              <w:t>Коррекционные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курсы:</w:t>
            </w:r>
          </w:p>
        </w:tc>
        <w:tc>
          <w:tcPr>
            <w:tcW w:w="566" w:type="dxa"/>
          </w:tcPr>
          <w:p w14:paraId="2C67149B" w14:textId="77777777" w:rsidR="001F167D" w:rsidRDefault="00E44A9C">
            <w:pPr>
              <w:pStyle w:val="TableParagraph"/>
              <w:spacing w:before="88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4" w:type="dxa"/>
          </w:tcPr>
          <w:p w14:paraId="098E4B1D" w14:textId="77777777" w:rsidR="001F167D" w:rsidRDefault="00E44A9C">
            <w:pPr>
              <w:pStyle w:val="TableParagraph"/>
              <w:spacing w:before="88"/>
              <w:ind w:left="21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4" w:type="dxa"/>
          </w:tcPr>
          <w:p w14:paraId="32E451FB" w14:textId="77777777" w:rsidR="001F167D" w:rsidRDefault="00E44A9C">
            <w:pPr>
              <w:pStyle w:val="TableParagraph"/>
              <w:spacing w:before="88"/>
              <w:ind w:left="22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9" w:type="dxa"/>
          </w:tcPr>
          <w:p w14:paraId="7C29D7BB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8" w:type="dxa"/>
          </w:tcPr>
          <w:p w14:paraId="6C46210F" w14:textId="77777777" w:rsidR="001F167D" w:rsidRDefault="00E44A9C">
            <w:pPr>
              <w:pStyle w:val="TableParagraph"/>
              <w:spacing w:before="88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6" w:type="dxa"/>
          </w:tcPr>
          <w:p w14:paraId="596F2DAA" w14:textId="77777777" w:rsidR="001F167D" w:rsidRDefault="00E44A9C">
            <w:pPr>
              <w:pStyle w:val="TableParagraph"/>
              <w:spacing w:before="88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1F167D" w14:paraId="1E13F4AA" w14:textId="77777777">
        <w:trPr>
          <w:trHeight w:val="472"/>
        </w:trPr>
        <w:tc>
          <w:tcPr>
            <w:tcW w:w="5331" w:type="dxa"/>
          </w:tcPr>
          <w:p w14:paraId="0A8B9CBD" w14:textId="77777777" w:rsidR="001F167D" w:rsidRDefault="00E44A9C">
            <w:pPr>
              <w:pStyle w:val="TableParagraph"/>
              <w:spacing w:before="90"/>
              <w:ind w:left="6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Сенсорное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66" w:type="dxa"/>
          </w:tcPr>
          <w:p w14:paraId="2908A433" w14:textId="77777777" w:rsidR="001F167D" w:rsidRDefault="00E44A9C">
            <w:pPr>
              <w:pStyle w:val="TableParagraph"/>
              <w:spacing w:before="90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" w:type="dxa"/>
          </w:tcPr>
          <w:p w14:paraId="4B901271" w14:textId="77777777" w:rsidR="001F167D" w:rsidRDefault="00E44A9C">
            <w:pPr>
              <w:pStyle w:val="TableParagraph"/>
              <w:spacing w:before="90"/>
              <w:ind w:left="2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" w:type="dxa"/>
          </w:tcPr>
          <w:p w14:paraId="712051B0" w14:textId="77777777" w:rsidR="001F167D" w:rsidRDefault="00E44A9C">
            <w:pPr>
              <w:pStyle w:val="TableParagraph"/>
              <w:spacing w:before="90"/>
              <w:ind w:left="2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9" w:type="dxa"/>
          </w:tcPr>
          <w:p w14:paraId="7FEAC891" w14:textId="77777777" w:rsidR="001F167D" w:rsidRDefault="00E44A9C">
            <w:pPr>
              <w:pStyle w:val="TableParagraph"/>
              <w:spacing w:before="90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8" w:type="dxa"/>
          </w:tcPr>
          <w:p w14:paraId="6D1D57C9" w14:textId="77777777" w:rsidR="001F167D" w:rsidRDefault="00E44A9C">
            <w:pPr>
              <w:pStyle w:val="TableParagraph"/>
              <w:spacing w:before="90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6" w:type="dxa"/>
          </w:tcPr>
          <w:p w14:paraId="19BDB6A1" w14:textId="77777777" w:rsidR="001F167D" w:rsidRDefault="00E44A9C">
            <w:pPr>
              <w:pStyle w:val="TableParagraph"/>
              <w:spacing w:before="90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F167D" w14:paraId="6A13EC64" w14:textId="77777777">
        <w:trPr>
          <w:trHeight w:val="472"/>
        </w:trPr>
        <w:tc>
          <w:tcPr>
            <w:tcW w:w="5331" w:type="dxa"/>
          </w:tcPr>
          <w:p w14:paraId="7E9DDDBE" w14:textId="77777777" w:rsidR="001F167D" w:rsidRDefault="00E44A9C">
            <w:pPr>
              <w:pStyle w:val="TableParagraph"/>
              <w:spacing w:before="88"/>
              <w:ind w:left="6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Предметно-практические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566" w:type="dxa"/>
          </w:tcPr>
          <w:p w14:paraId="0950C6E0" w14:textId="77777777" w:rsidR="001F167D" w:rsidRDefault="00E44A9C">
            <w:pPr>
              <w:pStyle w:val="TableParagraph"/>
              <w:spacing w:before="88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" w:type="dxa"/>
          </w:tcPr>
          <w:p w14:paraId="7AEA34CC" w14:textId="77777777" w:rsidR="001F167D" w:rsidRDefault="00E44A9C">
            <w:pPr>
              <w:pStyle w:val="TableParagraph"/>
              <w:spacing w:before="88"/>
              <w:ind w:left="2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" w:type="dxa"/>
          </w:tcPr>
          <w:p w14:paraId="05F86382" w14:textId="77777777" w:rsidR="001F167D" w:rsidRDefault="00E44A9C">
            <w:pPr>
              <w:pStyle w:val="TableParagraph"/>
              <w:spacing w:before="88"/>
              <w:ind w:left="2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9" w:type="dxa"/>
          </w:tcPr>
          <w:p w14:paraId="250E2D32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8" w:type="dxa"/>
          </w:tcPr>
          <w:p w14:paraId="2BE8AF22" w14:textId="77777777" w:rsidR="001F167D" w:rsidRDefault="00E44A9C">
            <w:pPr>
              <w:pStyle w:val="TableParagraph"/>
              <w:spacing w:before="88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6" w:type="dxa"/>
          </w:tcPr>
          <w:p w14:paraId="18936845" w14:textId="77777777" w:rsidR="001F167D" w:rsidRDefault="00E44A9C">
            <w:pPr>
              <w:pStyle w:val="TableParagraph"/>
              <w:spacing w:before="88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F167D" w14:paraId="3AAC2618" w14:textId="77777777">
        <w:trPr>
          <w:trHeight w:val="472"/>
        </w:trPr>
        <w:tc>
          <w:tcPr>
            <w:tcW w:w="5331" w:type="dxa"/>
          </w:tcPr>
          <w:p w14:paraId="1960A38E" w14:textId="77777777" w:rsidR="001F167D" w:rsidRDefault="00E44A9C">
            <w:pPr>
              <w:pStyle w:val="TableParagraph"/>
              <w:spacing w:before="88"/>
              <w:ind w:left="6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Двигательное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66" w:type="dxa"/>
          </w:tcPr>
          <w:p w14:paraId="2B6F2F4A" w14:textId="77777777" w:rsidR="001F167D" w:rsidRDefault="00E44A9C">
            <w:pPr>
              <w:pStyle w:val="TableParagraph"/>
              <w:spacing w:before="88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" w:type="dxa"/>
          </w:tcPr>
          <w:p w14:paraId="63760644" w14:textId="77777777" w:rsidR="001F167D" w:rsidRDefault="00E44A9C">
            <w:pPr>
              <w:pStyle w:val="TableParagraph"/>
              <w:spacing w:before="88"/>
              <w:ind w:left="2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" w:type="dxa"/>
          </w:tcPr>
          <w:p w14:paraId="41DB5D7B" w14:textId="77777777" w:rsidR="001F167D" w:rsidRDefault="00E44A9C">
            <w:pPr>
              <w:pStyle w:val="TableParagraph"/>
              <w:spacing w:before="88"/>
              <w:ind w:left="2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9" w:type="dxa"/>
          </w:tcPr>
          <w:p w14:paraId="179E1E6A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8" w:type="dxa"/>
          </w:tcPr>
          <w:p w14:paraId="28017D1C" w14:textId="77777777" w:rsidR="001F167D" w:rsidRDefault="00E44A9C">
            <w:pPr>
              <w:pStyle w:val="TableParagraph"/>
              <w:spacing w:before="88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6" w:type="dxa"/>
          </w:tcPr>
          <w:p w14:paraId="5C296247" w14:textId="77777777" w:rsidR="001F167D" w:rsidRDefault="00E44A9C">
            <w:pPr>
              <w:pStyle w:val="TableParagraph"/>
              <w:spacing w:before="88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F167D" w14:paraId="52F6B681" w14:textId="77777777">
        <w:trPr>
          <w:trHeight w:val="472"/>
        </w:trPr>
        <w:tc>
          <w:tcPr>
            <w:tcW w:w="5331" w:type="dxa"/>
          </w:tcPr>
          <w:p w14:paraId="793E3A8F" w14:textId="77777777" w:rsidR="001F167D" w:rsidRDefault="00E44A9C">
            <w:pPr>
              <w:pStyle w:val="TableParagraph"/>
              <w:spacing w:before="88"/>
              <w:ind w:left="66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Альтернативная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коммуникация</w:t>
            </w:r>
          </w:p>
        </w:tc>
        <w:tc>
          <w:tcPr>
            <w:tcW w:w="566" w:type="dxa"/>
          </w:tcPr>
          <w:p w14:paraId="635989F7" w14:textId="77777777" w:rsidR="001F167D" w:rsidRDefault="00E44A9C">
            <w:pPr>
              <w:pStyle w:val="TableParagraph"/>
              <w:spacing w:before="88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" w:type="dxa"/>
          </w:tcPr>
          <w:p w14:paraId="7D0EB90B" w14:textId="77777777" w:rsidR="001F167D" w:rsidRDefault="00E44A9C">
            <w:pPr>
              <w:pStyle w:val="TableParagraph"/>
              <w:spacing w:before="88"/>
              <w:ind w:left="2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4" w:type="dxa"/>
          </w:tcPr>
          <w:p w14:paraId="38DDE5EA" w14:textId="77777777" w:rsidR="001F167D" w:rsidRDefault="00E44A9C">
            <w:pPr>
              <w:pStyle w:val="TableParagraph"/>
              <w:spacing w:before="88"/>
              <w:ind w:left="2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9" w:type="dxa"/>
          </w:tcPr>
          <w:p w14:paraId="33CA12DB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8" w:type="dxa"/>
          </w:tcPr>
          <w:p w14:paraId="6A423505" w14:textId="77777777" w:rsidR="001F167D" w:rsidRDefault="00E44A9C">
            <w:pPr>
              <w:pStyle w:val="TableParagraph"/>
              <w:spacing w:before="88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6" w:type="dxa"/>
          </w:tcPr>
          <w:p w14:paraId="08F8FC60" w14:textId="77777777" w:rsidR="001F167D" w:rsidRDefault="00E44A9C">
            <w:pPr>
              <w:pStyle w:val="TableParagraph"/>
              <w:spacing w:before="88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F167D" w14:paraId="1350B089" w14:textId="77777777">
        <w:trPr>
          <w:trHeight w:val="834"/>
        </w:trPr>
        <w:tc>
          <w:tcPr>
            <w:tcW w:w="5331" w:type="dxa"/>
          </w:tcPr>
          <w:p w14:paraId="5DC46594" w14:textId="77777777" w:rsidR="001F167D" w:rsidRDefault="00E44A9C">
            <w:pPr>
              <w:pStyle w:val="TableParagraph"/>
              <w:spacing w:before="40" w:line="370" w:lineRule="atLeast"/>
              <w:ind w:left="66" w:right="1725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направлениям)</w:t>
            </w:r>
          </w:p>
        </w:tc>
        <w:tc>
          <w:tcPr>
            <w:tcW w:w="566" w:type="dxa"/>
          </w:tcPr>
          <w:p w14:paraId="5279BC20" w14:textId="77777777" w:rsidR="001F167D" w:rsidRDefault="00E44A9C">
            <w:pPr>
              <w:pStyle w:val="TableParagraph"/>
              <w:spacing w:before="88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4" w:type="dxa"/>
          </w:tcPr>
          <w:p w14:paraId="2332FDE7" w14:textId="77777777" w:rsidR="001F167D" w:rsidRDefault="00E44A9C">
            <w:pPr>
              <w:pStyle w:val="TableParagraph"/>
              <w:spacing w:before="88"/>
              <w:ind w:left="21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4" w:type="dxa"/>
          </w:tcPr>
          <w:p w14:paraId="76435E6E" w14:textId="77777777" w:rsidR="001F167D" w:rsidRDefault="00E44A9C">
            <w:pPr>
              <w:pStyle w:val="TableParagraph"/>
              <w:spacing w:before="88"/>
              <w:ind w:left="22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9" w:type="dxa"/>
          </w:tcPr>
          <w:p w14:paraId="118AA829" w14:textId="77777777" w:rsidR="001F167D" w:rsidRDefault="00E44A9C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8" w:type="dxa"/>
          </w:tcPr>
          <w:p w14:paraId="0F61ECA9" w14:textId="77777777" w:rsidR="001F167D" w:rsidRDefault="00E44A9C">
            <w:pPr>
              <w:pStyle w:val="TableParagraph"/>
              <w:spacing w:before="88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6" w:type="dxa"/>
          </w:tcPr>
          <w:p w14:paraId="3AC0D8FA" w14:textId="77777777" w:rsidR="001F167D" w:rsidRDefault="00E44A9C">
            <w:pPr>
              <w:pStyle w:val="TableParagraph"/>
              <w:spacing w:before="88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14:paraId="199136B6" w14:textId="77777777" w:rsidR="001F167D" w:rsidRDefault="001F167D">
      <w:pPr>
        <w:pStyle w:val="a3"/>
        <w:spacing w:before="7"/>
        <w:ind w:left="0"/>
        <w:jc w:val="left"/>
        <w:rPr>
          <w:b/>
          <w:sz w:val="29"/>
        </w:rPr>
      </w:pPr>
    </w:p>
    <w:p w14:paraId="72ECADC5" w14:textId="5EF266B0" w:rsidR="001F167D" w:rsidRDefault="00E44A9C">
      <w:pPr>
        <w:pStyle w:val="a3"/>
        <w:spacing w:before="89" w:line="276" w:lineRule="auto"/>
        <w:ind w:left="995" w:right="1115" w:firstLine="537"/>
        <w:jc w:val="left"/>
      </w:pPr>
      <w:r>
        <w:t>Общий</w:t>
      </w:r>
      <w:r>
        <w:rPr>
          <w:spacing w:val="26"/>
        </w:rPr>
        <w:t xml:space="preserve"> </w:t>
      </w:r>
      <w:r>
        <w:t>объем</w:t>
      </w:r>
      <w:r>
        <w:rPr>
          <w:spacing w:val="26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нагрузки</w:t>
      </w:r>
      <w:r>
        <w:rPr>
          <w:spacing w:val="27"/>
        </w:rPr>
        <w:t xml:space="preserve"> </w:t>
      </w:r>
      <w:r>
        <w:t>составляет</w:t>
      </w:r>
      <w:r>
        <w:rPr>
          <w:spacing w:val="25"/>
        </w:rPr>
        <w:t xml:space="preserve"> </w:t>
      </w:r>
      <w:r>
        <w:t>5066</w:t>
      </w:r>
      <w:r>
        <w:rPr>
          <w:spacing w:val="27"/>
        </w:rPr>
        <w:t xml:space="preserve"> </w:t>
      </w:r>
      <w:r>
        <w:t>часов</w:t>
      </w:r>
      <w:r>
        <w:rPr>
          <w:spacing w:val="25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лет</w:t>
      </w:r>
      <w:r>
        <w:rPr>
          <w:spacing w:val="-67"/>
        </w:rPr>
        <w:t xml:space="preserve"> </w:t>
      </w:r>
      <w:r>
        <w:t>при 5-дневной</w:t>
      </w:r>
      <w:r w:rsidR="00846673">
        <w:t xml:space="preserve"> </w:t>
      </w:r>
      <w:r>
        <w:t>учебной</w:t>
      </w:r>
      <w:r>
        <w:rPr>
          <w:spacing w:val="-3"/>
        </w:rPr>
        <w:t xml:space="preserve"> </w:t>
      </w:r>
      <w:r>
        <w:t>неделе (34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году).</w:t>
      </w:r>
    </w:p>
    <w:p w14:paraId="7CD34D9B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51553B01" w14:textId="77777777" w:rsidR="001F167D" w:rsidRDefault="001F167D">
      <w:pPr>
        <w:pStyle w:val="a3"/>
        <w:spacing w:before="11"/>
        <w:ind w:left="0"/>
        <w:jc w:val="left"/>
        <w:rPr>
          <w:sz w:val="43"/>
        </w:rPr>
      </w:pPr>
    </w:p>
    <w:p w14:paraId="32780806" w14:textId="77777777" w:rsidR="001F167D" w:rsidRDefault="001F167D">
      <w:pPr>
        <w:pStyle w:val="a3"/>
        <w:ind w:left="0"/>
        <w:jc w:val="left"/>
        <w:rPr>
          <w:sz w:val="37"/>
        </w:rPr>
      </w:pPr>
    </w:p>
    <w:p w14:paraId="41D8A47F" w14:textId="59A0E6B4" w:rsidR="001F167D" w:rsidRDefault="00E44A9C">
      <w:pPr>
        <w:pStyle w:val="11"/>
      </w:pPr>
      <w:r>
        <w:t>Календарный</w:t>
      </w:r>
      <w:r>
        <w:rPr>
          <w:spacing w:val="-12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график.</w:t>
      </w:r>
    </w:p>
    <w:p w14:paraId="0CBF61D5" w14:textId="2518E513" w:rsidR="00846673" w:rsidRDefault="00846673">
      <w:pPr>
        <w:pStyle w:val="11"/>
      </w:pPr>
    </w:p>
    <w:p w14:paraId="4718C253" w14:textId="77777777" w:rsidR="00846673" w:rsidRDefault="00846673">
      <w:pPr>
        <w:pStyle w:val="11"/>
      </w:pPr>
    </w:p>
    <w:p w14:paraId="7962FDBC" w14:textId="77777777" w:rsidR="00846673" w:rsidRPr="00EA2B27" w:rsidRDefault="00846673" w:rsidP="00846673">
      <w:pPr>
        <w:spacing w:before="100" w:beforeAutospacing="1" w:after="100" w:afterAutospacing="1"/>
        <w:jc w:val="center"/>
        <w:rPr>
          <w:b/>
          <w:bCs/>
          <w:sz w:val="28"/>
          <w:szCs w:val="28"/>
          <w:lang w:eastAsia="ru-RU"/>
        </w:rPr>
      </w:pPr>
      <w:r w:rsidRPr="00BE446C">
        <w:rPr>
          <w:rFonts w:eastAsia="Calibri"/>
          <w:b/>
          <w:sz w:val="28"/>
          <w:szCs w:val="28"/>
        </w:rPr>
        <w:t xml:space="preserve">Календарный учебный график </w:t>
      </w:r>
      <w:r>
        <w:rPr>
          <w:b/>
          <w:bCs/>
          <w:sz w:val="28"/>
          <w:szCs w:val="28"/>
          <w:lang w:eastAsia="ru-RU"/>
        </w:rPr>
        <w:t>на 2023</w:t>
      </w:r>
      <w:r w:rsidRPr="00BE446C">
        <w:rPr>
          <w:b/>
          <w:bCs/>
          <w:sz w:val="28"/>
          <w:szCs w:val="28"/>
          <w:lang w:eastAsia="ru-RU"/>
        </w:rPr>
        <w:t>-20</w:t>
      </w:r>
      <w:r>
        <w:rPr>
          <w:b/>
          <w:bCs/>
          <w:sz w:val="28"/>
          <w:szCs w:val="28"/>
          <w:lang w:eastAsia="ru-RU"/>
        </w:rPr>
        <w:t>24</w:t>
      </w:r>
      <w:r w:rsidRPr="00BE446C">
        <w:rPr>
          <w:b/>
          <w:bCs/>
          <w:sz w:val="28"/>
          <w:szCs w:val="28"/>
          <w:lang w:eastAsia="ru-RU"/>
        </w:rPr>
        <w:t xml:space="preserve"> учебный год</w:t>
      </w:r>
    </w:p>
    <w:p w14:paraId="65AD1FD6" w14:textId="77777777" w:rsidR="00846673" w:rsidRPr="00BE446C" w:rsidRDefault="00846673" w:rsidP="00846673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EA2B27">
        <w:rPr>
          <w:b/>
          <w:bCs/>
          <w:sz w:val="28"/>
          <w:szCs w:val="28"/>
          <w:lang w:eastAsia="ru-RU"/>
        </w:rPr>
        <w:t>МОУ «Щербининская ООШ»</w:t>
      </w:r>
    </w:p>
    <w:p w14:paraId="3DAB4F66" w14:textId="77777777" w:rsidR="00846673" w:rsidRPr="00BE446C" w:rsidRDefault="00846673" w:rsidP="00846673">
      <w:pPr>
        <w:spacing w:before="500" w:line="360" w:lineRule="auto"/>
        <w:jc w:val="center"/>
        <w:rPr>
          <w:b/>
        </w:rPr>
      </w:pPr>
      <w:r w:rsidRPr="00BE446C">
        <w:rPr>
          <w:b/>
        </w:rPr>
        <w:t>Начальное общее образование</w:t>
      </w:r>
    </w:p>
    <w:p w14:paraId="7011E327" w14:textId="77777777" w:rsidR="00846673" w:rsidRPr="00BE446C" w:rsidRDefault="00846673" w:rsidP="00846673">
      <w:pPr>
        <w:spacing w:before="500" w:line="360" w:lineRule="auto"/>
        <w:jc w:val="both"/>
        <w:rPr>
          <w:b/>
        </w:rPr>
      </w:pPr>
      <w:r w:rsidRPr="00BE446C">
        <w:rPr>
          <w:b/>
        </w:rPr>
        <w:t>1. Календарные периоды учебного года</w:t>
      </w:r>
    </w:p>
    <w:p w14:paraId="79444CF8" w14:textId="77777777" w:rsidR="00846673" w:rsidRPr="00BE446C" w:rsidRDefault="00846673" w:rsidP="00846673">
      <w:pPr>
        <w:spacing w:line="360" w:lineRule="auto"/>
        <w:jc w:val="both"/>
      </w:pPr>
      <w:r w:rsidRPr="00BE446C">
        <w:t>1.1.</w:t>
      </w:r>
      <w:r w:rsidRPr="00BE446C">
        <w:rPr>
          <w:b/>
        </w:rPr>
        <w:t xml:space="preserve"> </w:t>
      </w:r>
      <w:r w:rsidRPr="00BE446C">
        <w:t xml:space="preserve">Дата начала учебного года: </w:t>
      </w:r>
      <w:r>
        <w:t>1</w:t>
      </w:r>
      <w:r w:rsidRPr="00BE446C">
        <w:t xml:space="preserve"> сентя</w:t>
      </w:r>
      <w:r>
        <w:t>бря 2023</w:t>
      </w:r>
      <w:r w:rsidRPr="00BE446C">
        <w:t xml:space="preserve"> г.</w:t>
      </w:r>
    </w:p>
    <w:p w14:paraId="4C49C566" w14:textId="77777777" w:rsidR="00846673" w:rsidRDefault="00846673" w:rsidP="00846673">
      <w:pPr>
        <w:spacing w:line="360" w:lineRule="auto"/>
        <w:jc w:val="both"/>
      </w:pPr>
      <w:r w:rsidRPr="00BE446C">
        <w:t xml:space="preserve">1.2. Дата окончания учебного года: </w:t>
      </w:r>
    </w:p>
    <w:p w14:paraId="4526A4E8" w14:textId="77777777" w:rsidR="00846673" w:rsidRPr="00E26BF0" w:rsidRDefault="00846673" w:rsidP="00846673">
      <w:pPr>
        <w:spacing w:line="360" w:lineRule="auto"/>
        <w:jc w:val="both"/>
      </w:pPr>
      <w:r w:rsidRPr="00E26BF0">
        <w:t xml:space="preserve">2 – 4 классы   </w:t>
      </w:r>
      <w:r>
        <w:t>28</w:t>
      </w:r>
      <w:r w:rsidRPr="00E26BF0">
        <w:t xml:space="preserve"> мая 202</w:t>
      </w:r>
      <w:r>
        <w:t>4</w:t>
      </w:r>
      <w:r w:rsidRPr="00E26BF0">
        <w:t xml:space="preserve"> г.</w:t>
      </w:r>
    </w:p>
    <w:p w14:paraId="769143BA" w14:textId="77777777" w:rsidR="00846673" w:rsidRDefault="00846673" w:rsidP="00846673">
      <w:pPr>
        <w:spacing w:line="360" w:lineRule="auto"/>
        <w:jc w:val="both"/>
      </w:pPr>
      <w:r w:rsidRPr="00E26BF0">
        <w:t xml:space="preserve">1 класс            </w:t>
      </w:r>
      <w:r>
        <w:t>28</w:t>
      </w:r>
      <w:r w:rsidRPr="00E26BF0">
        <w:t xml:space="preserve"> мая 202</w:t>
      </w:r>
      <w:r>
        <w:t>4</w:t>
      </w:r>
      <w:r w:rsidRPr="00E26BF0">
        <w:t xml:space="preserve"> г.</w:t>
      </w:r>
      <w:r>
        <w:t xml:space="preserve"> </w:t>
      </w:r>
    </w:p>
    <w:p w14:paraId="3DE0228B" w14:textId="77777777" w:rsidR="00846673" w:rsidRPr="00BE446C" w:rsidRDefault="00846673" w:rsidP="00846673">
      <w:pPr>
        <w:spacing w:line="360" w:lineRule="auto"/>
        <w:ind w:left="-1134" w:firstLine="1134"/>
        <w:jc w:val="both"/>
      </w:pPr>
      <w:r w:rsidRPr="00BE446C">
        <w:t>1.3. Продолжительность учебного года:</w:t>
      </w:r>
    </w:p>
    <w:p w14:paraId="5A99FE98" w14:textId="77777777" w:rsidR="00846673" w:rsidRPr="00BE446C" w:rsidRDefault="00846673" w:rsidP="00846673">
      <w:pPr>
        <w:spacing w:line="360" w:lineRule="auto"/>
        <w:jc w:val="both"/>
      </w:pPr>
      <w:r w:rsidRPr="00BE446C">
        <w:t>– 1-</w:t>
      </w:r>
      <w:r>
        <w:t>й</w:t>
      </w:r>
      <w:r w:rsidRPr="00BE446C">
        <w:t xml:space="preserve">  класс – 33 недели;</w:t>
      </w:r>
    </w:p>
    <w:p w14:paraId="60C8EDBA" w14:textId="77777777" w:rsidR="00846673" w:rsidRPr="00BE446C" w:rsidRDefault="00846673" w:rsidP="00846673">
      <w:pPr>
        <w:spacing w:line="360" w:lineRule="auto"/>
        <w:jc w:val="both"/>
      </w:pPr>
      <w:r w:rsidRPr="00BE446C">
        <w:t>– 2 – 4-е классы – 34 недели.</w:t>
      </w:r>
    </w:p>
    <w:p w14:paraId="1754D09D" w14:textId="77777777" w:rsidR="00846673" w:rsidRPr="00BE446C" w:rsidRDefault="00846673" w:rsidP="00846673">
      <w:pPr>
        <w:spacing w:before="240" w:line="360" w:lineRule="auto"/>
        <w:jc w:val="both"/>
        <w:rPr>
          <w:b/>
        </w:rPr>
      </w:pPr>
      <w:r w:rsidRPr="00BE446C">
        <w:rPr>
          <w:b/>
        </w:rPr>
        <w:t>2. Периоды образовательной деятельности</w:t>
      </w:r>
    </w:p>
    <w:p w14:paraId="2BD3DAEC" w14:textId="77777777" w:rsidR="00846673" w:rsidRPr="00BE446C" w:rsidRDefault="00846673" w:rsidP="00846673">
      <w:pPr>
        <w:spacing w:line="360" w:lineRule="auto"/>
        <w:jc w:val="both"/>
        <w:rPr>
          <w:b/>
        </w:rPr>
      </w:pPr>
      <w:r w:rsidRPr="00BE446C">
        <w:rPr>
          <w:b/>
        </w:rPr>
        <w:t xml:space="preserve">2.1. Продолжительность учебных занятий по триместрам в учебных неделях </w:t>
      </w:r>
      <w:r w:rsidRPr="00BE446C">
        <w:rPr>
          <w:b/>
        </w:rPr>
        <w:br/>
        <w:t>и рабочих днях</w:t>
      </w:r>
    </w:p>
    <w:p w14:paraId="798258F0" w14:textId="77777777" w:rsidR="00846673" w:rsidRPr="00BE446C" w:rsidRDefault="00846673" w:rsidP="00846673">
      <w:pPr>
        <w:pStyle w:val="a4"/>
        <w:spacing w:line="360" w:lineRule="auto"/>
        <w:ind w:left="0"/>
        <w:jc w:val="center"/>
        <w:rPr>
          <w:b/>
        </w:rPr>
      </w:pPr>
      <w:r w:rsidRPr="00BE446C">
        <w:rPr>
          <w:b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"/>
        <w:gridCol w:w="1301"/>
        <w:gridCol w:w="538"/>
        <w:gridCol w:w="1628"/>
        <w:gridCol w:w="1965"/>
        <w:gridCol w:w="1952"/>
        <w:gridCol w:w="2047"/>
      </w:tblGrid>
      <w:tr w:rsidR="00846673" w:rsidRPr="00BE446C" w14:paraId="50ABE0CB" w14:textId="77777777" w:rsidTr="00827F5E">
        <w:trPr>
          <w:jc w:val="center"/>
        </w:trPr>
        <w:tc>
          <w:tcPr>
            <w:tcW w:w="19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DACA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Учебный период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2491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9676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</w:t>
            </w:r>
          </w:p>
        </w:tc>
      </w:tr>
      <w:tr w:rsidR="00846673" w:rsidRPr="00BE446C" w14:paraId="466441F8" w14:textId="77777777" w:rsidTr="00827F5E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A0DD" w14:textId="77777777" w:rsidR="00846673" w:rsidRPr="00BE446C" w:rsidRDefault="00846673" w:rsidP="00827F5E">
            <w:pPr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2550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3E9C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CAA0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Количество учебных недель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41CE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Количество рабочих дней </w:t>
            </w:r>
          </w:p>
        </w:tc>
      </w:tr>
      <w:tr w:rsidR="00846673" w:rsidRPr="00BE446C" w14:paraId="7DCB8D97" w14:textId="77777777" w:rsidTr="00827F5E">
        <w:trPr>
          <w:jc w:val="center"/>
        </w:trPr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A189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C176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1.09.2023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AAA6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30.11</w:t>
            </w:r>
            <w:r>
              <w:t>.2023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99E3" w14:textId="77777777" w:rsidR="00846673" w:rsidRPr="00682F90" w:rsidRDefault="00846673" w:rsidP="00827F5E">
            <w:pPr>
              <w:pStyle w:val="a4"/>
              <w:spacing w:line="360" w:lineRule="auto"/>
              <w:ind w:left="0"/>
              <w:jc w:val="center"/>
            </w:pPr>
            <w:r w:rsidRPr="00682F90">
              <w:t>12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95C4" w14:textId="77777777" w:rsidR="00846673" w:rsidRPr="00682F90" w:rsidRDefault="00846673" w:rsidP="00827F5E">
            <w:pPr>
              <w:pStyle w:val="a4"/>
              <w:spacing w:line="360" w:lineRule="auto"/>
              <w:ind w:left="0"/>
              <w:jc w:val="center"/>
            </w:pPr>
            <w:r>
              <w:t>59</w:t>
            </w:r>
          </w:p>
        </w:tc>
      </w:tr>
      <w:tr w:rsidR="00846673" w:rsidRPr="00BE446C" w14:paraId="2CE71BA5" w14:textId="77777777" w:rsidTr="00827F5E">
        <w:trPr>
          <w:jc w:val="center"/>
        </w:trPr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D0C5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II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D33B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01.12</w:t>
            </w:r>
            <w:r>
              <w:t>.2023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6B15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2</w:t>
            </w:r>
            <w:r>
              <w:t>9</w:t>
            </w:r>
            <w:r w:rsidRPr="00BE446C">
              <w:t>.02.20</w:t>
            </w:r>
            <w:r>
              <w:t>24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C6CB" w14:textId="77777777" w:rsidR="00846673" w:rsidRPr="00682F90" w:rsidRDefault="00846673" w:rsidP="00827F5E">
            <w:pPr>
              <w:pStyle w:val="a4"/>
              <w:spacing w:line="360" w:lineRule="auto"/>
              <w:ind w:left="0"/>
              <w:jc w:val="center"/>
            </w:pPr>
            <w:r w:rsidRPr="00682F90">
              <w:t>1</w:t>
            </w:r>
            <w:r>
              <w:t>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1C22" w14:textId="77777777" w:rsidR="00846673" w:rsidRPr="00561CEA" w:rsidRDefault="00846673" w:rsidP="00827F5E">
            <w:pPr>
              <w:pStyle w:val="a4"/>
              <w:spacing w:line="360" w:lineRule="auto"/>
              <w:ind w:left="0"/>
              <w:jc w:val="center"/>
            </w:pPr>
            <w:r>
              <w:t>53</w:t>
            </w:r>
          </w:p>
        </w:tc>
      </w:tr>
      <w:tr w:rsidR="00846673" w:rsidRPr="00BE446C" w14:paraId="39A045C8" w14:textId="77777777" w:rsidTr="00827F5E">
        <w:trPr>
          <w:jc w:val="center"/>
        </w:trPr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53DF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III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5E11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01.03.20</w:t>
            </w:r>
            <w:r>
              <w:t>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73AB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Pr="008F7F7E">
              <w:t>.</w:t>
            </w:r>
            <w:r w:rsidRPr="00E26BF0">
              <w:t>05.202</w:t>
            </w:r>
            <w:r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1128" w14:textId="77777777" w:rsidR="00846673" w:rsidRPr="00682F90" w:rsidRDefault="00846673" w:rsidP="00827F5E">
            <w:pPr>
              <w:pStyle w:val="a4"/>
              <w:spacing w:line="360" w:lineRule="auto"/>
              <w:ind w:left="0"/>
              <w:jc w:val="center"/>
            </w:pPr>
            <w:r w:rsidRPr="00682F90">
              <w:t>1</w:t>
            </w:r>
            <w: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018E" w14:textId="77777777" w:rsidR="00846673" w:rsidRPr="00682F90" w:rsidRDefault="00846673" w:rsidP="00827F5E">
            <w:pPr>
              <w:pStyle w:val="a4"/>
              <w:spacing w:line="360" w:lineRule="auto"/>
              <w:ind w:left="0"/>
              <w:jc w:val="center"/>
            </w:pPr>
            <w:r w:rsidRPr="00682F90">
              <w:t>5</w:t>
            </w:r>
            <w:r>
              <w:t>3</w:t>
            </w:r>
          </w:p>
        </w:tc>
      </w:tr>
      <w:tr w:rsidR="00846673" w:rsidRPr="00BE446C" w14:paraId="26CE5A29" w14:textId="77777777" w:rsidTr="00827F5E">
        <w:trPr>
          <w:jc w:val="center"/>
        </w:trPr>
        <w:tc>
          <w:tcPr>
            <w:tcW w:w="5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4A1CF0B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right"/>
              <w:rPr>
                <w:b/>
              </w:rPr>
            </w:pPr>
            <w:r w:rsidRPr="00BE446C">
              <w:rPr>
                <w:b/>
              </w:rPr>
              <w:t>Итого в учебном году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E90AB1E" w14:textId="77777777" w:rsidR="00846673" w:rsidRPr="00527C06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527C06">
              <w:rPr>
                <w:b/>
              </w:rPr>
              <w:t>33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F017ABB" w14:textId="77777777" w:rsidR="00846673" w:rsidRPr="00D62E5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165</w:t>
            </w:r>
          </w:p>
        </w:tc>
      </w:tr>
      <w:tr w:rsidR="00846673" w:rsidRPr="00BE446C" w14:paraId="37798225" w14:textId="77777777" w:rsidTr="00827F5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93" w:type="dxa"/>
          <w:wAfter w:w="8130" w:type="dxa"/>
          <w:trHeight w:val="33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5A50B" w14:textId="77777777" w:rsidR="00846673" w:rsidRPr="00BE446C" w:rsidRDefault="00846673" w:rsidP="00827F5E">
            <w:pPr>
              <w:jc w:val="right"/>
              <w:rPr>
                <w:lang w:eastAsia="ru-RU"/>
              </w:rPr>
            </w:pPr>
          </w:p>
        </w:tc>
      </w:tr>
    </w:tbl>
    <w:p w14:paraId="4B82958A" w14:textId="77777777" w:rsidR="00846673" w:rsidRPr="00BE446C" w:rsidRDefault="00846673" w:rsidP="00846673">
      <w:pPr>
        <w:pStyle w:val="a4"/>
        <w:spacing w:line="360" w:lineRule="auto"/>
        <w:ind w:left="0"/>
        <w:jc w:val="center"/>
        <w:rPr>
          <w:b/>
        </w:rPr>
      </w:pPr>
      <w:r w:rsidRPr="00BE446C">
        <w:rPr>
          <w:b/>
        </w:rPr>
        <w:t>2–4-й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666"/>
        <w:gridCol w:w="1514"/>
        <w:gridCol w:w="2009"/>
        <w:gridCol w:w="2121"/>
      </w:tblGrid>
      <w:tr w:rsidR="00846673" w:rsidRPr="00BE446C" w14:paraId="4363D261" w14:textId="77777777" w:rsidTr="00827F5E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AFA3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FE9E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DDB8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</w:t>
            </w:r>
          </w:p>
        </w:tc>
      </w:tr>
      <w:tr w:rsidR="00846673" w:rsidRPr="00BE446C" w14:paraId="402A313C" w14:textId="77777777" w:rsidTr="00827F5E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BAB6" w14:textId="77777777" w:rsidR="00846673" w:rsidRPr="00BE446C" w:rsidRDefault="00846673" w:rsidP="00827F5E">
            <w:pPr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D266" w14:textId="77777777" w:rsidR="00846673" w:rsidRPr="00BE446C" w:rsidRDefault="00846673" w:rsidP="00827F5E">
            <w:pPr>
              <w:pStyle w:val="a4"/>
              <w:spacing w:line="360" w:lineRule="auto"/>
              <w:ind w:left="0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7DAD" w14:textId="77777777" w:rsidR="00846673" w:rsidRPr="00BE446C" w:rsidRDefault="00846673" w:rsidP="00827F5E">
            <w:pPr>
              <w:pStyle w:val="a4"/>
              <w:spacing w:line="360" w:lineRule="auto"/>
              <w:ind w:left="0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41E5" w14:textId="77777777" w:rsidR="00846673" w:rsidRPr="00BE446C" w:rsidRDefault="00846673" w:rsidP="00827F5E">
            <w:pPr>
              <w:pStyle w:val="a4"/>
              <w:ind w:left="0"/>
              <w:rPr>
                <w:b/>
              </w:rPr>
            </w:pPr>
            <w:r w:rsidRPr="00BE446C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C555" w14:textId="77777777" w:rsidR="00846673" w:rsidRPr="00BE446C" w:rsidRDefault="00846673" w:rsidP="00827F5E">
            <w:pPr>
              <w:pStyle w:val="a4"/>
              <w:ind w:left="0"/>
              <w:rPr>
                <w:b/>
              </w:rPr>
            </w:pPr>
            <w:r w:rsidRPr="00BE446C">
              <w:rPr>
                <w:b/>
              </w:rPr>
              <w:t>Количество рабочих дней</w:t>
            </w:r>
          </w:p>
        </w:tc>
      </w:tr>
      <w:tr w:rsidR="00846673" w:rsidRPr="00BE446C" w14:paraId="0219BCD6" w14:textId="77777777" w:rsidTr="00827F5E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9F18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1C75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1</w:t>
            </w:r>
            <w:r w:rsidRPr="00BE446C">
              <w:t>.09.20</w:t>
            </w:r>
            <w:r>
              <w:t>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8BF3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30.11.20</w:t>
            </w:r>
            <w:r>
              <w:t>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9BC7" w14:textId="77777777" w:rsidR="00846673" w:rsidRPr="0060570D" w:rsidRDefault="00846673" w:rsidP="00827F5E">
            <w:pPr>
              <w:pStyle w:val="a4"/>
              <w:spacing w:line="360" w:lineRule="auto"/>
              <w:ind w:left="0"/>
              <w:jc w:val="center"/>
            </w:pPr>
            <w:r w:rsidRPr="0060570D">
              <w:t>12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0B77" w14:textId="77777777" w:rsidR="00846673" w:rsidRPr="0060570D" w:rsidRDefault="00846673" w:rsidP="00827F5E">
            <w:pPr>
              <w:pStyle w:val="a4"/>
              <w:spacing w:line="360" w:lineRule="auto"/>
              <w:ind w:left="0"/>
            </w:pPr>
            <w:r>
              <w:t>59</w:t>
            </w:r>
          </w:p>
        </w:tc>
      </w:tr>
      <w:tr w:rsidR="00846673" w:rsidRPr="00BE446C" w14:paraId="3099B4AF" w14:textId="77777777" w:rsidTr="00827F5E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00BC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FF79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01.12.2023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80E6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BE446C">
              <w:t>.02.20</w:t>
            </w:r>
            <w:r>
              <w:t>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DD62" w14:textId="77777777" w:rsidR="00846673" w:rsidRPr="006D3E05" w:rsidRDefault="00846673" w:rsidP="00827F5E">
            <w:pPr>
              <w:pStyle w:val="a4"/>
              <w:spacing w:line="360" w:lineRule="auto"/>
              <w:ind w:left="0"/>
              <w:jc w:val="center"/>
            </w:pPr>
            <w:r w:rsidRPr="006D3E05">
              <w:t>1</w:t>
            </w:r>
            <w: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CCAD" w14:textId="77777777" w:rsidR="00846673" w:rsidRPr="00112D91" w:rsidRDefault="00846673" w:rsidP="00827F5E">
            <w:pPr>
              <w:pStyle w:val="a4"/>
              <w:spacing w:line="360" w:lineRule="auto"/>
              <w:ind w:left="0"/>
              <w:jc w:val="center"/>
            </w:pPr>
            <w:r>
              <w:t>58</w:t>
            </w:r>
          </w:p>
        </w:tc>
      </w:tr>
      <w:tr w:rsidR="00846673" w:rsidRPr="00BE446C" w14:paraId="379692E1" w14:textId="77777777" w:rsidTr="00827F5E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5B05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III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9733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01.03.20</w:t>
            </w:r>
            <w:r>
              <w:t>24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44D6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Pr="00BE446C">
              <w:t>.05.20</w:t>
            </w:r>
            <w:r>
              <w:t>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A042" w14:textId="77777777" w:rsidR="00846673" w:rsidRPr="006D3E05" w:rsidRDefault="00846673" w:rsidP="00827F5E">
            <w:pPr>
              <w:pStyle w:val="a4"/>
              <w:spacing w:line="360" w:lineRule="auto"/>
              <w:ind w:left="0"/>
              <w:jc w:val="center"/>
            </w:pPr>
            <w:r w:rsidRPr="006D3E05">
              <w:t>1</w:t>
            </w:r>
            <w: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C7A2" w14:textId="77777777" w:rsidR="00846673" w:rsidRPr="006D3E05" w:rsidRDefault="00846673" w:rsidP="00827F5E">
            <w:pPr>
              <w:pStyle w:val="a4"/>
              <w:spacing w:line="360" w:lineRule="auto"/>
              <w:ind w:left="0"/>
              <w:jc w:val="center"/>
            </w:pPr>
            <w:r w:rsidRPr="006D3E05">
              <w:t>5</w:t>
            </w:r>
            <w:r>
              <w:t>3</w:t>
            </w:r>
          </w:p>
        </w:tc>
      </w:tr>
      <w:tr w:rsidR="00846673" w:rsidRPr="00BE446C" w14:paraId="7F470F97" w14:textId="77777777" w:rsidTr="00827F5E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68D937D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right"/>
              <w:rPr>
                <w:b/>
              </w:rPr>
            </w:pPr>
            <w:r w:rsidRPr="00BE446C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05FDC68" w14:textId="77777777" w:rsidR="00846673" w:rsidRPr="00D62E5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8974BE3" w14:textId="77777777" w:rsidR="00846673" w:rsidRPr="00D62E5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D62E5C">
              <w:rPr>
                <w:b/>
              </w:rPr>
              <w:t>170</w:t>
            </w:r>
          </w:p>
        </w:tc>
      </w:tr>
    </w:tbl>
    <w:p w14:paraId="642E02AC" w14:textId="77777777" w:rsidR="00846673" w:rsidRDefault="00846673" w:rsidP="00846673">
      <w:pPr>
        <w:spacing w:before="500" w:line="360" w:lineRule="auto"/>
        <w:rPr>
          <w:b/>
        </w:rPr>
      </w:pPr>
    </w:p>
    <w:p w14:paraId="54297333" w14:textId="77777777" w:rsidR="00846673" w:rsidRPr="00BE446C" w:rsidRDefault="00846673" w:rsidP="00846673">
      <w:pPr>
        <w:spacing w:before="500" w:line="360" w:lineRule="auto"/>
        <w:rPr>
          <w:b/>
        </w:rPr>
      </w:pPr>
      <w:r w:rsidRPr="00BE446C">
        <w:rPr>
          <w:b/>
        </w:rPr>
        <w:t>2.2. Продолжительность каникул</w:t>
      </w:r>
    </w:p>
    <w:p w14:paraId="553548E3" w14:textId="77777777" w:rsidR="00846673" w:rsidRPr="00BE446C" w:rsidRDefault="00846673" w:rsidP="00846673">
      <w:pPr>
        <w:pStyle w:val="a4"/>
        <w:spacing w:line="360" w:lineRule="auto"/>
        <w:ind w:left="0"/>
        <w:jc w:val="center"/>
      </w:pPr>
      <w:r w:rsidRPr="00BE446C">
        <w:rPr>
          <w:b/>
        </w:rPr>
        <w:t>1-й класс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5"/>
        <w:gridCol w:w="1418"/>
        <w:gridCol w:w="2733"/>
        <w:gridCol w:w="2692"/>
      </w:tblGrid>
      <w:tr w:rsidR="00846673" w:rsidRPr="00BE446C" w14:paraId="02024CC9" w14:textId="77777777" w:rsidTr="00827F5E">
        <w:trPr>
          <w:trHeight w:val="391"/>
        </w:trPr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12BD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Каникулярный период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DA8A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BFF7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 каникул в календарных днях</w:t>
            </w:r>
          </w:p>
        </w:tc>
      </w:tr>
      <w:tr w:rsidR="00846673" w:rsidRPr="00BE446C" w14:paraId="2DA68A5B" w14:textId="77777777" w:rsidTr="00827F5E"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7DA2" w14:textId="77777777" w:rsidR="00846673" w:rsidRPr="00BE446C" w:rsidRDefault="00846673" w:rsidP="00827F5E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75B0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B681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5D55" w14:textId="77777777" w:rsidR="00846673" w:rsidRPr="00BE446C" w:rsidRDefault="00846673" w:rsidP="00827F5E">
            <w:pPr>
              <w:rPr>
                <w:b/>
              </w:rPr>
            </w:pPr>
          </w:p>
        </w:tc>
      </w:tr>
      <w:tr w:rsidR="00846673" w:rsidRPr="00BE446C" w14:paraId="0108681E" w14:textId="77777777" w:rsidTr="00827F5E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7DED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Осенние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E822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28.10.2023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1D92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6.11.2023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2CE1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yellow"/>
              </w:rPr>
            </w:pPr>
            <w:r w:rsidRPr="00C006DD">
              <w:t>10</w:t>
            </w:r>
          </w:p>
        </w:tc>
      </w:tr>
      <w:tr w:rsidR="00846673" w:rsidRPr="00BE446C" w14:paraId="69325312" w14:textId="77777777" w:rsidTr="00827F5E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F91A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Зимние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28C0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30.12.2023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0593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8</w:t>
            </w:r>
            <w:r w:rsidRPr="00BE446C">
              <w:t>.01.20</w:t>
            </w:r>
            <w:r>
              <w:t>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983E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yellow"/>
              </w:rPr>
            </w:pPr>
            <w:r w:rsidRPr="00BE446C">
              <w:t>1</w:t>
            </w:r>
            <w:r>
              <w:t>0</w:t>
            </w:r>
          </w:p>
        </w:tc>
      </w:tr>
      <w:tr w:rsidR="00846673" w:rsidRPr="00BE446C" w14:paraId="0F7D5AB5" w14:textId="77777777" w:rsidTr="00827F5E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BD7E" w14:textId="77777777" w:rsidR="00846673" w:rsidRPr="00BE446C" w:rsidRDefault="00846673" w:rsidP="00827F5E">
            <w:pPr>
              <w:pStyle w:val="a4"/>
              <w:ind w:left="0"/>
            </w:pPr>
            <w:r w:rsidRPr="00BE446C">
              <w:t>Дополнительные каникулы для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7073" w14:textId="77777777" w:rsidR="00846673" w:rsidRPr="00561CEA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10</w:t>
            </w:r>
            <w:r w:rsidRPr="00561CEA">
              <w:t>.02.202</w:t>
            </w:r>
            <w:r>
              <w:t>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D847" w14:textId="77777777" w:rsidR="00846673" w:rsidRPr="00561CEA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18</w:t>
            </w:r>
            <w:r w:rsidRPr="00561CEA">
              <w:t>.02.202</w:t>
            </w:r>
            <w: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CFDF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yellow"/>
              </w:rPr>
            </w:pPr>
            <w:r w:rsidRPr="00846673">
              <w:t>9</w:t>
            </w:r>
          </w:p>
        </w:tc>
      </w:tr>
      <w:tr w:rsidR="00846673" w:rsidRPr="00BE446C" w14:paraId="19D48579" w14:textId="77777777" w:rsidTr="00827F5E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8A2D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Весенние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C893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Pr="00BE446C">
              <w:t>.03.20</w:t>
            </w:r>
            <w:r>
              <w:t>24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7C48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BE446C">
              <w:t>.</w:t>
            </w:r>
            <w:r>
              <w:t>03</w:t>
            </w:r>
            <w:r w:rsidRPr="00BE446C">
              <w:t>.20</w:t>
            </w:r>
            <w:r>
              <w:t>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9792" w14:textId="77777777" w:rsidR="00846673" w:rsidRPr="00720296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846673" w:rsidRPr="00BE446C" w14:paraId="2E965497" w14:textId="77777777" w:rsidTr="00827F5E"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91126BC" w14:textId="77777777" w:rsidR="00846673" w:rsidRPr="00BE446C" w:rsidRDefault="00846673" w:rsidP="00827F5E">
            <w:pPr>
              <w:pStyle w:val="a4"/>
              <w:spacing w:line="360" w:lineRule="auto"/>
              <w:ind w:left="0"/>
              <w:rPr>
                <w:b/>
              </w:rPr>
            </w:pPr>
            <w:r w:rsidRPr="00BE446C">
              <w:rPr>
                <w:b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207C17A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</w:tbl>
    <w:p w14:paraId="5837F4A7" w14:textId="77777777" w:rsidR="00846673" w:rsidRPr="00BE446C" w:rsidRDefault="00846673" w:rsidP="00846673">
      <w:pPr>
        <w:spacing w:before="240" w:line="360" w:lineRule="auto"/>
        <w:jc w:val="center"/>
        <w:rPr>
          <w:b/>
        </w:rPr>
      </w:pPr>
      <w:r w:rsidRPr="00BE446C">
        <w:rPr>
          <w:b/>
        </w:rPr>
        <w:t>2–4-й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976"/>
      </w:tblGrid>
      <w:tr w:rsidR="00846673" w:rsidRPr="00BE446C" w14:paraId="14970072" w14:textId="77777777" w:rsidTr="00827F5E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95AA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8349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49FB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 каникул в календарных днях</w:t>
            </w:r>
          </w:p>
        </w:tc>
      </w:tr>
      <w:tr w:rsidR="00846673" w:rsidRPr="00BE446C" w14:paraId="4FDD1A30" w14:textId="77777777" w:rsidTr="00827F5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DC38" w14:textId="77777777" w:rsidR="00846673" w:rsidRPr="00BE446C" w:rsidRDefault="00846673" w:rsidP="00827F5E">
            <w:pPr>
              <w:rPr>
                <w:b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4323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53AD" w14:textId="77777777" w:rsidR="00846673" w:rsidRPr="00BE446C" w:rsidRDefault="00846673" w:rsidP="00827F5E">
            <w:pPr>
              <w:pStyle w:val="a4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1C5E" w14:textId="77777777" w:rsidR="00846673" w:rsidRPr="00BE446C" w:rsidRDefault="00846673" w:rsidP="00827F5E">
            <w:pPr>
              <w:rPr>
                <w:b/>
              </w:rPr>
            </w:pPr>
          </w:p>
        </w:tc>
      </w:tr>
      <w:tr w:rsidR="00846673" w:rsidRPr="00BE446C" w14:paraId="1542CE5E" w14:textId="77777777" w:rsidTr="00827F5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8DAF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6224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28.10.2023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EAC0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6.11.2023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A243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</w:pPr>
            <w:r>
              <w:t>10</w:t>
            </w:r>
          </w:p>
        </w:tc>
      </w:tr>
      <w:tr w:rsidR="00846673" w:rsidRPr="00BE446C" w14:paraId="175C4162" w14:textId="77777777" w:rsidTr="00827F5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A073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2D60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30</w:t>
            </w:r>
            <w:r w:rsidRPr="00BE446C">
              <w:t>.12.20</w:t>
            </w:r>
            <w:r>
              <w:t>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8E4D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8</w:t>
            </w:r>
            <w:r w:rsidRPr="00BE446C">
              <w:t>.01.20</w:t>
            </w:r>
            <w: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CBF5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</w:pPr>
            <w:r w:rsidRPr="00BE446C">
              <w:t>1</w:t>
            </w:r>
            <w:r>
              <w:t>0</w:t>
            </w:r>
          </w:p>
        </w:tc>
      </w:tr>
      <w:tr w:rsidR="00846673" w:rsidRPr="00BE446C" w14:paraId="502EEEE6" w14:textId="77777777" w:rsidTr="00827F5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1C1A" w14:textId="77777777" w:rsidR="00846673" w:rsidRPr="00BE446C" w:rsidRDefault="00846673" w:rsidP="00827F5E">
            <w:pPr>
              <w:pStyle w:val="a4"/>
              <w:spacing w:line="360" w:lineRule="auto"/>
              <w:ind w:left="0"/>
            </w:pPr>
            <w:r w:rsidRPr="00BE446C"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E091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Pr="00BE446C">
              <w:t>.03.20</w:t>
            </w:r>
            <w:r>
              <w:t>24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13AF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BE446C">
              <w:t>.0</w:t>
            </w:r>
            <w:r>
              <w:t>4</w:t>
            </w:r>
            <w:r w:rsidRPr="00BE446C">
              <w:t>.20</w:t>
            </w:r>
            <w: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07E6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</w:pPr>
            <w:r>
              <w:t>9</w:t>
            </w:r>
          </w:p>
        </w:tc>
      </w:tr>
      <w:tr w:rsidR="00846673" w:rsidRPr="00BE446C" w14:paraId="71B3A76F" w14:textId="77777777" w:rsidTr="00827F5E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38FE092" w14:textId="77777777" w:rsidR="00846673" w:rsidRPr="00BE446C" w:rsidRDefault="00846673" w:rsidP="00827F5E">
            <w:pPr>
              <w:pStyle w:val="a4"/>
              <w:spacing w:line="360" w:lineRule="auto"/>
              <w:ind w:left="0"/>
              <w:rPr>
                <w:b/>
              </w:rPr>
            </w:pPr>
            <w:r w:rsidRPr="00BE446C">
              <w:rPr>
                <w:b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1A713E9" w14:textId="77777777" w:rsidR="00846673" w:rsidRPr="00BE446C" w:rsidRDefault="00846673" w:rsidP="00827F5E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</w:tbl>
    <w:p w14:paraId="142B4CB5" w14:textId="77777777" w:rsidR="00846673" w:rsidRPr="00BE446C" w:rsidRDefault="00846673" w:rsidP="00846673">
      <w:pPr>
        <w:spacing w:before="120" w:line="360" w:lineRule="auto"/>
        <w:rPr>
          <w:b/>
        </w:rPr>
      </w:pPr>
      <w:r>
        <w:rPr>
          <w:b/>
        </w:rPr>
        <w:t>3</w:t>
      </w:r>
      <w:r w:rsidRPr="00BE446C">
        <w:rPr>
          <w:b/>
        </w:rPr>
        <w:t>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804"/>
        <w:gridCol w:w="1806"/>
        <w:gridCol w:w="1806"/>
        <w:gridCol w:w="1699"/>
      </w:tblGrid>
      <w:tr w:rsidR="00846673" w:rsidRPr="00BE446C" w14:paraId="2594C502" w14:textId="77777777" w:rsidTr="00827F5E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6723" w14:textId="77777777" w:rsidR="00846673" w:rsidRPr="00BE446C" w:rsidRDefault="00846673" w:rsidP="00827F5E">
            <w:pPr>
              <w:jc w:val="center"/>
              <w:rPr>
                <w:b/>
              </w:rPr>
            </w:pPr>
            <w:r w:rsidRPr="00BE446C">
              <w:rPr>
                <w:b/>
              </w:rPr>
              <w:t>Образовательная деятельность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8A12" w14:textId="77777777" w:rsidR="00846673" w:rsidRPr="00BE446C" w:rsidRDefault="00846673" w:rsidP="00827F5E">
            <w:pPr>
              <w:jc w:val="center"/>
              <w:rPr>
                <w:b/>
              </w:rPr>
            </w:pPr>
            <w:r w:rsidRPr="00BE446C">
              <w:rPr>
                <w:b/>
              </w:rPr>
              <w:t xml:space="preserve">Недельная нагрузка (5-дневная учебная неделя) </w:t>
            </w:r>
            <w:r w:rsidRPr="00BE446C">
              <w:rPr>
                <w:b/>
              </w:rPr>
              <w:br/>
              <w:t>в академических часах</w:t>
            </w:r>
          </w:p>
        </w:tc>
      </w:tr>
      <w:tr w:rsidR="00846673" w:rsidRPr="00BE446C" w14:paraId="3BE68E5D" w14:textId="77777777" w:rsidTr="00827F5E"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A9DA" w14:textId="77777777" w:rsidR="00846673" w:rsidRPr="00BE446C" w:rsidRDefault="00846673" w:rsidP="00827F5E">
            <w:pPr>
              <w:rPr>
                <w:b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FF04" w14:textId="77777777" w:rsidR="00846673" w:rsidRPr="00BE446C" w:rsidRDefault="00846673" w:rsidP="00827F5E">
            <w:pPr>
              <w:spacing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1-е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08BA" w14:textId="77777777" w:rsidR="00846673" w:rsidRPr="00BE446C" w:rsidRDefault="00846673" w:rsidP="00827F5E">
            <w:pPr>
              <w:spacing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2-е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454" w14:textId="77777777" w:rsidR="00846673" w:rsidRPr="00BE446C" w:rsidRDefault="00846673" w:rsidP="00827F5E">
            <w:pPr>
              <w:spacing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3-е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8E8C" w14:textId="77777777" w:rsidR="00846673" w:rsidRPr="00BE446C" w:rsidRDefault="00846673" w:rsidP="00827F5E">
            <w:pPr>
              <w:spacing w:line="360" w:lineRule="auto"/>
              <w:jc w:val="center"/>
              <w:rPr>
                <w:b/>
              </w:rPr>
            </w:pPr>
            <w:r w:rsidRPr="00BE446C">
              <w:rPr>
                <w:b/>
              </w:rPr>
              <w:t>4-е классы</w:t>
            </w:r>
          </w:p>
        </w:tc>
      </w:tr>
      <w:tr w:rsidR="00846673" w:rsidRPr="00BE446C" w14:paraId="299C0D1F" w14:textId="77777777" w:rsidTr="00827F5E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6925" w14:textId="77777777" w:rsidR="00846673" w:rsidRPr="00BE446C" w:rsidRDefault="00846673" w:rsidP="00827F5E">
            <w:pPr>
              <w:spacing w:line="360" w:lineRule="auto"/>
            </w:pPr>
            <w:r w:rsidRPr="00BE446C">
              <w:t>Урочная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5E60" w14:textId="77777777" w:rsidR="00846673" w:rsidRPr="002F4BC6" w:rsidRDefault="00846673" w:rsidP="00827F5E">
            <w:pPr>
              <w:spacing w:line="360" w:lineRule="auto"/>
              <w:jc w:val="center"/>
            </w:pPr>
            <w:r w:rsidRPr="002F4BC6"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499C" w14:textId="77777777" w:rsidR="00846673" w:rsidRPr="002F4BC6" w:rsidRDefault="00846673" w:rsidP="00827F5E">
            <w:pPr>
              <w:spacing w:line="360" w:lineRule="auto"/>
              <w:jc w:val="center"/>
            </w:pPr>
            <w:r w:rsidRPr="002F4BC6">
              <w:t>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E37B" w14:textId="77777777" w:rsidR="00846673" w:rsidRPr="002F4BC6" w:rsidRDefault="00846673" w:rsidP="00827F5E">
            <w:pPr>
              <w:spacing w:line="360" w:lineRule="auto"/>
              <w:jc w:val="center"/>
            </w:pPr>
            <w:r w:rsidRPr="002F4BC6"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9843" w14:textId="77777777" w:rsidR="00846673" w:rsidRPr="002F4BC6" w:rsidRDefault="00846673" w:rsidP="00827F5E">
            <w:pPr>
              <w:spacing w:line="360" w:lineRule="auto"/>
              <w:jc w:val="center"/>
            </w:pPr>
            <w:r w:rsidRPr="002F4BC6">
              <w:t>23</w:t>
            </w:r>
          </w:p>
        </w:tc>
      </w:tr>
    </w:tbl>
    <w:p w14:paraId="62B01C60" w14:textId="77777777" w:rsidR="00846673" w:rsidRPr="00BE446C" w:rsidRDefault="00846673" w:rsidP="00846673">
      <w:pPr>
        <w:spacing w:before="120" w:line="360" w:lineRule="auto"/>
        <w:jc w:val="both"/>
        <w:rPr>
          <w:b/>
        </w:rPr>
      </w:pPr>
      <w:r>
        <w:rPr>
          <w:b/>
        </w:rPr>
        <w:t>4</w:t>
      </w:r>
      <w:r w:rsidRPr="00BE446C">
        <w:rPr>
          <w:b/>
        </w:rPr>
        <w:t>. Расписание звонков и перемен</w:t>
      </w:r>
    </w:p>
    <w:p w14:paraId="193D7EF8" w14:textId="77777777" w:rsidR="00846673" w:rsidRPr="00BE446C" w:rsidRDefault="00846673" w:rsidP="00846673">
      <w:pPr>
        <w:spacing w:line="360" w:lineRule="auto"/>
        <w:jc w:val="center"/>
        <w:rPr>
          <w:b/>
        </w:rPr>
      </w:pPr>
      <w:r w:rsidRPr="00BE446C">
        <w:rPr>
          <w:b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2656"/>
        <w:gridCol w:w="2389"/>
        <w:gridCol w:w="2071"/>
      </w:tblGrid>
      <w:tr w:rsidR="00846673" w:rsidRPr="00BE446C" w14:paraId="7621E9A2" w14:textId="77777777" w:rsidTr="00827F5E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BFBE" w14:textId="77777777" w:rsidR="00846673" w:rsidRPr="00BE446C" w:rsidRDefault="00846673" w:rsidP="00827F5E">
            <w:pPr>
              <w:jc w:val="both"/>
              <w:rPr>
                <w:b/>
              </w:rPr>
            </w:pPr>
            <w:r w:rsidRPr="00BE446C">
              <w:rPr>
                <w:b/>
              </w:rPr>
              <w:t>Образовательная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B916" w14:textId="77777777" w:rsidR="00846673" w:rsidRPr="00BE446C" w:rsidRDefault="00846673" w:rsidP="00827F5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Сентябрь – дека</w:t>
            </w:r>
            <w:r w:rsidRPr="00BE446C">
              <w:rPr>
                <w:b/>
              </w:rPr>
              <w:t>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4B66" w14:textId="77777777" w:rsidR="00846673" w:rsidRPr="00BE446C" w:rsidRDefault="00846673" w:rsidP="00827F5E">
            <w:pPr>
              <w:spacing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Ноябрь – 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49B1" w14:textId="77777777" w:rsidR="00846673" w:rsidRPr="00BE446C" w:rsidRDefault="00846673" w:rsidP="00827F5E">
            <w:pPr>
              <w:spacing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Январь – май</w:t>
            </w:r>
          </w:p>
        </w:tc>
      </w:tr>
      <w:tr w:rsidR="00846673" w:rsidRPr="00BE446C" w14:paraId="000BD634" w14:textId="77777777" w:rsidTr="00827F5E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DFFE" w14:textId="77777777" w:rsidR="00846673" w:rsidRPr="00BE446C" w:rsidRDefault="00846673" w:rsidP="00827F5E">
            <w:pPr>
              <w:spacing w:line="360" w:lineRule="auto"/>
              <w:jc w:val="both"/>
            </w:pPr>
            <w:r w:rsidRPr="00BE446C"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DBBB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>
              <w:rPr>
                <w:lang w:eastAsia="ru-RU"/>
              </w:rPr>
              <w:t>5 – 09:20</w:t>
            </w:r>
            <w:r w:rsidRPr="00A404C9">
              <w:rPr>
                <w:lang w:eastAsia="ru-RU"/>
              </w:rPr>
              <w:t xml:space="preserve">      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6135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– 09:20</w:t>
            </w:r>
            <w:r w:rsidRPr="00A404C9">
              <w:rPr>
                <w:lang w:eastAsia="ru-RU"/>
              </w:rPr>
              <w:t xml:space="preserve">      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2B03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08:4</w:t>
            </w:r>
            <w:r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– 09:2</w:t>
            </w:r>
            <w:r>
              <w:rPr>
                <w:lang w:eastAsia="ru-RU"/>
              </w:rPr>
              <w:t>5</w:t>
            </w:r>
            <w:r w:rsidRPr="00A404C9">
              <w:rPr>
                <w:lang w:eastAsia="ru-RU"/>
              </w:rPr>
              <w:t xml:space="preserve">       </w:t>
            </w:r>
          </w:p>
        </w:tc>
      </w:tr>
      <w:tr w:rsidR="00846673" w:rsidRPr="00BE446C" w14:paraId="55A3A593" w14:textId="77777777" w:rsidTr="00827F5E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40A3" w14:textId="77777777" w:rsidR="00846673" w:rsidRPr="00BE446C" w:rsidRDefault="00846673" w:rsidP="00827F5E">
            <w:pPr>
              <w:spacing w:line="360" w:lineRule="auto"/>
              <w:jc w:val="both"/>
            </w:pPr>
            <w:r w:rsidRPr="00BE446C"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8C73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 w:rsidRPr="00A404C9">
              <w:rPr>
                <w:lang w:eastAsia="ru-RU"/>
              </w:rPr>
              <w:t>09:</w:t>
            </w:r>
            <w:r>
              <w:rPr>
                <w:lang w:eastAsia="ru-RU"/>
              </w:rPr>
              <w:t>40 – 10:15</w:t>
            </w:r>
            <w:r w:rsidRPr="00A404C9">
              <w:rPr>
                <w:lang w:eastAsia="ru-RU"/>
              </w:rPr>
              <w:t xml:space="preserve">      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FA16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>
              <w:rPr>
                <w:lang w:eastAsia="ru-RU"/>
              </w:rPr>
              <w:t>09:40 – 10:15</w:t>
            </w:r>
            <w:r w:rsidRPr="00A404C9">
              <w:rPr>
                <w:lang w:eastAsia="ru-RU"/>
              </w:rPr>
              <w:t xml:space="preserve">      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DD75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>
              <w:rPr>
                <w:lang w:eastAsia="ru-RU"/>
              </w:rPr>
              <w:t>09:45 – 10:25</w:t>
            </w:r>
            <w:r w:rsidRPr="00A404C9">
              <w:rPr>
                <w:lang w:eastAsia="ru-RU"/>
              </w:rPr>
              <w:t xml:space="preserve">       </w:t>
            </w:r>
          </w:p>
        </w:tc>
      </w:tr>
      <w:tr w:rsidR="00846673" w:rsidRPr="00D130DA" w14:paraId="62368DF9" w14:textId="77777777" w:rsidTr="00827F5E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CA9A" w14:textId="77777777" w:rsidR="00846673" w:rsidRPr="00BE446C" w:rsidRDefault="00846673" w:rsidP="00827F5E">
            <w:pPr>
              <w:spacing w:line="360" w:lineRule="auto"/>
              <w:jc w:val="both"/>
            </w:pPr>
            <w:r>
              <w:t>Динамичная пауза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3363" w14:textId="77777777" w:rsidR="00846673" w:rsidRPr="00D130DA" w:rsidRDefault="00846673" w:rsidP="00827F5E">
            <w:pPr>
              <w:spacing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10.1</w:t>
            </w:r>
            <w:r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-10.5</w:t>
            </w:r>
            <w:r w:rsidRPr="00D130DA">
              <w:rPr>
                <w:lang w:eastAsia="ru-RU"/>
              </w:rPr>
              <w:t>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34B5" w14:textId="77777777" w:rsidR="00846673" w:rsidRPr="00D130DA" w:rsidRDefault="00846673" w:rsidP="00827F5E">
            <w:pPr>
              <w:spacing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10.1</w:t>
            </w:r>
            <w:r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– 10.5</w:t>
            </w:r>
            <w:r w:rsidRPr="00D130DA">
              <w:rPr>
                <w:lang w:eastAsia="ru-RU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E922" w14:textId="77777777" w:rsidR="00846673" w:rsidRPr="00D130DA" w:rsidRDefault="00846673" w:rsidP="00827F5E">
            <w:pPr>
              <w:spacing w:line="36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10.2</w:t>
            </w:r>
            <w:r w:rsidRPr="00D130D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-11.05</w:t>
            </w:r>
          </w:p>
        </w:tc>
      </w:tr>
      <w:tr w:rsidR="00846673" w:rsidRPr="00D130DA" w14:paraId="4C19C3E0" w14:textId="77777777" w:rsidTr="00827F5E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461" w14:textId="77777777" w:rsidR="00846673" w:rsidRPr="00BE446C" w:rsidRDefault="00846673" w:rsidP="00827F5E">
            <w:pPr>
              <w:spacing w:line="360" w:lineRule="auto"/>
              <w:jc w:val="both"/>
            </w:pPr>
            <w:r w:rsidRPr="00BE446C"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8ECC" w14:textId="77777777" w:rsidR="00846673" w:rsidRPr="00D130DA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>
              <w:t>10:5</w:t>
            </w:r>
            <w:r w:rsidRPr="00D130DA">
              <w:t xml:space="preserve">5 </w:t>
            </w:r>
            <w:r w:rsidRPr="00D130DA">
              <w:rPr>
                <w:lang w:eastAsia="ru-RU"/>
              </w:rPr>
              <w:t>–</w:t>
            </w:r>
            <w:r w:rsidRPr="00D130DA">
              <w:t xml:space="preserve"> 11:</w:t>
            </w:r>
            <w:r>
              <w:t>3</w:t>
            </w:r>
            <w:r w:rsidRPr="00D130DA">
              <w:t>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EE9E" w14:textId="77777777" w:rsidR="00846673" w:rsidRPr="00D130DA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>
              <w:t>10:5</w:t>
            </w:r>
            <w:r w:rsidRPr="00D130DA">
              <w:t xml:space="preserve">5 </w:t>
            </w:r>
            <w:r w:rsidRPr="00D130DA">
              <w:rPr>
                <w:lang w:eastAsia="ru-RU"/>
              </w:rPr>
              <w:t>–</w:t>
            </w:r>
            <w:r w:rsidRPr="00D130DA">
              <w:t xml:space="preserve"> 11:</w:t>
            </w:r>
            <w:r>
              <w:t>3</w:t>
            </w:r>
            <w:r w:rsidRPr="00D130DA"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FA51" w14:textId="77777777" w:rsidR="00846673" w:rsidRPr="00D130DA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>
              <w:t>11.05</w:t>
            </w:r>
            <w:r w:rsidRPr="00D130DA">
              <w:t xml:space="preserve"> </w:t>
            </w:r>
            <w:r w:rsidRPr="00D130DA">
              <w:rPr>
                <w:lang w:eastAsia="ru-RU"/>
              </w:rPr>
              <w:t xml:space="preserve">– </w:t>
            </w:r>
            <w:r>
              <w:t>11:4</w:t>
            </w:r>
            <w:r w:rsidRPr="00D130DA">
              <w:t>5</w:t>
            </w:r>
          </w:p>
        </w:tc>
      </w:tr>
      <w:tr w:rsidR="00846673" w:rsidRPr="00D130DA" w14:paraId="6CF70D2D" w14:textId="77777777" w:rsidTr="00827F5E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4909" w14:textId="77777777" w:rsidR="00846673" w:rsidRPr="00BE446C" w:rsidRDefault="00846673" w:rsidP="00827F5E">
            <w:pPr>
              <w:spacing w:line="360" w:lineRule="auto"/>
              <w:jc w:val="both"/>
            </w:pPr>
            <w:r w:rsidRPr="00BE446C"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9DE3" w14:textId="77777777" w:rsidR="00846673" w:rsidRPr="00D130DA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 w:rsidRPr="00D130DA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C91C" w14:textId="77777777" w:rsidR="00846673" w:rsidRPr="00D130DA" w:rsidRDefault="00846673" w:rsidP="00827F5E">
            <w:pPr>
              <w:spacing w:line="360" w:lineRule="auto"/>
              <w:jc w:val="both"/>
            </w:pPr>
            <w:r>
              <w:t>11:4</w:t>
            </w:r>
            <w:r w:rsidRPr="00D130DA">
              <w:t xml:space="preserve">0 </w:t>
            </w:r>
            <w:r>
              <w:rPr>
                <w:lang w:eastAsia="ru-RU"/>
              </w:rPr>
              <w:t>– 12:1</w:t>
            </w:r>
            <w:r w:rsidRPr="00D130DA">
              <w:rPr>
                <w:lang w:eastAsia="ru-RU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0121" w14:textId="77777777" w:rsidR="00846673" w:rsidRPr="00D130DA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>
              <w:t>11.55</w:t>
            </w:r>
            <w:r w:rsidRPr="00D130DA">
              <w:t xml:space="preserve"> </w:t>
            </w:r>
            <w:r w:rsidRPr="00D130DA">
              <w:rPr>
                <w:lang w:eastAsia="ru-RU"/>
              </w:rPr>
              <w:t>–</w:t>
            </w:r>
            <w:r>
              <w:t xml:space="preserve"> 12:3</w:t>
            </w:r>
            <w:r w:rsidRPr="00D130DA">
              <w:t>5</w:t>
            </w:r>
          </w:p>
        </w:tc>
      </w:tr>
      <w:tr w:rsidR="00846673" w:rsidRPr="00D130DA" w14:paraId="7C2650FE" w14:textId="77777777" w:rsidTr="00827F5E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6E68" w14:textId="77777777" w:rsidR="00846673" w:rsidRPr="00BE446C" w:rsidRDefault="00846673" w:rsidP="00827F5E">
            <w:pPr>
              <w:spacing w:line="360" w:lineRule="auto"/>
              <w:jc w:val="both"/>
            </w:pPr>
            <w:r w:rsidRPr="00BE446C">
              <w:t>5-й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7DC0" w14:textId="77777777" w:rsidR="00846673" w:rsidRPr="00D130DA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 w:rsidRPr="00D130DA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ECCA" w14:textId="77777777" w:rsidR="00846673" w:rsidRPr="00D130DA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EA82" w14:textId="77777777" w:rsidR="00846673" w:rsidRPr="00D130DA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>
              <w:t>12:45 – 13.25</w:t>
            </w:r>
          </w:p>
        </w:tc>
      </w:tr>
    </w:tbl>
    <w:p w14:paraId="64FE2352" w14:textId="77777777" w:rsidR="00846673" w:rsidRDefault="00846673" w:rsidP="00846673">
      <w:pPr>
        <w:spacing w:before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Понедельник                          </w:t>
      </w:r>
    </w:p>
    <w:p w14:paraId="049DF528" w14:textId="77777777" w:rsidR="00846673" w:rsidRDefault="00846673" w:rsidP="00846673">
      <w:pPr>
        <w:spacing w:before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2- 4 класс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686"/>
      </w:tblGrid>
      <w:tr w:rsidR="00846673" w14:paraId="0E4A3087" w14:textId="77777777" w:rsidTr="00827F5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B661" w14:textId="77777777" w:rsidR="00846673" w:rsidRDefault="00846673" w:rsidP="00827F5E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7F94" w14:textId="77777777" w:rsidR="00846673" w:rsidRDefault="00846673" w:rsidP="00827F5E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Продолжительность урока</w:t>
            </w:r>
          </w:p>
        </w:tc>
      </w:tr>
      <w:tr w:rsidR="00846673" w14:paraId="7536E8A5" w14:textId="77777777" w:rsidTr="00827F5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63C3" w14:textId="77777777" w:rsidR="00846673" w:rsidRDefault="00846673" w:rsidP="00827F5E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Разговоры о важном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1CF0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8.45-09.15</w:t>
            </w:r>
          </w:p>
        </w:tc>
      </w:tr>
      <w:tr w:rsidR="00846673" w14:paraId="75A32D53" w14:textId="77777777" w:rsidTr="00827F5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EA64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E043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09.35-10.15</w:t>
            </w:r>
          </w:p>
        </w:tc>
      </w:tr>
      <w:tr w:rsidR="00846673" w14:paraId="1BA2D287" w14:textId="77777777" w:rsidTr="00827F5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B1D5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2-й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E26B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10.35-11.15</w:t>
            </w:r>
          </w:p>
        </w:tc>
      </w:tr>
      <w:tr w:rsidR="00846673" w14:paraId="46F7F8FF" w14:textId="77777777" w:rsidTr="00827F5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4C99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3-й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7553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11.20-12.00</w:t>
            </w:r>
          </w:p>
        </w:tc>
      </w:tr>
      <w:tr w:rsidR="00846673" w14:paraId="5E4368F3" w14:textId="77777777" w:rsidTr="00827F5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349E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4-й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4D0A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12.10-12.50</w:t>
            </w:r>
          </w:p>
        </w:tc>
      </w:tr>
      <w:tr w:rsidR="00846673" w14:paraId="49155CCB" w14:textId="77777777" w:rsidTr="00827F5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16D4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5-й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BA14" w14:textId="77777777" w:rsidR="00846673" w:rsidRDefault="00846673" w:rsidP="00827F5E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12.55-13.35</w:t>
            </w:r>
          </w:p>
        </w:tc>
      </w:tr>
    </w:tbl>
    <w:p w14:paraId="5395B52E" w14:textId="77777777" w:rsidR="00846673" w:rsidRDefault="00846673" w:rsidP="00846673">
      <w:pPr>
        <w:spacing w:before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</w:t>
      </w:r>
    </w:p>
    <w:p w14:paraId="315492F5" w14:textId="77777777" w:rsidR="00846673" w:rsidRPr="000F5817" w:rsidRDefault="00846673" w:rsidP="00846673">
      <w:pPr>
        <w:pStyle w:val="a9"/>
        <w:rPr>
          <w:b/>
          <w:bCs/>
        </w:rPr>
      </w:pPr>
      <w:r>
        <w:t xml:space="preserve">                                                           </w:t>
      </w:r>
      <w:r w:rsidRPr="000F5817">
        <w:rPr>
          <w:b/>
          <w:bCs/>
        </w:rPr>
        <w:t>Вторник-пятница</w:t>
      </w:r>
    </w:p>
    <w:p w14:paraId="14969467" w14:textId="77777777" w:rsidR="00846673" w:rsidRPr="000F5817" w:rsidRDefault="00846673" w:rsidP="00846673">
      <w:pPr>
        <w:pStyle w:val="a9"/>
        <w:rPr>
          <w:b/>
          <w:bCs/>
        </w:rPr>
      </w:pPr>
      <w:r w:rsidRPr="000F5817">
        <w:rPr>
          <w:b/>
          <w:bCs/>
        </w:rPr>
        <w:t xml:space="preserve">                                                                2–4-й класс</w:t>
      </w:r>
    </w:p>
    <w:p w14:paraId="6FC7ED43" w14:textId="77777777" w:rsidR="00846673" w:rsidRPr="00BE446C" w:rsidRDefault="00846673" w:rsidP="00846673">
      <w:pPr>
        <w:pStyle w:val="a9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4088"/>
      </w:tblGrid>
      <w:tr w:rsidR="00846673" w:rsidRPr="00BE446C" w14:paraId="5490272D" w14:textId="77777777" w:rsidTr="00827F5E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05DE" w14:textId="77777777" w:rsidR="00846673" w:rsidRPr="00BE446C" w:rsidRDefault="00846673" w:rsidP="00827F5E">
            <w:pPr>
              <w:spacing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Урок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1076" w14:textId="77777777" w:rsidR="00846673" w:rsidRPr="00BE446C" w:rsidRDefault="00846673" w:rsidP="00827F5E">
            <w:pPr>
              <w:spacing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Продолжительность урока</w:t>
            </w:r>
          </w:p>
        </w:tc>
      </w:tr>
      <w:tr w:rsidR="00846673" w:rsidRPr="00BE446C" w14:paraId="5770491B" w14:textId="77777777" w:rsidTr="00827F5E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EE9" w14:textId="77777777" w:rsidR="00846673" w:rsidRPr="00BE446C" w:rsidRDefault="00846673" w:rsidP="00827F5E">
            <w:pPr>
              <w:spacing w:line="360" w:lineRule="auto"/>
              <w:jc w:val="both"/>
            </w:pPr>
            <w:r w:rsidRPr="00BE446C">
              <w:t>1-й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6A42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08:</w:t>
            </w:r>
            <w:r>
              <w:t>45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9:</w:t>
            </w:r>
            <w:r>
              <w:t>30</w:t>
            </w:r>
          </w:p>
        </w:tc>
      </w:tr>
      <w:tr w:rsidR="00846673" w:rsidRPr="00BE446C" w14:paraId="3B739BD3" w14:textId="77777777" w:rsidTr="00827F5E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7691" w14:textId="77777777" w:rsidR="00846673" w:rsidRPr="00BE446C" w:rsidRDefault="00846673" w:rsidP="00827F5E">
            <w:pPr>
              <w:spacing w:line="360" w:lineRule="auto"/>
              <w:jc w:val="both"/>
            </w:pPr>
            <w:r w:rsidRPr="00BE446C">
              <w:t>2-й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3F69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09:</w:t>
            </w:r>
            <w:r>
              <w:t>50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10:</w:t>
            </w:r>
            <w:r>
              <w:t>35</w:t>
            </w:r>
          </w:p>
        </w:tc>
      </w:tr>
      <w:tr w:rsidR="00846673" w:rsidRPr="00BE446C" w14:paraId="3B4526CF" w14:textId="77777777" w:rsidTr="00827F5E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D115" w14:textId="77777777" w:rsidR="00846673" w:rsidRPr="00BE446C" w:rsidRDefault="00846673" w:rsidP="00827F5E">
            <w:pPr>
              <w:spacing w:line="360" w:lineRule="auto"/>
              <w:jc w:val="both"/>
            </w:pPr>
            <w:r w:rsidRPr="00BE446C">
              <w:t>3-й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EDE4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>
              <w:t>10:55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11:</w:t>
            </w:r>
            <w:r>
              <w:t>40</w:t>
            </w:r>
          </w:p>
        </w:tc>
      </w:tr>
      <w:tr w:rsidR="00846673" w:rsidRPr="00BE446C" w14:paraId="0803A0AE" w14:textId="77777777" w:rsidTr="00827F5E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AB03" w14:textId="77777777" w:rsidR="00846673" w:rsidRPr="00BE446C" w:rsidRDefault="00846673" w:rsidP="00827F5E">
            <w:pPr>
              <w:spacing w:line="360" w:lineRule="auto"/>
              <w:jc w:val="both"/>
            </w:pPr>
            <w:r w:rsidRPr="00BE446C">
              <w:t>4-й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8DCB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11:</w:t>
            </w:r>
            <w:r>
              <w:t>50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12:</w:t>
            </w:r>
            <w:r>
              <w:t>35</w:t>
            </w:r>
          </w:p>
        </w:tc>
      </w:tr>
      <w:tr w:rsidR="00846673" w:rsidRPr="00BE446C" w14:paraId="4FF54492" w14:textId="77777777" w:rsidTr="00827F5E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F779" w14:textId="77777777" w:rsidR="00846673" w:rsidRPr="00BE446C" w:rsidRDefault="00846673" w:rsidP="00827F5E">
            <w:pPr>
              <w:spacing w:line="360" w:lineRule="auto"/>
              <w:jc w:val="both"/>
            </w:pPr>
            <w:r w:rsidRPr="00BE446C">
              <w:t>5-й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A2A5" w14:textId="77777777" w:rsidR="00846673" w:rsidRPr="00BE446C" w:rsidRDefault="00846673" w:rsidP="00827F5E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12:</w:t>
            </w:r>
            <w:r>
              <w:t>45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13:</w:t>
            </w:r>
            <w:r>
              <w:t>30</w:t>
            </w:r>
          </w:p>
        </w:tc>
      </w:tr>
    </w:tbl>
    <w:p w14:paraId="0F546A76" w14:textId="77777777" w:rsidR="00846673" w:rsidRPr="00E26BF0" w:rsidRDefault="00846673" w:rsidP="00846673">
      <w:pPr>
        <w:spacing w:before="120" w:after="120" w:line="360" w:lineRule="auto"/>
        <w:jc w:val="both"/>
        <w:rPr>
          <w:b/>
        </w:rPr>
      </w:pPr>
      <w:r w:rsidRPr="00E26BF0">
        <w:rPr>
          <w:b/>
        </w:rPr>
        <w:t>Завтраки начальные классы                                    Обеды начальные классы</w:t>
      </w:r>
    </w:p>
    <w:p w14:paraId="3484E70B" w14:textId="77777777" w:rsidR="00846673" w:rsidRPr="00E26BF0" w:rsidRDefault="00846673" w:rsidP="00846673">
      <w:pPr>
        <w:spacing w:before="120" w:after="120" w:line="360" w:lineRule="auto"/>
        <w:jc w:val="both"/>
        <w:rPr>
          <w:b/>
        </w:rPr>
      </w:pPr>
      <w:r>
        <w:rPr>
          <w:b/>
        </w:rPr>
        <w:t>1,2,4 классы – 09.30</w:t>
      </w:r>
      <w:r w:rsidRPr="00E26BF0">
        <w:rPr>
          <w:b/>
        </w:rPr>
        <w:t xml:space="preserve">                                                                    1-4 класс – 13.30</w:t>
      </w:r>
    </w:p>
    <w:p w14:paraId="69A050FC" w14:textId="77777777" w:rsidR="00846673" w:rsidRDefault="00846673" w:rsidP="00846673">
      <w:pPr>
        <w:spacing w:before="120" w:after="120" w:line="360" w:lineRule="auto"/>
        <w:jc w:val="both"/>
        <w:rPr>
          <w:b/>
        </w:rPr>
      </w:pPr>
      <w:r>
        <w:rPr>
          <w:b/>
        </w:rPr>
        <w:t xml:space="preserve"> 3 класс – 10.3</w:t>
      </w:r>
      <w:r w:rsidRPr="00E26BF0">
        <w:rPr>
          <w:b/>
        </w:rPr>
        <w:t>5</w:t>
      </w:r>
      <w:r>
        <w:rPr>
          <w:b/>
        </w:rPr>
        <w:t xml:space="preserve">                                                                </w:t>
      </w:r>
    </w:p>
    <w:p w14:paraId="464FB208" w14:textId="77777777" w:rsidR="00846673" w:rsidRDefault="00846673" w:rsidP="00846673">
      <w:pPr>
        <w:spacing w:before="240" w:after="240" w:line="360" w:lineRule="auto"/>
        <w:jc w:val="both"/>
        <w:rPr>
          <w:b/>
        </w:rPr>
      </w:pPr>
    </w:p>
    <w:p w14:paraId="7A6DB89E" w14:textId="77777777" w:rsidR="00846673" w:rsidRPr="00BE446C" w:rsidRDefault="00846673" w:rsidP="00846673">
      <w:pPr>
        <w:spacing w:before="240" w:after="240" w:line="360" w:lineRule="auto"/>
        <w:jc w:val="both"/>
        <w:rPr>
          <w:color w:val="FF0000"/>
          <w:lang w:eastAsia="ru-RU"/>
        </w:rPr>
      </w:pPr>
      <w:r>
        <w:rPr>
          <w:b/>
        </w:rPr>
        <w:t>5</w:t>
      </w:r>
      <w:r w:rsidRPr="00BE446C">
        <w:rPr>
          <w:b/>
        </w:rPr>
        <w:t>. Организация промежуточной аттестации</w:t>
      </w:r>
      <w:r w:rsidRPr="00BE446C">
        <w:rPr>
          <w:color w:val="FF0000"/>
          <w:lang w:eastAsia="ru-RU"/>
        </w:rPr>
        <w:t xml:space="preserve"> </w:t>
      </w:r>
    </w:p>
    <w:p w14:paraId="5E506BD3" w14:textId="77777777" w:rsidR="00846673" w:rsidRDefault="00846673" w:rsidP="00846673">
      <w:pPr>
        <w:shd w:val="clear" w:color="auto" w:fill="FFFFFF"/>
        <w:rPr>
          <w:rFonts w:ascii="YS Text" w:hAnsi="YS Text"/>
          <w:b/>
          <w:color w:val="000000"/>
          <w:sz w:val="27"/>
          <w:szCs w:val="23"/>
          <w:lang w:eastAsia="ru-RU"/>
        </w:rPr>
      </w:pPr>
      <w:r w:rsidRPr="00BE446C">
        <w:t>Промежуточная аттестация проводится в переводных</w:t>
      </w:r>
      <w:r>
        <w:t xml:space="preserve"> </w:t>
      </w:r>
      <w:r w:rsidRPr="00BE446C">
        <w:t xml:space="preserve"> классах </w:t>
      </w:r>
      <w:r w:rsidRPr="00E26BF0">
        <w:t>с 1</w:t>
      </w:r>
      <w:r>
        <w:t>5</w:t>
      </w:r>
      <w:r w:rsidRPr="00E26BF0">
        <w:t xml:space="preserve"> апреля 202</w:t>
      </w:r>
      <w:r>
        <w:t>4</w:t>
      </w:r>
      <w:r w:rsidRPr="00E26BF0">
        <w:t xml:space="preserve"> г. по 1</w:t>
      </w:r>
      <w:r>
        <w:t>7</w:t>
      </w:r>
      <w:r w:rsidRPr="00BE446C">
        <w:t xml:space="preserve"> мая 20</w:t>
      </w:r>
      <w:r>
        <w:t>24</w:t>
      </w:r>
      <w:r w:rsidRPr="00BE446C">
        <w:t xml:space="preserve"> г. без прекращения образовательной деятельности по предметам учебного плана.</w:t>
      </w:r>
      <w:r>
        <w:t xml:space="preserve"> При организации годовой промежуточной аттестации отметку за год  вычисляют как среднее арифметическое триместровых отметок и отметки за контрольную работу в конце года.</w:t>
      </w:r>
      <w:r w:rsidRPr="00D130DA">
        <w:rPr>
          <w:rFonts w:ascii="YS Text" w:hAnsi="YS Text"/>
          <w:b/>
          <w:color w:val="000000"/>
          <w:sz w:val="27"/>
          <w:szCs w:val="23"/>
          <w:lang w:eastAsia="ru-RU"/>
        </w:rPr>
        <w:t xml:space="preserve"> </w:t>
      </w:r>
    </w:p>
    <w:p w14:paraId="4E45632E" w14:textId="77777777" w:rsidR="00846673" w:rsidRPr="00D130DA" w:rsidRDefault="00846673" w:rsidP="00846673">
      <w:pPr>
        <w:shd w:val="clear" w:color="auto" w:fill="FFFFFF"/>
        <w:rPr>
          <w:rFonts w:ascii="YS Text" w:hAnsi="YS Text"/>
          <w:b/>
          <w:color w:val="000000"/>
          <w:sz w:val="23"/>
          <w:szCs w:val="23"/>
          <w:lang w:eastAsia="ru-RU"/>
        </w:rPr>
      </w:pPr>
      <w:r w:rsidRPr="00D130DA">
        <w:rPr>
          <w:rFonts w:ascii="YS Text" w:hAnsi="YS Text"/>
          <w:b/>
          <w:color w:val="000000"/>
          <w:sz w:val="23"/>
          <w:szCs w:val="23"/>
          <w:lang w:eastAsia="ru-RU"/>
        </w:rPr>
        <w:t>Формы промежуточной аттестации</w:t>
      </w:r>
    </w:p>
    <w:p w14:paraId="56FABA45" w14:textId="77777777" w:rsidR="00846673" w:rsidRPr="00F2178C" w:rsidRDefault="00846673" w:rsidP="00846673">
      <w:pPr>
        <w:shd w:val="clear" w:color="auto" w:fill="FFFFFF"/>
        <w:rPr>
          <w:rFonts w:ascii="YS Text" w:hAnsi="YS Text"/>
          <w:color w:val="000000"/>
          <w:sz w:val="27"/>
          <w:szCs w:val="23"/>
          <w:lang w:eastAsia="ru-RU"/>
        </w:rPr>
      </w:pPr>
      <w:r w:rsidRPr="00F2178C">
        <w:rPr>
          <w:rFonts w:ascii="YS Text" w:hAnsi="YS Text"/>
          <w:color w:val="000000"/>
          <w:sz w:val="27"/>
          <w:szCs w:val="23"/>
          <w:lang w:eastAsia="ru-RU"/>
        </w:rPr>
        <w:t xml:space="preserve">Учебный план определяет формы проведения промежуточной аттестации в соответствии с «Положением о текущем контроле и промежуточной  аттестации» МОУ </w:t>
      </w:r>
      <w:r w:rsidRPr="00F2178C">
        <w:rPr>
          <w:rFonts w:ascii="YS Text" w:hAnsi="YS Text" w:hint="eastAsia"/>
          <w:color w:val="000000"/>
          <w:sz w:val="27"/>
          <w:szCs w:val="23"/>
          <w:lang w:eastAsia="ru-RU"/>
        </w:rPr>
        <w:t>«</w:t>
      </w:r>
      <w:r w:rsidRPr="00F2178C">
        <w:rPr>
          <w:rFonts w:ascii="YS Text" w:hAnsi="YS Text"/>
          <w:color w:val="000000"/>
          <w:sz w:val="27"/>
          <w:szCs w:val="23"/>
          <w:lang w:eastAsia="ru-RU"/>
        </w:rPr>
        <w:t>Щербининская ООШ</w:t>
      </w:r>
      <w:r w:rsidRPr="00F2178C">
        <w:rPr>
          <w:rFonts w:ascii="YS Text" w:hAnsi="YS Text" w:hint="eastAsia"/>
          <w:color w:val="000000"/>
          <w:sz w:val="27"/>
          <w:szCs w:val="23"/>
          <w:lang w:eastAsia="ru-RU"/>
        </w:rPr>
        <w:t>»</w:t>
      </w:r>
    </w:p>
    <w:p w14:paraId="6BC8CBBF" w14:textId="77777777" w:rsidR="00846673" w:rsidRPr="00F2178C" w:rsidRDefault="00846673" w:rsidP="00846673">
      <w:pPr>
        <w:shd w:val="clear" w:color="auto" w:fill="FFFFFF"/>
        <w:rPr>
          <w:rFonts w:ascii="YS Text" w:hAnsi="YS Text"/>
          <w:color w:val="000000"/>
          <w:sz w:val="27"/>
          <w:szCs w:val="23"/>
          <w:lang w:eastAsia="ru-RU"/>
        </w:rPr>
      </w:pPr>
      <w:r w:rsidRPr="00F2178C">
        <w:rPr>
          <w:rFonts w:ascii="YS Text" w:hAnsi="YS Text"/>
          <w:color w:val="000000"/>
          <w:sz w:val="27"/>
          <w:szCs w:val="23"/>
          <w:lang w:eastAsia="ru-RU"/>
        </w:rPr>
        <w:t>Объем времени, отведенного на промежуточную аттестацию обучающихся, определяется рабочими программами учебных предметов, учебных и внеурочных курсов, учебных модулей и календарным учебным графиком начального общего образования. Формы промежуточной аттестации  учебных предметов, учебных и внеурочных курсов, учебных модулей представлены в таблице: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835"/>
        <w:gridCol w:w="5103"/>
      </w:tblGrid>
      <w:tr w:rsidR="00846673" w:rsidRPr="00F2178C" w14:paraId="616017C4" w14:textId="77777777" w:rsidTr="00827F5E">
        <w:trPr>
          <w:trHeight w:val="663"/>
        </w:trPr>
        <w:tc>
          <w:tcPr>
            <w:tcW w:w="2552" w:type="dxa"/>
          </w:tcPr>
          <w:p w14:paraId="113D40B2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Предметы, курсы, модули</w:t>
            </w:r>
          </w:p>
          <w:p w14:paraId="75E7AC20" w14:textId="77777777" w:rsidR="00846673" w:rsidRPr="00F2178C" w:rsidRDefault="00846673" w:rsidP="00827F5E">
            <w:pPr>
              <w:rPr>
                <w:sz w:val="28"/>
              </w:rPr>
            </w:pPr>
          </w:p>
        </w:tc>
        <w:tc>
          <w:tcPr>
            <w:tcW w:w="2835" w:type="dxa"/>
          </w:tcPr>
          <w:p w14:paraId="53C3420F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Классы</w:t>
            </w:r>
          </w:p>
          <w:p w14:paraId="04CA0BCD" w14:textId="77777777" w:rsidR="00846673" w:rsidRPr="00F2178C" w:rsidRDefault="00846673" w:rsidP="00827F5E">
            <w:pPr>
              <w:rPr>
                <w:sz w:val="28"/>
              </w:rPr>
            </w:pPr>
          </w:p>
        </w:tc>
        <w:tc>
          <w:tcPr>
            <w:tcW w:w="5103" w:type="dxa"/>
          </w:tcPr>
          <w:p w14:paraId="56335C7C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Формы промежуточной аттестации</w:t>
            </w:r>
          </w:p>
          <w:p w14:paraId="0B6FF6EA" w14:textId="77777777" w:rsidR="00846673" w:rsidRPr="00F2178C" w:rsidRDefault="00846673" w:rsidP="00827F5E">
            <w:pPr>
              <w:rPr>
                <w:sz w:val="28"/>
              </w:rPr>
            </w:pPr>
          </w:p>
        </w:tc>
      </w:tr>
      <w:tr w:rsidR="00846673" w:rsidRPr="00F2178C" w14:paraId="440FD045" w14:textId="77777777" w:rsidTr="00827F5E">
        <w:trPr>
          <w:trHeight w:val="483"/>
        </w:trPr>
        <w:tc>
          <w:tcPr>
            <w:tcW w:w="2552" w:type="dxa"/>
            <w:vMerge w:val="restart"/>
          </w:tcPr>
          <w:p w14:paraId="3E7CB336" w14:textId="77777777" w:rsidR="00846673" w:rsidRPr="00F2178C" w:rsidRDefault="00846673" w:rsidP="00827F5E">
            <w:pPr>
              <w:rPr>
                <w:sz w:val="28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14:paraId="50F405DE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3C91FB07" w14:textId="77777777" w:rsidR="00846673" w:rsidRPr="00F2178C" w:rsidRDefault="00846673" w:rsidP="00827F5E">
            <w:pPr>
              <w:rPr>
                <w:sz w:val="28"/>
              </w:rPr>
            </w:pPr>
          </w:p>
        </w:tc>
        <w:tc>
          <w:tcPr>
            <w:tcW w:w="5103" w:type="dxa"/>
          </w:tcPr>
          <w:p w14:paraId="47580C2A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  <w:p w14:paraId="17D7922F" w14:textId="77777777" w:rsidR="00846673" w:rsidRPr="00F2178C" w:rsidRDefault="00846673" w:rsidP="00827F5E">
            <w:pPr>
              <w:rPr>
                <w:sz w:val="28"/>
              </w:rPr>
            </w:pPr>
          </w:p>
        </w:tc>
      </w:tr>
      <w:tr w:rsidR="00846673" w:rsidRPr="00F2178C" w14:paraId="353B16E7" w14:textId="77777777" w:rsidTr="00827F5E">
        <w:trPr>
          <w:trHeight w:val="693"/>
        </w:trPr>
        <w:tc>
          <w:tcPr>
            <w:tcW w:w="2552" w:type="dxa"/>
            <w:vMerge/>
          </w:tcPr>
          <w:p w14:paraId="2DB5AD93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DD0B752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2-й</w:t>
            </w:r>
          </w:p>
          <w:p w14:paraId="3B15933D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5BE6BD1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Контрольное списывание, диктант с грамматическим заданием</w:t>
            </w:r>
          </w:p>
        </w:tc>
      </w:tr>
      <w:tr w:rsidR="00846673" w:rsidRPr="00F2178C" w14:paraId="024BEE6A" w14:textId="77777777" w:rsidTr="00827F5E">
        <w:trPr>
          <w:trHeight w:val="660"/>
        </w:trPr>
        <w:tc>
          <w:tcPr>
            <w:tcW w:w="2552" w:type="dxa"/>
            <w:vMerge/>
          </w:tcPr>
          <w:p w14:paraId="36EA7DED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CEDB70D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3-й</w:t>
            </w:r>
          </w:p>
          <w:p w14:paraId="26945247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23253E7E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Диктант с грамматическим заданием, изложение</w:t>
            </w:r>
          </w:p>
          <w:p w14:paraId="66DB334D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79129F82" w14:textId="77777777" w:rsidTr="00827F5E">
        <w:trPr>
          <w:trHeight w:val="585"/>
        </w:trPr>
        <w:tc>
          <w:tcPr>
            <w:tcW w:w="2552" w:type="dxa"/>
            <w:vMerge/>
          </w:tcPr>
          <w:p w14:paraId="3605F907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1E2F54F1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14:paraId="18DA7267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0F638C86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</w:tc>
      </w:tr>
      <w:tr w:rsidR="00846673" w:rsidRPr="00F2178C" w14:paraId="57541B74" w14:textId="77777777" w:rsidTr="00827F5E">
        <w:trPr>
          <w:trHeight w:val="607"/>
        </w:trPr>
        <w:tc>
          <w:tcPr>
            <w:tcW w:w="2552" w:type="dxa"/>
            <w:vMerge w:val="restart"/>
          </w:tcPr>
          <w:p w14:paraId="5A7E2C38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Литературное чтение</w:t>
            </w:r>
          </w:p>
          <w:p w14:paraId="3573530F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44643D0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36A4427A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569719D6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Таблицы отслеживания динамики учебных достижений обучающихся</w:t>
            </w:r>
          </w:p>
          <w:p w14:paraId="7DC70692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41A3C44A" w14:textId="77777777" w:rsidTr="00827F5E">
        <w:trPr>
          <w:trHeight w:val="852"/>
        </w:trPr>
        <w:tc>
          <w:tcPr>
            <w:tcW w:w="2552" w:type="dxa"/>
            <w:vMerge/>
          </w:tcPr>
          <w:p w14:paraId="50AE1A44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42327679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24F7DCA5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53D873DE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Техника чтения, тематический тест</w:t>
            </w:r>
          </w:p>
          <w:p w14:paraId="31E1E1E4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40C779BE" w14:textId="77777777" w:rsidTr="00827F5E">
        <w:trPr>
          <w:trHeight w:val="240"/>
        </w:trPr>
        <w:tc>
          <w:tcPr>
            <w:tcW w:w="2552" w:type="dxa"/>
            <w:vMerge w:val="restart"/>
          </w:tcPr>
          <w:p w14:paraId="42AE2A44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Иностранный язык (английский)</w:t>
            </w:r>
          </w:p>
          <w:p w14:paraId="2E98554F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250D930A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2-й</w:t>
            </w:r>
          </w:p>
          <w:p w14:paraId="14CEAA39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5764FA0A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Словарный диктант, перевод с иностранного языка на русский</w:t>
            </w:r>
          </w:p>
          <w:p w14:paraId="57D9275A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13BF66DC" w14:textId="77777777" w:rsidTr="00827F5E">
        <w:trPr>
          <w:trHeight w:val="776"/>
        </w:trPr>
        <w:tc>
          <w:tcPr>
            <w:tcW w:w="2552" w:type="dxa"/>
            <w:vMerge/>
          </w:tcPr>
          <w:p w14:paraId="3F9643E4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02B761D1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3–4-й</w:t>
            </w:r>
          </w:p>
          <w:p w14:paraId="50303630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649BB02C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Контрольная работа</w:t>
            </w:r>
          </w:p>
          <w:p w14:paraId="43C26592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5F543403" w14:textId="77777777" w:rsidTr="00827F5E">
        <w:trPr>
          <w:trHeight w:val="330"/>
        </w:trPr>
        <w:tc>
          <w:tcPr>
            <w:tcW w:w="2552" w:type="dxa"/>
            <w:vMerge w:val="restart"/>
          </w:tcPr>
          <w:p w14:paraId="30D9D114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Математика</w:t>
            </w:r>
          </w:p>
          <w:p w14:paraId="2F36A6DC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EAC2168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0C8A8AAC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39F68D93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  <w:p w14:paraId="42A216DF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329410F4" w14:textId="77777777" w:rsidTr="00827F5E">
        <w:trPr>
          <w:trHeight w:val="405"/>
        </w:trPr>
        <w:tc>
          <w:tcPr>
            <w:tcW w:w="2552" w:type="dxa"/>
            <w:vMerge/>
          </w:tcPr>
          <w:p w14:paraId="3C5C5079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3C8815B0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4BB4D1B6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2DE059C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Контрольная работа,</w:t>
            </w:r>
            <w: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 xml:space="preserve"> </w:t>
            </w: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  <w:p w14:paraId="4A8A3159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35ED0FEE" w14:textId="77777777" w:rsidTr="00827F5E">
        <w:trPr>
          <w:trHeight w:val="390"/>
        </w:trPr>
        <w:tc>
          <w:tcPr>
            <w:tcW w:w="2552" w:type="dxa"/>
            <w:vMerge w:val="restart"/>
          </w:tcPr>
          <w:p w14:paraId="755B3083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Окружающий мир</w:t>
            </w:r>
          </w:p>
          <w:p w14:paraId="4661038E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12D24311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</w:tc>
        <w:tc>
          <w:tcPr>
            <w:tcW w:w="5103" w:type="dxa"/>
          </w:tcPr>
          <w:p w14:paraId="2763ACE8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Листы индивидуальных достижений</w:t>
            </w:r>
          </w:p>
        </w:tc>
      </w:tr>
      <w:tr w:rsidR="00846673" w:rsidRPr="00F2178C" w14:paraId="179F0569" w14:textId="77777777" w:rsidTr="00827F5E">
        <w:trPr>
          <w:trHeight w:val="731"/>
        </w:trPr>
        <w:tc>
          <w:tcPr>
            <w:tcW w:w="2552" w:type="dxa"/>
            <w:vMerge/>
          </w:tcPr>
          <w:p w14:paraId="6288FA85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3BFFB116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2–3-й</w:t>
            </w:r>
          </w:p>
          <w:p w14:paraId="5B395AA1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256B0D3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  <w:p w14:paraId="12CA5C6E" w14:textId="77777777" w:rsidR="00846673" w:rsidRPr="00F2178C" w:rsidRDefault="00846673" w:rsidP="00827F5E">
            <w:pPr>
              <w:rPr>
                <w:sz w:val="28"/>
              </w:rPr>
            </w:pPr>
          </w:p>
          <w:p w14:paraId="7848B043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4AE24637" w14:textId="77777777" w:rsidTr="00827F5E">
        <w:trPr>
          <w:trHeight w:val="410"/>
        </w:trPr>
        <w:tc>
          <w:tcPr>
            <w:tcW w:w="2552" w:type="dxa"/>
            <w:vMerge/>
          </w:tcPr>
          <w:p w14:paraId="4A9F456A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5B36DD28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14:paraId="62CF25B7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3FE6C3AF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ВПР</w:t>
            </w:r>
          </w:p>
          <w:p w14:paraId="12EDE120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26335BA3" w14:textId="77777777" w:rsidTr="00827F5E">
        <w:trPr>
          <w:trHeight w:val="1018"/>
        </w:trPr>
        <w:tc>
          <w:tcPr>
            <w:tcW w:w="2552" w:type="dxa"/>
          </w:tcPr>
          <w:p w14:paraId="65AC91A8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ОРКСЭ</w:t>
            </w:r>
          </w:p>
          <w:p w14:paraId="285CC687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0A39037C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4-й</w:t>
            </w:r>
          </w:p>
          <w:p w14:paraId="484768BD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7689F971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</w:tc>
      </w:tr>
      <w:tr w:rsidR="00846673" w:rsidRPr="00F2178C" w14:paraId="3FBF50D5" w14:textId="77777777" w:rsidTr="00827F5E">
        <w:trPr>
          <w:trHeight w:val="405"/>
        </w:trPr>
        <w:tc>
          <w:tcPr>
            <w:tcW w:w="2552" w:type="dxa"/>
            <w:vMerge w:val="restart"/>
          </w:tcPr>
          <w:p w14:paraId="1B4F5229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Изобразительное искусство</w:t>
            </w:r>
          </w:p>
        </w:tc>
        <w:tc>
          <w:tcPr>
            <w:tcW w:w="2835" w:type="dxa"/>
          </w:tcPr>
          <w:p w14:paraId="4D0FAF7B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6DCBF18D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3FE8F54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Условная шкала</w:t>
            </w:r>
          </w:p>
          <w:p w14:paraId="17CD72F1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02BECC43" w14:textId="77777777" w:rsidTr="00827F5E">
        <w:trPr>
          <w:trHeight w:val="577"/>
        </w:trPr>
        <w:tc>
          <w:tcPr>
            <w:tcW w:w="2552" w:type="dxa"/>
            <w:vMerge/>
          </w:tcPr>
          <w:p w14:paraId="298CC795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18D16E8E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358B05BE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316820CB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Выполнение рисунков</w:t>
            </w:r>
          </w:p>
        </w:tc>
      </w:tr>
      <w:tr w:rsidR="00846673" w:rsidRPr="00F2178C" w14:paraId="25A522DB" w14:textId="77777777" w:rsidTr="00827F5E">
        <w:trPr>
          <w:trHeight w:val="416"/>
        </w:trPr>
        <w:tc>
          <w:tcPr>
            <w:tcW w:w="2552" w:type="dxa"/>
            <w:vMerge w:val="restart"/>
          </w:tcPr>
          <w:p w14:paraId="6CAEE8E0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Музыка</w:t>
            </w:r>
          </w:p>
          <w:p w14:paraId="0D28BE9C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6F2519FF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7D6335BB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62114EED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Тетрадь открытий</w:t>
            </w:r>
          </w:p>
          <w:p w14:paraId="4D0DCE03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6041D06F" w14:textId="77777777" w:rsidTr="00827F5E">
        <w:trPr>
          <w:trHeight w:val="510"/>
        </w:trPr>
        <w:tc>
          <w:tcPr>
            <w:tcW w:w="2552" w:type="dxa"/>
            <w:vMerge/>
          </w:tcPr>
          <w:p w14:paraId="4B36F643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169245DA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048E8A0D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6B52BDA2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Тематический тест</w:t>
            </w:r>
          </w:p>
        </w:tc>
      </w:tr>
      <w:tr w:rsidR="00846673" w:rsidRPr="00F2178C" w14:paraId="1CAAE329" w14:textId="77777777" w:rsidTr="00827F5E">
        <w:trPr>
          <w:trHeight w:val="765"/>
        </w:trPr>
        <w:tc>
          <w:tcPr>
            <w:tcW w:w="2552" w:type="dxa"/>
            <w:vMerge w:val="restart"/>
          </w:tcPr>
          <w:p w14:paraId="57E61168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Технология</w:t>
            </w:r>
          </w:p>
          <w:p w14:paraId="3036AFE1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3D061033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2CA8369E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4C4406D1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Тетрадь открытий</w:t>
            </w:r>
          </w:p>
          <w:p w14:paraId="68C65B56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163515BE" w14:textId="77777777" w:rsidTr="00827F5E">
        <w:trPr>
          <w:trHeight w:val="720"/>
        </w:trPr>
        <w:tc>
          <w:tcPr>
            <w:tcW w:w="2552" w:type="dxa"/>
            <w:vMerge/>
          </w:tcPr>
          <w:p w14:paraId="62D96B77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49FCB0B0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7E131E75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3E847C7E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Проект</w:t>
            </w:r>
          </w:p>
          <w:p w14:paraId="7BA8CFB4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418C38A3" w14:textId="77777777" w:rsidTr="00827F5E">
        <w:trPr>
          <w:trHeight w:val="720"/>
        </w:trPr>
        <w:tc>
          <w:tcPr>
            <w:tcW w:w="2552" w:type="dxa"/>
            <w:vMerge w:val="restart"/>
          </w:tcPr>
          <w:p w14:paraId="0D8FDC7D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Физическая культура</w:t>
            </w:r>
          </w:p>
          <w:p w14:paraId="630A5F4E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1FF72082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1-й</w:t>
            </w:r>
          </w:p>
          <w:p w14:paraId="66A6E7A7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2C11D600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Условная шкала</w:t>
            </w:r>
          </w:p>
          <w:p w14:paraId="434B79CB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</w:tr>
      <w:tr w:rsidR="00846673" w:rsidRPr="00F2178C" w14:paraId="14C58E4F" w14:textId="77777777" w:rsidTr="00827F5E">
        <w:trPr>
          <w:trHeight w:val="244"/>
        </w:trPr>
        <w:tc>
          <w:tcPr>
            <w:tcW w:w="2552" w:type="dxa"/>
            <w:vMerge/>
          </w:tcPr>
          <w:p w14:paraId="3B65A187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2835" w:type="dxa"/>
          </w:tcPr>
          <w:p w14:paraId="44F2897D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2–4-й</w:t>
            </w:r>
          </w:p>
          <w:p w14:paraId="27916B42" w14:textId="77777777" w:rsidR="00846673" w:rsidRPr="00F2178C" w:rsidRDefault="00846673" w:rsidP="00827F5E">
            <w:pPr>
              <w:shd w:val="clear" w:color="auto" w:fill="FFFFFF"/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10CC9D91" w14:textId="77777777" w:rsidR="00846673" w:rsidRPr="00F2178C" w:rsidRDefault="00846673" w:rsidP="00827F5E">
            <w:pPr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</w:pPr>
            <w:r w:rsidRPr="00F2178C">
              <w:rPr>
                <w:rFonts w:ascii="YS Text" w:hAnsi="YS Text"/>
                <w:color w:val="000000"/>
                <w:sz w:val="27"/>
                <w:szCs w:val="23"/>
                <w:lang w:eastAsia="ru-RU"/>
              </w:rPr>
              <w:t>Сдача нормативов</w:t>
            </w:r>
          </w:p>
        </w:tc>
      </w:tr>
    </w:tbl>
    <w:p w14:paraId="79F11CE0" w14:textId="77777777" w:rsidR="00846673" w:rsidRPr="00BE446C" w:rsidRDefault="00846673" w:rsidP="00846673">
      <w:pPr>
        <w:spacing w:line="360" w:lineRule="auto"/>
        <w:ind w:firstLine="709"/>
        <w:jc w:val="both"/>
        <w:rPr>
          <w:color w:val="FF0000"/>
          <w:lang w:eastAsia="ru-RU"/>
        </w:rPr>
      </w:pPr>
    </w:p>
    <w:p w14:paraId="31EDB5B6" w14:textId="77777777" w:rsidR="00846673" w:rsidRPr="00BE446C" w:rsidRDefault="00846673" w:rsidP="00846673">
      <w:pPr>
        <w:pStyle w:val="Default"/>
      </w:pPr>
    </w:p>
    <w:p w14:paraId="0760D62C" w14:textId="77777777" w:rsidR="00846673" w:rsidRDefault="00846673" w:rsidP="00846673"/>
    <w:p w14:paraId="2F2B7F91" w14:textId="77777777" w:rsidR="001F167D" w:rsidRDefault="001F167D">
      <w:pPr>
        <w:pStyle w:val="a3"/>
        <w:spacing w:before="6"/>
        <w:ind w:left="0"/>
        <w:jc w:val="left"/>
        <w:rPr>
          <w:b/>
          <w:sz w:val="36"/>
        </w:rPr>
      </w:pPr>
    </w:p>
    <w:p w14:paraId="4DA19F95" w14:textId="77777777" w:rsidR="001F167D" w:rsidRDefault="001F167D">
      <w:pPr>
        <w:pStyle w:val="a3"/>
        <w:spacing w:before="5"/>
        <w:ind w:left="0"/>
        <w:jc w:val="left"/>
        <w:rPr>
          <w:sz w:val="24"/>
        </w:rPr>
      </w:pPr>
    </w:p>
    <w:p w14:paraId="4C74037A" w14:textId="77777777" w:rsidR="001F167D" w:rsidRDefault="00E44A9C">
      <w:pPr>
        <w:pStyle w:val="11"/>
        <w:numPr>
          <w:ilvl w:val="0"/>
          <w:numId w:val="8"/>
        </w:numPr>
        <w:tabs>
          <w:tab w:val="left" w:pos="1444"/>
          <w:tab w:val="left" w:pos="1445"/>
        </w:tabs>
        <w:spacing w:before="1"/>
        <w:ind w:left="1444" w:hanging="633"/>
      </w:pPr>
      <w:r>
        <w:t>Дополнительная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программа</w:t>
      </w:r>
    </w:p>
    <w:p w14:paraId="19B62BD3" w14:textId="3928E778" w:rsidR="001F167D" w:rsidRDefault="00E44A9C">
      <w:pPr>
        <w:pStyle w:val="a4"/>
        <w:numPr>
          <w:ilvl w:val="0"/>
          <w:numId w:val="5"/>
        </w:numPr>
        <w:tabs>
          <w:tab w:val="left" w:pos="1026"/>
        </w:tabs>
        <w:spacing w:before="47" w:line="276" w:lineRule="auto"/>
        <w:ind w:right="1141" w:firstLine="0"/>
        <w:rPr>
          <w:sz w:val="28"/>
        </w:rPr>
      </w:pPr>
      <w:r>
        <w:rPr>
          <w:sz w:val="28"/>
        </w:rPr>
        <w:t>Продолжительность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36"/>
          <w:sz w:val="28"/>
        </w:rPr>
        <w:t xml:space="preserve"> </w:t>
      </w:r>
      <w:r>
        <w:rPr>
          <w:sz w:val="28"/>
        </w:rPr>
        <w:t>програм-</w:t>
      </w:r>
      <w:r>
        <w:rPr>
          <w:spacing w:val="-67"/>
          <w:sz w:val="28"/>
        </w:rPr>
        <w:t xml:space="preserve"> </w:t>
      </w:r>
      <w:r>
        <w:rPr>
          <w:sz w:val="28"/>
        </w:rPr>
        <w:t>мам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01.09.20223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 w:rsidR="00191877">
        <w:rPr>
          <w:sz w:val="28"/>
        </w:rPr>
        <w:t>8</w:t>
      </w:r>
      <w:r>
        <w:rPr>
          <w:sz w:val="28"/>
        </w:rPr>
        <w:t>.05.2024г</w:t>
      </w:r>
    </w:p>
    <w:p w14:paraId="7CBC0295" w14:textId="77777777" w:rsidR="001F167D" w:rsidRDefault="00E44A9C">
      <w:pPr>
        <w:pStyle w:val="a3"/>
        <w:spacing w:line="276" w:lineRule="auto"/>
        <w:ind w:right="1115"/>
        <w:jc w:val="left"/>
      </w:pPr>
      <w:r>
        <w:t>Занятия проводятся по расписанию, утвержденному директором, включая кани-</w:t>
      </w:r>
      <w:r>
        <w:rPr>
          <w:spacing w:val="-67"/>
        </w:rPr>
        <w:t xml:space="preserve"> </w:t>
      </w:r>
      <w:r>
        <w:t>кулярное</w:t>
      </w:r>
      <w:r>
        <w:rPr>
          <w:spacing w:val="-1"/>
        </w:rPr>
        <w:t xml:space="preserve"> </w:t>
      </w:r>
      <w:r>
        <w:t>время.</w:t>
      </w:r>
    </w:p>
    <w:p w14:paraId="53BC1287" w14:textId="77777777" w:rsidR="001F167D" w:rsidRDefault="00E44A9C">
      <w:pPr>
        <w:pStyle w:val="a3"/>
        <w:jc w:val="left"/>
      </w:pPr>
      <w:r>
        <w:t>Продолжительность</w:t>
      </w:r>
      <w:r>
        <w:rPr>
          <w:spacing w:val="-5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40 минут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1,5 часов</w:t>
      </w:r>
    </w:p>
    <w:p w14:paraId="711F9D61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before="48" w:line="276" w:lineRule="auto"/>
        <w:ind w:right="1129" w:firstLine="0"/>
        <w:jc w:val="left"/>
        <w:rPr>
          <w:sz w:val="28"/>
        </w:rPr>
      </w:pPr>
      <w:r>
        <w:rPr>
          <w:sz w:val="28"/>
        </w:rPr>
        <w:t>перерыв</w:t>
      </w:r>
      <w:r>
        <w:rPr>
          <w:spacing w:val="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10</w:t>
      </w:r>
      <w:r>
        <w:rPr>
          <w:spacing w:val="3"/>
          <w:sz w:val="28"/>
        </w:rPr>
        <w:t xml:space="preserve"> </w:t>
      </w:r>
      <w:r>
        <w:rPr>
          <w:sz w:val="28"/>
        </w:rPr>
        <w:t>минут</w:t>
      </w:r>
      <w:r>
        <w:rPr>
          <w:spacing w:val="2"/>
          <w:sz w:val="28"/>
        </w:rPr>
        <w:t xml:space="preserve"> </w:t>
      </w:r>
      <w:r>
        <w:rPr>
          <w:sz w:val="28"/>
        </w:rPr>
        <w:t>(Сан</w:t>
      </w:r>
      <w:r>
        <w:rPr>
          <w:spacing w:val="3"/>
          <w:sz w:val="28"/>
        </w:rPr>
        <w:t xml:space="preserve"> </w:t>
      </w:r>
      <w:r>
        <w:rPr>
          <w:sz w:val="28"/>
        </w:rPr>
        <w:t>Пин</w:t>
      </w:r>
      <w:r>
        <w:rPr>
          <w:spacing w:val="3"/>
          <w:sz w:val="28"/>
        </w:rPr>
        <w:t xml:space="preserve"> </w:t>
      </w:r>
      <w:r>
        <w:rPr>
          <w:sz w:val="28"/>
        </w:rPr>
        <w:t>2.4.4.1251-03</w:t>
      </w:r>
      <w:r>
        <w:rPr>
          <w:spacing w:val="3"/>
          <w:sz w:val="28"/>
        </w:rPr>
        <w:t xml:space="preserve"> </w:t>
      </w:r>
      <w:r>
        <w:rPr>
          <w:sz w:val="28"/>
        </w:rPr>
        <w:t>сани-</w:t>
      </w:r>
      <w:r>
        <w:rPr>
          <w:spacing w:val="-67"/>
          <w:sz w:val="28"/>
        </w:rPr>
        <w:t xml:space="preserve"> </w:t>
      </w:r>
      <w:r>
        <w:rPr>
          <w:sz w:val="28"/>
        </w:rPr>
        <w:t>тарно</w:t>
      </w:r>
      <w:r>
        <w:rPr>
          <w:spacing w:val="-2"/>
          <w:sz w:val="28"/>
        </w:rPr>
        <w:t xml:space="preserve"> </w:t>
      </w:r>
      <w:r>
        <w:rPr>
          <w:sz w:val="28"/>
        </w:rPr>
        <w:t>–эпидемиологические требования)</w:t>
      </w:r>
    </w:p>
    <w:p w14:paraId="64E5985C" w14:textId="77777777" w:rsidR="001F167D" w:rsidRDefault="00E44A9C">
      <w:pPr>
        <w:pStyle w:val="a4"/>
        <w:numPr>
          <w:ilvl w:val="0"/>
          <w:numId w:val="73"/>
        </w:numPr>
        <w:tabs>
          <w:tab w:val="left" w:pos="982"/>
        </w:tabs>
        <w:spacing w:line="278" w:lineRule="auto"/>
        <w:ind w:right="1137" w:firstLine="0"/>
        <w:jc w:val="left"/>
        <w:rPr>
          <w:sz w:val="28"/>
        </w:rPr>
      </w:pPr>
      <w:r>
        <w:rPr>
          <w:sz w:val="28"/>
        </w:rPr>
        <w:t>продолжительность 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урочной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14:paraId="5712E0A8" w14:textId="77777777" w:rsidR="001F167D" w:rsidRDefault="00E44A9C">
      <w:pPr>
        <w:pStyle w:val="a4"/>
        <w:numPr>
          <w:ilvl w:val="0"/>
          <w:numId w:val="5"/>
        </w:numPr>
        <w:tabs>
          <w:tab w:val="left" w:pos="1094"/>
        </w:tabs>
        <w:spacing w:line="317" w:lineRule="exact"/>
        <w:ind w:left="1093" w:hanging="282"/>
        <w:rPr>
          <w:sz w:val="28"/>
        </w:rPr>
      </w:pPr>
      <w:r>
        <w:rPr>
          <w:sz w:val="28"/>
        </w:rPr>
        <w:t>Кружки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направленностям:</w:t>
      </w:r>
    </w:p>
    <w:p w14:paraId="0A4161B4" w14:textId="77777777" w:rsidR="001F167D" w:rsidRDefault="00E44A9C">
      <w:pPr>
        <w:pStyle w:val="a3"/>
        <w:spacing w:before="46" w:line="276" w:lineRule="auto"/>
        <w:ind w:right="6076"/>
        <w:jc w:val="left"/>
      </w:pPr>
      <w:r>
        <w:t>Художественная – 5 кружков</w:t>
      </w:r>
      <w:r>
        <w:rPr>
          <w:spacing w:val="1"/>
        </w:rPr>
        <w:t xml:space="preserve"> </w:t>
      </w:r>
      <w:r>
        <w:t>Физкультурно-спортивная -1кружкок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- 2 кружка.</w:t>
      </w:r>
      <w:r>
        <w:rPr>
          <w:spacing w:val="-67"/>
        </w:rPr>
        <w:t xml:space="preserve"> </w:t>
      </w:r>
      <w:r>
        <w:t>Техническая-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кружок</w:t>
      </w:r>
    </w:p>
    <w:p w14:paraId="094DF39C" w14:textId="77777777" w:rsidR="001F167D" w:rsidRDefault="00E44A9C">
      <w:pPr>
        <w:pStyle w:val="a4"/>
        <w:numPr>
          <w:ilvl w:val="0"/>
          <w:numId w:val="5"/>
        </w:numPr>
        <w:tabs>
          <w:tab w:val="left" w:pos="1096"/>
        </w:tabs>
        <w:spacing w:line="278" w:lineRule="auto"/>
        <w:ind w:right="1131" w:firstLine="0"/>
        <w:rPr>
          <w:sz w:val="28"/>
        </w:rPr>
      </w:pPr>
      <w:r>
        <w:rPr>
          <w:sz w:val="28"/>
        </w:rPr>
        <w:t>Проведение промежуточной аттестации по адаптированным дополнительным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апреле-</w:t>
      </w:r>
      <w:r>
        <w:rPr>
          <w:spacing w:val="-2"/>
          <w:sz w:val="28"/>
        </w:rPr>
        <w:t xml:space="preserve"> </w:t>
      </w:r>
      <w:r>
        <w:rPr>
          <w:sz w:val="28"/>
        </w:rPr>
        <w:t>мае</w:t>
      </w:r>
      <w:r>
        <w:rPr>
          <w:spacing w:val="-2"/>
          <w:sz w:val="28"/>
        </w:rPr>
        <w:t xml:space="preserve"> </w:t>
      </w:r>
      <w:r>
        <w:rPr>
          <w:sz w:val="28"/>
        </w:rPr>
        <w:t>2023 г.</w:t>
      </w:r>
    </w:p>
    <w:p w14:paraId="0E876A83" w14:textId="14337F30" w:rsidR="001F167D" w:rsidRDefault="00E44A9C" w:rsidP="00191877">
      <w:pPr>
        <w:pStyle w:val="a3"/>
        <w:spacing w:line="480" w:lineRule="auto"/>
        <w:ind w:right="1138"/>
      </w:pPr>
      <w:r>
        <w:t>Освоение дополнительной образовательной программы завершается итоговой</w:t>
      </w:r>
      <w:r>
        <w:rPr>
          <w:spacing w:val="1"/>
        </w:rPr>
        <w:t xml:space="preserve"> </w:t>
      </w:r>
      <w:r>
        <w:t>аттестацией в соответствии с действующим законодательством и регламентиру-</w:t>
      </w:r>
      <w:r>
        <w:rPr>
          <w:spacing w:val="-67"/>
        </w:rPr>
        <w:t xml:space="preserve"> </w:t>
      </w:r>
      <w:r>
        <w:t>ется Положением о промежуточной аттестации и порядке проведения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F27E9F" w:rsidRPr="00E14290">
        <w:t xml:space="preserve">МОУ </w:t>
      </w:r>
      <w:r w:rsidR="00191877" w:rsidRPr="00E14290">
        <w:t xml:space="preserve"> «Щербининская О</w:t>
      </w:r>
      <w:r w:rsidR="00F27E9F" w:rsidRPr="00E14290">
        <w:t>ОШ</w:t>
      </w:r>
      <w:r w:rsidR="00F27E9F">
        <w:t xml:space="preserve"> </w:t>
      </w:r>
    </w:p>
    <w:p w14:paraId="7C0DD7F6" w14:textId="77777777" w:rsidR="001F167D" w:rsidRDefault="001F167D">
      <w:pPr>
        <w:pStyle w:val="a3"/>
        <w:spacing w:before="10"/>
        <w:ind w:left="0"/>
        <w:jc w:val="left"/>
        <w:rPr>
          <w:sz w:val="31"/>
        </w:rPr>
      </w:pPr>
    </w:p>
    <w:p w14:paraId="1AAA408D" w14:textId="77777777" w:rsidR="00E14290" w:rsidRDefault="00191877" w:rsidP="00191877">
      <w:pPr>
        <w:pStyle w:val="11"/>
        <w:tabs>
          <w:tab w:val="left" w:pos="1306"/>
        </w:tabs>
        <w:spacing w:line="559" w:lineRule="auto"/>
        <w:ind w:left="319" w:right="4421"/>
        <w:rPr>
          <w:spacing w:val="-67"/>
        </w:rPr>
      </w:pPr>
      <w:r>
        <w:t>П</w:t>
      </w:r>
      <w:r w:rsidR="00E44A9C">
        <w:t>лан</w:t>
      </w:r>
      <w:r w:rsidR="00E44A9C">
        <w:rPr>
          <w:spacing w:val="-11"/>
        </w:rPr>
        <w:t xml:space="preserve"> </w:t>
      </w:r>
      <w:r w:rsidR="00E44A9C">
        <w:t>внеурочной</w:t>
      </w:r>
      <w:r w:rsidR="00E44A9C">
        <w:rPr>
          <w:spacing w:val="-9"/>
        </w:rPr>
        <w:t xml:space="preserve"> </w:t>
      </w:r>
      <w:r w:rsidR="00E44A9C">
        <w:t>деятельности.</w:t>
      </w:r>
      <w:r w:rsidR="00E44A9C">
        <w:rPr>
          <w:spacing w:val="-67"/>
        </w:rPr>
        <w:t xml:space="preserve"> </w:t>
      </w:r>
    </w:p>
    <w:p w14:paraId="3A22F74C" w14:textId="48BD2110" w:rsidR="001F167D" w:rsidRPr="00191877" w:rsidRDefault="00E44A9C" w:rsidP="00191877">
      <w:pPr>
        <w:pStyle w:val="11"/>
        <w:tabs>
          <w:tab w:val="left" w:pos="1306"/>
        </w:tabs>
        <w:spacing w:line="559" w:lineRule="auto"/>
        <w:ind w:left="319" w:right="4421"/>
        <w:rPr>
          <w:sz w:val="26"/>
        </w:rPr>
      </w:pPr>
      <w:r>
        <w:t>Пояснительная</w:t>
      </w:r>
      <w:r>
        <w:rPr>
          <w:spacing w:val="-9"/>
        </w:rPr>
        <w:t xml:space="preserve"> </w:t>
      </w:r>
      <w:r>
        <w:t>записка.</w:t>
      </w:r>
    </w:p>
    <w:p w14:paraId="4914391B" w14:textId="77777777" w:rsidR="001F167D" w:rsidRDefault="00E44A9C">
      <w:pPr>
        <w:pStyle w:val="a3"/>
        <w:spacing w:before="74" w:line="276" w:lineRule="auto"/>
        <w:ind w:right="1273" w:firstLine="540"/>
      </w:pPr>
      <w:r>
        <w:t>План внеурочной деятельности формируется образовательной организа-</w:t>
      </w:r>
      <w:r>
        <w:rPr>
          <w:spacing w:val="1"/>
        </w:rPr>
        <w:t xml:space="preserve"> </w:t>
      </w:r>
      <w:r>
        <w:t>цией с учетом особенностей развития и особых образовательных потребностей</w:t>
      </w:r>
      <w:r>
        <w:rPr>
          <w:spacing w:val="-67"/>
        </w:rPr>
        <w:t xml:space="preserve"> </w:t>
      </w:r>
      <w:r>
        <w:t>обучающихся с умеренной, тяжелой, глубокой умственной отсталостью, тяже-</w:t>
      </w:r>
      <w:r>
        <w:rPr>
          <w:spacing w:val="-67"/>
        </w:rPr>
        <w:t xml:space="preserve"> </w:t>
      </w:r>
      <w:r>
        <w:t>лыми и множественными нарушениями развития. Участникам образователь-</w:t>
      </w:r>
      <w:r>
        <w:rPr>
          <w:spacing w:val="1"/>
        </w:rPr>
        <w:t xml:space="preserve"> </w:t>
      </w:r>
      <w:r>
        <w:rPr>
          <w:spacing w:val="-1"/>
        </w:rPr>
        <w:t>ных</w:t>
      </w:r>
      <w:r>
        <w:rPr>
          <w:spacing w:val="-17"/>
        </w:rPr>
        <w:t xml:space="preserve"> </w:t>
      </w:r>
      <w:r>
        <w:rPr>
          <w:spacing w:val="-1"/>
        </w:rPr>
        <w:t>отношений</w:t>
      </w:r>
      <w:r>
        <w:rPr>
          <w:spacing w:val="-16"/>
        </w:rPr>
        <w:t xml:space="preserve"> </w:t>
      </w:r>
      <w:r>
        <w:rPr>
          <w:spacing w:val="-1"/>
        </w:rPr>
        <w:t>предоставляется</w:t>
      </w:r>
      <w:r>
        <w:rPr>
          <w:spacing w:val="-16"/>
        </w:rPr>
        <w:t xml:space="preserve"> </w:t>
      </w:r>
      <w:r>
        <w:t>право</w:t>
      </w:r>
      <w:r>
        <w:rPr>
          <w:spacing w:val="-17"/>
        </w:rPr>
        <w:t xml:space="preserve"> </w:t>
      </w:r>
      <w:r>
        <w:t>выбора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учеб-</w:t>
      </w:r>
      <w:r>
        <w:rPr>
          <w:spacing w:val="-68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курсов.</w:t>
      </w:r>
    </w:p>
    <w:p w14:paraId="27DFA6CA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4A0E4F07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21FA8980" w14:textId="77777777" w:rsidR="001F167D" w:rsidRDefault="00E44A9C">
      <w:pPr>
        <w:pStyle w:val="11"/>
        <w:spacing w:before="173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деятельности:</w:t>
      </w:r>
    </w:p>
    <w:p w14:paraId="2379B1B1" w14:textId="77777777" w:rsidR="001F167D" w:rsidRDefault="001F167D">
      <w:pPr>
        <w:pStyle w:val="a3"/>
        <w:spacing w:before="6"/>
        <w:ind w:left="0"/>
        <w:jc w:val="left"/>
        <w:rPr>
          <w:b/>
          <w:sz w:val="36"/>
        </w:rPr>
      </w:pPr>
    </w:p>
    <w:p w14:paraId="0EA2A400" w14:textId="77777777" w:rsidR="001F167D" w:rsidRDefault="00E44A9C">
      <w:pPr>
        <w:pStyle w:val="a4"/>
        <w:numPr>
          <w:ilvl w:val="1"/>
          <w:numId w:val="4"/>
        </w:numPr>
        <w:tabs>
          <w:tab w:val="left" w:pos="1906"/>
        </w:tabs>
        <w:spacing w:line="276" w:lineRule="auto"/>
        <w:ind w:right="1275" w:firstLine="537"/>
        <w:rPr>
          <w:sz w:val="28"/>
        </w:rPr>
      </w:pPr>
      <w:r>
        <w:rPr>
          <w:sz w:val="28"/>
        </w:rPr>
        <w:t>поддержка всех видов деятельности обучающихся в достижении пла-</w:t>
      </w:r>
      <w:r>
        <w:rPr>
          <w:spacing w:val="1"/>
          <w:sz w:val="28"/>
        </w:rPr>
        <w:t xml:space="preserve"> </w:t>
      </w:r>
      <w:r>
        <w:rPr>
          <w:sz w:val="28"/>
        </w:rPr>
        <w:t>нируемых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развитии их 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14:paraId="107A5F88" w14:textId="77777777" w:rsidR="001F167D" w:rsidRDefault="001F167D">
      <w:pPr>
        <w:pStyle w:val="a3"/>
        <w:spacing w:before="5"/>
        <w:ind w:left="0"/>
        <w:jc w:val="left"/>
        <w:rPr>
          <w:sz w:val="32"/>
        </w:rPr>
      </w:pPr>
    </w:p>
    <w:p w14:paraId="41AF9B7B" w14:textId="77777777" w:rsidR="001F167D" w:rsidRDefault="00E44A9C">
      <w:pPr>
        <w:pStyle w:val="a4"/>
        <w:numPr>
          <w:ilvl w:val="1"/>
          <w:numId w:val="4"/>
        </w:numPr>
        <w:tabs>
          <w:tab w:val="left" w:pos="1766"/>
        </w:tabs>
        <w:ind w:left="1766" w:hanging="23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окружающими;</w:t>
      </w:r>
    </w:p>
    <w:p w14:paraId="08EC8492" w14:textId="77777777" w:rsidR="001F167D" w:rsidRDefault="001F167D">
      <w:pPr>
        <w:pStyle w:val="a3"/>
        <w:spacing w:before="6"/>
        <w:ind w:left="0"/>
        <w:jc w:val="left"/>
        <w:rPr>
          <w:sz w:val="37"/>
        </w:rPr>
      </w:pPr>
    </w:p>
    <w:p w14:paraId="74A68211" w14:textId="77777777" w:rsidR="001F167D" w:rsidRDefault="00E44A9C">
      <w:pPr>
        <w:pStyle w:val="a4"/>
        <w:numPr>
          <w:ilvl w:val="1"/>
          <w:numId w:val="4"/>
        </w:numPr>
        <w:tabs>
          <w:tab w:val="left" w:pos="1886"/>
        </w:tabs>
        <w:spacing w:line="276" w:lineRule="auto"/>
        <w:ind w:right="1273" w:firstLine="537"/>
        <w:rPr>
          <w:sz w:val="28"/>
        </w:rPr>
      </w:pPr>
      <w:r>
        <w:rPr>
          <w:sz w:val="28"/>
        </w:rPr>
        <w:t>формирование навыков организации своей жизнедеятельности с уче-</w:t>
      </w:r>
      <w:r>
        <w:rPr>
          <w:spacing w:val="1"/>
          <w:sz w:val="28"/>
        </w:rPr>
        <w:t xml:space="preserve"> </w:t>
      </w:r>
      <w:r>
        <w:rPr>
          <w:sz w:val="28"/>
        </w:rPr>
        <w:t>том правил безопасного образа жизни в доступных для обучающихся с уме-</w:t>
      </w:r>
      <w:r>
        <w:rPr>
          <w:spacing w:val="1"/>
          <w:sz w:val="28"/>
        </w:rPr>
        <w:t xml:space="preserve"> </w:t>
      </w:r>
      <w:r>
        <w:rPr>
          <w:sz w:val="28"/>
        </w:rPr>
        <w:t>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пределах;</w:t>
      </w:r>
    </w:p>
    <w:p w14:paraId="32D8CCC0" w14:textId="77777777" w:rsidR="001F167D" w:rsidRDefault="001F167D">
      <w:pPr>
        <w:pStyle w:val="a3"/>
        <w:spacing w:before="2"/>
        <w:ind w:left="0"/>
        <w:jc w:val="left"/>
        <w:rPr>
          <w:sz w:val="33"/>
        </w:rPr>
      </w:pPr>
    </w:p>
    <w:p w14:paraId="42339DEB" w14:textId="77777777" w:rsidR="001F167D" w:rsidRDefault="00E44A9C">
      <w:pPr>
        <w:pStyle w:val="a4"/>
        <w:numPr>
          <w:ilvl w:val="1"/>
          <w:numId w:val="4"/>
        </w:numPr>
        <w:tabs>
          <w:tab w:val="left" w:pos="1913"/>
        </w:tabs>
        <w:spacing w:line="276" w:lineRule="auto"/>
        <w:ind w:right="1273" w:firstLine="537"/>
        <w:rPr>
          <w:sz w:val="28"/>
        </w:rPr>
      </w:pPr>
      <w:r>
        <w:rPr>
          <w:sz w:val="28"/>
        </w:rPr>
        <w:t>расширение представлений об окружающем мире, повышение позна-</w:t>
      </w:r>
      <w:r>
        <w:rPr>
          <w:spacing w:val="1"/>
          <w:sz w:val="28"/>
        </w:rPr>
        <w:t xml:space="preserve"> </w:t>
      </w:r>
      <w:r>
        <w:rPr>
          <w:sz w:val="28"/>
        </w:rPr>
        <w:t>вательной активности обучающихся с учетом возрастных 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участников;</w:t>
      </w:r>
    </w:p>
    <w:p w14:paraId="513E14BD" w14:textId="77777777" w:rsidR="001F167D" w:rsidRDefault="00E44A9C">
      <w:pPr>
        <w:pStyle w:val="a4"/>
        <w:numPr>
          <w:ilvl w:val="1"/>
          <w:numId w:val="4"/>
        </w:numPr>
        <w:tabs>
          <w:tab w:val="left" w:pos="1790"/>
        </w:tabs>
        <w:spacing w:before="37" w:line="276" w:lineRule="auto"/>
        <w:ind w:right="1278" w:firstLine="537"/>
        <w:rPr>
          <w:sz w:val="28"/>
        </w:rPr>
      </w:pPr>
      <w:r>
        <w:rPr>
          <w:sz w:val="28"/>
        </w:rPr>
        <w:t>развитие навыков совместной деятельности со взрослыми и сверстни-</w:t>
      </w:r>
      <w:r>
        <w:rPr>
          <w:spacing w:val="1"/>
          <w:sz w:val="28"/>
        </w:rPr>
        <w:t xml:space="preserve"> </w:t>
      </w:r>
      <w:r>
        <w:rPr>
          <w:sz w:val="28"/>
        </w:rPr>
        <w:t>ками, становление качеств, обеспечивающих успешность участия в коллек-</w:t>
      </w:r>
      <w:r>
        <w:rPr>
          <w:spacing w:val="1"/>
          <w:sz w:val="28"/>
        </w:rPr>
        <w:t xml:space="preserve"> </w:t>
      </w:r>
      <w:r>
        <w:rPr>
          <w:sz w:val="28"/>
        </w:rPr>
        <w:t>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труде;</w:t>
      </w:r>
    </w:p>
    <w:p w14:paraId="55AE84BB" w14:textId="77777777" w:rsidR="001F167D" w:rsidRDefault="00E44A9C">
      <w:pPr>
        <w:pStyle w:val="a4"/>
        <w:numPr>
          <w:ilvl w:val="1"/>
          <w:numId w:val="4"/>
        </w:numPr>
        <w:tabs>
          <w:tab w:val="left" w:pos="1766"/>
        </w:tabs>
        <w:ind w:left="1766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поведения.</w:t>
      </w:r>
    </w:p>
    <w:p w14:paraId="2326CD42" w14:textId="77777777" w:rsidR="001F167D" w:rsidRDefault="00E44A9C">
      <w:pPr>
        <w:pStyle w:val="a3"/>
        <w:spacing w:before="50" w:line="276" w:lineRule="auto"/>
        <w:ind w:right="1273" w:firstLine="566"/>
      </w:pPr>
      <w:r>
        <w:t>Внеурочная деятельность организуется по направлениям развития лично-</w:t>
      </w:r>
      <w:r>
        <w:rPr>
          <w:spacing w:val="1"/>
        </w:rPr>
        <w:t xml:space="preserve"> </w:t>
      </w:r>
      <w:r>
        <w:t>сти обучающихся с учетом намеченных задач внеурочной деятельности и вос-</w:t>
      </w:r>
      <w:r>
        <w:rPr>
          <w:spacing w:val="1"/>
        </w:rPr>
        <w:t xml:space="preserve"> </w:t>
      </w:r>
      <w:r>
        <w:t>питательного процесса. Все ее формы представляются в деятельностных фор-</w:t>
      </w:r>
      <w:r>
        <w:rPr>
          <w:spacing w:val="1"/>
        </w:rPr>
        <w:t xml:space="preserve"> </w:t>
      </w:r>
      <w:r>
        <w:t>мулировках,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подчеркивает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практико-ориентированные</w:t>
      </w:r>
      <w:r>
        <w:rPr>
          <w:spacing w:val="-6"/>
        </w:rPr>
        <w:t xml:space="preserve"> </w:t>
      </w:r>
      <w:r>
        <w:t>характеристики.</w:t>
      </w:r>
    </w:p>
    <w:p w14:paraId="229D0FDB" w14:textId="77777777" w:rsidR="001F167D" w:rsidRDefault="001F167D">
      <w:pPr>
        <w:pStyle w:val="a3"/>
        <w:spacing w:before="2"/>
        <w:ind w:left="0"/>
        <w:jc w:val="left"/>
        <w:rPr>
          <w:sz w:val="33"/>
        </w:rPr>
      </w:pPr>
    </w:p>
    <w:p w14:paraId="7E7604D8" w14:textId="77777777" w:rsidR="001F167D" w:rsidRDefault="00E44A9C">
      <w:pPr>
        <w:pStyle w:val="a3"/>
        <w:spacing w:before="1" w:line="276" w:lineRule="auto"/>
        <w:jc w:val="left"/>
      </w:pPr>
      <w:r>
        <w:t>При</w:t>
      </w:r>
      <w:r>
        <w:rPr>
          <w:spacing w:val="12"/>
        </w:rPr>
        <w:t xml:space="preserve"> </w:t>
      </w:r>
      <w:r>
        <w:t>выборе</w:t>
      </w:r>
      <w:r>
        <w:rPr>
          <w:spacing w:val="9"/>
        </w:rPr>
        <w:t xml:space="preserve"> </w:t>
      </w:r>
      <w:r>
        <w:t>направлений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отборе</w:t>
      </w:r>
      <w:r>
        <w:rPr>
          <w:spacing w:val="10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образовательная</w:t>
      </w:r>
      <w:r>
        <w:rPr>
          <w:spacing w:val="10"/>
        </w:rPr>
        <w:t xml:space="preserve"> </w:t>
      </w:r>
      <w:r>
        <w:t>орга-</w:t>
      </w:r>
      <w:r>
        <w:rPr>
          <w:spacing w:val="-67"/>
        </w:rPr>
        <w:t xml:space="preserve"> </w:t>
      </w:r>
      <w:r>
        <w:t>низацияучитывает:</w:t>
      </w:r>
    </w:p>
    <w:p w14:paraId="10A4CCD4" w14:textId="77777777" w:rsidR="001F167D" w:rsidRDefault="00E44A9C">
      <w:pPr>
        <w:pStyle w:val="a4"/>
        <w:numPr>
          <w:ilvl w:val="0"/>
          <w:numId w:val="73"/>
        </w:numPr>
        <w:tabs>
          <w:tab w:val="left" w:pos="994"/>
        </w:tabs>
        <w:spacing w:before="238" w:line="276" w:lineRule="auto"/>
        <w:ind w:right="1276" w:firstLine="0"/>
        <w:rPr>
          <w:sz w:val="28"/>
        </w:rPr>
      </w:pPr>
      <w:r>
        <w:rPr>
          <w:sz w:val="28"/>
        </w:rPr>
        <w:t>особенности образовательной организации (условия функционирования, тип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нозологические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харак-</w:t>
      </w:r>
      <w:r>
        <w:rPr>
          <w:spacing w:val="-67"/>
          <w:sz w:val="28"/>
        </w:rPr>
        <w:t xml:space="preserve"> </w:t>
      </w:r>
      <w:r>
        <w:rPr>
          <w:sz w:val="28"/>
        </w:rPr>
        <w:t>теристики контингента,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кадровый состав);</w:t>
      </w:r>
    </w:p>
    <w:p w14:paraId="1D52AC52" w14:textId="77777777" w:rsidR="001F167D" w:rsidRDefault="001F167D">
      <w:pPr>
        <w:spacing w:line="276" w:lineRule="auto"/>
        <w:jc w:val="both"/>
        <w:rPr>
          <w:sz w:val="28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07A98E53" w14:textId="77777777" w:rsidR="001F167D" w:rsidRDefault="00E44A9C">
      <w:pPr>
        <w:pStyle w:val="a4"/>
        <w:numPr>
          <w:ilvl w:val="0"/>
          <w:numId w:val="73"/>
        </w:numPr>
        <w:tabs>
          <w:tab w:val="left" w:pos="984"/>
        </w:tabs>
        <w:spacing w:before="74" w:line="278" w:lineRule="auto"/>
        <w:ind w:right="1131" w:firstLine="0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30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3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трудно-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сти</w:t>
      </w:r>
      <w:r>
        <w:rPr>
          <w:spacing w:val="24"/>
          <w:sz w:val="28"/>
        </w:rPr>
        <w:t xml:space="preserve"> </w:t>
      </w:r>
      <w:r>
        <w:rPr>
          <w:sz w:val="28"/>
        </w:rPr>
        <w:t>их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учебнойдеятельности;</w:t>
      </w:r>
    </w:p>
    <w:p w14:paraId="0EC5B30A" w14:textId="77777777" w:rsidR="001F167D" w:rsidRDefault="00E44A9C">
      <w:pPr>
        <w:pStyle w:val="a4"/>
        <w:numPr>
          <w:ilvl w:val="0"/>
          <w:numId w:val="73"/>
        </w:numPr>
        <w:tabs>
          <w:tab w:val="left" w:pos="1006"/>
        </w:tabs>
        <w:spacing w:before="235" w:line="276" w:lineRule="auto"/>
        <w:ind w:right="1278" w:firstLine="0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3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41"/>
          <w:sz w:val="28"/>
        </w:rPr>
        <w:t xml:space="preserve"> </w:t>
      </w:r>
      <w:r>
        <w:rPr>
          <w:sz w:val="28"/>
        </w:rPr>
        <w:t>внеуроч-</w:t>
      </w:r>
      <w:r>
        <w:rPr>
          <w:spacing w:val="-67"/>
          <w:sz w:val="28"/>
        </w:rPr>
        <w:t xml:space="preserve"> </w:t>
      </w:r>
      <w:r>
        <w:rPr>
          <w:sz w:val="28"/>
        </w:rPr>
        <w:t>ных</w:t>
      </w:r>
      <w:r>
        <w:rPr>
          <w:spacing w:val="1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ихсодержательная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 с</w:t>
      </w:r>
      <w:r>
        <w:rPr>
          <w:spacing w:val="-4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14:paraId="5172328A" w14:textId="77777777" w:rsidR="001F167D" w:rsidRDefault="00E44A9C">
      <w:pPr>
        <w:pStyle w:val="a4"/>
        <w:numPr>
          <w:ilvl w:val="0"/>
          <w:numId w:val="73"/>
        </w:numPr>
        <w:tabs>
          <w:tab w:val="left" w:pos="1008"/>
        </w:tabs>
        <w:spacing w:before="241" w:line="276" w:lineRule="auto"/>
        <w:ind w:right="1275" w:firstLine="0"/>
        <w:rPr>
          <w:sz w:val="28"/>
        </w:rPr>
      </w:pPr>
      <w:r>
        <w:rPr>
          <w:sz w:val="28"/>
        </w:rPr>
        <w:t>особенности информационно-образовательной среды образовательной орга-</w:t>
      </w:r>
      <w:r>
        <w:rPr>
          <w:spacing w:val="1"/>
          <w:sz w:val="28"/>
        </w:rPr>
        <w:t xml:space="preserve"> </w:t>
      </w:r>
      <w:r>
        <w:rPr>
          <w:sz w:val="28"/>
        </w:rPr>
        <w:t>низации, национальные и культурные особенности региона, где находится об-</w:t>
      </w:r>
      <w:r>
        <w:rPr>
          <w:spacing w:val="1"/>
          <w:sz w:val="28"/>
        </w:rPr>
        <w:t xml:space="preserve"> </w:t>
      </w:r>
      <w:r>
        <w:rPr>
          <w:sz w:val="28"/>
        </w:rPr>
        <w:t>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организация.</w:t>
      </w:r>
    </w:p>
    <w:p w14:paraId="2509C2E8" w14:textId="77777777" w:rsidR="001F167D" w:rsidRDefault="001F167D">
      <w:pPr>
        <w:pStyle w:val="a3"/>
        <w:spacing w:before="7"/>
        <w:ind w:left="0"/>
        <w:jc w:val="left"/>
        <w:rPr>
          <w:sz w:val="41"/>
        </w:rPr>
      </w:pPr>
    </w:p>
    <w:p w14:paraId="028711E8" w14:textId="77777777" w:rsidR="001F167D" w:rsidRDefault="00E44A9C">
      <w:pPr>
        <w:pStyle w:val="11"/>
        <w:jc w:val="both"/>
      </w:pPr>
      <w:r>
        <w:t>Направления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содержательное</w:t>
      </w:r>
      <w:r>
        <w:rPr>
          <w:spacing w:val="-5"/>
        </w:rPr>
        <w:t xml:space="preserve"> </w:t>
      </w:r>
      <w:r>
        <w:t>наполнение:</w:t>
      </w:r>
    </w:p>
    <w:p w14:paraId="12C699AC" w14:textId="77777777" w:rsidR="001F167D" w:rsidRDefault="001F167D">
      <w:pPr>
        <w:pStyle w:val="a3"/>
        <w:spacing w:before="3"/>
        <w:ind w:left="0"/>
        <w:jc w:val="left"/>
        <w:rPr>
          <w:b/>
          <w:sz w:val="25"/>
        </w:rPr>
      </w:pPr>
    </w:p>
    <w:p w14:paraId="68020B4A" w14:textId="77777777" w:rsidR="001F167D" w:rsidRDefault="00E44A9C">
      <w:pPr>
        <w:pStyle w:val="a4"/>
        <w:numPr>
          <w:ilvl w:val="0"/>
          <w:numId w:val="3"/>
        </w:numPr>
        <w:tabs>
          <w:tab w:val="left" w:pos="1944"/>
        </w:tabs>
        <w:spacing w:line="276" w:lineRule="auto"/>
        <w:ind w:right="1275" w:firstLine="537"/>
        <w:rPr>
          <w:sz w:val="28"/>
        </w:rPr>
      </w:pPr>
      <w:r>
        <w:rPr>
          <w:sz w:val="28"/>
        </w:rPr>
        <w:t>Спортивно-оздоровительная деятельность направлена на 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школьника, формирование навыков соблюдения правил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14:paraId="31780261" w14:textId="77777777" w:rsidR="001F167D" w:rsidRDefault="00E44A9C">
      <w:pPr>
        <w:pStyle w:val="a4"/>
        <w:numPr>
          <w:ilvl w:val="0"/>
          <w:numId w:val="3"/>
        </w:numPr>
        <w:tabs>
          <w:tab w:val="left" w:pos="1774"/>
        </w:tabs>
        <w:spacing w:before="240" w:line="276" w:lineRule="auto"/>
        <w:ind w:right="1273" w:firstLine="537"/>
        <w:rPr>
          <w:sz w:val="28"/>
        </w:rPr>
      </w:pPr>
      <w:r>
        <w:rPr>
          <w:sz w:val="28"/>
        </w:rPr>
        <w:t>Проектная деятельность организуется в доступных для обучающихся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пределах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процессе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самообслуживания.</w:t>
      </w:r>
    </w:p>
    <w:p w14:paraId="64001DAD" w14:textId="77777777" w:rsidR="001F167D" w:rsidRDefault="00E44A9C">
      <w:pPr>
        <w:pStyle w:val="a4"/>
        <w:numPr>
          <w:ilvl w:val="0"/>
          <w:numId w:val="3"/>
        </w:numPr>
        <w:tabs>
          <w:tab w:val="left" w:pos="1858"/>
        </w:tabs>
        <w:spacing w:before="238" w:line="278" w:lineRule="auto"/>
        <w:ind w:right="1281" w:firstLine="537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общения.</w:t>
      </w:r>
    </w:p>
    <w:p w14:paraId="737F58E6" w14:textId="77777777" w:rsidR="001F167D" w:rsidRDefault="00E44A9C">
      <w:pPr>
        <w:pStyle w:val="a4"/>
        <w:numPr>
          <w:ilvl w:val="0"/>
          <w:numId w:val="3"/>
        </w:numPr>
        <w:tabs>
          <w:tab w:val="left" w:pos="1934"/>
        </w:tabs>
        <w:spacing w:before="235" w:line="276" w:lineRule="auto"/>
        <w:ind w:right="1276" w:firstLine="537"/>
        <w:rPr>
          <w:sz w:val="28"/>
        </w:rPr>
      </w:pPr>
      <w:r>
        <w:rPr>
          <w:sz w:val="28"/>
        </w:rPr>
        <w:t>Художественно-эстетическая творческая деятельность 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 система разнообразных творческих мастерских (художественное творче-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стве,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театрализованная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деятельность).</w:t>
      </w:r>
    </w:p>
    <w:p w14:paraId="778274B3" w14:textId="77777777" w:rsidR="001F167D" w:rsidRDefault="00E44A9C">
      <w:pPr>
        <w:pStyle w:val="a4"/>
        <w:numPr>
          <w:ilvl w:val="0"/>
          <w:numId w:val="3"/>
        </w:numPr>
        <w:tabs>
          <w:tab w:val="left" w:pos="1915"/>
        </w:tabs>
        <w:spacing w:before="241" w:line="276" w:lineRule="auto"/>
        <w:ind w:right="1273" w:firstLine="537"/>
        <w:rPr>
          <w:sz w:val="28"/>
        </w:rPr>
      </w:pPr>
      <w:r>
        <w:rPr>
          <w:sz w:val="28"/>
        </w:rPr>
        <w:t>Информационная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5"/>
          <w:sz w:val="28"/>
        </w:rPr>
        <w:t xml:space="preserve"> </w:t>
      </w:r>
      <w:r>
        <w:rPr>
          <w:sz w:val="28"/>
        </w:rPr>
        <w:t>курсы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вне-</w:t>
      </w:r>
      <w:r>
        <w:rPr>
          <w:spacing w:val="-68"/>
          <w:sz w:val="28"/>
        </w:rPr>
        <w:t xml:space="preserve"> </w:t>
      </w:r>
      <w:r>
        <w:rPr>
          <w:sz w:val="28"/>
        </w:rPr>
        <w:t>урочной деятельности, которые формируют навыки использования компью-</w:t>
      </w:r>
      <w:r>
        <w:rPr>
          <w:spacing w:val="1"/>
          <w:sz w:val="28"/>
        </w:rPr>
        <w:t xml:space="preserve"> </w:t>
      </w:r>
      <w:r>
        <w:rPr>
          <w:sz w:val="28"/>
        </w:rPr>
        <w:t>терных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-14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-14"/>
          <w:sz w:val="28"/>
        </w:rPr>
        <w:t xml:space="preserve"> </w:t>
      </w:r>
      <w:r>
        <w:rPr>
          <w:sz w:val="28"/>
        </w:rPr>
        <w:t>глу-</w:t>
      </w:r>
      <w:r>
        <w:rPr>
          <w:spacing w:val="-68"/>
          <w:sz w:val="28"/>
        </w:rPr>
        <w:t xml:space="preserve"> </w:t>
      </w:r>
      <w:r>
        <w:rPr>
          <w:sz w:val="28"/>
        </w:rPr>
        <w:t>бокой умственной отсталостью, тяжелыми и множественными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пределах.</w:t>
      </w:r>
    </w:p>
    <w:p w14:paraId="62C3EEB0" w14:textId="77777777" w:rsidR="001F167D" w:rsidRDefault="00E44A9C">
      <w:pPr>
        <w:pStyle w:val="a4"/>
        <w:numPr>
          <w:ilvl w:val="0"/>
          <w:numId w:val="3"/>
        </w:numPr>
        <w:tabs>
          <w:tab w:val="left" w:pos="1932"/>
        </w:tabs>
        <w:spacing w:before="239" w:line="276" w:lineRule="auto"/>
        <w:ind w:right="1275" w:firstLine="537"/>
        <w:rPr>
          <w:sz w:val="28"/>
        </w:rPr>
      </w:pPr>
      <w:r>
        <w:rPr>
          <w:sz w:val="28"/>
        </w:rPr>
        <w:t>Реабилитационная</w:t>
      </w:r>
      <w:r>
        <w:rPr>
          <w:spacing w:val="-15"/>
          <w:sz w:val="28"/>
        </w:rPr>
        <w:t xml:space="preserve"> </w:t>
      </w:r>
      <w:r>
        <w:rPr>
          <w:sz w:val="28"/>
        </w:rPr>
        <w:t>(абилитационная)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пре-</w:t>
      </w:r>
      <w:r>
        <w:rPr>
          <w:spacing w:val="-67"/>
          <w:sz w:val="28"/>
        </w:rPr>
        <w:t xml:space="preserve"> </w:t>
      </w:r>
      <w:r>
        <w:rPr>
          <w:sz w:val="28"/>
        </w:rPr>
        <w:t>одоление ограничений жизнедеятельности обучающихся с умеренной, тяже-</w:t>
      </w:r>
      <w:r>
        <w:rPr>
          <w:spacing w:val="1"/>
          <w:sz w:val="28"/>
        </w:rPr>
        <w:t xml:space="preserve"> </w:t>
      </w:r>
      <w:r>
        <w:rPr>
          <w:sz w:val="28"/>
        </w:rPr>
        <w:t>лой, глубокой умственной отсталостью, тяжелыми и множественными нару-</w:t>
      </w:r>
      <w:r>
        <w:rPr>
          <w:spacing w:val="1"/>
          <w:sz w:val="28"/>
        </w:rPr>
        <w:t xml:space="preserve"> </w:t>
      </w:r>
      <w:r>
        <w:rPr>
          <w:sz w:val="28"/>
        </w:rPr>
        <w:t>шениями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развития.</w:t>
      </w:r>
    </w:p>
    <w:p w14:paraId="11A8B2ED" w14:textId="77777777" w:rsidR="001F167D" w:rsidRDefault="00E44A9C">
      <w:pPr>
        <w:pStyle w:val="a3"/>
        <w:spacing w:before="240" w:line="278" w:lineRule="auto"/>
        <w:ind w:right="1273"/>
      </w:pPr>
      <w:r>
        <w:t>Выбор форм организации внеурочной деятельности подчиняется следующим</w:t>
      </w:r>
      <w:r>
        <w:rPr>
          <w:spacing w:val="1"/>
        </w:rPr>
        <w:t xml:space="preserve"> </w:t>
      </w:r>
      <w:r>
        <w:t>требованиям:</w:t>
      </w:r>
    </w:p>
    <w:p w14:paraId="0FE4F189" w14:textId="77777777" w:rsidR="001F167D" w:rsidRDefault="001F167D">
      <w:pPr>
        <w:spacing w:line="278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5D12DA87" w14:textId="77777777" w:rsidR="001F167D" w:rsidRDefault="00E44A9C">
      <w:pPr>
        <w:pStyle w:val="a4"/>
        <w:numPr>
          <w:ilvl w:val="0"/>
          <w:numId w:val="73"/>
        </w:numPr>
        <w:tabs>
          <w:tab w:val="left" w:pos="1006"/>
        </w:tabs>
        <w:spacing w:before="74" w:line="278" w:lineRule="auto"/>
        <w:ind w:right="1277" w:firstLine="0"/>
        <w:jc w:val="left"/>
        <w:rPr>
          <w:sz w:val="28"/>
        </w:rPr>
      </w:pPr>
      <w:r>
        <w:rPr>
          <w:sz w:val="28"/>
        </w:rPr>
        <w:t>целесообразность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26"/>
          <w:sz w:val="28"/>
        </w:rPr>
        <w:t xml:space="preserve"> </w:t>
      </w:r>
      <w:r>
        <w:rPr>
          <w:sz w:val="28"/>
        </w:rPr>
        <w:t>формы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5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 конкретного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направления;</w:t>
      </w:r>
    </w:p>
    <w:p w14:paraId="37564B01" w14:textId="77777777" w:rsidR="001F167D" w:rsidRDefault="00E44A9C">
      <w:pPr>
        <w:pStyle w:val="a4"/>
        <w:numPr>
          <w:ilvl w:val="0"/>
          <w:numId w:val="73"/>
        </w:numPr>
        <w:tabs>
          <w:tab w:val="left" w:pos="996"/>
        </w:tabs>
        <w:spacing w:before="195" w:line="278" w:lineRule="auto"/>
        <w:ind w:right="1276" w:firstLine="0"/>
        <w:rPr>
          <w:sz w:val="28"/>
        </w:rPr>
      </w:pPr>
      <w:r>
        <w:rPr>
          <w:sz w:val="28"/>
        </w:rPr>
        <w:t>преобладание практико-ориентированных форм, обеспечивающих непосред-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048836AA" w14:textId="77777777" w:rsidR="001F167D" w:rsidRDefault="00E44A9C">
      <w:pPr>
        <w:pStyle w:val="a4"/>
        <w:numPr>
          <w:ilvl w:val="0"/>
          <w:numId w:val="73"/>
        </w:numPr>
        <w:tabs>
          <w:tab w:val="left" w:pos="1027"/>
        </w:tabs>
        <w:spacing w:before="193" w:line="278" w:lineRule="auto"/>
        <w:ind w:right="1286" w:firstLine="0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45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4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6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44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46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иноенаправление внеучебной деятельности.</w:t>
      </w:r>
    </w:p>
    <w:p w14:paraId="78A5CE4D" w14:textId="77777777" w:rsidR="001F167D" w:rsidRDefault="00E44A9C">
      <w:pPr>
        <w:pStyle w:val="a3"/>
        <w:spacing w:before="194" w:line="276" w:lineRule="auto"/>
        <w:ind w:right="1275" w:firstLine="566"/>
      </w:pPr>
      <w:r>
        <w:t>К</w:t>
      </w:r>
      <w:r>
        <w:rPr>
          <w:spacing w:val="-9"/>
        </w:rPr>
        <w:t xml:space="preserve"> </w:t>
      </w:r>
      <w:r>
        <w:t>участию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привлекаться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учреждения дополнительного образования, культуры и спорта. В этом случае</w:t>
      </w:r>
      <w:r>
        <w:rPr>
          <w:spacing w:val="1"/>
        </w:rPr>
        <w:t xml:space="preserve"> </w:t>
      </w:r>
      <w:r>
        <w:t>внеурочная деятельность может проходить не только в помещении образова-</w:t>
      </w:r>
      <w:r>
        <w:rPr>
          <w:spacing w:val="1"/>
        </w:rPr>
        <w:t xml:space="preserve"> </w:t>
      </w:r>
      <w:r>
        <w:t>тельной организации, но и на территории другого учреждения (организации),</w:t>
      </w:r>
      <w:r>
        <w:rPr>
          <w:spacing w:val="1"/>
        </w:rPr>
        <w:t xml:space="preserve"> </w:t>
      </w:r>
      <w:r>
        <w:t>участвующего во внеурочной деятельности. При организации внеурочной дея-</w:t>
      </w:r>
      <w:r>
        <w:rPr>
          <w:spacing w:val="-67"/>
        </w:rPr>
        <w:t xml:space="preserve"> </w:t>
      </w:r>
      <w:r>
        <w:rPr>
          <w:spacing w:val="-1"/>
        </w:rPr>
        <w:t>тельности</w:t>
      </w:r>
      <w:r>
        <w:rPr>
          <w:spacing w:val="-14"/>
        </w:rPr>
        <w:t xml:space="preserve"> </w:t>
      </w:r>
      <w:r>
        <w:rPr>
          <w:spacing w:val="-1"/>
        </w:rPr>
        <w:t>непосредственно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этой</w:t>
      </w:r>
      <w:r>
        <w:rPr>
          <w:spacing w:val="-13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педагогические работники</w:t>
      </w:r>
      <w:r>
        <w:rPr>
          <w:spacing w:val="1"/>
        </w:rPr>
        <w:t xml:space="preserve"> </w:t>
      </w:r>
      <w:r>
        <w:t>данной организации.</w:t>
      </w:r>
    </w:p>
    <w:p w14:paraId="0BE8692B" w14:textId="77777777" w:rsidR="001F167D" w:rsidRDefault="00E44A9C">
      <w:pPr>
        <w:pStyle w:val="a3"/>
        <w:spacing w:before="200" w:line="276" w:lineRule="auto"/>
        <w:ind w:right="1273" w:firstLine="540"/>
      </w:pPr>
      <w:r>
        <w:t>Внеурочная деятельность тесно связана с дополнительным образованием</w:t>
      </w:r>
      <w:r>
        <w:rPr>
          <w:spacing w:val="1"/>
        </w:rPr>
        <w:t xml:space="preserve"> </w:t>
      </w:r>
      <w:r>
        <w:t>обучающихся в части создания условий для развития творческих интересов</w:t>
      </w:r>
      <w:r>
        <w:rPr>
          <w:spacing w:val="1"/>
        </w:rPr>
        <w:t xml:space="preserve"> </w:t>
      </w:r>
      <w:r>
        <w:t>обучающихся, включения их в художественную, техническую, спортивную и</w:t>
      </w:r>
      <w:r>
        <w:rPr>
          <w:spacing w:val="1"/>
        </w:rPr>
        <w:t xml:space="preserve"> </w:t>
      </w:r>
      <w:r>
        <w:t>другую деятельность. Объединение усилий внеурочной деятельности и допол-</w:t>
      </w:r>
      <w:r>
        <w:rPr>
          <w:spacing w:val="-67"/>
        </w:rPr>
        <w:t xml:space="preserve"> </w:t>
      </w:r>
      <w:r>
        <w:t>нительного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строится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использовании</w:t>
      </w:r>
      <w:r>
        <w:rPr>
          <w:spacing w:val="-14"/>
        </w:rPr>
        <w:t xml:space="preserve"> </w:t>
      </w:r>
      <w:r>
        <w:t>единых</w:t>
      </w:r>
      <w:r>
        <w:rPr>
          <w:spacing w:val="-8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организации.</w:t>
      </w:r>
    </w:p>
    <w:p w14:paraId="6E176093" w14:textId="77777777" w:rsidR="001F167D" w:rsidRDefault="00E44A9C">
      <w:pPr>
        <w:pStyle w:val="a4"/>
        <w:numPr>
          <w:ilvl w:val="0"/>
          <w:numId w:val="4"/>
        </w:numPr>
        <w:tabs>
          <w:tab w:val="left" w:pos="1306"/>
        </w:tabs>
        <w:spacing w:before="242" w:line="276" w:lineRule="auto"/>
        <w:ind w:right="1268" w:firstLine="0"/>
        <w:rPr>
          <w:sz w:val="26"/>
        </w:rPr>
      </w:pPr>
      <w:r>
        <w:rPr>
          <w:sz w:val="28"/>
        </w:rPr>
        <w:t>Реализация АООП УО (вариант 1) и ФАООП (вариант 2) 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матери-</w:t>
      </w:r>
      <w:r>
        <w:rPr>
          <w:spacing w:val="1"/>
          <w:sz w:val="28"/>
        </w:rPr>
        <w:t xml:space="preserve"> </w:t>
      </w:r>
      <w:r>
        <w:rPr>
          <w:sz w:val="28"/>
        </w:rPr>
        <w:t>ально-технических условий. Реализация АООП УО (вариант 1) и АООП (вари-</w:t>
      </w:r>
      <w:r>
        <w:rPr>
          <w:spacing w:val="-67"/>
          <w:sz w:val="28"/>
        </w:rPr>
        <w:t xml:space="preserve"> </w:t>
      </w:r>
      <w:r>
        <w:rPr>
          <w:sz w:val="28"/>
        </w:rPr>
        <w:t>ант 2) обеспечивается педагогическими, руководящими и иными работниками,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16"/>
          <w:sz w:val="28"/>
        </w:rPr>
        <w:t xml:space="preserve"> </w:t>
      </w:r>
      <w:r>
        <w:rPr>
          <w:sz w:val="28"/>
        </w:rPr>
        <w:t>квалификацион-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ным требованиям, установленным в Едином квалификационном </w:t>
      </w:r>
      <w:hyperlink r:id="rId16">
        <w:r>
          <w:rPr>
            <w:sz w:val="28"/>
          </w:rPr>
          <w:t>справочнике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должностей руководителей, специалистов и служащих, раздел "Квалификаци-</w:t>
      </w:r>
      <w:r>
        <w:rPr>
          <w:spacing w:val="1"/>
          <w:sz w:val="28"/>
        </w:rPr>
        <w:t xml:space="preserve"> </w:t>
      </w:r>
      <w:r>
        <w:rPr>
          <w:sz w:val="28"/>
        </w:rPr>
        <w:t>онные характеристики должностей работников образования", утвержденном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Минздравсоцразвития России от 26 августа 2010 г. N 761н (зареги-</w:t>
      </w:r>
      <w:r>
        <w:rPr>
          <w:spacing w:val="1"/>
          <w:sz w:val="28"/>
        </w:rPr>
        <w:t xml:space="preserve"> </w:t>
      </w:r>
      <w:r>
        <w:rPr>
          <w:sz w:val="28"/>
        </w:rPr>
        <w:t>стрирован Минюстом России 6 октября 2010 г., регистрационный N 18638) 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 внесенными приказом Минздравсоцразвития России от 31 мая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2011 г. N 448н (зарегистрирован Минюстом России </w:t>
      </w:r>
      <w:r>
        <w:rPr>
          <w:sz w:val="28"/>
        </w:rPr>
        <w:t>1 июля 2011 г., регистраци-</w:t>
      </w:r>
      <w:r>
        <w:rPr>
          <w:spacing w:val="-67"/>
          <w:sz w:val="28"/>
        </w:rPr>
        <w:t xml:space="preserve"> </w:t>
      </w:r>
      <w:r>
        <w:rPr>
          <w:sz w:val="28"/>
        </w:rPr>
        <w:t>онный N 212240), в профессиональных стандартах "</w:t>
      </w:r>
      <w:hyperlink r:id="rId17">
        <w:r>
          <w:rPr>
            <w:sz w:val="28"/>
          </w:rPr>
          <w:t>Педагог</w:t>
        </w:r>
      </w:hyperlink>
      <w:r>
        <w:rPr>
          <w:sz w:val="28"/>
        </w:rPr>
        <w:t xml:space="preserve"> (педагогическая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в сфере дошкольного, начального общего,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образования) (воспитатель, учитель)", утвержденном прика-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зом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Минтруда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18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октября</w:t>
      </w:r>
      <w:r>
        <w:rPr>
          <w:spacing w:val="-11"/>
          <w:sz w:val="28"/>
        </w:rPr>
        <w:t xml:space="preserve"> </w:t>
      </w:r>
      <w:r>
        <w:rPr>
          <w:sz w:val="28"/>
        </w:rPr>
        <w:t>2013</w:t>
      </w:r>
      <w:r>
        <w:rPr>
          <w:spacing w:val="-16"/>
          <w:sz w:val="28"/>
        </w:rPr>
        <w:t xml:space="preserve"> </w:t>
      </w:r>
      <w:r>
        <w:rPr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z w:val="28"/>
        </w:rPr>
        <w:t>N</w:t>
      </w:r>
      <w:r>
        <w:rPr>
          <w:spacing w:val="-16"/>
          <w:sz w:val="28"/>
        </w:rPr>
        <w:t xml:space="preserve"> </w:t>
      </w:r>
      <w:r>
        <w:rPr>
          <w:sz w:val="28"/>
        </w:rPr>
        <w:t>544н</w:t>
      </w:r>
      <w:r>
        <w:rPr>
          <w:spacing w:val="-17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15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России 6 декабря 2013 г. регистрационный N 30550) с изменениями, внесен-</w:t>
      </w:r>
      <w:r>
        <w:rPr>
          <w:spacing w:val="1"/>
          <w:sz w:val="28"/>
        </w:rPr>
        <w:t xml:space="preserve"> </w:t>
      </w:r>
      <w:r>
        <w:rPr>
          <w:sz w:val="28"/>
        </w:rPr>
        <w:t>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16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5</w:t>
      </w:r>
      <w:r>
        <w:rPr>
          <w:spacing w:val="-16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14"/>
          <w:sz w:val="28"/>
        </w:rPr>
        <w:t xml:space="preserve"> </w:t>
      </w:r>
      <w:r>
        <w:rPr>
          <w:sz w:val="28"/>
        </w:rPr>
        <w:t>2016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  <w:r>
        <w:rPr>
          <w:spacing w:val="-17"/>
          <w:sz w:val="28"/>
        </w:rPr>
        <w:t xml:space="preserve"> </w:t>
      </w:r>
      <w:r>
        <w:rPr>
          <w:sz w:val="28"/>
        </w:rPr>
        <w:t>N</w:t>
      </w:r>
      <w:r>
        <w:rPr>
          <w:spacing w:val="-18"/>
          <w:sz w:val="28"/>
        </w:rPr>
        <w:t xml:space="preserve"> </w:t>
      </w:r>
      <w:r>
        <w:rPr>
          <w:sz w:val="28"/>
        </w:rPr>
        <w:t>422н</w:t>
      </w:r>
      <w:r>
        <w:rPr>
          <w:spacing w:val="-15"/>
          <w:sz w:val="28"/>
        </w:rPr>
        <w:t xml:space="preserve"> </w:t>
      </w:r>
      <w:r>
        <w:rPr>
          <w:sz w:val="28"/>
        </w:rPr>
        <w:t>(зарегистрирован</w:t>
      </w:r>
    </w:p>
    <w:p w14:paraId="11E0CBF6" w14:textId="77777777" w:rsidR="001F167D" w:rsidRDefault="001F167D">
      <w:pPr>
        <w:spacing w:line="276" w:lineRule="auto"/>
        <w:jc w:val="both"/>
        <w:rPr>
          <w:sz w:val="26"/>
        </w:rPr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77FD46D9" w14:textId="77777777" w:rsidR="001F167D" w:rsidRDefault="00E44A9C">
      <w:pPr>
        <w:pStyle w:val="a3"/>
        <w:spacing w:before="74" w:line="276" w:lineRule="auto"/>
        <w:ind w:right="1268"/>
      </w:pPr>
      <w:r>
        <w:t>Минюстом России 23 августа 2016 г. регистрационный N 43326), от 25 декабря</w:t>
      </w:r>
      <w:r>
        <w:rPr>
          <w:spacing w:val="-67"/>
        </w:rPr>
        <w:t xml:space="preserve"> </w:t>
      </w:r>
      <w:r>
        <w:t>2014 г. N 1115н (зарегистрирован Минюстом России 19 февраля 2015 г., реги-</w:t>
      </w:r>
      <w:r>
        <w:rPr>
          <w:spacing w:val="1"/>
        </w:rPr>
        <w:t xml:space="preserve"> </w:t>
      </w:r>
      <w:r>
        <w:t>страционный</w:t>
      </w:r>
      <w:r>
        <w:rPr>
          <w:spacing w:val="1"/>
        </w:rPr>
        <w:t xml:space="preserve"> </w:t>
      </w:r>
      <w:r>
        <w:t>N 36091), "</w:t>
      </w:r>
      <w:hyperlink r:id="rId18">
        <w:r>
          <w:rPr>
            <w:color w:val="0000FF"/>
          </w:rPr>
          <w:t xml:space="preserve">Педагог-психолог </w:t>
        </w:r>
      </w:hyperlink>
      <w:r>
        <w:t>(психолог в сфере образования)",</w:t>
      </w:r>
      <w:r>
        <w:rPr>
          <w:spacing w:val="1"/>
        </w:rPr>
        <w:t xml:space="preserve"> </w:t>
      </w:r>
      <w:r>
        <w:t>утвержденном приказом Минтруда России от 24 июля 2015 г. N 514н (зареги-</w:t>
      </w:r>
      <w:r>
        <w:rPr>
          <w:spacing w:val="1"/>
        </w:rPr>
        <w:t xml:space="preserve"> </w:t>
      </w:r>
      <w:r>
        <w:t>стрирован Минюстом России 18 августа 2015 г., регистрационный N 38575);</w:t>
      </w:r>
      <w:r>
        <w:rPr>
          <w:spacing w:val="1"/>
        </w:rPr>
        <w:t xml:space="preserve"> </w:t>
      </w:r>
      <w:r>
        <w:rPr>
          <w:spacing w:val="-1"/>
        </w:rPr>
        <w:t>"</w:t>
      </w:r>
      <w:hyperlink r:id="rId19">
        <w:r>
          <w:rPr>
            <w:color w:val="0000FF"/>
            <w:spacing w:val="-1"/>
          </w:rPr>
          <w:t>Специалист</w:t>
        </w:r>
        <w:r>
          <w:rPr>
            <w:color w:val="0000FF"/>
            <w:spacing w:val="-12"/>
          </w:rPr>
          <w:t xml:space="preserve"> </w:t>
        </w:r>
      </w:hyperlink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области</w:t>
      </w:r>
      <w:r>
        <w:rPr>
          <w:spacing w:val="-10"/>
        </w:rPr>
        <w:t xml:space="preserve"> </w:t>
      </w:r>
      <w:r>
        <w:rPr>
          <w:spacing w:val="-1"/>
        </w:rPr>
        <w:t>воспитания",</w:t>
      </w:r>
      <w:r>
        <w:rPr>
          <w:spacing w:val="-11"/>
        </w:rPr>
        <w:t xml:space="preserve"> </w:t>
      </w:r>
      <w:r>
        <w:t>утвержденном</w:t>
      </w:r>
      <w:r>
        <w:rPr>
          <w:spacing w:val="-12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Минтруда</w:t>
      </w:r>
      <w:r>
        <w:rPr>
          <w:spacing w:val="-12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2017</w:t>
      </w:r>
      <w:r>
        <w:rPr>
          <w:spacing w:val="-3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10н</w:t>
      </w:r>
      <w:r>
        <w:rPr>
          <w:spacing w:val="-5"/>
        </w:rPr>
        <w:t xml:space="preserve"> </w:t>
      </w:r>
      <w:r>
        <w:t>(зарегистрирован</w:t>
      </w:r>
      <w:r>
        <w:rPr>
          <w:spacing w:val="-5"/>
        </w:rPr>
        <w:t xml:space="preserve"> </w:t>
      </w:r>
      <w:r>
        <w:t>Минюстом</w:t>
      </w:r>
      <w:r>
        <w:rPr>
          <w:spacing w:val="-5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2017</w:t>
      </w:r>
      <w:r>
        <w:rPr>
          <w:spacing w:val="-5"/>
        </w:rPr>
        <w:t xml:space="preserve"> </w:t>
      </w:r>
      <w:r>
        <w:t>г.,</w:t>
      </w:r>
      <w:r>
        <w:rPr>
          <w:spacing w:val="-68"/>
        </w:rPr>
        <w:t xml:space="preserve"> </w:t>
      </w:r>
      <w:r>
        <w:t>регистрационный N 45406); "</w:t>
      </w:r>
      <w:hyperlink r:id="rId20">
        <w:r>
          <w:rPr>
            <w:color w:val="0000FF"/>
          </w:rPr>
          <w:t xml:space="preserve">Ассистент </w:t>
        </w:r>
      </w:hyperlink>
      <w:r>
        <w:t>(помощник) по оказанию технической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инвалидами</w:t>
      </w:r>
      <w:r>
        <w:rPr>
          <w:spacing w:val="-13"/>
        </w:rPr>
        <w:t xml:space="preserve"> </w:t>
      </w:r>
      <w:r>
        <w:t>лицам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ограниченными</w:t>
      </w:r>
      <w:r>
        <w:rPr>
          <w:spacing w:val="-13"/>
        </w:rPr>
        <w:t xml:space="preserve"> </w:t>
      </w:r>
      <w:r>
        <w:t>возможностями</w:t>
      </w:r>
      <w:r>
        <w:rPr>
          <w:spacing w:val="-14"/>
        </w:rPr>
        <w:t xml:space="preserve"> </w:t>
      </w:r>
      <w:r>
        <w:t>здоровья",</w:t>
      </w:r>
      <w:r>
        <w:rPr>
          <w:spacing w:val="-14"/>
        </w:rPr>
        <w:t xml:space="preserve"> </w:t>
      </w:r>
      <w:r>
        <w:t>утвер-</w:t>
      </w:r>
      <w:r>
        <w:rPr>
          <w:spacing w:val="-67"/>
        </w:rPr>
        <w:t xml:space="preserve"> </w:t>
      </w:r>
      <w:r>
        <w:t>жденном приказом Минтруда России от 12 апреля 2017 г. N 351 н (зарегистри-</w:t>
      </w:r>
      <w:r>
        <w:rPr>
          <w:spacing w:val="-67"/>
        </w:rPr>
        <w:t xml:space="preserve"> </w:t>
      </w:r>
      <w:r>
        <w:t>рован</w:t>
      </w:r>
      <w:r>
        <w:rPr>
          <w:spacing w:val="-1"/>
        </w:rPr>
        <w:t xml:space="preserve"> </w:t>
      </w:r>
      <w:r>
        <w:t>Минюстом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2017 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N</w:t>
      </w:r>
      <w:r>
        <w:rPr>
          <w:spacing w:val="3"/>
        </w:rPr>
        <w:t xml:space="preserve"> </w:t>
      </w:r>
      <w:r>
        <w:t>46612).</w:t>
      </w:r>
    </w:p>
    <w:p w14:paraId="4A93F2A9" w14:textId="77777777" w:rsidR="001F167D" w:rsidRDefault="00E44A9C">
      <w:pPr>
        <w:pStyle w:val="a3"/>
        <w:spacing w:before="37" w:line="276" w:lineRule="auto"/>
        <w:ind w:right="1271" w:firstLine="708"/>
      </w:pPr>
      <w:r>
        <w:t>В объем финансового обеспечения реализации АООП УО (вариант 1) и</w:t>
      </w:r>
      <w:r>
        <w:rPr>
          <w:spacing w:val="1"/>
        </w:rPr>
        <w:t xml:space="preserve"> </w:t>
      </w:r>
      <w:r>
        <w:t>ФАООП (вариант 2) включаются затраты на оплату труда педагогических ра-</w:t>
      </w:r>
      <w:r>
        <w:rPr>
          <w:spacing w:val="1"/>
        </w:rPr>
        <w:t xml:space="preserve"> </w:t>
      </w:r>
      <w:r>
        <w:rPr>
          <w:spacing w:val="-1"/>
        </w:rPr>
        <w:t xml:space="preserve">ботников с учетом </w:t>
      </w:r>
      <w:r>
        <w:t>специальных условий получения образования обучающи-</w:t>
      </w:r>
      <w:r>
        <w:rPr>
          <w:spacing w:val="1"/>
        </w:rPr>
        <w:t xml:space="preserve"> </w:t>
      </w:r>
      <w:r>
        <w:t>мися с умеренной, тяжелой и глубокой умственной отсталостью (интеллекту-</w:t>
      </w:r>
      <w:r>
        <w:rPr>
          <w:spacing w:val="1"/>
        </w:rPr>
        <w:t xml:space="preserve"> </w:t>
      </w:r>
      <w:r>
        <w:t>альными нарушениями), тяжелыми и множественными нарушениями развития</w:t>
      </w:r>
      <w:r>
        <w:rPr>
          <w:spacing w:val="-67"/>
        </w:rPr>
        <w:t xml:space="preserve"> </w:t>
      </w:r>
      <w:r>
        <w:t>(</w:t>
      </w:r>
      <w:hyperlink r:id="rId21">
        <w:r>
          <w:rPr>
            <w:color w:val="0000FF"/>
          </w:rPr>
          <w:t>части 2</w:t>
        </w:r>
        <w:r>
          <w:t xml:space="preserve">, </w:t>
        </w:r>
      </w:hyperlink>
      <w:hyperlink r:id="rId22">
        <w:r>
          <w:rPr>
            <w:color w:val="0000FF"/>
          </w:rPr>
          <w:t xml:space="preserve">3 статьи 99 </w:t>
        </w:r>
      </w:hyperlink>
      <w:r>
        <w:t>Федерального закона от 29 декабря 2012 г. N 273-ФЗ 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Федерации").</w:t>
      </w:r>
    </w:p>
    <w:p w14:paraId="28D112BD" w14:textId="77777777" w:rsidR="001F167D" w:rsidRDefault="00E44A9C">
      <w:pPr>
        <w:pStyle w:val="a3"/>
        <w:spacing w:before="31" w:line="276" w:lineRule="auto"/>
        <w:ind w:right="1269" w:firstLine="708"/>
      </w:pPr>
      <w:r>
        <w:t>Материально-технические условия реализации АООП УО (вариант 1) и</w:t>
      </w:r>
      <w:r>
        <w:rPr>
          <w:spacing w:val="1"/>
        </w:rPr>
        <w:t xml:space="preserve"> </w:t>
      </w:r>
      <w:r>
        <w:t>АООП (вариант 2) должны обеспечивать возможность достижения обучающи-</w:t>
      </w:r>
      <w:r>
        <w:rPr>
          <w:spacing w:val="-67"/>
        </w:rPr>
        <w:t xml:space="preserve"> </w:t>
      </w:r>
      <w:r>
        <w:t xml:space="preserve">мися установленных </w:t>
      </w:r>
      <w:hyperlink r:id="rId23">
        <w:r>
          <w:rPr>
            <w:color w:val="0000FF"/>
          </w:rPr>
          <w:t>Стандартом</w:t>
        </w:r>
      </w:hyperlink>
      <w:r>
        <w:rPr>
          <w:color w:val="0000FF"/>
        </w:rPr>
        <w:t xml:space="preserve"> </w:t>
      </w:r>
      <w:r>
        <w:t>и федеральным государственным образова-</w:t>
      </w:r>
      <w:r>
        <w:rPr>
          <w:spacing w:val="1"/>
        </w:rPr>
        <w:t xml:space="preserve"> </w:t>
      </w:r>
      <w:r>
        <w:t>тельным стандартом начального общего образования обучающихся с ограни-</w:t>
      </w:r>
      <w:r>
        <w:rPr>
          <w:spacing w:val="1"/>
        </w:rPr>
        <w:t xml:space="preserve"> </w:t>
      </w:r>
      <w:r>
        <w:t>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здоровья,</w:t>
      </w:r>
      <w:r>
        <w:rPr>
          <w:spacing w:val="-8"/>
        </w:rPr>
        <w:t xml:space="preserve"> </w:t>
      </w:r>
      <w:r>
        <w:t>утвержденным</w:t>
      </w:r>
      <w:r>
        <w:rPr>
          <w:spacing w:val="-9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об-</w:t>
      </w:r>
      <w:r>
        <w:rPr>
          <w:spacing w:val="-68"/>
        </w:rPr>
        <w:t xml:space="preserve"> </w:t>
      </w:r>
      <w:r>
        <w:t>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19</w:t>
      </w:r>
      <w:r>
        <w:rPr>
          <w:spacing w:val="-9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2014</w:t>
      </w:r>
      <w:r>
        <w:rPr>
          <w:spacing w:val="-5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1598</w:t>
      </w:r>
      <w:r>
        <w:rPr>
          <w:spacing w:val="-6"/>
        </w:rPr>
        <w:t xml:space="preserve"> </w:t>
      </w:r>
      <w:r>
        <w:t>(зареги-</w:t>
      </w:r>
      <w:r>
        <w:rPr>
          <w:spacing w:val="-67"/>
        </w:rPr>
        <w:t xml:space="preserve"> </w:t>
      </w:r>
      <w:r>
        <w:t>стрирован</w:t>
      </w:r>
      <w:r>
        <w:rPr>
          <w:spacing w:val="-14"/>
        </w:rPr>
        <w:t xml:space="preserve"> </w:t>
      </w:r>
      <w:r>
        <w:t>Минюстом</w:t>
      </w:r>
      <w:r>
        <w:rPr>
          <w:spacing w:val="-15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февраля</w:t>
      </w:r>
      <w:r>
        <w:rPr>
          <w:spacing w:val="-15"/>
        </w:rPr>
        <w:t xml:space="preserve"> </w:t>
      </w:r>
      <w:r>
        <w:t>2015</w:t>
      </w:r>
      <w:r>
        <w:rPr>
          <w:spacing w:val="-13"/>
        </w:rPr>
        <w:t xml:space="preserve"> </w:t>
      </w:r>
      <w:r>
        <w:t>г.,</w:t>
      </w:r>
      <w:r>
        <w:rPr>
          <w:spacing w:val="-16"/>
        </w:rPr>
        <w:t xml:space="preserve"> </w:t>
      </w:r>
      <w:r>
        <w:t>регистрационный</w:t>
      </w:r>
      <w:r>
        <w:rPr>
          <w:spacing w:val="-14"/>
        </w:rPr>
        <w:t xml:space="preserve"> </w:t>
      </w:r>
      <w:r>
        <w:t>N</w:t>
      </w:r>
      <w:r>
        <w:rPr>
          <w:spacing w:val="-16"/>
        </w:rPr>
        <w:t xml:space="preserve"> </w:t>
      </w:r>
      <w:r>
        <w:t>35847)</w:t>
      </w:r>
      <w:r>
        <w:rPr>
          <w:spacing w:val="-14"/>
        </w:rPr>
        <w:t xml:space="preserve"> </w:t>
      </w:r>
      <w:r>
        <w:t>тре-</w:t>
      </w:r>
      <w:r>
        <w:rPr>
          <w:spacing w:val="-68"/>
        </w:rPr>
        <w:t xml:space="preserve"> </w:t>
      </w:r>
      <w:r>
        <w:t>бований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(возможным</w:t>
      </w:r>
      <w:r>
        <w:rPr>
          <w:spacing w:val="-6"/>
        </w:rPr>
        <w:t xml:space="preserve"> </w:t>
      </w:r>
      <w:r>
        <w:t>результатам)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(вариант</w:t>
      </w:r>
      <w:r>
        <w:rPr>
          <w:spacing w:val="-67"/>
        </w:rPr>
        <w:t xml:space="preserve"> </w:t>
      </w:r>
      <w:r>
        <w:t>1)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t>2).</w:t>
      </w:r>
    </w:p>
    <w:p w14:paraId="77C8B23A" w14:textId="77777777" w:rsidR="001F167D" w:rsidRDefault="001F167D">
      <w:pPr>
        <w:pStyle w:val="a3"/>
        <w:ind w:left="0"/>
        <w:jc w:val="left"/>
        <w:rPr>
          <w:sz w:val="30"/>
        </w:rPr>
      </w:pPr>
    </w:p>
    <w:p w14:paraId="696A458B" w14:textId="77777777" w:rsidR="001F167D" w:rsidRDefault="001F167D">
      <w:pPr>
        <w:pStyle w:val="a3"/>
        <w:spacing w:before="1"/>
        <w:ind w:left="0"/>
        <w:jc w:val="left"/>
        <w:rPr>
          <w:sz w:val="44"/>
        </w:rPr>
      </w:pPr>
    </w:p>
    <w:p w14:paraId="2CFAC3AF" w14:textId="77777777" w:rsidR="001F167D" w:rsidRDefault="00E44A9C">
      <w:pPr>
        <w:pStyle w:val="11"/>
        <w:numPr>
          <w:ilvl w:val="0"/>
          <w:numId w:val="4"/>
        </w:numPr>
        <w:tabs>
          <w:tab w:val="left" w:pos="1306"/>
        </w:tabs>
        <w:ind w:left="1305" w:hanging="494"/>
        <w:jc w:val="both"/>
        <w:rPr>
          <w:sz w:val="26"/>
        </w:rPr>
      </w:pPr>
      <w:r>
        <w:t>Федеральный</w:t>
      </w:r>
      <w:r>
        <w:rPr>
          <w:spacing w:val="-11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работы.</w:t>
      </w:r>
    </w:p>
    <w:p w14:paraId="2B31D06A" w14:textId="77777777" w:rsidR="001F167D" w:rsidRDefault="001F167D">
      <w:pPr>
        <w:pStyle w:val="a3"/>
        <w:spacing w:before="5"/>
        <w:ind w:left="0"/>
        <w:jc w:val="left"/>
        <w:rPr>
          <w:b/>
          <w:sz w:val="36"/>
        </w:rPr>
      </w:pPr>
    </w:p>
    <w:p w14:paraId="3115430F" w14:textId="77777777" w:rsidR="001F167D" w:rsidRDefault="00E44A9C">
      <w:pPr>
        <w:pStyle w:val="a3"/>
        <w:spacing w:line="276" w:lineRule="auto"/>
        <w:ind w:right="1278"/>
      </w:pPr>
      <w:r>
        <w:t>Федеральный календарный план воспитательной работы является единым 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14:paraId="17BA540B" w14:textId="77777777" w:rsidR="001F167D" w:rsidRDefault="001F167D">
      <w:pPr>
        <w:pStyle w:val="a3"/>
        <w:spacing w:before="4"/>
        <w:ind w:left="0"/>
        <w:jc w:val="left"/>
        <w:rPr>
          <w:sz w:val="33"/>
        </w:rPr>
      </w:pPr>
    </w:p>
    <w:p w14:paraId="6236E94F" w14:textId="77777777" w:rsidR="001F167D" w:rsidRDefault="00E44A9C">
      <w:pPr>
        <w:pStyle w:val="a3"/>
        <w:spacing w:line="276" w:lineRule="auto"/>
        <w:ind w:right="1284"/>
      </w:pPr>
      <w:r>
        <w:t>Федеральный календарный план воспитательной работы может быть реализо-</w:t>
      </w:r>
      <w:r>
        <w:rPr>
          <w:spacing w:val="1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урочной и внеурочной</w:t>
      </w:r>
      <w:r>
        <w:rPr>
          <w:spacing w:val="-1"/>
        </w:rPr>
        <w:t xml:space="preserve"> </w:t>
      </w:r>
      <w:r>
        <w:t>деятельности.</w:t>
      </w:r>
    </w:p>
    <w:p w14:paraId="6FA16831" w14:textId="77777777" w:rsidR="001F167D" w:rsidRDefault="001F167D">
      <w:pPr>
        <w:spacing w:line="276" w:lineRule="auto"/>
        <w:sectPr w:rsidR="001F167D">
          <w:pgSz w:w="11910" w:h="16840"/>
          <w:pgMar w:top="1040" w:right="0" w:bottom="280" w:left="320" w:header="720" w:footer="720" w:gutter="0"/>
          <w:cols w:space="720"/>
        </w:sectPr>
      </w:pPr>
    </w:p>
    <w:p w14:paraId="1E27209B" w14:textId="77777777" w:rsidR="001F167D" w:rsidRDefault="00E44A9C">
      <w:pPr>
        <w:pStyle w:val="a3"/>
        <w:spacing w:before="74" w:line="276" w:lineRule="auto"/>
        <w:ind w:right="1273"/>
      </w:pPr>
      <w:r>
        <w:t>Образовательные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наряду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федеральным</w:t>
      </w:r>
      <w:r>
        <w:rPr>
          <w:spacing w:val="-15"/>
        </w:rPr>
        <w:t xml:space="preserve"> </w:t>
      </w:r>
      <w:r>
        <w:t>календарным</w:t>
      </w:r>
      <w:r>
        <w:rPr>
          <w:spacing w:val="-12"/>
        </w:rPr>
        <w:t xml:space="preserve"> </w:t>
      </w:r>
      <w:r>
        <w:t>пла-</w:t>
      </w:r>
      <w:r>
        <w:rPr>
          <w:spacing w:val="-68"/>
        </w:rPr>
        <w:t xml:space="preserve"> </w:t>
      </w:r>
      <w:r>
        <w:t>ном воспитательной работы проводить иные мероприятия согласно федераль-</w:t>
      </w:r>
      <w:r>
        <w:rPr>
          <w:spacing w:val="1"/>
        </w:rPr>
        <w:t xml:space="preserve"> </w:t>
      </w:r>
      <w:r>
        <w:t>ной рабочей программе воспитания, по ключевым направлениям воспитания 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обучающихся.</w:t>
      </w:r>
    </w:p>
    <w:p w14:paraId="5E1A9713" w14:textId="77777777" w:rsidR="001F167D" w:rsidRDefault="001F167D">
      <w:pPr>
        <w:pStyle w:val="a3"/>
        <w:spacing w:before="5"/>
        <w:ind w:left="0"/>
        <w:jc w:val="left"/>
        <w:rPr>
          <w:sz w:val="33"/>
        </w:rPr>
      </w:pPr>
    </w:p>
    <w:p w14:paraId="3D2299A8" w14:textId="77777777" w:rsidR="001F167D" w:rsidRDefault="00E44A9C">
      <w:pPr>
        <w:pStyle w:val="a3"/>
        <w:spacing w:line="276" w:lineRule="auto"/>
        <w:ind w:right="1273"/>
      </w:pPr>
      <w:r>
        <w:t>Все</w:t>
      </w:r>
      <w:r>
        <w:rPr>
          <w:spacing w:val="-11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проводиться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8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возрастных,</w:t>
      </w:r>
      <w:r>
        <w:rPr>
          <w:spacing w:val="-7"/>
        </w:rPr>
        <w:t xml:space="preserve"> </w:t>
      </w:r>
      <w:r>
        <w:t>физиологических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осо-</w:t>
      </w:r>
      <w:r>
        <w:rPr>
          <w:spacing w:val="-68"/>
        </w:rPr>
        <w:t xml:space="preserve"> </w:t>
      </w:r>
      <w:r>
        <w:t>бенностей обучающихся,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отсталостью.</w:t>
      </w:r>
    </w:p>
    <w:p w14:paraId="736D8F21" w14:textId="77777777" w:rsidR="001F167D" w:rsidRDefault="00E44A9C">
      <w:pPr>
        <w:pStyle w:val="a3"/>
        <w:spacing w:before="34" w:line="276" w:lineRule="auto"/>
        <w:ind w:right="1271"/>
      </w:pPr>
      <w:r>
        <w:t>При разработке плана учитываются: индивидуальные планы классных руково-</w:t>
      </w:r>
      <w:r>
        <w:rPr>
          <w:spacing w:val="-67"/>
        </w:rPr>
        <w:t xml:space="preserve"> </w:t>
      </w:r>
      <w:r>
        <w:rPr>
          <w:spacing w:val="-1"/>
        </w:rPr>
        <w:t xml:space="preserve">дителей; рабочие программы </w:t>
      </w:r>
      <w:r>
        <w:t>учителей по изучаемым в общеобразовательной</w:t>
      </w:r>
      <w:r>
        <w:rPr>
          <w:spacing w:val="1"/>
        </w:rPr>
        <w:t xml:space="preserve"> </w:t>
      </w:r>
      <w:r>
        <w:t>организации учебным предметам, курсам, модулям; план, рабочие программы</w:t>
      </w:r>
      <w:r>
        <w:rPr>
          <w:spacing w:val="1"/>
        </w:rPr>
        <w:t xml:space="preserve"> </w:t>
      </w:r>
      <w:r>
        <w:t>учебных курсов, занятий внеурочной деятельности; планы органов самоуправ-</w:t>
      </w:r>
      <w:r>
        <w:rPr>
          <w:spacing w:val="-67"/>
        </w:rPr>
        <w:t xml:space="preserve"> </w:t>
      </w:r>
      <w:r>
        <w:rPr>
          <w:spacing w:val="-1"/>
        </w:rPr>
        <w:t xml:space="preserve">ления в общеобразовательной организации, </w:t>
      </w:r>
      <w:r>
        <w:t>ученического самоуправления, вза-</w:t>
      </w:r>
      <w:r>
        <w:rPr>
          <w:spacing w:val="-68"/>
        </w:rPr>
        <w:t xml:space="preserve"> </w:t>
      </w:r>
      <w:r>
        <w:t>имодействия с социальными партнерами согласно договорам, соглашениям с</w:t>
      </w:r>
      <w:r>
        <w:rPr>
          <w:spacing w:val="1"/>
        </w:rPr>
        <w:t xml:space="preserve"> </w:t>
      </w:r>
      <w:r>
        <w:t>ними;</w:t>
      </w:r>
      <w:r>
        <w:rPr>
          <w:spacing w:val="-10"/>
        </w:rPr>
        <w:t xml:space="preserve"> </w:t>
      </w:r>
      <w:r>
        <w:t>планы</w:t>
      </w:r>
      <w:r>
        <w:rPr>
          <w:spacing w:val="-1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психологической</w:t>
      </w:r>
      <w:r>
        <w:rPr>
          <w:spacing w:val="-9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школьного</w:t>
      </w:r>
      <w:r>
        <w:rPr>
          <w:spacing w:val="-11"/>
        </w:rPr>
        <w:t xml:space="preserve"> </w:t>
      </w:r>
      <w:r>
        <w:t>психолога,</w:t>
      </w:r>
      <w:r>
        <w:rPr>
          <w:spacing w:val="-11"/>
        </w:rPr>
        <w:t xml:space="preserve"> </w:t>
      </w:r>
      <w:r>
        <w:t>соци-</w:t>
      </w:r>
      <w:r>
        <w:rPr>
          <w:spacing w:val="-67"/>
        </w:rPr>
        <w:t xml:space="preserve"> </w:t>
      </w:r>
      <w:r>
        <w:t>альных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другая</w:t>
      </w:r>
      <w:r>
        <w:rPr>
          <w:spacing w:val="-10"/>
        </w:rPr>
        <w:t xml:space="preserve"> </w:t>
      </w:r>
      <w:r>
        <w:t>документация,</w:t>
      </w:r>
      <w:r>
        <w:rPr>
          <w:spacing w:val="-14"/>
        </w:rPr>
        <w:t xml:space="preserve"> </w:t>
      </w:r>
      <w:r>
        <w:t>которая</w:t>
      </w:r>
      <w:r>
        <w:rPr>
          <w:spacing w:val="-12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со-</w:t>
      </w:r>
      <w:r>
        <w:rPr>
          <w:spacing w:val="-68"/>
        </w:rPr>
        <w:t xml:space="preserve"> </w:t>
      </w:r>
      <w:r>
        <w:t>ответствовать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плана.</w:t>
      </w:r>
    </w:p>
    <w:p w14:paraId="4D18E1AB" w14:textId="77777777" w:rsidR="001F167D" w:rsidRDefault="00E44A9C">
      <w:pPr>
        <w:pStyle w:val="a3"/>
        <w:spacing w:line="276" w:lineRule="auto"/>
        <w:ind w:right="1271"/>
      </w:pPr>
      <w:r>
        <w:t>Перечень основных государственных и народных праздников, памятных дат в</w:t>
      </w:r>
      <w:r>
        <w:rPr>
          <w:spacing w:val="1"/>
        </w:rPr>
        <w:t xml:space="preserve"> </w:t>
      </w:r>
      <w:r>
        <w:t>календарном плане воспитательной работы Организации дополняется и актуа-</w:t>
      </w:r>
      <w:r>
        <w:rPr>
          <w:spacing w:val="1"/>
        </w:rPr>
        <w:t xml:space="preserve"> </w:t>
      </w:r>
      <w:r>
        <w:t>лизируется ежегодно в соответствии с памятными датами, юбилеями общерос-</w:t>
      </w:r>
      <w:r>
        <w:rPr>
          <w:spacing w:val="-67"/>
        </w:rPr>
        <w:t xml:space="preserve"> </w:t>
      </w:r>
      <w:r>
        <w:t>сийского, регионального, местного значения, памятными датами Организации,</w:t>
      </w:r>
      <w:r>
        <w:rPr>
          <w:spacing w:val="-67"/>
        </w:rPr>
        <w:t xml:space="preserve"> </w:t>
      </w:r>
      <w:r>
        <w:t>документами Президента Российской Федерации, Правительства Российской</w:t>
      </w:r>
      <w:r>
        <w:rPr>
          <w:spacing w:val="1"/>
        </w:rPr>
        <w:t xml:space="preserve"> </w:t>
      </w:r>
      <w:r>
        <w:t>Федерации, перечнями рекомендуемых воспитательных событий Министер-</w:t>
      </w:r>
      <w:r>
        <w:rPr>
          <w:spacing w:val="1"/>
        </w:rPr>
        <w:t xml:space="preserve"> </w:t>
      </w:r>
      <w:r>
        <w:t>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методическими</w:t>
      </w:r>
      <w:r>
        <w:rPr>
          <w:spacing w:val="-12"/>
        </w:rPr>
        <w:t xml:space="preserve"> </w:t>
      </w:r>
      <w:r>
        <w:t>рекомендациями</w:t>
      </w:r>
      <w:r>
        <w:rPr>
          <w:spacing w:val="-5"/>
        </w:rPr>
        <w:t xml:space="preserve"> </w:t>
      </w:r>
      <w:r>
        <w:t>ис-</w:t>
      </w:r>
      <w:r>
        <w:rPr>
          <w:spacing w:val="-67"/>
        </w:rPr>
        <w:t xml:space="preserve"> </w:t>
      </w:r>
      <w:r>
        <w:t>полнительных</w:t>
      </w:r>
      <w:r>
        <w:rPr>
          <w:spacing w:val="-1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власти 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образования.</w:t>
      </w:r>
    </w:p>
    <w:sectPr w:rsidR="001F167D" w:rsidSect="001F167D">
      <w:pgSz w:w="11910" w:h="16840"/>
      <w:pgMar w:top="1040" w:right="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69D5E" w14:textId="77777777" w:rsidR="00EF3206" w:rsidRDefault="00EF3206" w:rsidP="001D092F">
      <w:r>
        <w:separator/>
      </w:r>
    </w:p>
  </w:endnote>
  <w:endnote w:type="continuationSeparator" w:id="0">
    <w:p w14:paraId="1EB583C2" w14:textId="77777777" w:rsidR="00EF3206" w:rsidRDefault="00EF3206" w:rsidP="001D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D618B" w14:textId="77777777" w:rsidR="001D092F" w:rsidRDefault="001D092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460A4" w14:textId="77777777" w:rsidR="001D092F" w:rsidRDefault="001D092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5C076" w14:textId="77777777" w:rsidR="001D092F" w:rsidRDefault="001D09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841D1" w14:textId="77777777" w:rsidR="00EF3206" w:rsidRDefault="00EF3206" w:rsidP="001D092F">
      <w:r>
        <w:separator/>
      </w:r>
    </w:p>
  </w:footnote>
  <w:footnote w:type="continuationSeparator" w:id="0">
    <w:p w14:paraId="008C767A" w14:textId="77777777" w:rsidR="00EF3206" w:rsidRDefault="00EF3206" w:rsidP="001D0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2ADCE" w14:textId="77777777" w:rsidR="001D092F" w:rsidRDefault="001D09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436A4" w14:textId="77777777" w:rsidR="001D092F" w:rsidRDefault="001D09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8B2A4" w14:textId="77777777" w:rsidR="001D092F" w:rsidRDefault="001D09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57C"/>
    <w:multiLevelType w:val="hybridMultilevel"/>
    <w:tmpl w:val="B5BEC7E4"/>
    <w:lvl w:ilvl="0" w:tplc="0EBE0328">
      <w:numFmt w:val="bullet"/>
      <w:lvlText w:val="—"/>
      <w:lvlJc w:val="left"/>
      <w:pPr>
        <w:ind w:left="812" w:hanging="485"/>
      </w:pPr>
      <w:rPr>
        <w:rFonts w:hint="default"/>
        <w:w w:val="100"/>
        <w:lang w:val="ru-RU" w:eastAsia="en-US" w:bidi="ar-SA"/>
      </w:rPr>
    </w:lvl>
    <w:lvl w:ilvl="1" w:tplc="819CC028">
      <w:numFmt w:val="bullet"/>
      <w:lvlText w:val="•"/>
      <w:lvlJc w:val="left"/>
      <w:pPr>
        <w:ind w:left="1896" w:hanging="485"/>
      </w:pPr>
      <w:rPr>
        <w:rFonts w:hint="default"/>
        <w:lang w:val="ru-RU" w:eastAsia="en-US" w:bidi="ar-SA"/>
      </w:rPr>
    </w:lvl>
    <w:lvl w:ilvl="2" w:tplc="70C0D6C2">
      <w:numFmt w:val="bullet"/>
      <w:lvlText w:val="•"/>
      <w:lvlJc w:val="left"/>
      <w:pPr>
        <w:ind w:left="2973" w:hanging="485"/>
      </w:pPr>
      <w:rPr>
        <w:rFonts w:hint="default"/>
        <w:lang w:val="ru-RU" w:eastAsia="en-US" w:bidi="ar-SA"/>
      </w:rPr>
    </w:lvl>
    <w:lvl w:ilvl="3" w:tplc="54104C4A">
      <w:numFmt w:val="bullet"/>
      <w:lvlText w:val="•"/>
      <w:lvlJc w:val="left"/>
      <w:pPr>
        <w:ind w:left="4049" w:hanging="485"/>
      </w:pPr>
      <w:rPr>
        <w:rFonts w:hint="default"/>
        <w:lang w:val="ru-RU" w:eastAsia="en-US" w:bidi="ar-SA"/>
      </w:rPr>
    </w:lvl>
    <w:lvl w:ilvl="4" w:tplc="44886A32">
      <w:numFmt w:val="bullet"/>
      <w:lvlText w:val="•"/>
      <w:lvlJc w:val="left"/>
      <w:pPr>
        <w:ind w:left="5126" w:hanging="485"/>
      </w:pPr>
      <w:rPr>
        <w:rFonts w:hint="default"/>
        <w:lang w:val="ru-RU" w:eastAsia="en-US" w:bidi="ar-SA"/>
      </w:rPr>
    </w:lvl>
    <w:lvl w:ilvl="5" w:tplc="7646C840">
      <w:numFmt w:val="bullet"/>
      <w:lvlText w:val="•"/>
      <w:lvlJc w:val="left"/>
      <w:pPr>
        <w:ind w:left="6203" w:hanging="485"/>
      </w:pPr>
      <w:rPr>
        <w:rFonts w:hint="default"/>
        <w:lang w:val="ru-RU" w:eastAsia="en-US" w:bidi="ar-SA"/>
      </w:rPr>
    </w:lvl>
    <w:lvl w:ilvl="6" w:tplc="CFA81954">
      <w:numFmt w:val="bullet"/>
      <w:lvlText w:val="•"/>
      <w:lvlJc w:val="left"/>
      <w:pPr>
        <w:ind w:left="7279" w:hanging="485"/>
      </w:pPr>
      <w:rPr>
        <w:rFonts w:hint="default"/>
        <w:lang w:val="ru-RU" w:eastAsia="en-US" w:bidi="ar-SA"/>
      </w:rPr>
    </w:lvl>
    <w:lvl w:ilvl="7" w:tplc="087CF448">
      <w:numFmt w:val="bullet"/>
      <w:lvlText w:val="•"/>
      <w:lvlJc w:val="left"/>
      <w:pPr>
        <w:ind w:left="8356" w:hanging="485"/>
      </w:pPr>
      <w:rPr>
        <w:rFonts w:hint="default"/>
        <w:lang w:val="ru-RU" w:eastAsia="en-US" w:bidi="ar-SA"/>
      </w:rPr>
    </w:lvl>
    <w:lvl w:ilvl="8" w:tplc="265CF8B8">
      <w:numFmt w:val="bullet"/>
      <w:lvlText w:val="•"/>
      <w:lvlJc w:val="left"/>
      <w:pPr>
        <w:ind w:left="9433" w:hanging="485"/>
      </w:pPr>
      <w:rPr>
        <w:rFonts w:hint="default"/>
        <w:lang w:val="ru-RU" w:eastAsia="en-US" w:bidi="ar-SA"/>
      </w:rPr>
    </w:lvl>
  </w:abstractNum>
  <w:abstractNum w:abstractNumId="1">
    <w:nsid w:val="06657A80"/>
    <w:multiLevelType w:val="hybridMultilevel"/>
    <w:tmpl w:val="93686A94"/>
    <w:lvl w:ilvl="0" w:tplc="4D7E69F2">
      <w:start w:val="1"/>
      <w:numFmt w:val="decimal"/>
      <w:lvlText w:val="%1)"/>
      <w:lvlJc w:val="left"/>
      <w:pPr>
        <w:ind w:left="81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DE08A2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85D6E58A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3" w:tplc="95985830">
      <w:numFmt w:val="bullet"/>
      <w:lvlText w:val="•"/>
      <w:lvlJc w:val="left"/>
      <w:pPr>
        <w:ind w:left="4049" w:hanging="300"/>
      </w:pPr>
      <w:rPr>
        <w:rFonts w:hint="default"/>
        <w:lang w:val="ru-RU" w:eastAsia="en-US" w:bidi="ar-SA"/>
      </w:rPr>
    </w:lvl>
    <w:lvl w:ilvl="4" w:tplc="82B2730A">
      <w:numFmt w:val="bullet"/>
      <w:lvlText w:val="•"/>
      <w:lvlJc w:val="left"/>
      <w:pPr>
        <w:ind w:left="5126" w:hanging="300"/>
      </w:pPr>
      <w:rPr>
        <w:rFonts w:hint="default"/>
        <w:lang w:val="ru-RU" w:eastAsia="en-US" w:bidi="ar-SA"/>
      </w:rPr>
    </w:lvl>
    <w:lvl w:ilvl="5" w:tplc="CEAC273A">
      <w:numFmt w:val="bullet"/>
      <w:lvlText w:val="•"/>
      <w:lvlJc w:val="left"/>
      <w:pPr>
        <w:ind w:left="6203" w:hanging="300"/>
      </w:pPr>
      <w:rPr>
        <w:rFonts w:hint="default"/>
        <w:lang w:val="ru-RU" w:eastAsia="en-US" w:bidi="ar-SA"/>
      </w:rPr>
    </w:lvl>
    <w:lvl w:ilvl="6" w:tplc="3FD06392">
      <w:numFmt w:val="bullet"/>
      <w:lvlText w:val="•"/>
      <w:lvlJc w:val="left"/>
      <w:pPr>
        <w:ind w:left="7279" w:hanging="300"/>
      </w:pPr>
      <w:rPr>
        <w:rFonts w:hint="default"/>
        <w:lang w:val="ru-RU" w:eastAsia="en-US" w:bidi="ar-SA"/>
      </w:rPr>
    </w:lvl>
    <w:lvl w:ilvl="7" w:tplc="36A49AA2">
      <w:numFmt w:val="bullet"/>
      <w:lvlText w:val="•"/>
      <w:lvlJc w:val="left"/>
      <w:pPr>
        <w:ind w:left="8356" w:hanging="300"/>
      </w:pPr>
      <w:rPr>
        <w:rFonts w:hint="default"/>
        <w:lang w:val="ru-RU" w:eastAsia="en-US" w:bidi="ar-SA"/>
      </w:rPr>
    </w:lvl>
    <w:lvl w:ilvl="8" w:tplc="E476415C">
      <w:numFmt w:val="bullet"/>
      <w:lvlText w:val="•"/>
      <w:lvlJc w:val="left"/>
      <w:pPr>
        <w:ind w:left="9433" w:hanging="300"/>
      </w:pPr>
      <w:rPr>
        <w:rFonts w:hint="default"/>
        <w:lang w:val="ru-RU" w:eastAsia="en-US" w:bidi="ar-SA"/>
      </w:rPr>
    </w:lvl>
  </w:abstractNum>
  <w:abstractNum w:abstractNumId="2">
    <w:nsid w:val="078064DD"/>
    <w:multiLevelType w:val="hybridMultilevel"/>
    <w:tmpl w:val="8FF2D40E"/>
    <w:lvl w:ilvl="0" w:tplc="D02A8648">
      <w:start w:val="1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0AB0B0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DABAA60C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AC8E77C0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6FF0E37E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F154ACD0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3D74DAE0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4E72E1A0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  <w:lvl w:ilvl="8" w:tplc="5FFA90E0">
      <w:numFmt w:val="bullet"/>
      <w:lvlText w:val="•"/>
      <w:lvlJc w:val="left"/>
      <w:pPr>
        <w:ind w:left="9577" w:hanging="360"/>
      </w:pPr>
      <w:rPr>
        <w:rFonts w:hint="default"/>
        <w:lang w:val="ru-RU" w:eastAsia="en-US" w:bidi="ar-SA"/>
      </w:rPr>
    </w:lvl>
  </w:abstractNum>
  <w:abstractNum w:abstractNumId="3">
    <w:nsid w:val="090957BF"/>
    <w:multiLevelType w:val="hybridMultilevel"/>
    <w:tmpl w:val="D3749B28"/>
    <w:lvl w:ilvl="0" w:tplc="EB523A98">
      <w:start w:val="4"/>
      <w:numFmt w:val="decimal"/>
      <w:lvlText w:val="%1"/>
      <w:lvlJc w:val="left"/>
      <w:pPr>
        <w:ind w:left="527" w:hanging="420"/>
      </w:pPr>
      <w:rPr>
        <w:rFonts w:hint="default"/>
        <w:lang w:val="ru-RU" w:eastAsia="en-US" w:bidi="ar-SA"/>
      </w:rPr>
    </w:lvl>
    <w:lvl w:ilvl="1" w:tplc="5D30871A">
      <w:numFmt w:val="none"/>
      <w:lvlText w:val=""/>
      <w:lvlJc w:val="left"/>
      <w:pPr>
        <w:tabs>
          <w:tab w:val="num" w:pos="360"/>
        </w:tabs>
      </w:pPr>
    </w:lvl>
    <w:lvl w:ilvl="2" w:tplc="805234D8">
      <w:numFmt w:val="bullet"/>
      <w:lvlText w:val="•"/>
      <w:lvlJc w:val="left"/>
      <w:pPr>
        <w:ind w:left="867" w:hanging="420"/>
      </w:pPr>
      <w:rPr>
        <w:rFonts w:hint="default"/>
        <w:lang w:val="ru-RU" w:eastAsia="en-US" w:bidi="ar-SA"/>
      </w:rPr>
    </w:lvl>
    <w:lvl w:ilvl="3" w:tplc="8C786D1E">
      <w:numFmt w:val="bullet"/>
      <w:lvlText w:val="•"/>
      <w:lvlJc w:val="left"/>
      <w:pPr>
        <w:ind w:left="1040" w:hanging="420"/>
      </w:pPr>
      <w:rPr>
        <w:rFonts w:hint="default"/>
        <w:lang w:val="ru-RU" w:eastAsia="en-US" w:bidi="ar-SA"/>
      </w:rPr>
    </w:lvl>
    <w:lvl w:ilvl="4" w:tplc="B608010C">
      <w:numFmt w:val="bullet"/>
      <w:lvlText w:val="•"/>
      <w:lvlJc w:val="left"/>
      <w:pPr>
        <w:ind w:left="1214" w:hanging="420"/>
      </w:pPr>
      <w:rPr>
        <w:rFonts w:hint="default"/>
        <w:lang w:val="ru-RU" w:eastAsia="en-US" w:bidi="ar-SA"/>
      </w:rPr>
    </w:lvl>
    <w:lvl w:ilvl="5" w:tplc="73B430C4">
      <w:numFmt w:val="bullet"/>
      <w:lvlText w:val="•"/>
      <w:lvlJc w:val="left"/>
      <w:pPr>
        <w:ind w:left="1388" w:hanging="420"/>
      </w:pPr>
      <w:rPr>
        <w:rFonts w:hint="default"/>
        <w:lang w:val="ru-RU" w:eastAsia="en-US" w:bidi="ar-SA"/>
      </w:rPr>
    </w:lvl>
    <w:lvl w:ilvl="6" w:tplc="3EB27F34">
      <w:numFmt w:val="bullet"/>
      <w:lvlText w:val="•"/>
      <w:lvlJc w:val="left"/>
      <w:pPr>
        <w:ind w:left="1561" w:hanging="420"/>
      </w:pPr>
      <w:rPr>
        <w:rFonts w:hint="default"/>
        <w:lang w:val="ru-RU" w:eastAsia="en-US" w:bidi="ar-SA"/>
      </w:rPr>
    </w:lvl>
    <w:lvl w:ilvl="7" w:tplc="76308ED2">
      <w:numFmt w:val="bullet"/>
      <w:lvlText w:val="•"/>
      <w:lvlJc w:val="left"/>
      <w:pPr>
        <w:ind w:left="1735" w:hanging="420"/>
      </w:pPr>
      <w:rPr>
        <w:rFonts w:hint="default"/>
        <w:lang w:val="ru-RU" w:eastAsia="en-US" w:bidi="ar-SA"/>
      </w:rPr>
    </w:lvl>
    <w:lvl w:ilvl="8" w:tplc="75B04A44">
      <w:numFmt w:val="bullet"/>
      <w:lvlText w:val="•"/>
      <w:lvlJc w:val="left"/>
      <w:pPr>
        <w:ind w:left="1908" w:hanging="420"/>
      </w:pPr>
      <w:rPr>
        <w:rFonts w:hint="default"/>
        <w:lang w:val="ru-RU" w:eastAsia="en-US" w:bidi="ar-SA"/>
      </w:rPr>
    </w:lvl>
  </w:abstractNum>
  <w:abstractNum w:abstractNumId="4">
    <w:nsid w:val="091A6445"/>
    <w:multiLevelType w:val="hybridMultilevel"/>
    <w:tmpl w:val="F91EB1F6"/>
    <w:lvl w:ilvl="0" w:tplc="ABD80D68">
      <w:start w:val="1"/>
      <w:numFmt w:val="decimal"/>
      <w:lvlText w:val="%1."/>
      <w:lvlJc w:val="left"/>
      <w:pPr>
        <w:ind w:left="8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908C40">
      <w:numFmt w:val="bullet"/>
      <w:lvlText w:val="•"/>
      <w:lvlJc w:val="left"/>
      <w:pPr>
        <w:ind w:left="1896" w:hanging="711"/>
      </w:pPr>
      <w:rPr>
        <w:rFonts w:hint="default"/>
        <w:lang w:val="ru-RU" w:eastAsia="en-US" w:bidi="ar-SA"/>
      </w:rPr>
    </w:lvl>
    <w:lvl w:ilvl="2" w:tplc="089239B2">
      <w:numFmt w:val="bullet"/>
      <w:lvlText w:val="•"/>
      <w:lvlJc w:val="left"/>
      <w:pPr>
        <w:ind w:left="2973" w:hanging="711"/>
      </w:pPr>
      <w:rPr>
        <w:rFonts w:hint="default"/>
        <w:lang w:val="ru-RU" w:eastAsia="en-US" w:bidi="ar-SA"/>
      </w:rPr>
    </w:lvl>
    <w:lvl w:ilvl="3" w:tplc="C6EAAF42">
      <w:numFmt w:val="bullet"/>
      <w:lvlText w:val="•"/>
      <w:lvlJc w:val="left"/>
      <w:pPr>
        <w:ind w:left="4049" w:hanging="711"/>
      </w:pPr>
      <w:rPr>
        <w:rFonts w:hint="default"/>
        <w:lang w:val="ru-RU" w:eastAsia="en-US" w:bidi="ar-SA"/>
      </w:rPr>
    </w:lvl>
    <w:lvl w:ilvl="4" w:tplc="F8821E0A">
      <w:numFmt w:val="bullet"/>
      <w:lvlText w:val="•"/>
      <w:lvlJc w:val="left"/>
      <w:pPr>
        <w:ind w:left="5126" w:hanging="711"/>
      </w:pPr>
      <w:rPr>
        <w:rFonts w:hint="default"/>
        <w:lang w:val="ru-RU" w:eastAsia="en-US" w:bidi="ar-SA"/>
      </w:rPr>
    </w:lvl>
    <w:lvl w:ilvl="5" w:tplc="BFF84608">
      <w:numFmt w:val="bullet"/>
      <w:lvlText w:val="•"/>
      <w:lvlJc w:val="left"/>
      <w:pPr>
        <w:ind w:left="6203" w:hanging="711"/>
      </w:pPr>
      <w:rPr>
        <w:rFonts w:hint="default"/>
        <w:lang w:val="ru-RU" w:eastAsia="en-US" w:bidi="ar-SA"/>
      </w:rPr>
    </w:lvl>
    <w:lvl w:ilvl="6" w:tplc="FD9E22DC">
      <w:numFmt w:val="bullet"/>
      <w:lvlText w:val="•"/>
      <w:lvlJc w:val="left"/>
      <w:pPr>
        <w:ind w:left="7279" w:hanging="711"/>
      </w:pPr>
      <w:rPr>
        <w:rFonts w:hint="default"/>
        <w:lang w:val="ru-RU" w:eastAsia="en-US" w:bidi="ar-SA"/>
      </w:rPr>
    </w:lvl>
    <w:lvl w:ilvl="7" w:tplc="B2502100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  <w:lvl w:ilvl="8" w:tplc="6E7E3AB6">
      <w:numFmt w:val="bullet"/>
      <w:lvlText w:val="•"/>
      <w:lvlJc w:val="left"/>
      <w:pPr>
        <w:ind w:left="9433" w:hanging="711"/>
      </w:pPr>
      <w:rPr>
        <w:rFonts w:hint="default"/>
        <w:lang w:val="ru-RU" w:eastAsia="en-US" w:bidi="ar-SA"/>
      </w:rPr>
    </w:lvl>
  </w:abstractNum>
  <w:abstractNum w:abstractNumId="5">
    <w:nsid w:val="0950768F"/>
    <w:multiLevelType w:val="hybridMultilevel"/>
    <w:tmpl w:val="58669CD2"/>
    <w:lvl w:ilvl="0" w:tplc="A7C607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0BC0">
      <w:numFmt w:val="bullet"/>
      <w:lvlText w:val="•"/>
      <w:lvlJc w:val="left"/>
      <w:pPr>
        <w:ind w:left="287" w:hanging="140"/>
      </w:pPr>
      <w:rPr>
        <w:rFonts w:hint="default"/>
        <w:lang w:val="ru-RU" w:eastAsia="en-US" w:bidi="ar-SA"/>
      </w:rPr>
    </w:lvl>
    <w:lvl w:ilvl="2" w:tplc="FFB6A618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3" w:tplc="60B09CA4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4" w:tplc="EA8696EC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5" w:tplc="6E96DCBC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6" w:tplc="B824F67A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7" w:tplc="2DF6B570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8" w:tplc="3D14AAF0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</w:abstractNum>
  <w:abstractNum w:abstractNumId="6">
    <w:nsid w:val="0E283760"/>
    <w:multiLevelType w:val="hybridMultilevel"/>
    <w:tmpl w:val="51FC93E0"/>
    <w:lvl w:ilvl="0" w:tplc="95E4BB6E">
      <w:start w:val="126"/>
      <w:numFmt w:val="decimal"/>
      <w:lvlText w:val="%1."/>
      <w:lvlJc w:val="left"/>
      <w:pPr>
        <w:ind w:left="812" w:hanging="493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FCAE3364">
      <w:start w:val="1"/>
      <w:numFmt w:val="decimal"/>
      <w:lvlText w:val="%2)"/>
      <w:lvlJc w:val="left"/>
      <w:pPr>
        <w:ind w:left="995" w:hanging="372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D6260836">
      <w:numFmt w:val="bullet"/>
      <w:lvlText w:val="•"/>
      <w:lvlJc w:val="left"/>
      <w:pPr>
        <w:ind w:left="2176" w:hanging="372"/>
      </w:pPr>
      <w:rPr>
        <w:rFonts w:hint="default"/>
        <w:lang w:val="ru-RU" w:eastAsia="en-US" w:bidi="ar-SA"/>
      </w:rPr>
    </w:lvl>
    <w:lvl w:ilvl="3" w:tplc="7A323FAC">
      <w:numFmt w:val="bullet"/>
      <w:lvlText w:val="•"/>
      <w:lvlJc w:val="left"/>
      <w:pPr>
        <w:ind w:left="3352" w:hanging="372"/>
      </w:pPr>
      <w:rPr>
        <w:rFonts w:hint="default"/>
        <w:lang w:val="ru-RU" w:eastAsia="en-US" w:bidi="ar-SA"/>
      </w:rPr>
    </w:lvl>
    <w:lvl w:ilvl="4" w:tplc="2A30F21C">
      <w:numFmt w:val="bullet"/>
      <w:lvlText w:val="•"/>
      <w:lvlJc w:val="left"/>
      <w:pPr>
        <w:ind w:left="4528" w:hanging="372"/>
      </w:pPr>
      <w:rPr>
        <w:rFonts w:hint="default"/>
        <w:lang w:val="ru-RU" w:eastAsia="en-US" w:bidi="ar-SA"/>
      </w:rPr>
    </w:lvl>
    <w:lvl w:ilvl="5" w:tplc="AE6859B4">
      <w:numFmt w:val="bullet"/>
      <w:lvlText w:val="•"/>
      <w:lvlJc w:val="left"/>
      <w:pPr>
        <w:ind w:left="5705" w:hanging="372"/>
      </w:pPr>
      <w:rPr>
        <w:rFonts w:hint="default"/>
        <w:lang w:val="ru-RU" w:eastAsia="en-US" w:bidi="ar-SA"/>
      </w:rPr>
    </w:lvl>
    <w:lvl w:ilvl="6" w:tplc="A8EA92A0">
      <w:numFmt w:val="bullet"/>
      <w:lvlText w:val="•"/>
      <w:lvlJc w:val="left"/>
      <w:pPr>
        <w:ind w:left="6881" w:hanging="372"/>
      </w:pPr>
      <w:rPr>
        <w:rFonts w:hint="default"/>
        <w:lang w:val="ru-RU" w:eastAsia="en-US" w:bidi="ar-SA"/>
      </w:rPr>
    </w:lvl>
    <w:lvl w:ilvl="7" w:tplc="90D266FA">
      <w:numFmt w:val="bullet"/>
      <w:lvlText w:val="•"/>
      <w:lvlJc w:val="left"/>
      <w:pPr>
        <w:ind w:left="8057" w:hanging="372"/>
      </w:pPr>
      <w:rPr>
        <w:rFonts w:hint="default"/>
        <w:lang w:val="ru-RU" w:eastAsia="en-US" w:bidi="ar-SA"/>
      </w:rPr>
    </w:lvl>
    <w:lvl w:ilvl="8" w:tplc="F0DA5E0A">
      <w:numFmt w:val="bullet"/>
      <w:lvlText w:val="•"/>
      <w:lvlJc w:val="left"/>
      <w:pPr>
        <w:ind w:left="9233" w:hanging="372"/>
      </w:pPr>
      <w:rPr>
        <w:rFonts w:hint="default"/>
        <w:lang w:val="ru-RU" w:eastAsia="en-US" w:bidi="ar-SA"/>
      </w:rPr>
    </w:lvl>
  </w:abstractNum>
  <w:abstractNum w:abstractNumId="7">
    <w:nsid w:val="0EA91408"/>
    <w:multiLevelType w:val="hybridMultilevel"/>
    <w:tmpl w:val="99BC52C4"/>
    <w:lvl w:ilvl="0" w:tplc="79ECD574">
      <w:start w:val="1"/>
      <w:numFmt w:val="decimal"/>
      <w:lvlText w:val="%1"/>
      <w:lvlJc w:val="left"/>
      <w:pPr>
        <w:ind w:left="812" w:hanging="500"/>
      </w:pPr>
      <w:rPr>
        <w:rFonts w:hint="default"/>
        <w:lang w:val="ru-RU" w:eastAsia="en-US" w:bidi="ar-SA"/>
      </w:rPr>
    </w:lvl>
    <w:lvl w:ilvl="1" w:tplc="70029AC6">
      <w:numFmt w:val="none"/>
      <w:lvlText w:val=""/>
      <w:lvlJc w:val="left"/>
      <w:pPr>
        <w:tabs>
          <w:tab w:val="num" w:pos="360"/>
        </w:tabs>
      </w:pPr>
    </w:lvl>
    <w:lvl w:ilvl="2" w:tplc="4C605E3E">
      <w:start w:val="1"/>
      <w:numFmt w:val="decimal"/>
      <w:lvlText w:val="%3)."/>
      <w:lvlJc w:val="left"/>
      <w:pPr>
        <w:ind w:left="812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F94A4BC2">
      <w:numFmt w:val="bullet"/>
      <w:lvlText w:val="•"/>
      <w:lvlJc w:val="left"/>
      <w:pPr>
        <w:ind w:left="4049" w:hanging="358"/>
      </w:pPr>
      <w:rPr>
        <w:rFonts w:hint="default"/>
        <w:lang w:val="ru-RU" w:eastAsia="en-US" w:bidi="ar-SA"/>
      </w:rPr>
    </w:lvl>
    <w:lvl w:ilvl="4" w:tplc="DE6C69DA">
      <w:numFmt w:val="bullet"/>
      <w:lvlText w:val="•"/>
      <w:lvlJc w:val="left"/>
      <w:pPr>
        <w:ind w:left="5126" w:hanging="358"/>
      </w:pPr>
      <w:rPr>
        <w:rFonts w:hint="default"/>
        <w:lang w:val="ru-RU" w:eastAsia="en-US" w:bidi="ar-SA"/>
      </w:rPr>
    </w:lvl>
    <w:lvl w:ilvl="5" w:tplc="6BC4B69E">
      <w:numFmt w:val="bullet"/>
      <w:lvlText w:val="•"/>
      <w:lvlJc w:val="left"/>
      <w:pPr>
        <w:ind w:left="6203" w:hanging="358"/>
      </w:pPr>
      <w:rPr>
        <w:rFonts w:hint="default"/>
        <w:lang w:val="ru-RU" w:eastAsia="en-US" w:bidi="ar-SA"/>
      </w:rPr>
    </w:lvl>
    <w:lvl w:ilvl="6" w:tplc="6C6E413C">
      <w:numFmt w:val="bullet"/>
      <w:lvlText w:val="•"/>
      <w:lvlJc w:val="left"/>
      <w:pPr>
        <w:ind w:left="7279" w:hanging="358"/>
      </w:pPr>
      <w:rPr>
        <w:rFonts w:hint="default"/>
        <w:lang w:val="ru-RU" w:eastAsia="en-US" w:bidi="ar-SA"/>
      </w:rPr>
    </w:lvl>
    <w:lvl w:ilvl="7" w:tplc="E77285E0">
      <w:numFmt w:val="bullet"/>
      <w:lvlText w:val="•"/>
      <w:lvlJc w:val="left"/>
      <w:pPr>
        <w:ind w:left="8356" w:hanging="358"/>
      </w:pPr>
      <w:rPr>
        <w:rFonts w:hint="default"/>
        <w:lang w:val="ru-RU" w:eastAsia="en-US" w:bidi="ar-SA"/>
      </w:rPr>
    </w:lvl>
    <w:lvl w:ilvl="8" w:tplc="46E6449A">
      <w:numFmt w:val="bullet"/>
      <w:lvlText w:val="•"/>
      <w:lvlJc w:val="left"/>
      <w:pPr>
        <w:ind w:left="9433" w:hanging="358"/>
      </w:pPr>
      <w:rPr>
        <w:rFonts w:hint="default"/>
        <w:lang w:val="ru-RU" w:eastAsia="en-US" w:bidi="ar-SA"/>
      </w:rPr>
    </w:lvl>
  </w:abstractNum>
  <w:abstractNum w:abstractNumId="8">
    <w:nsid w:val="0ED532B5"/>
    <w:multiLevelType w:val="hybridMultilevel"/>
    <w:tmpl w:val="F488BBB0"/>
    <w:lvl w:ilvl="0" w:tplc="00A2A75E">
      <w:start w:val="1"/>
      <w:numFmt w:val="decimal"/>
      <w:lvlText w:val="%1)"/>
      <w:lvlJc w:val="left"/>
      <w:pPr>
        <w:ind w:left="8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A0906C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058C3452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BEE01476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4" w:tplc="48C2BD9E">
      <w:numFmt w:val="bullet"/>
      <w:lvlText w:val="•"/>
      <w:lvlJc w:val="left"/>
      <w:pPr>
        <w:ind w:left="5126" w:hanging="305"/>
      </w:pPr>
      <w:rPr>
        <w:rFonts w:hint="default"/>
        <w:lang w:val="ru-RU" w:eastAsia="en-US" w:bidi="ar-SA"/>
      </w:rPr>
    </w:lvl>
    <w:lvl w:ilvl="5" w:tplc="D3D4FF96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A3FC7D16">
      <w:numFmt w:val="bullet"/>
      <w:lvlText w:val="•"/>
      <w:lvlJc w:val="left"/>
      <w:pPr>
        <w:ind w:left="7279" w:hanging="305"/>
      </w:pPr>
      <w:rPr>
        <w:rFonts w:hint="default"/>
        <w:lang w:val="ru-RU" w:eastAsia="en-US" w:bidi="ar-SA"/>
      </w:rPr>
    </w:lvl>
    <w:lvl w:ilvl="7" w:tplc="39E2256E">
      <w:numFmt w:val="bullet"/>
      <w:lvlText w:val="•"/>
      <w:lvlJc w:val="left"/>
      <w:pPr>
        <w:ind w:left="8356" w:hanging="305"/>
      </w:pPr>
      <w:rPr>
        <w:rFonts w:hint="default"/>
        <w:lang w:val="ru-RU" w:eastAsia="en-US" w:bidi="ar-SA"/>
      </w:rPr>
    </w:lvl>
    <w:lvl w:ilvl="8" w:tplc="6FCEA260">
      <w:numFmt w:val="bullet"/>
      <w:lvlText w:val="•"/>
      <w:lvlJc w:val="left"/>
      <w:pPr>
        <w:ind w:left="9433" w:hanging="305"/>
      </w:pPr>
      <w:rPr>
        <w:rFonts w:hint="default"/>
        <w:lang w:val="ru-RU" w:eastAsia="en-US" w:bidi="ar-SA"/>
      </w:rPr>
    </w:lvl>
  </w:abstractNum>
  <w:abstractNum w:abstractNumId="9">
    <w:nsid w:val="0FC51C75"/>
    <w:multiLevelType w:val="hybridMultilevel"/>
    <w:tmpl w:val="C43E2F60"/>
    <w:lvl w:ilvl="0" w:tplc="D7C2C680">
      <w:start w:val="1"/>
      <w:numFmt w:val="decimal"/>
      <w:lvlText w:val="%1)"/>
      <w:lvlJc w:val="left"/>
      <w:pPr>
        <w:ind w:left="812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FA9EE4">
      <w:numFmt w:val="bullet"/>
      <w:lvlText w:val="•"/>
      <w:lvlJc w:val="left"/>
      <w:pPr>
        <w:ind w:left="1896" w:hanging="362"/>
      </w:pPr>
      <w:rPr>
        <w:rFonts w:hint="default"/>
        <w:lang w:val="ru-RU" w:eastAsia="en-US" w:bidi="ar-SA"/>
      </w:rPr>
    </w:lvl>
    <w:lvl w:ilvl="2" w:tplc="43241F94">
      <w:numFmt w:val="bullet"/>
      <w:lvlText w:val="•"/>
      <w:lvlJc w:val="left"/>
      <w:pPr>
        <w:ind w:left="2973" w:hanging="362"/>
      </w:pPr>
      <w:rPr>
        <w:rFonts w:hint="default"/>
        <w:lang w:val="ru-RU" w:eastAsia="en-US" w:bidi="ar-SA"/>
      </w:rPr>
    </w:lvl>
    <w:lvl w:ilvl="3" w:tplc="CC9C0976">
      <w:numFmt w:val="bullet"/>
      <w:lvlText w:val="•"/>
      <w:lvlJc w:val="left"/>
      <w:pPr>
        <w:ind w:left="4049" w:hanging="362"/>
      </w:pPr>
      <w:rPr>
        <w:rFonts w:hint="default"/>
        <w:lang w:val="ru-RU" w:eastAsia="en-US" w:bidi="ar-SA"/>
      </w:rPr>
    </w:lvl>
    <w:lvl w:ilvl="4" w:tplc="5A40B978">
      <w:numFmt w:val="bullet"/>
      <w:lvlText w:val="•"/>
      <w:lvlJc w:val="left"/>
      <w:pPr>
        <w:ind w:left="5126" w:hanging="362"/>
      </w:pPr>
      <w:rPr>
        <w:rFonts w:hint="default"/>
        <w:lang w:val="ru-RU" w:eastAsia="en-US" w:bidi="ar-SA"/>
      </w:rPr>
    </w:lvl>
    <w:lvl w:ilvl="5" w:tplc="E59AFDC0">
      <w:numFmt w:val="bullet"/>
      <w:lvlText w:val="•"/>
      <w:lvlJc w:val="left"/>
      <w:pPr>
        <w:ind w:left="6203" w:hanging="362"/>
      </w:pPr>
      <w:rPr>
        <w:rFonts w:hint="default"/>
        <w:lang w:val="ru-RU" w:eastAsia="en-US" w:bidi="ar-SA"/>
      </w:rPr>
    </w:lvl>
    <w:lvl w:ilvl="6" w:tplc="4CC6B770">
      <w:numFmt w:val="bullet"/>
      <w:lvlText w:val="•"/>
      <w:lvlJc w:val="left"/>
      <w:pPr>
        <w:ind w:left="7279" w:hanging="362"/>
      </w:pPr>
      <w:rPr>
        <w:rFonts w:hint="default"/>
        <w:lang w:val="ru-RU" w:eastAsia="en-US" w:bidi="ar-SA"/>
      </w:rPr>
    </w:lvl>
    <w:lvl w:ilvl="7" w:tplc="F6FCB264">
      <w:numFmt w:val="bullet"/>
      <w:lvlText w:val="•"/>
      <w:lvlJc w:val="left"/>
      <w:pPr>
        <w:ind w:left="8356" w:hanging="362"/>
      </w:pPr>
      <w:rPr>
        <w:rFonts w:hint="default"/>
        <w:lang w:val="ru-RU" w:eastAsia="en-US" w:bidi="ar-SA"/>
      </w:rPr>
    </w:lvl>
    <w:lvl w:ilvl="8" w:tplc="3278A7CC">
      <w:numFmt w:val="bullet"/>
      <w:lvlText w:val="•"/>
      <w:lvlJc w:val="left"/>
      <w:pPr>
        <w:ind w:left="9433" w:hanging="362"/>
      </w:pPr>
      <w:rPr>
        <w:rFonts w:hint="default"/>
        <w:lang w:val="ru-RU" w:eastAsia="en-US" w:bidi="ar-SA"/>
      </w:rPr>
    </w:lvl>
  </w:abstractNum>
  <w:abstractNum w:abstractNumId="10">
    <w:nsid w:val="103C133B"/>
    <w:multiLevelType w:val="hybridMultilevel"/>
    <w:tmpl w:val="172E8788"/>
    <w:lvl w:ilvl="0" w:tplc="EA68329C">
      <w:start w:val="4"/>
      <w:numFmt w:val="decimal"/>
      <w:lvlText w:val="%1"/>
      <w:lvlJc w:val="left"/>
      <w:pPr>
        <w:ind w:left="530" w:hanging="420"/>
      </w:pPr>
      <w:rPr>
        <w:rFonts w:hint="default"/>
        <w:lang w:val="ru-RU" w:eastAsia="en-US" w:bidi="ar-SA"/>
      </w:rPr>
    </w:lvl>
    <w:lvl w:ilvl="1" w:tplc="0E6A4094">
      <w:numFmt w:val="none"/>
      <w:lvlText w:val=""/>
      <w:lvlJc w:val="left"/>
      <w:pPr>
        <w:tabs>
          <w:tab w:val="num" w:pos="360"/>
        </w:tabs>
      </w:pPr>
    </w:lvl>
    <w:lvl w:ilvl="2" w:tplc="DEB69EDE">
      <w:numFmt w:val="bullet"/>
      <w:lvlText w:val="•"/>
      <w:lvlJc w:val="left"/>
      <w:pPr>
        <w:ind w:left="1025" w:hanging="420"/>
      </w:pPr>
      <w:rPr>
        <w:rFonts w:hint="default"/>
        <w:lang w:val="ru-RU" w:eastAsia="en-US" w:bidi="ar-SA"/>
      </w:rPr>
    </w:lvl>
    <w:lvl w:ilvl="3" w:tplc="22E2A758">
      <w:numFmt w:val="bullet"/>
      <w:lvlText w:val="•"/>
      <w:lvlJc w:val="left"/>
      <w:pPr>
        <w:ind w:left="1268" w:hanging="420"/>
      </w:pPr>
      <w:rPr>
        <w:rFonts w:hint="default"/>
        <w:lang w:val="ru-RU" w:eastAsia="en-US" w:bidi="ar-SA"/>
      </w:rPr>
    </w:lvl>
    <w:lvl w:ilvl="4" w:tplc="4CAE2F82">
      <w:numFmt w:val="bullet"/>
      <w:lvlText w:val="•"/>
      <w:lvlJc w:val="left"/>
      <w:pPr>
        <w:ind w:left="1511" w:hanging="420"/>
      </w:pPr>
      <w:rPr>
        <w:rFonts w:hint="default"/>
        <w:lang w:val="ru-RU" w:eastAsia="en-US" w:bidi="ar-SA"/>
      </w:rPr>
    </w:lvl>
    <w:lvl w:ilvl="5" w:tplc="DF22CCC0">
      <w:numFmt w:val="bullet"/>
      <w:lvlText w:val="•"/>
      <w:lvlJc w:val="left"/>
      <w:pPr>
        <w:ind w:left="1754" w:hanging="420"/>
      </w:pPr>
      <w:rPr>
        <w:rFonts w:hint="default"/>
        <w:lang w:val="ru-RU" w:eastAsia="en-US" w:bidi="ar-SA"/>
      </w:rPr>
    </w:lvl>
    <w:lvl w:ilvl="6" w:tplc="8708A072">
      <w:numFmt w:val="bullet"/>
      <w:lvlText w:val="•"/>
      <w:lvlJc w:val="left"/>
      <w:pPr>
        <w:ind w:left="1997" w:hanging="420"/>
      </w:pPr>
      <w:rPr>
        <w:rFonts w:hint="default"/>
        <w:lang w:val="ru-RU" w:eastAsia="en-US" w:bidi="ar-SA"/>
      </w:rPr>
    </w:lvl>
    <w:lvl w:ilvl="7" w:tplc="B6380C86">
      <w:numFmt w:val="bullet"/>
      <w:lvlText w:val="•"/>
      <w:lvlJc w:val="left"/>
      <w:pPr>
        <w:ind w:left="2240" w:hanging="420"/>
      </w:pPr>
      <w:rPr>
        <w:rFonts w:hint="default"/>
        <w:lang w:val="ru-RU" w:eastAsia="en-US" w:bidi="ar-SA"/>
      </w:rPr>
    </w:lvl>
    <w:lvl w:ilvl="8" w:tplc="CD76A750">
      <w:numFmt w:val="bullet"/>
      <w:lvlText w:val="•"/>
      <w:lvlJc w:val="left"/>
      <w:pPr>
        <w:ind w:left="2483" w:hanging="420"/>
      </w:pPr>
      <w:rPr>
        <w:rFonts w:hint="default"/>
        <w:lang w:val="ru-RU" w:eastAsia="en-US" w:bidi="ar-SA"/>
      </w:rPr>
    </w:lvl>
  </w:abstractNum>
  <w:abstractNum w:abstractNumId="11">
    <w:nsid w:val="111C1A7F"/>
    <w:multiLevelType w:val="hybridMultilevel"/>
    <w:tmpl w:val="55D08C7C"/>
    <w:lvl w:ilvl="0" w:tplc="1D8A81EE">
      <w:numFmt w:val="decimal"/>
      <w:lvlText w:val="%1"/>
      <w:lvlJc w:val="left"/>
      <w:pPr>
        <w:ind w:left="812" w:hanging="1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78E30C">
      <w:numFmt w:val="bullet"/>
      <w:lvlText w:val="•"/>
      <w:lvlJc w:val="left"/>
      <w:pPr>
        <w:ind w:left="1520" w:hanging="199"/>
      </w:pPr>
      <w:rPr>
        <w:rFonts w:hint="default"/>
        <w:lang w:val="ru-RU" w:eastAsia="en-US" w:bidi="ar-SA"/>
      </w:rPr>
    </w:lvl>
    <w:lvl w:ilvl="2" w:tplc="FF74CDFE">
      <w:numFmt w:val="bullet"/>
      <w:lvlText w:val="•"/>
      <w:lvlJc w:val="left"/>
      <w:pPr>
        <w:ind w:left="2638" w:hanging="199"/>
      </w:pPr>
      <w:rPr>
        <w:rFonts w:hint="default"/>
        <w:lang w:val="ru-RU" w:eastAsia="en-US" w:bidi="ar-SA"/>
      </w:rPr>
    </w:lvl>
    <w:lvl w:ilvl="3" w:tplc="16E6FC10">
      <w:numFmt w:val="bullet"/>
      <w:lvlText w:val="•"/>
      <w:lvlJc w:val="left"/>
      <w:pPr>
        <w:ind w:left="3756" w:hanging="199"/>
      </w:pPr>
      <w:rPr>
        <w:rFonts w:hint="default"/>
        <w:lang w:val="ru-RU" w:eastAsia="en-US" w:bidi="ar-SA"/>
      </w:rPr>
    </w:lvl>
    <w:lvl w:ilvl="4" w:tplc="9956E74E">
      <w:numFmt w:val="bullet"/>
      <w:lvlText w:val="•"/>
      <w:lvlJc w:val="left"/>
      <w:pPr>
        <w:ind w:left="4875" w:hanging="199"/>
      </w:pPr>
      <w:rPr>
        <w:rFonts w:hint="default"/>
        <w:lang w:val="ru-RU" w:eastAsia="en-US" w:bidi="ar-SA"/>
      </w:rPr>
    </w:lvl>
    <w:lvl w:ilvl="5" w:tplc="246CB3F4">
      <w:numFmt w:val="bullet"/>
      <w:lvlText w:val="•"/>
      <w:lvlJc w:val="left"/>
      <w:pPr>
        <w:ind w:left="5993" w:hanging="199"/>
      </w:pPr>
      <w:rPr>
        <w:rFonts w:hint="default"/>
        <w:lang w:val="ru-RU" w:eastAsia="en-US" w:bidi="ar-SA"/>
      </w:rPr>
    </w:lvl>
    <w:lvl w:ilvl="6" w:tplc="4C164E42">
      <w:numFmt w:val="bullet"/>
      <w:lvlText w:val="•"/>
      <w:lvlJc w:val="left"/>
      <w:pPr>
        <w:ind w:left="7112" w:hanging="199"/>
      </w:pPr>
      <w:rPr>
        <w:rFonts w:hint="default"/>
        <w:lang w:val="ru-RU" w:eastAsia="en-US" w:bidi="ar-SA"/>
      </w:rPr>
    </w:lvl>
    <w:lvl w:ilvl="7" w:tplc="8B8CFB6C">
      <w:numFmt w:val="bullet"/>
      <w:lvlText w:val="•"/>
      <w:lvlJc w:val="left"/>
      <w:pPr>
        <w:ind w:left="8230" w:hanging="199"/>
      </w:pPr>
      <w:rPr>
        <w:rFonts w:hint="default"/>
        <w:lang w:val="ru-RU" w:eastAsia="en-US" w:bidi="ar-SA"/>
      </w:rPr>
    </w:lvl>
    <w:lvl w:ilvl="8" w:tplc="160AF196">
      <w:numFmt w:val="bullet"/>
      <w:lvlText w:val="•"/>
      <w:lvlJc w:val="left"/>
      <w:pPr>
        <w:ind w:left="9349" w:hanging="199"/>
      </w:pPr>
      <w:rPr>
        <w:rFonts w:hint="default"/>
        <w:lang w:val="ru-RU" w:eastAsia="en-US" w:bidi="ar-SA"/>
      </w:rPr>
    </w:lvl>
  </w:abstractNum>
  <w:abstractNum w:abstractNumId="12">
    <w:nsid w:val="122D75A5"/>
    <w:multiLevelType w:val="hybridMultilevel"/>
    <w:tmpl w:val="3C2496CE"/>
    <w:lvl w:ilvl="0" w:tplc="DDD2581E">
      <w:start w:val="103"/>
      <w:numFmt w:val="decimal"/>
      <w:lvlText w:val="%1."/>
      <w:lvlJc w:val="left"/>
      <w:pPr>
        <w:ind w:left="1373" w:hanging="56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CB701482">
      <w:numFmt w:val="bullet"/>
      <w:lvlText w:val="•"/>
      <w:lvlJc w:val="left"/>
      <w:pPr>
        <w:ind w:left="2400" w:hanging="562"/>
      </w:pPr>
      <w:rPr>
        <w:rFonts w:hint="default"/>
        <w:lang w:val="ru-RU" w:eastAsia="en-US" w:bidi="ar-SA"/>
      </w:rPr>
    </w:lvl>
    <w:lvl w:ilvl="2" w:tplc="16A62300">
      <w:numFmt w:val="bullet"/>
      <w:lvlText w:val="•"/>
      <w:lvlJc w:val="left"/>
      <w:pPr>
        <w:ind w:left="3421" w:hanging="562"/>
      </w:pPr>
      <w:rPr>
        <w:rFonts w:hint="default"/>
        <w:lang w:val="ru-RU" w:eastAsia="en-US" w:bidi="ar-SA"/>
      </w:rPr>
    </w:lvl>
    <w:lvl w:ilvl="3" w:tplc="3342C776">
      <w:numFmt w:val="bullet"/>
      <w:lvlText w:val="•"/>
      <w:lvlJc w:val="left"/>
      <w:pPr>
        <w:ind w:left="4441" w:hanging="562"/>
      </w:pPr>
      <w:rPr>
        <w:rFonts w:hint="default"/>
        <w:lang w:val="ru-RU" w:eastAsia="en-US" w:bidi="ar-SA"/>
      </w:rPr>
    </w:lvl>
    <w:lvl w:ilvl="4" w:tplc="81647652">
      <w:numFmt w:val="bullet"/>
      <w:lvlText w:val="•"/>
      <w:lvlJc w:val="left"/>
      <w:pPr>
        <w:ind w:left="5462" w:hanging="562"/>
      </w:pPr>
      <w:rPr>
        <w:rFonts w:hint="default"/>
        <w:lang w:val="ru-RU" w:eastAsia="en-US" w:bidi="ar-SA"/>
      </w:rPr>
    </w:lvl>
    <w:lvl w:ilvl="5" w:tplc="82567E46">
      <w:numFmt w:val="bullet"/>
      <w:lvlText w:val="•"/>
      <w:lvlJc w:val="left"/>
      <w:pPr>
        <w:ind w:left="6483" w:hanging="562"/>
      </w:pPr>
      <w:rPr>
        <w:rFonts w:hint="default"/>
        <w:lang w:val="ru-RU" w:eastAsia="en-US" w:bidi="ar-SA"/>
      </w:rPr>
    </w:lvl>
    <w:lvl w:ilvl="6" w:tplc="D0223A28">
      <w:numFmt w:val="bullet"/>
      <w:lvlText w:val="•"/>
      <w:lvlJc w:val="left"/>
      <w:pPr>
        <w:ind w:left="7503" w:hanging="562"/>
      </w:pPr>
      <w:rPr>
        <w:rFonts w:hint="default"/>
        <w:lang w:val="ru-RU" w:eastAsia="en-US" w:bidi="ar-SA"/>
      </w:rPr>
    </w:lvl>
    <w:lvl w:ilvl="7" w:tplc="8B0CCB8C">
      <w:numFmt w:val="bullet"/>
      <w:lvlText w:val="•"/>
      <w:lvlJc w:val="left"/>
      <w:pPr>
        <w:ind w:left="8524" w:hanging="562"/>
      </w:pPr>
      <w:rPr>
        <w:rFonts w:hint="default"/>
        <w:lang w:val="ru-RU" w:eastAsia="en-US" w:bidi="ar-SA"/>
      </w:rPr>
    </w:lvl>
    <w:lvl w:ilvl="8" w:tplc="4896F5C8">
      <w:numFmt w:val="bullet"/>
      <w:lvlText w:val="•"/>
      <w:lvlJc w:val="left"/>
      <w:pPr>
        <w:ind w:left="9545" w:hanging="562"/>
      </w:pPr>
      <w:rPr>
        <w:rFonts w:hint="default"/>
        <w:lang w:val="ru-RU" w:eastAsia="en-US" w:bidi="ar-SA"/>
      </w:rPr>
    </w:lvl>
  </w:abstractNum>
  <w:abstractNum w:abstractNumId="13">
    <w:nsid w:val="138B7092"/>
    <w:multiLevelType w:val="hybridMultilevel"/>
    <w:tmpl w:val="CAD04654"/>
    <w:lvl w:ilvl="0" w:tplc="88CEA99A">
      <w:start w:val="101"/>
      <w:numFmt w:val="decimal"/>
      <w:lvlText w:val="%1."/>
      <w:lvlJc w:val="left"/>
      <w:pPr>
        <w:ind w:left="1373" w:hanging="56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1FF8BAC6">
      <w:numFmt w:val="bullet"/>
      <w:lvlText w:val="•"/>
      <w:lvlJc w:val="left"/>
      <w:pPr>
        <w:ind w:left="2400" w:hanging="562"/>
      </w:pPr>
      <w:rPr>
        <w:rFonts w:hint="default"/>
        <w:lang w:val="ru-RU" w:eastAsia="en-US" w:bidi="ar-SA"/>
      </w:rPr>
    </w:lvl>
    <w:lvl w:ilvl="2" w:tplc="BAB098C4">
      <w:numFmt w:val="bullet"/>
      <w:lvlText w:val="•"/>
      <w:lvlJc w:val="left"/>
      <w:pPr>
        <w:ind w:left="3421" w:hanging="562"/>
      </w:pPr>
      <w:rPr>
        <w:rFonts w:hint="default"/>
        <w:lang w:val="ru-RU" w:eastAsia="en-US" w:bidi="ar-SA"/>
      </w:rPr>
    </w:lvl>
    <w:lvl w:ilvl="3" w:tplc="31107ABC">
      <w:numFmt w:val="bullet"/>
      <w:lvlText w:val="•"/>
      <w:lvlJc w:val="left"/>
      <w:pPr>
        <w:ind w:left="4441" w:hanging="562"/>
      </w:pPr>
      <w:rPr>
        <w:rFonts w:hint="default"/>
        <w:lang w:val="ru-RU" w:eastAsia="en-US" w:bidi="ar-SA"/>
      </w:rPr>
    </w:lvl>
    <w:lvl w:ilvl="4" w:tplc="F5D0BA92">
      <w:numFmt w:val="bullet"/>
      <w:lvlText w:val="•"/>
      <w:lvlJc w:val="left"/>
      <w:pPr>
        <w:ind w:left="5462" w:hanging="562"/>
      </w:pPr>
      <w:rPr>
        <w:rFonts w:hint="default"/>
        <w:lang w:val="ru-RU" w:eastAsia="en-US" w:bidi="ar-SA"/>
      </w:rPr>
    </w:lvl>
    <w:lvl w:ilvl="5" w:tplc="1C543B90">
      <w:numFmt w:val="bullet"/>
      <w:lvlText w:val="•"/>
      <w:lvlJc w:val="left"/>
      <w:pPr>
        <w:ind w:left="6483" w:hanging="562"/>
      </w:pPr>
      <w:rPr>
        <w:rFonts w:hint="default"/>
        <w:lang w:val="ru-RU" w:eastAsia="en-US" w:bidi="ar-SA"/>
      </w:rPr>
    </w:lvl>
    <w:lvl w:ilvl="6" w:tplc="4F0AB16A">
      <w:numFmt w:val="bullet"/>
      <w:lvlText w:val="•"/>
      <w:lvlJc w:val="left"/>
      <w:pPr>
        <w:ind w:left="7503" w:hanging="562"/>
      </w:pPr>
      <w:rPr>
        <w:rFonts w:hint="default"/>
        <w:lang w:val="ru-RU" w:eastAsia="en-US" w:bidi="ar-SA"/>
      </w:rPr>
    </w:lvl>
    <w:lvl w:ilvl="7" w:tplc="D2C2D3A2">
      <w:numFmt w:val="bullet"/>
      <w:lvlText w:val="•"/>
      <w:lvlJc w:val="left"/>
      <w:pPr>
        <w:ind w:left="8524" w:hanging="562"/>
      </w:pPr>
      <w:rPr>
        <w:rFonts w:hint="default"/>
        <w:lang w:val="ru-RU" w:eastAsia="en-US" w:bidi="ar-SA"/>
      </w:rPr>
    </w:lvl>
    <w:lvl w:ilvl="8" w:tplc="721C14C2">
      <w:numFmt w:val="bullet"/>
      <w:lvlText w:val="•"/>
      <w:lvlJc w:val="left"/>
      <w:pPr>
        <w:ind w:left="9545" w:hanging="562"/>
      </w:pPr>
      <w:rPr>
        <w:rFonts w:hint="default"/>
        <w:lang w:val="ru-RU" w:eastAsia="en-US" w:bidi="ar-SA"/>
      </w:rPr>
    </w:lvl>
  </w:abstractNum>
  <w:abstractNum w:abstractNumId="14">
    <w:nsid w:val="1396148A"/>
    <w:multiLevelType w:val="hybridMultilevel"/>
    <w:tmpl w:val="5CA0DC22"/>
    <w:lvl w:ilvl="0" w:tplc="91700C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26A616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3062A1E6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8B0CB62C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4" w:tplc="403A7814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F956086A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244CC190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7" w:tplc="264A6D04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9ECEB994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</w:abstractNum>
  <w:abstractNum w:abstractNumId="15">
    <w:nsid w:val="162F3F6C"/>
    <w:multiLevelType w:val="hybridMultilevel"/>
    <w:tmpl w:val="C6BE1D8E"/>
    <w:lvl w:ilvl="0" w:tplc="50EA94F2">
      <w:start w:val="1"/>
      <w:numFmt w:val="decimal"/>
      <w:lvlText w:val="%1)"/>
      <w:lvlJc w:val="left"/>
      <w:pPr>
        <w:ind w:left="11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0E7F9C">
      <w:numFmt w:val="bullet"/>
      <w:lvlText w:val="•"/>
      <w:lvlJc w:val="left"/>
      <w:pPr>
        <w:ind w:left="2166" w:hanging="305"/>
      </w:pPr>
      <w:rPr>
        <w:rFonts w:hint="default"/>
        <w:lang w:val="ru-RU" w:eastAsia="en-US" w:bidi="ar-SA"/>
      </w:rPr>
    </w:lvl>
    <w:lvl w:ilvl="2" w:tplc="F458874E">
      <w:numFmt w:val="bullet"/>
      <w:lvlText w:val="•"/>
      <w:lvlJc w:val="left"/>
      <w:pPr>
        <w:ind w:left="3213" w:hanging="305"/>
      </w:pPr>
      <w:rPr>
        <w:rFonts w:hint="default"/>
        <w:lang w:val="ru-RU" w:eastAsia="en-US" w:bidi="ar-SA"/>
      </w:rPr>
    </w:lvl>
    <w:lvl w:ilvl="3" w:tplc="220ED47E">
      <w:numFmt w:val="bullet"/>
      <w:lvlText w:val="•"/>
      <w:lvlJc w:val="left"/>
      <w:pPr>
        <w:ind w:left="4259" w:hanging="305"/>
      </w:pPr>
      <w:rPr>
        <w:rFonts w:hint="default"/>
        <w:lang w:val="ru-RU" w:eastAsia="en-US" w:bidi="ar-SA"/>
      </w:rPr>
    </w:lvl>
    <w:lvl w:ilvl="4" w:tplc="6A1C1362">
      <w:numFmt w:val="bullet"/>
      <w:lvlText w:val="•"/>
      <w:lvlJc w:val="left"/>
      <w:pPr>
        <w:ind w:left="5306" w:hanging="305"/>
      </w:pPr>
      <w:rPr>
        <w:rFonts w:hint="default"/>
        <w:lang w:val="ru-RU" w:eastAsia="en-US" w:bidi="ar-SA"/>
      </w:rPr>
    </w:lvl>
    <w:lvl w:ilvl="5" w:tplc="F880CE50">
      <w:numFmt w:val="bullet"/>
      <w:lvlText w:val="•"/>
      <w:lvlJc w:val="left"/>
      <w:pPr>
        <w:ind w:left="6353" w:hanging="305"/>
      </w:pPr>
      <w:rPr>
        <w:rFonts w:hint="default"/>
        <w:lang w:val="ru-RU" w:eastAsia="en-US" w:bidi="ar-SA"/>
      </w:rPr>
    </w:lvl>
    <w:lvl w:ilvl="6" w:tplc="8384E5A2">
      <w:numFmt w:val="bullet"/>
      <w:lvlText w:val="•"/>
      <w:lvlJc w:val="left"/>
      <w:pPr>
        <w:ind w:left="7399" w:hanging="305"/>
      </w:pPr>
      <w:rPr>
        <w:rFonts w:hint="default"/>
        <w:lang w:val="ru-RU" w:eastAsia="en-US" w:bidi="ar-SA"/>
      </w:rPr>
    </w:lvl>
    <w:lvl w:ilvl="7" w:tplc="20129C34">
      <w:numFmt w:val="bullet"/>
      <w:lvlText w:val="•"/>
      <w:lvlJc w:val="left"/>
      <w:pPr>
        <w:ind w:left="8446" w:hanging="305"/>
      </w:pPr>
      <w:rPr>
        <w:rFonts w:hint="default"/>
        <w:lang w:val="ru-RU" w:eastAsia="en-US" w:bidi="ar-SA"/>
      </w:rPr>
    </w:lvl>
    <w:lvl w:ilvl="8" w:tplc="EB163376">
      <w:numFmt w:val="bullet"/>
      <w:lvlText w:val="•"/>
      <w:lvlJc w:val="left"/>
      <w:pPr>
        <w:ind w:left="9493" w:hanging="305"/>
      </w:pPr>
      <w:rPr>
        <w:rFonts w:hint="default"/>
        <w:lang w:val="ru-RU" w:eastAsia="en-US" w:bidi="ar-SA"/>
      </w:rPr>
    </w:lvl>
  </w:abstractNum>
  <w:abstractNum w:abstractNumId="16">
    <w:nsid w:val="190B01DB"/>
    <w:multiLevelType w:val="hybridMultilevel"/>
    <w:tmpl w:val="D8CCAA78"/>
    <w:lvl w:ilvl="0" w:tplc="410A9216">
      <w:start w:val="1"/>
      <w:numFmt w:val="decimal"/>
      <w:lvlText w:val="%1."/>
      <w:lvlJc w:val="left"/>
      <w:pPr>
        <w:ind w:left="81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E6C976">
      <w:numFmt w:val="bullet"/>
      <w:lvlText w:val="•"/>
      <w:lvlJc w:val="left"/>
      <w:pPr>
        <w:ind w:left="1896" w:hanging="298"/>
      </w:pPr>
      <w:rPr>
        <w:rFonts w:hint="default"/>
        <w:lang w:val="ru-RU" w:eastAsia="en-US" w:bidi="ar-SA"/>
      </w:rPr>
    </w:lvl>
    <w:lvl w:ilvl="2" w:tplc="37041E46">
      <w:numFmt w:val="bullet"/>
      <w:lvlText w:val="•"/>
      <w:lvlJc w:val="left"/>
      <w:pPr>
        <w:ind w:left="2973" w:hanging="298"/>
      </w:pPr>
      <w:rPr>
        <w:rFonts w:hint="default"/>
        <w:lang w:val="ru-RU" w:eastAsia="en-US" w:bidi="ar-SA"/>
      </w:rPr>
    </w:lvl>
    <w:lvl w:ilvl="3" w:tplc="A9EC60A6">
      <w:numFmt w:val="bullet"/>
      <w:lvlText w:val="•"/>
      <w:lvlJc w:val="left"/>
      <w:pPr>
        <w:ind w:left="4049" w:hanging="298"/>
      </w:pPr>
      <w:rPr>
        <w:rFonts w:hint="default"/>
        <w:lang w:val="ru-RU" w:eastAsia="en-US" w:bidi="ar-SA"/>
      </w:rPr>
    </w:lvl>
    <w:lvl w:ilvl="4" w:tplc="4DCE6D86">
      <w:numFmt w:val="bullet"/>
      <w:lvlText w:val="•"/>
      <w:lvlJc w:val="left"/>
      <w:pPr>
        <w:ind w:left="5126" w:hanging="298"/>
      </w:pPr>
      <w:rPr>
        <w:rFonts w:hint="default"/>
        <w:lang w:val="ru-RU" w:eastAsia="en-US" w:bidi="ar-SA"/>
      </w:rPr>
    </w:lvl>
    <w:lvl w:ilvl="5" w:tplc="0A5E19C2">
      <w:numFmt w:val="bullet"/>
      <w:lvlText w:val="•"/>
      <w:lvlJc w:val="left"/>
      <w:pPr>
        <w:ind w:left="6203" w:hanging="298"/>
      </w:pPr>
      <w:rPr>
        <w:rFonts w:hint="default"/>
        <w:lang w:val="ru-RU" w:eastAsia="en-US" w:bidi="ar-SA"/>
      </w:rPr>
    </w:lvl>
    <w:lvl w:ilvl="6" w:tplc="7F94CC4A">
      <w:numFmt w:val="bullet"/>
      <w:lvlText w:val="•"/>
      <w:lvlJc w:val="left"/>
      <w:pPr>
        <w:ind w:left="7279" w:hanging="298"/>
      </w:pPr>
      <w:rPr>
        <w:rFonts w:hint="default"/>
        <w:lang w:val="ru-RU" w:eastAsia="en-US" w:bidi="ar-SA"/>
      </w:rPr>
    </w:lvl>
    <w:lvl w:ilvl="7" w:tplc="F0BAA4C8">
      <w:numFmt w:val="bullet"/>
      <w:lvlText w:val="•"/>
      <w:lvlJc w:val="left"/>
      <w:pPr>
        <w:ind w:left="8356" w:hanging="298"/>
      </w:pPr>
      <w:rPr>
        <w:rFonts w:hint="default"/>
        <w:lang w:val="ru-RU" w:eastAsia="en-US" w:bidi="ar-SA"/>
      </w:rPr>
    </w:lvl>
    <w:lvl w:ilvl="8" w:tplc="26D899CC">
      <w:numFmt w:val="bullet"/>
      <w:lvlText w:val="•"/>
      <w:lvlJc w:val="left"/>
      <w:pPr>
        <w:ind w:left="9433" w:hanging="298"/>
      </w:pPr>
      <w:rPr>
        <w:rFonts w:hint="default"/>
        <w:lang w:val="ru-RU" w:eastAsia="en-US" w:bidi="ar-SA"/>
      </w:rPr>
    </w:lvl>
  </w:abstractNum>
  <w:abstractNum w:abstractNumId="17">
    <w:nsid w:val="19197888"/>
    <w:multiLevelType w:val="hybridMultilevel"/>
    <w:tmpl w:val="BC966006"/>
    <w:lvl w:ilvl="0" w:tplc="480C5D8E">
      <w:start w:val="1"/>
      <w:numFmt w:val="decimal"/>
      <w:lvlText w:val="%1)"/>
      <w:lvlJc w:val="left"/>
      <w:pPr>
        <w:ind w:left="812" w:hanging="2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A45150">
      <w:numFmt w:val="bullet"/>
      <w:lvlText w:val="•"/>
      <w:lvlJc w:val="left"/>
      <w:pPr>
        <w:ind w:left="1896" w:hanging="293"/>
      </w:pPr>
      <w:rPr>
        <w:rFonts w:hint="default"/>
        <w:lang w:val="ru-RU" w:eastAsia="en-US" w:bidi="ar-SA"/>
      </w:rPr>
    </w:lvl>
    <w:lvl w:ilvl="2" w:tplc="C6148616">
      <w:numFmt w:val="bullet"/>
      <w:lvlText w:val="•"/>
      <w:lvlJc w:val="left"/>
      <w:pPr>
        <w:ind w:left="2973" w:hanging="293"/>
      </w:pPr>
      <w:rPr>
        <w:rFonts w:hint="default"/>
        <w:lang w:val="ru-RU" w:eastAsia="en-US" w:bidi="ar-SA"/>
      </w:rPr>
    </w:lvl>
    <w:lvl w:ilvl="3" w:tplc="6A8882B6">
      <w:numFmt w:val="bullet"/>
      <w:lvlText w:val="•"/>
      <w:lvlJc w:val="left"/>
      <w:pPr>
        <w:ind w:left="4049" w:hanging="293"/>
      </w:pPr>
      <w:rPr>
        <w:rFonts w:hint="default"/>
        <w:lang w:val="ru-RU" w:eastAsia="en-US" w:bidi="ar-SA"/>
      </w:rPr>
    </w:lvl>
    <w:lvl w:ilvl="4" w:tplc="1074A7EA">
      <w:numFmt w:val="bullet"/>
      <w:lvlText w:val="•"/>
      <w:lvlJc w:val="left"/>
      <w:pPr>
        <w:ind w:left="5126" w:hanging="293"/>
      </w:pPr>
      <w:rPr>
        <w:rFonts w:hint="default"/>
        <w:lang w:val="ru-RU" w:eastAsia="en-US" w:bidi="ar-SA"/>
      </w:rPr>
    </w:lvl>
    <w:lvl w:ilvl="5" w:tplc="4364E360">
      <w:numFmt w:val="bullet"/>
      <w:lvlText w:val="•"/>
      <w:lvlJc w:val="left"/>
      <w:pPr>
        <w:ind w:left="6203" w:hanging="293"/>
      </w:pPr>
      <w:rPr>
        <w:rFonts w:hint="default"/>
        <w:lang w:val="ru-RU" w:eastAsia="en-US" w:bidi="ar-SA"/>
      </w:rPr>
    </w:lvl>
    <w:lvl w:ilvl="6" w:tplc="6CBCF602">
      <w:numFmt w:val="bullet"/>
      <w:lvlText w:val="•"/>
      <w:lvlJc w:val="left"/>
      <w:pPr>
        <w:ind w:left="7279" w:hanging="293"/>
      </w:pPr>
      <w:rPr>
        <w:rFonts w:hint="default"/>
        <w:lang w:val="ru-RU" w:eastAsia="en-US" w:bidi="ar-SA"/>
      </w:rPr>
    </w:lvl>
    <w:lvl w:ilvl="7" w:tplc="55D435D4">
      <w:numFmt w:val="bullet"/>
      <w:lvlText w:val="•"/>
      <w:lvlJc w:val="left"/>
      <w:pPr>
        <w:ind w:left="8356" w:hanging="293"/>
      </w:pPr>
      <w:rPr>
        <w:rFonts w:hint="default"/>
        <w:lang w:val="ru-RU" w:eastAsia="en-US" w:bidi="ar-SA"/>
      </w:rPr>
    </w:lvl>
    <w:lvl w:ilvl="8" w:tplc="4C92E41E">
      <w:numFmt w:val="bullet"/>
      <w:lvlText w:val="•"/>
      <w:lvlJc w:val="left"/>
      <w:pPr>
        <w:ind w:left="9433" w:hanging="293"/>
      </w:pPr>
      <w:rPr>
        <w:rFonts w:hint="default"/>
        <w:lang w:val="ru-RU" w:eastAsia="en-US" w:bidi="ar-SA"/>
      </w:rPr>
    </w:lvl>
  </w:abstractNum>
  <w:abstractNum w:abstractNumId="18">
    <w:nsid w:val="19614872"/>
    <w:multiLevelType w:val="hybridMultilevel"/>
    <w:tmpl w:val="F7DEA18C"/>
    <w:lvl w:ilvl="0" w:tplc="FC9EE732">
      <w:start w:val="1"/>
      <w:numFmt w:val="decimal"/>
      <w:lvlText w:val="%1)"/>
      <w:lvlJc w:val="left"/>
      <w:pPr>
        <w:ind w:left="812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98D38E">
      <w:numFmt w:val="bullet"/>
      <w:lvlText w:val="•"/>
      <w:lvlJc w:val="left"/>
      <w:pPr>
        <w:ind w:left="1896" w:hanging="309"/>
      </w:pPr>
      <w:rPr>
        <w:rFonts w:hint="default"/>
        <w:lang w:val="ru-RU" w:eastAsia="en-US" w:bidi="ar-SA"/>
      </w:rPr>
    </w:lvl>
    <w:lvl w:ilvl="2" w:tplc="7136A6F0">
      <w:numFmt w:val="bullet"/>
      <w:lvlText w:val="•"/>
      <w:lvlJc w:val="left"/>
      <w:pPr>
        <w:ind w:left="2973" w:hanging="309"/>
      </w:pPr>
      <w:rPr>
        <w:rFonts w:hint="default"/>
        <w:lang w:val="ru-RU" w:eastAsia="en-US" w:bidi="ar-SA"/>
      </w:rPr>
    </w:lvl>
    <w:lvl w:ilvl="3" w:tplc="B6AC6E54">
      <w:numFmt w:val="bullet"/>
      <w:lvlText w:val="•"/>
      <w:lvlJc w:val="left"/>
      <w:pPr>
        <w:ind w:left="4049" w:hanging="309"/>
      </w:pPr>
      <w:rPr>
        <w:rFonts w:hint="default"/>
        <w:lang w:val="ru-RU" w:eastAsia="en-US" w:bidi="ar-SA"/>
      </w:rPr>
    </w:lvl>
    <w:lvl w:ilvl="4" w:tplc="1DCC9D60">
      <w:numFmt w:val="bullet"/>
      <w:lvlText w:val="•"/>
      <w:lvlJc w:val="left"/>
      <w:pPr>
        <w:ind w:left="5126" w:hanging="309"/>
      </w:pPr>
      <w:rPr>
        <w:rFonts w:hint="default"/>
        <w:lang w:val="ru-RU" w:eastAsia="en-US" w:bidi="ar-SA"/>
      </w:rPr>
    </w:lvl>
    <w:lvl w:ilvl="5" w:tplc="0654344E">
      <w:numFmt w:val="bullet"/>
      <w:lvlText w:val="•"/>
      <w:lvlJc w:val="left"/>
      <w:pPr>
        <w:ind w:left="6203" w:hanging="309"/>
      </w:pPr>
      <w:rPr>
        <w:rFonts w:hint="default"/>
        <w:lang w:val="ru-RU" w:eastAsia="en-US" w:bidi="ar-SA"/>
      </w:rPr>
    </w:lvl>
    <w:lvl w:ilvl="6" w:tplc="23108C0C">
      <w:numFmt w:val="bullet"/>
      <w:lvlText w:val="•"/>
      <w:lvlJc w:val="left"/>
      <w:pPr>
        <w:ind w:left="7279" w:hanging="309"/>
      </w:pPr>
      <w:rPr>
        <w:rFonts w:hint="default"/>
        <w:lang w:val="ru-RU" w:eastAsia="en-US" w:bidi="ar-SA"/>
      </w:rPr>
    </w:lvl>
    <w:lvl w:ilvl="7" w:tplc="16341E12">
      <w:numFmt w:val="bullet"/>
      <w:lvlText w:val="•"/>
      <w:lvlJc w:val="left"/>
      <w:pPr>
        <w:ind w:left="8356" w:hanging="309"/>
      </w:pPr>
      <w:rPr>
        <w:rFonts w:hint="default"/>
        <w:lang w:val="ru-RU" w:eastAsia="en-US" w:bidi="ar-SA"/>
      </w:rPr>
    </w:lvl>
    <w:lvl w:ilvl="8" w:tplc="0CF2E580">
      <w:numFmt w:val="bullet"/>
      <w:lvlText w:val="•"/>
      <w:lvlJc w:val="left"/>
      <w:pPr>
        <w:ind w:left="9433" w:hanging="309"/>
      </w:pPr>
      <w:rPr>
        <w:rFonts w:hint="default"/>
        <w:lang w:val="ru-RU" w:eastAsia="en-US" w:bidi="ar-SA"/>
      </w:rPr>
    </w:lvl>
  </w:abstractNum>
  <w:abstractNum w:abstractNumId="19">
    <w:nsid w:val="1B1E0BA5"/>
    <w:multiLevelType w:val="hybridMultilevel"/>
    <w:tmpl w:val="F3BAE26C"/>
    <w:lvl w:ilvl="0" w:tplc="E5520968">
      <w:numFmt w:val="bullet"/>
      <w:lvlText w:val="-"/>
      <w:lvlJc w:val="left"/>
      <w:pPr>
        <w:ind w:left="812" w:hanging="164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35A2F836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 w:tplc="C3540DDE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3B327C2E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  <w:lvl w:ilvl="4" w:tplc="55ECC194">
      <w:numFmt w:val="bullet"/>
      <w:lvlText w:val="•"/>
      <w:lvlJc w:val="left"/>
      <w:pPr>
        <w:ind w:left="5126" w:hanging="164"/>
      </w:pPr>
      <w:rPr>
        <w:rFonts w:hint="default"/>
        <w:lang w:val="ru-RU" w:eastAsia="en-US" w:bidi="ar-SA"/>
      </w:rPr>
    </w:lvl>
    <w:lvl w:ilvl="5" w:tplc="BB2404EC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09F454D6">
      <w:numFmt w:val="bullet"/>
      <w:lvlText w:val="•"/>
      <w:lvlJc w:val="left"/>
      <w:pPr>
        <w:ind w:left="7279" w:hanging="164"/>
      </w:pPr>
      <w:rPr>
        <w:rFonts w:hint="default"/>
        <w:lang w:val="ru-RU" w:eastAsia="en-US" w:bidi="ar-SA"/>
      </w:rPr>
    </w:lvl>
    <w:lvl w:ilvl="7" w:tplc="E69A200C">
      <w:numFmt w:val="bullet"/>
      <w:lvlText w:val="•"/>
      <w:lvlJc w:val="left"/>
      <w:pPr>
        <w:ind w:left="8356" w:hanging="164"/>
      </w:pPr>
      <w:rPr>
        <w:rFonts w:hint="default"/>
        <w:lang w:val="ru-RU" w:eastAsia="en-US" w:bidi="ar-SA"/>
      </w:rPr>
    </w:lvl>
    <w:lvl w:ilvl="8" w:tplc="D07A50FE">
      <w:numFmt w:val="bullet"/>
      <w:lvlText w:val="•"/>
      <w:lvlJc w:val="left"/>
      <w:pPr>
        <w:ind w:left="9433" w:hanging="164"/>
      </w:pPr>
      <w:rPr>
        <w:rFonts w:hint="default"/>
        <w:lang w:val="ru-RU" w:eastAsia="en-US" w:bidi="ar-SA"/>
      </w:rPr>
    </w:lvl>
  </w:abstractNum>
  <w:abstractNum w:abstractNumId="20">
    <w:nsid w:val="1B9A1269"/>
    <w:multiLevelType w:val="hybridMultilevel"/>
    <w:tmpl w:val="0D78F414"/>
    <w:lvl w:ilvl="0" w:tplc="4980435A">
      <w:start w:val="3"/>
      <w:numFmt w:val="decimal"/>
      <w:lvlText w:val="%1"/>
      <w:lvlJc w:val="left"/>
      <w:pPr>
        <w:ind w:left="95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2CC062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2" w:tplc="1A0825C0">
      <w:numFmt w:val="bullet"/>
      <w:lvlText w:val="•"/>
      <w:lvlJc w:val="left"/>
      <w:pPr>
        <w:ind w:left="3085" w:hanging="212"/>
      </w:pPr>
      <w:rPr>
        <w:rFonts w:hint="default"/>
        <w:lang w:val="ru-RU" w:eastAsia="en-US" w:bidi="ar-SA"/>
      </w:rPr>
    </w:lvl>
    <w:lvl w:ilvl="3" w:tplc="A554F6C6">
      <w:numFmt w:val="bullet"/>
      <w:lvlText w:val="•"/>
      <w:lvlJc w:val="left"/>
      <w:pPr>
        <w:ind w:left="4147" w:hanging="212"/>
      </w:pPr>
      <w:rPr>
        <w:rFonts w:hint="default"/>
        <w:lang w:val="ru-RU" w:eastAsia="en-US" w:bidi="ar-SA"/>
      </w:rPr>
    </w:lvl>
    <w:lvl w:ilvl="4" w:tplc="C4E4E10E">
      <w:numFmt w:val="bullet"/>
      <w:lvlText w:val="•"/>
      <w:lvlJc w:val="left"/>
      <w:pPr>
        <w:ind w:left="5210" w:hanging="212"/>
      </w:pPr>
      <w:rPr>
        <w:rFonts w:hint="default"/>
        <w:lang w:val="ru-RU" w:eastAsia="en-US" w:bidi="ar-SA"/>
      </w:rPr>
    </w:lvl>
    <w:lvl w:ilvl="5" w:tplc="58D20966">
      <w:numFmt w:val="bullet"/>
      <w:lvlText w:val="•"/>
      <w:lvlJc w:val="left"/>
      <w:pPr>
        <w:ind w:left="6273" w:hanging="212"/>
      </w:pPr>
      <w:rPr>
        <w:rFonts w:hint="default"/>
        <w:lang w:val="ru-RU" w:eastAsia="en-US" w:bidi="ar-SA"/>
      </w:rPr>
    </w:lvl>
    <w:lvl w:ilvl="6" w:tplc="D5444966">
      <w:numFmt w:val="bullet"/>
      <w:lvlText w:val="•"/>
      <w:lvlJc w:val="left"/>
      <w:pPr>
        <w:ind w:left="7335" w:hanging="212"/>
      </w:pPr>
      <w:rPr>
        <w:rFonts w:hint="default"/>
        <w:lang w:val="ru-RU" w:eastAsia="en-US" w:bidi="ar-SA"/>
      </w:rPr>
    </w:lvl>
    <w:lvl w:ilvl="7" w:tplc="224AEA14">
      <w:numFmt w:val="bullet"/>
      <w:lvlText w:val="•"/>
      <w:lvlJc w:val="left"/>
      <w:pPr>
        <w:ind w:left="8398" w:hanging="212"/>
      </w:pPr>
      <w:rPr>
        <w:rFonts w:hint="default"/>
        <w:lang w:val="ru-RU" w:eastAsia="en-US" w:bidi="ar-SA"/>
      </w:rPr>
    </w:lvl>
    <w:lvl w:ilvl="8" w:tplc="9C36462A">
      <w:numFmt w:val="bullet"/>
      <w:lvlText w:val="•"/>
      <w:lvlJc w:val="left"/>
      <w:pPr>
        <w:ind w:left="9461" w:hanging="212"/>
      </w:pPr>
      <w:rPr>
        <w:rFonts w:hint="default"/>
        <w:lang w:val="ru-RU" w:eastAsia="en-US" w:bidi="ar-SA"/>
      </w:rPr>
    </w:lvl>
  </w:abstractNum>
  <w:abstractNum w:abstractNumId="21">
    <w:nsid w:val="1DB14065"/>
    <w:multiLevelType w:val="hybridMultilevel"/>
    <w:tmpl w:val="4BAC6346"/>
    <w:lvl w:ilvl="0" w:tplc="08D2CAFA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6D188">
      <w:numFmt w:val="bullet"/>
      <w:lvlText w:val="•"/>
      <w:lvlJc w:val="left"/>
      <w:pPr>
        <w:ind w:left="259" w:hanging="200"/>
      </w:pPr>
      <w:rPr>
        <w:rFonts w:hint="default"/>
        <w:lang w:val="ru-RU" w:eastAsia="en-US" w:bidi="ar-SA"/>
      </w:rPr>
    </w:lvl>
    <w:lvl w:ilvl="2" w:tplc="CBD64580">
      <w:numFmt w:val="bullet"/>
      <w:lvlText w:val="•"/>
      <w:lvlJc w:val="left"/>
      <w:pPr>
        <w:ind w:left="418" w:hanging="200"/>
      </w:pPr>
      <w:rPr>
        <w:rFonts w:hint="default"/>
        <w:lang w:val="ru-RU" w:eastAsia="en-US" w:bidi="ar-SA"/>
      </w:rPr>
    </w:lvl>
    <w:lvl w:ilvl="3" w:tplc="D4CE8B24">
      <w:numFmt w:val="bullet"/>
      <w:lvlText w:val="•"/>
      <w:lvlJc w:val="left"/>
      <w:pPr>
        <w:ind w:left="577" w:hanging="200"/>
      </w:pPr>
      <w:rPr>
        <w:rFonts w:hint="default"/>
        <w:lang w:val="ru-RU" w:eastAsia="en-US" w:bidi="ar-SA"/>
      </w:rPr>
    </w:lvl>
    <w:lvl w:ilvl="4" w:tplc="75747612">
      <w:numFmt w:val="bullet"/>
      <w:lvlText w:val="•"/>
      <w:lvlJc w:val="left"/>
      <w:pPr>
        <w:ind w:left="736" w:hanging="200"/>
      </w:pPr>
      <w:rPr>
        <w:rFonts w:hint="default"/>
        <w:lang w:val="ru-RU" w:eastAsia="en-US" w:bidi="ar-SA"/>
      </w:rPr>
    </w:lvl>
    <w:lvl w:ilvl="5" w:tplc="F462EE00">
      <w:numFmt w:val="bullet"/>
      <w:lvlText w:val="•"/>
      <w:lvlJc w:val="left"/>
      <w:pPr>
        <w:ind w:left="895" w:hanging="200"/>
      </w:pPr>
      <w:rPr>
        <w:rFonts w:hint="default"/>
        <w:lang w:val="ru-RU" w:eastAsia="en-US" w:bidi="ar-SA"/>
      </w:rPr>
    </w:lvl>
    <w:lvl w:ilvl="6" w:tplc="0E38EFF6">
      <w:numFmt w:val="bullet"/>
      <w:lvlText w:val="•"/>
      <w:lvlJc w:val="left"/>
      <w:pPr>
        <w:ind w:left="1054" w:hanging="200"/>
      </w:pPr>
      <w:rPr>
        <w:rFonts w:hint="default"/>
        <w:lang w:val="ru-RU" w:eastAsia="en-US" w:bidi="ar-SA"/>
      </w:rPr>
    </w:lvl>
    <w:lvl w:ilvl="7" w:tplc="65BEB8F2">
      <w:numFmt w:val="bullet"/>
      <w:lvlText w:val="•"/>
      <w:lvlJc w:val="left"/>
      <w:pPr>
        <w:ind w:left="1213" w:hanging="200"/>
      </w:pPr>
      <w:rPr>
        <w:rFonts w:hint="default"/>
        <w:lang w:val="ru-RU" w:eastAsia="en-US" w:bidi="ar-SA"/>
      </w:rPr>
    </w:lvl>
    <w:lvl w:ilvl="8" w:tplc="8F6469D0">
      <w:numFmt w:val="bullet"/>
      <w:lvlText w:val="•"/>
      <w:lvlJc w:val="left"/>
      <w:pPr>
        <w:ind w:left="1372" w:hanging="200"/>
      </w:pPr>
      <w:rPr>
        <w:rFonts w:hint="default"/>
        <w:lang w:val="ru-RU" w:eastAsia="en-US" w:bidi="ar-SA"/>
      </w:rPr>
    </w:lvl>
  </w:abstractNum>
  <w:abstractNum w:abstractNumId="22">
    <w:nsid w:val="1DE05383"/>
    <w:multiLevelType w:val="hybridMultilevel"/>
    <w:tmpl w:val="144C21F0"/>
    <w:lvl w:ilvl="0" w:tplc="74684C34">
      <w:start w:val="107"/>
      <w:numFmt w:val="decimal"/>
      <w:lvlText w:val="%1."/>
      <w:lvlJc w:val="left"/>
      <w:pPr>
        <w:ind w:left="1373" w:hanging="562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C4C20356">
      <w:numFmt w:val="bullet"/>
      <w:lvlText w:val="•"/>
      <w:lvlJc w:val="left"/>
      <w:pPr>
        <w:ind w:left="2400" w:hanging="562"/>
      </w:pPr>
      <w:rPr>
        <w:rFonts w:hint="default"/>
        <w:lang w:val="ru-RU" w:eastAsia="en-US" w:bidi="ar-SA"/>
      </w:rPr>
    </w:lvl>
    <w:lvl w:ilvl="2" w:tplc="57DE5B36">
      <w:numFmt w:val="bullet"/>
      <w:lvlText w:val="•"/>
      <w:lvlJc w:val="left"/>
      <w:pPr>
        <w:ind w:left="3421" w:hanging="562"/>
      </w:pPr>
      <w:rPr>
        <w:rFonts w:hint="default"/>
        <w:lang w:val="ru-RU" w:eastAsia="en-US" w:bidi="ar-SA"/>
      </w:rPr>
    </w:lvl>
    <w:lvl w:ilvl="3" w:tplc="BBD69F74">
      <w:numFmt w:val="bullet"/>
      <w:lvlText w:val="•"/>
      <w:lvlJc w:val="left"/>
      <w:pPr>
        <w:ind w:left="4441" w:hanging="562"/>
      </w:pPr>
      <w:rPr>
        <w:rFonts w:hint="default"/>
        <w:lang w:val="ru-RU" w:eastAsia="en-US" w:bidi="ar-SA"/>
      </w:rPr>
    </w:lvl>
    <w:lvl w:ilvl="4" w:tplc="8C760830">
      <w:numFmt w:val="bullet"/>
      <w:lvlText w:val="•"/>
      <w:lvlJc w:val="left"/>
      <w:pPr>
        <w:ind w:left="5462" w:hanging="562"/>
      </w:pPr>
      <w:rPr>
        <w:rFonts w:hint="default"/>
        <w:lang w:val="ru-RU" w:eastAsia="en-US" w:bidi="ar-SA"/>
      </w:rPr>
    </w:lvl>
    <w:lvl w:ilvl="5" w:tplc="6B8EADF2">
      <w:numFmt w:val="bullet"/>
      <w:lvlText w:val="•"/>
      <w:lvlJc w:val="left"/>
      <w:pPr>
        <w:ind w:left="6483" w:hanging="562"/>
      </w:pPr>
      <w:rPr>
        <w:rFonts w:hint="default"/>
        <w:lang w:val="ru-RU" w:eastAsia="en-US" w:bidi="ar-SA"/>
      </w:rPr>
    </w:lvl>
    <w:lvl w:ilvl="6" w:tplc="B2307C86">
      <w:numFmt w:val="bullet"/>
      <w:lvlText w:val="•"/>
      <w:lvlJc w:val="left"/>
      <w:pPr>
        <w:ind w:left="7503" w:hanging="562"/>
      </w:pPr>
      <w:rPr>
        <w:rFonts w:hint="default"/>
        <w:lang w:val="ru-RU" w:eastAsia="en-US" w:bidi="ar-SA"/>
      </w:rPr>
    </w:lvl>
    <w:lvl w:ilvl="7" w:tplc="90CA2D88">
      <w:numFmt w:val="bullet"/>
      <w:lvlText w:val="•"/>
      <w:lvlJc w:val="left"/>
      <w:pPr>
        <w:ind w:left="8524" w:hanging="562"/>
      </w:pPr>
      <w:rPr>
        <w:rFonts w:hint="default"/>
        <w:lang w:val="ru-RU" w:eastAsia="en-US" w:bidi="ar-SA"/>
      </w:rPr>
    </w:lvl>
    <w:lvl w:ilvl="8" w:tplc="04FED9E2">
      <w:numFmt w:val="bullet"/>
      <w:lvlText w:val="•"/>
      <w:lvlJc w:val="left"/>
      <w:pPr>
        <w:ind w:left="9545" w:hanging="562"/>
      </w:pPr>
      <w:rPr>
        <w:rFonts w:hint="default"/>
        <w:lang w:val="ru-RU" w:eastAsia="en-US" w:bidi="ar-SA"/>
      </w:rPr>
    </w:lvl>
  </w:abstractNum>
  <w:abstractNum w:abstractNumId="23">
    <w:nsid w:val="1E4C7149"/>
    <w:multiLevelType w:val="hybridMultilevel"/>
    <w:tmpl w:val="7D3CFA3A"/>
    <w:lvl w:ilvl="0" w:tplc="14C417A0">
      <w:start w:val="1"/>
      <w:numFmt w:val="decimal"/>
      <w:lvlText w:val="%1)"/>
      <w:lvlJc w:val="left"/>
      <w:pPr>
        <w:ind w:left="812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BC8FCA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9D08CEF2">
      <w:numFmt w:val="bullet"/>
      <w:lvlText w:val="•"/>
      <w:lvlJc w:val="left"/>
      <w:pPr>
        <w:ind w:left="2973" w:hanging="709"/>
      </w:pPr>
      <w:rPr>
        <w:rFonts w:hint="default"/>
        <w:lang w:val="ru-RU" w:eastAsia="en-US" w:bidi="ar-SA"/>
      </w:rPr>
    </w:lvl>
    <w:lvl w:ilvl="3" w:tplc="965EF780">
      <w:numFmt w:val="bullet"/>
      <w:lvlText w:val="•"/>
      <w:lvlJc w:val="left"/>
      <w:pPr>
        <w:ind w:left="4049" w:hanging="709"/>
      </w:pPr>
      <w:rPr>
        <w:rFonts w:hint="default"/>
        <w:lang w:val="ru-RU" w:eastAsia="en-US" w:bidi="ar-SA"/>
      </w:rPr>
    </w:lvl>
    <w:lvl w:ilvl="4" w:tplc="9CCCED8A">
      <w:numFmt w:val="bullet"/>
      <w:lvlText w:val="•"/>
      <w:lvlJc w:val="left"/>
      <w:pPr>
        <w:ind w:left="5126" w:hanging="709"/>
      </w:pPr>
      <w:rPr>
        <w:rFonts w:hint="default"/>
        <w:lang w:val="ru-RU" w:eastAsia="en-US" w:bidi="ar-SA"/>
      </w:rPr>
    </w:lvl>
    <w:lvl w:ilvl="5" w:tplc="58087CDC">
      <w:numFmt w:val="bullet"/>
      <w:lvlText w:val="•"/>
      <w:lvlJc w:val="left"/>
      <w:pPr>
        <w:ind w:left="6203" w:hanging="709"/>
      </w:pPr>
      <w:rPr>
        <w:rFonts w:hint="default"/>
        <w:lang w:val="ru-RU" w:eastAsia="en-US" w:bidi="ar-SA"/>
      </w:rPr>
    </w:lvl>
    <w:lvl w:ilvl="6" w:tplc="679E6E40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 w:tplc="F2847680">
      <w:numFmt w:val="bullet"/>
      <w:lvlText w:val="•"/>
      <w:lvlJc w:val="left"/>
      <w:pPr>
        <w:ind w:left="8356" w:hanging="709"/>
      </w:pPr>
      <w:rPr>
        <w:rFonts w:hint="default"/>
        <w:lang w:val="ru-RU" w:eastAsia="en-US" w:bidi="ar-SA"/>
      </w:rPr>
    </w:lvl>
    <w:lvl w:ilvl="8" w:tplc="8B7482C4">
      <w:numFmt w:val="bullet"/>
      <w:lvlText w:val="•"/>
      <w:lvlJc w:val="left"/>
      <w:pPr>
        <w:ind w:left="9433" w:hanging="709"/>
      </w:pPr>
      <w:rPr>
        <w:rFonts w:hint="default"/>
        <w:lang w:val="ru-RU" w:eastAsia="en-US" w:bidi="ar-SA"/>
      </w:rPr>
    </w:lvl>
  </w:abstractNum>
  <w:abstractNum w:abstractNumId="24">
    <w:nsid w:val="21196755"/>
    <w:multiLevelType w:val="hybridMultilevel"/>
    <w:tmpl w:val="C5ACF520"/>
    <w:lvl w:ilvl="0" w:tplc="6A969536">
      <w:start w:val="1"/>
      <w:numFmt w:val="decimal"/>
      <w:lvlText w:val="%1)"/>
      <w:lvlJc w:val="left"/>
      <w:pPr>
        <w:ind w:left="812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3E49EC">
      <w:numFmt w:val="bullet"/>
      <w:lvlText w:val="•"/>
      <w:lvlJc w:val="left"/>
      <w:pPr>
        <w:ind w:left="1896" w:hanging="324"/>
      </w:pPr>
      <w:rPr>
        <w:rFonts w:hint="default"/>
        <w:lang w:val="ru-RU" w:eastAsia="en-US" w:bidi="ar-SA"/>
      </w:rPr>
    </w:lvl>
    <w:lvl w:ilvl="2" w:tplc="56429D5E">
      <w:numFmt w:val="bullet"/>
      <w:lvlText w:val="•"/>
      <w:lvlJc w:val="left"/>
      <w:pPr>
        <w:ind w:left="2973" w:hanging="324"/>
      </w:pPr>
      <w:rPr>
        <w:rFonts w:hint="default"/>
        <w:lang w:val="ru-RU" w:eastAsia="en-US" w:bidi="ar-SA"/>
      </w:rPr>
    </w:lvl>
    <w:lvl w:ilvl="3" w:tplc="9A98383C">
      <w:numFmt w:val="bullet"/>
      <w:lvlText w:val="•"/>
      <w:lvlJc w:val="left"/>
      <w:pPr>
        <w:ind w:left="4049" w:hanging="324"/>
      </w:pPr>
      <w:rPr>
        <w:rFonts w:hint="default"/>
        <w:lang w:val="ru-RU" w:eastAsia="en-US" w:bidi="ar-SA"/>
      </w:rPr>
    </w:lvl>
    <w:lvl w:ilvl="4" w:tplc="AB9850E8">
      <w:numFmt w:val="bullet"/>
      <w:lvlText w:val="•"/>
      <w:lvlJc w:val="left"/>
      <w:pPr>
        <w:ind w:left="5126" w:hanging="324"/>
      </w:pPr>
      <w:rPr>
        <w:rFonts w:hint="default"/>
        <w:lang w:val="ru-RU" w:eastAsia="en-US" w:bidi="ar-SA"/>
      </w:rPr>
    </w:lvl>
    <w:lvl w:ilvl="5" w:tplc="65D06978">
      <w:numFmt w:val="bullet"/>
      <w:lvlText w:val="•"/>
      <w:lvlJc w:val="left"/>
      <w:pPr>
        <w:ind w:left="6203" w:hanging="324"/>
      </w:pPr>
      <w:rPr>
        <w:rFonts w:hint="default"/>
        <w:lang w:val="ru-RU" w:eastAsia="en-US" w:bidi="ar-SA"/>
      </w:rPr>
    </w:lvl>
    <w:lvl w:ilvl="6" w:tplc="B3AA029E">
      <w:numFmt w:val="bullet"/>
      <w:lvlText w:val="•"/>
      <w:lvlJc w:val="left"/>
      <w:pPr>
        <w:ind w:left="7279" w:hanging="324"/>
      </w:pPr>
      <w:rPr>
        <w:rFonts w:hint="default"/>
        <w:lang w:val="ru-RU" w:eastAsia="en-US" w:bidi="ar-SA"/>
      </w:rPr>
    </w:lvl>
    <w:lvl w:ilvl="7" w:tplc="AC06E98E">
      <w:numFmt w:val="bullet"/>
      <w:lvlText w:val="•"/>
      <w:lvlJc w:val="left"/>
      <w:pPr>
        <w:ind w:left="8356" w:hanging="324"/>
      </w:pPr>
      <w:rPr>
        <w:rFonts w:hint="default"/>
        <w:lang w:val="ru-RU" w:eastAsia="en-US" w:bidi="ar-SA"/>
      </w:rPr>
    </w:lvl>
    <w:lvl w:ilvl="8" w:tplc="986268F0">
      <w:numFmt w:val="bullet"/>
      <w:lvlText w:val="•"/>
      <w:lvlJc w:val="left"/>
      <w:pPr>
        <w:ind w:left="9433" w:hanging="324"/>
      </w:pPr>
      <w:rPr>
        <w:rFonts w:hint="default"/>
        <w:lang w:val="ru-RU" w:eastAsia="en-US" w:bidi="ar-SA"/>
      </w:rPr>
    </w:lvl>
  </w:abstractNum>
  <w:abstractNum w:abstractNumId="25">
    <w:nsid w:val="22E26C79"/>
    <w:multiLevelType w:val="hybridMultilevel"/>
    <w:tmpl w:val="2F7E3F26"/>
    <w:lvl w:ilvl="0" w:tplc="07F0C456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en-US" w:bidi="ar-SA"/>
      </w:rPr>
    </w:lvl>
    <w:lvl w:ilvl="1" w:tplc="8FCE6870">
      <w:numFmt w:val="none"/>
      <w:lvlText w:val=""/>
      <w:lvlJc w:val="left"/>
      <w:pPr>
        <w:tabs>
          <w:tab w:val="num" w:pos="360"/>
        </w:tabs>
      </w:pPr>
    </w:lvl>
    <w:lvl w:ilvl="2" w:tplc="1F00A02C">
      <w:numFmt w:val="bullet"/>
      <w:lvlText w:val="•"/>
      <w:lvlJc w:val="left"/>
      <w:pPr>
        <w:ind w:left="689" w:hanging="420"/>
      </w:pPr>
      <w:rPr>
        <w:rFonts w:hint="default"/>
        <w:lang w:val="ru-RU" w:eastAsia="en-US" w:bidi="ar-SA"/>
      </w:rPr>
    </w:lvl>
    <w:lvl w:ilvl="3" w:tplc="3C666024">
      <w:numFmt w:val="bullet"/>
      <w:lvlText w:val="•"/>
      <w:lvlJc w:val="left"/>
      <w:pPr>
        <w:ind w:left="974" w:hanging="420"/>
      </w:pPr>
      <w:rPr>
        <w:rFonts w:hint="default"/>
        <w:lang w:val="ru-RU" w:eastAsia="en-US" w:bidi="ar-SA"/>
      </w:rPr>
    </w:lvl>
    <w:lvl w:ilvl="4" w:tplc="C8F058DE">
      <w:numFmt w:val="bullet"/>
      <w:lvlText w:val="•"/>
      <w:lvlJc w:val="left"/>
      <w:pPr>
        <w:ind w:left="1259" w:hanging="420"/>
      </w:pPr>
      <w:rPr>
        <w:rFonts w:hint="default"/>
        <w:lang w:val="ru-RU" w:eastAsia="en-US" w:bidi="ar-SA"/>
      </w:rPr>
    </w:lvl>
    <w:lvl w:ilvl="5" w:tplc="B1C45D98">
      <w:numFmt w:val="bullet"/>
      <w:lvlText w:val="•"/>
      <w:lvlJc w:val="left"/>
      <w:pPr>
        <w:ind w:left="1544" w:hanging="420"/>
      </w:pPr>
      <w:rPr>
        <w:rFonts w:hint="default"/>
        <w:lang w:val="ru-RU" w:eastAsia="en-US" w:bidi="ar-SA"/>
      </w:rPr>
    </w:lvl>
    <w:lvl w:ilvl="6" w:tplc="FCDE9308">
      <w:numFmt w:val="bullet"/>
      <w:lvlText w:val="•"/>
      <w:lvlJc w:val="left"/>
      <w:pPr>
        <w:ind w:left="1829" w:hanging="420"/>
      </w:pPr>
      <w:rPr>
        <w:rFonts w:hint="default"/>
        <w:lang w:val="ru-RU" w:eastAsia="en-US" w:bidi="ar-SA"/>
      </w:rPr>
    </w:lvl>
    <w:lvl w:ilvl="7" w:tplc="212879D2">
      <w:numFmt w:val="bullet"/>
      <w:lvlText w:val="•"/>
      <w:lvlJc w:val="left"/>
      <w:pPr>
        <w:ind w:left="2114" w:hanging="420"/>
      </w:pPr>
      <w:rPr>
        <w:rFonts w:hint="default"/>
        <w:lang w:val="ru-RU" w:eastAsia="en-US" w:bidi="ar-SA"/>
      </w:rPr>
    </w:lvl>
    <w:lvl w:ilvl="8" w:tplc="F5E60992">
      <w:numFmt w:val="bullet"/>
      <w:lvlText w:val="•"/>
      <w:lvlJc w:val="left"/>
      <w:pPr>
        <w:ind w:left="2399" w:hanging="420"/>
      </w:pPr>
      <w:rPr>
        <w:rFonts w:hint="default"/>
        <w:lang w:val="ru-RU" w:eastAsia="en-US" w:bidi="ar-SA"/>
      </w:rPr>
    </w:lvl>
  </w:abstractNum>
  <w:abstractNum w:abstractNumId="26">
    <w:nsid w:val="25AE36BB"/>
    <w:multiLevelType w:val="hybridMultilevel"/>
    <w:tmpl w:val="625E0806"/>
    <w:lvl w:ilvl="0" w:tplc="3CA62E82">
      <w:start w:val="2"/>
      <w:numFmt w:val="decimal"/>
      <w:lvlText w:val="%1"/>
      <w:lvlJc w:val="left"/>
      <w:pPr>
        <w:ind w:left="119" w:hanging="492"/>
      </w:pPr>
      <w:rPr>
        <w:rFonts w:hint="default"/>
        <w:lang w:val="ru-RU" w:eastAsia="en-US" w:bidi="ar-SA"/>
      </w:rPr>
    </w:lvl>
    <w:lvl w:ilvl="1" w:tplc="BB4C097A">
      <w:numFmt w:val="none"/>
      <w:lvlText w:val=""/>
      <w:lvlJc w:val="left"/>
      <w:pPr>
        <w:tabs>
          <w:tab w:val="num" w:pos="360"/>
        </w:tabs>
      </w:pPr>
    </w:lvl>
    <w:lvl w:ilvl="2" w:tplc="FA8A0DEE">
      <w:start w:val="1"/>
      <w:numFmt w:val="decimal"/>
      <w:lvlText w:val="%3)"/>
      <w:lvlJc w:val="left"/>
      <w:pPr>
        <w:ind w:left="119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F64D5D2">
      <w:numFmt w:val="bullet"/>
      <w:lvlText w:val="•"/>
      <w:lvlJc w:val="left"/>
      <w:pPr>
        <w:ind w:left="3063" w:hanging="303"/>
      </w:pPr>
      <w:rPr>
        <w:rFonts w:hint="default"/>
        <w:lang w:val="ru-RU" w:eastAsia="en-US" w:bidi="ar-SA"/>
      </w:rPr>
    </w:lvl>
    <w:lvl w:ilvl="4" w:tplc="7A6851D2">
      <w:numFmt w:val="bullet"/>
      <w:lvlText w:val="•"/>
      <w:lvlJc w:val="left"/>
      <w:pPr>
        <w:ind w:left="4044" w:hanging="303"/>
      </w:pPr>
      <w:rPr>
        <w:rFonts w:hint="default"/>
        <w:lang w:val="ru-RU" w:eastAsia="en-US" w:bidi="ar-SA"/>
      </w:rPr>
    </w:lvl>
    <w:lvl w:ilvl="5" w:tplc="68F05176">
      <w:numFmt w:val="bullet"/>
      <w:lvlText w:val="•"/>
      <w:lvlJc w:val="left"/>
      <w:pPr>
        <w:ind w:left="5025" w:hanging="303"/>
      </w:pPr>
      <w:rPr>
        <w:rFonts w:hint="default"/>
        <w:lang w:val="ru-RU" w:eastAsia="en-US" w:bidi="ar-SA"/>
      </w:rPr>
    </w:lvl>
    <w:lvl w:ilvl="6" w:tplc="86829048">
      <w:numFmt w:val="bullet"/>
      <w:lvlText w:val="•"/>
      <w:lvlJc w:val="left"/>
      <w:pPr>
        <w:ind w:left="6006" w:hanging="303"/>
      </w:pPr>
      <w:rPr>
        <w:rFonts w:hint="default"/>
        <w:lang w:val="ru-RU" w:eastAsia="en-US" w:bidi="ar-SA"/>
      </w:rPr>
    </w:lvl>
    <w:lvl w:ilvl="7" w:tplc="B55E8072">
      <w:numFmt w:val="bullet"/>
      <w:lvlText w:val="•"/>
      <w:lvlJc w:val="left"/>
      <w:pPr>
        <w:ind w:left="6987" w:hanging="303"/>
      </w:pPr>
      <w:rPr>
        <w:rFonts w:hint="default"/>
        <w:lang w:val="ru-RU" w:eastAsia="en-US" w:bidi="ar-SA"/>
      </w:rPr>
    </w:lvl>
    <w:lvl w:ilvl="8" w:tplc="1D386E28">
      <w:numFmt w:val="bullet"/>
      <w:lvlText w:val="•"/>
      <w:lvlJc w:val="left"/>
      <w:pPr>
        <w:ind w:left="7968" w:hanging="303"/>
      </w:pPr>
      <w:rPr>
        <w:rFonts w:hint="default"/>
        <w:lang w:val="ru-RU" w:eastAsia="en-US" w:bidi="ar-SA"/>
      </w:rPr>
    </w:lvl>
  </w:abstractNum>
  <w:abstractNum w:abstractNumId="27">
    <w:nsid w:val="26153CD2"/>
    <w:multiLevelType w:val="hybridMultilevel"/>
    <w:tmpl w:val="2DAA450A"/>
    <w:lvl w:ilvl="0" w:tplc="14F42862">
      <w:start w:val="1"/>
      <w:numFmt w:val="decimal"/>
      <w:lvlText w:val="%1)"/>
      <w:lvlJc w:val="left"/>
      <w:pPr>
        <w:ind w:left="8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40CA22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38DCB810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C8FCE0DE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4" w:tplc="2D6C0162">
      <w:numFmt w:val="bullet"/>
      <w:lvlText w:val="•"/>
      <w:lvlJc w:val="left"/>
      <w:pPr>
        <w:ind w:left="5126" w:hanging="305"/>
      </w:pPr>
      <w:rPr>
        <w:rFonts w:hint="default"/>
        <w:lang w:val="ru-RU" w:eastAsia="en-US" w:bidi="ar-SA"/>
      </w:rPr>
    </w:lvl>
    <w:lvl w:ilvl="5" w:tplc="72742C32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D770879C">
      <w:numFmt w:val="bullet"/>
      <w:lvlText w:val="•"/>
      <w:lvlJc w:val="left"/>
      <w:pPr>
        <w:ind w:left="7279" w:hanging="305"/>
      </w:pPr>
      <w:rPr>
        <w:rFonts w:hint="default"/>
        <w:lang w:val="ru-RU" w:eastAsia="en-US" w:bidi="ar-SA"/>
      </w:rPr>
    </w:lvl>
    <w:lvl w:ilvl="7" w:tplc="DB7243F2">
      <w:numFmt w:val="bullet"/>
      <w:lvlText w:val="•"/>
      <w:lvlJc w:val="left"/>
      <w:pPr>
        <w:ind w:left="8356" w:hanging="305"/>
      </w:pPr>
      <w:rPr>
        <w:rFonts w:hint="default"/>
        <w:lang w:val="ru-RU" w:eastAsia="en-US" w:bidi="ar-SA"/>
      </w:rPr>
    </w:lvl>
    <w:lvl w:ilvl="8" w:tplc="F30CC944">
      <w:numFmt w:val="bullet"/>
      <w:lvlText w:val="•"/>
      <w:lvlJc w:val="left"/>
      <w:pPr>
        <w:ind w:left="9433" w:hanging="305"/>
      </w:pPr>
      <w:rPr>
        <w:rFonts w:hint="default"/>
        <w:lang w:val="ru-RU" w:eastAsia="en-US" w:bidi="ar-SA"/>
      </w:rPr>
    </w:lvl>
  </w:abstractNum>
  <w:abstractNum w:abstractNumId="28">
    <w:nsid w:val="26B10DA9"/>
    <w:multiLevelType w:val="hybridMultilevel"/>
    <w:tmpl w:val="9170E4CC"/>
    <w:lvl w:ilvl="0" w:tplc="ECEE1618">
      <w:start w:val="1"/>
      <w:numFmt w:val="decimal"/>
      <w:lvlText w:val="%1."/>
      <w:lvlJc w:val="left"/>
      <w:pPr>
        <w:ind w:left="81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B2A47B8">
      <w:numFmt w:val="bullet"/>
      <w:lvlText w:val="•"/>
      <w:lvlJc w:val="left"/>
      <w:pPr>
        <w:ind w:left="1896" w:hanging="213"/>
      </w:pPr>
      <w:rPr>
        <w:rFonts w:hint="default"/>
        <w:lang w:val="ru-RU" w:eastAsia="en-US" w:bidi="ar-SA"/>
      </w:rPr>
    </w:lvl>
    <w:lvl w:ilvl="2" w:tplc="E256846C">
      <w:numFmt w:val="bullet"/>
      <w:lvlText w:val="•"/>
      <w:lvlJc w:val="left"/>
      <w:pPr>
        <w:ind w:left="2973" w:hanging="213"/>
      </w:pPr>
      <w:rPr>
        <w:rFonts w:hint="default"/>
        <w:lang w:val="ru-RU" w:eastAsia="en-US" w:bidi="ar-SA"/>
      </w:rPr>
    </w:lvl>
    <w:lvl w:ilvl="3" w:tplc="B1B4BF52">
      <w:numFmt w:val="bullet"/>
      <w:lvlText w:val="•"/>
      <w:lvlJc w:val="left"/>
      <w:pPr>
        <w:ind w:left="4049" w:hanging="213"/>
      </w:pPr>
      <w:rPr>
        <w:rFonts w:hint="default"/>
        <w:lang w:val="ru-RU" w:eastAsia="en-US" w:bidi="ar-SA"/>
      </w:rPr>
    </w:lvl>
    <w:lvl w:ilvl="4" w:tplc="26202126">
      <w:numFmt w:val="bullet"/>
      <w:lvlText w:val="•"/>
      <w:lvlJc w:val="left"/>
      <w:pPr>
        <w:ind w:left="5126" w:hanging="213"/>
      </w:pPr>
      <w:rPr>
        <w:rFonts w:hint="default"/>
        <w:lang w:val="ru-RU" w:eastAsia="en-US" w:bidi="ar-SA"/>
      </w:rPr>
    </w:lvl>
    <w:lvl w:ilvl="5" w:tplc="3A7CEF84">
      <w:numFmt w:val="bullet"/>
      <w:lvlText w:val="•"/>
      <w:lvlJc w:val="left"/>
      <w:pPr>
        <w:ind w:left="6203" w:hanging="213"/>
      </w:pPr>
      <w:rPr>
        <w:rFonts w:hint="default"/>
        <w:lang w:val="ru-RU" w:eastAsia="en-US" w:bidi="ar-SA"/>
      </w:rPr>
    </w:lvl>
    <w:lvl w:ilvl="6" w:tplc="4F665EB4">
      <w:numFmt w:val="bullet"/>
      <w:lvlText w:val="•"/>
      <w:lvlJc w:val="left"/>
      <w:pPr>
        <w:ind w:left="7279" w:hanging="213"/>
      </w:pPr>
      <w:rPr>
        <w:rFonts w:hint="default"/>
        <w:lang w:val="ru-RU" w:eastAsia="en-US" w:bidi="ar-SA"/>
      </w:rPr>
    </w:lvl>
    <w:lvl w:ilvl="7" w:tplc="80D0428E">
      <w:numFmt w:val="bullet"/>
      <w:lvlText w:val="•"/>
      <w:lvlJc w:val="left"/>
      <w:pPr>
        <w:ind w:left="8356" w:hanging="213"/>
      </w:pPr>
      <w:rPr>
        <w:rFonts w:hint="default"/>
        <w:lang w:val="ru-RU" w:eastAsia="en-US" w:bidi="ar-SA"/>
      </w:rPr>
    </w:lvl>
    <w:lvl w:ilvl="8" w:tplc="AAA4BF48">
      <w:numFmt w:val="bullet"/>
      <w:lvlText w:val="•"/>
      <w:lvlJc w:val="left"/>
      <w:pPr>
        <w:ind w:left="9433" w:hanging="213"/>
      </w:pPr>
      <w:rPr>
        <w:rFonts w:hint="default"/>
        <w:lang w:val="ru-RU" w:eastAsia="en-US" w:bidi="ar-SA"/>
      </w:rPr>
    </w:lvl>
  </w:abstractNum>
  <w:abstractNum w:abstractNumId="29">
    <w:nsid w:val="2938166F"/>
    <w:multiLevelType w:val="hybridMultilevel"/>
    <w:tmpl w:val="A6A0CDB0"/>
    <w:lvl w:ilvl="0" w:tplc="5FAA7BCC">
      <w:start w:val="1"/>
      <w:numFmt w:val="decimal"/>
      <w:lvlText w:val="%1)"/>
      <w:lvlJc w:val="left"/>
      <w:pPr>
        <w:ind w:left="995" w:hanging="41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35A219C">
      <w:numFmt w:val="bullet"/>
      <w:lvlText w:val="•"/>
      <w:lvlJc w:val="left"/>
      <w:pPr>
        <w:ind w:left="2058" w:hanging="411"/>
      </w:pPr>
      <w:rPr>
        <w:rFonts w:hint="default"/>
        <w:lang w:val="ru-RU" w:eastAsia="en-US" w:bidi="ar-SA"/>
      </w:rPr>
    </w:lvl>
    <w:lvl w:ilvl="2" w:tplc="E8D48B24">
      <w:numFmt w:val="bullet"/>
      <w:lvlText w:val="•"/>
      <w:lvlJc w:val="left"/>
      <w:pPr>
        <w:ind w:left="3117" w:hanging="411"/>
      </w:pPr>
      <w:rPr>
        <w:rFonts w:hint="default"/>
        <w:lang w:val="ru-RU" w:eastAsia="en-US" w:bidi="ar-SA"/>
      </w:rPr>
    </w:lvl>
    <w:lvl w:ilvl="3" w:tplc="89EC8A98">
      <w:numFmt w:val="bullet"/>
      <w:lvlText w:val="•"/>
      <w:lvlJc w:val="left"/>
      <w:pPr>
        <w:ind w:left="4175" w:hanging="411"/>
      </w:pPr>
      <w:rPr>
        <w:rFonts w:hint="default"/>
        <w:lang w:val="ru-RU" w:eastAsia="en-US" w:bidi="ar-SA"/>
      </w:rPr>
    </w:lvl>
    <w:lvl w:ilvl="4" w:tplc="4C023B16">
      <w:numFmt w:val="bullet"/>
      <w:lvlText w:val="•"/>
      <w:lvlJc w:val="left"/>
      <w:pPr>
        <w:ind w:left="5234" w:hanging="411"/>
      </w:pPr>
      <w:rPr>
        <w:rFonts w:hint="default"/>
        <w:lang w:val="ru-RU" w:eastAsia="en-US" w:bidi="ar-SA"/>
      </w:rPr>
    </w:lvl>
    <w:lvl w:ilvl="5" w:tplc="406A6DF8">
      <w:numFmt w:val="bullet"/>
      <w:lvlText w:val="•"/>
      <w:lvlJc w:val="left"/>
      <w:pPr>
        <w:ind w:left="6293" w:hanging="411"/>
      </w:pPr>
      <w:rPr>
        <w:rFonts w:hint="default"/>
        <w:lang w:val="ru-RU" w:eastAsia="en-US" w:bidi="ar-SA"/>
      </w:rPr>
    </w:lvl>
    <w:lvl w:ilvl="6" w:tplc="275EB6C4">
      <w:numFmt w:val="bullet"/>
      <w:lvlText w:val="•"/>
      <w:lvlJc w:val="left"/>
      <w:pPr>
        <w:ind w:left="7351" w:hanging="411"/>
      </w:pPr>
      <w:rPr>
        <w:rFonts w:hint="default"/>
        <w:lang w:val="ru-RU" w:eastAsia="en-US" w:bidi="ar-SA"/>
      </w:rPr>
    </w:lvl>
    <w:lvl w:ilvl="7" w:tplc="F0CC7F6C">
      <w:numFmt w:val="bullet"/>
      <w:lvlText w:val="•"/>
      <w:lvlJc w:val="left"/>
      <w:pPr>
        <w:ind w:left="8410" w:hanging="411"/>
      </w:pPr>
      <w:rPr>
        <w:rFonts w:hint="default"/>
        <w:lang w:val="ru-RU" w:eastAsia="en-US" w:bidi="ar-SA"/>
      </w:rPr>
    </w:lvl>
    <w:lvl w:ilvl="8" w:tplc="E926ED88">
      <w:numFmt w:val="bullet"/>
      <w:lvlText w:val="•"/>
      <w:lvlJc w:val="left"/>
      <w:pPr>
        <w:ind w:left="9469" w:hanging="411"/>
      </w:pPr>
      <w:rPr>
        <w:rFonts w:hint="default"/>
        <w:lang w:val="ru-RU" w:eastAsia="en-US" w:bidi="ar-SA"/>
      </w:rPr>
    </w:lvl>
  </w:abstractNum>
  <w:abstractNum w:abstractNumId="30">
    <w:nsid w:val="2AFA05D1"/>
    <w:multiLevelType w:val="hybridMultilevel"/>
    <w:tmpl w:val="7EE0C8E4"/>
    <w:lvl w:ilvl="0" w:tplc="6858694C">
      <w:start w:val="2"/>
      <w:numFmt w:val="decimal"/>
      <w:lvlText w:val="%1"/>
      <w:lvlJc w:val="left"/>
      <w:pPr>
        <w:ind w:left="471" w:hanging="361"/>
      </w:pPr>
      <w:rPr>
        <w:rFonts w:hint="default"/>
        <w:lang w:val="ru-RU" w:eastAsia="en-US" w:bidi="ar-SA"/>
      </w:rPr>
    </w:lvl>
    <w:lvl w:ilvl="1" w:tplc="FDF8C940">
      <w:numFmt w:val="none"/>
      <w:lvlText w:val=""/>
      <w:lvlJc w:val="left"/>
      <w:pPr>
        <w:tabs>
          <w:tab w:val="num" w:pos="360"/>
        </w:tabs>
      </w:pPr>
    </w:lvl>
    <w:lvl w:ilvl="2" w:tplc="302EC184">
      <w:numFmt w:val="bullet"/>
      <w:lvlText w:val="•"/>
      <w:lvlJc w:val="left"/>
      <w:pPr>
        <w:ind w:left="977" w:hanging="361"/>
      </w:pPr>
      <w:rPr>
        <w:rFonts w:hint="default"/>
        <w:lang w:val="ru-RU" w:eastAsia="en-US" w:bidi="ar-SA"/>
      </w:rPr>
    </w:lvl>
    <w:lvl w:ilvl="3" w:tplc="9BD01DC4">
      <w:numFmt w:val="bullet"/>
      <w:lvlText w:val="•"/>
      <w:lvlJc w:val="left"/>
      <w:pPr>
        <w:ind w:left="1226" w:hanging="361"/>
      </w:pPr>
      <w:rPr>
        <w:rFonts w:hint="default"/>
        <w:lang w:val="ru-RU" w:eastAsia="en-US" w:bidi="ar-SA"/>
      </w:rPr>
    </w:lvl>
    <w:lvl w:ilvl="4" w:tplc="33C4412A">
      <w:numFmt w:val="bullet"/>
      <w:lvlText w:val="•"/>
      <w:lvlJc w:val="left"/>
      <w:pPr>
        <w:ind w:left="1475" w:hanging="361"/>
      </w:pPr>
      <w:rPr>
        <w:rFonts w:hint="default"/>
        <w:lang w:val="ru-RU" w:eastAsia="en-US" w:bidi="ar-SA"/>
      </w:rPr>
    </w:lvl>
    <w:lvl w:ilvl="5" w:tplc="42C29C92">
      <w:numFmt w:val="bullet"/>
      <w:lvlText w:val="•"/>
      <w:lvlJc w:val="left"/>
      <w:pPr>
        <w:ind w:left="1724" w:hanging="361"/>
      </w:pPr>
      <w:rPr>
        <w:rFonts w:hint="default"/>
        <w:lang w:val="ru-RU" w:eastAsia="en-US" w:bidi="ar-SA"/>
      </w:rPr>
    </w:lvl>
    <w:lvl w:ilvl="6" w:tplc="0A328814">
      <w:numFmt w:val="bullet"/>
      <w:lvlText w:val="•"/>
      <w:lvlJc w:val="left"/>
      <w:pPr>
        <w:ind w:left="1973" w:hanging="361"/>
      </w:pPr>
      <w:rPr>
        <w:rFonts w:hint="default"/>
        <w:lang w:val="ru-RU" w:eastAsia="en-US" w:bidi="ar-SA"/>
      </w:rPr>
    </w:lvl>
    <w:lvl w:ilvl="7" w:tplc="EF0E6B60">
      <w:numFmt w:val="bullet"/>
      <w:lvlText w:val="•"/>
      <w:lvlJc w:val="left"/>
      <w:pPr>
        <w:ind w:left="2222" w:hanging="361"/>
      </w:pPr>
      <w:rPr>
        <w:rFonts w:hint="default"/>
        <w:lang w:val="ru-RU" w:eastAsia="en-US" w:bidi="ar-SA"/>
      </w:rPr>
    </w:lvl>
    <w:lvl w:ilvl="8" w:tplc="D4C061CA">
      <w:numFmt w:val="bullet"/>
      <w:lvlText w:val="•"/>
      <w:lvlJc w:val="left"/>
      <w:pPr>
        <w:ind w:left="2471" w:hanging="361"/>
      </w:pPr>
      <w:rPr>
        <w:rFonts w:hint="default"/>
        <w:lang w:val="ru-RU" w:eastAsia="en-US" w:bidi="ar-SA"/>
      </w:rPr>
    </w:lvl>
  </w:abstractNum>
  <w:abstractNum w:abstractNumId="31">
    <w:nsid w:val="2BB50A9A"/>
    <w:multiLevelType w:val="hybridMultilevel"/>
    <w:tmpl w:val="DE0E7218"/>
    <w:lvl w:ilvl="0" w:tplc="5D5621E8">
      <w:start w:val="1"/>
      <w:numFmt w:val="decimal"/>
      <w:lvlText w:val="%1)"/>
      <w:lvlJc w:val="left"/>
      <w:pPr>
        <w:ind w:left="812" w:hanging="3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C86930">
      <w:numFmt w:val="bullet"/>
      <w:lvlText w:val="•"/>
      <w:lvlJc w:val="left"/>
      <w:pPr>
        <w:ind w:left="1896" w:hanging="313"/>
      </w:pPr>
      <w:rPr>
        <w:rFonts w:hint="default"/>
        <w:lang w:val="ru-RU" w:eastAsia="en-US" w:bidi="ar-SA"/>
      </w:rPr>
    </w:lvl>
    <w:lvl w:ilvl="2" w:tplc="EA7C55FC">
      <w:numFmt w:val="bullet"/>
      <w:lvlText w:val="•"/>
      <w:lvlJc w:val="left"/>
      <w:pPr>
        <w:ind w:left="2973" w:hanging="313"/>
      </w:pPr>
      <w:rPr>
        <w:rFonts w:hint="default"/>
        <w:lang w:val="ru-RU" w:eastAsia="en-US" w:bidi="ar-SA"/>
      </w:rPr>
    </w:lvl>
    <w:lvl w:ilvl="3" w:tplc="0FA8FB84">
      <w:numFmt w:val="bullet"/>
      <w:lvlText w:val="•"/>
      <w:lvlJc w:val="left"/>
      <w:pPr>
        <w:ind w:left="4049" w:hanging="313"/>
      </w:pPr>
      <w:rPr>
        <w:rFonts w:hint="default"/>
        <w:lang w:val="ru-RU" w:eastAsia="en-US" w:bidi="ar-SA"/>
      </w:rPr>
    </w:lvl>
    <w:lvl w:ilvl="4" w:tplc="BE52D8EC">
      <w:numFmt w:val="bullet"/>
      <w:lvlText w:val="•"/>
      <w:lvlJc w:val="left"/>
      <w:pPr>
        <w:ind w:left="5126" w:hanging="313"/>
      </w:pPr>
      <w:rPr>
        <w:rFonts w:hint="default"/>
        <w:lang w:val="ru-RU" w:eastAsia="en-US" w:bidi="ar-SA"/>
      </w:rPr>
    </w:lvl>
    <w:lvl w:ilvl="5" w:tplc="72824F1A">
      <w:numFmt w:val="bullet"/>
      <w:lvlText w:val="•"/>
      <w:lvlJc w:val="left"/>
      <w:pPr>
        <w:ind w:left="6203" w:hanging="313"/>
      </w:pPr>
      <w:rPr>
        <w:rFonts w:hint="default"/>
        <w:lang w:val="ru-RU" w:eastAsia="en-US" w:bidi="ar-SA"/>
      </w:rPr>
    </w:lvl>
    <w:lvl w:ilvl="6" w:tplc="31B8A620">
      <w:numFmt w:val="bullet"/>
      <w:lvlText w:val="•"/>
      <w:lvlJc w:val="left"/>
      <w:pPr>
        <w:ind w:left="7279" w:hanging="313"/>
      </w:pPr>
      <w:rPr>
        <w:rFonts w:hint="default"/>
        <w:lang w:val="ru-RU" w:eastAsia="en-US" w:bidi="ar-SA"/>
      </w:rPr>
    </w:lvl>
    <w:lvl w:ilvl="7" w:tplc="A34ACC9C">
      <w:numFmt w:val="bullet"/>
      <w:lvlText w:val="•"/>
      <w:lvlJc w:val="left"/>
      <w:pPr>
        <w:ind w:left="8356" w:hanging="313"/>
      </w:pPr>
      <w:rPr>
        <w:rFonts w:hint="default"/>
        <w:lang w:val="ru-RU" w:eastAsia="en-US" w:bidi="ar-SA"/>
      </w:rPr>
    </w:lvl>
    <w:lvl w:ilvl="8" w:tplc="07CA212C">
      <w:numFmt w:val="bullet"/>
      <w:lvlText w:val="•"/>
      <w:lvlJc w:val="left"/>
      <w:pPr>
        <w:ind w:left="9433" w:hanging="313"/>
      </w:pPr>
      <w:rPr>
        <w:rFonts w:hint="default"/>
        <w:lang w:val="ru-RU" w:eastAsia="en-US" w:bidi="ar-SA"/>
      </w:rPr>
    </w:lvl>
  </w:abstractNum>
  <w:abstractNum w:abstractNumId="32">
    <w:nsid w:val="2CF6034E"/>
    <w:multiLevelType w:val="hybridMultilevel"/>
    <w:tmpl w:val="D7C8901C"/>
    <w:lvl w:ilvl="0" w:tplc="F64E8ECE">
      <w:numFmt w:val="bullet"/>
      <w:lvlText w:val=""/>
      <w:lvlJc w:val="left"/>
      <w:pPr>
        <w:ind w:left="15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7E45E2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5D6A28BA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E898AA5A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D8224778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30DE35CA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CDFA7EDA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0F8A61D6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  <w:lvl w:ilvl="8" w:tplc="A4F85AF4">
      <w:numFmt w:val="bullet"/>
      <w:lvlText w:val="•"/>
      <w:lvlJc w:val="left"/>
      <w:pPr>
        <w:ind w:left="9577" w:hanging="360"/>
      </w:pPr>
      <w:rPr>
        <w:rFonts w:hint="default"/>
        <w:lang w:val="ru-RU" w:eastAsia="en-US" w:bidi="ar-SA"/>
      </w:rPr>
    </w:lvl>
  </w:abstractNum>
  <w:abstractNum w:abstractNumId="33">
    <w:nsid w:val="2F115846"/>
    <w:multiLevelType w:val="hybridMultilevel"/>
    <w:tmpl w:val="6F8CD96A"/>
    <w:lvl w:ilvl="0" w:tplc="6C767CD4">
      <w:start w:val="1"/>
      <w:numFmt w:val="decimal"/>
      <w:lvlText w:val="%1."/>
      <w:lvlJc w:val="left"/>
      <w:pPr>
        <w:ind w:left="18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E387C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2" w:tplc="3E8AB8B6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3" w:tplc="97F29F24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4" w:tplc="CAE0838C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5" w:tplc="FCCCC17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91B8B426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7" w:tplc="A41A062A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F4A4E60E">
      <w:numFmt w:val="bullet"/>
      <w:lvlText w:val="•"/>
      <w:lvlJc w:val="left"/>
      <w:pPr>
        <w:ind w:left="9645" w:hanging="360"/>
      </w:pPr>
      <w:rPr>
        <w:rFonts w:hint="default"/>
        <w:lang w:val="ru-RU" w:eastAsia="en-US" w:bidi="ar-SA"/>
      </w:rPr>
    </w:lvl>
  </w:abstractNum>
  <w:abstractNum w:abstractNumId="34">
    <w:nsid w:val="2FEB7912"/>
    <w:multiLevelType w:val="hybridMultilevel"/>
    <w:tmpl w:val="055CEB36"/>
    <w:lvl w:ilvl="0" w:tplc="01B028DA">
      <w:start w:val="1"/>
      <w:numFmt w:val="decimal"/>
      <w:lvlText w:val="%1)"/>
      <w:lvlJc w:val="left"/>
      <w:pPr>
        <w:ind w:left="81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0E2A52">
      <w:numFmt w:val="bullet"/>
      <w:lvlText w:val="•"/>
      <w:lvlJc w:val="left"/>
      <w:pPr>
        <w:ind w:left="1896" w:hanging="307"/>
      </w:pPr>
      <w:rPr>
        <w:rFonts w:hint="default"/>
        <w:lang w:val="ru-RU" w:eastAsia="en-US" w:bidi="ar-SA"/>
      </w:rPr>
    </w:lvl>
    <w:lvl w:ilvl="2" w:tplc="F140C464">
      <w:numFmt w:val="bullet"/>
      <w:lvlText w:val="•"/>
      <w:lvlJc w:val="left"/>
      <w:pPr>
        <w:ind w:left="2973" w:hanging="307"/>
      </w:pPr>
      <w:rPr>
        <w:rFonts w:hint="default"/>
        <w:lang w:val="ru-RU" w:eastAsia="en-US" w:bidi="ar-SA"/>
      </w:rPr>
    </w:lvl>
    <w:lvl w:ilvl="3" w:tplc="CF6E5D3E">
      <w:numFmt w:val="bullet"/>
      <w:lvlText w:val="•"/>
      <w:lvlJc w:val="left"/>
      <w:pPr>
        <w:ind w:left="4049" w:hanging="307"/>
      </w:pPr>
      <w:rPr>
        <w:rFonts w:hint="default"/>
        <w:lang w:val="ru-RU" w:eastAsia="en-US" w:bidi="ar-SA"/>
      </w:rPr>
    </w:lvl>
    <w:lvl w:ilvl="4" w:tplc="ABFEA1E8">
      <w:numFmt w:val="bullet"/>
      <w:lvlText w:val="•"/>
      <w:lvlJc w:val="left"/>
      <w:pPr>
        <w:ind w:left="5126" w:hanging="307"/>
      </w:pPr>
      <w:rPr>
        <w:rFonts w:hint="default"/>
        <w:lang w:val="ru-RU" w:eastAsia="en-US" w:bidi="ar-SA"/>
      </w:rPr>
    </w:lvl>
    <w:lvl w:ilvl="5" w:tplc="B0764398">
      <w:numFmt w:val="bullet"/>
      <w:lvlText w:val="•"/>
      <w:lvlJc w:val="left"/>
      <w:pPr>
        <w:ind w:left="6203" w:hanging="307"/>
      </w:pPr>
      <w:rPr>
        <w:rFonts w:hint="default"/>
        <w:lang w:val="ru-RU" w:eastAsia="en-US" w:bidi="ar-SA"/>
      </w:rPr>
    </w:lvl>
    <w:lvl w:ilvl="6" w:tplc="B46641BA">
      <w:numFmt w:val="bullet"/>
      <w:lvlText w:val="•"/>
      <w:lvlJc w:val="left"/>
      <w:pPr>
        <w:ind w:left="7279" w:hanging="307"/>
      </w:pPr>
      <w:rPr>
        <w:rFonts w:hint="default"/>
        <w:lang w:val="ru-RU" w:eastAsia="en-US" w:bidi="ar-SA"/>
      </w:rPr>
    </w:lvl>
    <w:lvl w:ilvl="7" w:tplc="0E58C8F6">
      <w:numFmt w:val="bullet"/>
      <w:lvlText w:val="•"/>
      <w:lvlJc w:val="left"/>
      <w:pPr>
        <w:ind w:left="8356" w:hanging="307"/>
      </w:pPr>
      <w:rPr>
        <w:rFonts w:hint="default"/>
        <w:lang w:val="ru-RU" w:eastAsia="en-US" w:bidi="ar-SA"/>
      </w:rPr>
    </w:lvl>
    <w:lvl w:ilvl="8" w:tplc="F926C4CE">
      <w:numFmt w:val="bullet"/>
      <w:lvlText w:val="•"/>
      <w:lvlJc w:val="left"/>
      <w:pPr>
        <w:ind w:left="9433" w:hanging="307"/>
      </w:pPr>
      <w:rPr>
        <w:rFonts w:hint="default"/>
        <w:lang w:val="ru-RU" w:eastAsia="en-US" w:bidi="ar-SA"/>
      </w:rPr>
    </w:lvl>
  </w:abstractNum>
  <w:abstractNum w:abstractNumId="35">
    <w:nsid w:val="31901C98"/>
    <w:multiLevelType w:val="hybridMultilevel"/>
    <w:tmpl w:val="34BA16EE"/>
    <w:lvl w:ilvl="0" w:tplc="FD1A6A10">
      <w:start w:val="1"/>
      <w:numFmt w:val="decimal"/>
      <w:lvlText w:val="%1."/>
      <w:lvlJc w:val="left"/>
      <w:pPr>
        <w:ind w:left="15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2067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9A60CB8C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3" w:tplc="330240EC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4" w:tplc="FAB23C86">
      <w:numFmt w:val="bullet"/>
      <w:lvlText w:val="•"/>
      <w:lvlJc w:val="left"/>
      <w:pPr>
        <w:ind w:left="5546" w:hanging="360"/>
      </w:pPr>
      <w:rPr>
        <w:rFonts w:hint="default"/>
        <w:lang w:val="ru-RU" w:eastAsia="en-US" w:bidi="ar-SA"/>
      </w:rPr>
    </w:lvl>
    <w:lvl w:ilvl="5" w:tplc="56B271AC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76E84190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 w:tplc="BF325F3C">
      <w:numFmt w:val="bullet"/>
      <w:lvlText w:val="•"/>
      <w:lvlJc w:val="left"/>
      <w:pPr>
        <w:ind w:left="8566" w:hanging="360"/>
      </w:pPr>
      <w:rPr>
        <w:rFonts w:hint="default"/>
        <w:lang w:val="ru-RU" w:eastAsia="en-US" w:bidi="ar-SA"/>
      </w:rPr>
    </w:lvl>
    <w:lvl w:ilvl="8" w:tplc="13C26B6A">
      <w:numFmt w:val="bullet"/>
      <w:lvlText w:val="•"/>
      <w:lvlJc w:val="left"/>
      <w:pPr>
        <w:ind w:left="9573" w:hanging="360"/>
      </w:pPr>
      <w:rPr>
        <w:rFonts w:hint="default"/>
        <w:lang w:val="ru-RU" w:eastAsia="en-US" w:bidi="ar-SA"/>
      </w:rPr>
    </w:lvl>
  </w:abstractNum>
  <w:abstractNum w:abstractNumId="36">
    <w:nsid w:val="32C20A3C"/>
    <w:multiLevelType w:val="hybridMultilevel"/>
    <w:tmpl w:val="15B66ECA"/>
    <w:lvl w:ilvl="0" w:tplc="CF826B02">
      <w:start w:val="1"/>
      <w:numFmt w:val="decimal"/>
      <w:lvlText w:val="%1."/>
      <w:lvlJc w:val="left"/>
      <w:pPr>
        <w:ind w:left="412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99CA60B4">
      <w:numFmt w:val="none"/>
      <w:lvlText w:val=""/>
      <w:lvlJc w:val="left"/>
      <w:pPr>
        <w:tabs>
          <w:tab w:val="num" w:pos="360"/>
        </w:tabs>
      </w:pPr>
    </w:lvl>
    <w:lvl w:ilvl="2" w:tplc="49523810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55818C8">
      <w:numFmt w:val="bullet"/>
      <w:lvlText w:val="•"/>
      <w:lvlJc w:val="left"/>
      <w:pPr>
        <w:ind w:left="1766" w:hanging="164"/>
      </w:pPr>
      <w:rPr>
        <w:rFonts w:hint="default"/>
        <w:lang w:val="ru-RU" w:eastAsia="en-US" w:bidi="ar-SA"/>
      </w:rPr>
    </w:lvl>
    <w:lvl w:ilvl="4" w:tplc="0E0E9F46">
      <w:numFmt w:val="bullet"/>
      <w:lvlText w:val="•"/>
      <w:lvlJc w:val="left"/>
      <w:pPr>
        <w:ind w:left="2932" w:hanging="164"/>
      </w:pPr>
      <w:rPr>
        <w:rFonts w:hint="default"/>
        <w:lang w:val="ru-RU" w:eastAsia="en-US" w:bidi="ar-SA"/>
      </w:rPr>
    </w:lvl>
    <w:lvl w:ilvl="5" w:tplc="C70EF280">
      <w:numFmt w:val="bullet"/>
      <w:lvlText w:val="•"/>
      <w:lvlJc w:val="left"/>
      <w:pPr>
        <w:ind w:left="4099" w:hanging="164"/>
      </w:pPr>
      <w:rPr>
        <w:rFonts w:hint="default"/>
        <w:lang w:val="ru-RU" w:eastAsia="en-US" w:bidi="ar-SA"/>
      </w:rPr>
    </w:lvl>
    <w:lvl w:ilvl="6" w:tplc="9E92CCC0">
      <w:numFmt w:val="bullet"/>
      <w:lvlText w:val="•"/>
      <w:lvlJc w:val="left"/>
      <w:pPr>
        <w:ind w:left="5265" w:hanging="164"/>
      </w:pPr>
      <w:rPr>
        <w:rFonts w:hint="default"/>
        <w:lang w:val="ru-RU" w:eastAsia="en-US" w:bidi="ar-SA"/>
      </w:rPr>
    </w:lvl>
    <w:lvl w:ilvl="7" w:tplc="8D8C95EA">
      <w:numFmt w:val="bullet"/>
      <w:lvlText w:val="•"/>
      <w:lvlJc w:val="left"/>
      <w:pPr>
        <w:ind w:left="6432" w:hanging="164"/>
      </w:pPr>
      <w:rPr>
        <w:rFonts w:hint="default"/>
        <w:lang w:val="ru-RU" w:eastAsia="en-US" w:bidi="ar-SA"/>
      </w:rPr>
    </w:lvl>
    <w:lvl w:ilvl="8" w:tplc="986869A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37">
    <w:nsid w:val="343D37C4"/>
    <w:multiLevelType w:val="hybridMultilevel"/>
    <w:tmpl w:val="23CEFCC4"/>
    <w:lvl w:ilvl="0" w:tplc="7C9289DC">
      <w:start w:val="1"/>
      <w:numFmt w:val="decimal"/>
      <w:lvlText w:val="%1."/>
      <w:lvlJc w:val="left"/>
      <w:pPr>
        <w:ind w:left="812" w:hanging="374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47666358">
      <w:start w:val="1"/>
      <w:numFmt w:val="decimal"/>
      <w:lvlText w:val="%2."/>
      <w:lvlJc w:val="left"/>
      <w:pPr>
        <w:ind w:left="1804" w:hanging="288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2" w:tplc="A3C8BEFE">
      <w:numFmt w:val="bullet"/>
      <w:lvlText w:val="•"/>
      <w:lvlJc w:val="left"/>
      <w:pPr>
        <w:ind w:left="2887" w:hanging="288"/>
      </w:pPr>
      <w:rPr>
        <w:rFonts w:hint="default"/>
        <w:lang w:val="ru-RU" w:eastAsia="en-US" w:bidi="ar-SA"/>
      </w:rPr>
    </w:lvl>
    <w:lvl w:ilvl="3" w:tplc="98D81EF8">
      <w:numFmt w:val="bullet"/>
      <w:lvlText w:val="•"/>
      <w:lvlJc w:val="left"/>
      <w:pPr>
        <w:ind w:left="3974" w:hanging="288"/>
      </w:pPr>
      <w:rPr>
        <w:rFonts w:hint="default"/>
        <w:lang w:val="ru-RU" w:eastAsia="en-US" w:bidi="ar-SA"/>
      </w:rPr>
    </w:lvl>
    <w:lvl w:ilvl="4" w:tplc="86CA9010">
      <w:numFmt w:val="bullet"/>
      <w:lvlText w:val="•"/>
      <w:lvlJc w:val="left"/>
      <w:pPr>
        <w:ind w:left="5062" w:hanging="288"/>
      </w:pPr>
      <w:rPr>
        <w:rFonts w:hint="default"/>
        <w:lang w:val="ru-RU" w:eastAsia="en-US" w:bidi="ar-SA"/>
      </w:rPr>
    </w:lvl>
    <w:lvl w:ilvl="5" w:tplc="1DDCC41E">
      <w:numFmt w:val="bullet"/>
      <w:lvlText w:val="•"/>
      <w:lvlJc w:val="left"/>
      <w:pPr>
        <w:ind w:left="6149" w:hanging="288"/>
      </w:pPr>
      <w:rPr>
        <w:rFonts w:hint="default"/>
        <w:lang w:val="ru-RU" w:eastAsia="en-US" w:bidi="ar-SA"/>
      </w:rPr>
    </w:lvl>
    <w:lvl w:ilvl="6" w:tplc="67FA508E">
      <w:numFmt w:val="bullet"/>
      <w:lvlText w:val="•"/>
      <w:lvlJc w:val="left"/>
      <w:pPr>
        <w:ind w:left="7236" w:hanging="288"/>
      </w:pPr>
      <w:rPr>
        <w:rFonts w:hint="default"/>
        <w:lang w:val="ru-RU" w:eastAsia="en-US" w:bidi="ar-SA"/>
      </w:rPr>
    </w:lvl>
    <w:lvl w:ilvl="7" w:tplc="E2FC8330">
      <w:numFmt w:val="bullet"/>
      <w:lvlText w:val="•"/>
      <w:lvlJc w:val="left"/>
      <w:pPr>
        <w:ind w:left="8324" w:hanging="288"/>
      </w:pPr>
      <w:rPr>
        <w:rFonts w:hint="default"/>
        <w:lang w:val="ru-RU" w:eastAsia="en-US" w:bidi="ar-SA"/>
      </w:rPr>
    </w:lvl>
    <w:lvl w:ilvl="8" w:tplc="3CD29B24">
      <w:numFmt w:val="bullet"/>
      <w:lvlText w:val="•"/>
      <w:lvlJc w:val="left"/>
      <w:pPr>
        <w:ind w:left="9411" w:hanging="288"/>
      </w:pPr>
      <w:rPr>
        <w:rFonts w:hint="default"/>
        <w:lang w:val="ru-RU" w:eastAsia="en-US" w:bidi="ar-SA"/>
      </w:rPr>
    </w:lvl>
  </w:abstractNum>
  <w:abstractNum w:abstractNumId="38">
    <w:nsid w:val="35413804"/>
    <w:multiLevelType w:val="hybridMultilevel"/>
    <w:tmpl w:val="7AAA52FA"/>
    <w:lvl w:ilvl="0" w:tplc="A4B072D6">
      <w:start w:val="1"/>
      <w:numFmt w:val="decimal"/>
      <w:lvlText w:val="%1)"/>
      <w:lvlJc w:val="left"/>
      <w:pPr>
        <w:ind w:left="812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762C0A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C484A2AE">
      <w:numFmt w:val="bullet"/>
      <w:lvlText w:val="•"/>
      <w:lvlJc w:val="left"/>
      <w:pPr>
        <w:ind w:left="2973" w:hanging="709"/>
      </w:pPr>
      <w:rPr>
        <w:rFonts w:hint="default"/>
        <w:lang w:val="ru-RU" w:eastAsia="en-US" w:bidi="ar-SA"/>
      </w:rPr>
    </w:lvl>
    <w:lvl w:ilvl="3" w:tplc="5FA6E0E8">
      <w:numFmt w:val="bullet"/>
      <w:lvlText w:val="•"/>
      <w:lvlJc w:val="left"/>
      <w:pPr>
        <w:ind w:left="4049" w:hanging="709"/>
      </w:pPr>
      <w:rPr>
        <w:rFonts w:hint="default"/>
        <w:lang w:val="ru-RU" w:eastAsia="en-US" w:bidi="ar-SA"/>
      </w:rPr>
    </w:lvl>
    <w:lvl w:ilvl="4" w:tplc="9EDA9EA0">
      <w:numFmt w:val="bullet"/>
      <w:lvlText w:val="•"/>
      <w:lvlJc w:val="left"/>
      <w:pPr>
        <w:ind w:left="5126" w:hanging="709"/>
      </w:pPr>
      <w:rPr>
        <w:rFonts w:hint="default"/>
        <w:lang w:val="ru-RU" w:eastAsia="en-US" w:bidi="ar-SA"/>
      </w:rPr>
    </w:lvl>
    <w:lvl w:ilvl="5" w:tplc="0B44A382">
      <w:numFmt w:val="bullet"/>
      <w:lvlText w:val="•"/>
      <w:lvlJc w:val="left"/>
      <w:pPr>
        <w:ind w:left="6203" w:hanging="709"/>
      </w:pPr>
      <w:rPr>
        <w:rFonts w:hint="default"/>
        <w:lang w:val="ru-RU" w:eastAsia="en-US" w:bidi="ar-SA"/>
      </w:rPr>
    </w:lvl>
    <w:lvl w:ilvl="6" w:tplc="1F1A6F66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 w:tplc="04720CF8">
      <w:numFmt w:val="bullet"/>
      <w:lvlText w:val="•"/>
      <w:lvlJc w:val="left"/>
      <w:pPr>
        <w:ind w:left="8356" w:hanging="709"/>
      </w:pPr>
      <w:rPr>
        <w:rFonts w:hint="default"/>
        <w:lang w:val="ru-RU" w:eastAsia="en-US" w:bidi="ar-SA"/>
      </w:rPr>
    </w:lvl>
    <w:lvl w:ilvl="8" w:tplc="F6C68EDA">
      <w:numFmt w:val="bullet"/>
      <w:lvlText w:val="•"/>
      <w:lvlJc w:val="left"/>
      <w:pPr>
        <w:ind w:left="9433" w:hanging="709"/>
      </w:pPr>
      <w:rPr>
        <w:rFonts w:hint="default"/>
        <w:lang w:val="ru-RU" w:eastAsia="en-US" w:bidi="ar-SA"/>
      </w:rPr>
    </w:lvl>
  </w:abstractNum>
  <w:abstractNum w:abstractNumId="39">
    <w:nsid w:val="364B2A49"/>
    <w:multiLevelType w:val="hybridMultilevel"/>
    <w:tmpl w:val="F8B4932A"/>
    <w:lvl w:ilvl="0" w:tplc="2318C348">
      <w:numFmt w:val="bullet"/>
      <w:lvlText w:val="-"/>
      <w:lvlJc w:val="left"/>
      <w:pPr>
        <w:ind w:left="812" w:hanging="298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331E76C8">
      <w:numFmt w:val="bullet"/>
      <w:lvlText w:val="•"/>
      <w:lvlJc w:val="left"/>
      <w:pPr>
        <w:ind w:left="1896" w:hanging="298"/>
      </w:pPr>
      <w:rPr>
        <w:rFonts w:hint="default"/>
        <w:lang w:val="ru-RU" w:eastAsia="en-US" w:bidi="ar-SA"/>
      </w:rPr>
    </w:lvl>
    <w:lvl w:ilvl="2" w:tplc="492CB236">
      <w:numFmt w:val="bullet"/>
      <w:lvlText w:val="•"/>
      <w:lvlJc w:val="left"/>
      <w:pPr>
        <w:ind w:left="2973" w:hanging="298"/>
      </w:pPr>
      <w:rPr>
        <w:rFonts w:hint="default"/>
        <w:lang w:val="ru-RU" w:eastAsia="en-US" w:bidi="ar-SA"/>
      </w:rPr>
    </w:lvl>
    <w:lvl w:ilvl="3" w:tplc="3904AEBE">
      <w:numFmt w:val="bullet"/>
      <w:lvlText w:val="•"/>
      <w:lvlJc w:val="left"/>
      <w:pPr>
        <w:ind w:left="4049" w:hanging="298"/>
      </w:pPr>
      <w:rPr>
        <w:rFonts w:hint="default"/>
        <w:lang w:val="ru-RU" w:eastAsia="en-US" w:bidi="ar-SA"/>
      </w:rPr>
    </w:lvl>
    <w:lvl w:ilvl="4" w:tplc="354AA5BE">
      <w:numFmt w:val="bullet"/>
      <w:lvlText w:val="•"/>
      <w:lvlJc w:val="left"/>
      <w:pPr>
        <w:ind w:left="5126" w:hanging="298"/>
      </w:pPr>
      <w:rPr>
        <w:rFonts w:hint="default"/>
        <w:lang w:val="ru-RU" w:eastAsia="en-US" w:bidi="ar-SA"/>
      </w:rPr>
    </w:lvl>
    <w:lvl w:ilvl="5" w:tplc="1DF81B74">
      <w:numFmt w:val="bullet"/>
      <w:lvlText w:val="•"/>
      <w:lvlJc w:val="left"/>
      <w:pPr>
        <w:ind w:left="6203" w:hanging="298"/>
      </w:pPr>
      <w:rPr>
        <w:rFonts w:hint="default"/>
        <w:lang w:val="ru-RU" w:eastAsia="en-US" w:bidi="ar-SA"/>
      </w:rPr>
    </w:lvl>
    <w:lvl w:ilvl="6" w:tplc="AC42EB06">
      <w:numFmt w:val="bullet"/>
      <w:lvlText w:val="•"/>
      <w:lvlJc w:val="left"/>
      <w:pPr>
        <w:ind w:left="7279" w:hanging="298"/>
      </w:pPr>
      <w:rPr>
        <w:rFonts w:hint="default"/>
        <w:lang w:val="ru-RU" w:eastAsia="en-US" w:bidi="ar-SA"/>
      </w:rPr>
    </w:lvl>
    <w:lvl w:ilvl="7" w:tplc="023E83DE">
      <w:numFmt w:val="bullet"/>
      <w:lvlText w:val="•"/>
      <w:lvlJc w:val="left"/>
      <w:pPr>
        <w:ind w:left="8356" w:hanging="298"/>
      </w:pPr>
      <w:rPr>
        <w:rFonts w:hint="default"/>
        <w:lang w:val="ru-RU" w:eastAsia="en-US" w:bidi="ar-SA"/>
      </w:rPr>
    </w:lvl>
    <w:lvl w:ilvl="8" w:tplc="4356C038">
      <w:numFmt w:val="bullet"/>
      <w:lvlText w:val="•"/>
      <w:lvlJc w:val="left"/>
      <w:pPr>
        <w:ind w:left="9433" w:hanging="298"/>
      </w:pPr>
      <w:rPr>
        <w:rFonts w:hint="default"/>
        <w:lang w:val="ru-RU" w:eastAsia="en-US" w:bidi="ar-SA"/>
      </w:rPr>
    </w:lvl>
  </w:abstractNum>
  <w:abstractNum w:abstractNumId="40">
    <w:nsid w:val="37BC67F5"/>
    <w:multiLevelType w:val="hybridMultilevel"/>
    <w:tmpl w:val="EAF0778A"/>
    <w:lvl w:ilvl="0" w:tplc="4884808E">
      <w:start w:val="1"/>
      <w:numFmt w:val="decimal"/>
      <w:lvlText w:val="%1)"/>
      <w:lvlJc w:val="left"/>
      <w:pPr>
        <w:ind w:left="81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720F9C">
      <w:numFmt w:val="bullet"/>
      <w:lvlText w:val="•"/>
      <w:lvlJc w:val="left"/>
      <w:pPr>
        <w:ind w:left="1896" w:hanging="341"/>
      </w:pPr>
      <w:rPr>
        <w:rFonts w:hint="default"/>
        <w:lang w:val="ru-RU" w:eastAsia="en-US" w:bidi="ar-SA"/>
      </w:rPr>
    </w:lvl>
    <w:lvl w:ilvl="2" w:tplc="206C3024">
      <w:numFmt w:val="bullet"/>
      <w:lvlText w:val="•"/>
      <w:lvlJc w:val="left"/>
      <w:pPr>
        <w:ind w:left="2973" w:hanging="341"/>
      </w:pPr>
      <w:rPr>
        <w:rFonts w:hint="default"/>
        <w:lang w:val="ru-RU" w:eastAsia="en-US" w:bidi="ar-SA"/>
      </w:rPr>
    </w:lvl>
    <w:lvl w:ilvl="3" w:tplc="30BADF06">
      <w:numFmt w:val="bullet"/>
      <w:lvlText w:val="•"/>
      <w:lvlJc w:val="left"/>
      <w:pPr>
        <w:ind w:left="4049" w:hanging="341"/>
      </w:pPr>
      <w:rPr>
        <w:rFonts w:hint="default"/>
        <w:lang w:val="ru-RU" w:eastAsia="en-US" w:bidi="ar-SA"/>
      </w:rPr>
    </w:lvl>
    <w:lvl w:ilvl="4" w:tplc="A32C69C4">
      <w:numFmt w:val="bullet"/>
      <w:lvlText w:val="•"/>
      <w:lvlJc w:val="left"/>
      <w:pPr>
        <w:ind w:left="5126" w:hanging="341"/>
      </w:pPr>
      <w:rPr>
        <w:rFonts w:hint="default"/>
        <w:lang w:val="ru-RU" w:eastAsia="en-US" w:bidi="ar-SA"/>
      </w:rPr>
    </w:lvl>
    <w:lvl w:ilvl="5" w:tplc="0E5647F6">
      <w:numFmt w:val="bullet"/>
      <w:lvlText w:val="•"/>
      <w:lvlJc w:val="left"/>
      <w:pPr>
        <w:ind w:left="6203" w:hanging="341"/>
      </w:pPr>
      <w:rPr>
        <w:rFonts w:hint="default"/>
        <w:lang w:val="ru-RU" w:eastAsia="en-US" w:bidi="ar-SA"/>
      </w:rPr>
    </w:lvl>
    <w:lvl w:ilvl="6" w:tplc="FB7EC182">
      <w:numFmt w:val="bullet"/>
      <w:lvlText w:val="•"/>
      <w:lvlJc w:val="left"/>
      <w:pPr>
        <w:ind w:left="7279" w:hanging="341"/>
      </w:pPr>
      <w:rPr>
        <w:rFonts w:hint="default"/>
        <w:lang w:val="ru-RU" w:eastAsia="en-US" w:bidi="ar-SA"/>
      </w:rPr>
    </w:lvl>
    <w:lvl w:ilvl="7" w:tplc="4D6802B6">
      <w:numFmt w:val="bullet"/>
      <w:lvlText w:val="•"/>
      <w:lvlJc w:val="left"/>
      <w:pPr>
        <w:ind w:left="8356" w:hanging="341"/>
      </w:pPr>
      <w:rPr>
        <w:rFonts w:hint="default"/>
        <w:lang w:val="ru-RU" w:eastAsia="en-US" w:bidi="ar-SA"/>
      </w:rPr>
    </w:lvl>
    <w:lvl w:ilvl="8" w:tplc="6A8C0244">
      <w:numFmt w:val="bullet"/>
      <w:lvlText w:val="•"/>
      <w:lvlJc w:val="left"/>
      <w:pPr>
        <w:ind w:left="9433" w:hanging="341"/>
      </w:pPr>
      <w:rPr>
        <w:rFonts w:hint="default"/>
        <w:lang w:val="ru-RU" w:eastAsia="en-US" w:bidi="ar-SA"/>
      </w:rPr>
    </w:lvl>
  </w:abstractNum>
  <w:abstractNum w:abstractNumId="41">
    <w:nsid w:val="39F3579F"/>
    <w:multiLevelType w:val="hybridMultilevel"/>
    <w:tmpl w:val="695A16BE"/>
    <w:lvl w:ilvl="0" w:tplc="C7FECDE8">
      <w:numFmt w:val="bullet"/>
      <w:lvlText w:val="-"/>
      <w:lvlJc w:val="left"/>
      <w:pPr>
        <w:ind w:left="4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DB6CDE0">
      <w:numFmt w:val="bullet"/>
      <w:lvlText w:val="•"/>
      <w:lvlJc w:val="left"/>
      <w:pPr>
        <w:ind w:left="372" w:hanging="116"/>
      </w:pPr>
      <w:rPr>
        <w:rFonts w:hint="default"/>
        <w:lang w:val="ru-RU" w:eastAsia="en-US" w:bidi="ar-SA"/>
      </w:rPr>
    </w:lvl>
    <w:lvl w:ilvl="2" w:tplc="C970880E">
      <w:numFmt w:val="bullet"/>
      <w:lvlText w:val="•"/>
      <w:lvlJc w:val="left"/>
      <w:pPr>
        <w:ind w:left="704" w:hanging="116"/>
      </w:pPr>
      <w:rPr>
        <w:rFonts w:hint="default"/>
        <w:lang w:val="ru-RU" w:eastAsia="en-US" w:bidi="ar-SA"/>
      </w:rPr>
    </w:lvl>
    <w:lvl w:ilvl="3" w:tplc="EDEC18B0">
      <w:numFmt w:val="bullet"/>
      <w:lvlText w:val="•"/>
      <w:lvlJc w:val="left"/>
      <w:pPr>
        <w:ind w:left="1036" w:hanging="116"/>
      </w:pPr>
      <w:rPr>
        <w:rFonts w:hint="default"/>
        <w:lang w:val="ru-RU" w:eastAsia="en-US" w:bidi="ar-SA"/>
      </w:rPr>
    </w:lvl>
    <w:lvl w:ilvl="4" w:tplc="56BE3438">
      <w:numFmt w:val="bullet"/>
      <w:lvlText w:val="•"/>
      <w:lvlJc w:val="left"/>
      <w:pPr>
        <w:ind w:left="1368" w:hanging="116"/>
      </w:pPr>
      <w:rPr>
        <w:rFonts w:hint="default"/>
        <w:lang w:val="ru-RU" w:eastAsia="en-US" w:bidi="ar-SA"/>
      </w:rPr>
    </w:lvl>
    <w:lvl w:ilvl="5" w:tplc="91FC05D8">
      <w:numFmt w:val="bullet"/>
      <w:lvlText w:val="•"/>
      <w:lvlJc w:val="left"/>
      <w:pPr>
        <w:ind w:left="1700" w:hanging="116"/>
      </w:pPr>
      <w:rPr>
        <w:rFonts w:hint="default"/>
        <w:lang w:val="ru-RU" w:eastAsia="en-US" w:bidi="ar-SA"/>
      </w:rPr>
    </w:lvl>
    <w:lvl w:ilvl="6" w:tplc="8C784FA8">
      <w:numFmt w:val="bullet"/>
      <w:lvlText w:val="•"/>
      <w:lvlJc w:val="left"/>
      <w:pPr>
        <w:ind w:left="2032" w:hanging="116"/>
      </w:pPr>
      <w:rPr>
        <w:rFonts w:hint="default"/>
        <w:lang w:val="ru-RU" w:eastAsia="en-US" w:bidi="ar-SA"/>
      </w:rPr>
    </w:lvl>
    <w:lvl w:ilvl="7" w:tplc="5B0C4714">
      <w:numFmt w:val="bullet"/>
      <w:lvlText w:val="•"/>
      <w:lvlJc w:val="left"/>
      <w:pPr>
        <w:ind w:left="2364" w:hanging="116"/>
      </w:pPr>
      <w:rPr>
        <w:rFonts w:hint="default"/>
        <w:lang w:val="ru-RU" w:eastAsia="en-US" w:bidi="ar-SA"/>
      </w:rPr>
    </w:lvl>
    <w:lvl w:ilvl="8" w:tplc="6254ABE8">
      <w:numFmt w:val="bullet"/>
      <w:lvlText w:val="•"/>
      <w:lvlJc w:val="left"/>
      <w:pPr>
        <w:ind w:left="2696" w:hanging="116"/>
      </w:pPr>
      <w:rPr>
        <w:rFonts w:hint="default"/>
        <w:lang w:val="ru-RU" w:eastAsia="en-US" w:bidi="ar-SA"/>
      </w:rPr>
    </w:lvl>
  </w:abstractNum>
  <w:abstractNum w:abstractNumId="42">
    <w:nsid w:val="3A24430D"/>
    <w:multiLevelType w:val="hybridMultilevel"/>
    <w:tmpl w:val="F1F4E0C6"/>
    <w:lvl w:ilvl="0" w:tplc="C5C81E42">
      <w:numFmt w:val="bullet"/>
      <w:lvlText w:val="—"/>
      <w:lvlJc w:val="left"/>
      <w:pPr>
        <w:ind w:left="812" w:hanging="351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50CE4432">
      <w:numFmt w:val="bullet"/>
      <w:lvlText w:val="•"/>
      <w:lvlJc w:val="left"/>
      <w:pPr>
        <w:ind w:left="1896" w:hanging="351"/>
      </w:pPr>
      <w:rPr>
        <w:rFonts w:hint="default"/>
        <w:lang w:val="ru-RU" w:eastAsia="en-US" w:bidi="ar-SA"/>
      </w:rPr>
    </w:lvl>
    <w:lvl w:ilvl="2" w:tplc="BABC44FA">
      <w:numFmt w:val="bullet"/>
      <w:lvlText w:val="•"/>
      <w:lvlJc w:val="left"/>
      <w:pPr>
        <w:ind w:left="2973" w:hanging="351"/>
      </w:pPr>
      <w:rPr>
        <w:rFonts w:hint="default"/>
        <w:lang w:val="ru-RU" w:eastAsia="en-US" w:bidi="ar-SA"/>
      </w:rPr>
    </w:lvl>
    <w:lvl w:ilvl="3" w:tplc="9FB8DB4C">
      <w:numFmt w:val="bullet"/>
      <w:lvlText w:val="•"/>
      <w:lvlJc w:val="left"/>
      <w:pPr>
        <w:ind w:left="4049" w:hanging="351"/>
      </w:pPr>
      <w:rPr>
        <w:rFonts w:hint="default"/>
        <w:lang w:val="ru-RU" w:eastAsia="en-US" w:bidi="ar-SA"/>
      </w:rPr>
    </w:lvl>
    <w:lvl w:ilvl="4" w:tplc="A778427C">
      <w:numFmt w:val="bullet"/>
      <w:lvlText w:val="•"/>
      <w:lvlJc w:val="left"/>
      <w:pPr>
        <w:ind w:left="5126" w:hanging="351"/>
      </w:pPr>
      <w:rPr>
        <w:rFonts w:hint="default"/>
        <w:lang w:val="ru-RU" w:eastAsia="en-US" w:bidi="ar-SA"/>
      </w:rPr>
    </w:lvl>
    <w:lvl w:ilvl="5" w:tplc="1F428A8E">
      <w:numFmt w:val="bullet"/>
      <w:lvlText w:val="•"/>
      <w:lvlJc w:val="left"/>
      <w:pPr>
        <w:ind w:left="6203" w:hanging="351"/>
      </w:pPr>
      <w:rPr>
        <w:rFonts w:hint="default"/>
        <w:lang w:val="ru-RU" w:eastAsia="en-US" w:bidi="ar-SA"/>
      </w:rPr>
    </w:lvl>
    <w:lvl w:ilvl="6" w:tplc="CC8CB35E">
      <w:numFmt w:val="bullet"/>
      <w:lvlText w:val="•"/>
      <w:lvlJc w:val="left"/>
      <w:pPr>
        <w:ind w:left="7279" w:hanging="351"/>
      </w:pPr>
      <w:rPr>
        <w:rFonts w:hint="default"/>
        <w:lang w:val="ru-RU" w:eastAsia="en-US" w:bidi="ar-SA"/>
      </w:rPr>
    </w:lvl>
    <w:lvl w:ilvl="7" w:tplc="A16C2FA4">
      <w:numFmt w:val="bullet"/>
      <w:lvlText w:val="•"/>
      <w:lvlJc w:val="left"/>
      <w:pPr>
        <w:ind w:left="8356" w:hanging="351"/>
      </w:pPr>
      <w:rPr>
        <w:rFonts w:hint="default"/>
        <w:lang w:val="ru-RU" w:eastAsia="en-US" w:bidi="ar-SA"/>
      </w:rPr>
    </w:lvl>
    <w:lvl w:ilvl="8" w:tplc="11962666">
      <w:numFmt w:val="bullet"/>
      <w:lvlText w:val="•"/>
      <w:lvlJc w:val="left"/>
      <w:pPr>
        <w:ind w:left="9433" w:hanging="351"/>
      </w:pPr>
      <w:rPr>
        <w:rFonts w:hint="default"/>
        <w:lang w:val="ru-RU" w:eastAsia="en-US" w:bidi="ar-SA"/>
      </w:rPr>
    </w:lvl>
  </w:abstractNum>
  <w:abstractNum w:abstractNumId="43">
    <w:nsid w:val="3C4B4E3A"/>
    <w:multiLevelType w:val="hybridMultilevel"/>
    <w:tmpl w:val="7D5A84D8"/>
    <w:lvl w:ilvl="0" w:tplc="E676DDCE">
      <w:start w:val="1"/>
      <w:numFmt w:val="decimal"/>
      <w:lvlText w:val="%1."/>
      <w:lvlJc w:val="left"/>
      <w:pPr>
        <w:ind w:left="2313" w:hanging="7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A48080">
      <w:numFmt w:val="bullet"/>
      <w:lvlText w:val="•"/>
      <w:lvlJc w:val="left"/>
      <w:pPr>
        <w:ind w:left="3246" w:hanging="735"/>
      </w:pPr>
      <w:rPr>
        <w:rFonts w:hint="default"/>
        <w:lang w:val="ru-RU" w:eastAsia="en-US" w:bidi="ar-SA"/>
      </w:rPr>
    </w:lvl>
    <w:lvl w:ilvl="2" w:tplc="15E8DAA2">
      <w:numFmt w:val="bullet"/>
      <w:lvlText w:val="•"/>
      <w:lvlJc w:val="left"/>
      <w:pPr>
        <w:ind w:left="4173" w:hanging="735"/>
      </w:pPr>
      <w:rPr>
        <w:rFonts w:hint="default"/>
        <w:lang w:val="ru-RU" w:eastAsia="en-US" w:bidi="ar-SA"/>
      </w:rPr>
    </w:lvl>
    <w:lvl w:ilvl="3" w:tplc="002877FE">
      <w:numFmt w:val="bullet"/>
      <w:lvlText w:val="•"/>
      <w:lvlJc w:val="left"/>
      <w:pPr>
        <w:ind w:left="5099" w:hanging="735"/>
      </w:pPr>
      <w:rPr>
        <w:rFonts w:hint="default"/>
        <w:lang w:val="ru-RU" w:eastAsia="en-US" w:bidi="ar-SA"/>
      </w:rPr>
    </w:lvl>
    <w:lvl w:ilvl="4" w:tplc="A5FC24C6">
      <w:numFmt w:val="bullet"/>
      <w:lvlText w:val="•"/>
      <w:lvlJc w:val="left"/>
      <w:pPr>
        <w:ind w:left="6026" w:hanging="735"/>
      </w:pPr>
      <w:rPr>
        <w:rFonts w:hint="default"/>
        <w:lang w:val="ru-RU" w:eastAsia="en-US" w:bidi="ar-SA"/>
      </w:rPr>
    </w:lvl>
    <w:lvl w:ilvl="5" w:tplc="1A0CB94E">
      <w:numFmt w:val="bullet"/>
      <w:lvlText w:val="•"/>
      <w:lvlJc w:val="left"/>
      <w:pPr>
        <w:ind w:left="6953" w:hanging="735"/>
      </w:pPr>
      <w:rPr>
        <w:rFonts w:hint="default"/>
        <w:lang w:val="ru-RU" w:eastAsia="en-US" w:bidi="ar-SA"/>
      </w:rPr>
    </w:lvl>
    <w:lvl w:ilvl="6" w:tplc="830E3798">
      <w:numFmt w:val="bullet"/>
      <w:lvlText w:val="•"/>
      <w:lvlJc w:val="left"/>
      <w:pPr>
        <w:ind w:left="7879" w:hanging="735"/>
      </w:pPr>
      <w:rPr>
        <w:rFonts w:hint="default"/>
        <w:lang w:val="ru-RU" w:eastAsia="en-US" w:bidi="ar-SA"/>
      </w:rPr>
    </w:lvl>
    <w:lvl w:ilvl="7" w:tplc="34364FF8">
      <w:numFmt w:val="bullet"/>
      <w:lvlText w:val="•"/>
      <w:lvlJc w:val="left"/>
      <w:pPr>
        <w:ind w:left="8806" w:hanging="735"/>
      </w:pPr>
      <w:rPr>
        <w:rFonts w:hint="default"/>
        <w:lang w:val="ru-RU" w:eastAsia="en-US" w:bidi="ar-SA"/>
      </w:rPr>
    </w:lvl>
    <w:lvl w:ilvl="8" w:tplc="65D61B5C">
      <w:numFmt w:val="bullet"/>
      <w:lvlText w:val="•"/>
      <w:lvlJc w:val="left"/>
      <w:pPr>
        <w:ind w:left="9733" w:hanging="735"/>
      </w:pPr>
      <w:rPr>
        <w:rFonts w:hint="default"/>
        <w:lang w:val="ru-RU" w:eastAsia="en-US" w:bidi="ar-SA"/>
      </w:rPr>
    </w:lvl>
  </w:abstractNum>
  <w:abstractNum w:abstractNumId="44">
    <w:nsid w:val="3D227562"/>
    <w:multiLevelType w:val="hybridMultilevel"/>
    <w:tmpl w:val="FF143EA2"/>
    <w:lvl w:ilvl="0" w:tplc="5C76A31E">
      <w:start w:val="2"/>
      <w:numFmt w:val="upperRoman"/>
      <w:lvlText w:val="%1."/>
      <w:lvlJc w:val="left"/>
      <w:pPr>
        <w:ind w:left="827" w:hanging="361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4EB25984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2" w:tplc="6FFEF68A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3" w:tplc="9CC84A84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4" w:tplc="F8161D38">
      <w:numFmt w:val="bullet"/>
      <w:lvlText w:val="•"/>
      <w:lvlJc w:val="left"/>
      <w:pPr>
        <w:ind w:left="5150" w:hanging="361"/>
      </w:pPr>
      <w:rPr>
        <w:rFonts w:hint="default"/>
        <w:lang w:val="ru-RU" w:eastAsia="en-US" w:bidi="ar-SA"/>
      </w:rPr>
    </w:lvl>
    <w:lvl w:ilvl="5" w:tplc="2D2690A4">
      <w:numFmt w:val="bullet"/>
      <w:lvlText w:val="•"/>
      <w:lvlJc w:val="left"/>
      <w:pPr>
        <w:ind w:left="5947" w:hanging="361"/>
      </w:pPr>
      <w:rPr>
        <w:rFonts w:hint="default"/>
        <w:lang w:val="ru-RU" w:eastAsia="en-US" w:bidi="ar-SA"/>
      </w:rPr>
    </w:lvl>
    <w:lvl w:ilvl="6" w:tplc="83C6A684">
      <w:numFmt w:val="bullet"/>
      <w:lvlText w:val="•"/>
      <w:lvlJc w:val="left"/>
      <w:pPr>
        <w:ind w:left="6744" w:hanging="361"/>
      </w:pPr>
      <w:rPr>
        <w:rFonts w:hint="default"/>
        <w:lang w:val="ru-RU" w:eastAsia="en-US" w:bidi="ar-SA"/>
      </w:rPr>
    </w:lvl>
    <w:lvl w:ilvl="7" w:tplc="C4BE1ED2">
      <w:numFmt w:val="bullet"/>
      <w:lvlText w:val="•"/>
      <w:lvlJc w:val="left"/>
      <w:pPr>
        <w:ind w:left="7540" w:hanging="361"/>
      </w:pPr>
      <w:rPr>
        <w:rFonts w:hint="default"/>
        <w:lang w:val="ru-RU" w:eastAsia="en-US" w:bidi="ar-SA"/>
      </w:rPr>
    </w:lvl>
    <w:lvl w:ilvl="8" w:tplc="D528F1BC">
      <w:numFmt w:val="bullet"/>
      <w:lvlText w:val="•"/>
      <w:lvlJc w:val="left"/>
      <w:pPr>
        <w:ind w:left="8337" w:hanging="361"/>
      </w:pPr>
      <w:rPr>
        <w:rFonts w:hint="default"/>
        <w:lang w:val="ru-RU" w:eastAsia="en-US" w:bidi="ar-SA"/>
      </w:rPr>
    </w:lvl>
  </w:abstractNum>
  <w:abstractNum w:abstractNumId="45">
    <w:nsid w:val="3E143F96"/>
    <w:multiLevelType w:val="hybridMultilevel"/>
    <w:tmpl w:val="424E15A0"/>
    <w:lvl w:ilvl="0" w:tplc="D870CD0C">
      <w:start w:val="1"/>
      <w:numFmt w:val="decimal"/>
      <w:lvlText w:val="%1"/>
      <w:lvlJc w:val="left"/>
      <w:pPr>
        <w:ind w:left="102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EAFA1992">
      <w:numFmt w:val="bullet"/>
      <w:lvlText w:val="•"/>
      <w:lvlJc w:val="left"/>
      <w:pPr>
        <w:ind w:left="2076" w:hanging="212"/>
      </w:pPr>
      <w:rPr>
        <w:rFonts w:hint="default"/>
        <w:lang w:val="ru-RU" w:eastAsia="en-US" w:bidi="ar-SA"/>
      </w:rPr>
    </w:lvl>
    <w:lvl w:ilvl="2" w:tplc="6DDAAFDA">
      <w:numFmt w:val="bullet"/>
      <w:lvlText w:val="•"/>
      <w:lvlJc w:val="left"/>
      <w:pPr>
        <w:ind w:left="3133" w:hanging="212"/>
      </w:pPr>
      <w:rPr>
        <w:rFonts w:hint="default"/>
        <w:lang w:val="ru-RU" w:eastAsia="en-US" w:bidi="ar-SA"/>
      </w:rPr>
    </w:lvl>
    <w:lvl w:ilvl="3" w:tplc="C5B8DCFE">
      <w:numFmt w:val="bullet"/>
      <w:lvlText w:val="•"/>
      <w:lvlJc w:val="left"/>
      <w:pPr>
        <w:ind w:left="4189" w:hanging="212"/>
      </w:pPr>
      <w:rPr>
        <w:rFonts w:hint="default"/>
        <w:lang w:val="ru-RU" w:eastAsia="en-US" w:bidi="ar-SA"/>
      </w:rPr>
    </w:lvl>
    <w:lvl w:ilvl="4" w:tplc="861EC38C">
      <w:numFmt w:val="bullet"/>
      <w:lvlText w:val="•"/>
      <w:lvlJc w:val="left"/>
      <w:pPr>
        <w:ind w:left="5246" w:hanging="212"/>
      </w:pPr>
      <w:rPr>
        <w:rFonts w:hint="default"/>
        <w:lang w:val="ru-RU" w:eastAsia="en-US" w:bidi="ar-SA"/>
      </w:rPr>
    </w:lvl>
    <w:lvl w:ilvl="5" w:tplc="547A5250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6" w:tplc="4D24BD44">
      <w:numFmt w:val="bullet"/>
      <w:lvlText w:val="•"/>
      <w:lvlJc w:val="left"/>
      <w:pPr>
        <w:ind w:left="7359" w:hanging="212"/>
      </w:pPr>
      <w:rPr>
        <w:rFonts w:hint="default"/>
        <w:lang w:val="ru-RU" w:eastAsia="en-US" w:bidi="ar-SA"/>
      </w:rPr>
    </w:lvl>
    <w:lvl w:ilvl="7" w:tplc="6050764E">
      <w:numFmt w:val="bullet"/>
      <w:lvlText w:val="•"/>
      <w:lvlJc w:val="left"/>
      <w:pPr>
        <w:ind w:left="8416" w:hanging="212"/>
      </w:pPr>
      <w:rPr>
        <w:rFonts w:hint="default"/>
        <w:lang w:val="ru-RU" w:eastAsia="en-US" w:bidi="ar-SA"/>
      </w:rPr>
    </w:lvl>
    <w:lvl w:ilvl="8" w:tplc="1ACED6AA">
      <w:numFmt w:val="bullet"/>
      <w:lvlText w:val="•"/>
      <w:lvlJc w:val="left"/>
      <w:pPr>
        <w:ind w:left="9473" w:hanging="212"/>
      </w:pPr>
      <w:rPr>
        <w:rFonts w:hint="default"/>
        <w:lang w:val="ru-RU" w:eastAsia="en-US" w:bidi="ar-SA"/>
      </w:rPr>
    </w:lvl>
  </w:abstractNum>
  <w:abstractNum w:abstractNumId="46">
    <w:nsid w:val="40AA7225"/>
    <w:multiLevelType w:val="hybridMultilevel"/>
    <w:tmpl w:val="7FF206A2"/>
    <w:lvl w:ilvl="0" w:tplc="F8BE5784">
      <w:start w:val="1"/>
      <w:numFmt w:val="decimal"/>
      <w:lvlText w:val="%1"/>
      <w:lvlJc w:val="left"/>
      <w:pPr>
        <w:ind w:left="49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18D96A">
      <w:numFmt w:val="bullet"/>
      <w:lvlText w:val="•"/>
      <w:lvlJc w:val="left"/>
      <w:pPr>
        <w:ind w:left="1548" w:hanging="212"/>
      </w:pPr>
      <w:rPr>
        <w:rFonts w:hint="default"/>
        <w:lang w:val="ru-RU" w:eastAsia="en-US" w:bidi="ar-SA"/>
      </w:rPr>
    </w:lvl>
    <w:lvl w:ilvl="2" w:tplc="623ADC8C">
      <w:numFmt w:val="bullet"/>
      <w:lvlText w:val="•"/>
      <w:lvlJc w:val="left"/>
      <w:pPr>
        <w:ind w:left="2605" w:hanging="212"/>
      </w:pPr>
      <w:rPr>
        <w:rFonts w:hint="default"/>
        <w:lang w:val="ru-RU" w:eastAsia="en-US" w:bidi="ar-SA"/>
      </w:rPr>
    </w:lvl>
    <w:lvl w:ilvl="3" w:tplc="734CCE5C">
      <w:numFmt w:val="bullet"/>
      <w:lvlText w:val="•"/>
      <w:lvlJc w:val="left"/>
      <w:pPr>
        <w:ind w:left="3661" w:hanging="212"/>
      </w:pPr>
      <w:rPr>
        <w:rFonts w:hint="default"/>
        <w:lang w:val="ru-RU" w:eastAsia="en-US" w:bidi="ar-SA"/>
      </w:rPr>
    </w:lvl>
    <w:lvl w:ilvl="4" w:tplc="5F6C1B76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5" w:tplc="04184E1A">
      <w:numFmt w:val="bullet"/>
      <w:lvlText w:val="•"/>
      <w:lvlJc w:val="left"/>
      <w:pPr>
        <w:ind w:left="5775" w:hanging="212"/>
      </w:pPr>
      <w:rPr>
        <w:rFonts w:hint="default"/>
        <w:lang w:val="ru-RU" w:eastAsia="en-US" w:bidi="ar-SA"/>
      </w:rPr>
    </w:lvl>
    <w:lvl w:ilvl="6" w:tplc="923A6758">
      <w:numFmt w:val="bullet"/>
      <w:lvlText w:val="•"/>
      <w:lvlJc w:val="left"/>
      <w:pPr>
        <w:ind w:left="6831" w:hanging="212"/>
      </w:pPr>
      <w:rPr>
        <w:rFonts w:hint="default"/>
        <w:lang w:val="ru-RU" w:eastAsia="en-US" w:bidi="ar-SA"/>
      </w:rPr>
    </w:lvl>
    <w:lvl w:ilvl="7" w:tplc="10D289CA">
      <w:numFmt w:val="bullet"/>
      <w:lvlText w:val="•"/>
      <w:lvlJc w:val="left"/>
      <w:pPr>
        <w:ind w:left="7888" w:hanging="212"/>
      </w:pPr>
      <w:rPr>
        <w:rFonts w:hint="default"/>
        <w:lang w:val="ru-RU" w:eastAsia="en-US" w:bidi="ar-SA"/>
      </w:rPr>
    </w:lvl>
    <w:lvl w:ilvl="8" w:tplc="78D63F32">
      <w:numFmt w:val="bullet"/>
      <w:lvlText w:val="•"/>
      <w:lvlJc w:val="left"/>
      <w:pPr>
        <w:ind w:left="8945" w:hanging="212"/>
      </w:pPr>
      <w:rPr>
        <w:rFonts w:hint="default"/>
        <w:lang w:val="ru-RU" w:eastAsia="en-US" w:bidi="ar-SA"/>
      </w:rPr>
    </w:lvl>
  </w:abstractNum>
  <w:abstractNum w:abstractNumId="47">
    <w:nsid w:val="40D612B8"/>
    <w:multiLevelType w:val="hybridMultilevel"/>
    <w:tmpl w:val="C35C4CFE"/>
    <w:lvl w:ilvl="0" w:tplc="36D4E386">
      <w:numFmt w:val="bullet"/>
      <w:lvlText w:val="-"/>
      <w:lvlJc w:val="left"/>
      <w:pPr>
        <w:ind w:left="174" w:hanging="13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4C388C4E">
      <w:numFmt w:val="bullet"/>
      <w:lvlText w:val="•"/>
      <w:lvlJc w:val="left"/>
      <w:pPr>
        <w:ind w:left="525" w:hanging="135"/>
      </w:pPr>
      <w:rPr>
        <w:rFonts w:hint="default"/>
        <w:lang w:val="ru-RU" w:eastAsia="en-US" w:bidi="ar-SA"/>
      </w:rPr>
    </w:lvl>
    <w:lvl w:ilvl="2" w:tplc="F5D45D68">
      <w:numFmt w:val="bullet"/>
      <w:lvlText w:val="•"/>
      <w:lvlJc w:val="left"/>
      <w:pPr>
        <w:ind w:left="870" w:hanging="135"/>
      </w:pPr>
      <w:rPr>
        <w:rFonts w:hint="default"/>
        <w:lang w:val="ru-RU" w:eastAsia="en-US" w:bidi="ar-SA"/>
      </w:rPr>
    </w:lvl>
    <w:lvl w:ilvl="3" w:tplc="DDEAFB8C">
      <w:numFmt w:val="bullet"/>
      <w:lvlText w:val="•"/>
      <w:lvlJc w:val="left"/>
      <w:pPr>
        <w:ind w:left="1216" w:hanging="135"/>
      </w:pPr>
      <w:rPr>
        <w:rFonts w:hint="default"/>
        <w:lang w:val="ru-RU" w:eastAsia="en-US" w:bidi="ar-SA"/>
      </w:rPr>
    </w:lvl>
    <w:lvl w:ilvl="4" w:tplc="C6E48B22">
      <w:numFmt w:val="bullet"/>
      <w:lvlText w:val="•"/>
      <w:lvlJc w:val="left"/>
      <w:pPr>
        <w:ind w:left="1561" w:hanging="135"/>
      </w:pPr>
      <w:rPr>
        <w:rFonts w:hint="default"/>
        <w:lang w:val="ru-RU" w:eastAsia="en-US" w:bidi="ar-SA"/>
      </w:rPr>
    </w:lvl>
    <w:lvl w:ilvl="5" w:tplc="0890ECF6">
      <w:numFmt w:val="bullet"/>
      <w:lvlText w:val="•"/>
      <w:lvlJc w:val="left"/>
      <w:pPr>
        <w:ind w:left="1907" w:hanging="135"/>
      </w:pPr>
      <w:rPr>
        <w:rFonts w:hint="default"/>
        <w:lang w:val="ru-RU" w:eastAsia="en-US" w:bidi="ar-SA"/>
      </w:rPr>
    </w:lvl>
    <w:lvl w:ilvl="6" w:tplc="1F44F35C">
      <w:numFmt w:val="bullet"/>
      <w:lvlText w:val="•"/>
      <w:lvlJc w:val="left"/>
      <w:pPr>
        <w:ind w:left="2252" w:hanging="135"/>
      </w:pPr>
      <w:rPr>
        <w:rFonts w:hint="default"/>
        <w:lang w:val="ru-RU" w:eastAsia="en-US" w:bidi="ar-SA"/>
      </w:rPr>
    </w:lvl>
    <w:lvl w:ilvl="7" w:tplc="948AFD88">
      <w:numFmt w:val="bullet"/>
      <w:lvlText w:val="•"/>
      <w:lvlJc w:val="left"/>
      <w:pPr>
        <w:ind w:left="2597" w:hanging="135"/>
      </w:pPr>
      <w:rPr>
        <w:rFonts w:hint="default"/>
        <w:lang w:val="ru-RU" w:eastAsia="en-US" w:bidi="ar-SA"/>
      </w:rPr>
    </w:lvl>
    <w:lvl w:ilvl="8" w:tplc="CF8CD0BC">
      <w:numFmt w:val="bullet"/>
      <w:lvlText w:val="•"/>
      <w:lvlJc w:val="left"/>
      <w:pPr>
        <w:ind w:left="2943" w:hanging="135"/>
      </w:pPr>
      <w:rPr>
        <w:rFonts w:hint="default"/>
        <w:lang w:val="ru-RU" w:eastAsia="en-US" w:bidi="ar-SA"/>
      </w:rPr>
    </w:lvl>
  </w:abstractNum>
  <w:abstractNum w:abstractNumId="48">
    <w:nsid w:val="40F6633D"/>
    <w:multiLevelType w:val="hybridMultilevel"/>
    <w:tmpl w:val="C2BA0766"/>
    <w:lvl w:ilvl="0" w:tplc="41B88B20">
      <w:start w:val="12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6DA0BC0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08562AFC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6A4E9904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94945B28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A4BC615A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41328D2A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104C7144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  <w:lvl w:ilvl="8" w:tplc="D3424B66">
      <w:numFmt w:val="bullet"/>
      <w:lvlText w:val="•"/>
      <w:lvlJc w:val="left"/>
      <w:pPr>
        <w:ind w:left="9577" w:hanging="360"/>
      </w:pPr>
      <w:rPr>
        <w:rFonts w:hint="default"/>
        <w:lang w:val="ru-RU" w:eastAsia="en-US" w:bidi="ar-SA"/>
      </w:rPr>
    </w:lvl>
  </w:abstractNum>
  <w:abstractNum w:abstractNumId="49">
    <w:nsid w:val="42A32FA7"/>
    <w:multiLevelType w:val="hybridMultilevel"/>
    <w:tmpl w:val="93CA2B04"/>
    <w:lvl w:ilvl="0" w:tplc="C3C01A42">
      <w:numFmt w:val="bullet"/>
      <w:lvlText w:val="•"/>
      <w:lvlJc w:val="left"/>
      <w:pPr>
        <w:ind w:left="1521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8CF356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  <w:lvl w:ilvl="2" w:tplc="B380E5DC">
      <w:numFmt w:val="bullet"/>
      <w:lvlText w:val="•"/>
      <w:lvlJc w:val="left"/>
      <w:pPr>
        <w:ind w:left="3533" w:hanging="142"/>
      </w:pPr>
      <w:rPr>
        <w:rFonts w:hint="default"/>
        <w:lang w:val="ru-RU" w:eastAsia="en-US" w:bidi="ar-SA"/>
      </w:rPr>
    </w:lvl>
    <w:lvl w:ilvl="3" w:tplc="C804F626">
      <w:numFmt w:val="bullet"/>
      <w:lvlText w:val="•"/>
      <w:lvlJc w:val="left"/>
      <w:pPr>
        <w:ind w:left="4539" w:hanging="142"/>
      </w:pPr>
      <w:rPr>
        <w:rFonts w:hint="default"/>
        <w:lang w:val="ru-RU" w:eastAsia="en-US" w:bidi="ar-SA"/>
      </w:rPr>
    </w:lvl>
    <w:lvl w:ilvl="4" w:tplc="A4FE4948">
      <w:numFmt w:val="bullet"/>
      <w:lvlText w:val="•"/>
      <w:lvlJc w:val="left"/>
      <w:pPr>
        <w:ind w:left="5546" w:hanging="142"/>
      </w:pPr>
      <w:rPr>
        <w:rFonts w:hint="default"/>
        <w:lang w:val="ru-RU" w:eastAsia="en-US" w:bidi="ar-SA"/>
      </w:rPr>
    </w:lvl>
    <w:lvl w:ilvl="5" w:tplc="B778E684">
      <w:numFmt w:val="bullet"/>
      <w:lvlText w:val="•"/>
      <w:lvlJc w:val="left"/>
      <w:pPr>
        <w:ind w:left="6553" w:hanging="142"/>
      </w:pPr>
      <w:rPr>
        <w:rFonts w:hint="default"/>
        <w:lang w:val="ru-RU" w:eastAsia="en-US" w:bidi="ar-SA"/>
      </w:rPr>
    </w:lvl>
    <w:lvl w:ilvl="6" w:tplc="FC748398">
      <w:numFmt w:val="bullet"/>
      <w:lvlText w:val="•"/>
      <w:lvlJc w:val="left"/>
      <w:pPr>
        <w:ind w:left="7559" w:hanging="142"/>
      </w:pPr>
      <w:rPr>
        <w:rFonts w:hint="default"/>
        <w:lang w:val="ru-RU" w:eastAsia="en-US" w:bidi="ar-SA"/>
      </w:rPr>
    </w:lvl>
    <w:lvl w:ilvl="7" w:tplc="036C967E">
      <w:numFmt w:val="bullet"/>
      <w:lvlText w:val="•"/>
      <w:lvlJc w:val="left"/>
      <w:pPr>
        <w:ind w:left="8566" w:hanging="142"/>
      </w:pPr>
      <w:rPr>
        <w:rFonts w:hint="default"/>
        <w:lang w:val="ru-RU" w:eastAsia="en-US" w:bidi="ar-SA"/>
      </w:rPr>
    </w:lvl>
    <w:lvl w:ilvl="8" w:tplc="EDB6EBDE">
      <w:numFmt w:val="bullet"/>
      <w:lvlText w:val="•"/>
      <w:lvlJc w:val="left"/>
      <w:pPr>
        <w:ind w:left="9573" w:hanging="142"/>
      </w:pPr>
      <w:rPr>
        <w:rFonts w:hint="default"/>
        <w:lang w:val="ru-RU" w:eastAsia="en-US" w:bidi="ar-SA"/>
      </w:rPr>
    </w:lvl>
  </w:abstractNum>
  <w:abstractNum w:abstractNumId="50">
    <w:nsid w:val="42FB5228"/>
    <w:multiLevelType w:val="hybridMultilevel"/>
    <w:tmpl w:val="42BA6F86"/>
    <w:lvl w:ilvl="0" w:tplc="E9B207C4">
      <w:numFmt w:val="bullet"/>
      <w:lvlText w:val="-"/>
      <w:lvlJc w:val="left"/>
      <w:pPr>
        <w:ind w:left="15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26C58FA">
      <w:numFmt w:val="bullet"/>
      <w:lvlText w:val="•"/>
      <w:lvlJc w:val="left"/>
      <w:pPr>
        <w:ind w:left="480" w:hanging="116"/>
      </w:pPr>
      <w:rPr>
        <w:rFonts w:hint="default"/>
        <w:lang w:val="ru-RU" w:eastAsia="en-US" w:bidi="ar-SA"/>
      </w:rPr>
    </w:lvl>
    <w:lvl w:ilvl="2" w:tplc="DE4C9628">
      <w:numFmt w:val="bullet"/>
      <w:lvlText w:val="•"/>
      <w:lvlJc w:val="left"/>
      <w:pPr>
        <w:ind w:left="800" w:hanging="116"/>
      </w:pPr>
      <w:rPr>
        <w:rFonts w:hint="default"/>
        <w:lang w:val="ru-RU" w:eastAsia="en-US" w:bidi="ar-SA"/>
      </w:rPr>
    </w:lvl>
    <w:lvl w:ilvl="3" w:tplc="FC2A7C4C">
      <w:numFmt w:val="bullet"/>
      <w:lvlText w:val="•"/>
      <w:lvlJc w:val="left"/>
      <w:pPr>
        <w:ind w:left="1120" w:hanging="116"/>
      </w:pPr>
      <w:rPr>
        <w:rFonts w:hint="default"/>
        <w:lang w:val="ru-RU" w:eastAsia="en-US" w:bidi="ar-SA"/>
      </w:rPr>
    </w:lvl>
    <w:lvl w:ilvl="4" w:tplc="CFD846B2">
      <w:numFmt w:val="bullet"/>
      <w:lvlText w:val="•"/>
      <w:lvlJc w:val="left"/>
      <w:pPr>
        <w:ind w:left="1440" w:hanging="116"/>
      </w:pPr>
      <w:rPr>
        <w:rFonts w:hint="default"/>
        <w:lang w:val="ru-RU" w:eastAsia="en-US" w:bidi="ar-SA"/>
      </w:rPr>
    </w:lvl>
    <w:lvl w:ilvl="5" w:tplc="7414A9BC">
      <w:numFmt w:val="bullet"/>
      <w:lvlText w:val="•"/>
      <w:lvlJc w:val="left"/>
      <w:pPr>
        <w:ind w:left="1760" w:hanging="116"/>
      </w:pPr>
      <w:rPr>
        <w:rFonts w:hint="default"/>
        <w:lang w:val="ru-RU" w:eastAsia="en-US" w:bidi="ar-SA"/>
      </w:rPr>
    </w:lvl>
    <w:lvl w:ilvl="6" w:tplc="186A11F0">
      <w:numFmt w:val="bullet"/>
      <w:lvlText w:val="•"/>
      <w:lvlJc w:val="left"/>
      <w:pPr>
        <w:ind w:left="2080" w:hanging="116"/>
      </w:pPr>
      <w:rPr>
        <w:rFonts w:hint="default"/>
        <w:lang w:val="ru-RU" w:eastAsia="en-US" w:bidi="ar-SA"/>
      </w:rPr>
    </w:lvl>
    <w:lvl w:ilvl="7" w:tplc="5FCC8BBC">
      <w:numFmt w:val="bullet"/>
      <w:lvlText w:val="•"/>
      <w:lvlJc w:val="left"/>
      <w:pPr>
        <w:ind w:left="2400" w:hanging="116"/>
      </w:pPr>
      <w:rPr>
        <w:rFonts w:hint="default"/>
        <w:lang w:val="ru-RU" w:eastAsia="en-US" w:bidi="ar-SA"/>
      </w:rPr>
    </w:lvl>
    <w:lvl w:ilvl="8" w:tplc="0E400872">
      <w:numFmt w:val="bullet"/>
      <w:lvlText w:val="•"/>
      <w:lvlJc w:val="left"/>
      <w:pPr>
        <w:ind w:left="2720" w:hanging="116"/>
      </w:pPr>
      <w:rPr>
        <w:rFonts w:hint="default"/>
        <w:lang w:val="ru-RU" w:eastAsia="en-US" w:bidi="ar-SA"/>
      </w:rPr>
    </w:lvl>
  </w:abstractNum>
  <w:abstractNum w:abstractNumId="51">
    <w:nsid w:val="434E4AC9"/>
    <w:multiLevelType w:val="hybridMultilevel"/>
    <w:tmpl w:val="8722AD3E"/>
    <w:lvl w:ilvl="0" w:tplc="BE72B4DC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7AA05A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2" w:tplc="3F1EC6A2">
      <w:numFmt w:val="bullet"/>
      <w:lvlText w:val="•"/>
      <w:lvlJc w:val="left"/>
      <w:pPr>
        <w:ind w:left="1213" w:hanging="140"/>
      </w:pPr>
      <w:rPr>
        <w:rFonts w:hint="default"/>
        <w:lang w:val="ru-RU" w:eastAsia="en-US" w:bidi="ar-SA"/>
      </w:rPr>
    </w:lvl>
    <w:lvl w:ilvl="3" w:tplc="AF2006E4">
      <w:numFmt w:val="bullet"/>
      <w:lvlText w:val="•"/>
      <w:lvlJc w:val="left"/>
      <w:pPr>
        <w:ind w:left="1690" w:hanging="140"/>
      </w:pPr>
      <w:rPr>
        <w:rFonts w:hint="default"/>
        <w:lang w:val="ru-RU" w:eastAsia="en-US" w:bidi="ar-SA"/>
      </w:rPr>
    </w:lvl>
    <w:lvl w:ilvl="4" w:tplc="DC5EAD54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5" w:tplc="253CBFD6">
      <w:numFmt w:val="bullet"/>
      <w:lvlText w:val="•"/>
      <w:lvlJc w:val="left"/>
      <w:pPr>
        <w:ind w:left="2644" w:hanging="140"/>
      </w:pPr>
      <w:rPr>
        <w:rFonts w:hint="default"/>
        <w:lang w:val="ru-RU" w:eastAsia="en-US" w:bidi="ar-SA"/>
      </w:rPr>
    </w:lvl>
    <w:lvl w:ilvl="6" w:tplc="14344F6A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7" w:tplc="0D3E6290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8" w:tplc="92D8E996">
      <w:numFmt w:val="bullet"/>
      <w:lvlText w:val="•"/>
      <w:lvlJc w:val="left"/>
      <w:pPr>
        <w:ind w:left="4074" w:hanging="140"/>
      </w:pPr>
      <w:rPr>
        <w:rFonts w:hint="default"/>
        <w:lang w:val="ru-RU" w:eastAsia="en-US" w:bidi="ar-SA"/>
      </w:rPr>
    </w:lvl>
  </w:abstractNum>
  <w:abstractNum w:abstractNumId="52">
    <w:nsid w:val="449C4C29"/>
    <w:multiLevelType w:val="hybridMultilevel"/>
    <w:tmpl w:val="167AB520"/>
    <w:lvl w:ilvl="0" w:tplc="02F0F25C">
      <w:numFmt w:val="bullet"/>
      <w:lvlText w:val="•"/>
      <w:lvlJc w:val="left"/>
      <w:pPr>
        <w:ind w:left="81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F8D20C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8F5AFA86">
      <w:numFmt w:val="bullet"/>
      <w:lvlText w:val="•"/>
      <w:lvlJc w:val="left"/>
      <w:pPr>
        <w:ind w:left="2973" w:hanging="709"/>
      </w:pPr>
      <w:rPr>
        <w:rFonts w:hint="default"/>
        <w:lang w:val="ru-RU" w:eastAsia="en-US" w:bidi="ar-SA"/>
      </w:rPr>
    </w:lvl>
    <w:lvl w:ilvl="3" w:tplc="AB7662A2">
      <w:numFmt w:val="bullet"/>
      <w:lvlText w:val="•"/>
      <w:lvlJc w:val="left"/>
      <w:pPr>
        <w:ind w:left="4049" w:hanging="709"/>
      </w:pPr>
      <w:rPr>
        <w:rFonts w:hint="default"/>
        <w:lang w:val="ru-RU" w:eastAsia="en-US" w:bidi="ar-SA"/>
      </w:rPr>
    </w:lvl>
    <w:lvl w:ilvl="4" w:tplc="3DC2B324">
      <w:numFmt w:val="bullet"/>
      <w:lvlText w:val="•"/>
      <w:lvlJc w:val="left"/>
      <w:pPr>
        <w:ind w:left="5126" w:hanging="709"/>
      </w:pPr>
      <w:rPr>
        <w:rFonts w:hint="default"/>
        <w:lang w:val="ru-RU" w:eastAsia="en-US" w:bidi="ar-SA"/>
      </w:rPr>
    </w:lvl>
    <w:lvl w:ilvl="5" w:tplc="DB446ADE">
      <w:numFmt w:val="bullet"/>
      <w:lvlText w:val="•"/>
      <w:lvlJc w:val="left"/>
      <w:pPr>
        <w:ind w:left="6203" w:hanging="709"/>
      </w:pPr>
      <w:rPr>
        <w:rFonts w:hint="default"/>
        <w:lang w:val="ru-RU" w:eastAsia="en-US" w:bidi="ar-SA"/>
      </w:rPr>
    </w:lvl>
    <w:lvl w:ilvl="6" w:tplc="239EE174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 w:tplc="B088BCCE">
      <w:numFmt w:val="bullet"/>
      <w:lvlText w:val="•"/>
      <w:lvlJc w:val="left"/>
      <w:pPr>
        <w:ind w:left="8356" w:hanging="709"/>
      </w:pPr>
      <w:rPr>
        <w:rFonts w:hint="default"/>
        <w:lang w:val="ru-RU" w:eastAsia="en-US" w:bidi="ar-SA"/>
      </w:rPr>
    </w:lvl>
    <w:lvl w:ilvl="8" w:tplc="A6A82860">
      <w:numFmt w:val="bullet"/>
      <w:lvlText w:val="•"/>
      <w:lvlJc w:val="left"/>
      <w:pPr>
        <w:ind w:left="9433" w:hanging="709"/>
      </w:pPr>
      <w:rPr>
        <w:rFonts w:hint="default"/>
        <w:lang w:val="ru-RU" w:eastAsia="en-US" w:bidi="ar-SA"/>
      </w:rPr>
    </w:lvl>
  </w:abstractNum>
  <w:abstractNum w:abstractNumId="53">
    <w:nsid w:val="48064A74"/>
    <w:multiLevelType w:val="hybridMultilevel"/>
    <w:tmpl w:val="EF868A80"/>
    <w:lvl w:ilvl="0" w:tplc="C28E6FA2">
      <w:start w:val="1"/>
      <w:numFmt w:val="decimal"/>
      <w:lvlText w:val="%1)"/>
      <w:lvlJc w:val="left"/>
      <w:pPr>
        <w:ind w:left="812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8E51D8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5882D0AA">
      <w:numFmt w:val="bullet"/>
      <w:lvlText w:val="•"/>
      <w:lvlJc w:val="left"/>
      <w:pPr>
        <w:ind w:left="2973" w:hanging="709"/>
      </w:pPr>
      <w:rPr>
        <w:rFonts w:hint="default"/>
        <w:lang w:val="ru-RU" w:eastAsia="en-US" w:bidi="ar-SA"/>
      </w:rPr>
    </w:lvl>
    <w:lvl w:ilvl="3" w:tplc="94669F2E">
      <w:numFmt w:val="bullet"/>
      <w:lvlText w:val="•"/>
      <w:lvlJc w:val="left"/>
      <w:pPr>
        <w:ind w:left="4049" w:hanging="709"/>
      </w:pPr>
      <w:rPr>
        <w:rFonts w:hint="default"/>
        <w:lang w:val="ru-RU" w:eastAsia="en-US" w:bidi="ar-SA"/>
      </w:rPr>
    </w:lvl>
    <w:lvl w:ilvl="4" w:tplc="5484D408">
      <w:numFmt w:val="bullet"/>
      <w:lvlText w:val="•"/>
      <w:lvlJc w:val="left"/>
      <w:pPr>
        <w:ind w:left="5126" w:hanging="709"/>
      </w:pPr>
      <w:rPr>
        <w:rFonts w:hint="default"/>
        <w:lang w:val="ru-RU" w:eastAsia="en-US" w:bidi="ar-SA"/>
      </w:rPr>
    </w:lvl>
    <w:lvl w:ilvl="5" w:tplc="F2F06C26">
      <w:numFmt w:val="bullet"/>
      <w:lvlText w:val="•"/>
      <w:lvlJc w:val="left"/>
      <w:pPr>
        <w:ind w:left="6203" w:hanging="709"/>
      </w:pPr>
      <w:rPr>
        <w:rFonts w:hint="default"/>
        <w:lang w:val="ru-RU" w:eastAsia="en-US" w:bidi="ar-SA"/>
      </w:rPr>
    </w:lvl>
    <w:lvl w:ilvl="6" w:tplc="47AAD4D4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 w:tplc="822C3FE8">
      <w:numFmt w:val="bullet"/>
      <w:lvlText w:val="•"/>
      <w:lvlJc w:val="left"/>
      <w:pPr>
        <w:ind w:left="8356" w:hanging="709"/>
      </w:pPr>
      <w:rPr>
        <w:rFonts w:hint="default"/>
        <w:lang w:val="ru-RU" w:eastAsia="en-US" w:bidi="ar-SA"/>
      </w:rPr>
    </w:lvl>
    <w:lvl w:ilvl="8" w:tplc="067AEBDA">
      <w:numFmt w:val="bullet"/>
      <w:lvlText w:val="•"/>
      <w:lvlJc w:val="left"/>
      <w:pPr>
        <w:ind w:left="9433" w:hanging="709"/>
      </w:pPr>
      <w:rPr>
        <w:rFonts w:hint="default"/>
        <w:lang w:val="ru-RU" w:eastAsia="en-US" w:bidi="ar-SA"/>
      </w:rPr>
    </w:lvl>
  </w:abstractNum>
  <w:abstractNum w:abstractNumId="54">
    <w:nsid w:val="481061BB"/>
    <w:multiLevelType w:val="hybridMultilevel"/>
    <w:tmpl w:val="08727E82"/>
    <w:lvl w:ilvl="0" w:tplc="E350087E">
      <w:numFmt w:val="bullet"/>
      <w:lvlText w:val="-"/>
      <w:lvlJc w:val="left"/>
      <w:pPr>
        <w:ind w:left="812" w:hanging="327"/>
      </w:pPr>
      <w:rPr>
        <w:rFonts w:hint="default"/>
        <w:w w:val="100"/>
        <w:lang w:val="ru-RU" w:eastAsia="en-US" w:bidi="ar-SA"/>
      </w:rPr>
    </w:lvl>
    <w:lvl w:ilvl="1" w:tplc="3BFCC624">
      <w:numFmt w:val="bullet"/>
      <w:lvlText w:val="•"/>
      <w:lvlJc w:val="left"/>
      <w:pPr>
        <w:ind w:left="1896" w:hanging="327"/>
      </w:pPr>
      <w:rPr>
        <w:rFonts w:hint="default"/>
        <w:lang w:val="ru-RU" w:eastAsia="en-US" w:bidi="ar-SA"/>
      </w:rPr>
    </w:lvl>
    <w:lvl w:ilvl="2" w:tplc="E55CB144">
      <w:numFmt w:val="bullet"/>
      <w:lvlText w:val="•"/>
      <w:lvlJc w:val="left"/>
      <w:pPr>
        <w:ind w:left="2973" w:hanging="327"/>
      </w:pPr>
      <w:rPr>
        <w:rFonts w:hint="default"/>
        <w:lang w:val="ru-RU" w:eastAsia="en-US" w:bidi="ar-SA"/>
      </w:rPr>
    </w:lvl>
    <w:lvl w:ilvl="3" w:tplc="FC8630EE">
      <w:numFmt w:val="bullet"/>
      <w:lvlText w:val="•"/>
      <w:lvlJc w:val="left"/>
      <w:pPr>
        <w:ind w:left="4049" w:hanging="327"/>
      </w:pPr>
      <w:rPr>
        <w:rFonts w:hint="default"/>
        <w:lang w:val="ru-RU" w:eastAsia="en-US" w:bidi="ar-SA"/>
      </w:rPr>
    </w:lvl>
    <w:lvl w:ilvl="4" w:tplc="9ED857F8">
      <w:numFmt w:val="bullet"/>
      <w:lvlText w:val="•"/>
      <w:lvlJc w:val="left"/>
      <w:pPr>
        <w:ind w:left="5126" w:hanging="327"/>
      </w:pPr>
      <w:rPr>
        <w:rFonts w:hint="default"/>
        <w:lang w:val="ru-RU" w:eastAsia="en-US" w:bidi="ar-SA"/>
      </w:rPr>
    </w:lvl>
    <w:lvl w:ilvl="5" w:tplc="248687C0">
      <w:numFmt w:val="bullet"/>
      <w:lvlText w:val="•"/>
      <w:lvlJc w:val="left"/>
      <w:pPr>
        <w:ind w:left="6203" w:hanging="327"/>
      </w:pPr>
      <w:rPr>
        <w:rFonts w:hint="default"/>
        <w:lang w:val="ru-RU" w:eastAsia="en-US" w:bidi="ar-SA"/>
      </w:rPr>
    </w:lvl>
    <w:lvl w:ilvl="6" w:tplc="743EEA3E">
      <w:numFmt w:val="bullet"/>
      <w:lvlText w:val="•"/>
      <w:lvlJc w:val="left"/>
      <w:pPr>
        <w:ind w:left="7279" w:hanging="327"/>
      </w:pPr>
      <w:rPr>
        <w:rFonts w:hint="default"/>
        <w:lang w:val="ru-RU" w:eastAsia="en-US" w:bidi="ar-SA"/>
      </w:rPr>
    </w:lvl>
    <w:lvl w:ilvl="7" w:tplc="0200F242">
      <w:numFmt w:val="bullet"/>
      <w:lvlText w:val="•"/>
      <w:lvlJc w:val="left"/>
      <w:pPr>
        <w:ind w:left="8356" w:hanging="327"/>
      </w:pPr>
      <w:rPr>
        <w:rFonts w:hint="default"/>
        <w:lang w:val="ru-RU" w:eastAsia="en-US" w:bidi="ar-SA"/>
      </w:rPr>
    </w:lvl>
    <w:lvl w:ilvl="8" w:tplc="857E9520">
      <w:numFmt w:val="bullet"/>
      <w:lvlText w:val="•"/>
      <w:lvlJc w:val="left"/>
      <w:pPr>
        <w:ind w:left="9433" w:hanging="327"/>
      </w:pPr>
      <w:rPr>
        <w:rFonts w:hint="default"/>
        <w:lang w:val="ru-RU" w:eastAsia="en-US" w:bidi="ar-SA"/>
      </w:rPr>
    </w:lvl>
  </w:abstractNum>
  <w:abstractNum w:abstractNumId="55">
    <w:nsid w:val="4A1846DF"/>
    <w:multiLevelType w:val="hybridMultilevel"/>
    <w:tmpl w:val="517ED028"/>
    <w:lvl w:ilvl="0" w:tplc="3B3249FE">
      <w:start w:val="1"/>
      <w:numFmt w:val="decimal"/>
      <w:lvlText w:val="%1."/>
      <w:lvlJc w:val="left"/>
      <w:pPr>
        <w:ind w:left="8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52C26A">
      <w:numFmt w:val="bullet"/>
      <w:lvlText w:val="•"/>
      <w:lvlJc w:val="left"/>
      <w:pPr>
        <w:ind w:left="1896" w:hanging="711"/>
      </w:pPr>
      <w:rPr>
        <w:rFonts w:hint="default"/>
        <w:lang w:val="ru-RU" w:eastAsia="en-US" w:bidi="ar-SA"/>
      </w:rPr>
    </w:lvl>
    <w:lvl w:ilvl="2" w:tplc="D8FE3DE8">
      <w:numFmt w:val="bullet"/>
      <w:lvlText w:val="•"/>
      <w:lvlJc w:val="left"/>
      <w:pPr>
        <w:ind w:left="2973" w:hanging="711"/>
      </w:pPr>
      <w:rPr>
        <w:rFonts w:hint="default"/>
        <w:lang w:val="ru-RU" w:eastAsia="en-US" w:bidi="ar-SA"/>
      </w:rPr>
    </w:lvl>
    <w:lvl w:ilvl="3" w:tplc="537E82A2">
      <w:numFmt w:val="bullet"/>
      <w:lvlText w:val="•"/>
      <w:lvlJc w:val="left"/>
      <w:pPr>
        <w:ind w:left="4049" w:hanging="711"/>
      </w:pPr>
      <w:rPr>
        <w:rFonts w:hint="default"/>
        <w:lang w:val="ru-RU" w:eastAsia="en-US" w:bidi="ar-SA"/>
      </w:rPr>
    </w:lvl>
    <w:lvl w:ilvl="4" w:tplc="2314FF66">
      <w:numFmt w:val="bullet"/>
      <w:lvlText w:val="•"/>
      <w:lvlJc w:val="left"/>
      <w:pPr>
        <w:ind w:left="5126" w:hanging="711"/>
      </w:pPr>
      <w:rPr>
        <w:rFonts w:hint="default"/>
        <w:lang w:val="ru-RU" w:eastAsia="en-US" w:bidi="ar-SA"/>
      </w:rPr>
    </w:lvl>
    <w:lvl w:ilvl="5" w:tplc="7B1A3ABA">
      <w:numFmt w:val="bullet"/>
      <w:lvlText w:val="•"/>
      <w:lvlJc w:val="left"/>
      <w:pPr>
        <w:ind w:left="6203" w:hanging="711"/>
      </w:pPr>
      <w:rPr>
        <w:rFonts w:hint="default"/>
        <w:lang w:val="ru-RU" w:eastAsia="en-US" w:bidi="ar-SA"/>
      </w:rPr>
    </w:lvl>
    <w:lvl w:ilvl="6" w:tplc="7E947D90">
      <w:numFmt w:val="bullet"/>
      <w:lvlText w:val="•"/>
      <w:lvlJc w:val="left"/>
      <w:pPr>
        <w:ind w:left="7279" w:hanging="711"/>
      </w:pPr>
      <w:rPr>
        <w:rFonts w:hint="default"/>
        <w:lang w:val="ru-RU" w:eastAsia="en-US" w:bidi="ar-SA"/>
      </w:rPr>
    </w:lvl>
    <w:lvl w:ilvl="7" w:tplc="9D84718C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  <w:lvl w:ilvl="8" w:tplc="7F2885F8">
      <w:numFmt w:val="bullet"/>
      <w:lvlText w:val="•"/>
      <w:lvlJc w:val="left"/>
      <w:pPr>
        <w:ind w:left="9433" w:hanging="711"/>
      </w:pPr>
      <w:rPr>
        <w:rFonts w:hint="default"/>
        <w:lang w:val="ru-RU" w:eastAsia="en-US" w:bidi="ar-SA"/>
      </w:rPr>
    </w:lvl>
  </w:abstractNum>
  <w:abstractNum w:abstractNumId="56">
    <w:nsid w:val="4C756322"/>
    <w:multiLevelType w:val="hybridMultilevel"/>
    <w:tmpl w:val="A15E217C"/>
    <w:lvl w:ilvl="0" w:tplc="F800C2BA">
      <w:start w:val="1"/>
      <w:numFmt w:val="decimal"/>
      <w:lvlText w:val="%1."/>
      <w:lvlJc w:val="left"/>
      <w:pPr>
        <w:ind w:left="109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944C8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C67AEF8A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22F09586">
      <w:numFmt w:val="bullet"/>
      <w:lvlText w:val="•"/>
      <w:lvlJc w:val="left"/>
      <w:pPr>
        <w:ind w:left="4245" w:hanging="281"/>
      </w:pPr>
      <w:rPr>
        <w:rFonts w:hint="default"/>
        <w:lang w:val="ru-RU" w:eastAsia="en-US" w:bidi="ar-SA"/>
      </w:rPr>
    </w:lvl>
    <w:lvl w:ilvl="4" w:tplc="C97A0908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5" w:tplc="CA6A0102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 w:tplc="F2A8B7E6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7" w:tplc="AA18074E">
      <w:numFmt w:val="bullet"/>
      <w:lvlText w:val="•"/>
      <w:lvlJc w:val="left"/>
      <w:pPr>
        <w:ind w:left="8440" w:hanging="281"/>
      </w:pPr>
      <w:rPr>
        <w:rFonts w:hint="default"/>
        <w:lang w:val="ru-RU" w:eastAsia="en-US" w:bidi="ar-SA"/>
      </w:rPr>
    </w:lvl>
    <w:lvl w:ilvl="8" w:tplc="7D7C828A">
      <w:numFmt w:val="bullet"/>
      <w:lvlText w:val="•"/>
      <w:lvlJc w:val="left"/>
      <w:pPr>
        <w:ind w:left="9489" w:hanging="281"/>
      </w:pPr>
      <w:rPr>
        <w:rFonts w:hint="default"/>
        <w:lang w:val="ru-RU" w:eastAsia="en-US" w:bidi="ar-SA"/>
      </w:rPr>
    </w:lvl>
  </w:abstractNum>
  <w:abstractNum w:abstractNumId="57">
    <w:nsid w:val="537338DC"/>
    <w:multiLevelType w:val="hybridMultilevel"/>
    <w:tmpl w:val="1A5A3E54"/>
    <w:lvl w:ilvl="0" w:tplc="6D5A822A">
      <w:numFmt w:val="bullet"/>
      <w:lvlText w:val="-"/>
      <w:lvlJc w:val="left"/>
      <w:pPr>
        <w:ind w:left="81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14D30A">
      <w:numFmt w:val="bullet"/>
      <w:lvlText w:val="•"/>
      <w:lvlJc w:val="left"/>
      <w:pPr>
        <w:ind w:left="1896" w:hanging="192"/>
      </w:pPr>
      <w:rPr>
        <w:rFonts w:hint="default"/>
        <w:lang w:val="ru-RU" w:eastAsia="en-US" w:bidi="ar-SA"/>
      </w:rPr>
    </w:lvl>
    <w:lvl w:ilvl="2" w:tplc="A9825744">
      <w:numFmt w:val="bullet"/>
      <w:lvlText w:val="•"/>
      <w:lvlJc w:val="left"/>
      <w:pPr>
        <w:ind w:left="2973" w:hanging="192"/>
      </w:pPr>
      <w:rPr>
        <w:rFonts w:hint="default"/>
        <w:lang w:val="ru-RU" w:eastAsia="en-US" w:bidi="ar-SA"/>
      </w:rPr>
    </w:lvl>
    <w:lvl w:ilvl="3" w:tplc="5F14D850">
      <w:numFmt w:val="bullet"/>
      <w:lvlText w:val="•"/>
      <w:lvlJc w:val="left"/>
      <w:pPr>
        <w:ind w:left="4049" w:hanging="192"/>
      </w:pPr>
      <w:rPr>
        <w:rFonts w:hint="default"/>
        <w:lang w:val="ru-RU" w:eastAsia="en-US" w:bidi="ar-SA"/>
      </w:rPr>
    </w:lvl>
    <w:lvl w:ilvl="4" w:tplc="30582E10">
      <w:numFmt w:val="bullet"/>
      <w:lvlText w:val="•"/>
      <w:lvlJc w:val="left"/>
      <w:pPr>
        <w:ind w:left="5126" w:hanging="192"/>
      </w:pPr>
      <w:rPr>
        <w:rFonts w:hint="default"/>
        <w:lang w:val="ru-RU" w:eastAsia="en-US" w:bidi="ar-SA"/>
      </w:rPr>
    </w:lvl>
    <w:lvl w:ilvl="5" w:tplc="92788A5A">
      <w:numFmt w:val="bullet"/>
      <w:lvlText w:val="•"/>
      <w:lvlJc w:val="left"/>
      <w:pPr>
        <w:ind w:left="6203" w:hanging="192"/>
      </w:pPr>
      <w:rPr>
        <w:rFonts w:hint="default"/>
        <w:lang w:val="ru-RU" w:eastAsia="en-US" w:bidi="ar-SA"/>
      </w:rPr>
    </w:lvl>
    <w:lvl w:ilvl="6" w:tplc="39FE22EC">
      <w:numFmt w:val="bullet"/>
      <w:lvlText w:val="•"/>
      <w:lvlJc w:val="left"/>
      <w:pPr>
        <w:ind w:left="7279" w:hanging="192"/>
      </w:pPr>
      <w:rPr>
        <w:rFonts w:hint="default"/>
        <w:lang w:val="ru-RU" w:eastAsia="en-US" w:bidi="ar-SA"/>
      </w:rPr>
    </w:lvl>
    <w:lvl w:ilvl="7" w:tplc="3CEA6728">
      <w:numFmt w:val="bullet"/>
      <w:lvlText w:val="•"/>
      <w:lvlJc w:val="left"/>
      <w:pPr>
        <w:ind w:left="8356" w:hanging="192"/>
      </w:pPr>
      <w:rPr>
        <w:rFonts w:hint="default"/>
        <w:lang w:val="ru-RU" w:eastAsia="en-US" w:bidi="ar-SA"/>
      </w:rPr>
    </w:lvl>
    <w:lvl w:ilvl="8" w:tplc="F1E8FACA">
      <w:numFmt w:val="bullet"/>
      <w:lvlText w:val="•"/>
      <w:lvlJc w:val="left"/>
      <w:pPr>
        <w:ind w:left="9433" w:hanging="192"/>
      </w:pPr>
      <w:rPr>
        <w:rFonts w:hint="default"/>
        <w:lang w:val="ru-RU" w:eastAsia="en-US" w:bidi="ar-SA"/>
      </w:rPr>
    </w:lvl>
  </w:abstractNum>
  <w:abstractNum w:abstractNumId="58">
    <w:nsid w:val="53C3350A"/>
    <w:multiLevelType w:val="hybridMultilevel"/>
    <w:tmpl w:val="1A42D6A2"/>
    <w:lvl w:ilvl="0" w:tplc="BA722FB8">
      <w:numFmt w:val="bullet"/>
      <w:lvlText w:val="-"/>
      <w:lvlJc w:val="left"/>
      <w:pPr>
        <w:ind w:left="1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7400B4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2" w:tplc="4446AA42">
      <w:numFmt w:val="bullet"/>
      <w:lvlText w:val="•"/>
      <w:lvlJc w:val="left"/>
      <w:pPr>
        <w:ind w:left="3549" w:hanging="164"/>
      </w:pPr>
      <w:rPr>
        <w:rFonts w:hint="default"/>
        <w:lang w:val="ru-RU" w:eastAsia="en-US" w:bidi="ar-SA"/>
      </w:rPr>
    </w:lvl>
    <w:lvl w:ilvl="3" w:tplc="393AD39A">
      <w:numFmt w:val="bullet"/>
      <w:lvlText w:val="•"/>
      <w:lvlJc w:val="left"/>
      <w:pPr>
        <w:ind w:left="4553" w:hanging="164"/>
      </w:pPr>
      <w:rPr>
        <w:rFonts w:hint="default"/>
        <w:lang w:val="ru-RU" w:eastAsia="en-US" w:bidi="ar-SA"/>
      </w:rPr>
    </w:lvl>
    <w:lvl w:ilvl="4" w:tplc="56988950">
      <w:numFmt w:val="bullet"/>
      <w:lvlText w:val="•"/>
      <w:lvlJc w:val="left"/>
      <w:pPr>
        <w:ind w:left="5558" w:hanging="164"/>
      </w:pPr>
      <w:rPr>
        <w:rFonts w:hint="default"/>
        <w:lang w:val="ru-RU" w:eastAsia="en-US" w:bidi="ar-SA"/>
      </w:rPr>
    </w:lvl>
    <w:lvl w:ilvl="5" w:tplc="4E2E92B0">
      <w:numFmt w:val="bullet"/>
      <w:lvlText w:val="•"/>
      <w:lvlJc w:val="left"/>
      <w:pPr>
        <w:ind w:left="6563" w:hanging="164"/>
      </w:pPr>
      <w:rPr>
        <w:rFonts w:hint="default"/>
        <w:lang w:val="ru-RU" w:eastAsia="en-US" w:bidi="ar-SA"/>
      </w:rPr>
    </w:lvl>
    <w:lvl w:ilvl="6" w:tplc="F7AAF8D8">
      <w:numFmt w:val="bullet"/>
      <w:lvlText w:val="•"/>
      <w:lvlJc w:val="left"/>
      <w:pPr>
        <w:ind w:left="7567" w:hanging="164"/>
      </w:pPr>
      <w:rPr>
        <w:rFonts w:hint="default"/>
        <w:lang w:val="ru-RU" w:eastAsia="en-US" w:bidi="ar-SA"/>
      </w:rPr>
    </w:lvl>
    <w:lvl w:ilvl="7" w:tplc="3EBC321E">
      <w:numFmt w:val="bullet"/>
      <w:lvlText w:val="•"/>
      <w:lvlJc w:val="left"/>
      <w:pPr>
        <w:ind w:left="8572" w:hanging="164"/>
      </w:pPr>
      <w:rPr>
        <w:rFonts w:hint="default"/>
        <w:lang w:val="ru-RU" w:eastAsia="en-US" w:bidi="ar-SA"/>
      </w:rPr>
    </w:lvl>
    <w:lvl w:ilvl="8" w:tplc="F6A814AA">
      <w:numFmt w:val="bullet"/>
      <w:lvlText w:val="•"/>
      <w:lvlJc w:val="left"/>
      <w:pPr>
        <w:ind w:left="9577" w:hanging="164"/>
      </w:pPr>
      <w:rPr>
        <w:rFonts w:hint="default"/>
        <w:lang w:val="ru-RU" w:eastAsia="en-US" w:bidi="ar-SA"/>
      </w:rPr>
    </w:lvl>
  </w:abstractNum>
  <w:abstractNum w:abstractNumId="59">
    <w:nsid w:val="54324053"/>
    <w:multiLevelType w:val="hybridMultilevel"/>
    <w:tmpl w:val="C496374C"/>
    <w:lvl w:ilvl="0" w:tplc="CFB4CDD6">
      <w:start w:val="1"/>
      <w:numFmt w:val="decimal"/>
      <w:lvlText w:val="%1."/>
      <w:lvlJc w:val="left"/>
      <w:pPr>
        <w:ind w:left="18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0E4A8">
      <w:numFmt w:val="bullet"/>
      <w:lvlText w:val="•"/>
      <w:lvlJc w:val="left"/>
      <w:pPr>
        <w:ind w:left="4100" w:hanging="281"/>
      </w:pPr>
      <w:rPr>
        <w:rFonts w:hint="default"/>
        <w:lang w:val="ru-RU" w:eastAsia="en-US" w:bidi="ar-SA"/>
      </w:rPr>
    </w:lvl>
    <w:lvl w:ilvl="2" w:tplc="7BDE85FE">
      <w:numFmt w:val="bullet"/>
      <w:lvlText w:val="•"/>
      <w:lvlJc w:val="left"/>
      <w:pPr>
        <w:ind w:left="4931" w:hanging="281"/>
      </w:pPr>
      <w:rPr>
        <w:rFonts w:hint="default"/>
        <w:lang w:val="ru-RU" w:eastAsia="en-US" w:bidi="ar-SA"/>
      </w:rPr>
    </w:lvl>
    <w:lvl w:ilvl="3" w:tplc="D9149512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4" w:tplc="56207EC2">
      <w:numFmt w:val="bullet"/>
      <w:lvlText w:val="•"/>
      <w:lvlJc w:val="left"/>
      <w:pPr>
        <w:ind w:left="6595" w:hanging="281"/>
      </w:pPr>
      <w:rPr>
        <w:rFonts w:hint="default"/>
        <w:lang w:val="ru-RU" w:eastAsia="en-US" w:bidi="ar-SA"/>
      </w:rPr>
    </w:lvl>
    <w:lvl w:ilvl="5" w:tplc="7DDE3C4A">
      <w:numFmt w:val="bullet"/>
      <w:lvlText w:val="•"/>
      <w:lvlJc w:val="left"/>
      <w:pPr>
        <w:ind w:left="7427" w:hanging="281"/>
      </w:pPr>
      <w:rPr>
        <w:rFonts w:hint="default"/>
        <w:lang w:val="ru-RU" w:eastAsia="en-US" w:bidi="ar-SA"/>
      </w:rPr>
    </w:lvl>
    <w:lvl w:ilvl="6" w:tplc="315E3E68">
      <w:numFmt w:val="bullet"/>
      <w:lvlText w:val="•"/>
      <w:lvlJc w:val="left"/>
      <w:pPr>
        <w:ind w:left="8259" w:hanging="281"/>
      </w:pPr>
      <w:rPr>
        <w:rFonts w:hint="default"/>
        <w:lang w:val="ru-RU" w:eastAsia="en-US" w:bidi="ar-SA"/>
      </w:rPr>
    </w:lvl>
    <w:lvl w:ilvl="7" w:tplc="AD985060">
      <w:numFmt w:val="bullet"/>
      <w:lvlText w:val="•"/>
      <w:lvlJc w:val="left"/>
      <w:pPr>
        <w:ind w:left="9090" w:hanging="281"/>
      </w:pPr>
      <w:rPr>
        <w:rFonts w:hint="default"/>
        <w:lang w:val="ru-RU" w:eastAsia="en-US" w:bidi="ar-SA"/>
      </w:rPr>
    </w:lvl>
    <w:lvl w:ilvl="8" w:tplc="C8480CA8">
      <w:numFmt w:val="bullet"/>
      <w:lvlText w:val="•"/>
      <w:lvlJc w:val="left"/>
      <w:pPr>
        <w:ind w:left="9922" w:hanging="281"/>
      </w:pPr>
      <w:rPr>
        <w:rFonts w:hint="default"/>
        <w:lang w:val="ru-RU" w:eastAsia="en-US" w:bidi="ar-SA"/>
      </w:rPr>
    </w:lvl>
  </w:abstractNum>
  <w:abstractNum w:abstractNumId="60">
    <w:nsid w:val="546B526E"/>
    <w:multiLevelType w:val="hybridMultilevel"/>
    <w:tmpl w:val="F94C6234"/>
    <w:lvl w:ilvl="0" w:tplc="E350F8BC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D05F2C">
      <w:numFmt w:val="bullet"/>
      <w:lvlText w:val="•"/>
      <w:lvlJc w:val="left"/>
      <w:pPr>
        <w:ind w:left="610" w:hanging="140"/>
      </w:pPr>
      <w:rPr>
        <w:rFonts w:hint="default"/>
        <w:lang w:val="ru-RU" w:eastAsia="en-US" w:bidi="ar-SA"/>
      </w:rPr>
    </w:lvl>
    <w:lvl w:ilvl="2" w:tplc="B0809A44">
      <w:numFmt w:val="bullet"/>
      <w:lvlText w:val="•"/>
      <w:lvlJc w:val="left"/>
      <w:pPr>
        <w:ind w:left="1101" w:hanging="140"/>
      </w:pPr>
      <w:rPr>
        <w:rFonts w:hint="default"/>
        <w:lang w:val="ru-RU" w:eastAsia="en-US" w:bidi="ar-SA"/>
      </w:rPr>
    </w:lvl>
    <w:lvl w:ilvl="3" w:tplc="C92E6D44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4" w:tplc="4524F206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5" w:tplc="6C8E0966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6" w:tplc="C92ACCEE">
      <w:numFmt w:val="bullet"/>
      <w:lvlText w:val="•"/>
      <w:lvlJc w:val="left"/>
      <w:pPr>
        <w:ind w:left="3064" w:hanging="140"/>
      </w:pPr>
      <w:rPr>
        <w:rFonts w:hint="default"/>
        <w:lang w:val="ru-RU" w:eastAsia="en-US" w:bidi="ar-SA"/>
      </w:rPr>
    </w:lvl>
    <w:lvl w:ilvl="7" w:tplc="4C245666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8" w:tplc="0D7E1BEE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</w:abstractNum>
  <w:abstractNum w:abstractNumId="61">
    <w:nsid w:val="552777A1"/>
    <w:multiLevelType w:val="hybridMultilevel"/>
    <w:tmpl w:val="44FABFE2"/>
    <w:lvl w:ilvl="0" w:tplc="F7F2BAC6">
      <w:start w:val="1"/>
      <w:numFmt w:val="decimal"/>
      <w:lvlText w:val="%1)"/>
      <w:lvlJc w:val="left"/>
      <w:pPr>
        <w:ind w:left="81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BCF8BA">
      <w:numFmt w:val="bullet"/>
      <w:lvlText w:val="•"/>
      <w:lvlJc w:val="left"/>
      <w:pPr>
        <w:ind w:left="1896" w:hanging="291"/>
      </w:pPr>
      <w:rPr>
        <w:rFonts w:hint="default"/>
        <w:lang w:val="ru-RU" w:eastAsia="en-US" w:bidi="ar-SA"/>
      </w:rPr>
    </w:lvl>
    <w:lvl w:ilvl="2" w:tplc="A9E40490">
      <w:numFmt w:val="bullet"/>
      <w:lvlText w:val="•"/>
      <w:lvlJc w:val="left"/>
      <w:pPr>
        <w:ind w:left="2973" w:hanging="291"/>
      </w:pPr>
      <w:rPr>
        <w:rFonts w:hint="default"/>
        <w:lang w:val="ru-RU" w:eastAsia="en-US" w:bidi="ar-SA"/>
      </w:rPr>
    </w:lvl>
    <w:lvl w:ilvl="3" w:tplc="5B762636">
      <w:numFmt w:val="bullet"/>
      <w:lvlText w:val="•"/>
      <w:lvlJc w:val="left"/>
      <w:pPr>
        <w:ind w:left="4049" w:hanging="291"/>
      </w:pPr>
      <w:rPr>
        <w:rFonts w:hint="default"/>
        <w:lang w:val="ru-RU" w:eastAsia="en-US" w:bidi="ar-SA"/>
      </w:rPr>
    </w:lvl>
    <w:lvl w:ilvl="4" w:tplc="5D760232">
      <w:numFmt w:val="bullet"/>
      <w:lvlText w:val="•"/>
      <w:lvlJc w:val="left"/>
      <w:pPr>
        <w:ind w:left="5126" w:hanging="291"/>
      </w:pPr>
      <w:rPr>
        <w:rFonts w:hint="default"/>
        <w:lang w:val="ru-RU" w:eastAsia="en-US" w:bidi="ar-SA"/>
      </w:rPr>
    </w:lvl>
    <w:lvl w:ilvl="5" w:tplc="92207CEE">
      <w:numFmt w:val="bullet"/>
      <w:lvlText w:val="•"/>
      <w:lvlJc w:val="left"/>
      <w:pPr>
        <w:ind w:left="6203" w:hanging="291"/>
      </w:pPr>
      <w:rPr>
        <w:rFonts w:hint="default"/>
        <w:lang w:val="ru-RU" w:eastAsia="en-US" w:bidi="ar-SA"/>
      </w:rPr>
    </w:lvl>
    <w:lvl w:ilvl="6" w:tplc="12C0AC50">
      <w:numFmt w:val="bullet"/>
      <w:lvlText w:val="•"/>
      <w:lvlJc w:val="left"/>
      <w:pPr>
        <w:ind w:left="7279" w:hanging="291"/>
      </w:pPr>
      <w:rPr>
        <w:rFonts w:hint="default"/>
        <w:lang w:val="ru-RU" w:eastAsia="en-US" w:bidi="ar-SA"/>
      </w:rPr>
    </w:lvl>
    <w:lvl w:ilvl="7" w:tplc="1EFABB02">
      <w:numFmt w:val="bullet"/>
      <w:lvlText w:val="•"/>
      <w:lvlJc w:val="left"/>
      <w:pPr>
        <w:ind w:left="8356" w:hanging="291"/>
      </w:pPr>
      <w:rPr>
        <w:rFonts w:hint="default"/>
        <w:lang w:val="ru-RU" w:eastAsia="en-US" w:bidi="ar-SA"/>
      </w:rPr>
    </w:lvl>
    <w:lvl w:ilvl="8" w:tplc="DC8A3A20">
      <w:numFmt w:val="bullet"/>
      <w:lvlText w:val="•"/>
      <w:lvlJc w:val="left"/>
      <w:pPr>
        <w:ind w:left="9433" w:hanging="291"/>
      </w:pPr>
      <w:rPr>
        <w:rFonts w:hint="default"/>
        <w:lang w:val="ru-RU" w:eastAsia="en-US" w:bidi="ar-SA"/>
      </w:rPr>
    </w:lvl>
  </w:abstractNum>
  <w:abstractNum w:abstractNumId="62">
    <w:nsid w:val="55696086"/>
    <w:multiLevelType w:val="hybridMultilevel"/>
    <w:tmpl w:val="8C5C4AF0"/>
    <w:lvl w:ilvl="0" w:tplc="3C0023B0">
      <w:start w:val="105"/>
      <w:numFmt w:val="decimal"/>
      <w:lvlText w:val="%1."/>
      <w:lvlJc w:val="left"/>
      <w:pPr>
        <w:ind w:left="812" w:hanging="55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8F181424">
      <w:numFmt w:val="bullet"/>
      <w:lvlText w:val="•"/>
      <w:lvlJc w:val="left"/>
      <w:pPr>
        <w:ind w:left="1896" w:hanging="559"/>
      </w:pPr>
      <w:rPr>
        <w:rFonts w:hint="default"/>
        <w:lang w:val="ru-RU" w:eastAsia="en-US" w:bidi="ar-SA"/>
      </w:rPr>
    </w:lvl>
    <w:lvl w:ilvl="2" w:tplc="E682A998">
      <w:numFmt w:val="bullet"/>
      <w:lvlText w:val="•"/>
      <w:lvlJc w:val="left"/>
      <w:pPr>
        <w:ind w:left="2973" w:hanging="559"/>
      </w:pPr>
      <w:rPr>
        <w:rFonts w:hint="default"/>
        <w:lang w:val="ru-RU" w:eastAsia="en-US" w:bidi="ar-SA"/>
      </w:rPr>
    </w:lvl>
    <w:lvl w:ilvl="3" w:tplc="DE1C7514">
      <w:numFmt w:val="bullet"/>
      <w:lvlText w:val="•"/>
      <w:lvlJc w:val="left"/>
      <w:pPr>
        <w:ind w:left="4049" w:hanging="559"/>
      </w:pPr>
      <w:rPr>
        <w:rFonts w:hint="default"/>
        <w:lang w:val="ru-RU" w:eastAsia="en-US" w:bidi="ar-SA"/>
      </w:rPr>
    </w:lvl>
    <w:lvl w:ilvl="4" w:tplc="FBBE4244">
      <w:numFmt w:val="bullet"/>
      <w:lvlText w:val="•"/>
      <w:lvlJc w:val="left"/>
      <w:pPr>
        <w:ind w:left="5126" w:hanging="559"/>
      </w:pPr>
      <w:rPr>
        <w:rFonts w:hint="default"/>
        <w:lang w:val="ru-RU" w:eastAsia="en-US" w:bidi="ar-SA"/>
      </w:rPr>
    </w:lvl>
    <w:lvl w:ilvl="5" w:tplc="AF2E075E">
      <w:numFmt w:val="bullet"/>
      <w:lvlText w:val="•"/>
      <w:lvlJc w:val="left"/>
      <w:pPr>
        <w:ind w:left="6203" w:hanging="559"/>
      </w:pPr>
      <w:rPr>
        <w:rFonts w:hint="default"/>
        <w:lang w:val="ru-RU" w:eastAsia="en-US" w:bidi="ar-SA"/>
      </w:rPr>
    </w:lvl>
    <w:lvl w:ilvl="6" w:tplc="F6F24686">
      <w:numFmt w:val="bullet"/>
      <w:lvlText w:val="•"/>
      <w:lvlJc w:val="left"/>
      <w:pPr>
        <w:ind w:left="7279" w:hanging="559"/>
      </w:pPr>
      <w:rPr>
        <w:rFonts w:hint="default"/>
        <w:lang w:val="ru-RU" w:eastAsia="en-US" w:bidi="ar-SA"/>
      </w:rPr>
    </w:lvl>
    <w:lvl w:ilvl="7" w:tplc="E034A5D2">
      <w:numFmt w:val="bullet"/>
      <w:lvlText w:val="•"/>
      <w:lvlJc w:val="left"/>
      <w:pPr>
        <w:ind w:left="8356" w:hanging="559"/>
      </w:pPr>
      <w:rPr>
        <w:rFonts w:hint="default"/>
        <w:lang w:val="ru-RU" w:eastAsia="en-US" w:bidi="ar-SA"/>
      </w:rPr>
    </w:lvl>
    <w:lvl w:ilvl="8" w:tplc="FAD69962">
      <w:numFmt w:val="bullet"/>
      <w:lvlText w:val="•"/>
      <w:lvlJc w:val="left"/>
      <w:pPr>
        <w:ind w:left="9433" w:hanging="559"/>
      </w:pPr>
      <w:rPr>
        <w:rFonts w:hint="default"/>
        <w:lang w:val="ru-RU" w:eastAsia="en-US" w:bidi="ar-SA"/>
      </w:rPr>
    </w:lvl>
  </w:abstractNum>
  <w:abstractNum w:abstractNumId="63">
    <w:nsid w:val="5601354C"/>
    <w:multiLevelType w:val="hybridMultilevel"/>
    <w:tmpl w:val="C71E55CA"/>
    <w:lvl w:ilvl="0" w:tplc="A25E7D6A">
      <w:numFmt w:val="bullet"/>
      <w:lvlText w:val="-"/>
      <w:lvlJc w:val="left"/>
      <w:pPr>
        <w:ind w:left="642" w:hanging="164"/>
      </w:pPr>
      <w:rPr>
        <w:rFonts w:ascii="Times New Roman" w:eastAsia="Times New Roman" w:hAnsi="Times New Roman" w:cs="Times New Roman" w:hint="default"/>
        <w:color w:val="FF0000"/>
        <w:w w:val="100"/>
        <w:sz w:val="28"/>
        <w:szCs w:val="28"/>
        <w:lang w:val="ru-RU" w:eastAsia="en-US" w:bidi="ar-SA"/>
      </w:rPr>
    </w:lvl>
    <w:lvl w:ilvl="1" w:tplc="A7E2FE44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color w:val="FF0000"/>
        <w:w w:val="100"/>
        <w:sz w:val="28"/>
        <w:szCs w:val="28"/>
        <w:lang w:val="ru-RU" w:eastAsia="en-US" w:bidi="ar-SA"/>
      </w:rPr>
    </w:lvl>
    <w:lvl w:ilvl="2" w:tplc="066C9BFA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3" w:tplc="410E1ABE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4" w:tplc="437C492E">
      <w:numFmt w:val="bullet"/>
      <w:lvlText w:val="•"/>
      <w:lvlJc w:val="left"/>
      <w:pPr>
        <w:ind w:left="3737" w:hanging="164"/>
      </w:pPr>
      <w:rPr>
        <w:rFonts w:hint="default"/>
        <w:lang w:val="ru-RU" w:eastAsia="en-US" w:bidi="ar-SA"/>
      </w:rPr>
    </w:lvl>
    <w:lvl w:ilvl="5" w:tplc="DDBE8010">
      <w:numFmt w:val="bullet"/>
      <w:lvlText w:val="•"/>
      <w:lvlJc w:val="left"/>
      <w:pPr>
        <w:ind w:left="4769" w:hanging="164"/>
      </w:pPr>
      <w:rPr>
        <w:rFonts w:hint="default"/>
        <w:lang w:val="ru-RU" w:eastAsia="en-US" w:bidi="ar-SA"/>
      </w:rPr>
    </w:lvl>
    <w:lvl w:ilvl="6" w:tplc="82B4D198">
      <w:numFmt w:val="bullet"/>
      <w:lvlText w:val="•"/>
      <w:lvlJc w:val="left"/>
      <w:pPr>
        <w:ind w:left="5801" w:hanging="164"/>
      </w:pPr>
      <w:rPr>
        <w:rFonts w:hint="default"/>
        <w:lang w:val="ru-RU" w:eastAsia="en-US" w:bidi="ar-SA"/>
      </w:rPr>
    </w:lvl>
    <w:lvl w:ilvl="7" w:tplc="2B94203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8" w:tplc="5184C44A">
      <w:numFmt w:val="bullet"/>
      <w:lvlText w:val="•"/>
      <w:lvlJc w:val="left"/>
      <w:pPr>
        <w:ind w:left="7866" w:hanging="164"/>
      </w:pPr>
      <w:rPr>
        <w:rFonts w:hint="default"/>
        <w:lang w:val="ru-RU" w:eastAsia="en-US" w:bidi="ar-SA"/>
      </w:rPr>
    </w:lvl>
  </w:abstractNum>
  <w:abstractNum w:abstractNumId="64">
    <w:nsid w:val="56ED0D08"/>
    <w:multiLevelType w:val="hybridMultilevel"/>
    <w:tmpl w:val="187A6FEE"/>
    <w:lvl w:ilvl="0" w:tplc="5BB82730">
      <w:start w:val="1"/>
      <w:numFmt w:val="decimal"/>
      <w:lvlText w:val="%1)"/>
      <w:lvlJc w:val="left"/>
      <w:pPr>
        <w:ind w:left="812" w:hanging="2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5456B4">
      <w:numFmt w:val="bullet"/>
      <w:lvlText w:val="•"/>
      <w:lvlJc w:val="left"/>
      <w:pPr>
        <w:ind w:left="1896" w:hanging="295"/>
      </w:pPr>
      <w:rPr>
        <w:rFonts w:hint="default"/>
        <w:lang w:val="ru-RU" w:eastAsia="en-US" w:bidi="ar-SA"/>
      </w:rPr>
    </w:lvl>
    <w:lvl w:ilvl="2" w:tplc="9112FDC2">
      <w:numFmt w:val="bullet"/>
      <w:lvlText w:val="•"/>
      <w:lvlJc w:val="left"/>
      <w:pPr>
        <w:ind w:left="2973" w:hanging="295"/>
      </w:pPr>
      <w:rPr>
        <w:rFonts w:hint="default"/>
        <w:lang w:val="ru-RU" w:eastAsia="en-US" w:bidi="ar-SA"/>
      </w:rPr>
    </w:lvl>
    <w:lvl w:ilvl="3" w:tplc="850A550A">
      <w:numFmt w:val="bullet"/>
      <w:lvlText w:val="•"/>
      <w:lvlJc w:val="left"/>
      <w:pPr>
        <w:ind w:left="4049" w:hanging="295"/>
      </w:pPr>
      <w:rPr>
        <w:rFonts w:hint="default"/>
        <w:lang w:val="ru-RU" w:eastAsia="en-US" w:bidi="ar-SA"/>
      </w:rPr>
    </w:lvl>
    <w:lvl w:ilvl="4" w:tplc="D39ECB1A">
      <w:numFmt w:val="bullet"/>
      <w:lvlText w:val="•"/>
      <w:lvlJc w:val="left"/>
      <w:pPr>
        <w:ind w:left="5126" w:hanging="295"/>
      </w:pPr>
      <w:rPr>
        <w:rFonts w:hint="default"/>
        <w:lang w:val="ru-RU" w:eastAsia="en-US" w:bidi="ar-SA"/>
      </w:rPr>
    </w:lvl>
    <w:lvl w:ilvl="5" w:tplc="4258AE84">
      <w:numFmt w:val="bullet"/>
      <w:lvlText w:val="•"/>
      <w:lvlJc w:val="left"/>
      <w:pPr>
        <w:ind w:left="6203" w:hanging="295"/>
      </w:pPr>
      <w:rPr>
        <w:rFonts w:hint="default"/>
        <w:lang w:val="ru-RU" w:eastAsia="en-US" w:bidi="ar-SA"/>
      </w:rPr>
    </w:lvl>
    <w:lvl w:ilvl="6" w:tplc="790C4B38">
      <w:numFmt w:val="bullet"/>
      <w:lvlText w:val="•"/>
      <w:lvlJc w:val="left"/>
      <w:pPr>
        <w:ind w:left="7279" w:hanging="295"/>
      </w:pPr>
      <w:rPr>
        <w:rFonts w:hint="default"/>
        <w:lang w:val="ru-RU" w:eastAsia="en-US" w:bidi="ar-SA"/>
      </w:rPr>
    </w:lvl>
    <w:lvl w:ilvl="7" w:tplc="19D08B4E">
      <w:numFmt w:val="bullet"/>
      <w:lvlText w:val="•"/>
      <w:lvlJc w:val="left"/>
      <w:pPr>
        <w:ind w:left="8356" w:hanging="295"/>
      </w:pPr>
      <w:rPr>
        <w:rFonts w:hint="default"/>
        <w:lang w:val="ru-RU" w:eastAsia="en-US" w:bidi="ar-SA"/>
      </w:rPr>
    </w:lvl>
    <w:lvl w:ilvl="8" w:tplc="A2A8A8FE">
      <w:numFmt w:val="bullet"/>
      <w:lvlText w:val="•"/>
      <w:lvlJc w:val="left"/>
      <w:pPr>
        <w:ind w:left="9433" w:hanging="295"/>
      </w:pPr>
      <w:rPr>
        <w:rFonts w:hint="default"/>
        <w:lang w:val="ru-RU" w:eastAsia="en-US" w:bidi="ar-SA"/>
      </w:rPr>
    </w:lvl>
  </w:abstractNum>
  <w:abstractNum w:abstractNumId="65">
    <w:nsid w:val="596E1FC9"/>
    <w:multiLevelType w:val="hybridMultilevel"/>
    <w:tmpl w:val="285249A4"/>
    <w:lvl w:ilvl="0" w:tplc="76FC2C62">
      <w:start w:val="1"/>
      <w:numFmt w:val="decimal"/>
      <w:lvlText w:val="%1)"/>
      <w:lvlJc w:val="left"/>
      <w:pPr>
        <w:ind w:left="8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D63E86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FCD4F9F2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7E52AC58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4" w:tplc="254C293E">
      <w:numFmt w:val="bullet"/>
      <w:lvlText w:val="•"/>
      <w:lvlJc w:val="left"/>
      <w:pPr>
        <w:ind w:left="5126" w:hanging="305"/>
      </w:pPr>
      <w:rPr>
        <w:rFonts w:hint="default"/>
        <w:lang w:val="ru-RU" w:eastAsia="en-US" w:bidi="ar-SA"/>
      </w:rPr>
    </w:lvl>
    <w:lvl w:ilvl="5" w:tplc="81586D3A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DCD8F80A">
      <w:numFmt w:val="bullet"/>
      <w:lvlText w:val="•"/>
      <w:lvlJc w:val="left"/>
      <w:pPr>
        <w:ind w:left="7279" w:hanging="305"/>
      </w:pPr>
      <w:rPr>
        <w:rFonts w:hint="default"/>
        <w:lang w:val="ru-RU" w:eastAsia="en-US" w:bidi="ar-SA"/>
      </w:rPr>
    </w:lvl>
    <w:lvl w:ilvl="7" w:tplc="30FEECD4">
      <w:numFmt w:val="bullet"/>
      <w:lvlText w:val="•"/>
      <w:lvlJc w:val="left"/>
      <w:pPr>
        <w:ind w:left="8356" w:hanging="305"/>
      </w:pPr>
      <w:rPr>
        <w:rFonts w:hint="default"/>
        <w:lang w:val="ru-RU" w:eastAsia="en-US" w:bidi="ar-SA"/>
      </w:rPr>
    </w:lvl>
    <w:lvl w:ilvl="8" w:tplc="200A6DEA">
      <w:numFmt w:val="bullet"/>
      <w:lvlText w:val="•"/>
      <w:lvlJc w:val="left"/>
      <w:pPr>
        <w:ind w:left="9433" w:hanging="305"/>
      </w:pPr>
      <w:rPr>
        <w:rFonts w:hint="default"/>
        <w:lang w:val="ru-RU" w:eastAsia="en-US" w:bidi="ar-SA"/>
      </w:rPr>
    </w:lvl>
  </w:abstractNum>
  <w:abstractNum w:abstractNumId="66">
    <w:nsid w:val="59765EB1"/>
    <w:multiLevelType w:val="hybridMultilevel"/>
    <w:tmpl w:val="C8BC4A4A"/>
    <w:lvl w:ilvl="0" w:tplc="672A3BB4">
      <w:start w:val="1"/>
      <w:numFmt w:val="decimal"/>
      <w:lvlText w:val="%1."/>
      <w:lvlJc w:val="left"/>
      <w:pPr>
        <w:ind w:left="812" w:hanging="70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3469D6">
      <w:start w:val="1"/>
      <w:numFmt w:val="decimal"/>
      <w:lvlText w:val="%2"/>
      <w:lvlJc w:val="left"/>
      <w:pPr>
        <w:ind w:left="812" w:hanging="20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027408">
      <w:numFmt w:val="bullet"/>
      <w:lvlText w:val="•"/>
      <w:lvlJc w:val="left"/>
      <w:pPr>
        <w:ind w:left="2973" w:hanging="207"/>
      </w:pPr>
      <w:rPr>
        <w:rFonts w:hint="default"/>
        <w:lang w:val="ru-RU" w:eastAsia="en-US" w:bidi="ar-SA"/>
      </w:rPr>
    </w:lvl>
    <w:lvl w:ilvl="3" w:tplc="C148665E">
      <w:numFmt w:val="bullet"/>
      <w:lvlText w:val="•"/>
      <w:lvlJc w:val="left"/>
      <w:pPr>
        <w:ind w:left="4049" w:hanging="207"/>
      </w:pPr>
      <w:rPr>
        <w:rFonts w:hint="default"/>
        <w:lang w:val="ru-RU" w:eastAsia="en-US" w:bidi="ar-SA"/>
      </w:rPr>
    </w:lvl>
    <w:lvl w:ilvl="4" w:tplc="870409DC">
      <w:numFmt w:val="bullet"/>
      <w:lvlText w:val="•"/>
      <w:lvlJc w:val="left"/>
      <w:pPr>
        <w:ind w:left="5126" w:hanging="207"/>
      </w:pPr>
      <w:rPr>
        <w:rFonts w:hint="default"/>
        <w:lang w:val="ru-RU" w:eastAsia="en-US" w:bidi="ar-SA"/>
      </w:rPr>
    </w:lvl>
    <w:lvl w:ilvl="5" w:tplc="A0B4B3E0">
      <w:numFmt w:val="bullet"/>
      <w:lvlText w:val="•"/>
      <w:lvlJc w:val="left"/>
      <w:pPr>
        <w:ind w:left="6203" w:hanging="207"/>
      </w:pPr>
      <w:rPr>
        <w:rFonts w:hint="default"/>
        <w:lang w:val="ru-RU" w:eastAsia="en-US" w:bidi="ar-SA"/>
      </w:rPr>
    </w:lvl>
    <w:lvl w:ilvl="6" w:tplc="2B4EB260">
      <w:numFmt w:val="bullet"/>
      <w:lvlText w:val="•"/>
      <w:lvlJc w:val="left"/>
      <w:pPr>
        <w:ind w:left="7279" w:hanging="207"/>
      </w:pPr>
      <w:rPr>
        <w:rFonts w:hint="default"/>
        <w:lang w:val="ru-RU" w:eastAsia="en-US" w:bidi="ar-SA"/>
      </w:rPr>
    </w:lvl>
    <w:lvl w:ilvl="7" w:tplc="824E8AEE">
      <w:numFmt w:val="bullet"/>
      <w:lvlText w:val="•"/>
      <w:lvlJc w:val="left"/>
      <w:pPr>
        <w:ind w:left="8356" w:hanging="207"/>
      </w:pPr>
      <w:rPr>
        <w:rFonts w:hint="default"/>
        <w:lang w:val="ru-RU" w:eastAsia="en-US" w:bidi="ar-SA"/>
      </w:rPr>
    </w:lvl>
    <w:lvl w:ilvl="8" w:tplc="2CB204F6">
      <w:numFmt w:val="bullet"/>
      <w:lvlText w:val="•"/>
      <w:lvlJc w:val="left"/>
      <w:pPr>
        <w:ind w:left="9433" w:hanging="207"/>
      </w:pPr>
      <w:rPr>
        <w:rFonts w:hint="default"/>
        <w:lang w:val="ru-RU" w:eastAsia="en-US" w:bidi="ar-SA"/>
      </w:rPr>
    </w:lvl>
  </w:abstractNum>
  <w:abstractNum w:abstractNumId="67">
    <w:nsid w:val="5A803CD6"/>
    <w:multiLevelType w:val="hybridMultilevel"/>
    <w:tmpl w:val="37E0DD16"/>
    <w:lvl w:ilvl="0" w:tplc="29CA7CAE">
      <w:start w:val="1"/>
      <w:numFmt w:val="decimal"/>
      <w:lvlText w:val="%1)"/>
      <w:lvlJc w:val="left"/>
      <w:pPr>
        <w:ind w:left="812" w:hanging="3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6491AC">
      <w:numFmt w:val="bullet"/>
      <w:lvlText w:val="•"/>
      <w:lvlJc w:val="left"/>
      <w:pPr>
        <w:ind w:left="1896" w:hanging="393"/>
      </w:pPr>
      <w:rPr>
        <w:rFonts w:hint="default"/>
        <w:lang w:val="ru-RU" w:eastAsia="en-US" w:bidi="ar-SA"/>
      </w:rPr>
    </w:lvl>
    <w:lvl w:ilvl="2" w:tplc="1DCED668">
      <w:numFmt w:val="bullet"/>
      <w:lvlText w:val="•"/>
      <w:lvlJc w:val="left"/>
      <w:pPr>
        <w:ind w:left="2973" w:hanging="393"/>
      </w:pPr>
      <w:rPr>
        <w:rFonts w:hint="default"/>
        <w:lang w:val="ru-RU" w:eastAsia="en-US" w:bidi="ar-SA"/>
      </w:rPr>
    </w:lvl>
    <w:lvl w:ilvl="3" w:tplc="DB4A2B92">
      <w:numFmt w:val="bullet"/>
      <w:lvlText w:val="•"/>
      <w:lvlJc w:val="left"/>
      <w:pPr>
        <w:ind w:left="4049" w:hanging="393"/>
      </w:pPr>
      <w:rPr>
        <w:rFonts w:hint="default"/>
        <w:lang w:val="ru-RU" w:eastAsia="en-US" w:bidi="ar-SA"/>
      </w:rPr>
    </w:lvl>
    <w:lvl w:ilvl="4" w:tplc="CF2C4132">
      <w:numFmt w:val="bullet"/>
      <w:lvlText w:val="•"/>
      <w:lvlJc w:val="left"/>
      <w:pPr>
        <w:ind w:left="5126" w:hanging="393"/>
      </w:pPr>
      <w:rPr>
        <w:rFonts w:hint="default"/>
        <w:lang w:val="ru-RU" w:eastAsia="en-US" w:bidi="ar-SA"/>
      </w:rPr>
    </w:lvl>
    <w:lvl w:ilvl="5" w:tplc="A43E561C">
      <w:numFmt w:val="bullet"/>
      <w:lvlText w:val="•"/>
      <w:lvlJc w:val="left"/>
      <w:pPr>
        <w:ind w:left="6203" w:hanging="393"/>
      </w:pPr>
      <w:rPr>
        <w:rFonts w:hint="default"/>
        <w:lang w:val="ru-RU" w:eastAsia="en-US" w:bidi="ar-SA"/>
      </w:rPr>
    </w:lvl>
    <w:lvl w:ilvl="6" w:tplc="FA2644A0">
      <w:numFmt w:val="bullet"/>
      <w:lvlText w:val="•"/>
      <w:lvlJc w:val="left"/>
      <w:pPr>
        <w:ind w:left="7279" w:hanging="393"/>
      </w:pPr>
      <w:rPr>
        <w:rFonts w:hint="default"/>
        <w:lang w:val="ru-RU" w:eastAsia="en-US" w:bidi="ar-SA"/>
      </w:rPr>
    </w:lvl>
    <w:lvl w:ilvl="7" w:tplc="1A6E5D50">
      <w:numFmt w:val="bullet"/>
      <w:lvlText w:val="•"/>
      <w:lvlJc w:val="left"/>
      <w:pPr>
        <w:ind w:left="8356" w:hanging="393"/>
      </w:pPr>
      <w:rPr>
        <w:rFonts w:hint="default"/>
        <w:lang w:val="ru-RU" w:eastAsia="en-US" w:bidi="ar-SA"/>
      </w:rPr>
    </w:lvl>
    <w:lvl w:ilvl="8" w:tplc="18829030">
      <w:numFmt w:val="bullet"/>
      <w:lvlText w:val="•"/>
      <w:lvlJc w:val="left"/>
      <w:pPr>
        <w:ind w:left="9433" w:hanging="393"/>
      </w:pPr>
      <w:rPr>
        <w:rFonts w:hint="default"/>
        <w:lang w:val="ru-RU" w:eastAsia="en-US" w:bidi="ar-SA"/>
      </w:rPr>
    </w:lvl>
  </w:abstractNum>
  <w:abstractNum w:abstractNumId="68">
    <w:nsid w:val="5B977F91"/>
    <w:multiLevelType w:val="hybridMultilevel"/>
    <w:tmpl w:val="45285F7C"/>
    <w:lvl w:ilvl="0" w:tplc="A1F4897A">
      <w:start w:val="1"/>
      <w:numFmt w:val="decimal"/>
      <w:lvlText w:val="%1."/>
      <w:lvlJc w:val="left"/>
      <w:pPr>
        <w:ind w:left="8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2632A4">
      <w:start w:val="1"/>
      <w:numFmt w:val="decimal"/>
      <w:lvlText w:val="%2."/>
      <w:lvlJc w:val="left"/>
      <w:pPr>
        <w:ind w:left="1533" w:hanging="36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2EBE9134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E55A347E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 w:tplc="36EC7CF4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13FCF998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6" w:tplc="C02A9852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7" w:tplc="1EA85C18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8CD0B2DC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69">
    <w:nsid w:val="5D2F1D50"/>
    <w:multiLevelType w:val="hybridMultilevel"/>
    <w:tmpl w:val="93B29F08"/>
    <w:lvl w:ilvl="0" w:tplc="8380659A">
      <w:start w:val="1"/>
      <w:numFmt w:val="decimal"/>
      <w:lvlText w:val="%1"/>
      <w:lvlJc w:val="left"/>
      <w:pPr>
        <w:ind w:left="102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2F58CFE6">
      <w:numFmt w:val="decimal"/>
      <w:lvlText w:val="%2"/>
      <w:lvlJc w:val="left"/>
      <w:pPr>
        <w:ind w:left="116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192D95A">
      <w:numFmt w:val="bullet"/>
      <w:lvlText w:val="•"/>
      <w:lvlJc w:val="left"/>
      <w:pPr>
        <w:ind w:left="2318" w:hanging="212"/>
      </w:pPr>
      <w:rPr>
        <w:rFonts w:hint="default"/>
        <w:lang w:val="ru-RU" w:eastAsia="en-US" w:bidi="ar-SA"/>
      </w:rPr>
    </w:lvl>
    <w:lvl w:ilvl="3" w:tplc="E880202C">
      <w:numFmt w:val="bullet"/>
      <w:lvlText w:val="•"/>
      <w:lvlJc w:val="left"/>
      <w:pPr>
        <w:ind w:left="3476" w:hanging="212"/>
      </w:pPr>
      <w:rPr>
        <w:rFonts w:hint="default"/>
        <w:lang w:val="ru-RU" w:eastAsia="en-US" w:bidi="ar-SA"/>
      </w:rPr>
    </w:lvl>
    <w:lvl w:ilvl="4" w:tplc="A90A9868">
      <w:numFmt w:val="bullet"/>
      <w:lvlText w:val="•"/>
      <w:lvlJc w:val="left"/>
      <w:pPr>
        <w:ind w:left="4635" w:hanging="212"/>
      </w:pPr>
      <w:rPr>
        <w:rFonts w:hint="default"/>
        <w:lang w:val="ru-RU" w:eastAsia="en-US" w:bidi="ar-SA"/>
      </w:rPr>
    </w:lvl>
    <w:lvl w:ilvl="5" w:tplc="4ADAFF2E">
      <w:numFmt w:val="bullet"/>
      <w:lvlText w:val="•"/>
      <w:lvlJc w:val="left"/>
      <w:pPr>
        <w:ind w:left="5793" w:hanging="212"/>
      </w:pPr>
      <w:rPr>
        <w:rFonts w:hint="default"/>
        <w:lang w:val="ru-RU" w:eastAsia="en-US" w:bidi="ar-SA"/>
      </w:rPr>
    </w:lvl>
    <w:lvl w:ilvl="6" w:tplc="36944FE4">
      <w:numFmt w:val="bullet"/>
      <w:lvlText w:val="•"/>
      <w:lvlJc w:val="left"/>
      <w:pPr>
        <w:ind w:left="6952" w:hanging="212"/>
      </w:pPr>
      <w:rPr>
        <w:rFonts w:hint="default"/>
        <w:lang w:val="ru-RU" w:eastAsia="en-US" w:bidi="ar-SA"/>
      </w:rPr>
    </w:lvl>
    <w:lvl w:ilvl="7" w:tplc="3454F342">
      <w:numFmt w:val="bullet"/>
      <w:lvlText w:val="•"/>
      <w:lvlJc w:val="left"/>
      <w:pPr>
        <w:ind w:left="8110" w:hanging="212"/>
      </w:pPr>
      <w:rPr>
        <w:rFonts w:hint="default"/>
        <w:lang w:val="ru-RU" w:eastAsia="en-US" w:bidi="ar-SA"/>
      </w:rPr>
    </w:lvl>
    <w:lvl w:ilvl="8" w:tplc="D6EA7608">
      <w:numFmt w:val="bullet"/>
      <w:lvlText w:val="•"/>
      <w:lvlJc w:val="left"/>
      <w:pPr>
        <w:ind w:left="9269" w:hanging="212"/>
      </w:pPr>
      <w:rPr>
        <w:rFonts w:hint="default"/>
        <w:lang w:val="ru-RU" w:eastAsia="en-US" w:bidi="ar-SA"/>
      </w:rPr>
    </w:lvl>
  </w:abstractNum>
  <w:abstractNum w:abstractNumId="70">
    <w:nsid w:val="5E0E13D2"/>
    <w:multiLevelType w:val="hybridMultilevel"/>
    <w:tmpl w:val="DC287B48"/>
    <w:lvl w:ilvl="0" w:tplc="051A22E4">
      <w:start w:val="1"/>
      <w:numFmt w:val="decimal"/>
      <w:lvlText w:val="%1"/>
      <w:lvlJc w:val="left"/>
      <w:pPr>
        <w:ind w:left="527" w:hanging="420"/>
      </w:pPr>
      <w:rPr>
        <w:rFonts w:hint="default"/>
        <w:lang w:val="ru-RU" w:eastAsia="en-US" w:bidi="ar-SA"/>
      </w:rPr>
    </w:lvl>
    <w:lvl w:ilvl="1" w:tplc="D9E60A44">
      <w:numFmt w:val="none"/>
      <w:lvlText w:val=""/>
      <w:lvlJc w:val="left"/>
      <w:pPr>
        <w:tabs>
          <w:tab w:val="num" w:pos="360"/>
        </w:tabs>
      </w:pPr>
    </w:lvl>
    <w:lvl w:ilvl="2" w:tplc="46B03578">
      <w:numFmt w:val="bullet"/>
      <w:lvlText w:val="•"/>
      <w:lvlJc w:val="left"/>
      <w:pPr>
        <w:ind w:left="867" w:hanging="420"/>
      </w:pPr>
      <w:rPr>
        <w:rFonts w:hint="default"/>
        <w:lang w:val="ru-RU" w:eastAsia="en-US" w:bidi="ar-SA"/>
      </w:rPr>
    </w:lvl>
    <w:lvl w:ilvl="3" w:tplc="A3F0D7F2">
      <w:numFmt w:val="bullet"/>
      <w:lvlText w:val="•"/>
      <w:lvlJc w:val="left"/>
      <w:pPr>
        <w:ind w:left="1040" w:hanging="420"/>
      </w:pPr>
      <w:rPr>
        <w:rFonts w:hint="default"/>
        <w:lang w:val="ru-RU" w:eastAsia="en-US" w:bidi="ar-SA"/>
      </w:rPr>
    </w:lvl>
    <w:lvl w:ilvl="4" w:tplc="0CE4DC1C">
      <w:numFmt w:val="bullet"/>
      <w:lvlText w:val="•"/>
      <w:lvlJc w:val="left"/>
      <w:pPr>
        <w:ind w:left="1214" w:hanging="420"/>
      </w:pPr>
      <w:rPr>
        <w:rFonts w:hint="default"/>
        <w:lang w:val="ru-RU" w:eastAsia="en-US" w:bidi="ar-SA"/>
      </w:rPr>
    </w:lvl>
    <w:lvl w:ilvl="5" w:tplc="C68A396C">
      <w:numFmt w:val="bullet"/>
      <w:lvlText w:val="•"/>
      <w:lvlJc w:val="left"/>
      <w:pPr>
        <w:ind w:left="1388" w:hanging="420"/>
      </w:pPr>
      <w:rPr>
        <w:rFonts w:hint="default"/>
        <w:lang w:val="ru-RU" w:eastAsia="en-US" w:bidi="ar-SA"/>
      </w:rPr>
    </w:lvl>
    <w:lvl w:ilvl="6" w:tplc="2E363AEC">
      <w:numFmt w:val="bullet"/>
      <w:lvlText w:val="•"/>
      <w:lvlJc w:val="left"/>
      <w:pPr>
        <w:ind w:left="1561" w:hanging="420"/>
      </w:pPr>
      <w:rPr>
        <w:rFonts w:hint="default"/>
        <w:lang w:val="ru-RU" w:eastAsia="en-US" w:bidi="ar-SA"/>
      </w:rPr>
    </w:lvl>
    <w:lvl w:ilvl="7" w:tplc="D118090E">
      <w:numFmt w:val="bullet"/>
      <w:lvlText w:val="•"/>
      <w:lvlJc w:val="left"/>
      <w:pPr>
        <w:ind w:left="1735" w:hanging="420"/>
      </w:pPr>
      <w:rPr>
        <w:rFonts w:hint="default"/>
        <w:lang w:val="ru-RU" w:eastAsia="en-US" w:bidi="ar-SA"/>
      </w:rPr>
    </w:lvl>
    <w:lvl w:ilvl="8" w:tplc="DA523F76">
      <w:numFmt w:val="bullet"/>
      <w:lvlText w:val="•"/>
      <w:lvlJc w:val="left"/>
      <w:pPr>
        <w:ind w:left="1908" w:hanging="420"/>
      </w:pPr>
      <w:rPr>
        <w:rFonts w:hint="default"/>
        <w:lang w:val="ru-RU" w:eastAsia="en-US" w:bidi="ar-SA"/>
      </w:rPr>
    </w:lvl>
  </w:abstractNum>
  <w:abstractNum w:abstractNumId="71">
    <w:nsid w:val="60C11119"/>
    <w:multiLevelType w:val="hybridMultilevel"/>
    <w:tmpl w:val="53008D92"/>
    <w:lvl w:ilvl="0" w:tplc="C09467A6">
      <w:start w:val="1"/>
      <w:numFmt w:val="decimal"/>
      <w:lvlText w:val="%1."/>
      <w:lvlJc w:val="left"/>
      <w:pPr>
        <w:ind w:left="812" w:hanging="6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A0219E">
      <w:numFmt w:val="bullet"/>
      <w:lvlText w:val=""/>
      <w:lvlJc w:val="left"/>
      <w:pPr>
        <w:ind w:left="149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8168078">
      <w:numFmt w:val="bullet"/>
      <w:lvlText w:val="•"/>
      <w:lvlJc w:val="left"/>
      <w:pPr>
        <w:ind w:left="2620" w:hanging="320"/>
      </w:pPr>
      <w:rPr>
        <w:rFonts w:hint="default"/>
        <w:lang w:val="ru-RU" w:eastAsia="en-US" w:bidi="ar-SA"/>
      </w:rPr>
    </w:lvl>
    <w:lvl w:ilvl="3" w:tplc="FDBA86FA">
      <w:numFmt w:val="bullet"/>
      <w:lvlText w:val="•"/>
      <w:lvlJc w:val="left"/>
      <w:pPr>
        <w:ind w:left="3741" w:hanging="320"/>
      </w:pPr>
      <w:rPr>
        <w:rFonts w:hint="default"/>
        <w:lang w:val="ru-RU" w:eastAsia="en-US" w:bidi="ar-SA"/>
      </w:rPr>
    </w:lvl>
    <w:lvl w:ilvl="4" w:tplc="C71895A6">
      <w:numFmt w:val="bullet"/>
      <w:lvlText w:val="•"/>
      <w:lvlJc w:val="left"/>
      <w:pPr>
        <w:ind w:left="4862" w:hanging="320"/>
      </w:pPr>
      <w:rPr>
        <w:rFonts w:hint="default"/>
        <w:lang w:val="ru-RU" w:eastAsia="en-US" w:bidi="ar-SA"/>
      </w:rPr>
    </w:lvl>
    <w:lvl w:ilvl="5" w:tplc="6CCE9E7A">
      <w:numFmt w:val="bullet"/>
      <w:lvlText w:val="•"/>
      <w:lvlJc w:val="left"/>
      <w:pPr>
        <w:ind w:left="5982" w:hanging="320"/>
      </w:pPr>
      <w:rPr>
        <w:rFonts w:hint="default"/>
        <w:lang w:val="ru-RU" w:eastAsia="en-US" w:bidi="ar-SA"/>
      </w:rPr>
    </w:lvl>
    <w:lvl w:ilvl="6" w:tplc="52EEF726">
      <w:numFmt w:val="bullet"/>
      <w:lvlText w:val="•"/>
      <w:lvlJc w:val="left"/>
      <w:pPr>
        <w:ind w:left="7103" w:hanging="320"/>
      </w:pPr>
      <w:rPr>
        <w:rFonts w:hint="default"/>
        <w:lang w:val="ru-RU" w:eastAsia="en-US" w:bidi="ar-SA"/>
      </w:rPr>
    </w:lvl>
    <w:lvl w:ilvl="7" w:tplc="FDE61D96">
      <w:numFmt w:val="bullet"/>
      <w:lvlText w:val="•"/>
      <w:lvlJc w:val="left"/>
      <w:pPr>
        <w:ind w:left="8224" w:hanging="320"/>
      </w:pPr>
      <w:rPr>
        <w:rFonts w:hint="default"/>
        <w:lang w:val="ru-RU" w:eastAsia="en-US" w:bidi="ar-SA"/>
      </w:rPr>
    </w:lvl>
    <w:lvl w:ilvl="8" w:tplc="45E6DEF6">
      <w:numFmt w:val="bullet"/>
      <w:lvlText w:val="•"/>
      <w:lvlJc w:val="left"/>
      <w:pPr>
        <w:ind w:left="9344" w:hanging="320"/>
      </w:pPr>
      <w:rPr>
        <w:rFonts w:hint="default"/>
        <w:lang w:val="ru-RU" w:eastAsia="en-US" w:bidi="ar-SA"/>
      </w:rPr>
    </w:lvl>
  </w:abstractNum>
  <w:abstractNum w:abstractNumId="72">
    <w:nsid w:val="6143041E"/>
    <w:multiLevelType w:val="hybridMultilevel"/>
    <w:tmpl w:val="3A262EBE"/>
    <w:lvl w:ilvl="0" w:tplc="B17C50D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6C0F40">
      <w:numFmt w:val="bullet"/>
      <w:lvlText w:val="•"/>
      <w:lvlJc w:val="left"/>
      <w:pPr>
        <w:ind w:left="287" w:hanging="140"/>
      </w:pPr>
      <w:rPr>
        <w:rFonts w:hint="default"/>
        <w:lang w:val="ru-RU" w:eastAsia="en-US" w:bidi="ar-SA"/>
      </w:rPr>
    </w:lvl>
    <w:lvl w:ilvl="2" w:tplc="5232B48C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3" w:tplc="DF4024D4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4" w:tplc="469635DC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5" w:tplc="971EF566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6" w:tplc="E1E0D894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7" w:tplc="4CC6B650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8" w:tplc="8BACD9AA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</w:abstractNum>
  <w:abstractNum w:abstractNumId="73">
    <w:nsid w:val="62802482"/>
    <w:multiLevelType w:val="hybridMultilevel"/>
    <w:tmpl w:val="9F564DD6"/>
    <w:lvl w:ilvl="0" w:tplc="93E41B38">
      <w:start w:val="1"/>
      <w:numFmt w:val="decimal"/>
      <w:lvlText w:val="%1."/>
      <w:lvlJc w:val="left"/>
      <w:pPr>
        <w:ind w:left="152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D24BC8">
      <w:start w:val="1"/>
      <w:numFmt w:val="decimal"/>
      <w:lvlText w:val="%2."/>
      <w:lvlJc w:val="left"/>
      <w:pPr>
        <w:ind w:left="1533" w:hanging="360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9910A8B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E24290EA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 w:tplc="E16CAD7A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95F8C2C4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6" w:tplc="7482300C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7" w:tplc="87D8D90A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EC38D2F8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74">
    <w:nsid w:val="63712F5D"/>
    <w:multiLevelType w:val="hybridMultilevel"/>
    <w:tmpl w:val="04D23446"/>
    <w:lvl w:ilvl="0" w:tplc="CBECC65C">
      <w:start w:val="1"/>
      <w:numFmt w:val="decimal"/>
      <w:lvlText w:val="%1."/>
      <w:lvlJc w:val="left"/>
      <w:pPr>
        <w:ind w:left="812" w:hanging="2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AE981A">
      <w:numFmt w:val="none"/>
      <w:lvlText w:val=""/>
      <w:lvlJc w:val="left"/>
      <w:pPr>
        <w:tabs>
          <w:tab w:val="num" w:pos="360"/>
        </w:tabs>
      </w:pPr>
    </w:lvl>
    <w:lvl w:ilvl="2" w:tplc="B6E2B48A">
      <w:numFmt w:val="bullet"/>
      <w:lvlText w:val="•"/>
      <w:lvlJc w:val="left"/>
      <w:pPr>
        <w:ind w:left="2973" w:hanging="709"/>
      </w:pPr>
      <w:rPr>
        <w:rFonts w:hint="default"/>
        <w:lang w:val="ru-RU" w:eastAsia="en-US" w:bidi="ar-SA"/>
      </w:rPr>
    </w:lvl>
    <w:lvl w:ilvl="3" w:tplc="AA1214AA">
      <w:numFmt w:val="bullet"/>
      <w:lvlText w:val="•"/>
      <w:lvlJc w:val="left"/>
      <w:pPr>
        <w:ind w:left="4049" w:hanging="709"/>
      </w:pPr>
      <w:rPr>
        <w:rFonts w:hint="default"/>
        <w:lang w:val="ru-RU" w:eastAsia="en-US" w:bidi="ar-SA"/>
      </w:rPr>
    </w:lvl>
    <w:lvl w:ilvl="4" w:tplc="3DC4088E">
      <w:numFmt w:val="bullet"/>
      <w:lvlText w:val="•"/>
      <w:lvlJc w:val="left"/>
      <w:pPr>
        <w:ind w:left="5126" w:hanging="709"/>
      </w:pPr>
      <w:rPr>
        <w:rFonts w:hint="default"/>
        <w:lang w:val="ru-RU" w:eastAsia="en-US" w:bidi="ar-SA"/>
      </w:rPr>
    </w:lvl>
    <w:lvl w:ilvl="5" w:tplc="71565F36">
      <w:numFmt w:val="bullet"/>
      <w:lvlText w:val="•"/>
      <w:lvlJc w:val="left"/>
      <w:pPr>
        <w:ind w:left="6203" w:hanging="709"/>
      </w:pPr>
      <w:rPr>
        <w:rFonts w:hint="default"/>
        <w:lang w:val="ru-RU" w:eastAsia="en-US" w:bidi="ar-SA"/>
      </w:rPr>
    </w:lvl>
    <w:lvl w:ilvl="6" w:tplc="0A3879C6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 w:tplc="FFE46DD4">
      <w:numFmt w:val="bullet"/>
      <w:lvlText w:val="•"/>
      <w:lvlJc w:val="left"/>
      <w:pPr>
        <w:ind w:left="8356" w:hanging="709"/>
      </w:pPr>
      <w:rPr>
        <w:rFonts w:hint="default"/>
        <w:lang w:val="ru-RU" w:eastAsia="en-US" w:bidi="ar-SA"/>
      </w:rPr>
    </w:lvl>
    <w:lvl w:ilvl="8" w:tplc="C5FCE0EE">
      <w:numFmt w:val="bullet"/>
      <w:lvlText w:val="•"/>
      <w:lvlJc w:val="left"/>
      <w:pPr>
        <w:ind w:left="9433" w:hanging="709"/>
      </w:pPr>
      <w:rPr>
        <w:rFonts w:hint="default"/>
        <w:lang w:val="ru-RU" w:eastAsia="en-US" w:bidi="ar-SA"/>
      </w:rPr>
    </w:lvl>
  </w:abstractNum>
  <w:abstractNum w:abstractNumId="75">
    <w:nsid w:val="663B3625"/>
    <w:multiLevelType w:val="hybridMultilevel"/>
    <w:tmpl w:val="C2E8D90A"/>
    <w:lvl w:ilvl="0" w:tplc="F98617C4">
      <w:start w:val="1"/>
      <w:numFmt w:val="decimal"/>
      <w:lvlText w:val="%1."/>
      <w:lvlJc w:val="left"/>
      <w:pPr>
        <w:ind w:left="109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3A0248E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EBABF46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6F349D4C">
      <w:numFmt w:val="bullet"/>
      <w:lvlText w:val="•"/>
      <w:lvlJc w:val="left"/>
      <w:pPr>
        <w:ind w:left="4245" w:hanging="281"/>
      </w:pPr>
      <w:rPr>
        <w:rFonts w:hint="default"/>
        <w:lang w:val="ru-RU" w:eastAsia="en-US" w:bidi="ar-SA"/>
      </w:rPr>
    </w:lvl>
    <w:lvl w:ilvl="4" w:tplc="0F6AA0F8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5" w:tplc="C3F88AF8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 w:tplc="B958F33E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7" w:tplc="40B6F070">
      <w:numFmt w:val="bullet"/>
      <w:lvlText w:val="•"/>
      <w:lvlJc w:val="left"/>
      <w:pPr>
        <w:ind w:left="8440" w:hanging="281"/>
      </w:pPr>
      <w:rPr>
        <w:rFonts w:hint="default"/>
        <w:lang w:val="ru-RU" w:eastAsia="en-US" w:bidi="ar-SA"/>
      </w:rPr>
    </w:lvl>
    <w:lvl w:ilvl="8" w:tplc="B40A6B40">
      <w:numFmt w:val="bullet"/>
      <w:lvlText w:val="•"/>
      <w:lvlJc w:val="left"/>
      <w:pPr>
        <w:ind w:left="9489" w:hanging="281"/>
      </w:pPr>
      <w:rPr>
        <w:rFonts w:hint="default"/>
        <w:lang w:val="ru-RU" w:eastAsia="en-US" w:bidi="ar-SA"/>
      </w:rPr>
    </w:lvl>
  </w:abstractNum>
  <w:abstractNum w:abstractNumId="76">
    <w:nsid w:val="66B91442"/>
    <w:multiLevelType w:val="hybridMultilevel"/>
    <w:tmpl w:val="D7128DBE"/>
    <w:lvl w:ilvl="0" w:tplc="4C9A0750">
      <w:start w:val="1"/>
      <w:numFmt w:val="decimal"/>
      <w:lvlText w:val="%1)"/>
      <w:lvlJc w:val="left"/>
      <w:pPr>
        <w:ind w:left="812" w:hanging="2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801DDE">
      <w:numFmt w:val="bullet"/>
      <w:lvlText w:val="•"/>
      <w:lvlJc w:val="left"/>
      <w:pPr>
        <w:ind w:left="1896" w:hanging="295"/>
      </w:pPr>
      <w:rPr>
        <w:rFonts w:hint="default"/>
        <w:lang w:val="ru-RU" w:eastAsia="en-US" w:bidi="ar-SA"/>
      </w:rPr>
    </w:lvl>
    <w:lvl w:ilvl="2" w:tplc="12FA4EBC">
      <w:numFmt w:val="bullet"/>
      <w:lvlText w:val="•"/>
      <w:lvlJc w:val="left"/>
      <w:pPr>
        <w:ind w:left="2973" w:hanging="295"/>
      </w:pPr>
      <w:rPr>
        <w:rFonts w:hint="default"/>
        <w:lang w:val="ru-RU" w:eastAsia="en-US" w:bidi="ar-SA"/>
      </w:rPr>
    </w:lvl>
    <w:lvl w:ilvl="3" w:tplc="E75C7844">
      <w:numFmt w:val="bullet"/>
      <w:lvlText w:val="•"/>
      <w:lvlJc w:val="left"/>
      <w:pPr>
        <w:ind w:left="4049" w:hanging="295"/>
      </w:pPr>
      <w:rPr>
        <w:rFonts w:hint="default"/>
        <w:lang w:val="ru-RU" w:eastAsia="en-US" w:bidi="ar-SA"/>
      </w:rPr>
    </w:lvl>
    <w:lvl w:ilvl="4" w:tplc="35C4FE12">
      <w:numFmt w:val="bullet"/>
      <w:lvlText w:val="•"/>
      <w:lvlJc w:val="left"/>
      <w:pPr>
        <w:ind w:left="5126" w:hanging="295"/>
      </w:pPr>
      <w:rPr>
        <w:rFonts w:hint="default"/>
        <w:lang w:val="ru-RU" w:eastAsia="en-US" w:bidi="ar-SA"/>
      </w:rPr>
    </w:lvl>
    <w:lvl w:ilvl="5" w:tplc="9588E714">
      <w:numFmt w:val="bullet"/>
      <w:lvlText w:val="•"/>
      <w:lvlJc w:val="left"/>
      <w:pPr>
        <w:ind w:left="6203" w:hanging="295"/>
      </w:pPr>
      <w:rPr>
        <w:rFonts w:hint="default"/>
        <w:lang w:val="ru-RU" w:eastAsia="en-US" w:bidi="ar-SA"/>
      </w:rPr>
    </w:lvl>
    <w:lvl w:ilvl="6" w:tplc="69CC17A0">
      <w:numFmt w:val="bullet"/>
      <w:lvlText w:val="•"/>
      <w:lvlJc w:val="left"/>
      <w:pPr>
        <w:ind w:left="7279" w:hanging="295"/>
      </w:pPr>
      <w:rPr>
        <w:rFonts w:hint="default"/>
        <w:lang w:val="ru-RU" w:eastAsia="en-US" w:bidi="ar-SA"/>
      </w:rPr>
    </w:lvl>
    <w:lvl w:ilvl="7" w:tplc="D08C3D9C">
      <w:numFmt w:val="bullet"/>
      <w:lvlText w:val="•"/>
      <w:lvlJc w:val="left"/>
      <w:pPr>
        <w:ind w:left="8356" w:hanging="295"/>
      </w:pPr>
      <w:rPr>
        <w:rFonts w:hint="default"/>
        <w:lang w:val="ru-RU" w:eastAsia="en-US" w:bidi="ar-SA"/>
      </w:rPr>
    </w:lvl>
    <w:lvl w:ilvl="8" w:tplc="F3BAF166">
      <w:numFmt w:val="bullet"/>
      <w:lvlText w:val="•"/>
      <w:lvlJc w:val="left"/>
      <w:pPr>
        <w:ind w:left="9433" w:hanging="295"/>
      </w:pPr>
      <w:rPr>
        <w:rFonts w:hint="default"/>
        <w:lang w:val="ru-RU" w:eastAsia="en-US" w:bidi="ar-SA"/>
      </w:rPr>
    </w:lvl>
  </w:abstractNum>
  <w:abstractNum w:abstractNumId="77">
    <w:nsid w:val="673E0C38"/>
    <w:multiLevelType w:val="hybridMultilevel"/>
    <w:tmpl w:val="FB34A13E"/>
    <w:lvl w:ilvl="0" w:tplc="5F605656">
      <w:numFmt w:val="bullet"/>
      <w:lvlText w:val=""/>
      <w:lvlJc w:val="left"/>
      <w:pPr>
        <w:ind w:left="16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F4CA57A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2" w:tplc="B3C2C3CA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3" w:tplc="D63E9282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3360351E">
      <w:numFmt w:val="bullet"/>
      <w:lvlText w:val="•"/>
      <w:lvlJc w:val="left"/>
      <w:pPr>
        <w:ind w:left="5630" w:hanging="360"/>
      </w:pPr>
      <w:rPr>
        <w:rFonts w:hint="default"/>
        <w:lang w:val="ru-RU" w:eastAsia="en-US" w:bidi="ar-SA"/>
      </w:rPr>
    </w:lvl>
    <w:lvl w:ilvl="5" w:tplc="4232D31E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C782733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plc="A2F2B9C6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  <w:lvl w:ilvl="8" w:tplc="501227E0">
      <w:numFmt w:val="bullet"/>
      <w:lvlText w:val="•"/>
      <w:lvlJc w:val="left"/>
      <w:pPr>
        <w:ind w:left="9601" w:hanging="360"/>
      </w:pPr>
      <w:rPr>
        <w:rFonts w:hint="default"/>
        <w:lang w:val="ru-RU" w:eastAsia="en-US" w:bidi="ar-SA"/>
      </w:rPr>
    </w:lvl>
  </w:abstractNum>
  <w:abstractNum w:abstractNumId="78">
    <w:nsid w:val="67D941E2"/>
    <w:multiLevelType w:val="hybridMultilevel"/>
    <w:tmpl w:val="7DCA28D2"/>
    <w:lvl w:ilvl="0" w:tplc="454E3A46">
      <w:start w:val="1"/>
      <w:numFmt w:val="decimal"/>
      <w:lvlText w:val="%1)"/>
      <w:lvlJc w:val="left"/>
      <w:pPr>
        <w:ind w:left="81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629D08">
      <w:numFmt w:val="bullet"/>
      <w:lvlText w:val="•"/>
      <w:lvlJc w:val="left"/>
      <w:pPr>
        <w:ind w:left="1896" w:hanging="317"/>
      </w:pPr>
      <w:rPr>
        <w:rFonts w:hint="default"/>
        <w:lang w:val="ru-RU" w:eastAsia="en-US" w:bidi="ar-SA"/>
      </w:rPr>
    </w:lvl>
    <w:lvl w:ilvl="2" w:tplc="D1040B76">
      <w:numFmt w:val="bullet"/>
      <w:lvlText w:val="•"/>
      <w:lvlJc w:val="left"/>
      <w:pPr>
        <w:ind w:left="2973" w:hanging="317"/>
      </w:pPr>
      <w:rPr>
        <w:rFonts w:hint="default"/>
        <w:lang w:val="ru-RU" w:eastAsia="en-US" w:bidi="ar-SA"/>
      </w:rPr>
    </w:lvl>
    <w:lvl w:ilvl="3" w:tplc="0B004CA8">
      <w:numFmt w:val="bullet"/>
      <w:lvlText w:val="•"/>
      <w:lvlJc w:val="left"/>
      <w:pPr>
        <w:ind w:left="4049" w:hanging="317"/>
      </w:pPr>
      <w:rPr>
        <w:rFonts w:hint="default"/>
        <w:lang w:val="ru-RU" w:eastAsia="en-US" w:bidi="ar-SA"/>
      </w:rPr>
    </w:lvl>
    <w:lvl w:ilvl="4" w:tplc="5FD252E8">
      <w:numFmt w:val="bullet"/>
      <w:lvlText w:val="•"/>
      <w:lvlJc w:val="left"/>
      <w:pPr>
        <w:ind w:left="5126" w:hanging="317"/>
      </w:pPr>
      <w:rPr>
        <w:rFonts w:hint="default"/>
        <w:lang w:val="ru-RU" w:eastAsia="en-US" w:bidi="ar-SA"/>
      </w:rPr>
    </w:lvl>
    <w:lvl w:ilvl="5" w:tplc="0C902DA4">
      <w:numFmt w:val="bullet"/>
      <w:lvlText w:val="•"/>
      <w:lvlJc w:val="left"/>
      <w:pPr>
        <w:ind w:left="6203" w:hanging="317"/>
      </w:pPr>
      <w:rPr>
        <w:rFonts w:hint="default"/>
        <w:lang w:val="ru-RU" w:eastAsia="en-US" w:bidi="ar-SA"/>
      </w:rPr>
    </w:lvl>
    <w:lvl w:ilvl="6" w:tplc="5AA4D672">
      <w:numFmt w:val="bullet"/>
      <w:lvlText w:val="•"/>
      <w:lvlJc w:val="left"/>
      <w:pPr>
        <w:ind w:left="7279" w:hanging="317"/>
      </w:pPr>
      <w:rPr>
        <w:rFonts w:hint="default"/>
        <w:lang w:val="ru-RU" w:eastAsia="en-US" w:bidi="ar-SA"/>
      </w:rPr>
    </w:lvl>
    <w:lvl w:ilvl="7" w:tplc="91086888">
      <w:numFmt w:val="bullet"/>
      <w:lvlText w:val="•"/>
      <w:lvlJc w:val="left"/>
      <w:pPr>
        <w:ind w:left="8356" w:hanging="317"/>
      </w:pPr>
      <w:rPr>
        <w:rFonts w:hint="default"/>
        <w:lang w:val="ru-RU" w:eastAsia="en-US" w:bidi="ar-SA"/>
      </w:rPr>
    </w:lvl>
    <w:lvl w:ilvl="8" w:tplc="A3EE6EA4">
      <w:numFmt w:val="bullet"/>
      <w:lvlText w:val="•"/>
      <w:lvlJc w:val="left"/>
      <w:pPr>
        <w:ind w:left="9433" w:hanging="317"/>
      </w:pPr>
      <w:rPr>
        <w:rFonts w:hint="default"/>
        <w:lang w:val="ru-RU" w:eastAsia="en-US" w:bidi="ar-SA"/>
      </w:rPr>
    </w:lvl>
  </w:abstractNum>
  <w:abstractNum w:abstractNumId="79">
    <w:nsid w:val="68BC35AA"/>
    <w:multiLevelType w:val="hybridMultilevel"/>
    <w:tmpl w:val="BEA8DCE4"/>
    <w:lvl w:ilvl="0" w:tplc="A894A3C0">
      <w:start w:val="4"/>
      <w:numFmt w:val="decimal"/>
      <w:lvlText w:val="%1"/>
      <w:lvlJc w:val="left"/>
      <w:pPr>
        <w:ind w:left="4970" w:hanging="485"/>
      </w:pPr>
      <w:rPr>
        <w:rFonts w:hint="default"/>
        <w:lang w:val="ru-RU" w:eastAsia="en-US" w:bidi="ar-SA"/>
      </w:rPr>
    </w:lvl>
    <w:lvl w:ilvl="1" w:tplc="AC0825A0">
      <w:numFmt w:val="none"/>
      <w:lvlText w:val=""/>
      <w:lvlJc w:val="left"/>
      <w:pPr>
        <w:tabs>
          <w:tab w:val="num" w:pos="360"/>
        </w:tabs>
      </w:pPr>
    </w:lvl>
    <w:lvl w:ilvl="2" w:tplc="E4089570">
      <w:numFmt w:val="bullet"/>
      <w:lvlText w:val="•"/>
      <w:lvlJc w:val="left"/>
      <w:pPr>
        <w:ind w:left="6301" w:hanging="485"/>
      </w:pPr>
      <w:rPr>
        <w:rFonts w:hint="default"/>
        <w:lang w:val="ru-RU" w:eastAsia="en-US" w:bidi="ar-SA"/>
      </w:rPr>
    </w:lvl>
    <w:lvl w:ilvl="3" w:tplc="6D7809F6">
      <w:numFmt w:val="bullet"/>
      <w:lvlText w:val="•"/>
      <w:lvlJc w:val="left"/>
      <w:pPr>
        <w:ind w:left="6961" w:hanging="485"/>
      </w:pPr>
      <w:rPr>
        <w:rFonts w:hint="default"/>
        <w:lang w:val="ru-RU" w:eastAsia="en-US" w:bidi="ar-SA"/>
      </w:rPr>
    </w:lvl>
    <w:lvl w:ilvl="4" w:tplc="87E4BD52">
      <w:numFmt w:val="bullet"/>
      <w:lvlText w:val="•"/>
      <w:lvlJc w:val="left"/>
      <w:pPr>
        <w:ind w:left="7622" w:hanging="485"/>
      </w:pPr>
      <w:rPr>
        <w:rFonts w:hint="default"/>
        <w:lang w:val="ru-RU" w:eastAsia="en-US" w:bidi="ar-SA"/>
      </w:rPr>
    </w:lvl>
    <w:lvl w:ilvl="5" w:tplc="61AEE95A">
      <w:numFmt w:val="bullet"/>
      <w:lvlText w:val="•"/>
      <w:lvlJc w:val="left"/>
      <w:pPr>
        <w:ind w:left="8283" w:hanging="485"/>
      </w:pPr>
      <w:rPr>
        <w:rFonts w:hint="default"/>
        <w:lang w:val="ru-RU" w:eastAsia="en-US" w:bidi="ar-SA"/>
      </w:rPr>
    </w:lvl>
    <w:lvl w:ilvl="6" w:tplc="D472C1E8">
      <w:numFmt w:val="bullet"/>
      <w:lvlText w:val="•"/>
      <w:lvlJc w:val="left"/>
      <w:pPr>
        <w:ind w:left="8943" w:hanging="485"/>
      </w:pPr>
      <w:rPr>
        <w:rFonts w:hint="default"/>
        <w:lang w:val="ru-RU" w:eastAsia="en-US" w:bidi="ar-SA"/>
      </w:rPr>
    </w:lvl>
    <w:lvl w:ilvl="7" w:tplc="66C0345A">
      <w:numFmt w:val="bullet"/>
      <w:lvlText w:val="•"/>
      <w:lvlJc w:val="left"/>
      <w:pPr>
        <w:ind w:left="9604" w:hanging="485"/>
      </w:pPr>
      <w:rPr>
        <w:rFonts w:hint="default"/>
        <w:lang w:val="ru-RU" w:eastAsia="en-US" w:bidi="ar-SA"/>
      </w:rPr>
    </w:lvl>
    <w:lvl w:ilvl="8" w:tplc="C84CBB48">
      <w:numFmt w:val="bullet"/>
      <w:lvlText w:val="•"/>
      <w:lvlJc w:val="left"/>
      <w:pPr>
        <w:ind w:left="10265" w:hanging="485"/>
      </w:pPr>
      <w:rPr>
        <w:rFonts w:hint="default"/>
        <w:lang w:val="ru-RU" w:eastAsia="en-US" w:bidi="ar-SA"/>
      </w:rPr>
    </w:lvl>
  </w:abstractNum>
  <w:abstractNum w:abstractNumId="80">
    <w:nsid w:val="6CD3192D"/>
    <w:multiLevelType w:val="hybridMultilevel"/>
    <w:tmpl w:val="FF02956C"/>
    <w:lvl w:ilvl="0" w:tplc="F7062A9E">
      <w:numFmt w:val="bullet"/>
      <w:lvlText w:val=""/>
      <w:lvlJc w:val="left"/>
      <w:pPr>
        <w:ind w:left="119" w:hanging="708"/>
      </w:pPr>
      <w:rPr>
        <w:rFonts w:hint="default"/>
        <w:w w:val="100"/>
        <w:lang w:val="ru-RU" w:eastAsia="en-US" w:bidi="ar-SA"/>
      </w:rPr>
    </w:lvl>
    <w:lvl w:ilvl="1" w:tplc="70CE2CAE">
      <w:numFmt w:val="bullet"/>
      <w:lvlText w:val="•"/>
      <w:lvlJc w:val="left"/>
      <w:pPr>
        <w:ind w:left="1101" w:hanging="708"/>
      </w:pPr>
      <w:rPr>
        <w:rFonts w:hint="default"/>
        <w:lang w:val="ru-RU" w:eastAsia="en-US" w:bidi="ar-SA"/>
      </w:rPr>
    </w:lvl>
    <w:lvl w:ilvl="2" w:tplc="8B244DFA">
      <w:numFmt w:val="bullet"/>
      <w:lvlText w:val="•"/>
      <w:lvlJc w:val="left"/>
      <w:pPr>
        <w:ind w:left="2082" w:hanging="708"/>
      </w:pPr>
      <w:rPr>
        <w:rFonts w:hint="default"/>
        <w:lang w:val="ru-RU" w:eastAsia="en-US" w:bidi="ar-SA"/>
      </w:rPr>
    </w:lvl>
    <w:lvl w:ilvl="3" w:tplc="DF905ABC">
      <w:numFmt w:val="bullet"/>
      <w:lvlText w:val="•"/>
      <w:lvlJc w:val="left"/>
      <w:pPr>
        <w:ind w:left="3063" w:hanging="708"/>
      </w:pPr>
      <w:rPr>
        <w:rFonts w:hint="default"/>
        <w:lang w:val="ru-RU" w:eastAsia="en-US" w:bidi="ar-SA"/>
      </w:rPr>
    </w:lvl>
    <w:lvl w:ilvl="4" w:tplc="64349B18">
      <w:numFmt w:val="bullet"/>
      <w:lvlText w:val="•"/>
      <w:lvlJc w:val="left"/>
      <w:pPr>
        <w:ind w:left="4044" w:hanging="708"/>
      </w:pPr>
      <w:rPr>
        <w:rFonts w:hint="default"/>
        <w:lang w:val="ru-RU" w:eastAsia="en-US" w:bidi="ar-SA"/>
      </w:rPr>
    </w:lvl>
    <w:lvl w:ilvl="5" w:tplc="90685992">
      <w:numFmt w:val="bullet"/>
      <w:lvlText w:val="•"/>
      <w:lvlJc w:val="left"/>
      <w:pPr>
        <w:ind w:left="5025" w:hanging="708"/>
      </w:pPr>
      <w:rPr>
        <w:rFonts w:hint="default"/>
        <w:lang w:val="ru-RU" w:eastAsia="en-US" w:bidi="ar-SA"/>
      </w:rPr>
    </w:lvl>
    <w:lvl w:ilvl="6" w:tplc="D0004ED6">
      <w:numFmt w:val="bullet"/>
      <w:lvlText w:val="•"/>
      <w:lvlJc w:val="left"/>
      <w:pPr>
        <w:ind w:left="6006" w:hanging="708"/>
      </w:pPr>
      <w:rPr>
        <w:rFonts w:hint="default"/>
        <w:lang w:val="ru-RU" w:eastAsia="en-US" w:bidi="ar-SA"/>
      </w:rPr>
    </w:lvl>
    <w:lvl w:ilvl="7" w:tplc="E02EE454"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 w:tplc="1884029C">
      <w:numFmt w:val="bullet"/>
      <w:lvlText w:val="•"/>
      <w:lvlJc w:val="left"/>
      <w:pPr>
        <w:ind w:left="7968" w:hanging="708"/>
      </w:pPr>
      <w:rPr>
        <w:rFonts w:hint="default"/>
        <w:lang w:val="ru-RU" w:eastAsia="en-US" w:bidi="ar-SA"/>
      </w:rPr>
    </w:lvl>
  </w:abstractNum>
  <w:abstractNum w:abstractNumId="81">
    <w:nsid w:val="6D313566"/>
    <w:multiLevelType w:val="hybridMultilevel"/>
    <w:tmpl w:val="92B4802E"/>
    <w:lvl w:ilvl="0" w:tplc="E8743B32">
      <w:start w:val="1"/>
      <w:numFmt w:val="decimal"/>
      <w:lvlText w:val="%1)"/>
      <w:lvlJc w:val="left"/>
      <w:pPr>
        <w:ind w:left="8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6A6EB4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76E81F16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D2860256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4" w:tplc="0628AC76">
      <w:numFmt w:val="bullet"/>
      <w:lvlText w:val="•"/>
      <w:lvlJc w:val="left"/>
      <w:pPr>
        <w:ind w:left="5126" w:hanging="305"/>
      </w:pPr>
      <w:rPr>
        <w:rFonts w:hint="default"/>
        <w:lang w:val="ru-RU" w:eastAsia="en-US" w:bidi="ar-SA"/>
      </w:rPr>
    </w:lvl>
    <w:lvl w:ilvl="5" w:tplc="C6E02F0A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D97619D2">
      <w:numFmt w:val="bullet"/>
      <w:lvlText w:val="•"/>
      <w:lvlJc w:val="left"/>
      <w:pPr>
        <w:ind w:left="7279" w:hanging="305"/>
      </w:pPr>
      <w:rPr>
        <w:rFonts w:hint="default"/>
        <w:lang w:val="ru-RU" w:eastAsia="en-US" w:bidi="ar-SA"/>
      </w:rPr>
    </w:lvl>
    <w:lvl w:ilvl="7" w:tplc="D4B245AE">
      <w:numFmt w:val="bullet"/>
      <w:lvlText w:val="•"/>
      <w:lvlJc w:val="left"/>
      <w:pPr>
        <w:ind w:left="8356" w:hanging="305"/>
      </w:pPr>
      <w:rPr>
        <w:rFonts w:hint="default"/>
        <w:lang w:val="ru-RU" w:eastAsia="en-US" w:bidi="ar-SA"/>
      </w:rPr>
    </w:lvl>
    <w:lvl w:ilvl="8" w:tplc="B262D3F0">
      <w:numFmt w:val="bullet"/>
      <w:lvlText w:val="•"/>
      <w:lvlJc w:val="left"/>
      <w:pPr>
        <w:ind w:left="9433" w:hanging="305"/>
      </w:pPr>
      <w:rPr>
        <w:rFonts w:hint="default"/>
        <w:lang w:val="ru-RU" w:eastAsia="en-US" w:bidi="ar-SA"/>
      </w:rPr>
    </w:lvl>
  </w:abstractNum>
  <w:abstractNum w:abstractNumId="82">
    <w:nsid w:val="6E417350"/>
    <w:multiLevelType w:val="hybridMultilevel"/>
    <w:tmpl w:val="29700380"/>
    <w:lvl w:ilvl="0" w:tplc="80AA8A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07AF4">
      <w:numFmt w:val="bullet"/>
      <w:lvlText w:val="•"/>
      <w:lvlJc w:val="left"/>
      <w:pPr>
        <w:ind w:left="273" w:hanging="140"/>
      </w:pPr>
      <w:rPr>
        <w:rFonts w:hint="default"/>
        <w:lang w:val="ru-RU" w:eastAsia="en-US" w:bidi="ar-SA"/>
      </w:rPr>
    </w:lvl>
    <w:lvl w:ilvl="2" w:tplc="56102504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3" w:tplc="80B2B376">
      <w:numFmt w:val="bullet"/>
      <w:lvlText w:val="•"/>
      <w:lvlJc w:val="left"/>
      <w:pPr>
        <w:ind w:left="620" w:hanging="140"/>
      </w:pPr>
      <w:rPr>
        <w:rFonts w:hint="default"/>
        <w:lang w:val="ru-RU" w:eastAsia="en-US" w:bidi="ar-SA"/>
      </w:rPr>
    </w:lvl>
    <w:lvl w:ilvl="4" w:tplc="55867CEC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5" w:tplc="CEFEA1D4">
      <w:numFmt w:val="bullet"/>
      <w:lvlText w:val="•"/>
      <w:lvlJc w:val="left"/>
      <w:pPr>
        <w:ind w:left="967" w:hanging="140"/>
      </w:pPr>
      <w:rPr>
        <w:rFonts w:hint="default"/>
        <w:lang w:val="ru-RU" w:eastAsia="en-US" w:bidi="ar-SA"/>
      </w:rPr>
    </w:lvl>
    <w:lvl w:ilvl="6" w:tplc="C50E577C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7" w:tplc="926E3272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8" w:tplc="C2DC1A66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</w:abstractNum>
  <w:abstractNum w:abstractNumId="83">
    <w:nsid w:val="71C30556"/>
    <w:multiLevelType w:val="hybridMultilevel"/>
    <w:tmpl w:val="4364C382"/>
    <w:lvl w:ilvl="0" w:tplc="D0443F54">
      <w:start w:val="1"/>
      <w:numFmt w:val="decimal"/>
      <w:lvlText w:val="%1."/>
      <w:lvlJc w:val="left"/>
      <w:pPr>
        <w:ind w:left="4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0D29BA6">
      <w:numFmt w:val="none"/>
      <w:lvlText w:val=""/>
      <w:lvlJc w:val="left"/>
      <w:pPr>
        <w:tabs>
          <w:tab w:val="num" w:pos="360"/>
        </w:tabs>
      </w:pPr>
    </w:lvl>
    <w:lvl w:ilvl="2" w:tplc="D7D4A190">
      <w:numFmt w:val="bullet"/>
      <w:lvlText w:val="•"/>
      <w:lvlJc w:val="left"/>
      <w:pPr>
        <w:ind w:left="1220" w:hanging="492"/>
      </w:pPr>
      <w:rPr>
        <w:rFonts w:hint="default"/>
        <w:lang w:val="ru-RU" w:eastAsia="en-US" w:bidi="ar-SA"/>
      </w:rPr>
    </w:lvl>
    <w:lvl w:ilvl="3" w:tplc="BE3468DC">
      <w:numFmt w:val="bullet"/>
      <w:lvlText w:val="•"/>
      <w:lvlJc w:val="left"/>
      <w:pPr>
        <w:ind w:left="2308" w:hanging="492"/>
      </w:pPr>
      <w:rPr>
        <w:rFonts w:hint="default"/>
        <w:lang w:val="ru-RU" w:eastAsia="en-US" w:bidi="ar-SA"/>
      </w:rPr>
    </w:lvl>
    <w:lvl w:ilvl="4" w:tplc="4E6E6490">
      <w:numFmt w:val="bullet"/>
      <w:lvlText w:val="•"/>
      <w:lvlJc w:val="left"/>
      <w:pPr>
        <w:ind w:left="3397" w:hanging="492"/>
      </w:pPr>
      <w:rPr>
        <w:rFonts w:hint="default"/>
        <w:lang w:val="ru-RU" w:eastAsia="en-US" w:bidi="ar-SA"/>
      </w:rPr>
    </w:lvl>
    <w:lvl w:ilvl="5" w:tplc="3E8E4EE2">
      <w:numFmt w:val="bullet"/>
      <w:lvlText w:val="•"/>
      <w:lvlJc w:val="left"/>
      <w:pPr>
        <w:ind w:left="4486" w:hanging="492"/>
      </w:pPr>
      <w:rPr>
        <w:rFonts w:hint="default"/>
        <w:lang w:val="ru-RU" w:eastAsia="en-US" w:bidi="ar-SA"/>
      </w:rPr>
    </w:lvl>
    <w:lvl w:ilvl="6" w:tplc="C4743F84">
      <w:numFmt w:val="bullet"/>
      <w:lvlText w:val="•"/>
      <w:lvlJc w:val="left"/>
      <w:pPr>
        <w:ind w:left="5575" w:hanging="492"/>
      </w:pPr>
      <w:rPr>
        <w:rFonts w:hint="default"/>
        <w:lang w:val="ru-RU" w:eastAsia="en-US" w:bidi="ar-SA"/>
      </w:rPr>
    </w:lvl>
    <w:lvl w:ilvl="7" w:tplc="33468D2E">
      <w:numFmt w:val="bullet"/>
      <w:lvlText w:val="•"/>
      <w:lvlJc w:val="left"/>
      <w:pPr>
        <w:ind w:left="6664" w:hanging="492"/>
      </w:pPr>
      <w:rPr>
        <w:rFonts w:hint="default"/>
        <w:lang w:val="ru-RU" w:eastAsia="en-US" w:bidi="ar-SA"/>
      </w:rPr>
    </w:lvl>
    <w:lvl w:ilvl="8" w:tplc="973C5538">
      <w:numFmt w:val="bullet"/>
      <w:lvlText w:val="•"/>
      <w:lvlJc w:val="left"/>
      <w:pPr>
        <w:ind w:left="7753" w:hanging="492"/>
      </w:pPr>
      <w:rPr>
        <w:rFonts w:hint="default"/>
        <w:lang w:val="ru-RU" w:eastAsia="en-US" w:bidi="ar-SA"/>
      </w:rPr>
    </w:lvl>
  </w:abstractNum>
  <w:abstractNum w:abstractNumId="84">
    <w:nsid w:val="71ED4E4C"/>
    <w:multiLevelType w:val="hybridMultilevel"/>
    <w:tmpl w:val="E1647B82"/>
    <w:lvl w:ilvl="0" w:tplc="AC86345A">
      <w:numFmt w:val="bullet"/>
      <w:lvlText w:val="-"/>
      <w:lvlJc w:val="left"/>
      <w:pPr>
        <w:ind w:left="609" w:hanging="183"/>
      </w:pPr>
      <w:rPr>
        <w:rFonts w:hint="default"/>
        <w:w w:val="100"/>
        <w:lang w:val="ru-RU" w:eastAsia="en-US" w:bidi="ar-SA"/>
      </w:rPr>
    </w:lvl>
    <w:lvl w:ilvl="1" w:tplc="E4B69552">
      <w:numFmt w:val="bullet"/>
      <w:lvlText w:val="-"/>
      <w:lvlJc w:val="left"/>
      <w:pPr>
        <w:ind w:left="8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A4E546E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83329D58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  <w:lvl w:ilvl="4" w:tplc="E3421C7E">
      <w:numFmt w:val="bullet"/>
      <w:lvlText w:val="•"/>
      <w:lvlJc w:val="left"/>
      <w:pPr>
        <w:ind w:left="5126" w:hanging="164"/>
      </w:pPr>
      <w:rPr>
        <w:rFonts w:hint="default"/>
        <w:lang w:val="ru-RU" w:eastAsia="en-US" w:bidi="ar-SA"/>
      </w:rPr>
    </w:lvl>
    <w:lvl w:ilvl="5" w:tplc="7B70EF1A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7D9C3560">
      <w:numFmt w:val="bullet"/>
      <w:lvlText w:val="•"/>
      <w:lvlJc w:val="left"/>
      <w:pPr>
        <w:ind w:left="7279" w:hanging="164"/>
      </w:pPr>
      <w:rPr>
        <w:rFonts w:hint="default"/>
        <w:lang w:val="ru-RU" w:eastAsia="en-US" w:bidi="ar-SA"/>
      </w:rPr>
    </w:lvl>
    <w:lvl w:ilvl="7" w:tplc="12104FE6">
      <w:numFmt w:val="bullet"/>
      <w:lvlText w:val="•"/>
      <w:lvlJc w:val="left"/>
      <w:pPr>
        <w:ind w:left="8356" w:hanging="164"/>
      </w:pPr>
      <w:rPr>
        <w:rFonts w:hint="default"/>
        <w:lang w:val="ru-RU" w:eastAsia="en-US" w:bidi="ar-SA"/>
      </w:rPr>
    </w:lvl>
    <w:lvl w:ilvl="8" w:tplc="9072EB36">
      <w:numFmt w:val="bullet"/>
      <w:lvlText w:val="•"/>
      <w:lvlJc w:val="left"/>
      <w:pPr>
        <w:ind w:left="9433" w:hanging="164"/>
      </w:pPr>
      <w:rPr>
        <w:rFonts w:hint="default"/>
        <w:lang w:val="ru-RU" w:eastAsia="en-US" w:bidi="ar-SA"/>
      </w:rPr>
    </w:lvl>
  </w:abstractNum>
  <w:abstractNum w:abstractNumId="85">
    <w:nsid w:val="71FA5A85"/>
    <w:multiLevelType w:val="hybridMultilevel"/>
    <w:tmpl w:val="D8106856"/>
    <w:lvl w:ilvl="0" w:tplc="1BF6FA94">
      <w:numFmt w:val="bullet"/>
      <w:lvlText w:val="-"/>
      <w:lvlJc w:val="left"/>
      <w:pPr>
        <w:ind w:left="8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BCD9B2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 w:tplc="FB2AFFC4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AE707CD8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  <w:lvl w:ilvl="4" w:tplc="D792A6CC">
      <w:numFmt w:val="bullet"/>
      <w:lvlText w:val="•"/>
      <w:lvlJc w:val="left"/>
      <w:pPr>
        <w:ind w:left="5126" w:hanging="164"/>
      </w:pPr>
      <w:rPr>
        <w:rFonts w:hint="default"/>
        <w:lang w:val="ru-RU" w:eastAsia="en-US" w:bidi="ar-SA"/>
      </w:rPr>
    </w:lvl>
    <w:lvl w:ilvl="5" w:tplc="91749426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1FE02384">
      <w:numFmt w:val="bullet"/>
      <w:lvlText w:val="•"/>
      <w:lvlJc w:val="left"/>
      <w:pPr>
        <w:ind w:left="7279" w:hanging="164"/>
      </w:pPr>
      <w:rPr>
        <w:rFonts w:hint="default"/>
        <w:lang w:val="ru-RU" w:eastAsia="en-US" w:bidi="ar-SA"/>
      </w:rPr>
    </w:lvl>
    <w:lvl w:ilvl="7" w:tplc="D1D2239E">
      <w:numFmt w:val="bullet"/>
      <w:lvlText w:val="•"/>
      <w:lvlJc w:val="left"/>
      <w:pPr>
        <w:ind w:left="8356" w:hanging="164"/>
      </w:pPr>
      <w:rPr>
        <w:rFonts w:hint="default"/>
        <w:lang w:val="ru-RU" w:eastAsia="en-US" w:bidi="ar-SA"/>
      </w:rPr>
    </w:lvl>
    <w:lvl w:ilvl="8" w:tplc="A894DE3A">
      <w:numFmt w:val="bullet"/>
      <w:lvlText w:val="•"/>
      <w:lvlJc w:val="left"/>
      <w:pPr>
        <w:ind w:left="9433" w:hanging="164"/>
      </w:pPr>
      <w:rPr>
        <w:rFonts w:hint="default"/>
        <w:lang w:val="ru-RU" w:eastAsia="en-US" w:bidi="ar-SA"/>
      </w:rPr>
    </w:lvl>
  </w:abstractNum>
  <w:abstractNum w:abstractNumId="86">
    <w:nsid w:val="72241234"/>
    <w:multiLevelType w:val="hybridMultilevel"/>
    <w:tmpl w:val="122CA47C"/>
    <w:lvl w:ilvl="0" w:tplc="91F6ED76">
      <w:start w:val="89"/>
      <w:numFmt w:val="decimal"/>
      <w:lvlText w:val="%1."/>
      <w:lvlJc w:val="left"/>
      <w:pPr>
        <w:ind w:left="1234" w:hanging="42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F48C118">
      <w:numFmt w:val="bullet"/>
      <w:lvlText w:val="•"/>
      <w:lvlJc w:val="left"/>
      <w:pPr>
        <w:ind w:left="2274" w:hanging="422"/>
      </w:pPr>
      <w:rPr>
        <w:rFonts w:hint="default"/>
        <w:lang w:val="ru-RU" w:eastAsia="en-US" w:bidi="ar-SA"/>
      </w:rPr>
    </w:lvl>
    <w:lvl w:ilvl="2" w:tplc="29AC045C">
      <w:numFmt w:val="bullet"/>
      <w:lvlText w:val="•"/>
      <w:lvlJc w:val="left"/>
      <w:pPr>
        <w:ind w:left="3309" w:hanging="422"/>
      </w:pPr>
      <w:rPr>
        <w:rFonts w:hint="default"/>
        <w:lang w:val="ru-RU" w:eastAsia="en-US" w:bidi="ar-SA"/>
      </w:rPr>
    </w:lvl>
    <w:lvl w:ilvl="3" w:tplc="AD1A7414">
      <w:numFmt w:val="bullet"/>
      <w:lvlText w:val="•"/>
      <w:lvlJc w:val="left"/>
      <w:pPr>
        <w:ind w:left="4343" w:hanging="422"/>
      </w:pPr>
      <w:rPr>
        <w:rFonts w:hint="default"/>
        <w:lang w:val="ru-RU" w:eastAsia="en-US" w:bidi="ar-SA"/>
      </w:rPr>
    </w:lvl>
    <w:lvl w:ilvl="4" w:tplc="824ADE04">
      <w:numFmt w:val="bullet"/>
      <w:lvlText w:val="•"/>
      <w:lvlJc w:val="left"/>
      <w:pPr>
        <w:ind w:left="5378" w:hanging="422"/>
      </w:pPr>
      <w:rPr>
        <w:rFonts w:hint="default"/>
        <w:lang w:val="ru-RU" w:eastAsia="en-US" w:bidi="ar-SA"/>
      </w:rPr>
    </w:lvl>
    <w:lvl w:ilvl="5" w:tplc="F37A3DA8">
      <w:numFmt w:val="bullet"/>
      <w:lvlText w:val="•"/>
      <w:lvlJc w:val="left"/>
      <w:pPr>
        <w:ind w:left="6413" w:hanging="422"/>
      </w:pPr>
      <w:rPr>
        <w:rFonts w:hint="default"/>
        <w:lang w:val="ru-RU" w:eastAsia="en-US" w:bidi="ar-SA"/>
      </w:rPr>
    </w:lvl>
    <w:lvl w:ilvl="6" w:tplc="CAB88230">
      <w:numFmt w:val="bullet"/>
      <w:lvlText w:val="•"/>
      <w:lvlJc w:val="left"/>
      <w:pPr>
        <w:ind w:left="7447" w:hanging="422"/>
      </w:pPr>
      <w:rPr>
        <w:rFonts w:hint="default"/>
        <w:lang w:val="ru-RU" w:eastAsia="en-US" w:bidi="ar-SA"/>
      </w:rPr>
    </w:lvl>
    <w:lvl w:ilvl="7" w:tplc="FDBA6FC6">
      <w:numFmt w:val="bullet"/>
      <w:lvlText w:val="•"/>
      <w:lvlJc w:val="left"/>
      <w:pPr>
        <w:ind w:left="8482" w:hanging="422"/>
      </w:pPr>
      <w:rPr>
        <w:rFonts w:hint="default"/>
        <w:lang w:val="ru-RU" w:eastAsia="en-US" w:bidi="ar-SA"/>
      </w:rPr>
    </w:lvl>
    <w:lvl w:ilvl="8" w:tplc="610CA062">
      <w:numFmt w:val="bullet"/>
      <w:lvlText w:val="•"/>
      <w:lvlJc w:val="left"/>
      <w:pPr>
        <w:ind w:left="9517" w:hanging="422"/>
      </w:pPr>
      <w:rPr>
        <w:rFonts w:hint="default"/>
        <w:lang w:val="ru-RU" w:eastAsia="en-US" w:bidi="ar-SA"/>
      </w:rPr>
    </w:lvl>
  </w:abstractNum>
  <w:abstractNum w:abstractNumId="87">
    <w:nsid w:val="741A612C"/>
    <w:multiLevelType w:val="hybridMultilevel"/>
    <w:tmpl w:val="4486490C"/>
    <w:lvl w:ilvl="0" w:tplc="DB6AF738">
      <w:numFmt w:val="bullet"/>
      <w:lvlText w:val="-"/>
      <w:lvlJc w:val="left"/>
      <w:pPr>
        <w:ind w:left="134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A42CC7B2">
      <w:numFmt w:val="bullet"/>
      <w:lvlText w:val="•"/>
      <w:lvlJc w:val="left"/>
      <w:pPr>
        <w:ind w:left="489" w:hanging="94"/>
      </w:pPr>
      <w:rPr>
        <w:rFonts w:hint="default"/>
        <w:lang w:val="ru-RU" w:eastAsia="en-US" w:bidi="ar-SA"/>
      </w:rPr>
    </w:lvl>
    <w:lvl w:ilvl="2" w:tplc="78606206">
      <w:numFmt w:val="bullet"/>
      <w:lvlText w:val="•"/>
      <w:lvlJc w:val="left"/>
      <w:pPr>
        <w:ind w:left="838" w:hanging="94"/>
      </w:pPr>
      <w:rPr>
        <w:rFonts w:hint="default"/>
        <w:lang w:val="ru-RU" w:eastAsia="en-US" w:bidi="ar-SA"/>
      </w:rPr>
    </w:lvl>
    <w:lvl w:ilvl="3" w:tplc="F9BADAFC">
      <w:numFmt w:val="bullet"/>
      <w:lvlText w:val="•"/>
      <w:lvlJc w:val="left"/>
      <w:pPr>
        <w:ind w:left="1188" w:hanging="94"/>
      </w:pPr>
      <w:rPr>
        <w:rFonts w:hint="default"/>
        <w:lang w:val="ru-RU" w:eastAsia="en-US" w:bidi="ar-SA"/>
      </w:rPr>
    </w:lvl>
    <w:lvl w:ilvl="4" w:tplc="AB44D350">
      <w:numFmt w:val="bullet"/>
      <w:lvlText w:val="•"/>
      <w:lvlJc w:val="left"/>
      <w:pPr>
        <w:ind w:left="1537" w:hanging="94"/>
      </w:pPr>
      <w:rPr>
        <w:rFonts w:hint="default"/>
        <w:lang w:val="ru-RU" w:eastAsia="en-US" w:bidi="ar-SA"/>
      </w:rPr>
    </w:lvl>
    <w:lvl w:ilvl="5" w:tplc="5F5810C2">
      <w:numFmt w:val="bullet"/>
      <w:lvlText w:val="•"/>
      <w:lvlJc w:val="left"/>
      <w:pPr>
        <w:ind w:left="1887" w:hanging="94"/>
      </w:pPr>
      <w:rPr>
        <w:rFonts w:hint="default"/>
        <w:lang w:val="ru-RU" w:eastAsia="en-US" w:bidi="ar-SA"/>
      </w:rPr>
    </w:lvl>
    <w:lvl w:ilvl="6" w:tplc="562C2C62">
      <w:numFmt w:val="bullet"/>
      <w:lvlText w:val="•"/>
      <w:lvlJc w:val="left"/>
      <w:pPr>
        <w:ind w:left="2236" w:hanging="94"/>
      </w:pPr>
      <w:rPr>
        <w:rFonts w:hint="default"/>
        <w:lang w:val="ru-RU" w:eastAsia="en-US" w:bidi="ar-SA"/>
      </w:rPr>
    </w:lvl>
    <w:lvl w:ilvl="7" w:tplc="2F82F232">
      <w:numFmt w:val="bullet"/>
      <w:lvlText w:val="•"/>
      <w:lvlJc w:val="left"/>
      <w:pPr>
        <w:ind w:left="2585" w:hanging="94"/>
      </w:pPr>
      <w:rPr>
        <w:rFonts w:hint="default"/>
        <w:lang w:val="ru-RU" w:eastAsia="en-US" w:bidi="ar-SA"/>
      </w:rPr>
    </w:lvl>
    <w:lvl w:ilvl="8" w:tplc="EC68EA92">
      <w:numFmt w:val="bullet"/>
      <w:lvlText w:val="•"/>
      <w:lvlJc w:val="left"/>
      <w:pPr>
        <w:ind w:left="2935" w:hanging="94"/>
      </w:pPr>
      <w:rPr>
        <w:rFonts w:hint="default"/>
        <w:lang w:val="ru-RU" w:eastAsia="en-US" w:bidi="ar-SA"/>
      </w:rPr>
    </w:lvl>
  </w:abstractNum>
  <w:abstractNum w:abstractNumId="88">
    <w:nsid w:val="75F46BE7"/>
    <w:multiLevelType w:val="hybridMultilevel"/>
    <w:tmpl w:val="76AAEB20"/>
    <w:lvl w:ilvl="0" w:tplc="ED103CFE">
      <w:start w:val="115"/>
      <w:numFmt w:val="decimal"/>
      <w:lvlText w:val="%1."/>
      <w:lvlJc w:val="left"/>
      <w:pPr>
        <w:ind w:left="812" w:hanging="493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2EFA8FAA">
      <w:numFmt w:val="bullet"/>
      <w:lvlText w:val="•"/>
      <w:lvlJc w:val="left"/>
      <w:pPr>
        <w:ind w:left="1896" w:hanging="493"/>
      </w:pPr>
      <w:rPr>
        <w:rFonts w:hint="default"/>
        <w:lang w:val="ru-RU" w:eastAsia="en-US" w:bidi="ar-SA"/>
      </w:rPr>
    </w:lvl>
    <w:lvl w:ilvl="2" w:tplc="01CA17F0">
      <w:numFmt w:val="bullet"/>
      <w:lvlText w:val="•"/>
      <w:lvlJc w:val="left"/>
      <w:pPr>
        <w:ind w:left="2973" w:hanging="493"/>
      </w:pPr>
      <w:rPr>
        <w:rFonts w:hint="default"/>
        <w:lang w:val="ru-RU" w:eastAsia="en-US" w:bidi="ar-SA"/>
      </w:rPr>
    </w:lvl>
    <w:lvl w:ilvl="3" w:tplc="CABE810C">
      <w:numFmt w:val="bullet"/>
      <w:lvlText w:val="•"/>
      <w:lvlJc w:val="left"/>
      <w:pPr>
        <w:ind w:left="4049" w:hanging="493"/>
      </w:pPr>
      <w:rPr>
        <w:rFonts w:hint="default"/>
        <w:lang w:val="ru-RU" w:eastAsia="en-US" w:bidi="ar-SA"/>
      </w:rPr>
    </w:lvl>
    <w:lvl w:ilvl="4" w:tplc="1EAABDB6">
      <w:numFmt w:val="bullet"/>
      <w:lvlText w:val="•"/>
      <w:lvlJc w:val="left"/>
      <w:pPr>
        <w:ind w:left="5126" w:hanging="493"/>
      </w:pPr>
      <w:rPr>
        <w:rFonts w:hint="default"/>
        <w:lang w:val="ru-RU" w:eastAsia="en-US" w:bidi="ar-SA"/>
      </w:rPr>
    </w:lvl>
    <w:lvl w:ilvl="5" w:tplc="61C4F4B8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 w:tplc="E00243E0">
      <w:numFmt w:val="bullet"/>
      <w:lvlText w:val="•"/>
      <w:lvlJc w:val="left"/>
      <w:pPr>
        <w:ind w:left="7279" w:hanging="493"/>
      </w:pPr>
      <w:rPr>
        <w:rFonts w:hint="default"/>
        <w:lang w:val="ru-RU" w:eastAsia="en-US" w:bidi="ar-SA"/>
      </w:rPr>
    </w:lvl>
    <w:lvl w:ilvl="7" w:tplc="5F5A763A">
      <w:numFmt w:val="bullet"/>
      <w:lvlText w:val="•"/>
      <w:lvlJc w:val="left"/>
      <w:pPr>
        <w:ind w:left="8356" w:hanging="493"/>
      </w:pPr>
      <w:rPr>
        <w:rFonts w:hint="default"/>
        <w:lang w:val="ru-RU" w:eastAsia="en-US" w:bidi="ar-SA"/>
      </w:rPr>
    </w:lvl>
    <w:lvl w:ilvl="8" w:tplc="11C2ADB2">
      <w:numFmt w:val="bullet"/>
      <w:lvlText w:val="•"/>
      <w:lvlJc w:val="left"/>
      <w:pPr>
        <w:ind w:left="9433" w:hanging="493"/>
      </w:pPr>
      <w:rPr>
        <w:rFonts w:hint="default"/>
        <w:lang w:val="ru-RU" w:eastAsia="en-US" w:bidi="ar-SA"/>
      </w:rPr>
    </w:lvl>
  </w:abstractNum>
  <w:abstractNum w:abstractNumId="89">
    <w:nsid w:val="76586DCE"/>
    <w:multiLevelType w:val="hybridMultilevel"/>
    <w:tmpl w:val="97B8D3C8"/>
    <w:lvl w:ilvl="0" w:tplc="40CC4FFC">
      <w:start w:val="1"/>
      <w:numFmt w:val="decimal"/>
      <w:lvlText w:val="%1."/>
      <w:lvlJc w:val="left"/>
      <w:pPr>
        <w:ind w:left="109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70EA036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C6123E6A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EB1E69FE">
      <w:numFmt w:val="bullet"/>
      <w:lvlText w:val="•"/>
      <w:lvlJc w:val="left"/>
      <w:pPr>
        <w:ind w:left="4245" w:hanging="281"/>
      </w:pPr>
      <w:rPr>
        <w:rFonts w:hint="default"/>
        <w:lang w:val="ru-RU" w:eastAsia="en-US" w:bidi="ar-SA"/>
      </w:rPr>
    </w:lvl>
    <w:lvl w:ilvl="4" w:tplc="A5645578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5" w:tplc="4BECF564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 w:tplc="8D2A2524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7" w:tplc="2D14B254">
      <w:numFmt w:val="bullet"/>
      <w:lvlText w:val="•"/>
      <w:lvlJc w:val="left"/>
      <w:pPr>
        <w:ind w:left="8440" w:hanging="281"/>
      </w:pPr>
      <w:rPr>
        <w:rFonts w:hint="default"/>
        <w:lang w:val="ru-RU" w:eastAsia="en-US" w:bidi="ar-SA"/>
      </w:rPr>
    </w:lvl>
    <w:lvl w:ilvl="8" w:tplc="B11E3EA2">
      <w:numFmt w:val="bullet"/>
      <w:lvlText w:val="•"/>
      <w:lvlJc w:val="left"/>
      <w:pPr>
        <w:ind w:left="9489" w:hanging="281"/>
      </w:pPr>
      <w:rPr>
        <w:rFonts w:hint="default"/>
        <w:lang w:val="ru-RU" w:eastAsia="en-US" w:bidi="ar-SA"/>
      </w:rPr>
    </w:lvl>
  </w:abstractNum>
  <w:abstractNum w:abstractNumId="90">
    <w:nsid w:val="785231CD"/>
    <w:multiLevelType w:val="hybridMultilevel"/>
    <w:tmpl w:val="960A9FA4"/>
    <w:lvl w:ilvl="0" w:tplc="F2E283CA">
      <w:start w:val="1"/>
      <w:numFmt w:val="decimal"/>
      <w:lvlText w:val="%1."/>
      <w:lvlJc w:val="left"/>
      <w:pPr>
        <w:ind w:left="1112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B6C636">
      <w:numFmt w:val="bullet"/>
      <w:lvlText w:val="•"/>
      <w:lvlJc w:val="left"/>
      <w:pPr>
        <w:ind w:left="2166" w:hanging="300"/>
      </w:pPr>
      <w:rPr>
        <w:rFonts w:hint="default"/>
        <w:lang w:val="ru-RU" w:eastAsia="en-US" w:bidi="ar-SA"/>
      </w:rPr>
    </w:lvl>
    <w:lvl w:ilvl="2" w:tplc="B214517A">
      <w:numFmt w:val="bullet"/>
      <w:lvlText w:val="•"/>
      <w:lvlJc w:val="left"/>
      <w:pPr>
        <w:ind w:left="3213" w:hanging="300"/>
      </w:pPr>
      <w:rPr>
        <w:rFonts w:hint="default"/>
        <w:lang w:val="ru-RU" w:eastAsia="en-US" w:bidi="ar-SA"/>
      </w:rPr>
    </w:lvl>
    <w:lvl w:ilvl="3" w:tplc="0F3CE3DA">
      <w:numFmt w:val="bullet"/>
      <w:lvlText w:val="•"/>
      <w:lvlJc w:val="left"/>
      <w:pPr>
        <w:ind w:left="4259" w:hanging="300"/>
      </w:pPr>
      <w:rPr>
        <w:rFonts w:hint="default"/>
        <w:lang w:val="ru-RU" w:eastAsia="en-US" w:bidi="ar-SA"/>
      </w:rPr>
    </w:lvl>
    <w:lvl w:ilvl="4" w:tplc="BA6C35DC">
      <w:numFmt w:val="bullet"/>
      <w:lvlText w:val="•"/>
      <w:lvlJc w:val="left"/>
      <w:pPr>
        <w:ind w:left="5306" w:hanging="300"/>
      </w:pPr>
      <w:rPr>
        <w:rFonts w:hint="default"/>
        <w:lang w:val="ru-RU" w:eastAsia="en-US" w:bidi="ar-SA"/>
      </w:rPr>
    </w:lvl>
    <w:lvl w:ilvl="5" w:tplc="91F6084E">
      <w:numFmt w:val="bullet"/>
      <w:lvlText w:val="•"/>
      <w:lvlJc w:val="left"/>
      <w:pPr>
        <w:ind w:left="6353" w:hanging="300"/>
      </w:pPr>
      <w:rPr>
        <w:rFonts w:hint="default"/>
        <w:lang w:val="ru-RU" w:eastAsia="en-US" w:bidi="ar-SA"/>
      </w:rPr>
    </w:lvl>
    <w:lvl w:ilvl="6" w:tplc="DF5ED20C">
      <w:numFmt w:val="bullet"/>
      <w:lvlText w:val="•"/>
      <w:lvlJc w:val="left"/>
      <w:pPr>
        <w:ind w:left="7399" w:hanging="300"/>
      </w:pPr>
      <w:rPr>
        <w:rFonts w:hint="default"/>
        <w:lang w:val="ru-RU" w:eastAsia="en-US" w:bidi="ar-SA"/>
      </w:rPr>
    </w:lvl>
    <w:lvl w:ilvl="7" w:tplc="9E0EFB4E">
      <w:numFmt w:val="bullet"/>
      <w:lvlText w:val="•"/>
      <w:lvlJc w:val="left"/>
      <w:pPr>
        <w:ind w:left="8446" w:hanging="300"/>
      </w:pPr>
      <w:rPr>
        <w:rFonts w:hint="default"/>
        <w:lang w:val="ru-RU" w:eastAsia="en-US" w:bidi="ar-SA"/>
      </w:rPr>
    </w:lvl>
    <w:lvl w:ilvl="8" w:tplc="616AA014">
      <w:numFmt w:val="bullet"/>
      <w:lvlText w:val="•"/>
      <w:lvlJc w:val="left"/>
      <w:pPr>
        <w:ind w:left="9493" w:hanging="300"/>
      </w:pPr>
      <w:rPr>
        <w:rFonts w:hint="default"/>
        <w:lang w:val="ru-RU" w:eastAsia="en-US" w:bidi="ar-SA"/>
      </w:rPr>
    </w:lvl>
  </w:abstractNum>
  <w:abstractNum w:abstractNumId="91">
    <w:nsid w:val="7C96629F"/>
    <w:multiLevelType w:val="hybridMultilevel"/>
    <w:tmpl w:val="7A1CEE7E"/>
    <w:lvl w:ilvl="0" w:tplc="D8CED99C">
      <w:start w:val="1"/>
      <w:numFmt w:val="decimal"/>
      <w:lvlText w:val="%1"/>
      <w:lvlJc w:val="left"/>
      <w:pPr>
        <w:ind w:left="-17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D68B64">
      <w:numFmt w:val="bullet"/>
      <w:lvlText w:val="•"/>
      <w:lvlJc w:val="left"/>
      <w:pPr>
        <w:ind w:left="877" w:hanging="212"/>
      </w:pPr>
      <w:rPr>
        <w:rFonts w:hint="default"/>
        <w:lang w:val="ru-RU" w:eastAsia="en-US" w:bidi="ar-SA"/>
      </w:rPr>
    </w:lvl>
    <w:lvl w:ilvl="2" w:tplc="DCD0BD60">
      <w:numFmt w:val="bullet"/>
      <w:lvlText w:val="•"/>
      <w:lvlJc w:val="left"/>
      <w:pPr>
        <w:ind w:left="1934" w:hanging="212"/>
      </w:pPr>
      <w:rPr>
        <w:rFonts w:hint="default"/>
        <w:lang w:val="ru-RU" w:eastAsia="en-US" w:bidi="ar-SA"/>
      </w:rPr>
    </w:lvl>
    <w:lvl w:ilvl="3" w:tplc="AD345254">
      <w:numFmt w:val="bullet"/>
      <w:lvlText w:val="•"/>
      <w:lvlJc w:val="left"/>
      <w:pPr>
        <w:ind w:left="2990" w:hanging="212"/>
      </w:pPr>
      <w:rPr>
        <w:rFonts w:hint="default"/>
        <w:lang w:val="ru-RU" w:eastAsia="en-US" w:bidi="ar-SA"/>
      </w:rPr>
    </w:lvl>
    <w:lvl w:ilvl="4" w:tplc="EC8A03E6">
      <w:numFmt w:val="bullet"/>
      <w:lvlText w:val="•"/>
      <w:lvlJc w:val="left"/>
      <w:pPr>
        <w:ind w:left="4047" w:hanging="212"/>
      </w:pPr>
      <w:rPr>
        <w:rFonts w:hint="default"/>
        <w:lang w:val="ru-RU" w:eastAsia="en-US" w:bidi="ar-SA"/>
      </w:rPr>
    </w:lvl>
    <w:lvl w:ilvl="5" w:tplc="CE30C3E0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6" w:tplc="E1B8EBA2">
      <w:numFmt w:val="bullet"/>
      <w:lvlText w:val="•"/>
      <w:lvlJc w:val="left"/>
      <w:pPr>
        <w:ind w:left="6160" w:hanging="212"/>
      </w:pPr>
      <w:rPr>
        <w:rFonts w:hint="default"/>
        <w:lang w:val="ru-RU" w:eastAsia="en-US" w:bidi="ar-SA"/>
      </w:rPr>
    </w:lvl>
    <w:lvl w:ilvl="7" w:tplc="2D2A1274">
      <w:numFmt w:val="bullet"/>
      <w:lvlText w:val="•"/>
      <w:lvlJc w:val="left"/>
      <w:pPr>
        <w:ind w:left="7217" w:hanging="212"/>
      </w:pPr>
      <w:rPr>
        <w:rFonts w:hint="default"/>
        <w:lang w:val="ru-RU" w:eastAsia="en-US" w:bidi="ar-SA"/>
      </w:rPr>
    </w:lvl>
    <w:lvl w:ilvl="8" w:tplc="5292FE3C">
      <w:numFmt w:val="bullet"/>
      <w:lvlText w:val="•"/>
      <w:lvlJc w:val="left"/>
      <w:pPr>
        <w:ind w:left="8274" w:hanging="212"/>
      </w:pPr>
      <w:rPr>
        <w:rFonts w:hint="default"/>
        <w:lang w:val="ru-RU" w:eastAsia="en-US" w:bidi="ar-SA"/>
      </w:rPr>
    </w:lvl>
  </w:abstractNum>
  <w:abstractNum w:abstractNumId="92">
    <w:nsid w:val="7D1030FC"/>
    <w:multiLevelType w:val="hybridMultilevel"/>
    <w:tmpl w:val="06122E34"/>
    <w:lvl w:ilvl="0" w:tplc="09346F28">
      <w:start w:val="1"/>
      <w:numFmt w:val="decimal"/>
      <w:lvlText w:val="%1)"/>
      <w:lvlJc w:val="left"/>
      <w:pPr>
        <w:ind w:left="11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CEDD66">
      <w:numFmt w:val="bullet"/>
      <w:lvlText w:val="•"/>
      <w:lvlJc w:val="left"/>
      <w:pPr>
        <w:ind w:left="2166" w:hanging="305"/>
      </w:pPr>
      <w:rPr>
        <w:rFonts w:hint="default"/>
        <w:lang w:val="ru-RU" w:eastAsia="en-US" w:bidi="ar-SA"/>
      </w:rPr>
    </w:lvl>
    <w:lvl w:ilvl="2" w:tplc="4F085C14">
      <w:numFmt w:val="bullet"/>
      <w:lvlText w:val="•"/>
      <w:lvlJc w:val="left"/>
      <w:pPr>
        <w:ind w:left="3213" w:hanging="305"/>
      </w:pPr>
      <w:rPr>
        <w:rFonts w:hint="default"/>
        <w:lang w:val="ru-RU" w:eastAsia="en-US" w:bidi="ar-SA"/>
      </w:rPr>
    </w:lvl>
    <w:lvl w:ilvl="3" w:tplc="D8223902">
      <w:numFmt w:val="bullet"/>
      <w:lvlText w:val="•"/>
      <w:lvlJc w:val="left"/>
      <w:pPr>
        <w:ind w:left="4259" w:hanging="305"/>
      </w:pPr>
      <w:rPr>
        <w:rFonts w:hint="default"/>
        <w:lang w:val="ru-RU" w:eastAsia="en-US" w:bidi="ar-SA"/>
      </w:rPr>
    </w:lvl>
    <w:lvl w:ilvl="4" w:tplc="59188B08">
      <w:numFmt w:val="bullet"/>
      <w:lvlText w:val="•"/>
      <w:lvlJc w:val="left"/>
      <w:pPr>
        <w:ind w:left="5306" w:hanging="305"/>
      </w:pPr>
      <w:rPr>
        <w:rFonts w:hint="default"/>
        <w:lang w:val="ru-RU" w:eastAsia="en-US" w:bidi="ar-SA"/>
      </w:rPr>
    </w:lvl>
    <w:lvl w:ilvl="5" w:tplc="482085E6">
      <w:numFmt w:val="bullet"/>
      <w:lvlText w:val="•"/>
      <w:lvlJc w:val="left"/>
      <w:pPr>
        <w:ind w:left="6353" w:hanging="305"/>
      </w:pPr>
      <w:rPr>
        <w:rFonts w:hint="default"/>
        <w:lang w:val="ru-RU" w:eastAsia="en-US" w:bidi="ar-SA"/>
      </w:rPr>
    </w:lvl>
    <w:lvl w:ilvl="6" w:tplc="2E249472">
      <w:numFmt w:val="bullet"/>
      <w:lvlText w:val="•"/>
      <w:lvlJc w:val="left"/>
      <w:pPr>
        <w:ind w:left="7399" w:hanging="305"/>
      </w:pPr>
      <w:rPr>
        <w:rFonts w:hint="default"/>
        <w:lang w:val="ru-RU" w:eastAsia="en-US" w:bidi="ar-SA"/>
      </w:rPr>
    </w:lvl>
    <w:lvl w:ilvl="7" w:tplc="6F6AB928">
      <w:numFmt w:val="bullet"/>
      <w:lvlText w:val="•"/>
      <w:lvlJc w:val="left"/>
      <w:pPr>
        <w:ind w:left="8446" w:hanging="305"/>
      </w:pPr>
      <w:rPr>
        <w:rFonts w:hint="default"/>
        <w:lang w:val="ru-RU" w:eastAsia="en-US" w:bidi="ar-SA"/>
      </w:rPr>
    </w:lvl>
    <w:lvl w:ilvl="8" w:tplc="A52632A0">
      <w:numFmt w:val="bullet"/>
      <w:lvlText w:val="•"/>
      <w:lvlJc w:val="left"/>
      <w:pPr>
        <w:ind w:left="9493" w:hanging="305"/>
      </w:pPr>
      <w:rPr>
        <w:rFonts w:hint="default"/>
        <w:lang w:val="ru-RU" w:eastAsia="en-US" w:bidi="ar-SA"/>
      </w:rPr>
    </w:lvl>
  </w:abstractNum>
  <w:abstractNum w:abstractNumId="93">
    <w:nsid w:val="7D365810"/>
    <w:multiLevelType w:val="hybridMultilevel"/>
    <w:tmpl w:val="4A8E8FC0"/>
    <w:lvl w:ilvl="0" w:tplc="5F3AAE30">
      <w:start w:val="1"/>
      <w:numFmt w:val="decimal"/>
      <w:lvlText w:val="%1)"/>
      <w:lvlJc w:val="left"/>
      <w:pPr>
        <w:ind w:left="11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866DDC">
      <w:numFmt w:val="bullet"/>
      <w:lvlText w:val="•"/>
      <w:lvlJc w:val="left"/>
      <w:pPr>
        <w:ind w:left="2166" w:hanging="305"/>
      </w:pPr>
      <w:rPr>
        <w:rFonts w:hint="default"/>
        <w:lang w:val="ru-RU" w:eastAsia="en-US" w:bidi="ar-SA"/>
      </w:rPr>
    </w:lvl>
    <w:lvl w:ilvl="2" w:tplc="009832F6">
      <w:numFmt w:val="bullet"/>
      <w:lvlText w:val="•"/>
      <w:lvlJc w:val="left"/>
      <w:pPr>
        <w:ind w:left="3213" w:hanging="305"/>
      </w:pPr>
      <w:rPr>
        <w:rFonts w:hint="default"/>
        <w:lang w:val="ru-RU" w:eastAsia="en-US" w:bidi="ar-SA"/>
      </w:rPr>
    </w:lvl>
    <w:lvl w:ilvl="3" w:tplc="543AA7EE">
      <w:numFmt w:val="bullet"/>
      <w:lvlText w:val="•"/>
      <w:lvlJc w:val="left"/>
      <w:pPr>
        <w:ind w:left="4259" w:hanging="305"/>
      </w:pPr>
      <w:rPr>
        <w:rFonts w:hint="default"/>
        <w:lang w:val="ru-RU" w:eastAsia="en-US" w:bidi="ar-SA"/>
      </w:rPr>
    </w:lvl>
    <w:lvl w:ilvl="4" w:tplc="D6923648">
      <w:numFmt w:val="bullet"/>
      <w:lvlText w:val="•"/>
      <w:lvlJc w:val="left"/>
      <w:pPr>
        <w:ind w:left="5306" w:hanging="305"/>
      </w:pPr>
      <w:rPr>
        <w:rFonts w:hint="default"/>
        <w:lang w:val="ru-RU" w:eastAsia="en-US" w:bidi="ar-SA"/>
      </w:rPr>
    </w:lvl>
    <w:lvl w:ilvl="5" w:tplc="B316F218">
      <w:numFmt w:val="bullet"/>
      <w:lvlText w:val="•"/>
      <w:lvlJc w:val="left"/>
      <w:pPr>
        <w:ind w:left="6353" w:hanging="305"/>
      </w:pPr>
      <w:rPr>
        <w:rFonts w:hint="default"/>
        <w:lang w:val="ru-RU" w:eastAsia="en-US" w:bidi="ar-SA"/>
      </w:rPr>
    </w:lvl>
    <w:lvl w:ilvl="6" w:tplc="2BAE3718">
      <w:numFmt w:val="bullet"/>
      <w:lvlText w:val="•"/>
      <w:lvlJc w:val="left"/>
      <w:pPr>
        <w:ind w:left="7399" w:hanging="305"/>
      </w:pPr>
      <w:rPr>
        <w:rFonts w:hint="default"/>
        <w:lang w:val="ru-RU" w:eastAsia="en-US" w:bidi="ar-SA"/>
      </w:rPr>
    </w:lvl>
    <w:lvl w:ilvl="7" w:tplc="03F4F9FE">
      <w:numFmt w:val="bullet"/>
      <w:lvlText w:val="•"/>
      <w:lvlJc w:val="left"/>
      <w:pPr>
        <w:ind w:left="8446" w:hanging="305"/>
      </w:pPr>
      <w:rPr>
        <w:rFonts w:hint="default"/>
        <w:lang w:val="ru-RU" w:eastAsia="en-US" w:bidi="ar-SA"/>
      </w:rPr>
    </w:lvl>
    <w:lvl w:ilvl="8" w:tplc="2C3C5FD6">
      <w:numFmt w:val="bullet"/>
      <w:lvlText w:val="•"/>
      <w:lvlJc w:val="left"/>
      <w:pPr>
        <w:ind w:left="9493" w:hanging="305"/>
      </w:pPr>
      <w:rPr>
        <w:rFonts w:hint="default"/>
        <w:lang w:val="ru-RU" w:eastAsia="en-US" w:bidi="ar-SA"/>
      </w:rPr>
    </w:lvl>
  </w:abstractNum>
  <w:abstractNum w:abstractNumId="94">
    <w:nsid w:val="7D656523"/>
    <w:multiLevelType w:val="hybridMultilevel"/>
    <w:tmpl w:val="90BAD08E"/>
    <w:lvl w:ilvl="0" w:tplc="598014EE">
      <w:start w:val="1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BA442E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22404406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FD60D41A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84D69F58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90440E44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8DEE4670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CA80144A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  <w:lvl w:ilvl="8" w:tplc="A81A7D54">
      <w:numFmt w:val="bullet"/>
      <w:lvlText w:val="•"/>
      <w:lvlJc w:val="left"/>
      <w:pPr>
        <w:ind w:left="9577" w:hanging="360"/>
      </w:pPr>
      <w:rPr>
        <w:rFonts w:hint="default"/>
        <w:lang w:val="ru-RU" w:eastAsia="en-US" w:bidi="ar-SA"/>
      </w:rPr>
    </w:lvl>
  </w:abstractNum>
  <w:abstractNum w:abstractNumId="95">
    <w:nsid w:val="7DB13D44"/>
    <w:multiLevelType w:val="hybridMultilevel"/>
    <w:tmpl w:val="198EC544"/>
    <w:lvl w:ilvl="0" w:tplc="394EE210">
      <w:start w:val="1"/>
      <w:numFmt w:val="decimal"/>
      <w:lvlText w:val="%1)"/>
      <w:lvlJc w:val="left"/>
      <w:pPr>
        <w:ind w:left="81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0E5664">
      <w:numFmt w:val="bullet"/>
      <w:lvlText w:val="•"/>
      <w:lvlJc w:val="left"/>
      <w:pPr>
        <w:ind w:left="1896" w:hanging="314"/>
      </w:pPr>
      <w:rPr>
        <w:rFonts w:hint="default"/>
        <w:lang w:val="ru-RU" w:eastAsia="en-US" w:bidi="ar-SA"/>
      </w:rPr>
    </w:lvl>
    <w:lvl w:ilvl="2" w:tplc="A0A0812E">
      <w:numFmt w:val="bullet"/>
      <w:lvlText w:val="•"/>
      <w:lvlJc w:val="left"/>
      <w:pPr>
        <w:ind w:left="2973" w:hanging="314"/>
      </w:pPr>
      <w:rPr>
        <w:rFonts w:hint="default"/>
        <w:lang w:val="ru-RU" w:eastAsia="en-US" w:bidi="ar-SA"/>
      </w:rPr>
    </w:lvl>
    <w:lvl w:ilvl="3" w:tplc="2F2AA9EA">
      <w:numFmt w:val="bullet"/>
      <w:lvlText w:val="•"/>
      <w:lvlJc w:val="left"/>
      <w:pPr>
        <w:ind w:left="4049" w:hanging="314"/>
      </w:pPr>
      <w:rPr>
        <w:rFonts w:hint="default"/>
        <w:lang w:val="ru-RU" w:eastAsia="en-US" w:bidi="ar-SA"/>
      </w:rPr>
    </w:lvl>
    <w:lvl w:ilvl="4" w:tplc="FEA81B0A">
      <w:numFmt w:val="bullet"/>
      <w:lvlText w:val="•"/>
      <w:lvlJc w:val="left"/>
      <w:pPr>
        <w:ind w:left="5126" w:hanging="314"/>
      </w:pPr>
      <w:rPr>
        <w:rFonts w:hint="default"/>
        <w:lang w:val="ru-RU" w:eastAsia="en-US" w:bidi="ar-SA"/>
      </w:rPr>
    </w:lvl>
    <w:lvl w:ilvl="5" w:tplc="AF9C80FC">
      <w:numFmt w:val="bullet"/>
      <w:lvlText w:val="•"/>
      <w:lvlJc w:val="left"/>
      <w:pPr>
        <w:ind w:left="6203" w:hanging="314"/>
      </w:pPr>
      <w:rPr>
        <w:rFonts w:hint="default"/>
        <w:lang w:val="ru-RU" w:eastAsia="en-US" w:bidi="ar-SA"/>
      </w:rPr>
    </w:lvl>
    <w:lvl w:ilvl="6" w:tplc="E42C1970">
      <w:numFmt w:val="bullet"/>
      <w:lvlText w:val="•"/>
      <w:lvlJc w:val="left"/>
      <w:pPr>
        <w:ind w:left="7279" w:hanging="314"/>
      </w:pPr>
      <w:rPr>
        <w:rFonts w:hint="default"/>
        <w:lang w:val="ru-RU" w:eastAsia="en-US" w:bidi="ar-SA"/>
      </w:rPr>
    </w:lvl>
    <w:lvl w:ilvl="7" w:tplc="4BEE54D6">
      <w:numFmt w:val="bullet"/>
      <w:lvlText w:val="•"/>
      <w:lvlJc w:val="left"/>
      <w:pPr>
        <w:ind w:left="8356" w:hanging="314"/>
      </w:pPr>
      <w:rPr>
        <w:rFonts w:hint="default"/>
        <w:lang w:val="ru-RU" w:eastAsia="en-US" w:bidi="ar-SA"/>
      </w:rPr>
    </w:lvl>
    <w:lvl w:ilvl="8" w:tplc="11D0BCD4">
      <w:numFmt w:val="bullet"/>
      <w:lvlText w:val="•"/>
      <w:lvlJc w:val="left"/>
      <w:pPr>
        <w:ind w:left="9433" w:hanging="314"/>
      </w:pPr>
      <w:rPr>
        <w:rFonts w:hint="default"/>
        <w:lang w:val="ru-RU" w:eastAsia="en-US" w:bidi="ar-SA"/>
      </w:rPr>
    </w:lvl>
  </w:abstractNum>
  <w:abstractNum w:abstractNumId="96">
    <w:nsid w:val="7F89022C"/>
    <w:multiLevelType w:val="hybridMultilevel"/>
    <w:tmpl w:val="C3A8949E"/>
    <w:lvl w:ilvl="0" w:tplc="03C2941A">
      <w:start w:val="3"/>
      <w:numFmt w:val="decimal"/>
      <w:lvlText w:val="%1"/>
      <w:lvlJc w:val="left"/>
      <w:pPr>
        <w:ind w:left="4430" w:hanging="485"/>
      </w:pPr>
      <w:rPr>
        <w:rFonts w:hint="default"/>
        <w:lang w:val="ru-RU" w:eastAsia="en-US" w:bidi="ar-SA"/>
      </w:rPr>
    </w:lvl>
    <w:lvl w:ilvl="1" w:tplc="24CABABA">
      <w:numFmt w:val="none"/>
      <w:lvlText w:val=""/>
      <w:lvlJc w:val="left"/>
      <w:pPr>
        <w:tabs>
          <w:tab w:val="num" w:pos="360"/>
        </w:tabs>
      </w:pPr>
    </w:lvl>
    <w:lvl w:ilvl="2" w:tplc="DFEE66FC">
      <w:start w:val="1"/>
      <w:numFmt w:val="decimal"/>
      <w:lvlText w:val="%3)"/>
      <w:lvlJc w:val="left"/>
      <w:pPr>
        <w:ind w:left="188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F0A5B90">
      <w:numFmt w:val="bullet"/>
      <w:lvlText w:val="•"/>
      <w:lvlJc w:val="left"/>
      <w:pPr>
        <w:ind w:left="6028" w:hanging="305"/>
      </w:pPr>
      <w:rPr>
        <w:rFonts w:hint="default"/>
        <w:lang w:val="ru-RU" w:eastAsia="en-US" w:bidi="ar-SA"/>
      </w:rPr>
    </w:lvl>
    <w:lvl w:ilvl="4" w:tplc="1A4C220C">
      <w:numFmt w:val="bullet"/>
      <w:lvlText w:val="•"/>
      <w:lvlJc w:val="left"/>
      <w:pPr>
        <w:ind w:left="6822" w:hanging="305"/>
      </w:pPr>
      <w:rPr>
        <w:rFonts w:hint="default"/>
        <w:lang w:val="ru-RU" w:eastAsia="en-US" w:bidi="ar-SA"/>
      </w:rPr>
    </w:lvl>
    <w:lvl w:ilvl="5" w:tplc="80768FBA">
      <w:numFmt w:val="bullet"/>
      <w:lvlText w:val="•"/>
      <w:lvlJc w:val="left"/>
      <w:pPr>
        <w:ind w:left="7616" w:hanging="305"/>
      </w:pPr>
      <w:rPr>
        <w:rFonts w:hint="default"/>
        <w:lang w:val="ru-RU" w:eastAsia="en-US" w:bidi="ar-SA"/>
      </w:rPr>
    </w:lvl>
    <w:lvl w:ilvl="6" w:tplc="43522724">
      <w:numFmt w:val="bullet"/>
      <w:lvlText w:val="•"/>
      <w:lvlJc w:val="left"/>
      <w:pPr>
        <w:ind w:left="8410" w:hanging="305"/>
      </w:pPr>
      <w:rPr>
        <w:rFonts w:hint="default"/>
        <w:lang w:val="ru-RU" w:eastAsia="en-US" w:bidi="ar-SA"/>
      </w:rPr>
    </w:lvl>
    <w:lvl w:ilvl="7" w:tplc="13B8C876">
      <w:numFmt w:val="bullet"/>
      <w:lvlText w:val="•"/>
      <w:lvlJc w:val="left"/>
      <w:pPr>
        <w:ind w:left="9204" w:hanging="305"/>
      </w:pPr>
      <w:rPr>
        <w:rFonts w:hint="default"/>
        <w:lang w:val="ru-RU" w:eastAsia="en-US" w:bidi="ar-SA"/>
      </w:rPr>
    </w:lvl>
    <w:lvl w:ilvl="8" w:tplc="047A0F48">
      <w:numFmt w:val="bullet"/>
      <w:lvlText w:val="•"/>
      <w:lvlJc w:val="left"/>
      <w:pPr>
        <w:ind w:left="9998" w:hanging="305"/>
      </w:pPr>
      <w:rPr>
        <w:rFonts w:hint="default"/>
        <w:lang w:val="ru-RU" w:eastAsia="en-US" w:bidi="ar-SA"/>
      </w:rPr>
    </w:lvl>
  </w:abstractNum>
  <w:abstractNum w:abstractNumId="97">
    <w:nsid w:val="7FBB01A4"/>
    <w:multiLevelType w:val="hybridMultilevel"/>
    <w:tmpl w:val="463A942A"/>
    <w:lvl w:ilvl="0" w:tplc="92FC6A28">
      <w:start w:val="1"/>
      <w:numFmt w:val="decimal"/>
      <w:lvlText w:val="%1."/>
      <w:lvlJc w:val="left"/>
      <w:pPr>
        <w:ind w:left="81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08043A4">
      <w:numFmt w:val="bullet"/>
      <w:lvlText w:val="•"/>
      <w:lvlJc w:val="left"/>
      <w:pPr>
        <w:ind w:left="1896" w:hanging="213"/>
      </w:pPr>
      <w:rPr>
        <w:rFonts w:hint="default"/>
        <w:lang w:val="ru-RU" w:eastAsia="en-US" w:bidi="ar-SA"/>
      </w:rPr>
    </w:lvl>
    <w:lvl w:ilvl="2" w:tplc="58DAF95C">
      <w:numFmt w:val="bullet"/>
      <w:lvlText w:val="•"/>
      <w:lvlJc w:val="left"/>
      <w:pPr>
        <w:ind w:left="2973" w:hanging="213"/>
      </w:pPr>
      <w:rPr>
        <w:rFonts w:hint="default"/>
        <w:lang w:val="ru-RU" w:eastAsia="en-US" w:bidi="ar-SA"/>
      </w:rPr>
    </w:lvl>
    <w:lvl w:ilvl="3" w:tplc="D348EA1A">
      <w:numFmt w:val="bullet"/>
      <w:lvlText w:val="•"/>
      <w:lvlJc w:val="left"/>
      <w:pPr>
        <w:ind w:left="4049" w:hanging="213"/>
      </w:pPr>
      <w:rPr>
        <w:rFonts w:hint="default"/>
        <w:lang w:val="ru-RU" w:eastAsia="en-US" w:bidi="ar-SA"/>
      </w:rPr>
    </w:lvl>
    <w:lvl w:ilvl="4" w:tplc="918E6EC0">
      <w:numFmt w:val="bullet"/>
      <w:lvlText w:val="•"/>
      <w:lvlJc w:val="left"/>
      <w:pPr>
        <w:ind w:left="5126" w:hanging="213"/>
      </w:pPr>
      <w:rPr>
        <w:rFonts w:hint="default"/>
        <w:lang w:val="ru-RU" w:eastAsia="en-US" w:bidi="ar-SA"/>
      </w:rPr>
    </w:lvl>
    <w:lvl w:ilvl="5" w:tplc="371CBE12">
      <w:numFmt w:val="bullet"/>
      <w:lvlText w:val="•"/>
      <w:lvlJc w:val="left"/>
      <w:pPr>
        <w:ind w:left="6203" w:hanging="213"/>
      </w:pPr>
      <w:rPr>
        <w:rFonts w:hint="default"/>
        <w:lang w:val="ru-RU" w:eastAsia="en-US" w:bidi="ar-SA"/>
      </w:rPr>
    </w:lvl>
    <w:lvl w:ilvl="6" w:tplc="4E4AD830">
      <w:numFmt w:val="bullet"/>
      <w:lvlText w:val="•"/>
      <w:lvlJc w:val="left"/>
      <w:pPr>
        <w:ind w:left="7279" w:hanging="213"/>
      </w:pPr>
      <w:rPr>
        <w:rFonts w:hint="default"/>
        <w:lang w:val="ru-RU" w:eastAsia="en-US" w:bidi="ar-SA"/>
      </w:rPr>
    </w:lvl>
    <w:lvl w:ilvl="7" w:tplc="4D448F16">
      <w:numFmt w:val="bullet"/>
      <w:lvlText w:val="•"/>
      <w:lvlJc w:val="left"/>
      <w:pPr>
        <w:ind w:left="8356" w:hanging="213"/>
      </w:pPr>
      <w:rPr>
        <w:rFonts w:hint="default"/>
        <w:lang w:val="ru-RU" w:eastAsia="en-US" w:bidi="ar-SA"/>
      </w:rPr>
    </w:lvl>
    <w:lvl w:ilvl="8" w:tplc="C738355C">
      <w:numFmt w:val="bullet"/>
      <w:lvlText w:val="•"/>
      <w:lvlJc w:val="left"/>
      <w:pPr>
        <w:ind w:left="9433" w:hanging="213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33"/>
  </w:num>
  <w:num w:numId="3">
    <w:abstractNumId w:val="29"/>
  </w:num>
  <w:num w:numId="4">
    <w:abstractNumId w:val="6"/>
  </w:num>
  <w:num w:numId="5">
    <w:abstractNumId w:val="97"/>
  </w:num>
  <w:num w:numId="6">
    <w:abstractNumId w:val="45"/>
  </w:num>
  <w:num w:numId="7">
    <w:abstractNumId w:val="91"/>
  </w:num>
  <w:num w:numId="8">
    <w:abstractNumId w:val="75"/>
  </w:num>
  <w:num w:numId="9">
    <w:abstractNumId w:val="88"/>
  </w:num>
  <w:num w:numId="10">
    <w:abstractNumId w:val="22"/>
  </w:num>
  <w:num w:numId="11">
    <w:abstractNumId w:val="32"/>
  </w:num>
  <w:num w:numId="12">
    <w:abstractNumId w:val="66"/>
  </w:num>
  <w:num w:numId="13">
    <w:abstractNumId w:val="62"/>
  </w:num>
  <w:num w:numId="14">
    <w:abstractNumId w:val="73"/>
  </w:num>
  <w:num w:numId="15">
    <w:abstractNumId w:val="12"/>
  </w:num>
  <w:num w:numId="16">
    <w:abstractNumId w:val="68"/>
  </w:num>
  <w:num w:numId="17">
    <w:abstractNumId w:val="13"/>
  </w:num>
  <w:num w:numId="18">
    <w:abstractNumId w:val="74"/>
  </w:num>
  <w:num w:numId="19">
    <w:abstractNumId w:val="95"/>
  </w:num>
  <w:num w:numId="20">
    <w:abstractNumId w:val="49"/>
  </w:num>
  <w:num w:numId="21">
    <w:abstractNumId w:val="31"/>
  </w:num>
  <w:num w:numId="22">
    <w:abstractNumId w:val="1"/>
  </w:num>
  <w:num w:numId="23">
    <w:abstractNumId w:val="93"/>
  </w:num>
  <w:num w:numId="24">
    <w:abstractNumId w:val="15"/>
  </w:num>
  <w:num w:numId="25">
    <w:abstractNumId w:val="65"/>
  </w:num>
  <w:num w:numId="26">
    <w:abstractNumId w:val="9"/>
  </w:num>
  <w:num w:numId="27">
    <w:abstractNumId w:val="64"/>
  </w:num>
  <w:num w:numId="28">
    <w:abstractNumId w:val="58"/>
  </w:num>
  <w:num w:numId="29">
    <w:abstractNumId w:val="8"/>
  </w:num>
  <w:num w:numId="30">
    <w:abstractNumId w:val="61"/>
  </w:num>
  <w:num w:numId="31">
    <w:abstractNumId w:val="27"/>
  </w:num>
  <w:num w:numId="32">
    <w:abstractNumId w:val="78"/>
  </w:num>
  <w:num w:numId="33">
    <w:abstractNumId w:val="92"/>
  </w:num>
  <w:num w:numId="34">
    <w:abstractNumId w:val="38"/>
  </w:num>
  <w:num w:numId="35">
    <w:abstractNumId w:val="81"/>
  </w:num>
  <w:num w:numId="36">
    <w:abstractNumId w:val="24"/>
  </w:num>
  <w:num w:numId="37">
    <w:abstractNumId w:val="18"/>
  </w:num>
  <w:num w:numId="38">
    <w:abstractNumId w:val="87"/>
  </w:num>
  <w:num w:numId="39">
    <w:abstractNumId w:val="47"/>
  </w:num>
  <w:num w:numId="40">
    <w:abstractNumId w:val="20"/>
  </w:num>
  <w:num w:numId="41">
    <w:abstractNumId w:val="17"/>
  </w:num>
  <w:num w:numId="42">
    <w:abstractNumId w:val="86"/>
  </w:num>
  <w:num w:numId="43">
    <w:abstractNumId w:val="34"/>
  </w:num>
  <w:num w:numId="44">
    <w:abstractNumId w:val="56"/>
  </w:num>
  <w:num w:numId="45">
    <w:abstractNumId w:val="28"/>
  </w:num>
  <w:num w:numId="46">
    <w:abstractNumId w:val="69"/>
  </w:num>
  <w:num w:numId="47">
    <w:abstractNumId w:val="46"/>
  </w:num>
  <w:num w:numId="48">
    <w:abstractNumId w:val="89"/>
  </w:num>
  <w:num w:numId="49">
    <w:abstractNumId w:val="25"/>
  </w:num>
  <w:num w:numId="50">
    <w:abstractNumId w:val="10"/>
  </w:num>
  <w:num w:numId="51">
    <w:abstractNumId w:val="30"/>
  </w:num>
  <w:num w:numId="52">
    <w:abstractNumId w:val="3"/>
  </w:num>
  <w:num w:numId="53">
    <w:abstractNumId w:val="70"/>
  </w:num>
  <w:num w:numId="54">
    <w:abstractNumId w:val="79"/>
  </w:num>
  <w:num w:numId="55">
    <w:abstractNumId w:val="42"/>
  </w:num>
  <w:num w:numId="56">
    <w:abstractNumId w:val="39"/>
  </w:num>
  <w:num w:numId="57">
    <w:abstractNumId w:val="71"/>
  </w:num>
  <w:num w:numId="58">
    <w:abstractNumId w:val="21"/>
  </w:num>
  <w:num w:numId="59">
    <w:abstractNumId w:val="72"/>
  </w:num>
  <w:num w:numId="60">
    <w:abstractNumId w:val="82"/>
  </w:num>
  <w:num w:numId="61">
    <w:abstractNumId w:val="5"/>
  </w:num>
  <w:num w:numId="62">
    <w:abstractNumId w:val="14"/>
  </w:num>
  <w:num w:numId="63">
    <w:abstractNumId w:val="0"/>
  </w:num>
  <w:num w:numId="64">
    <w:abstractNumId w:val="37"/>
  </w:num>
  <w:num w:numId="65">
    <w:abstractNumId w:val="19"/>
  </w:num>
  <w:num w:numId="66">
    <w:abstractNumId w:val="54"/>
  </w:num>
  <w:num w:numId="67">
    <w:abstractNumId w:val="53"/>
  </w:num>
  <w:num w:numId="68">
    <w:abstractNumId w:val="52"/>
  </w:num>
  <w:num w:numId="69">
    <w:abstractNumId w:val="40"/>
  </w:num>
  <w:num w:numId="70">
    <w:abstractNumId w:val="23"/>
  </w:num>
  <w:num w:numId="71">
    <w:abstractNumId w:val="16"/>
  </w:num>
  <w:num w:numId="72">
    <w:abstractNumId w:val="67"/>
  </w:num>
  <w:num w:numId="73">
    <w:abstractNumId w:val="84"/>
  </w:num>
  <w:num w:numId="74">
    <w:abstractNumId w:val="11"/>
  </w:num>
  <w:num w:numId="75">
    <w:abstractNumId w:val="57"/>
  </w:num>
  <w:num w:numId="76">
    <w:abstractNumId w:val="59"/>
  </w:num>
  <w:num w:numId="77">
    <w:abstractNumId w:val="2"/>
  </w:num>
  <w:num w:numId="78">
    <w:abstractNumId w:val="48"/>
  </w:num>
  <w:num w:numId="79">
    <w:abstractNumId w:val="94"/>
  </w:num>
  <w:num w:numId="80">
    <w:abstractNumId w:val="43"/>
  </w:num>
  <w:num w:numId="81">
    <w:abstractNumId w:val="96"/>
  </w:num>
  <w:num w:numId="82">
    <w:abstractNumId w:val="85"/>
  </w:num>
  <w:num w:numId="83">
    <w:abstractNumId w:val="90"/>
  </w:num>
  <w:num w:numId="84">
    <w:abstractNumId w:val="50"/>
  </w:num>
  <w:num w:numId="85">
    <w:abstractNumId w:val="41"/>
  </w:num>
  <w:num w:numId="86">
    <w:abstractNumId w:val="51"/>
  </w:num>
  <w:num w:numId="87">
    <w:abstractNumId w:val="60"/>
  </w:num>
  <w:num w:numId="88">
    <w:abstractNumId w:val="76"/>
  </w:num>
  <w:num w:numId="89">
    <w:abstractNumId w:val="55"/>
  </w:num>
  <w:num w:numId="90">
    <w:abstractNumId w:val="4"/>
  </w:num>
  <w:num w:numId="91">
    <w:abstractNumId w:val="77"/>
  </w:num>
  <w:num w:numId="92">
    <w:abstractNumId w:val="7"/>
  </w:num>
  <w:num w:numId="93">
    <w:abstractNumId w:val="26"/>
  </w:num>
  <w:num w:numId="94">
    <w:abstractNumId w:val="63"/>
  </w:num>
  <w:num w:numId="95">
    <w:abstractNumId w:val="80"/>
  </w:num>
  <w:num w:numId="96">
    <w:abstractNumId w:val="44"/>
  </w:num>
  <w:num w:numId="97">
    <w:abstractNumId w:val="36"/>
  </w:num>
  <w:num w:numId="98">
    <w:abstractNumId w:val="83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F167D"/>
    <w:rsid w:val="00025902"/>
    <w:rsid w:val="000A4F4F"/>
    <w:rsid w:val="000C4222"/>
    <w:rsid w:val="000C4634"/>
    <w:rsid w:val="00191877"/>
    <w:rsid w:val="001D092F"/>
    <w:rsid w:val="001F167D"/>
    <w:rsid w:val="00321579"/>
    <w:rsid w:val="003F1F95"/>
    <w:rsid w:val="005316D8"/>
    <w:rsid w:val="005D6DD3"/>
    <w:rsid w:val="005E72B2"/>
    <w:rsid w:val="0060405D"/>
    <w:rsid w:val="00714C01"/>
    <w:rsid w:val="0081573D"/>
    <w:rsid w:val="00846673"/>
    <w:rsid w:val="00887FD9"/>
    <w:rsid w:val="008F2901"/>
    <w:rsid w:val="00C17A2A"/>
    <w:rsid w:val="00C3026C"/>
    <w:rsid w:val="00C874C5"/>
    <w:rsid w:val="00E14290"/>
    <w:rsid w:val="00E44A9C"/>
    <w:rsid w:val="00E6011F"/>
    <w:rsid w:val="00EF3206"/>
    <w:rsid w:val="00F27E9F"/>
    <w:rsid w:val="00F368AD"/>
    <w:rsid w:val="00F54DA5"/>
    <w:rsid w:val="00F56CE3"/>
    <w:rsid w:val="00F73BCC"/>
    <w:rsid w:val="00FA0754"/>
    <w:rsid w:val="00FA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1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16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16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167D"/>
    <w:pPr>
      <w:ind w:left="81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167D"/>
    <w:pPr>
      <w:ind w:left="8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F167D"/>
    <w:pPr>
      <w:ind w:left="81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1F167D"/>
    <w:pPr>
      <w:ind w:left="812"/>
      <w:jc w:val="both"/>
    </w:pPr>
  </w:style>
  <w:style w:type="paragraph" w:customStyle="1" w:styleId="TableParagraph">
    <w:name w:val="Table Paragraph"/>
    <w:basedOn w:val="a"/>
    <w:uiPriority w:val="1"/>
    <w:qFormat/>
    <w:rsid w:val="001F167D"/>
  </w:style>
  <w:style w:type="paragraph" w:styleId="a5">
    <w:name w:val="header"/>
    <w:basedOn w:val="a"/>
    <w:link w:val="a6"/>
    <w:uiPriority w:val="99"/>
    <w:semiHidden/>
    <w:unhideWhenUsed/>
    <w:rsid w:val="001D09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092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1D09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092F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5316D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846673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887F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7FD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consultantplus://offline/ref%3D2E37B4375A39B3A9B59E0E18FE998D29B52729B3C98F8D4EC6A767E971BD3DBD5AF78A8AB2C93B0D1059EE2E9D6982612C8E30E08BFB5F6Ep7rF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%3D2E37B4375A39B3A9B59E0E18FE998D29B02E2CB7C5828D4EC6A767E971BD3DBD5AF78A8CB0CF30584116EF72D83B91602A8E32E197pFrAJ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consultantplus://offline/ref%3D2E37B4375A39B3A9B59E0E18FE998D29B62F2FBBC0828D4EC6A767E971BD3DBD5AF78A8AB2C93B0D1059EE2E9D6982612C8E30E08BFB5F6Ep7rFJ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2E37B4375A39B3A9B59E0E18FE998D29B52E2AB1C78F8D4EC6A767E971BD3DBD5AF78A8AB2C93B0C1959EE2E9D6982612C8E30E08BFB5F6Ep7rFJ" TargetMode="External"/><Relationship Id="rId20" Type="http://schemas.openxmlformats.org/officeDocument/2006/relationships/hyperlink" Target="consultantplus://offline/ref%3D2E37B4375A39B3A9B59E0E18FE998D29B62E2AB6C38E8D4EC6A767E971BD3DBD5AF78A8AB2C93B0C1959EE2E9D6982612C8E30E08BFB5F6Ep7rF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hyperlink" Target="consultantplus://offline/ref%3D2E37B4375A39B3A9B59E0E18FE998D29B52829B7C9828D4EC6A767E971BD3DBD5AF78A8AB2C93B0D1359EE2E9D6982612C8E30E08BFB5F6Ep7rFJ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%3D2E37B4375A39B3A9B59E0E18FE998D29B52625B7C98F8D4EC6A767E971BD3DBD5AF78A8AB2C93B0C1959EE2E9D6982612C8E30E08BFB5F6Ep7rFJ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consultantplus://offline/ref%3D2E37B4375A39B3A9B59E0E18FE998D29B02E2CB7C5828D4EC6A767E971BD3DBD5AF78A8CB0CE30584116EF72D83B91602A8E32E197pF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F12D8-1DAA-4843-8E02-85010790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82395</Words>
  <Characters>469655</Characters>
  <Application>Microsoft Office Word</Application>
  <DocSecurity>0</DocSecurity>
  <Lines>3913</Lines>
  <Paragraphs>1101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2023-06-11T19:45:00Z</dcterms:created>
  <dcterms:modified xsi:type="dcterms:W3CDTF">2024-01-10T07:23:00Z</dcterms:modified>
</cp:coreProperties>
</file>